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color w:val="1F487C"/>
        </w:rPr>
        <w:t>A/B</w:t>
      </w:r>
      <w:r>
        <w:rPr>
          <w:color w:val="1F487C"/>
          <w:spacing w:val="-12"/>
        </w:rPr>
        <w:t> </w:t>
      </w:r>
      <w:r>
        <w:rPr>
          <w:color w:val="1F487C"/>
        </w:rPr>
        <w:t>Test</w:t>
      </w:r>
      <w:r>
        <w:rPr>
          <w:color w:val="1F487C"/>
          <w:spacing w:val="-12"/>
        </w:rPr>
        <w:t> </w:t>
      </w:r>
      <w:r>
        <w:rPr>
          <w:color w:val="1F487C"/>
        </w:rPr>
        <w:t>Report:</w:t>
      </w:r>
      <w:r>
        <w:rPr>
          <w:color w:val="1F487C"/>
          <w:spacing w:val="-12"/>
        </w:rPr>
        <w:t> </w:t>
      </w:r>
      <w:r>
        <w:rPr>
          <w:color w:val="1F487C"/>
        </w:rPr>
        <w:t>New</w:t>
      </w:r>
      <w:r>
        <w:rPr>
          <w:color w:val="1F487C"/>
          <w:spacing w:val="-9"/>
        </w:rPr>
        <w:t> </w:t>
      </w:r>
      <w:r>
        <w:rPr>
          <w:color w:val="1F487C"/>
        </w:rPr>
        <w:t>User</w:t>
      </w:r>
      <w:r>
        <w:rPr>
          <w:color w:val="1F487C"/>
          <w:spacing w:val="-12"/>
        </w:rPr>
        <w:t> </w:t>
      </w:r>
      <w:r>
        <w:rPr>
          <w:color w:val="1F487C"/>
        </w:rPr>
        <w:t>Interface</w:t>
      </w:r>
      <w:r>
        <w:rPr>
          <w:color w:val="1F487C"/>
          <w:spacing w:val="-11"/>
        </w:rPr>
        <w:t> </w:t>
      </w:r>
      <w:r>
        <w:rPr>
          <w:color w:val="1F487C"/>
        </w:rPr>
        <w:t>Conversion</w:t>
      </w:r>
      <w:r>
        <w:rPr>
          <w:color w:val="1F487C"/>
          <w:spacing w:val="-12"/>
        </w:rPr>
        <w:t> </w:t>
      </w:r>
      <w:r>
        <w:rPr>
          <w:color w:val="1F487C"/>
        </w:rPr>
        <w:t>Rate</w:t>
      </w:r>
      <w:r>
        <w:rPr>
          <w:color w:val="1F487C"/>
          <w:spacing w:val="-12"/>
        </w:rPr>
        <w:t> </w:t>
      </w:r>
      <w:r>
        <w:rPr>
          <w:color w:val="1F487C"/>
          <w:spacing w:val="-2"/>
        </w:rPr>
        <w:t>Analysis</w:t>
      </w:r>
    </w:p>
    <w:p>
      <w:pPr>
        <w:pStyle w:val="BodyText"/>
        <w:spacing w:before="220"/>
        <w:rPr>
          <w:sz w:val="52"/>
        </w:rPr>
      </w:pPr>
    </w:p>
    <w:p>
      <w:pPr>
        <w:spacing w:before="0"/>
        <w:ind w:left="220" w:right="0" w:firstLine="0"/>
        <w:jc w:val="left"/>
        <w:rPr>
          <w:b/>
          <w:i/>
          <w:sz w:val="32"/>
        </w:rPr>
      </w:pPr>
      <w:r>
        <w:rPr>
          <w:b/>
          <w:sz w:val="32"/>
        </w:rPr>
        <w:t>Date:</w:t>
      </w:r>
      <w:r>
        <w:rPr>
          <w:b/>
          <w:spacing w:val="-7"/>
          <w:sz w:val="32"/>
        </w:rPr>
        <w:t> </w:t>
      </w:r>
      <w:r>
        <w:rPr>
          <w:b/>
          <w:i/>
          <w:spacing w:val="-2"/>
          <w:sz w:val="32"/>
        </w:rPr>
        <w:t>17/09/2023</w:t>
      </w:r>
    </w:p>
    <w:p>
      <w:pPr>
        <w:spacing w:before="257"/>
        <w:ind w:left="220" w:right="0" w:firstLine="0"/>
        <w:jc w:val="left"/>
        <w:rPr>
          <w:b/>
          <w:i/>
          <w:sz w:val="32"/>
        </w:rPr>
      </w:pPr>
      <w:r>
        <w:rPr>
          <w:b/>
          <w:sz w:val="32"/>
        </w:rPr>
        <w:t>Prepared</w:t>
      </w:r>
      <w:r>
        <w:rPr>
          <w:b/>
          <w:spacing w:val="-7"/>
          <w:sz w:val="32"/>
        </w:rPr>
        <w:t> </w:t>
      </w:r>
      <w:r>
        <w:rPr>
          <w:b/>
          <w:sz w:val="32"/>
        </w:rPr>
        <w:t>by:</w:t>
      </w:r>
      <w:r>
        <w:rPr>
          <w:b/>
          <w:spacing w:val="-8"/>
          <w:sz w:val="32"/>
        </w:rPr>
        <w:t> </w:t>
      </w:r>
      <w:r>
        <w:rPr>
          <w:b/>
          <w:i/>
          <w:sz w:val="32"/>
        </w:rPr>
        <w:t>Samuel</w:t>
      </w:r>
      <w:r>
        <w:rPr>
          <w:b/>
          <w:i/>
          <w:spacing w:val="-4"/>
          <w:sz w:val="32"/>
        </w:rPr>
        <w:t> </w:t>
      </w:r>
      <w:r>
        <w:rPr>
          <w:b/>
          <w:i/>
          <w:spacing w:val="-2"/>
          <w:sz w:val="32"/>
        </w:rPr>
        <w:t>Obadan</w:t>
      </w:r>
    </w:p>
    <w:p>
      <w:pPr>
        <w:spacing w:before="256"/>
        <w:ind w:left="220" w:right="0" w:firstLine="0"/>
        <w:jc w:val="left"/>
        <w:rPr>
          <w:b/>
          <w:sz w:val="32"/>
        </w:rPr>
      </w:pPr>
      <w:r>
        <w:rPr>
          <w:b/>
          <w:sz w:val="32"/>
        </w:rPr>
        <w:t>Project:</w:t>
      </w:r>
      <w:r>
        <w:rPr>
          <w:b/>
          <w:spacing w:val="-13"/>
          <w:sz w:val="32"/>
        </w:rPr>
        <w:t> </w:t>
      </w:r>
      <w:r>
        <w:rPr>
          <w:b/>
          <w:sz w:val="32"/>
        </w:rPr>
        <w:t>New</w:t>
      </w:r>
      <w:r>
        <w:rPr>
          <w:b/>
          <w:spacing w:val="-6"/>
          <w:sz w:val="32"/>
        </w:rPr>
        <w:t> </w:t>
      </w:r>
      <w:r>
        <w:rPr>
          <w:b/>
          <w:sz w:val="32"/>
        </w:rPr>
        <w:t>Conversion</w:t>
      </w:r>
      <w:r>
        <w:rPr>
          <w:b/>
          <w:spacing w:val="-9"/>
          <w:sz w:val="32"/>
        </w:rPr>
        <w:t> </w:t>
      </w:r>
      <w:r>
        <w:rPr>
          <w:b/>
          <w:sz w:val="32"/>
        </w:rPr>
        <w:t>rate/spend</w:t>
      </w:r>
      <w:r>
        <w:rPr>
          <w:b/>
          <w:spacing w:val="-9"/>
          <w:sz w:val="32"/>
        </w:rPr>
        <w:t> </w:t>
      </w:r>
      <w:r>
        <w:rPr>
          <w:b/>
          <w:sz w:val="32"/>
        </w:rPr>
        <w:t>rate</w:t>
      </w:r>
      <w:r>
        <w:rPr>
          <w:b/>
          <w:spacing w:val="-12"/>
          <w:sz w:val="32"/>
        </w:rPr>
        <w:t> </w:t>
      </w:r>
      <w:r>
        <w:rPr>
          <w:b/>
          <w:sz w:val="32"/>
        </w:rPr>
        <w:t>analysis</w:t>
      </w:r>
      <w:r>
        <w:rPr>
          <w:b/>
          <w:spacing w:val="-13"/>
          <w:sz w:val="32"/>
        </w:rPr>
        <w:t> </w:t>
      </w:r>
      <w:r>
        <w:rPr>
          <w:b/>
          <w:sz w:val="32"/>
        </w:rPr>
        <w:t>for</w:t>
      </w:r>
      <w:r>
        <w:rPr>
          <w:b/>
          <w:spacing w:val="-7"/>
          <w:sz w:val="32"/>
        </w:rPr>
        <w:t> </w:t>
      </w:r>
      <w:r>
        <w:rPr>
          <w:b/>
          <w:sz w:val="32"/>
        </w:rPr>
        <w:t>the</w:t>
      </w:r>
      <w:r>
        <w:rPr>
          <w:b/>
          <w:spacing w:val="2"/>
          <w:sz w:val="32"/>
        </w:rPr>
        <w:t> </w:t>
      </w:r>
      <w:r>
        <w:rPr>
          <w:b/>
          <w:i/>
          <w:sz w:val="32"/>
        </w:rPr>
        <w:t>Glowbox</w:t>
      </w:r>
      <w:r>
        <w:rPr>
          <w:b/>
          <w:i/>
          <w:spacing w:val="-6"/>
          <w:sz w:val="32"/>
        </w:rPr>
        <w:t> </w:t>
      </w:r>
      <w:r>
        <w:rPr>
          <w:b/>
          <w:spacing w:val="-2"/>
          <w:sz w:val="32"/>
        </w:rPr>
        <w:t>cooperation</w:t>
      </w:r>
    </w:p>
    <w:p>
      <w:pPr>
        <w:pStyle w:val="BodyText"/>
        <w:rPr>
          <w:b/>
          <w:sz w:val="20"/>
        </w:rPr>
      </w:pPr>
    </w:p>
    <w:p>
      <w:pPr>
        <w:pStyle w:val="BodyText"/>
        <w:rPr>
          <w:b/>
          <w:sz w:val="20"/>
        </w:rPr>
      </w:pPr>
    </w:p>
    <w:p>
      <w:pPr>
        <w:pStyle w:val="BodyText"/>
        <w:spacing w:before="64"/>
        <w:rPr>
          <w:b/>
          <w:sz w:val="20"/>
        </w:rPr>
      </w:pPr>
      <w:r>
        <w:rPr/>
        <w:drawing>
          <wp:anchor distT="0" distB="0" distL="0" distR="0" allowOverlap="1" layoutInCell="1" locked="0" behindDoc="1" simplePos="0" relativeHeight="487587840">
            <wp:simplePos x="0" y="0"/>
            <wp:positionH relativeFrom="page">
              <wp:posOffset>1097393</wp:posOffset>
            </wp:positionH>
            <wp:positionV relativeFrom="paragraph">
              <wp:posOffset>201917</wp:posOffset>
            </wp:positionV>
            <wp:extent cx="4533623" cy="2926080"/>
            <wp:effectExtent l="0" t="0" r="0" b="0"/>
            <wp:wrapTopAndBottom/>
            <wp:docPr id="1" name="Image 1" descr="C:\Users\Administrator.LT1543\AppData\Local\Microsoft\Windows\INetCache\IE\YVPTJ450\bar-graph[1].jpg"/>
            <wp:cNvGraphicFramePr>
              <a:graphicFrameLocks/>
            </wp:cNvGraphicFramePr>
            <a:graphic>
              <a:graphicData uri="http://schemas.openxmlformats.org/drawingml/2006/picture">
                <pic:pic>
                  <pic:nvPicPr>
                    <pic:cNvPr id="1" name="Image 1" descr="C:\Users\Administrator.LT1543\AppData\Local\Microsoft\Windows\INetCache\IE\YVPTJ450\bar-graph[1].jpg"/>
                    <pic:cNvPicPr/>
                  </pic:nvPicPr>
                  <pic:blipFill>
                    <a:blip r:embed="rId5" cstate="print"/>
                    <a:stretch>
                      <a:fillRect/>
                    </a:stretch>
                  </pic:blipFill>
                  <pic:spPr>
                    <a:xfrm>
                      <a:off x="0" y="0"/>
                      <a:ext cx="4533623" cy="2926080"/>
                    </a:xfrm>
                    <a:prstGeom prst="rect">
                      <a:avLst/>
                    </a:prstGeom>
                  </pic:spPr>
                </pic:pic>
              </a:graphicData>
            </a:graphic>
          </wp:anchor>
        </w:drawing>
      </w:r>
    </w:p>
    <w:p>
      <w:pPr>
        <w:spacing w:after="0"/>
        <w:rPr>
          <w:sz w:val="20"/>
        </w:rPr>
        <w:sectPr>
          <w:type w:val="continuous"/>
          <w:pgSz w:w="16840" w:h="11910" w:orient="landscape"/>
          <w:pgMar w:top="1340" w:bottom="280" w:left="1220" w:right="1220"/>
        </w:sectPr>
      </w:pPr>
    </w:p>
    <w:p>
      <w:pPr>
        <w:spacing w:before="83"/>
        <w:ind w:left="220" w:right="0" w:firstLine="0"/>
        <w:jc w:val="both"/>
        <w:rPr>
          <w:sz w:val="40"/>
        </w:rPr>
      </w:pPr>
      <w:r>
        <w:rPr>
          <w:color w:val="1F487C"/>
          <w:sz w:val="40"/>
        </w:rPr>
        <w:t>Executive</w:t>
      </w:r>
      <w:r>
        <w:rPr>
          <w:color w:val="1F487C"/>
          <w:spacing w:val="-20"/>
          <w:sz w:val="40"/>
        </w:rPr>
        <w:t> </w:t>
      </w:r>
      <w:r>
        <w:rPr>
          <w:color w:val="1F487C"/>
          <w:spacing w:val="-2"/>
          <w:sz w:val="40"/>
        </w:rPr>
        <w:t>Summary:</w:t>
      </w:r>
    </w:p>
    <w:p>
      <w:pPr>
        <w:pStyle w:val="BodyText"/>
        <w:spacing w:line="357" w:lineRule="auto" w:before="275"/>
        <w:ind w:left="220" w:right="220"/>
        <w:jc w:val="both"/>
      </w:pPr>
      <w:r>
        <w:rPr/>
        <w:t>This report presents the results of</w:t>
      </w:r>
      <w:r>
        <w:rPr>
          <w:spacing w:val="-2"/>
        </w:rPr>
        <w:t> </w:t>
      </w:r>
      <w:r>
        <w:rPr/>
        <w:t>an AB test conducted to assess the impact of</w:t>
      </w:r>
      <w:r>
        <w:rPr>
          <w:spacing w:val="-2"/>
        </w:rPr>
        <w:t> </w:t>
      </w:r>
      <w:r>
        <w:rPr/>
        <w:t>a new user interface on the conversion rate of</w:t>
      </w:r>
      <w:r>
        <w:rPr>
          <w:spacing w:val="-2"/>
        </w:rPr>
        <w:t> </w:t>
      </w:r>
      <w:r>
        <w:rPr/>
        <w:t>a digital platform. The objective of the test was to determine whether the new user interface leads to a statistically significant improvement in the conversion rate compared to the old interface.</w:t>
      </w:r>
    </w:p>
    <w:p>
      <w:pPr>
        <w:pStyle w:val="BodyText"/>
      </w:pPr>
    </w:p>
    <w:p>
      <w:pPr>
        <w:pStyle w:val="BodyText"/>
        <w:spacing w:before="265"/>
      </w:pPr>
    </w:p>
    <w:p>
      <w:pPr>
        <w:pStyle w:val="BodyText"/>
        <w:spacing w:line="535" w:lineRule="auto"/>
        <w:ind w:left="220" w:right="3355"/>
      </w:pPr>
      <w:r>
        <w:rPr>
          <w:color w:val="933634"/>
        </w:rPr>
        <w:t>Link to tableau dashboard </w:t>
      </w:r>
      <w:r>
        <w:rPr>
          <w:spacing w:val="-2"/>
        </w:rPr>
        <w:t>https://public.tableau.com/app/profile/samuel.obadan/viz/ABtestsample/GlowboxABtest</w:t>
      </w:r>
    </w:p>
    <w:p>
      <w:pPr>
        <w:spacing w:after="0" w:line="535" w:lineRule="auto"/>
        <w:sectPr>
          <w:pgSz w:w="16840" w:h="11910" w:orient="landscape"/>
          <w:pgMar w:top="1340" w:bottom="280" w:left="1220" w:right="1220"/>
        </w:sectPr>
      </w:pPr>
    </w:p>
    <w:p>
      <w:pPr>
        <w:spacing w:before="86"/>
        <w:ind w:left="220" w:right="0" w:firstLine="0"/>
        <w:jc w:val="left"/>
        <w:rPr>
          <w:sz w:val="32"/>
        </w:rPr>
      </w:pPr>
      <w:r>
        <w:rPr>
          <w:color w:val="1F487C"/>
          <w:spacing w:val="-2"/>
          <w:sz w:val="32"/>
        </w:rPr>
        <w:t>Methodology:</w:t>
      </w:r>
    </w:p>
    <w:p>
      <w:pPr>
        <w:pStyle w:val="BodyText"/>
        <w:spacing w:before="254"/>
        <w:ind w:left="220"/>
      </w:pPr>
      <w:r>
        <w:rPr>
          <w:b/>
        </w:rPr>
        <w:t>Test</w:t>
      </w:r>
      <w:r>
        <w:rPr>
          <w:b/>
          <w:spacing w:val="1"/>
        </w:rPr>
        <w:t> </w:t>
      </w:r>
      <w:r>
        <w:rPr>
          <w:b/>
        </w:rPr>
        <w:t>Duration:</w:t>
      </w:r>
      <w:r>
        <w:rPr>
          <w:b/>
          <w:spacing w:val="2"/>
        </w:rPr>
        <w:t> </w:t>
      </w:r>
      <w:r>
        <w:rPr/>
        <w:t>The AB</w:t>
      </w:r>
      <w:r>
        <w:rPr>
          <w:spacing w:val="-2"/>
        </w:rPr>
        <w:t> </w:t>
      </w:r>
      <w:r>
        <w:rPr/>
        <w:t>test</w:t>
      </w:r>
      <w:r>
        <w:rPr>
          <w:spacing w:val="5"/>
        </w:rPr>
        <w:t> </w:t>
      </w:r>
      <w:r>
        <w:rPr/>
        <w:t>was</w:t>
      </w:r>
      <w:r>
        <w:rPr>
          <w:spacing w:val="-2"/>
        </w:rPr>
        <w:t> </w:t>
      </w:r>
      <w:r>
        <w:rPr/>
        <w:t>conducted</w:t>
      </w:r>
      <w:r>
        <w:rPr>
          <w:spacing w:val="-5"/>
        </w:rPr>
        <w:t> </w:t>
      </w:r>
      <w:r>
        <w:rPr/>
        <w:t>over</w:t>
      </w:r>
      <w:r>
        <w:rPr>
          <w:spacing w:val="1"/>
        </w:rPr>
        <w:t> </w:t>
      </w:r>
      <w:r>
        <w:rPr/>
        <w:t>a</w:t>
      </w:r>
      <w:r>
        <w:rPr>
          <w:spacing w:val="-6"/>
        </w:rPr>
        <w:t> </w:t>
      </w:r>
      <w:r>
        <w:rPr/>
        <w:t>period of</w:t>
      </w:r>
      <w:r>
        <w:rPr>
          <w:spacing w:val="-8"/>
        </w:rPr>
        <w:t> </w:t>
      </w:r>
      <w:r>
        <w:rPr/>
        <w:t>two weeks,</w:t>
      </w:r>
      <w:r>
        <w:rPr>
          <w:spacing w:val="2"/>
        </w:rPr>
        <w:t> </w:t>
      </w:r>
      <w:r>
        <w:rPr/>
        <w:t>starting on</w:t>
      </w:r>
      <w:r>
        <w:rPr>
          <w:spacing w:val="-4"/>
        </w:rPr>
        <w:t> </w:t>
      </w:r>
      <w:r>
        <w:rPr/>
        <w:t>[25</w:t>
      </w:r>
      <w:r>
        <w:rPr>
          <w:vertAlign w:val="superscript"/>
        </w:rPr>
        <w:t>th</w:t>
      </w:r>
      <w:r>
        <w:rPr>
          <w:spacing w:val="-2"/>
          <w:vertAlign w:val="baseline"/>
        </w:rPr>
        <w:t> </w:t>
      </w:r>
      <w:r>
        <w:rPr>
          <w:vertAlign w:val="baseline"/>
        </w:rPr>
        <w:t>Jan</w:t>
      </w:r>
      <w:r>
        <w:rPr>
          <w:spacing w:val="-5"/>
          <w:vertAlign w:val="baseline"/>
        </w:rPr>
        <w:t> </w:t>
      </w:r>
      <w:r>
        <w:rPr>
          <w:vertAlign w:val="baseline"/>
        </w:rPr>
        <w:t>2023]</w:t>
      </w:r>
      <w:r>
        <w:rPr>
          <w:spacing w:val="1"/>
          <w:vertAlign w:val="baseline"/>
        </w:rPr>
        <w:t> </w:t>
      </w:r>
      <w:r>
        <w:rPr>
          <w:vertAlign w:val="baseline"/>
        </w:rPr>
        <w:t>and ending on</w:t>
      </w:r>
      <w:r>
        <w:rPr>
          <w:spacing w:val="-5"/>
          <w:vertAlign w:val="baseline"/>
        </w:rPr>
        <w:t> </w:t>
      </w:r>
      <w:r>
        <w:rPr>
          <w:vertAlign w:val="baseline"/>
        </w:rPr>
        <w:t>[6</w:t>
      </w:r>
      <w:r>
        <w:rPr>
          <w:vertAlign w:val="superscript"/>
        </w:rPr>
        <w:t>th</w:t>
      </w:r>
      <w:r>
        <w:rPr>
          <w:spacing w:val="-2"/>
          <w:vertAlign w:val="baseline"/>
        </w:rPr>
        <w:t> </w:t>
      </w:r>
      <w:r>
        <w:rPr>
          <w:vertAlign w:val="baseline"/>
        </w:rPr>
        <w:t>Feb</w:t>
      </w:r>
      <w:r>
        <w:rPr>
          <w:spacing w:val="-4"/>
          <w:vertAlign w:val="baseline"/>
        </w:rPr>
        <w:t> </w:t>
      </w:r>
      <w:r>
        <w:rPr>
          <w:spacing w:val="-2"/>
          <w:vertAlign w:val="baseline"/>
        </w:rPr>
        <w:t>2023].</w:t>
      </w:r>
    </w:p>
    <w:p>
      <w:pPr>
        <w:pStyle w:val="BodyText"/>
      </w:pPr>
    </w:p>
    <w:p>
      <w:pPr>
        <w:pStyle w:val="BodyText"/>
        <w:spacing w:before="209"/>
      </w:pPr>
    </w:p>
    <w:p>
      <w:pPr>
        <w:pStyle w:val="BodyText"/>
        <w:spacing w:line="276" w:lineRule="auto"/>
        <w:ind w:left="220" w:right="220"/>
        <w:jc w:val="both"/>
      </w:pPr>
      <w:r>
        <w:rPr>
          <w:b/>
        </w:rPr>
        <w:t>Participants: </w:t>
      </w:r>
      <w:r>
        <w:rPr/>
        <w:t>A random sample of [Number of Participants] users was selected for the test, with approximately [50%] exposed to the new user interface (Group B- Treatment group in orange (fig.1.1)) and approximately [50%] using the old interface (Group A – Control group in blue </w:t>
      </w:r>
      <w:r>
        <w:rPr>
          <w:spacing w:val="-2"/>
        </w:rPr>
        <w:t>(fig.1.1))</w:t>
      </w:r>
    </w:p>
    <w:p>
      <w:pPr>
        <w:pStyle w:val="BodyText"/>
      </w:pPr>
    </w:p>
    <w:p>
      <w:pPr>
        <w:pStyle w:val="BodyText"/>
        <w:spacing w:before="167"/>
      </w:pPr>
    </w:p>
    <w:p>
      <w:pPr>
        <w:pStyle w:val="BodyText"/>
        <w:spacing w:line="271" w:lineRule="auto"/>
        <w:ind w:left="220" w:right="217"/>
        <w:jc w:val="both"/>
      </w:pPr>
      <w:r>
        <w:rPr>
          <w:b/>
        </w:rPr>
        <w:t>Metric: </w:t>
      </w:r>
      <w:r>
        <w:rPr/>
        <w:t>The primary metric of interest was the conversion rate, which measures the percentage of</w:t>
      </w:r>
      <w:r>
        <w:rPr>
          <w:spacing w:val="-2"/>
        </w:rPr>
        <w:t> </w:t>
      </w:r>
      <w:r>
        <w:rPr/>
        <w:t>users who completed the desired action (e.g., signing up, making a purchase) on the platform.</w:t>
      </w:r>
    </w:p>
    <w:p>
      <w:pPr>
        <w:pStyle w:val="BodyText"/>
        <w:spacing w:before="57"/>
        <w:rPr>
          <w:sz w:val="20"/>
        </w:rPr>
      </w:pPr>
      <w:r>
        <w:rPr/>
        <w:drawing>
          <wp:anchor distT="0" distB="0" distL="0" distR="0" allowOverlap="1" layoutInCell="1" locked="0" behindDoc="1" simplePos="0" relativeHeight="487588352">
            <wp:simplePos x="0" y="0"/>
            <wp:positionH relativeFrom="page">
              <wp:posOffset>995322</wp:posOffset>
            </wp:positionH>
            <wp:positionV relativeFrom="paragraph">
              <wp:posOffset>197809</wp:posOffset>
            </wp:positionV>
            <wp:extent cx="4208459" cy="255117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4208459" cy="2551176"/>
                    </a:xfrm>
                    <a:prstGeom prst="rect">
                      <a:avLst/>
                    </a:prstGeom>
                  </pic:spPr>
                </pic:pic>
              </a:graphicData>
            </a:graphic>
          </wp:anchor>
        </w:drawing>
      </w:r>
    </w:p>
    <w:p>
      <w:pPr>
        <w:pStyle w:val="BodyText"/>
        <w:spacing w:before="77"/>
      </w:pPr>
    </w:p>
    <w:p>
      <w:pPr>
        <w:pStyle w:val="BodyText"/>
        <w:spacing w:before="1"/>
        <w:ind w:left="220"/>
      </w:pPr>
      <w:r>
        <w:rPr/>
        <w:t>Fig.1.1</w:t>
      </w:r>
      <w:r>
        <w:rPr>
          <w:spacing w:val="-4"/>
        </w:rPr>
        <w:t> </w:t>
      </w:r>
      <w:r>
        <w:rPr/>
        <w:t>Binomial</w:t>
      </w:r>
      <w:r>
        <w:rPr>
          <w:spacing w:val="-5"/>
        </w:rPr>
        <w:t> </w:t>
      </w:r>
      <w:r>
        <w:rPr/>
        <w:t>distribution</w:t>
      </w:r>
      <w:r>
        <w:rPr>
          <w:spacing w:val="-1"/>
        </w:rPr>
        <w:t> </w:t>
      </w:r>
      <w:r>
        <w:rPr/>
        <w:t>for</w:t>
      </w:r>
      <w:r>
        <w:rPr>
          <w:spacing w:val="-1"/>
        </w:rPr>
        <w:t> </w:t>
      </w:r>
      <w:r>
        <w:rPr/>
        <w:t>Group</w:t>
      </w:r>
      <w:r>
        <w:rPr>
          <w:spacing w:val="-1"/>
        </w:rPr>
        <w:t> </w:t>
      </w:r>
      <w:r>
        <w:rPr/>
        <w:t>A</w:t>
      </w:r>
      <w:r>
        <w:rPr>
          <w:spacing w:val="-1"/>
        </w:rPr>
        <w:t> </w:t>
      </w:r>
      <w:r>
        <w:rPr/>
        <w:t>–control</w:t>
      </w:r>
      <w:r>
        <w:rPr>
          <w:spacing w:val="-6"/>
        </w:rPr>
        <w:t> </w:t>
      </w:r>
      <w:r>
        <w:rPr/>
        <w:t>group</w:t>
      </w:r>
      <w:r>
        <w:rPr>
          <w:spacing w:val="-5"/>
        </w:rPr>
        <w:t> </w:t>
      </w:r>
      <w:r>
        <w:rPr/>
        <w:t>(</w:t>
      </w:r>
      <w:r>
        <w:rPr>
          <w:color w:val="1F487C"/>
        </w:rPr>
        <w:t>blue</w:t>
      </w:r>
      <w:r>
        <w:rPr/>
        <w:t>) and</w:t>
      </w:r>
      <w:r>
        <w:rPr>
          <w:spacing w:val="-2"/>
        </w:rPr>
        <w:t> </w:t>
      </w:r>
      <w:r>
        <w:rPr/>
        <w:t>Group</w:t>
      </w:r>
      <w:r>
        <w:rPr>
          <w:spacing w:val="-5"/>
        </w:rPr>
        <w:t> </w:t>
      </w:r>
      <w:r>
        <w:rPr/>
        <w:t>B-treatment</w:t>
      </w:r>
      <w:r>
        <w:rPr>
          <w:spacing w:val="3"/>
        </w:rPr>
        <w:t> </w:t>
      </w:r>
      <w:r>
        <w:rPr/>
        <w:t>group</w:t>
      </w:r>
      <w:r>
        <w:rPr>
          <w:spacing w:val="-5"/>
        </w:rPr>
        <w:t> </w:t>
      </w:r>
      <w:r>
        <w:rPr>
          <w:spacing w:val="-2"/>
        </w:rPr>
        <w:t>(</w:t>
      </w:r>
      <w:r>
        <w:rPr>
          <w:color w:val="E26C09"/>
          <w:spacing w:val="-2"/>
        </w:rPr>
        <w:t>orange</w:t>
      </w:r>
      <w:r>
        <w:rPr>
          <w:spacing w:val="-2"/>
        </w:rPr>
        <w:t>)</w:t>
      </w:r>
    </w:p>
    <w:p>
      <w:pPr>
        <w:spacing w:after="0"/>
        <w:sectPr>
          <w:pgSz w:w="16840" w:h="11910" w:orient="landscape"/>
          <w:pgMar w:top="1340" w:bottom="280" w:left="1220" w:right="1220"/>
        </w:sectPr>
      </w:pPr>
    </w:p>
    <w:p>
      <w:pPr>
        <w:spacing w:before="86"/>
        <w:ind w:left="220" w:right="0" w:firstLine="0"/>
        <w:jc w:val="left"/>
        <w:rPr>
          <w:sz w:val="32"/>
        </w:rPr>
      </w:pPr>
      <w:r>
        <w:rPr>
          <w:color w:val="1F487C"/>
          <w:spacing w:val="-2"/>
          <w:sz w:val="32"/>
        </w:rPr>
        <w:t>Results:</w:t>
      </w:r>
    </w:p>
    <w:p>
      <w:pPr>
        <w:pStyle w:val="BodyText"/>
        <w:spacing w:before="254"/>
        <w:ind w:left="220"/>
      </w:pPr>
      <w:r>
        <w:rPr/>
        <w:t>The following</w:t>
      </w:r>
      <w:r>
        <w:rPr>
          <w:spacing w:val="-1"/>
        </w:rPr>
        <w:t> </w:t>
      </w:r>
      <w:r>
        <w:rPr/>
        <w:t>table</w:t>
      </w:r>
      <w:r>
        <w:rPr>
          <w:spacing w:val="-2"/>
        </w:rPr>
        <w:t> </w:t>
      </w:r>
      <w:r>
        <w:rPr/>
        <w:t>summarizes</w:t>
      </w:r>
      <w:r>
        <w:rPr>
          <w:spacing w:val="-3"/>
        </w:rPr>
        <w:t> </w:t>
      </w:r>
      <w:r>
        <w:rPr/>
        <w:t>the</w:t>
      </w:r>
      <w:r>
        <w:rPr>
          <w:spacing w:val="-3"/>
        </w:rPr>
        <w:t> </w:t>
      </w:r>
      <w:r>
        <w:rPr/>
        <w:t>results</w:t>
      </w:r>
      <w:r>
        <w:rPr>
          <w:spacing w:val="-3"/>
        </w:rPr>
        <w:t> </w:t>
      </w:r>
      <w:r>
        <w:rPr/>
        <w:t>of</w:t>
      </w:r>
      <w:r>
        <w:rPr>
          <w:spacing w:val="-8"/>
        </w:rPr>
        <w:t> </w:t>
      </w:r>
      <w:r>
        <w:rPr/>
        <w:t>the</w:t>
      </w:r>
      <w:r>
        <w:rPr>
          <w:spacing w:val="-7"/>
        </w:rPr>
        <w:t> </w:t>
      </w:r>
      <w:r>
        <w:rPr/>
        <w:t>AB</w:t>
      </w:r>
      <w:r>
        <w:rPr>
          <w:spacing w:val="-3"/>
        </w:rPr>
        <w:t> </w:t>
      </w:r>
      <w:r>
        <w:rPr>
          <w:spacing w:val="-2"/>
        </w:rPr>
        <w:t>test:</w:t>
      </w:r>
    </w:p>
    <w:p>
      <w:pPr>
        <w:pStyle w:val="BodyText"/>
        <w:spacing w:before="25"/>
        <w:rPr>
          <w:sz w:val="20"/>
        </w:rPr>
      </w:pPr>
    </w:p>
    <w:tbl>
      <w:tblPr>
        <w:tblW w:w="0" w:type="auto"/>
        <w:jc w:val="left"/>
        <w:tblInd w:w="120"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top w:w="0" w:type="dxa"/>
          <w:left w:w="0" w:type="dxa"/>
          <w:bottom w:w="0" w:type="dxa"/>
          <w:right w:w="0" w:type="dxa"/>
        </w:tblCellMar>
        <w:tblLook w:val="01E0"/>
      </w:tblPr>
      <w:tblGrid>
        <w:gridCol w:w="3548"/>
        <w:gridCol w:w="3543"/>
        <w:gridCol w:w="3543"/>
        <w:gridCol w:w="3543"/>
      </w:tblGrid>
      <w:tr>
        <w:trPr>
          <w:trHeight w:val="272" w:hRule="atLeast"/>
        </w:trPr>
        <w:tc>
          <w:tcPr>
            <w:tcW w:w="3548" w:type="dxa"/>
            <w:tcBorders>
              <w:bottom w:val="single" w:sz="18" w:space="0" w:color="4AACC5"/>
            </w:tcBorders>
          </w:tcPr>
          <w:p>
            <w:pPr>
              <w:pStyle w:val="TableParagraph"/>
              <w:spacing w:line="253" w:lineRule="exact"/>
              <w:ind w:left="110"/>
              <w:rPr>
                <w:b/>
                <w:sz w:val="24"/>
              </w:rPr>
            </w:pPr>
            <w:r>
              <w:rPr>
                <w:b/>
                <w:spacing w:val="-2"/>
                <w:sz w:val="24"/>
              </w:rPr>
              <w:t>GROUP</w:t>
            </w:r>
          </w:p>
        </w:tc>
        <w:tc>
          <w:tcPr>
            <w:tcW w:w="3543" w:type="dxa"/>
            <w:tcBorders>
              <w:bottom w:val="single" w:sz="18" w:space="0" w:color="4AACC5"/>
            </w:tcBorders>
          </w:tcPr>
          <w:p>
            <w:pPr>
              <w:pStyle w:val="TableParagraph"/>
              <w:spacing w:line="253" w:lineRule="exact"/>
              <w:rPr>
                <w:b/>
                <w:sz w:val="24"/>
              </w:rPr>
            </w:pPr>
            <w:r>
              <w:rPr>
                <w:b/>
                <w:spacing w:val="-2"/>
                <w:sz w:val="24"/>
              </w:rPr>
              <w:t>USERS</w:t>
            </w:r>
          </w:p>
        </w:tc>
        <w:tc>
          <w:tcPr>
            <w:tcW w:w="3543" w:type="dxa"/>
            <w:tcBorders>
              <w:bottom w:val="single" w:sz="18" w:space="0" w:color="4AACC5"/>
            </w:tcBorders>
          </w:tcPr>
          <w:p>
            <w:pPr>
              <w:pStyle w:val="TableParagraph"/>
              <w:spacing w:line="253" w:lineRule="exact"/>
              <w:rPr>
                <w:b/>
                <w:sz w:val="24"/>
              </w:rPr>
            </w:pPr>
            <w:r>
              <w:rPr>
                <w:b/>
                <w:spacing w:val="-2"/>
                <w:sz w:val="24"/>
              </w:rPr>
              <w:t>CONVERSIONS</w:t>
            </w:r>
          </w:p>
        </w:tc>
        <w:tc>
          <w:tcPr>
            <w:tcW w:w="3543" w:type="dxa"/>
            <w:tcBorders>
              <w:bottom w:val="single" w:sz="18" w:space="0" w:color="4AACC5"/>
            </w:tcBorders>
          </w:tcPr>
          <w:p>
            <w:pPr>
              <w:pStyle w:val="TableParagraph"/>
              <w:spacing w:line="253" w:lineRule="exact"/>
              <w:ind w:left="110"/>
              <w:rPr>
                <w:b/>
                <w:sz w:val="24"/>
              </w:rPr>
            </w:pPr>
            <w:r>
              <w:rPr>
                <w:b/>
                <w:sz w:val="24"/>
              </w:rPr>
              <w:t>CONVERSION</w:t>
            </w:r>
            <w:r>
              <w:rPr>
                <w:b/>
                <w:spacing w:val="-5"/>
                <w:sz w:val="24"/>
              </w:rPr>
              <w:t> </w:t>
            </w:r>
            <w:r>
              <w:rPr>
                <w:b/>
                <w:spacing w:val="-4"/>
                <w:sz w:val="24"/>
              </w:rPr>
              <w:t>RATE</w:t>
            </w:r>
          </w:p>
        </w:tc>
      </w:tr>
      <w:tr>
        <w:trPr>
          <w:trHeight w:val="277" w:hRule="atLeast"/>
        </w:trPr>
        <w:tc>
          <w:tcPr>
            <w:tcW w:w="3548" w:type="dxa"/>
            <w:tcBorders>
              <w:top w:val="single" w:sz="18" w:space="0" w:color="4AACC5"/>
            </w:tcBorders>
            <w:shd w:val="clear" w:color="auto" w:fill="D2EAF0"/>
          </w:tcPr>
          <w:p>
            <w:pPr>
              <w:pStyle w:val="TableParagraph"/>
              <w:spacing w:line="256" w:lineRule="exact"/>
              <w:ind w:left="110"/>
              <w:rPr>
                <w:b/>
                <w:sz w:val="24"/>
              </w:rPr>
            </w:pPr>
            <w:r>
              <w:rPr>
                <w:b/>
                <w:sz w:val="24"/>
              </w:rPr>
              <w:t>A (CONTROL</w:t>
            </w:r>
            <w:r>
              <w:rPr>
                <w:b/>
                <w:spacing w:val="-1"/>
                <w:sz w:val="24"/>
              </w:rPr>
              <w:t> </w:t>
            </w:r>
            <w:r>
              <w:rPr>
                <w:b/>
                <w:spacing w:val="-2"/>
                <w:sz w:val="24"/>
              </w:rPr>
              <w:t>GROUP)</w:t>
            </w:r>
          </w:p>
        </w:tc>
        <w:tc>
          <w:tcPr>
            <w:tcW w:w="3543" w:type="dxa"/>
            <w:tcBorders>
              <w:top w:val="single" w:sz="18" w:space="0" w:color="4AACC5"/>
            </w:tcBorders>
            <w:shd w:val="clear" w:color="auto" w:fill="D2EAF0"/>
          </w:tcPr>
          <w:p>
            <w:pPr>
              <w:pStyle w:val="TableParagraph"/>
              <w:spacing w:line="257" w:lineRule="exact"/>
              <w:rPr>
                <w:sz w:val="24"/>
              </w:rPr>
            </w:pPr>
            <w:r>
              <w:rPr>
                <w:spacing w:val="-2"/>
                <w:sz w:val="24"/>
              </w:rPr>
              <w:t>24,343</w:t>
            </w:r>
          </w:p>
        </w:tc>
        <w:tc>
          <w:tcPr>
            <w:tcW w:w="3543" w:type="dxa"/>
            <w:tcBorders>
              <w:top w:val="single" w:sz="18" w:space="0" w:color="4AACC5"/>
            </w:tcBorders>
            <w:shd w:val="clear" w:color="auto" w:fill="D2EAF0"/>
          </w:tcPr>
          <w:p>
            <w:pPr>
              <w:pStyle w:val="TableParagraph"/>
              <w:spacing w:line="257" w:lineRule="exact"/>
              <w:rPr>
                <w:sz w:val="24"/>
              </w:rPr>
            </w:pPr>
            <w:r>
              <w:rPr>
                <w:spacing w:val="-5"/>
                <w:sz w:val="24"/>
              </w:rPr>
              <w:t>955</w:t>
            </w:r>
          </w:p>
        </w:tc>
        <w:tc>
          <w:tcPr>
            <w:tcW w:w="3543" w:type="dxa"/>
            <w:tcBorders>
              <w:top w:val="single" w:sz="18" w:space="0" w:color="4AACC5"/>
            </w:tcBorders>
            <w:shd w:val="clear" w:color="auto" w:fill="D2EAF0"/>
          </w:tcPr>
          <w:p>
            <w:pPr>
              <w:pStyle w:val="TableParagraph"/>
              <w:spacing w:line="257" w:lineRule="exact"/>
              <w:ind w:left="110"/>
              <w:rPr>
                <w:sz w:val="24"/>
              </w:rPr>
            </w:pPr>
            <w:r>
              <w:rPr>
                <w:spacing w:val="-4"/>
                <w:sz w:val="24"/>
              </w:rPr>
              <w:t>3.92%</w:t>
            </w:r>
          </w:p>
        </w:tc>
      </w:tr>
      <w:tr>
        <w:trPr>
          <w:trHeight w:val="277" w:hRule="atLeast"/>
        </w:trPr>
        <w:tc>
          <w:tcPr>
            <w:tcW w:w="3548" w:type="dxa"/>
          </w:tcPr>
          <w:p>
            <w:pPr>
              <w:pStyle w:val="TableParagraph"/>
              <w:spacing w:line="258" w:lineRule="exact"/>
              <w:ind w:left="110"/>
              <w:rPr>
                <w:b/>
                <w:sz w:val="24"/>
              </w:rPr>
            </w:pPr>
            <w:r>
              <w:rPr>
                <w:b/>
                <w:sz w:val="24"/>
              </w:rPr>
              <w:t>B</w:t>
            </w:r>
            <w:r>
              <w:rPr>
                <w:b/>
                <w:spacing w:val="-3"/>
                <w:sz w:val="24"/>
              </w:rPr>
              <w:t> </w:t>
            </w:r>
            <w:r>
              <w:rPr>
                <w:b/>
                <w:sz w:val="24"/>
              </w:rPr>
              <w:t>(TREATMENT</w:t>
            </w:r>
            <w:r>
              <w:rPr>
                <w:b/>
                <w:spacing w:val="-3"/>
                <w:sz w:val="24"/>
              </w:rPr>
              <w:t> </w:t>
            </w:r>
            <w:r>
              <w:rPr>
                <w:b/>
                <w:spacing w:val="-2"/>
                <w:sz w:val="24"/>
              </w:rPr>
              <w:t>GROUP)</w:t>
            </w:r>
          </w:p>
        </w:tc>
        <w:tc>
          <w:tcPr>
            <w:tcW w:w="3543" w:type="dxa"/>
          </w:tcPr>
          <w:p>
            <w:pPr>
              <w:pStyle w:val="TableParagraph"/>
              <w:spacing w:line="258" w:lineRule="exact"/>
              <w:rPr>
                <w:sz w:val="24"/>
              </w:rPr>
            </w:pPr>
            <w:r>
              <w:rPr>
                <w:spacing w:val="-2"/>
                <w:sz w:val="24"/>
              </w:rPr>
              <w:t>24,600</w:t>
            </w:r>
          </w:p>
        </w:tc>
        <w:tc>
          <w:tcPr>
            <w:tcW w:w="3543" w:type="dxa"/>
          </w:tcPr>
          <w:p>
            <w:pPr>
              <w:pStyle w:val="TableParagraph"/>
              <w:spacing w:line="258" w:lineRule="exact"/>
              <w:rPr>
                <w:sz w:val="24"/>
              </w:rPr>
            </w:pPr>
            <w:r>
              <w:rPr>
                <w:spacing w:val="-4"/>
                <w:sz w:val="24"/>
              </w:rPr>
              <w:t>1139</w:t>
            </w:r>
          </w:p>
        </w:tc>
        <w:tc>
          <w:tcPr>
            <w:tcW w:w="3543" w:type="dxa"/>
          </w:tcPr>
          <w:p>
            <w:pPr>
              <w:pStyle w:val="TableParagraph"/>
              <w:spacing w:line="258" w:lineRule="exact"/>
              <w:ind w:left="110"/>
              <w:rPr>
                <w:sz w:val="24"/>
              </w:rPr>
            </w:pPr>
            <w:r>
              <w:rPr>
                <w:spacing w:val="-4"/>
                <w:sz w:val="24"/>
              </w:rPr>
              <w:t>4.63%</w:t>
            </w:r>
          </w:p>
        </w:tc>
      </w:tr>
    </w:tbl>
    <w:p>
      <w:pPr>
        <w:pStyle w:val="BodyText"/>
        <w:rPr>
          <w:sz w:val="20"/>
        </w:rPr>
      </w:pPr>
    </w:p>
    <w:p>
      <w:pPr>
        <w:pStyle w:val="BodyText"/>
        <w:spacing w:before="59"/>
        <w:rPr>
          <w:sz w:val="20"/>
        </w:rPr>
      </w:pPr>
    </w:p>
    <w:tbl>
      <w:tblPr>
        <w:tblW w:w="0" w:type="auto"/>
        <w:jc w:val="left"/>
        <w:tblInd w:w="120" w:type="dxa"/>
        <w:tblBorders>
          <w:top w:val="single" w:sz="8" w:space="0" w:color="9BBA58"/>
          <w:left w:val="single" w:sz="8" w:space="0" w:color="9BBA58"/>
          <w:bottom w:val="single" w:sz="8" w:space="0" w:color="9BBA58"/>
          <w:right w:val="single" w:sz="8" w:space="0" w:color="9BBA58"/>
          <w:insideH w:val="single" w:sz="8" w:space="0" w:color="9BBA58"/>
          <w:insideV w:val="single" w:sz="8" w:space="0" w:color="9BBA58"/>
        </w:tblBorders>
        <w:tblLayout w:type="fixed"/>
        <w:tblCellMar>
          <w:top w:w="0" w:type="dxa"/>
          <w:left w:w="0" w:type="dxa"/>
          <w:bottom w:w="0" w:type="dxa"/>
          <w:right w:w="0" w:type="dxa"/>
        </w:tblCellMar>
        <w:tblLook w:val="01E0"/>
      </w:tblPr>
      <w:tblGrid>
        <w:gridCol w:w="3548"/>
        <w:gridCol w:w="3543"/>
        <w:gridCol w:w="3543"/>
        <w:gridCol w:w="3543"/>
      </w:tblGrid>
      <w:tr>
        <w:trPr>
          <w:trHeight w:val="272" w:hRule="atLeast"/>
        </w:trPr>
        <w:tc>
          <w:tcPr>
            <w:tcW w:w="3548" w:type="dxa"/>
            <w:tcBorders>
              <w:bottom w:val="single" w:sz="18" w:space="0" w:color="9BBA58"/>
            </w:tcBorders>
          </w:tcPr>
          <w:p>
            <w:pPr>
              <w:pStyle w:val="TableParagraph"/>
              <w:spacing w:line="252" w:lineRule="exact"/>
              <w:ind w:left="110"/>
              <w:rPr>
                <w:b/>
                <w:sz w:val="24"/>
              </w:rPr>
            </w:pPr>
            <w:r>
              <w:rPr>
                <w:b/>
                <w:spacing w:val="-2"/>
                <w:sz w:val="24"/>
              </w:rPr>
              <w:t>GROUP</w:t>
            </w:r>
          </w:p>
        </w:tc>
        <w:tc>
          <w:tcPr>
            <w:tcW w:w="3543" w:type="dxa"/>
            <w:tcBorders>
              <w:bottom w:val="single" w:sz="18" w:space="0" w:color="9BBA58"/>
            </w:tcBorders>
          </w:tcPr>
          <w:p>
            <w:pPr>
              <w:pStyle w:val="TableParagraph"/>
              <w:spacing w:line="252" w:lineRule="exact"/>
              <w:rPr>
                <w:b/>
                <w:sz w:val="24"/>
              </w:rPr>
            </w:pPr>
            <w:r>
              <w:rPr>
                <w:b/>
                <w:spacing w:val="-2"/>
                <w:sz w:val="24"/>
              </w:rPr>
              <w:t>USERS</w:t>
            </w:r>
          </w:p>
        </w:tc>
        <w:tc>
          <w:tcPr>
            <w:tcW w:w="3543" w:type="dxa"/>
            <w:tcBorders>
              <w:bottom w:val="single" w:sz="18" w:space="0" w:color="9BBA58"/>
            </w:tcBorders>
          </w:tcPr>
          <w:p>
            <w:pPr>
              <w:pStyle w:val="TableParagraph"/>
              <w:spacing w:line="252" w:lineRule="exact"/>
              <w:rPr>
                <w:b/>
                <w:sz w:val="24"/>
              </w:rPr>
            </w:pPr>
            <w:r>
              <w:rPr>
                <w:b/>
                <w:sz w:val="24"/>
              </w:rPr>
              <w:t>Spent</w:t>
            </w:r>
            <w:r>
              <w:rPr>
                <w:b/>
                <w:spacing w:val="-1"/>
                <w:sz w:val="24"/>
              </w:rPr>
              <w:t> </w:t>
            </w:r>
            <w:r>
              <w:rPr>
                <w:b/>
                <w:spacing w:val="-2"/>
                <w:sz w:val="24"/>
              </w:rPr>
              <w:t>(Purchase)</w:t>
            </w:r>
          </w:p>
        </w:tc>
        <w:tc>
          <w:tcPr>
            <w:tcW w:w="3543" w:type="dxa"/>
            <w:tcBorders>
              <w:bottom w:val="single" w:sz="18" w:space="0" w:color="9BBA58"/>
            </w:tcBorders>
          </w:tcPr>
          <w:p>
            <w:pPr>
              <w:pStyle w:val="TableParagraph"/>
              <w:spacing w:line="252" w:lineRule="exact"/>
              <w:ind w:left="110"/>
              <w:rPr>
                <w:b/>
                <w:sz w:val="24"/>
              </w:rPr>
            </w:pPr>
            <w:r>
              <w:rPr>
                <w:b/>
                <w:sz w:val="24"/>
              </w:rPr>
              <w:t>Average</w:t>
            </w:r>
            <w:r>
              <w:rPr>
                <w:b/>
                <w:spacing w:val="-7"/>
                <w:sz w:val="24"/>
              </w:rPr>
              <w:t> </w:t>
            </w:r>
            <w:r>
              <w:rPr>
                <w:b/>
                <w:sz w:val="24"/>
              </w:rPr>
              <w:t>Purchase</w:t>
            </w:r>
            <w:r>
              <w:rPr>
                <w:b/>
                <w:spacing w:val="-4"/>
                <w:sz w:val="24"/>
              </w:rPr>
              <w:t> Rate</w:t>
            </w:r>
          </w:p>
        </w:tc>
      </w:tr>
      <w:tr>
        <w:trPr>
          <w:trHeight w:val="277" w:hRule="atLeast"/>
        </w:trPr>
        <w:tc>
          <w:tcPr>
            <w:tcW w:w="3548" w:type="dxa"/>
            <w:tcBorders>
              <w:top w:val="single" w:sz="18" w:space="0" w:color="9BBA58"/>
            </w:tcBorders>
            <w:shd w:val="clear" w:color="auto" w:fill="E6EDD4"/>
          </w:tcPr>
          <w:p>
            <w:pPr>
              <w:pStyle w:val="TableParagraph"/>
              <w:spacing w:line="256" w:lineRule="exact"/>
              <w:ind w:left="110"/>
              <w:rPr>
                <w:b/>
                <w:sz w:val="24"/>
              </w:rPr>
            </w:pPr>
            <w:r>
              <w:rPr>
                <w:b/>
                <w:sz w:val="24"/>
              </w:rPr>
              <w:t>A (CONTROL</w:t>
            </w:r>
            <w:r>
              <w:rPr>
                <w:b/>
                <w:spacing w:val="-1"/>
                <w:sz w:val="24"/>
              </w:rPr>
              <w:t> </w:t>
            </w:r>
            <w:r>
              <w:rPr>
                <w:b/>
                <w:spacing w:val="-2"/>
                <w:sz w:val="24"/>
              </w:rPr>
              <w:t>GROUP)</w:t>
            </w:r>
          </w:p>
        </w:tc>
        <w:tc>
          <w:tcPr>
            <w:tcW w:w="3543" w:type="dxa"/>
            <w:tcBorders>
              <w:top w:val="single" w:sz="18" w:space="0" w:color="9BBA58"/>
            </w:tcBorders>
            <w:shd w:val="clear" w:color="auto" w:fill="E6EDD4"/>
          </w:tcPr>
          <w:p>
            <w:pPr>
              <w:pStyle w:val="TableParagraph"/>
              <w:spacing w:line="257" w:lineRule="exact"/>
              <w:rPr>
                <w:sz w:val="24"/>
              </w:rPr>
            </w:pPr>
            <w:r>
              <w:rPr>
                <w:spacing w:val="-2"/>
                <w:sz w:val="24"/>
              </w:rPr>
              <w:t>24,343</w:t>
            </w:r>
          </w:p>
        </w:tc>
        <w:tc>
          <w:tcPr>
            <w:tcW w:w="3543" w:type="dxa"/>
            <w:tcBorders>
              <w:top w:val="single" w:sz="18" w:space="0" w:color="9BBA58"/>
            </w:tcBorders>
            <w:shd w:val="clear" w:color="auto" w:fill="E6EDD4"/>
          </w:tcPr>
          <w:p>
            <w:pPr>
              <w:pStyle w:val="TableParagraph"/>
              <w:spacing w:line="257" w:lineRule="exact"/>
              <w:rPr>
                <w:sz w:val="24"/>
              </w:rPr>
            </w:pPr>
            <w:r>
              <w:rPr>
                <w:spacing w:val="-2"/>
                <w:sz w:val="24"/>
              </w:rPr>
              <w:t>$82,145.90</w:t>
            </w:r>
          </w:p>
        </w:tc>
        <w:tc>
          <w:tcPr>
            <w:tcW w:w="3543" w:type="dxa"/>
            <w:tcBorders>
              <w:top w:val="single" w:sz="18" w:space="0" w:color="9BBA58"/>
            </w:tcBorders>
            <w:shd w:val="clear" w:color="auto" w:fill="E6EDD4"/>
          </w:tcPr>
          <w:p>
            <w:pPr>
              <w:pStyle w:val="TableParagraph"/>
              <w:spacing w:line="257" w:lineRule="exact"/>
              <w:ind w:left="110"/>
              <w:rPr>
                <w:sz w:val="24"/>
              </w:rPr>
            </w:pPr>
            <w:r>
              <w:rPr>
                <w:spacing w:val="-2"/>
                <w:sz w:val="24"/>
              </w:rPr>
              <w:t>$3.37</w:t>
            </w:r>
          </w:p>
        </w:tc>
      </w:tr>
      <w:tr>
        <w:trPr>
          <w:trHeight w:val="277" w:hRule="atLeast"/>
        </w:trPr>
        <w:tc>
          <w:tcPr>
            <w:tcW w:w="3548" w:type="dxa"/>
          </w:tcPr>
          <w:p>
            <w:pPr>
              <w:pStyle w:val="TableParagraph"/>
              <w:spacing w:line="258" w:lineRule="exact"/>
              <w:ind w:left="110"/>
              <w:rPr>
                <w:b/>
                <w:sz w:val="24"/>
              </w:rPr>
            </w:pPr>
            <w:r>
              <w:rPr>
                <w:b/>
                <w:sz w:val="24"/>
              </w:rPr>
              <w:t>B</w:t>
            </w:r>
            <w:r>
              <w:rPr>
                <w:b/>
                <w:spacing w:val="-3"/>
                <w:sz w:val="24"/>
              </w:rPr>
              <w:t> </w:t>
            </w:r>
            <w:r>
              <w:rPr>
                <w:b/>
                <w:sz w:val="24"/>
              </w:rPr>
              <w:t>(TREATMENT</w:t>
            </w:r>
            <w:r>
              <w:rPr>
                <w:b/>
                <w:spacing w:val="-3"/>
                <w:sz w:val="24"/>
              </w:rPr>
              <w:t> </w:t>
            </w:r>
            <w:r>
              <w:rPr>
                <w:b/>
                <w:spacing w:val="-2"/>
                <w:sz w:val="24"/>
              </w:rPr>
              <w:t>GROUP)</w:t>
            </w:r>
          </w:p>
        </w:tc>
        <w:tc>
          <w:tcPr>
            <w:tcW w:w="3543" w:type="dxa"/>
          </w:tcPr>
          <w:p>
            <w:pPr>
              <w:pStyle w:val="TableParagraph"/>
              <w:spacing w:line="258" w:lineRule="exact"/>
              <w:rPr>
                <w:sz w:val="24"/>
              </w:rPr>
            </w:pPr>
            <w:r>
              <w:rPr>
                <w:spacing w:val="-2"/>
                <w:sz w:val="24"/>
              </w:rPr>
              <w:t>24,600</w:t>
            </w:r>
          </w:p>
        </w:tc>
        <w:tc>
          <w:tcPr>
            <w:tcW w:w="3543" w:type="dxa"/>
          </w:tcPr>
          <w:p>
            <w:pPr>
              <w:pStyle w:val="TableParagraph"/>
              <w:spacing w:line="258" w:lineRule="exact"/>
              <w:rPr>
                <w:sz w:val="24"/>
              </w:rPr>
            </w:pPr>
            <w:r>
              <w:rPr>
                <w:spacing w:val="-2"/>
                <w:sz w:val="24"/>
              </w:rPr>
              <w:t>$83,415.32</w:t>
            </w:r>
          </w:p>
        </w:tc>
        <w:tc>
          <w:tcPr>
            <w:tcW w:w="3543" w:type="dxa"/>
          </w:tcPr>
          <w:p>
            <w:pPr>
              <w:pStyle w:val="TableParagraph"/>
              <w:spacing w:line="258" w:lineRule="exact"/>
              <w:ind w:left="110"/>
              <w:rPr>
                <w:sz w:val="24"/>
              </w:rPr>
            </w:pPr>
            <w:r>
              <w:rPr>
                <w:spacing w:val="-2"/>
                <w:sz w:val="24"/>
              </w:rPr>
              <w:t>$3.39</w:t>
            </w:r>
          </w:p>
        </w:tc>
      </w:tr>
    </w:tbl>
    <w:p>
      <w:pPr>
        <w:pStyle w:val="BodyText"/>
        <w:spacing w:before="231"/>
      </w:pPr>
    </w:p>
    <w:p>
      <w:pPr>
        <w:spacing w:before="0"/>
        <w:ind w:left="220" w:right="0" w:firstLine="0"/>
        <w:jc w:val="left"/>
        <w:rPr>
          <w:sz w:val="28"/>
        </w:rPr>
      </w:pPr>
      <w:r>
        <w:rPr>
          <w:sz w:val="28"/>
        </w:rPr>
        <w:t>T-test</w:t>
      </w:r>
      <w:r>
        <w:rPr>
          <w:spacing w:val="-7"/>
          <w:sz w:val="28"/>
        </w:rPr>
        <w:t> </w:t>
      </w:r>
      <w:r>
        <w:rPr>
          <w:sz w:val="28"/>
        </w:rPr>
        <w:t>Result</w:t>
      </w:r>
      <w:r>
        <w:rPr>
          <w:spacing w:val="-2"/>
          <w:sz w:val="28"/>
        </w:rPr>
        <w:t> </w:t>
      </w:r>
      <w:r>
        <w:rPr>
          <w:sz w:val="28"/>
        </w:rPr>
        <w:t>for</w:t>
      </w:r>
      <w:r>
        <w:rPr>
          <w:spacing w:val="-7"/>
          <w:sz w:val="28"/>
        </w:rPr>
        <w:t> </w:t>
      </w:r>
      <w:r>
        <w:rPr>
          <w:sz w:val="28"/>
        </w:rPr>
        <w:t>conversion</w:t>
      </w:r>
      <w:r>
        <w:rPr>
          <w:spacing w:val="-11"/>
          <w:sz w:val="28"/>
        </w:rPr>
        <w:t> </w:t>
      </w:r>
      <w:r>
        <w:rPr>
          <w:spacing w:val="-4"/>
          <w:sz w:val="28"/>
        </w:rPr>
        <w:t>Rate</w:t>
      </w:r>
    </w:p>
    <w:p>
      <w:pPr>
        <w:pStyle w:val="BodyText"/>
        <w:spacing w:before="31"/>
        <w:rPr>
          <w:sz w:val="20"/>
        </w:rPr>
      </w:pPr>
    </w:p>
    <w:tbl>
      <w:tblPr>
        <w:tblW w:w="0" w:type="auto"/>
        <w:jc w:val="left"/>
        <w:tblInd w:w="120" w:type="dxa"/>
        <w:tblBorders>
          <w:top w:val="single" w:sz="8" w:space="0" w:color="4AACC5"/>
          <w:left w:val="single" w:sz="8" w:space="0" w:color="4AACC5"/>
          <w:bottom w:val="single" w:sz="8" w:space="0" w:color="4AACC5"/>
          <w:right w:val="single" w:sz="8" w:space="0" w:color="4AACC5"/>
          <w:insideH w:val="single" w:sz="8" w:space="0" w:color="4AACC5"/>
          <w:insideV w:val="single" w:sz="8" w:space="0" w:color="4AACC5"/>
        </w:tblBorders>
        <w:tblLayout w:type="fixed"/>
        <w:tblCellMar>
          <w:top w:w="0" w:type="dxa"/>
          <w:left w:w="0" w:type="dxa"/>
          <w:bottom w:w="0" w:type="dxa"/>
          <w:right w:w="0" w:type="dxa"/>
        </w:tblCellMar>
        <w:tblLook w:val="01E0"/>
      </w:tblPr>
      <w:tblGrid>
        <w:gridCol w:w="821"/>
        <w:gridCol w:w="1196"/>
        <w:gridCol w:w="1594"/>
        <w:gridCol w:w="1325"/>
        <w:gridCol w:w="1113"/>
        <w:gridCol w:w="1377"/>
        <w:gridCol w:w="1031"/>
        <w:gridCol w:w="872"/>
        <w:gridCol w:w="1117"/>
      </w:tblGrid>
      <w:tr>
        <w:trPr>
          <w:trHeight w:val="517" w:hRule="atLeast"/>
        </w:trPr>
        <w:tc>
          <w:tcPr>
            <w:tcW w:w="821" w:type="dxa"/>
            <w:tcBorders>
              <w:bottom w:val="single" w:sz="18" w:space="0" w:color="4AACC5"/>
            </w:tcBorders>
          </w:tcPr>
          <w:p>
            <w:pPr>
              <w:pStyle w:val="TableParagraph"/>
              <w:spacing w:line="268" w:lineRule="exact"/>
              <w:ind w:left="17" w:right="34"/>
              <w:jc w:val="center"/>
              <w:rPr>
                <w:b/>
                <w:sz w:val="24"/>
              </w:rPr>
            </w:pPr>
            <w:r>
              <w:rPr>
                <w:b/>
                <w:spacing w:val="-2"/>
                <w:sz w:val="24"/>
              </w:rPr>
              <w:t>index</w:t>
            </w:r>
          </w:p>
        </w:tc>
        <w:tc>
          <w:tcPr>
            <w:tcW w:w="1196" w:type="dxa"/>
            <w:tcBorders>
              <w:bottom w:val="single" w:sz="18" w:space="0" w:color="4AACC5"/>
            </w:tcBorders>
          </w:tcPr>
          <w:p>
            <w:pPr>
              <w:pStyle w:val="TableParagraph"/>
              <w:spacing w:line="268" w:lineRule="exact"/>
              <w:ind w:left="104"/>
              <w:rPr>
                <w:b/>
                <w:sz w:val="24"/>
              </w:rPr>
            </w:pPr>
            <w:r>
              <w:rPr>
                <w:b/>
                <w:spacing w:val="-10"/>
                <w:sz w:val="24"/>
              </w:rPr>
              <w:t>T</w:t>
            </w:r>
          </w:p>
        </w:tc>
        <w:tc>
          <w:tcPr>
            <w:tcW w:w="1594" w:type="dxa"/>
            <w:tcBorders>
              <w:bottom w:val="single" w:sz="18" w:space="0" w:color="4AACC5"/>
            </w:tcBorders>
          </w:tcPr>
          <w:p>
            <w:pPr>
              <w:pStyle w:val="TableParagraph"/>
              <w:spacing w:line="268" w:lineRule="exact"/>
              <w:ind w:left="104"/>
              <w:rPr>
                <w:b/>
                <w:sz w:val="24"/>
              </w:rPr>
            </w:pPr>
            <w:r>
              <w:rPr>
                <w:b/>
                <w:spacing w:val="-5"/>
                <w:sz w:val="24"/>
              </w:rPr>
              <w:t>dof</w:t>
            </w:r>
          </w:p>
        </w:tc>
        <w:tc>
          <w:tcPr>
            <w:tcW w:w="1325" w:type="dxa"/>
            <w:tcBorders>
              <w:bottom w:val="single" w:sz="18" w:space="0" w:color="4AACC5"/>
            </w:tcBorders>
          </w:tcPr>
          <w:p>
            <w:pPr>
              <w:pStyle w:val="TableParagraph"/>
              <w:spacing w:line="268" w:lineRule="exact"/>
              <w:ind w:left="109"/>
              <w:rPr>
                <w:b/>
                <w:sz w:val="24"/>
              </w:rPr>
            </w:pPr>
            <w:r>
              <w:rPr>
                <w:b/>
                <w:spacing w:val="-2"/>
                <w:sz w:val="24"/>
              </w:rPr>
              <w:t>alternative</w:t>
            </w:r>
          </w:p>
        </w:tc>
        <w:tc>
          <w:tcPr>
            <w:tcW w:w="1113" w:type="dxa"/>
            <w:tcBorders>
              <w:bottom w:val="single" w:sz="18" w:space="0" w:color="4AACC5"/>
            </w:tcBorders>
          </w:tcPr>
          <w:p>
            <w:pPr>
              <w:pStyle w:val="TableParagraph"/>
              <w:spacing w:line="268" w:lineRule="exact"/>
              <w:rPr>
                <w:b/>
                <w:sz w:val="24"/>
              </w:rPr>
            </w:pPr>
            <w:r>
              <w:rPr>
                <w:b/>
                <w:sz w:val="24"/>
              </w:rPr>
              <w:t>p-</w:t>
            </w:r>
            <w:r>
              <w:rPr>
                <w:b/>
                <w:spacing w:val="-5"/>
                <w:sz w:val="24"/>
              </w:rPr>
              <w:t>val</w:t>
            </w:r>
          </w:p>
        </w:tc>
        <w:tc>
          <w:tcPr>
            <w:tcW w:w="1377" w:type="dxa"/>
            <w:tcBorders>
              <w:bottom w:val="single" w:sz="18" w:space="0" w:color="4AACC5"/>
            </w:tcBorders>
          </w:tcPr>
          <w:p>
            <w:pPr>
              <w:pStyle w:val="TableParagraph"/>
              <w:spacing w:line="268" w:lineRule="exact"/>
              <w:ind w:left="110"/>
              <w:rPr>
                <w:b/>
                <w:sz w:val="24"/>
              </w:rPr>
            </w:pPr>
            <w:r>
              <w:rPr>
                <w:b/>
                <w:spacing w:val="-2"/>
                <w:sz w:val="24"/>
              </w:rPr>
              <w:t>CI95%</w:t>
            </w:r>
          </w:p>
        </w:tc>
        <w:tc>
          <w:tcPr>
            <w:tcW w:w="1031" w:type="dxa"/>
            <w:tcBorders>
              <w:bottom w:val="single" w:sz="18" w:space="0" w:color="4AACC5"/>
            </w:tcBorders>
          </w:tcPr>
          <w:p>
            <w:pPr>
              <w:pStyle w:val="TableParagraph"/>
              <w:spacing w:line="268" w:lineRule="exact"/>
              <w:ind w:left="29" w:right="12"/>
              <w:jc w:val="center"/>
              <w:rPr>
                <w:b/>
                <w:sz w:val="24"/>
              </w:rPr>
            </w:pPr>
            <w:r>
              <w:rPr>
                <w:b/>
                <w:sz w:val="24"/>
              </w:rPr>
              <w:t>cohen-</w:t>
            </w:r>
            <w:r>
              <w:rPr>
                <w:b/>
                <w:spacing w:val="-10"/>
                <w:sz w:val="24"/>
              </w:rPr>
              <w:t>d</w:t>
            </w:r>
          </w:p>
        </w:tc>
        <w:tc>
          <w:tcPr>
            <w:tcW w:w="872" w:type="dxa"/>
            <w:tcBorders>
              <w:bottom w:val="single" w:sz="18" w:space="0" w:color="4AACC5"/>
            </w:tcBorders>
          </w:tcPr>
          <w:p>
            <w:pPr>
              <w:pStyle w:val="TableParagraph"/>
              <w:spacing w:line="268" w:lineRule="exact"/>
              <w:ind w:left="26" w:right="112"/>
              <w:jc w:val="center"/>
              <w:rPr>
                <w:b/>
                <w:sz w:val="24"/>
              </w:rPr>
            </w:pPr>
            <w:r>
              <w:rPr>
                <w:b/>
                <w:spacing w:val="-4"/>
                <w:sz w:val="24"/>
              </w:rPr>
              <w:t>BF10</w:t>
            </w:r>
          </w:p>
        </w:tc>
        <w:tc>
          <w:tcPr>
            <w:tcW w:w="1117" w:type="dxa"/>
            <w:tcBorders>
              <w:bottom w:val="single" w:sz="18" w:space="0" w:color="4AACC5"/>
            </w:tcBorders>
          </w:tcPr>
          <w:p>
            <w:pPr>
              <w:pStyle w:val="TableParagraph"/>
              <w:spacing w:line="268" w:lineRule="exact"/>
              <w:ind w:left="115"/>
              <w:rPr>
                <w:b/>
                <w:sz w:val="24"/>
              </w:rPr>
            </w:pPr>
            <w:r>
              <w:rPr>
                <w:b/>
                <w:spacing w:val="-2"/>
                <w:sz w:val="24"/>
              </w:rPr>
              <w:t>power</w:t>
            </w:r>
          </w:p>
        </w:tc>
      </w:tr>
      <w:tr>
        <w:trPr>
          <w:trHeight w:val="517" w:hRule="atLeast"/>
        </w:trPr>
        <w:tc>
          <w:tcPr>
            <w:tcW w:w="821" w:type="dxa"/>
            <w:tcBorders>
              <w:top w:val="single" w:sz="18" w:space="0" w:color="4AACC5"/>
            </w:tcBorders>
            <w:shd w:val="clear" w:color="auto" w:fill="D2EAF0"/>
          </w:tcPr>
          <w:p>
            <w:pPr>
              <w:pStyle w:val="TableParagraph"/>
              <w:spacing w:line="267" w:lineRule="exact"/>
              <w:ind w:left="34" w:right="17"/>
              <w:jc w:val="center"/>
              <w:rPr>
                <w:b/>
                <w:sz w:val="24"/>
              </w:rPr>
            </w:pPr>
            <w:r>
              <w:rPr>
                <w:b/>
                <w:spacing w:val="-2"/>
                <w:sz w:val="24"/>
              </w:rPr>
              <w:t>T-</w:t>
            </w:r>
            <w:r>
              <w:rPr>
                <w:b/>
                <w:spacing w:val="-4"/>
                <w:sz w:val="24"/>
              </w:rPr>
              <w:t>test</w:t>
            </w:r>
          </w:p>
        </w:tc>
        <w:tc>
          <w:tcPr>
            <w:tcW w:w="1196" w:type="dxa"/>
            <w:tcBorders>
              <w:top w:val="single" w:sz="18" w:space="0" w:color="4AACC5"/>
            </w:tcBorders>
            <w:shd w:val="clear" w:color="auto" w:fill="D2EAF0"/>
          </w:tcPr>
          <w:p>
            <w:pPr>
              <w:pStyle w:val="TableParagraph"/>
              <w:spacing w:line="262" w:lineRule="exact"/>
              <w:ind w:left="104"/>
              <w:rPr>
                <w:sz w:val="24"/>
              </w:rPr>
            </w:pPr>
            <w:r>
              <w:rPr>
                <w:sz w:val="24"/>
              </w:rPr>
              <w:t>-</w:t>
            </w:r>
            <w:r>
              <w:rPr>
                <w:spacing w:val="-2"/>
                <w:sz w:val="24"/>
              </w:rPr>
              <w:t>3.866406</w:t>
            </w:r>
          </w:p>
        </w:tc>
        <w:tc>
          <w:tcPr>
            <w:tcW w:w="1594" w:type="dxa"/>
            <w:tcBorders>
              <w:top w:val="single" w:sz="18" w:space="0" w:color="4AACC5"/>
            </w:tcBorders>
            <w:shd w:val="clear" w:color="auto" w:fill="D2EAF0"/>
          </w:tcPr>
          <w:p>
            <w:pPr>
              <w:pStyle w:val="TableParagraph"/>
              <w:spacing w:line="262" w:lineRule="exact"/>
              <w:ind w:left="104"/>
              <w:rPr>
                <w:sz w:val="24"/>
              </w:rPr>
            </w:pPr>
            <w:r>
              <w:rPr>
                <w:spacing w:val="-2"/>
                <w:sz w:val="24"/>
              </w:rPr>
              <w:t>48712.312188</w:t>
            </w:r>
          </w:p>
        </w:tc>
        <w:tc>
          <w:tcPr>
            <w:tcW w:w="1325" w:type="dxa"/>
            <w:tcBorders>
              <w:top w:val="single" w:sz="18" w:space="0" w:color="4AACC5"/>
            </w:tcBorders>
            <w:shd w:val="clear" w:color="auto" w:fill="D2EAF0"/>
          </w:tcPr>
          <w:p>
            <w:pPr>
              <w:pStyle w:val="TableParagraph"/>
              <w:spacing w:line="262" w:lineRule="exact"/>
              <w:ind w:left="109"/>
              <w:rPr>
                <w:sz w:val="24"/>
              </w:rPr>
            </w:pPr>
            <w:r>
              <w:rPr>
                <w:sz w:val="24"/>
              </w:rPr>
              <w:t>two-</w:t>
            </w:r>
            <w:r>
              <w:rPr>
                <w:spacing w:val="-2"/>
                <w:sz w:val="24"/>
              </w:rPr>
              <w:t>sided</w:t>
            </w:r>
          </w:p>
        </w:tc>
        <w:tc>
          <w:tcPr>
            <w:tcW w:w="1113" w:type="dxa"/>
            <w:tcBorders>
              <w:top w:val="single" w:sz="18" w:space="0" w:color="4AACC5"/>
            </w:tcBorders>
            <w:shd w:val="clear" w:color="auto" w:fill="D2EAF0"/>
          </w:tcPr>
          <w:p>
            <w:pPr>
              <w:pStyle w:val="TableParagraph"/>
              <w:spacing w:line="262" w:lineRule="exact"/>
              <w:rPr>
                <w:sz w:val="24"/>
              </w:rPr>
            </w:pPr>
            <w:r>
              <w:rPr>
                <w:spacing w:val="-2"/>
                <w:sz w:val="24"/>
              </w:rPr>
              <w:t>0.000111</w:t>
            </w:r>
          </w:p>
        </w:tc>
        <w:tc>
          <w:tcPr>
            <w:tcW w:w="1377" w:type="dxa"/>
            <w:tcBorders>
              <w:top w:val="single" w:sz="18" w:space="0" w:color="4AACC5"/>
            </w:tcBorders>
            <w:shd w:val="clear" w:color="auto" w:fill="D2EAF0"/>
          </w:tcPr>
          <w:p>
            <w:pPr>
              <w:pStyle w:val="TableParagraph"/>
              <w:spacing w:line="262" w:lineRule="exact"/>
              <w:ind w:left="110"/>
              <w:rPr>
                <w:sz w:val="24"/>
              </w:rPr>
            </w:pPr>
            <w:r>
              <w:rPr>
                <w:sz w:val="24"/>
              </w:rPr>
              <w:t>[-0.01</w:t>
            </w:r>
            <w:r>
              <w:rPr>
                <w:spacing w:val="-5"/>
                <w:sz w:val="24"/>
              </w:rPr>
              <w:t> </w:t>
            </w:r>
            <w:r>
              <w:rPr>
                <w:sz w:val="24"/>
              </w:rPr>
              <w:t>-0.0</w:t>
            </w:r>
            <w:r>
              <w:rPr>
                <w:spacing w:val="4"/>
                <w:sz w:val="24"/>
              </w:rPr>
              <w:t> </w:t>
            </w:r>
            <w:r>
              <w:rPr>
                <w:spacing w:val="-10"/>
                <w:sz w:val="24"/>
              </w:rPr>
              <w:t>]</w:t>
            </w:r>
          </w:p>
        </w:tc>
        <w:tc>
          <w:tcPr>
            <w:tcW w:w="1031" w:type="dxa"/>
            <w:tcBorders>
              <w:top w:val="single" w:sz="18" w:space="0" w:color="4AACC5"/>
            </w:tcBorders>
            <w:shd w:val="clear" w:color="auto" w:fill="D2EAF0"/>
          </w:tcPr>
          <w:p>
            <w:pPr>
              <w:pStyle w:val="TableParagraph"/>
              <w:spacing w:line="262" w:lineRule="exact"/>
              <w:ind w:left="17" w:right="29"/>
              <w:jc w:val="center"/>
              <w:rPr>
                <w:sz w:val="24"/>
              </w:rPr>
            </w:pPr>
            <w:r>
              <w:rPr>
                <w:spacing w:val="-2"/>
                <w:sz w:val="24"/>
              </w:rPr>
              <w:t>0.03494</w:t>
            </w:r>
          </w:p>
        </w:tc>
        <w:tc>
          <w:tcPr>
            <w:tcW w:w="872" w:type="dxa"/>
            <w:tcBorders>
              <w:top w:val="single" w:sz="18" w:space="0" w:color="4AACC5"/>
            </w:tcBorders>
            <w:shd w:val="clear" w:color="auto" w:fill="D2EAF0"/>
          </w:tcPr>
          <w:p>
            <w:pPr>
              <w:pStyle w:val="TableParagraph"/>
              <w:spacing w:line="262" w:lineRule="exact"/>
              <w:ind w:left="26"/>
              <w:jc w:val="center"/>
              <w:rPr>
                <w:sz w:val="24"/>
              </w:rPr>
            </w:pPr>
            <w:r>
              <w:rPr>
                <w:spacing w:val="-2"/>
                <w:sz w:val="24"/>
              </w:rPr>
              <w:t>17.919</w:t>
            </w:r>
          </w:p>
        </w:tc>
        <w:tc>
          <w:tcPr>
            <w:tcW w:w="1117" w:type="dxa"/>
            <w:tcBorders>
              <w:top w:val="single" w:sz="18" w:space="0" w:color="4AACC5"/>
            </w:tcBorders>
            <w:shd w:val="clear" w:color="auto" w:fill="D2EAF0"/>
          </w:tcPr>
          <w:p>
            <w:pPr>
              <w:pStyle w:val="TableParagraph"/>
              <w:spacing w:line="262" w:lineRule="exact"/>
              <w:ind w:left="115"/>
              <w:rPr>
                <w:sz w:val="24"/>
              </w:rPr>
            </w:pPr>
            <w:r>
              <w:rPr>
                <w:spacing w:val="-2"/>
                <w:sz w:val="24"/>
              </w:rPr>
              <w:t>0.971595</w:t>
            </w:r>
          </w:p>
        </w:tc>
      </w:tr>
    </w:tbl>
    <w:p>
      <w:pPr>
        <w:pStyle w:val="BodyText"/>
        <w:spacing w:before="185"/>
        <w:rPr>
          <w:sz w:val="28"/>
        </w:rPr>
      </w:pPr>
    </w:p>
    <w:p>
      <w:pPr>
        <w:spacing w:before="0"/>
        <w:ind w:left="220" w:right="0" w:firstLine="0"/>
        <w:jc w:val="left"/>
        <w:rPr>
          <w:sz w:val="28"/>
        </w:rPr>
      </w:pPr>
      <w:r>
        <w:rPr>
          <w:sz w:val="28"/>
        </w:rPr>
        <w:t>T-test</w:t>
      </w:r>
      <w:r>
        <w:rPr>
          <w:spacing w:val="-8"/>
          <w:sz w:val="28"/>
        </w:rPr>
        <w:t> </w:t>
      </w:r>
      <w:r>
        <w:rPr>
          <w:sz w:val="28"/>
        </w:rPr>
        <w:t>Result</w:t>
      </w:r>
      <w:r>
        <w:rPr>
          <w:spacing w:val="-3"/>
          <w:sz w:val="28"/>
        </w:rPr>
        <w:t> </w:t>
      </w:r>
      <w:r>
        <w:rPr>
          <w:sz w:val="28"/>
        </w:rPr>
        <w:t>for</w:t>
      </w:r>
      <w:r>
        <w:rPr>
          <w:spacing w:val="-8"/>
          <w:sz w:val="28"/>
        </w:rPr>
        <w:t> </w:t>
      </w:r>
      <w:r>
        <w:rPr>
          <w:sz w:val="28"/>
        </w:rPr>
        <w:t>spend/</w:t>
      </w:r>
      <w:r>
        <w:rPr>
          <w:spacing w:val="-7"/>
          <w:sz w:val="28"/>
        </w:rPr>
        <w:t> </w:t>
      </w:r>
      <w:r>
        <w:rPr>
          <w:sz w:val="28"/>
        </w:rPr>
        <w:t>purchase</w:t>
      </w:r>
      <w:r>
        <w:rPr>
          <w:spacing w:val="-1"/>
          <w:sz w:val="28"/>
        </w:rPr>
        <w:t> </w:t>
      </w:r>
      <w:r>
        <w:rPr>
          <w:spacing w:val="-4"/>
          <w:sz w:val="28"/>
        </w:rPr>
        <w:t>mean</w:t>
      </w:r>
    </w:p>
    <w:p>
      <w:pPr>
        <w:pStyle w:val="BodyText"/>
        <w:spacing w:before="31"/>
        <w:rPr>
          <w:sz w:val="20"/>
        </w:rPr>
      </w:pPr>
    </w:p>
    <w:tbl>
      <w:tblPr>
        <w:tblW w:w="0" w:type="auto"/>
        <w:jc w:val="left"/>
        <w:tblInd w:w="120" w:type="dxa"/>
        <w:tblBorders>
          <w:top w:val="single" w:sz="8" w:space="0" w:color="9BBA58"/>
          <w:left w:val="single" w:sz="8" w:space="0" w:color="9BBA58"/>
          <w:bottom w:val="single" w:sz="8" w:space="0" w:color="9BBA58"/>
          <w:right w:val="single" w:sz="8" w:space="0" w:color="9BBA58"/>
          <w:insideH w:val="single" w:sz="8" w:space="0" w:color="9BBA58"/>
          <w:insideV w:val="single" w:sz="8" w:space="0" w:color="9BBA58"/>
        </w:tblBorders>
        <w:tblLayout w:type="fixed"/>
        <w:tblCellMar>
          <w:top w:w="0" w:type="dxa"/>
          <w:left w:w="0" w:type="dxa"/>
          <w:bottom w:w="0" w:type="dxa"/>
          <w:right w:w="0" w:type="dxa"/>
        </w:tblCellMar>
        <w:tblLook w:val="01E0"/>
      </w:tblPr>
      <w:tblGrid>
        <w:gridCol w:w="1013"/>
        <w:gridCol w:w="1479"/>
        <w:gridCol w:w="1974"/>
        <w:gridCol w:w="1637"/>
        <w:gridCol w:w="1378"/>
        <w:gridCol w:w="1676"/>
        <w:gridCol w:w="1379"/>
        <w:gridCol w:w="947"/>
        <w:gridCol w:w="1379"/>
      </w:tblGrid>
      <w:tr>
        <w:trPr>
          <w:trHeight w:val="464" w:hRule="atLeast"/>
        </w:trPr>
        <w:tc>
          <w:tcPr>
            <w:tcW w:w="1013" w:type="dxa"/>
            <w:tcBorders>
              <w:bottom w:val="single" w:sz="18" w:space="0" w:color="9BBA58"/>
            </w:tcBorders>
          </w:tcPr>
          <w:p>
            <w:pPr>
              <w:pStyle w:val="TableParagraph"/>
              <w:spacing w:line="272" w:lineRule="exact"/>
              <w:ind w:left="110"/>
              <w:rPr>
                <w:b/>
                <w:sz w:val="24"/>
              </w:rPr>
            </w:pPr>
            <w:r>
              <w:rPr>
                <w:b/>
                <w:spacing w:val="-2"/>
                <w:sz w:val="24"/>
              </w:rPr>
              <w:t>index</w:t>
            </w:r>
          </w:p>
        </w:tc>
        <w:tc>
          <w:tcPr>
            <w:tcW w:w="1479" w:type="dxa"/>
            <w:tcBorders>
              <w:bottom w:val="single" w:sz="18" w:space="0" w:color="9BBA58"/>
            </w:tcBorders>
          </w:tcPr>
          <w:p>
            <w:pPr>
              <w:pStyle w:val="TableParagraph"/>
              <w:spacing w:line="272" w:lineRule="exact"/>
              <w:ind w:left="104"/>
              <w:rPr>
                <w:b/>
                <w:sz w:val="24"/>
              </w:rPr>
            </w:pPr>
            <w:r>
              <w:rPr>
                <w:b/>
                <w:spacing w:val="-10"/>
                <w:sz w:val="24"/>
              </w:rPr>
              <w:t>T</w:t>
            </w:r>
          </w:p>
        </w:tc>
        <w:tc>
          <w:tcPr>
            <w:tcW w:w="1974" w:type="dxa"/>
            <w:tcBorders>
              <w:bottom w:val="single" w:sz="18" w:space="0" w:color="9BBA58"/>
            </w:tcBorders>
          </w:tcPr>
          <w:p>
            <w:pPr>
              <w:pStyle w:val="TableParagraph"/>
              <w:spacing w:line="272" w:lineRule="exact"/>
              <w:ind w:left="104"/>
              <w:rPr>
                <w:b/>
                <w:sz w:val="24"/>
              </w:rPr>
            </w:pPr>
            <w:r>
              <w:rPr>
                <w:b/>
                <w:spacing w:val="-5"/>
                <w:sz w:val="24"/>
              </w:rPr>
              <w:t>dof</w:t>
            </w:r>
          </w:p>
        </w:tc>
        <w:tc>
          <w:tcPr>
            <w:tcW w:w="1637" w:type="dxa"/>
            <w:tcBorders>
              <w:bottom w:val="single" w:sz="18" w:space="0" w:color="9BBA58"/>
            </w:tcBorders>
          </w:tcPr>
          <w:p>
            <w:pPr>
              <w:pStyle w:val="TableParagraph"/>
              <w:spacing w:line="272" w:lineRule="exact"/>
              <w:ind w:left="104"/>
              <w:rPr>
                <w:b/>
                <w:sz w:val="24"/>
              </w:rPr>
            </w:pPr>
            <w:r>
              <w:rPr>
                <w:b/>
                <w:spacing w:val="-2"/>
                <w:sz w:val="24"/>
              </w:rPr>
              <w:t>alternative</w:t>
            </w:r>
          </w:p>
        </w:tc>
        <w:tc>
          <w:tcPr>
            <w:tcW w:w="1378" w:type="dxa"/>
            <w:tcBorders>
              <w:bottom w:val="single" w:sz="18" w:space="0" w:color="9BBA58"/>
            </w:tcBorders>
          </w:tcPr>
          <w:p>
            <w:pPr>
              <w:pStyle w:val="TableParagraph"/>
              <w:spacing w:line="272" w:lineRule="exact"/>
              <w:ind w:left="104"/>
              <w:rPr>
                <w:b/>
                <w:sz w:val="24"/>
              </w:rPr>
            </w:pPr>
            <w:r>
              <w:rPr>
                <w:b/>
                <w:sz w:val="24"/>
              </w:rPr>
              <w:t>p-</w:t>
            </w:r>
            <w:r>
              <w:rPr>
                <w:b/>
                <w:spacing w:val="-5"/>
                <w:sz w:val="24"/>
              </w:rPr>
              <w:t>val</w:t>
            </w:r>
          </w:p>
        </w:tc>
        <w:tc>
          <w:tcPr>
            <w:tcW w:w="1676" w:type="dxa"/>
            <w:tcBorders>
              <w:bottom w:val="single" w:sz="18" w:space="0" w:color="9BBA58"/>
            </w:tcBorders>
          </w:tcPr>
          <w:p>
            <w:pPr>
              <w:pStyle w:val="TableParagraph"/>
              <w:spacing w:line="272" w:lineRule="exact"/>
              <w:ind w:left="104"/>
              <w:rPr>
                <w:b/>
                <w:sz w:val="24"/>
              </w:rPr>
            </w:pPr>
            <w:r>
              <w:rPr>
                <w:b/>
                <w:spacing w:val="-2"/>
                <w:sz w:val="24"/>
              </w:rPr>
              <w:t>CI95%</w:t>
            </w:r>
          </w:p>
        </w:tc>
        <w:tc>
          <w:tcPr>
            <w:tcW w:w="1379" w:type="dxa"/>
            <w:tcBorders>
              <w:bottom w:val="single" w:sz="18" w:space="0" w:color="9BBA58"/>
            </w:tcBorders>
          </w:tcPr>
          <w:p>
            <w:pPr>
              <w:pStyle w:val="TableParagraph"/>
              <w:spacing w:line="272" w:lineRule="exact"/>
              <w:ind w:left="104"/>
              <w:rPr>
                <w:b/>
                <w:sz w:val="24"/>
              </w:rPr>
            </w:pPr>
            <w:r>
              <w:rPr>
                <w:b/>
                <w:sz w:val="24"/>
              </w:rPr>
              <w:t>cohen-</w:t>
            </w:r>
            <w:r>
              <w:rPr>
                <w:b/>
                <w:spacing w:val="-10"/>
                <w:sz w:val="24"/>
              </w:rPr>
              <w:t>d</w:t>
            </w:r>
          </w:p>
        </w:tc>
        <w:tc>
          <w:tcPr>
            <w:tcW w:w="947" w:type="dxa"/>
            <w:tcBorders>
              <w:bottom w:val="single" w:sz="18" w:space="0" w:color="9BBA58"/>
            </w:tcBorders>
          </w:tcPr>
          <w:p>
            <w:pPr>
              <w:pStyle w:val="TableParagraph"/>
              <w:spacing w:line="272" w:lineRule="exact"/>
              <w:ind w:left="108"/>
              <w:rPr>
                <w:b/>
                <w:sz w:val="24"/>
              </w:rPr>
            </w:pPr>
            <w:r>
              <w:rPr>
                <w:b/>
                <w:spacing w:val="-4"/>
                <w:sz w:val="24"/>
              </w:rPr>
              <w:t>BF10</w:t>
            </w:r>
          </w:p>
        </w:tc>
        <w:tc>
          <w:tcPr>
            <w:tcW w:w="1379" w:type="dxa"/>
            <w:tcBorders>
              <w:bottom w:val="single" w:sz="18" w:space="0" w:color="9BBA58"/>
            </w:tcBorders>
          </w:tcPr>
          <w:p>
            <w:pPr>
              <w:pStyle w:val="TableParagraph"/>
              <w:spacing w:line="272" w:lineRule="exact"/>
              <w:ind w:left="102"/>
              <w:rPr>
                <w:b/>
                <w:sz w:val="24"/>
              </w:rPr>
            </w:pPr>
            <w:r>
              <w:rPr>
                <w:b/>
                <w:spacing w:val="-2"/>
                <w:sz w:val="24"/>
              </w:rPr>
              <w:t>power</w:t>
            </w:r>
          </w:p>
        </w:tc>
      </w:tr>
      <w:tr>
        <w:trPr>
          <w:trHeight w:val="473" w:hRule="atLeast"/>
        </w:trPr>
        <w:tc>
          <w:tcPr>
            <w:tcW w:w="1013" w:type="dxa"/>
            <w:tcBorders>
              <w:top w:val="single" w:sz="18" w:space="0" w:color="9BBA58"/>
            </w:tcBorders>
            <w:shd w:val="clear" w:color="auto" w:fill="E6EDD4"/>
          </w:tcPr>
          <w:p>
            <w:pPr>
              <w:pStyle w:val="TableParagraph"/>
              <w:ind w:left="110"/>
              <w:rPr>
                <w:b/>
                <w:sz w:val="24"/>
              </w:rPr>
            </w:pPr>
            <w:r>
              <w:rPr>
                <w:b/>
                <w:spacing w:val="-2"/>
                <w:sz w:val="24"/>
              </w:rPr>
              <w:t>T-</w:t>
            </w:r>
            <w:r>
              <w:rPr>
                <w:b/>
                <w:spacing w:val="-4"/>
                <w:sz w:val="24"/>
              </w:rPr>
              <w:t>test</w:t>
            </w:r>
          </w:p>
        </w:tc>
        <w:tc>
          <w:tcPr>
            <w:tcW w:w="1479" w:type="dxa"/>
            <w:tcBorders>
              <w:top w:val="single" w:sz="18" w:space="0" w:color="9BBA58"/>
            </w:tcBorders>
            <w:shd w:val="clear" w:color="auto" w:fill="E6EDD4"/>
          </w:tcPr>
          <w:p>
            <w:pPr>
              <w:pStyle w:val="TableParagraph"/>
              <w:spacing w:line="272" w:lineRule="exact"/>
              <w:ind w:left="388"/>
              <w:rPr>
                <w:sz w:val="24"/>
              </w:rPr>
            </w:pPr>
            <w:r>
              <w:rPr>
                <w:sz w:val="24"/>
              </w:rPr>
              <w:t>-</w:t>
            </w:r>
            <w:r>
              <w:rPr>
                <w:spacing w:val="-2"/>
                <w:sz w:val="24"/>
              </w:rPr>
              <w:t>0.070425</w:t>
            </w:r>
          </w:p>
        </w:tc>
        <w:tc>
          <w:tcPr>
            <w:tcW w:w="1974" w:type="dxa"/>
            <w:tcBorders>
              <w:top w:val="single" w:sz="18" w:space="0" w:color="9BBA58"/>
            </w:tcBorders>
            <w:shd w:val="clear" w:color="auto" w:fill="E6EDD4"/>
          </w:tcPr>
          <w:p>
            <w:pPr>
              <w:pStyle w:val="TableParagraph"/>
              <w:spacing w:line="272" w:lineRule="exact"/>
              <w:ind w:left="484"/>
              <w:rPr>
                <w:sz w:val="24"/>
              </w:rPr>
            </w:pPr>
            <w:r>
              <w:rPr>
                <w:spacing w:val="-2"/>
                <w:sz w:val="24"/>
              </w:rPr>
              <w:t>48894.497311</w:t>
            </w:r>
          </w:p>
        </w:tc>
        <w:tc>
          <w:tcPr>
            <w:tcW w:w="1637" w:type="dxa"/>
            <w:tcBorders>
              <w:top w:val="single" w:sz="18" w:space="0" w:color="9BBA58"/>
            </w:tcBorders>
            <w:shd w:val="clear" w:color="auto" w:fill="E6EDD4"/>
          </w:tcPr>
          <w:p>
            <w:pPr>
              <w:pStyle w:val="TableParagraph"/>
              <w:spacing w:line="272" w:lineRule="exact"/>
              <w:ind w:left="104"/>
              <w:rPr>
                <w:sz w:val="24"/>
              </w:rPr>
            </w:pPr>
            <w:r>
              <w:rPr>
                <w:sz w:val="24"/>
              </w:rPr>
              <w:t>two-</w:t>
            </w:r>
            <w:r>
              <w:rPr>
                <w:spacing w:val="-2"/>
                <w:sz w:val="24"/>
              </w:rPr>
              <w:t>sided</w:t>
            </w:r>
          </w:p>
        </w:tc>
        <w:tc>
          <w:tcPr>
            <w:tcW w:w="1378" w:type="dxa"/>
            <w:tcBorders>
              <w:top w:val="single" w:sz="18" w:space="0" w:color="9BBA58"/>
            </w:tcBorders>
            <w:shd w:val="clear" w:color="auto" w:fill="E6EDD4"/>
          </w:tcPr>
          <w:p>
            <w:pPr>
              <w:pStyle w:val="TableParagraph"/>
              <w:spacing w:line="272" w:lineRule="exact"/>
              <w:ind w:left="368"/>
              <w:rPr>
                <w:sz w:val="24"/>
              </w:rPr>
            </w:pPr>
            <w:r>
              <w:rPr>
                <w:spacing w:val="-2"/>
                <w:sz w:val="24"/>
              </w:rPr>
              <w:t>0.943856</w:t>
            </w:r>
          </w:p>
        </w:tc>
        <w:tc>
          <w:tcPr>
            <w:tcW w:w="1676" w:type="dxa"/>
            <w:tcBorders>
              <w:top w:val="single" w:sz="18" w:space="0" w:color="9BBA58"/>
            </w:tcBorders>
            <w:shd w:val="clear" w:color="auto" w:fill="E6EDD4"/>
          </w:tcPr>
          <w:p>
            <w:pPr>
              <w:pStyle w:val="TableParagraph"/>
              <w:spacing w:line="272" w:lineRule="exact"/>
              <w:ind w:left="104"/>
              <w:rPr>
                <w:sz w:val="24"/>
              </w:rPr>
            </w:pPr>
            <w:r>
              <w:rPr>
                <w:sz w:val="24"/>
              </w:rPr>
              <w:t>[-0.47 </w:t>
            </w:r>
            <w:r>
              <w:rPr>
                <w:spacing w:val="-2"/>
                <w:sz w:val="24"/>
              </w:rPr>
              <w:t>0.44]</w:t>
            </w:r>
          </w:p>
        </w:tc>
        <w:tc>
          <w:tcPr>
            <w:tcW w:w="1379" w:type="dxa"/>
            <w:tcBorders>
              <w:top w:val="single" w:sz="18" w:space="0" w:color="9BBA58"/>
            </w:tcBorders>
            <w:shd w:val="clear" w:color="auto" w:fill="E6EDD4"/>
          </w:tcPr>
          <w:p>
            <w:pPr>
              <w:pStyle w:val="TableParagraph"/>
              <w:spacing w:line="272" w:lineRule="exact"/>
              <w:ind w:left="368"/>
              <w:rPr>
                <w:sz w:val="24"/>
              </w:rPr>
            </w:pPr>
            <w:r>
              <w:rPr>
                <w:spacing w:val="-2"/>
                <w:sz w:val="24"/>
              </w:rPr>
              <w:t>0.000637</w:t>
            </w:r>
          </w:p>
        </w:tc>
        <w:tc>
          <w:tcPr>
            <w:tcW w:w="947" w:type="dxa"/>
            <w:tcBorders>
              <w:top w:val="single" w:sz="18" w:space="0" w:color="9BBA58"/>
            </w:tcBorders>
            <w:shd w:val="clear" w:color="auto" w:fill="E6EDD4"/>
          </w:tcPr>
          <w:p>
            <w:pPr>
              <w:pStyle w:val="TableParagraph"/>
              <w:spacing w:line="272" w:lineRule="exact"/>
              <w:ind w:left="415"/>
              <w:rPr>
                <w:sz w:val="24"/>
              </w:rPr>
            </w:pPr>
            <w:r>
              <w:rPr>
                <w:spacing w:val="-4"/>
                <w:sz w:val="24"/>
              </w:rPr>
              <w:t>0.01</w:t>
            </w:r>
          </w:p>
        </w:tc>
        <w:tc>
          <w:tcPr>
            <w:tcW w:w="1379" w:type="dxa"/>
            <w:tcBorders>
              <w:top w:val="single" w:sz="18" w:space="0" w:color="9BBA58"/>
            </w:tcBorders>
            <w:shd w:val="clear" w:color="auto" w:fill="E6EDD4"/>
          </w:tcPr>
          <w:p>
            <w:pPr>
              <w:pStyle w:val="TableParagraph"/>
              <w:spacing w:line="272" w:lineRule="exact"/>
              <w:ind w:left="366"/>
              <w:rPr>
                <w:sz w:val="24"/>
              </w:rPr>
            </w:pPr>
            <w:r>
              <w:rPr>
                <w:spacing w:val="-2"/>
                <w:sz w:val="24"/>
              </w:rPr>
              <w:t>0.050568</w:t>
            </w:r>
          </w:p>
        </w:tc>
      </w:tr>
    </w:tbl>
    <w:p>
      <w:pPr>
        <w:spacing w:after="0" w:line="272" w:lineRule="exact"/>
        <w:rPr>
          <w:sz w:val="24"/>
        </w:rPr>
        <w:sectPr>
          <w:pgSz w:w="16840" w:h="11910" w:orient="landscape"/>
          <w:pgMar w:top="1340" w:bottom="280" w:left="1220" w:right="1220"/>
        </w:sectPr>
      </w:pPr>
    </w:p>
    <w:p>
      <w:pPr>
        <w:pStyle w:val="BodyText"/>
        <w:spacing w:before="4"/>
        <w:rPr>
          <w:sz w:val="8"/>
        </w:rPr>
      </w:pPr>
    </w:p>
    <w:p>
      <w:pPr>
        <w:pStyle w:val="BodyText"/>
        <w:ind w:left="191"/>
        <w:rPr>
          <w:sz w:val="20"/>
        </w:rPr>
      </w:pPr>
      <w:r>
        <w:rPr>
          <w:sz w:val="20"/>
        </w:rPr>
        <mc:AlternateContent>
          <mc:Choice Requires="wps">
            <w:drawing>
              <wp:inline distT="0" distB="0" distL="0" distR="0">
                <wp:extent cx="8902700" cy="668020"/>
                <wp:effectExtent l="0" t="0" r="0" b="0"/>
                <wp:docPr id="3" name="Textbox 3"/>
                <wp:cNvGraphicFramePr>
                  <a:graphicFrameLocks/>
                </wp:cNvGraphicFramePr>
                <a:graphic>
                  <a:graphicData uri="http://schemas.microsoft.com/office/word/2010/wordprocessingShape">
                    <wps:wsp>
                      <wps:cNvPr id="3" name="Textbox 3"/>
                      <wps:cNvSpPr txBox="1"/>
                      <wps:spPr>
                        <a:xfrm>
                          <a:off x="0" y="0"/>
                          <a:ext cx="8902700" cy="668020"/>
                        </a:xfrm>
                        <a:prstGeom prst="rect">
                          <a:avLst/>
                        </a:prstGeom>
                        <a:solidFill>
                          <a:srgbClr val="F7F7F7"/>
                        </a:solidFill>
                      </wps:spPr>
                      <wps:txbx>
                        <w:txbxContent>
                          <w:p>
                            <w:pPr>
                              <w:spacing w:before="6"/>
                              <w:ind w:left="28" w:right="0" w:firstLine="0"/>
                              <w:jc w:val="left"/>
                              <w:rPr>
                                <w:b/>
                                <w:color w:val="000000"/>
                                <w:sz w:val="24"/>
                              </w:rPr>
                            </w:pPr>
                            <w:r>
                              <w:rPr>
                                <w:b/>
                                <w:color w:val="000000"/>
                                <w:sz w:val="24"/>
                              </w:rPr>
                              <w:t>Power</w:t>
                            </w:r>
                            <w:r>
                              <w:rPr>
                                <w:b/>
                                <w:color w:val="000000"/>
                                <w:spacing w:val="-4"/>
                                <w:sz w:val="24"/>
                              </w:rPr>
                              <w:t> </w:t>
                            </w:r>
                            <w:r>
                              <w:rPr>
                                <w:b/>
                                <w:color w:val="000000"/>
                                <w:spacing w:val="-2"/>
                                <w:sz w:val="24"/>
                              </w:rPr>
                              <w:t>analysis:</w:t>
                            </w:r>
                          </w:p>
                          <w:p>
                            <w:pPr>
                              <w:pStyle w:val="BodyText"/>
                              <w:spacing w:line="247" w:lineRule="auto" w:before="201"/>
                              <w:ind w:left="28"/>
                              <w:rPr>
                                <w:color w:val="000000"/>
                              </w:rPr>
                            </w:pPr>
                            <w:r>
                              <w:rPr>
                                <w:color w:val="000000"/>
                              </w:rPr>
                              <w:t>The minimum</w:t>
                            </w:r>
                            <w:r>
                              <w:rPr>
                                <w:color w:val="000000"/>
                                <w:spacing w:val="-9"/>
                              </w:rPr>
                              <w:t> </w:t>
                            </w:r>
                            <w:r>
                              <w:rPr>
                                <w:color w:val="000000"/>
                              </w:rPr>
                              <w:t>population for both</w:t>
                            </w:r>
                            <w:r>
                              <w:rPr>
                                <w:color w:val="000000"/>
                                <w:spacing w:val="-5"/>
                              </w:rPr>
                              <w:t> </w:t>
                            </w:r>
                            <w:r>
                              <w:rPr>
                                <w:color w:val="000000"/>
                              </w:rPr>
                              <w:t>A</w:t>
                            </w:r>
                            <w:r>
                              <w:rPr>
                                <w:color w:val="000000"/>
                                <w:spacing w:val="-6"/>
                              </w:rPr>
                              <w:t> </w:t>
                            </w:r>
                            <w:r>
                              <w:rPr>
                                <w:color w:val="000000"/>
                              </w:rPr>
                              <w:t>and B</w:t>
                            </w:r>
                            <w:r>
                              <w:rPr>
                                <w:color w:val="000000"/>
                                <w:spacing w:val="-2"/>
                              </w:rPr>
                              <w:t> </w:t>
                            </w:r>
                            <w:r>
                              <w:rPr>
                                <w:color w:val="000000"/>
                              </w:rPr>
                              <w:t>groups</w:t>
                            </w:r>
                            <w:r>
                              <w:rPr>
                                <w:color w:val="000000"/>
                                <w:spacing w:val="-1"/>
                              </w:rPr>
                              <w:t> </w:t>
                            </w:r>
                            <w:r>
                              <w:rPr>
                                <w:color w:val="000000"/>
                              </w:rPr>
                              <w:t>for a possible 1% increase in</w:t>
                            </w:r>
                            <w:r>
                              <w:rPr>
                                <w:color w:val="000000"/>
                                <w:spacing w:val="-5"/>
                              </w:rPr>
                              <w:t> </w:t>
                            </w:r>
                            <w:r>
                              <w:rPr>
                                <w:color w:val="000000"/>
                              </w:rPr>
                              <w:t>conversion</w:t>
                            </w:r>
                            <w:r>
                              <w:rPr>
                                <w:color w:val="000000"/>
                                <w:spacing w:val="-5"/>
                              </w:rPr>
                              <w:t> </w:t>
                            </w:r>
                            <w:r>
                              <w:rPr>
                                <w:color w:val="000000"/>
                              </w:rPr>
                              <w:t>rate</w:t>
                            </w:r>
                            <w:r>
                              <w:rPr>
                                <w:color w:val="000000"/>
                                <w:spacing w:val="-1"/>
                              </w:rPr>
                              <w:t> </w:t>
                            </w:r>
                            <w:r>
                              <w:rPr>
                                <w:color w:val="000000"/>
                              </w:rPr>
                              <w:t>is</w:t>
                            </w:r>
                            <w:r>
                              <w:rPr>
                                <w:color w:val="000000"/>
                                <w:spacing w:val="-2"/>
                              </w:rPr>
                              <w:t> </w:t>
                            </w:r>
                            <w:r>
                              <w:rPr>
                                <w:color w:val="000000"/>
                              </w:rPr>
                              <w:t>5104. With</w:t>
                            </w:r>
                            <w:r>
                              <w:rPr>
                                <w:color w:val="000000"/>
                                <w:spacing w:val="-5"/>
                              </w:rPr>
                              <w:t> </w:t>
                            </w:r>
                            <w:r>
                              <w:rPr>
                                <w:color w:val="000000"/>
                              </w:rPr>
                              <w:t>a</w:t>
                            </w:r>
                            <w:r>
                              <w:rPr>
                                <w:color w:val="000000"/>
                                <w:spacing w:val="-1"/>
                              </w:rPr>
                              <w:t> </w:t>
                            </w:r>
                            <w:r>
                              <w:rPr>
                                <w:color w:val="000000"/>
                              </w:rPr>
                              <w:t>population</w:t>
                            </w:r>
                            <w:r>
                              <w:rPr>
                                <w:color w:val="000000"/>
                                <w:spacing w:val="-5"/>
                              </w:rPr>
                              <w:t> </w:t>
                            </w:r>
                            <w:r>
                              <w:rPr>
                                <w:color w:val="000000"/>
                              </w:rPr>
                              <w:t>of</w:t>
                            </w:r>
                            <w:r>
                              <w:rPr>
                                <w:color w:val="000000"/>
                                <w:spacing w:val="-8"/>
                              </w:rPr>
                              <w:t> </w:t>
                            </w:r>
                            <w:r>
                              <w:rPr>
                                <w:color w:val="000000"/>
                              </w:rPr>
                              <w:t>approximately 24,000 for each group, we thus satisfy the minimum requirement.</w:t>
                            </w:r>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701pt;height:52.6pt;mso-position-horizontal-relative:char;mso-position-vertical-relative:line" type="#_x0000_t202" id="docshape1" filled="true" fillcolor="#f7f7f7" stroked="false">
                <w10:anchorlock/>
                <v:textbox inset="0,0,0,0">
                  <w:txbxContent>
                    <w:p>
                      <w:pPr>
                        <w:spacing w:before="6"/>
                        <w:ind w:left="28" w:right="0" w:firstLine="0"/>
                        <w:jc w:val="left"/>
                        <w:rPr>
                          <w:b/>
                          <w:color w:val="000000"/>
                          <w:sz w:val="24"/>
                        </w:rPr>
                      </w:pPr>
                      <w:r>
                        <w:rPr>
                          <w:b/>
                          <w:color w:val="000000"/>
                          <w:sz w:val="24"/>
                        </w:rPr>
                        <w:t>Power</w:t>
                      </w:r>
                      <w:r>
                        <w:rPr>
                          <w:b/>
                          <w:color w:val="000000"/>
                          <w:spacing w:val="-4"/>
                          <w:sz w:val="24"/>
                        </w:rPr>
                        <w:t> </w:t>
                      </w:r>
                      <w:r>
                        <w:rPr>
                          <w:b/>
                          <w:color w:val="000000"/>
                          <w:spacing w:val="-2"/>
                          <w:sz w:val="24"/>
                        </w:rPr>
                        <w:t>analysis:</w:t>
                      </w:r>
                    </w:p>
                    <w:p>
                      <w:pPr>
                        <w:pStyle w:val="BodyText"/>
                        <w:spacing w:line="247" w:lineRule="auto" w:before="201"/>
                        <w:ind w:left="28"/>
                        <w:rPr>
                          <w:color w:val="000000"/>
                        </w:rPr>
                      </w:pPr>
                      <w:r>
                        <w:rPr>
                          <w:color w:val="000000"/>
                        </w:rPr>
                        <w:t>The minimum</w:t>
                      </w:r>
                      <w:r>
                        <w:rPr>
                          <w:color w:val="000000"/>
                          <w:spacing w:val="-9"/>
                        </w:rPr>
                        <w:t> </w:t>
                      </w:r>
                      <w:r>
                        <w:rPr>
                          <w:color w:val="000000"/>
                        </w:rPr>
                        <w:t>population for both</w:t>
                      </w:r>
                      <w:r>
                        <w:rPr>
                          <w:color w:val="000000"/>
                          <w:spacing w:val="-5"/>
                        </w:rPr>
                        <w:t> </w:t>
                      </w:r>
                      <w:r>
                        <w:rPr>
                          <w:color w:val="000000"/>
                        </w:rPr>
                        <w:t>A</w:t>
                      </w:r>
                      <w:r>
                        <w:rPr>
                          <w:color w:val="000000"/>
                          <w:spacing w:val="-6"/>
                        </w:rPr>
                        <w:t> </w:t>
                      </w:r>
                      <w:r>
                        <w:rPr>
                          <w:color w:val="000000"/>
                        </w:rPr>
                        <w:t>and B</w:t>
                      </w:r>
                      <w:r>
                        <w:rPr>
                          <w:color w:val="000000"/>
                          <w:spacing w:val="-2"/>
                        </w:rPr>
                        <w:t> </w:t>
                      </w:r>
                      <w:r>
                        <w:rPr>
                          <w:color w:val="000000"/>
                        </w:rPr>
                        <w:t>groups</w:t>
                      </w:r>
                      <w:r>
                        <w:rPr>
                          <w:color w:val="000000"/>
                          <w:spacing w:val="-1"/>
                        </w:rPr>
                        <w:t> </w:t>
                      </w:r>
                      <w:r>
                        <w:rPr>
                          <w:color w:val="000000"/>
                        </w:rPr>
                        <w:t>for a possible 1% increase in</w:t>
                      </w:r>
                      <w:r>
                        <w:rPr>
                          <w:color w:val="000000"/>
                          <w:spacing w:val="-5"/>
                        </w:rPr>
                        <w:t> </w:t>
                      </w:r>
                      <w:r>
                        <w:rPr>
                          <w:color w:val="000000"/>
                        </w:rPr>
                        <w:t>conversion</w:t>
                      </w:r>
                      <w:r>
                        <w:rPr>
                          <w:color w:val="000000"/>
                          <w:spacing w:val="-5"/>
                        </w:rPr>
                        <w:t> </w:t>
                      </w:r>
                      <w:r>
                        <w:rPr>
                          <w:color w:val="000000"/>
                        </w:rPr>
                        <w:t>rate</w:t>
                      </w:r>
                      <w:r>
                        <w:rPr>
                          <w:color w:val="000000"/>
                          <w:spacing w:val="-1"/>
                        </w:rPr>
                        <w:t> </w:t>
                      </w:r>
                      <w:r>
                        <w:rPr>
                          <w:color w:val="000000"/>
                        </w:rPr>
                        <w:t>is</w:t>
                      </w:r>
                      <w:r>
                        <w:rPr>
                          <w:color w:val="000000"/>
                          <w:spacing w:val="-2"/>
                        </w:rPr>
                        <w:t> </w:t>
                      </w:r>
                      <w:r>
                        <w:rPr>
                          <w:color w:val="000000"/>
                        </w:rPr>
                        <w:t>5104. With</w:t>
                      </w:r>
                      <w:r>
                        <w:rPr>
                          <w:color w:val="000000"/>
                          <w:spacing w:val="-5"/>
                        </w:rPr>
                        <w:t> </w:t>
                      </w:r>
                      <w:r>
                        <w:rPr>
                          <w:color w:val="000000"/>
                        </w:rPr>
                        <w:t>a</w:t>
                      </w:r>
                      <w:r>
                        <w:rPr>
                          <w:color w:val="000000"/>
                          <w:spacing w:val="-1"/>
                        </w:rPr>
                        <w:t> </w:t>
                      </w:r>
                      <w:r>
                        <w:rPr>
                          <w:color w:val="000000"/>
                        </w:rPr>
                        <w:t>population</w:t>
                      </w:r>
                      <w:r>
                        <w:rPr>
                          <w:color w:val="000000"/>
                          <w:spacing w:val="-5"/>
                        </w:rPr>
                        <w:t> </w:t>
                      </w:r>
                      <w:r>
                        <w:rPr>
                          <w:color w:val="000000"/>
                        </w:rPr>
                        <w:t>of</w:t>
                      </w:r>
                      <w:r>
                        <w:rPr>
                          <w:color w:val="000000"/>
                          <w:spacing w:val="-8"/>
                        </w:rPr>
                        <w:t> </w:t>
                      </w:r>
                      <w:r>
                        <w:rPr>
                          <w:color w:val="000000"/>
                        </w:rPr>
                        <w:t>approximately 24,000 for each group, we thus satisfy the minimum requirement.</w:t>
                      </w:r>
                    </w:p>
                  </w:txbxContent>
                </v:textbox>
                <v:fill type="solid"/>
              </v:shape>
            </w:pict>
          </mc:Fallback>
        </mc:AlternateContent>
      </w:r>
      <w:r>
        <w:rPr>
          <w:sz w:val="20"/>
        </w:rPr>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9376">
                <wp:simplePos x="0" y="0"/>
                <wp:positionH relativeFrom="page">
                  <wp:posOffset>896416</wp:posOffset>
                </wp:positionH>
                <wp:positionV relativeFrom="paragraph">
                  <wp:posOffset>293433</wp:posOffset>
                </wp:positionV>
                <wp:extent cx="8902700" cy="671195"/>
                <wp:effectExtent l="0" t="0" r="0" b="0"/>
                <wp:wrapTopAndBottom/>
                <wp:docPr id="4" name="Textbox 4"/>
                <wp:cNvGraphicFramePr>
                  <a:graphicFrameLocks/>
                </wp:cNvGraphicFramePr>
                <a:graphic>
                  <a:graphicData uri="http://schemas.microsoft.com/office/word/2010/wordprocessingShape">
                    <wps:wsp>
                      <wps:cNvPr id="4" name="Textbox 4"/>
                      <wps:cNvSpPr txBox="1"/>
                      <wps:spPr>
                        <a:xfrm>
                          <a:off x="0" y="0"/>
                          <a:ext cx="8902700" cy="671195"/>
                        </a:xfrm>
                        <a:prstGeom prst="rect">
                          <a:avLst/>
                        </a:prstGeom>
                        <a:solidFill>
                          <a:srgbClr val="F7F7F7"/>
                        </a:solidFill>
                      </wps:spPr>
                      <wps:txbx>
                        <w:txbxContent>
                          <w:p>
                            <w:pPr>
                              <w:spacing w:before="6"/>
                              <w:ind w:left="28" w:right="0" w:firstLine="0"/>
                              <w:jc w:val="left"/>
                              <w:rPr>
                                <w:b/>
                                <w:color w:val="000000"/>
                                <w:sz w:val="24"/>
                              </w:rPr>
                            </w:pPr>
                            <w:r>
                              <w:rPr>
                                <w:b/>
                                <w:color w:val="000000"/>
                                <w:sz w:val="24"/>
                              </w:rPr>
                              <w:t>Sanity</w:t>
                            </w:r>
                            <w:r>
                              <w:rPr>
                                <w:b/>
                                <w:color w:val="000000"/>
                                <w:spacing w:val="1"/>
                                <w:sz w:val="24"/>
                              </w:rPr>
                              <w:t> </w:t>
                            </w:r>
                            <w:r>
                              <w:rPr>
                                <w:b/>
                                <w:color w:val="000000"/>
                                <w:spacing w:val="-2"/>
                                <w:sz w:val="24"/>
                              </w:rPr>
                              <w:t>check:</w:t>
                            </w:r>
                          </w:p>
                          <w:p>
                            <w:pPr>
                              <w:pStyle w:val="BodyText"/>
                              <w:spacing w:line="252" w:lineRule="auto" w:before="195"/>
                              <w:ind w:left="28" w:right="94"/>
                              <w:rPr>
                                <w:color w:val="000000"/>
                              </w:rPr>
                            </w:pPr>
                            <w:r>
                              <w:rPr>
                                <w:color w:val="000000"/>
                              </w:rPr>
                              <w:t>With</w:t>
                            </w:r>
                            <w:r>
                              <w:rPr>
                                <w:color w:val="000000"/>
                                <w:spacing w:val="-7"/>
                              </w:rPr>
                              <w:t> </w:t>
                            </w:r>
                            <w:r>
                              <w:rPr>
                                <w:color w:val="000000"/>
                              </w:rPr>
                              <w:t>a</w:t>
                            </w:r>
                            <w:r>
                              <w:rPr>
                                <w:color w:val="000000"/>
                                <w:spacing w:val="-3"/>
                              </w:rPr>
                              <w:t> </w:t>
                            </w:r>
                            <w:r>
                              <w:rPr>
                                <w:color w:val="000000"/>
                              </w:rPr>
                              <w:t>P-value</w:t>
                            </w:r>
                            <w:r>
                              <w:rPr>
                                <w:color w:val="000000"/>
                                <w:spacing w:val="-3"/>
                              </w:rPr>
                              <w:t> </w:t>
                            </w:r>
                            <w:r>
                              <w:rPr>
                                <w:color w:val="000000"/>
                              </w:rPr>
                              <w:t>&gt;</w:t>
                            </w:r>
                            <w:r>
                              <w:rPr>
                                <w:color w:val="000000"/>
                                <w:spacing w:val="-3"/>
                              </w:rPr>
                              <w:t> </w:t>
                            </w:r>
                            <w:r>
                              <w:rPr>
                                <w:color w:val="000000"/>
                              </w:rPr>
                              <w:t>0.01, we</w:t>
                            </w:r>
                            <w:r>
                              <w:rPr>
                                <w:color w:val="000000"/>
                                <w:spacing w:val="-9"/>
                              </w:rPr>
                              <w:t> </w:t>
                            </w:r>
                            <w:r>
                              <w:rPr>
                                <w:color w:val="000000"/>
                              </w:rPr>
                              <w:t>conclude</w:t>
                            </w:r>
                            <w:r>
                              <w:rPr>
                                <w:color w:val="000000"/>
                                <w:spacing w:val="-3"/>
                              </w:rPr>
                              <w:t> </w:t>
                            </w:r>
                            <w:r>
                              <w:rPr>
                                <w:color w:val="000000"/>
                              </w:rPr>
                              <w:t>that a</w:t>
                            </w:r>
                            <w:r>
                              <w:rPr>
                                <w:color w:val="000000"/>
                                <w:spacing w:val="-8"/>
                              </w:rPr>
                              <w:t> </w:t>
                            </w:r>
                            <w:r>
                              <w:rPr>
                                <w:color w:val="000000"/>
                              </w:rPr>
                              <w:t>‘Sample Ratio Mismatch’</w:t>
                            </w:r>
                            <w:r>
                              <w:rPr>
                                <w:color w:val="000000"/>
                                <w:spacing w:val="-5"/>
                              </w:rPr>
                              <w:t> </w:t>
                            </w:r>
                            <w:r>
                              <w:rPr>
                                <w:color w:val="000000"/>
                              </w:rPr>
                              <w:t>(SRM) is</w:t>
                            </w:r>
                            <w:r>
                              <w:rPr>
                                <w:color w:val="000000"/>
                                <w:spacing w:val="-4"/>
                              </w:rPr>
                              <w:t> </w:t>
                            </w:r>
                            <w:r>
                              <w:rPr>
                                <w:color w:val="000000"/>
                              </w:rPr>
                              <w:t>unlikely. Thus, there</w:t>
                            </w:r>
                            <w:r>
                              <w:rPr>
                                <w:color w:val="000000"/>
                                <w:spacing w:val="-3"/>
                              </w:rPr>
                              <w:t> </w:t>
                            </w:r>
                            <w:r>
                              <w:rPr>
                                <w:color w:val="000000"/>
                              </w:rPr>
                              <w:t>exist a</w:t>
                            </w:r>
                            <w:r>
                              <w:rPr>
                                <w:color w:val="000000"/>
                                <w:spacing w:val="-3"/>
                              </w:rPr>
                              <w:t> </w:t>
                            </w:r>
                            <w:r>
                              <w:rPr>
                                <w:color w:val="000000"/>
                              </w:rPr>
                              <w:t>fine balance between</w:t>
                            </w:r>
                            <w:r>
                              <w:rPr>
                                <w:color w:val="000000"/>
                                <w:spacing w:val="-7"/>
                              </w:rPr>
                              <w:t> </w:t>
                            </w:r>
                            <w:r>
                              <w:rPr>
                                <w:color w:val="000000"/>
                              </w:rPr>
                              <w:t>the</w:t>
                            </w:r>
                            <w:r>
                              <w:rPr>
                                <w:color w:val="000000"/>
                                <w:spacing w:val="-3"/>
                              </w:rPr>
                              <w:t> </w:t>
                            </w:r>
                            <w:r>
                              <w:rPr>
                                <w:color w:val="000000"/>
                              </w:rPr>
                              <w:t>control group population and the treatment group population.</w:t>
                            </w:r>
                          </w:p>
                        </w:txbxContent>
                      </wps:txbx>
                      <wps:bodyPr wrap="square" lIns="0" tIns="0" rIns="0" bIns="0" rtlCol="0">
                        <a:noAutofit/>
                      </wps:bodyPr>
                    </wps:wsp>
                  </a:graphicData>
                </a:graphic>
              </wp:anchor>
            </w:drawing>
          </mc:Choice>
          <mc:Fallback>
            <w:pict>
              <v:shape style="position:absolute;margin-left:70.584pt;margin-top:23.104977pt;width:701pt;height:52.85pt;mso-position-horizontal-relative:page;mso-position-vertical-relative:paragraph;z-index:-15727104;mso-wrap-distance-left:0;mso-wrap-distance-right:0" type="#_x0000_t202" id="docshape2" filled="true" fillcolor="#f7f7f7" stroked="false">
                <v:textbox inset="0,0,0,0">
                  <w:txbxContent>
                    <w:p>
                      <w:pPr>
                        <w:spacing w:before="6"/>
                        <w:ind w:left="28" w:right="0" w:firstLine="0"/>
                        <w:jc w:val="left"/>
                        <w:rPr>
                          <w:b/>
                          <w:color w:val="000000"/>
                          <w:sz w:val="24"/>
                        </w:rPr>
                      </w:pPr>
                      <w:r>
                        <w:rPr>
                          <w:b/>
                          <w:color w:val="000000"/>
                          <w:sz w:val="24"/>
                        </w:rPr>
                        <w:t>Sanity</w:t>
                      </w:r>
                      <w:r>
                        <w:rPr>
                          <w:b/>
                          <w:color w:val="000000"/>
                          <w:spacing w:val="1"/>
                          <w:sz w:val="24"/>
                        </w:rPr>
                        <w:t> </w:t>
                      </w:r>
                      <w:r>
                        <w:rPr>
                          <w:b/>
                          <w:color w:val="000000"/>
                          <w:spacing w:val="-2"/>
                          <w:sz w:val="24"/>
                        </w:rPr>
                        <w:t>check:</w:t>
                      </w:r>
                    </w:p>
                    <w:p>
                      <w:pPr>
                        <w:pStyle w:val="BodyText"/>
                        <w:spacing w:line="252" w:lineRule="auto" w:before="195"/>
                        <w:ind w:left="28" w:right="94"/>
                        <w:rPr>
                          <w:color w:val="000000"/>
                        </w:rPr>
                      </w:pPr>
                      <w:r>
                        <w:rPr>
                          <w:color w:val="000000"/>
                        </w:rPr>
                        <w:t>With</w:t>
                      </w:r>
                      <w:r>
                        <w:rPr>
                          <w:color w:val="000000"/>
                          <w:spacing w:val="-7"/>
                        </w:rPr>
                        <w:t> </w:t>
                      </w:r>
                      <w:r>
                        <w:rPr>
                          <w:color w:val="000000"/>
                        </w:rPr>
                        <w:t>a</w:t>
                      </w:r>
                      <w:r>
                        <w:rPr>
                          <w:color w:val="000000"/>
                          <w:spacing w:val="-3"/>
                        </w:rPr>
                        <w:t> </w:t>
                      </w:r>
                      <w:r>
                        <w:rPr>
                          <w:color w:val="000000"/>
                        </w:rPr>
                        <w:t>P-value</w:t>
                      </w:r>
                      <w:r>
                        <w:rPr>
                          <w:color w:val="000000"/>
                          <w:spacing w:val="-3"/>
                        </w:rPr>
                        <w:t> </w:t>
                      </w:r>
                      <w:r>
                        <w:rPr>
                          <w:color w:val="000000"/>
                        </w:rPr>
                        <w:t>&gt;</w:t>
                      </w:r>
                      <w:r>
                        <w:rPr>
                          <w:color w:val="000000"/>
                          <w:spacing w:val="-3"/>
                        </w:rPr>
                        <w:t> </w:t>
                      </w:r>
                      <w:r>
                        <w:rPr>
                          <w:color w:val="000000"/>
                        </w:rPr>
                        <w:t>0.01, we</w:t>
                      </w:r>
                      <w:r>
                        <w:rPr>
                          <w:color w:val="000000"/>
                          <w:spacing w:val="-9"/>
                        </w:rPr>
                        <w:t> </w:t>
                      </w:r>
                      <w:r>
                        <w:rPr>
                          <w:color w:val="000000"/>
                        </w:rPr>
                        <w:t>conclude</w:t>
                      </w:r>
                      <w:r>
                        <w:rPr>
                          <w:color w:val="000000"/>
                          <w:spacing w:val="-3"/>
                        </w:rPr>
                        <w:t> </w:t>
                      </w:r>
                      <w:r>
                        <w:rPr>
                          <w:color w:val="000000"/>
                        </w:rPr>
                        <w:t>that a</w:t>
                      </w:r>
                      <w:r>
                        <w:rPr>
                          <w:color w:val="000000"/>
                          <w:spacing w:val="-8"/>
                        </w:rPr>
                        <w:t> </w:t>
                      </w:r>
                      <w:r>
                        <w:rPr>
                          <w:color w:val="000000"/>
                        </w:rPr>
                        <w:t>‘Sample Ratio Mismatch’</w:t>
                      </w:r>
                      <w:r>
                        <w:rPr>
                          <w:color w:val="000000"/>
                          <w:spacing w:val="-5"/>
                        </w:rPr>
                        <w:t> </w:t>
                      </w:r>
                      <w:r>
                        <w:rPr>
                          <w:color w:val="000000"/>
                        </w:rPr>
                        <w:t>(SRM) is</w:t>
                      </w:r>
                      <w:r>
                        <w:rPr>
                          <w:color w:val="000000"/>
                          <w:spacing w:val="-4"/>
                        </w:rPr>
                        <w:t> </w:t>
                      </w:r>
                      <w:r>
                        <w:rPr>
                          <w:color w:val="000000"/>
                        </w:rPr>
                        <w:t>unlikely. Thus, there</w:t>
                      </w:r>
                      <w:r>
                        <w:rPr>
                          <w:color w:val="000000"/>
                          <w:spacing w:val="-3"/>
                        </w:rPr>
                        <w:t> </w:t>
                      </w:r>
                      <w:r>
                        <w:rPr>
                          <w:color w:val="000000"/>
                        </w:rPr>
                        <w:t>exist a</w:t>
                      </w:r>
                      <w:r>
                        <w:rPr>
                          <w:color w:val="000000"/>
                          <w:spacing w:val="-3"/>
                        </w:rPr>
                        <w:t> </w:t>
                      </w:r>
                      <w:r>
                        <w:rPr>
                          <w:color w:val="000000"/>
                        </w:rPr>
                        <w:t>fine balance between</w:t>
                      </w:r>
                      <w:r>
                        <w:rPr>
                          <w:color w:val="000000"/>
                          <w:spacing w:val="-7"/>
                        </w:rPr>
                        <w:t> </w:t>
                      </w:r>
                      <w:r>
                        <w:rPr>
                          <w:color w:val="000000"/>
                        </w:rPr>
                        <w:t>the</w:t>
                      </w:r>
                      <w:r>
                        <w:rPr>
                          <w:color w:val="000000"/>
                          <w:spacing w:val="-3"/>
                        </w:rPr>
                        <w:t> </w:t>
                      </w:r>
                      <w:r>
                        <w:rPr>
                          <w:color w:val="000000"/>
                        </w:rPr>
                        <w:t>control group population and the treatment group population.</w:t>
                      </w:r>
                    </w:p>
                  </w:txbxContent>
                </v:textbox>
                <v:fill type="solid"/>
                <w10:wrap type="topAndBottom"/>
              </v:shape>
            </w:pict>
          </mc:Fallback>
        </mc:AlternateContent>
      </w:r>
    </w:p>
    <w:p>
      <w:pPr>
        <w:spacing w:before="204"/>
        <w:ind w:left="220" w:right="0" w:firstLine="0"/>
        <w:jc w:val="left"/>
        <w:rPr>
          <w:rFonts w:ascii="Courier New"/>
          <w:sz w:val="21"/>
        </w:rPr>
      </w:pPr>
      <w:r>
        <w:rPr>
          <w:rFonts w:ascii="Courier New"/>
          <w:color w:val="202020"/>
          <w:sz w:val="21"/>
        </w:rPr>
        <w:t>Power</w:t>
      </w:r>
      <w:r>
        <w:rPr>
          <w:rFonts w:ascii="Courier New"/>
          <w:color w:val="202020"/>
          <w:spacing w:val="-13"/>
          <w:sz w:val="21"/>
        </w:rPr>
        <w:t> </w:t>
      </w:r>
      <w:r>
        <w:rPr>
          <w:rFonts w:ascii="Courier New"/>
          <w:color w:val="202020"/>
          <w:sz w:val="21"/>
        </w:rPr>
        <w:t>divergence</w:t>
      </w:r>
      <w:r>
        <w:rPr>
          <w:rFonts w:ascii="Courier New"/>
          <w:color w:val="202020"/>
          <w:spacing w:val="-11"/>
          <w:sz w:val="21"/>
        </w:rPr>
        <w:t> </w:t>
      </w:r>
      <w:r>
        <w:rPr>
          <w:rFonts w:ascii="Courier New"/>
          <w:color w:val="202020"/>
          <w:sz w:val="21"/>
        </w:rPr>
        <w:t>Result</w:t>
      </w:r>
      <w:r>
        <w:rPr>
          <w:rFonts w:ascii="Courier New"/>
          <w:color w:val="202020"/>
          <w:spacing w:val="-16"/>
          <w:sz w:val="21"/>
        </w:rPr>
        <w:t> </w:t>
      </w:r>
      <w:r>
        <w:rPr>
          <w:rFonts w:ascii="Courier New"/>
          <w:color w:val="202020"/>
          <w:sz w:val="21"/>
        </w:rPr>
        <w:t>(statistic=1.3495086120589257,</w:t>
      </w:r>
      <w:r>
        <w:rPr>
          <w:rFonts w:ascii="Courier New"/>
          <w:color w:val="202020"/>
          <w:spacing w:val="-12"/>
          <w:sz w:val="21"/>
        </w:rPr>
        <w:t> </w:t>
      </w:r>
      <w:r>
        <w:rPr>
          <w:rFonts w:ascii="Courier New"/>
          <w:color w:val="202020"/>
          <w:sz w:val="21"/>
        </w:rPr>
        <w:t>p-</w:t>
      </w:r>
      <w:r>
        <w:rPr>
          <w:rFonts w:ascii="Courier New"/>
          <w:color w:val="202020"/>
          <w:spacing w:val="-2"/>
          <w:sz w:val="21"/>
        </w:rPr>
        <w:t>value=0.24536404027139797)</w:t>
      </w:r>
    </w:p>
    <w:p>
      <w:pPr>
        <w:pStyle w:val="BodyText"/>
        <w:ind w:left="191"/>
        <w:rPr>
          <w:rFonts w:ascii="Courier New"/>
          <w:sz w:val="20"/>
        </w:rPr>
      </w:pPr>
      <w:r>
        <w:rPr>
          <w:rFonts w:ascii="Courier New"/>
          <w:sz w:val="20"/>
        </w:rPr>
        <mc:AlternateContent>
          <mc:Choice Requires="wps">
            <w:drawing>
              <wp:inline distT="0" distB="0" distL="0" distR="0">
                <wp:extent cx="8902700" cy="180340"/>
                <wp:effectExtent l="0" t="0" r="0" b="0"/>
                <wp:docPr id="5" name="Textbox 5"/>
                <wp:cNvGraphicFramePr>
                  <a:graphicFrameLocks/>
                </wp:cNvGraphicFramePr>
                <a:graphic>
                  <a:graphicData uri="http://schemas.microsoft.com/office/word/2010/wordprocessingShape">
                    <wps:wsp>
                      <wps:cNvPr id="5" name="Textbox 5"/>
                      <wps:cNvSpPr txBox="1"/>
                      <wps:spPr>
                        <a:xfrm>
                          <a:off x="0" y="0"/>
                          <a:ext cx="8902700" cy="180340"/>
                        </a:xfrm>
                        <a:prstGeom prst="rect">
                          <a:avLst/>
                        </a:prstGeom>
                        <a:solidFill>
                          <a:srgbClr val="F7F7F7"/>
                        </a:solidFill>
                      </wps:spPr>
                      <wps:txbx>
                        <w:txbxContent>
                          <w:p>
                            <w:pPr>
                              <w:spacing w:line="232" w:lineRule="exact" w:before="50"/>
                              <w:ind w:left="28" w:right="0" w:firstLine="0"/>
                              <w:jc w:val="left"/>
                              <w:rPr>
                                <w:rFonts w:ascii="Courier New"/>
                                <w:color w:val="000000"/>
                                <w:sz w:val="21"/>
                              </w:rPr>
                            </w:pPr>
                            <w:r>
                              <w:rPr>
                                <w:rFonts w:ascii="Courier New"/>
                                <w:color w:val="202020"/>
                                <w:sz w:val="21"/>
                                <w:shd w:fill="FFFFFF" w:color="auto" w:val="clear"/>
                              </w:rPr>
                              <w:t>SRM</w:t>
                            </w:r>
                            <w:r>
                              <w:rPr>
                                <w:rFonts w:ascii="Courier New"/>
                                <w:color w:val="202020"/>
                                <w:spacing w:val="-6"/>
                                <w:sz w:val="21"/>
                                <w:shd w:fill="FFFFFF" w:color="auto" w:val="clear"/>
                              </w:rPr>
                              <w:t> </w:t>
                            </w:r>
                            <w:r>
                              <w:rPr>
                                <w:rFonts w:ascii="Courier New"/>
                                <w:color w:val="202020"/>
                                <w:sz w:val="21"/>
                                <w:shd w:fill="FFFFFF" w:color="auto" w:val="clear"/>
                              </w:rPr>
                              <w:t>likely</w:t>
                            </w:r>
                            <w:r>
                              <w:rPr>
                                <w:rFonts w:ascii="Courier New"/>
                                <w:color w:val="202020"/>
                                <w:spacing w:val="-6"/>
                                <w:sz w:val="21"/>
                                <w:shd w:fill="FFFFFF" w:color="auto" w:val="clear"/>
                              </w:rPr>
                              <w:t> </w:t>
                            </w:r>
                            <w:r>
                              <w:rPr>
                                <w:rFonts w:ascii="Courier New"/>
                                <w:color w:val="202020"/>
                                <w:sz w:val="21"/>
                                <w:shd w:fill="FFFFFF" w:color="auto" w:val="clear"/>
                              </w:rPr>
                              <w:t>not</w:t>
                            </w:r>
                            <w:r>
                              <w:rPr>
                                <w:rFonts w:ascii="Courier New"/>
                                <w:color w:val="202020"/>
                                <w:spacing w:val="-6"/>
                                <w:sz w:val="21"/>
                                <w:shd w:fill="FFFFFF" w:color="auto" w:val="clear"/>
                              </w:rPr>
                              <w:t> </w:t>
                            </w:r>
                            <w:r>
                              <w:rPr>
                                <w:rFonts w:ascii="Courier New"/>
                                <w:color w:val="202020"/>
                                <w:spacing w:val="-2"/>
                                <w:sz w:val="21"/>
                                <w:shd w:fill="FFFFFF" w:color="auto" w:val="clear"/>
                              </w:rPr>
                              <w:t>present</w:t>
                            </w:r>
                          </w:p>
                        </w:txbxContent>
                      </wps:txbx>
                      <wps:bodyPr wrap="square" lIns="0" tIns="0" rIns="0" bIns="0" rtlCol="0">
                        <a:noAutofit/>
                      </wps:bodyPr>
                    </wps:wsp>
                  </a:graphicData>
                </a:graphic>
              </wp:inline>
            </w:drawing>
          </mc:Choice>
          <mc:Fallback>
            <w:pict>
              <v:shape style="width:701pt;height:14.2pt;mso-position-horizontal-relative:char;mso-position-vertical-relative:line" type="#_x0000_t202" id="docshape3" filled="true" fillcolor="#f7f7f7" stroked="false">
                <w10:anchorlock/>
                <v:textbox inset="0,0,0,0">
                  <w:txbxContent>
                    <w:p>
                      <w:pPr>
                        <w:spacing w:line="232" w:lineRule="exact" w:before="50"/>
                        <w:ind w:left="28" w:right="0" w:firstLine="0"/>
                        <w:jc w:val="left"/>
                        <w:rPr>
                          <w:rFonts w:ascii="Courier New"/>
                          <w:color w:val="000000"/>
                          <w:sz w:val="21"/>
                        </w:rPr>
                      </w:pPr>
                      <w:r>
                        <w:rPr>
                          <w:rFonts w:ascii="Courier New"/>
                          <w:color w:val="202020"/>
                          <w:sz w:val="21"/>
                          <w:shd w:fill="FFFFFF" w:color="auto" w:val="clear"/>
                        </w:rPr>
                        <w:t>SRM</w:t>
                      </w:r>
                      <w:r>
                        <w:rPr>
                          <w:rFonts w:ascii="Courier New"/>
                          <w:color w:val="202020"/>
                          <w:spacing w:val="-6"/>
                          <w:sz w:val="21"/>
                          <w:shd w:fill="FFFFFF" w:color="auto" w:val="clear"/>
                        </w:rPr>
                        <w:t> </w:t>
                      </w:r>
                      <w:r>
                        <w:rPr>
                          <w:rFonts w:ascii="Courier New"/>
                          <w:color w:val="202020"/>
                          <w:sz w:val="21"/>
                          <w:shd w:fill="FFFFFF" w:color="auto" w:val="clear"/>
                        </w:rPr>
                        <w:t>likely</w:t>
                      </w:r>
                      <w:r>
                        <w:rPr>
                          <w:rFonts w:ascii="Courier New"/>
                          <w:color w:val="202020"/>
                          <w:spacing w:val="-6"/>
                          <w:sz w:val="21"/>
                          <w:shd w:fill="FFFFFF" w:color="auto" w:val="clear"/>
                        </w:rPr>
                        <w:t> </w:t>
                      </w:r>
                      <w:r>
                        <w:rPr>
                          <w:rFonts w:ascii="Courier New"/>
                          <w:color w:val="202020"/>
                          <w:sz w:val="21"/>
                          <w:shd w:fill="FFFFFF" w:color="auto" w:val="clear"/>
                        </w:rPr>
                        <w:t>not</w:t>
                      </w:r>
                      <w:r>
                        <w:rPr>
                          <w:rFonts w:ascii="Courier New"/>
                          <w:color w:val="202020"/>
                          <w:spacing w:val="-6"/>
                          <w:sz w:val="21"/>
                          <w:shd w:fill="FFFFFF" w:color="auto" w:val="clear"/>
                        </w:rPr>
                        <w:t> </w:t>
                      </w:r>
                      <w:r>
                        <w:rPr>
                          <w:rFonts w:ascii="Courier New"/>
                          <w:color w:val="202020"/>
                          <w:spacing w:val="-2"/>
                          <w:sz w:val="21"/>
                          <w:shd w:fill="FFFFFF" w:color="auto" w:val="clear"/>
                        </w:rPr>
                        <w:t>present</w:t>
                      </w:r>
                    </w:p>
                  </w:txbxContent>
                </v:textbox>
                <v:fill type="solid"/>
              </v:shape>
            </w:pict>
          </mc:Fallback>
        </mc:AlternateContent>
      </w:r>
      <w:r>
        <w:rPr>
          <w:rFonts w:ascii="Courier New"/>
          <w:sz w:val="20"/>
        </w:rPr>
      </w:r>
    </w:p>
    <w:p>
      <w:pPr>
        <w:pStyle w:val="BodyText"/>
        <w:rPr>
          <w:rFonts w:ascii="Courier New"/>
          <w:sz w:val="20"/>
        </w:rPr>
      </w:pPr>
    </w:p>
    <w:p>
      <w:pPr>
        <w:pStyle w:val="BodyText"/>
        <w:rPr>
          <w:rFonts w:ascii="Courier New"/>
          <w:sz w:val="20"/>
        </w:rPr>
      </w:pPr>
    </w:p>
    <w:p>
      <w:pPr>
        <w:pStyle w:val="BodyText"/>
        <w:spacing w:before="100"/>
        <w:rPr>
          <w:rFonts w:ascii="Courier New"/>
          <w:sz w:val="20"/>
        </w:rPr>
      </w:pPr>
      <w:r>
        <w:rPr/>
        <mc:AlternateContent>
          <mc:Choice Requires="wps">
            <w:drawing>
              <wp:anchor distT="0" distB="0" distL="0" distR="0" allowOverlap="1" layoutInCell="1" locked="0" behindDoc="1" simplePos="0" relativeHeight="487590400">
                <wp:simplePos x="0" y="0"/>
                <wp:positionH relativeFrom="page">
                  <wp:posOffset>896416</wp:posOffset>
                </wp:positionH>
                <wp:positionV relativeFrom="paragraph">
                  <wp:posOffset>222824</wp:posOffset>
                </wp:positionV>
                <wp:extent cx="8902700" cy="488315"/>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8902700" cy="488315"/>
                        </a:xfrm>
                        <a:prstGeom prst="rect">
                          <a:avLst/>
                        </a:prstGeom>
                        <a:solidFill>
                          <a:srgbClr val="F7F7F7"/>
                        </a:solidFill>
                      </wps:spPr>
                      <wps:txbx>
                        <w:txbxContent>
                          <w:p>
                            <w:pPr>
                              <w:spacing w:before="6"/>
                              <w:ind w:left="28" w:right="0" w:firstLine="0"/>
                              <w:jc w:val="left"/>
                              <w:rPr>
                                <w:b/>
                                <w:color w:val="000000"/>
                                <w:sz w:val="24"/>
                              </w:rPr>
                            </w:pPr>
                            <w:r>
                              <w:rPr>
                                <w:b/>
                                <w:color w:val="000000"/>
                                <w:sz w:val="24"/>
                              </w:rPr>
                              <w:t>Checking</w:t>
                            </w:r>
                            <w:r>
                              <w:rPr>
                                <w:b/>
                                <w:color w:val="000000"/>
                                <w:spacing w:val="-3"/>
                                <w:sz w:val="24"/>
                              </w:rPr>
                              <w:t> </w:t>
                            </w:r>
                            <w:r>
                              <w:rPr>
                                <w:b/>
                                <w:color w:val="000000"/>
                                <w:sz w:val="24"/>
                              </w:rPr>
                              <w:t>for</w:t>
                            </w:r>
                            <w:r>
                              <w:rPr>
                                <w:b/>
                                <w:color w:val="000000"/>
                                <w:spacing w:val="-7"/>
                                <w:sz w:val="24"/>
                              </w:rPr>
                              <w:t> </w:t>
                            </w:r>
                            <w:r>
                              <w:rPr>
                                <w:b/>
                                <w:color w:val="000000"/>
                                <w:sz w:val="24"/>
                              </w:rPr>
                              <w:t>Simpson’s</w:t>
                            </w:r>
                            <w:r>
                              <w:rPr>
                                <w:b/>
                                <w:color w:val="000000"/>
                                <w:spacing w:val="-5"/>
                                <w:sz w:val="24"/>
                              </w:rPr>
                              <w:t> </w:t>
                            </w:r>
                            <w:r>
                              <w:rPr>
                                <w:b/>
                                <w:color w:val="000000"/>
                                <w:spacing w:val="-2"/>
                                <w:sz w:val="24"/>
                              </w:rPr>
                              <w:t>paradox:</w:t>
                            </w:r>
                          </w:p>
                          <w:p>
                            <w:pPr>
                              <w:spacing w:before="209"/>
                              <w:ind w:left="28" w:right="0" w:firstLine="0"/>
                              <w:jc w:val="left"/>
                              <w:rPr>
                                <w:b/>
                                <w:color w:val="000000"/>
                                <w:sz w:val="24"/>
                              </w:rPr>
                            </w:pPr>
                            <w:r>
                              <w:rPr>
                                <w:b/>
                                <w:color w:val="000000"/>
                                <w:sz w:val="24"/>
                              </w:rPr>
                              <w:t>Table</w:t>
                            </w:r>
                            <w:r>
                              <w:rPr>
                                <w:b/>
                                <w:color w:val="000000"/>
                                <w:spacing w:val="-8"/>
                                <w:sz w:val="24"/>
                              </w:rPr>
                              <w:t> </w:t>
                            </w:r>
                            <w:r>
                              <w:rPr>
                                <w:b/>
                                <w:color w:val="000000"/>
                                <w:spacing w:val="-5"/>
                                <w:sz w:val="24"/>
                              </w:rPr>
                              <w:t>1.1</w:t>
                            </w:r>
                          </w:p>
                        </w:txbxContent>
                      </wps:txbx>
                      <wps:bodyPr wrap="square" lIns="0" tIns="0" rIns="0" bIns="0" rtlCol="0">
                        <a:noAutofit/>
                      </wps:bodyPr>
                    </wps:wsp>
                  </a:graphicData>
                </a:graphic>
              </wp:anchor>
            </w:drawing>
          </mc:Choice>
          <mc:Fallback>
            <w:pict>
              <v:shape style="position:absolute;margin-left:70.584pt;margin-top:17.545219pt;width:701pt;height:38.450pt;mso-position-horizontal-relative:page;mso-position-vertical-relative:paragraph;z-index:-15726080;mso-wrap-distance-left:0;mso-wrap-distance-right:0" type="#_x0000_t202" id="docshape4" filled="true" fillcolor="#f7f7f7" stroked="false">
                <v:textbox inset="0,0,0,0">
                  <w:txbxContent>
                    <w:p>
                      <w:pPr>
                        <w:spacing w:before="6"/>
                        <w:ind w:left="28" w:right="0" w:firstLine="0"/>
                        <w:jc w:val="left"/>
                        <w:rPr>
                          <w:b/>
                          <w:color w:val="000000"/>
                          <w:sz w:val="24"/>
                        </w:rPr>
                      </w:pPr>
                      <w:r>
                        <w:rPr>
                          <w:b/>
                          <w:color w:val="000000"/>
                          <w:sz w:val="24"/>
                        </w:rPr>
                        <w:t>Checking</w:t>
                      </w:r>
                      <w:r>
                        <w:rPr>
                          <w:b/>
                          <w:color w:val="000000"/>
                          <w:spacing w:val="-3"/>
                          <w:sz w:val="24"/>
                        </w:rPr>
                        <w:t> </w:t>
                      </w:r>
                      <w:r>
                        <w:rPr>
                          <w:b/>
                          <w:color w:val="000000"/>
                          <w:sz w:val="24"/>
                        </w:rPr>
                        <w:t>for</w:t>
                      </w:r>
                      <w:r>
                        <w:rPr>
                          <w:b/>
                          <w:color w:val="000000"/>
                          <w:spacing w:val="-7"/>
                          <w:sz w:val="24"/>
                        </w:rPr>
                        <w:t> </w:t>
                      </w:r>
                      <w:r>
                        <w:rPr>
                          <w:b/>
                          <w:color w:val="000000"/>
                          <w:sz w:val="24"/>
                        </w:rPr>
                        <w:t>Simpson’s</w:t>
                      </w:r>
                      <w:r>
                        <w:rPr>
                          <w:b/>
                          <w:color w:val="000000"/>
                          <w:spacing w:val="-5"/>
                          <w:sz w:val="24"/>
                        </w:rPr>
                        <w:t> </w:t>
                      </w:r>
                      <w:r>
                        <w:rPr>
                          <w:b/>
                          <w:color w:val="000000"/>
                          <w:spacing w:val="-2"/>
                          <w:sz w:val="24"/>
                        </w:rPr>
                        <w:t>paradox:</w:t>
                      </w:r>
                    </w:p>
                    <w:p>
                      <w:pPr>
                        <w:spacing w:before="209"/>
                        <w:ind w:left="28" w:right="0" w:firstLine="0"/>
                        <w:jc w:val="left"/>
                        <w:rPr>
                          <w:b/>
                          <w:color w:val="000000"/>
                          <w:sz w:val="24"/>
                        </w:rPr>
                      </w:pPr>
                      <w:r>
                        <w:rPr>
                          <w:b/>
                          <w:color w:val="000000"/>
                          <w:sz w:val="24"/>
                        </w:rPr>
                        <w:t>Table</w:t>
                      </w:r>
                      <w:r>
                        <w:rPr>
                          <w:b/>
                          <w:color w:val="000000"/>
                          <w:spacing w:val="-8"/>
                          <w:sz w:val="24"/>
                        </w:rPr>
                        <w:t> </w:t>
                      </w:r>
                      <w:r>
                        <w:rPr>
                          <w:b/>
                          <w:color w:val="000000"/>
                          <w:spacing w:val="-5"/>
                          <w:sz w:val="24"/>
                        </w:rPr>
                        <w:t>1.1</w:t>
                      </w:r>
                    </w:p>
                  </w:txbxContent>
                </v:textbox>
                <v:fill type="solid"/>
                <w10:wrap type="topAndBottom"/>
              </v:shape>
            </w:pict>
          </mc:Fallback>
        </mc:AlternateContent>
      </w:r>
    </w:p>
    <w:p>
      <w:pPr>
        <w:pStyle w:val="BodyText"/>
        <w:spacing w:before="9"/>
        <w:rPr>
          <w:rFonts w:ascii="Courier New"/>
          <w:sz w:val="17"/>
        </w:rPr>
      </w:pPr>
    </w:p>
    <w:tbl>
      <w:tblPr>
        <w:tblW w:w="0" w:type="auto"/>
        <w:jc w:val="left"/>
        <w:tblInd w:w="120"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top w:w="0" w:type="dxa"/>
          <w:left w:w="0" w:type="dxa"/>
          <w:bottom w:w="0" w:type="dxa"/>
          <w:right w:w="0" w:type="dxa"/>
        </w:tblCellMar>
        <w:tblLook w:val="01E0"/>
      </w:tblPr>
      <w:tblGrid>
        <w:gridCol w:w="1239"/>
        <w:gridCol w:w="1238"/>
        <w:gridCol w:w="1234"/>
      </w:tblGrid>
      <w:tr>
        <w:trPr>
          <w:trHeight w:val="488" w:hRule="atLeast"/>
        </w:trPr>
        <w:tc>
          <w:tcPr>
            <w:tcW w:w="1239" w:type="dxa"/>
            <w:tcBorders>
              <w:bottom w:val="single" w:sz="18" w:space="0" w:color="4F81BC"/>
            </w:tcBorders>
          </w:tcPr>
          <w:p>
            <w:pPr>
              <w:pStyle w:val="TableParagraph"/>
              <w:spacing w:before="1"/>
              <w:ind w:left="110"/>
              <w:rPr>
                <w:sz w:val="24"/>
              </w:rPr>
            </w:pPr>
            <w:r>
              <w:rPr>
                <w:spacing w:val="-4"/>
                <w:sz w:val="24"/>
              </w:rPr>
              <w:t>Group</w:t>
            </w:r>
          </w:p>
        </w:tc>
        <w:tc>
          <w:tcPr>
            <w:tcW w:w="1238" w:type="dxa"/>
            <w:tcBorders>
              <w:bottom w:val="single" w:sz="18" w:space="0" w:color="4F81BC"/>
            </w:tcBorders>
          </w:tcPr>
          <w:p>
            <w:pPr>
              <w:pStyle w:val="TableParagraph"/>
              <w:spacing w:before="1"/>
              <w:rPr>
                <w:sz w:val="24"/>
              </w:rPr>
            </w:pPr>
            <w:r>
              <w:rPr>
                <w:spacing w:val="-2"/>
                <w:sz w:val="24"/>
              </w:rPr>
              <w:t>Device</w:t>
            </w:r>
          </w:p>
        </w:tc>
        <w:tc>
          <w:tcPr>
            <w:tcW w:w="1234" w:type="dxa"/>
            <w:tcBorders>
              <w:bottom w:val="single" w:sz="18" w:space="0" w:color="4F81BC"/>
            </w:tcBorders>
          </w:tcPr>
          <w:p>
            <w:pPr>
              <w:pStyle w:val="TableParagraph"/>
              <w:spacing w:before="1"/>
              <w:rPr>
                <w:sz w:val="24"/>
              </w:rPr>
            </w:pPr>
            <w:r>
              <w:rPr>
                <w:spacing w:val="-4"/>
                <w:sz w:val="24"/>
              </w:rPr>
              <w:t>Rate</w:t>
            </w:r>
          </w:p>
        </w:tc>
      </w:tr>
      <w:tr>
        <w:trPr>
          <w:trHeight w:val="493" w:hRule="atLeast"/>
        </w:trPr>
        <w:tc>
          <w:tcPr>
            <w:tcW w:w="1239" w:type="dxa"/>
            <w:tcBorders>
              <w:top w:val="single" w:sz="18" w:space="0" w:color="4F81BC"/>
            </w:tcBorders>
            <w:shd w:val="clear" w:color="auto" w:fill="D2DFED"/>
          </w:tcPr>
          <w:p>
            <w:pPr>
              <w:pStyle w:val="TableParagraph"/>
              <w:spacing w:before="6"/>
              <w:ind w:left="110"/>
              <w:rPr>
                <w:sz w:val="24"/>
              </w:rPr>
            </w:pPr>
            <w:r>
              <w:rPr>
                <w:spacing w:val="-10"/>
                <w:sz w:val="24"/>
              </w:rPr>
              <w:t>A</w:t>
            </w:r>
          </w:p>
        </w:tc>
        <w:tc>
          <w:tcPr>
            <w:tcW w:w="1238" w:type="dxa"/>
            <w:tcBorders>
              <w:top w:val="single" w:sz="18" w:space="0" w:color="4F81BC"/>
            </w:tcBorders>
            <w:shd w:val="clear" w:color="auto" w:fill="D2DFED"/>
          </w:tcPr>
          <w:p>
            <w:pPr>
              <w:pStyle w:val="TableParagraph"/>
              <w:spacing w:before="11"/>
              <w:rPr>
                <w:b/>
                <w:sz w:val="24"/>
              </w:rPr>
            </w:pPr>
            <w:r>
              <w:rPr>
                <w:b/>
                <w:spacing w:val="-2"/>
                <w:sz w:val="24"/>
              </w:rPr>
              <w:t>Andriod</w:t>
            </w:r>
          </w:p>
        </w:tc>
        <w:tc>
          <w:tcPr>
            <w:tcW w:w="1234" w:type="dxa"/>
            <w:tcBorders>
              <w:top w:val="single" w:sz="18" w:space="0" w:color="4F81BC"/>
            </w:tcBorders>
            <w:shd w:val="clear" w:color="auto" w:fill="D2DFED"/>
          </w:tcPr>
          <w:p>
            <w:pPr>
              <w:pStyle w:val="TableParagraph"/>
              <w:spacing w:before="11"/>
              <w:rPr>
                <w:b/>
                <w:sz w:val="24"/>
              </w:rPr>
            </w:pPr>
            <w:r>
              <w:rPr>
                <w:b/>
                <w:spacing w:val="-4"/>
                <w:sz w:val="24"/>
              </w:rPr>
              <w:t>2.31</w:t>
            </w:r>
          </w:p>
        </w:tc>
      </w:tr>
      <w:tr>
        <w:trPr>
          <w:trHeight w:val="464" w:hRule="atLeast"/>
        </w:trPr>
        <w:tc>
          <w:tcPr>
            <w:tcW w:w="1239" w:type="dxa"/>
          </w:tcPr>
          <w:p>
            <w:pPr>
              <w:pStyle w:val="TableParagraph"/>
              <w:ind w:left="0"/>
              <w:rPr>
                <w:sz w:val="22"/>
              </w:rPr>
            </w:pPr>
          </w:p>
        </w:tc>
        <w:tc>
          <w:tcPr>
            <w:tcW w:w="1238" w:type="dxa"/>
          </w:tcPr>
          <w:p>
            <w:pPr>
              <w:pStyle w:val="TableParagraph"/>
              <w:spacing w:before="6"/>
              <w:rPr>
                <w:b/>
                <w:sz w:val="24"/>
              </w:rPr>
            </w:pPr>
            <w:r>
              <w:rPr>
                <w:b/>
                <w:spacing w:val="-2"/>
                <w:sz w:val="24"/>
              </w:rPr>
              <w:t>Iphone</w:t>
            </w:r>
          </w:p>
        </w:tc>
        <w:tc>
          <w:tcPr>
            <w:tcW w:w="1234" w:type="dxa"/>
          </w:tcPr>
          <w:p>
            <w:pPr>
              <w:pStyle w:val="TableParagraph"/>
              <w:spacing w:before="6"/>
              <w:rPr>
                <w:b/>
                <w:sz w:val="24"/>
              </w:rPr>
            </w:pPr>
            <w:r>
              <w:rPr>
                <w:b/>
                <w:spacing w:val="-4"/>
                <w:sz w:val="24"/>
              </w:rPr>
              <w:t>50.7</w:t>
            </w:r>
          </w:p>
        </w:tc>
      </w:tr>
      <w:tr>
        <w:trPr>
          <w:trHeight w:val="489" w:hRule="atLeast"/>
        </w:trPr>
        <w:tc>
          <w:tcPr>
            <w:tcW w:w="1239" w:type="dxa"/>
            <w:shd w:val="clear" w:color="auto" w:fill="D2DFED"/>
          </w:tcPr>
          <w:p>
            <w:pPr>
              <w:pStyle w:val="TableParagraph"/>
              <w:ind w:left="0"/>
              <w:rPr>
                <w:sz w:val="22"/>
              </w:rPr>
            </w:pPr>
          </w:p>
        </w:tc>
        <w:tc>
          <w:tcPr>
            <w:tcW w:w="1238" w:type="dxa"/>
            <w:shd w:val="clear" w:color="auto" w:fill="D2DFED"/>
          </w:tcPr>
          <w:p>
            <w:pPr>
              <w:pStyle w:val="TableParagraph"/>
              <w:spacing w:before="6"/>
              <w:rPr>
                <w:b/>
                <w:sz w:val="24"/>
              </w:rPr>
            </w:pPr>
            <w:r>
              <w:rPr>
                <w:b/>
                <w:spacing w:val="-2"/>
                <w:sz w:val="24"/>
              </w:rPr>
              <w:t>others</w:t>
            </w:r>
          </w:p>
        </w:tc>
        <w:tc>
          <w:tcPr>
            <w:tcW w:w="1234" w:type="dxa"/>
            <w:shd w:val="clear" w:color="auto" w:fill="D2DFED"/>
          </w:tcPr>
          <w:p>
            <w:pPr>
              <w:pStyle w:val="TableParagraph"/>
              <w:spacing w:before="6"/>
              <w:rPr>
                <w:b/>
                <w:sz w:val="24"/>
              </w:rPr>
            </w:pPr>
            <w:r>
              <w:rPr>
                <w:b/>
                <w:spacing w:val="-4"/>
                <w:sz w:val="24"/>
              </w:rPr>
              <w:t>6.54</w:t>
            </w:r>
          </w:p>
        </w:tc>
      </w:tr>
      <w:tr>
        <w:trPr>
          <w:trHeight w:val="488" w:hRule="atLeast"/>
        </w:trPr>
        <w:tc>
          <w:tcPr>
            <w:tcW w:w="1239" w:type="dxa"/>
          </w:tcPr>
          <w:p>
            <w:pPr>
              <w:pStyle w:val="TableParagraph"/>
              <w:spacing w:before="1"/>
              <w:ind w:left="110"/>
              <w:rPr>
                <w:sz w:val="24"/>
              </w:rPr>
            </w:pPr>
            <w:r>
              <w:rPr>
                <w:spacing w:val="-10"/>
                <w:sz w:val="24"/>
              </w:rPr>
              <w:t>B</w:t>
            </w:r>
          </w:p>
        </w:tc>
        <w:tc>
          <w:tcPr>
            <w:tcW w:w="1238" w:type="dxa"/>
          </w:tcPr>
          <w:p>
            <w:pPr>
              <w:pStyle w:val="TableParagraph"/>
              <w:spacing w:before="6"/>
              <w:rPr>
                <w:b/>
                <w:sz w:val="24"/>
              </w:rPr>
            </w:pPr>
            <w:r>
              <w:rPr>
                <w:b/>
                <w:spacing w:val="-2"/>
                <w:sz w:val="24"/>
              </w:rPr>
              <w:t>Android</w:t>
            </w:r>
          </w:p>
        </w:tc>
        <w:tc>
          <w:tcPr>
            <w:tcW w:w="1234" w:type="dxa"/>
          </w:tcPr>
          <w:p>
            <w:pPr>
              <w:pStyle w:val="TableParagraph"/>
              <w:spacing w:before="6"/>
              <w:rPr>
                <w:b/>
                <w:sz w:val="24"/>
              </w:rPr>
            </w:pPr>
            <w:r>
              <w:rPr>
                <w:b/>
                <w:spacing w:val="-4"/>
                <w:sz w:val="24"/>
              </w:rPr>
              <w:t>2.47</w:t>
            </w:r>
          </w:p>
        </w:tc>
      </w:tr>
      <w:tr>
        <w:trPr>
          <w:trHeight w:val="570" w:hRule="atLeast"/>
        </w:trPr>
        <w:tc>
          <w:tcPr>
            <w:tcW w:w="1239" w:type="dxa"/>
            <w:shd w:val="clear" w:color="auto" w:fill="D2DFED"/>
          </w:tcPr>
          <w:p>
            <w:pPr>
              <w:pStyle w:val="TableParagraph"/>
              <w:ind w:left="0"/>
              <w:rPr>
                <w:sz w:val="22"/>
              </w:rPr>
            </w:pPr>
          </w:p>
        </w:tc>
        <w:tc>
          <w:tcPr>
            <w:tcW w:w="1238" w:type="dxa"/>
            <w:shd w:val="clear" w:color="auto" w:fill="D2DFED"/>
          </w:tcPr>
          <w:p>
            <w:pPr>
              <w:pStyle w:val="TableParagraph"/>
              <w:spacing w:before="6"/>
              <w:rPr>
                <w:b/>
                <w:sz w:val="24"/>
              </w:rPr>
            </w:pPr>
            <w:r>
              <w:rPr>
                <w:b/>
                <w:spacing w:val="-2"/>
                <w:sz w:val="24"/>
              </w:rPr>
              <w:t>Iphone</w:t>
            </w:r>
          </w:p>
        </w:tc>
        <w:tc>
          <w:tcPr>
            <w:tcW w:w="1234" w:type="dxa"/>
            <w:shd w:val="clear" w:color="auto" w:fill="D2DFED"/>
          </w:tcPr>
          <w:p>
            <w:pPr>
              <w:pStyle w:val="TableParagraph"/>
              <w:spacing w:before="6"/>
              <w:rPr>
                <w:b/>
                <w:sz w:val="24"/>
              </w:rPr>
            </w:pPr>
            <w:r>
              <w:rPr>
                <w:b/>
                <w:spacing w:val="-4"/>
                <w:sz w:val="24"/>
              </w:rPr>
              <w:t>4.92</w:t>
            </w:r>
          </w:p>
        </w:tc>
      </w:tr>
      <w:tr>
        <w:trPr>
          <w:trHeight w:val="493" w:hRule="atLeast"/>
        </w:trPr>
        <w:tc>
          <w:tcPr>
            <w:tcW w:w="1239" w:type="dxa"/>
          </w:tcPr>
          <w:p>
            <w:pPr>
              <w:pStyle w:val="TableParagraph"/>
              <w:ind w:left="0"/>
              <w:rPr>
                <w:sz w:val="22"/>
              </w:rPr>
            </w:pPr>
          </w:p>
        </w:tc>
        <w:tc>
          <w:tcPr>
            <w:tcW w:w="1238" w:type="dxa"/>
          </w:tcPr>
          <w:p>
            <w:pPr>
              <w:pStyle w:val="TableParagraph"/>
              <w:spacing w:before="6"/>
              <w:rPr>
                <w:b/>
                <w:sz w:val="24"/>
              </w:rPr>
            </w:pPr>
            <w:r>
              <w:rPr>
                <w:b/>
                <w:spacing w:val="-2"/>
                <w:sz w:val="24"/>
              </w:rPr>
              <w:t>others</w:t>
            </w:r>
          </w:p>
        </w:tc>
        <w:tc>
          <w:tcPr>
            <w:tcW w:w="1234" w:type="dxa"/>
          </w:tcPr>
          <w:p>
            <w:pPr>
              <w:pStyle w:val="TableParagraph"/>
              <w:spacing w:before="6"/>
              <w:rPr>
                <w:b/>
                <w:sz w:val="24"/>
              </w:rPr>
            </w:pPr>
            <w:r>
              <w:rPr>
                <w:b/>
                <w:spacing w:val="-4"/>
                <w:sz w:val="24"/>
              </w:rPr>
              <w:t>3.46</w:t>
            </w:r>
          </w:p>
        </w:tc>
      </w:tr>
    </w:tbl>
    <w:p>
      <w:pPr>
        <w:spacing w:after="0"/>
        <w:rPr>
          <w:sz w:val="24"/>
        </w:rPr>
        <w:sectPr>
          <w:pgSz w:w="16840" w:h="11910" w:orient="landscape"/>
          <w:pgMar w:top="1340" w:bottom="280" w:left="1220" w:right="1220"/>
        </w:sectPr>
      </w:pPr>
    </w:p>
    <w:p>
      <w:pPr>
        <w:pStyle w:val="BodyText"/>
        <w:spacing w:before="5" w:after="1"/>
        <w:rPr>
          <w:rFonts w:ascii="Courier New"/>
          <w:sz w:val="8"/>
        </w:rPr>
      </w:pPr>
    </w:p>
    <w:p>
      <w:pPr>
        <w:pStyle w:val="BodyText"/>
        <w:ind w:left="191"/>
        <w:rPr>
          <w:rFonts w:ascii="Courier New"/>
          <w:sz w:val="20"/>
        </w:rPr>
      </w:pPr>
      <w:r>
        <w:rPr>
          <w:rFonts w:ascii="Courier New"/>
          <w:sz w:val="20"/>
        </w:rPr>
        <mc:AlternateContent>
          <mc:Choice Requires="wps">
            <w:drawing>
              <wp:inline distT="0" distB="0" distL="0" distR="0">
                <wp:extent cx="8902700" cy="3446145"/>
                <wp:effectExtent l="0" t="0" r="0" b="1904"/>
                <wp:docPr id="7" name="Group 7"/>
                <wp:cNvGraphicFramePr>
                  <a:graphicFrameLocks/>
                </wp:cNvGraphicFramePr>
                <a:graphic>
                  <a:graphicData uri="http://schemas.microsoft.com/office/word/2010/wordprocessingGroup">
                    <wpg:wgp>
                      <wpg:cNvPr id="7" name="Group 7"/>
                      <wpg:cNvGrpSpPr/>
                      <wpg:grpSpPr>
                        <a:xfrm>
                          <a:off x="0" y="0"/>
                          <a:ext cx="8902700" cy="3446145"/>
                          <a:chExt cx="8902700" cy="3446145"/>
                        </a:xfrm>
                      </wpg:grpSpPr>
                      <wps:wsp>
                        <wps:cNvPr id="8" name="Graphic 8"/>
                        <wps:cNvSpPr/>
                        <wps:spPr>
                          <a:xfrm>
                            <a:off x="0" y="0"/>
                            <a:ext cx="8902700" cy="3446145"/>
                          </a:xfrm>
                          <a:custGeom>
                            <a:avLst/>
                            <a:gdLst/>
                            <a:ahLst/>
                            <a:cxnLst/>
                            <a:rect l="l" t="t" r="r" b="b"/>
                            <a:pathLst>
                              <a:path w="8902700" h="3446145">
                                <a:moveTo>
                                  <a:pt x="8902573" y="0"/>
                                </a:moveTo>
                                <a:lnTo>
                                  <a:pt x="0" y="0"/>
                                </a:lnTo>
                                <a:lnTo>
                                  <a:pt x="0" y="308152"/>
                                </a:lnTo>
                                <a:lnTo>
                                  <a:pt x="0" y="615886"/>
                                </a:lnTo>
                                <a:lnTo>
                                  <a:pt x="0" y="3265855"/>
                                </a:lnTo>
                                <a:lnTo>
                                  <a:pt x="0" y="3445687"/>
                                </a:lnTo>
                                <a:lnTo>
                                  <a:pt x="8902573" y="3445687"/>
                                </a:lnTo>
                                <a:lnTo>
                                  <a:pt x="8902573" y="3265855"/>
                                </a:lnTo>
                                <a:lnTo>
                                  <a:pt x="8902573" y="616000"/>
                                </a:lnTo>
                                <a:lnTo>
                                  <a:pt x="8902573" y="308152"/>
                                </a:lnTo>
                                <a:lnTo>
                                  <a:pt x="8902573" y="0"/>
                                </a:lnTo>
                                <a:close/>
                              </a:path>
                            </a:pathLst>
                          </a:custGeom>
                          <a:solidFill>
                            <a:srgbClr val="F7F7F7"/>
                          </a:solidFill>
                        </wps:spPr>
                        <wps:bodyPr wrap="square" lIns="0" tIns="0" rIns="0" bIns="0" rtlCol="0">
                          <a:prstTxWarp prst="textNoShape">
                            <a:avLst/>
                          </a:prstTxWarp>
                          <a:noAutofit/>
                        </wps:bodyPr>
                      </wps:wsp>
                      <pic:pic>
                        <pic:nvPicPr>
                          <pic:cNvPr id="9" name="Image 9"/>
                          <pic:cNvPicPr/>
                        </pic:nvPicPr>
                        <pic:blipFill>
                          <a:blip r:embed="rId7" cstate="print"/>
                          <a:stretch>
                            <a:fillRect/>
                          </a:stretch>
                        </pic:blipFill>
                        <pic:spPr>
                          <a:xfrm>
                            <a:off x="17983" y="615619"/>
                            <a:ext cx="8863330" cy="2521585"/>
                          </a:xfrm>
                          <a:prstGeom prst="rect">
                            <a:avLst/>
                          </a:prstGeom>
                        </pic:spPr>
                      </pic:pic>
                      <wps:wsp>
                        <wps:cNvPr id="10" name="Textbox 10"/>
                        <wps:cNvSpPr txBox="1"/>
                        <wps:spPr>
                          <a:xfrm>
                            <a:off x="0" y="0"/>
                            <a:ext cx="8902700" cy="3446145"/>
                          </a:xfrm>
                          <a:prstGeom prst="rect">
                            <a:avLst/>
                          </a:prstGeom>
                        </wps:spPr>
                        <wps:txbx>
                          <w:txbxContent>
                            <w:p>
                              <w:pPr>
                                <w:spacing w:line="240" w:lineRule="auto" w:before="219"/>
                                <w:rPr>
                                  <w:rFonts w:ascii="Courier New"/>
                                  <w:sz w:val="24"/>
                                </w:rPr>
                              </w:pPr>
                            </w:p>
                            <w:p>
                              <w:pPr>
                                <w:spacing w:before="0"/>
                                <w:ind w:left="28" w:right="0" w:firstLine="0"/>
                                <w:jc w:val="left"/>
                                <w:rPr>
                                  <w:b/>
                                  <w:sz w:val="24"/>
                                </w:rPr>
                              </w:pPr>
                              <w:r>
                                <w:rPr>
                                  <w:b/>
                                  <w:sz w:val="24"/>
                                </w:rPr>
                                <w:t>Tableau</w:t>
                              </w:r>
                              <w:r>
                                <w:rPr>
                                  <w:b/>
                                  <w:spacing w:val="-7"/>
                                  <w:sz w:val="24"/>
                                </w:rPr>
                                <w:t> </w:t>
                              </w:r>
                              <w:r>
                                <w:rPr>
                                  <w:b/>
                                  <w:spacing w:val="-2"/>
                                  <w:sz w:val="24"/>
                                </w:rPr>
                                <w:t>Snapshot</w:t>
                              </w: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242"/>
                                <w:rPr>
                                  <w:b/>
                                  <w:sz w:val="24"/>
                                </w:rPr>
                              </w:pPr>
                            </w:p>
                            <w:p>
                              <w:pPr>
                                <w:spacing w:before="1"/>
                                <w:ind w:left="28" w:right="0" w:firstLine="0"/>
                                <w:jc w:val="left"/>
                                <w:rPr>
                                  <w:b/>
                                  <w:sz w:val="24"/>
                                </w:rPr>
                              </w:pPr>
                              <w:r>
                                <w:rPr>
                                  <w:b/>
                                  <w:sz w:val="24"/>
                                </w:rPr>
                                <w:t>Fig</w:t>
                              </w:r>
                              <w:r>
                                <w:rPr>
                                  <w:b/>
                                  <w:spacing w:val="-4"/>
                                  <w:sz w:val="24"/>
                                </w:rPr>
                                <w:t> </w:t>
                              </w:r>
                              <w:r>
                                <w:rPr>
                                  <w:b/>
                                  <w:sz w:val="24"/>
                                </w:rPr>
                                <w:t>1.2</w:t>
                              </w:r>
                              <w:r>
                                <w:rPr>
                                  <w:b/>
                                  <w:spacing w:val="-2"/>
                                  <w:sz w:val="24"/>
                                </w:rPr>
                                <w:t> </w:t>
                              </w:r>
                              <w:r>
                                <w:rPr>
                                  <w:b/>
                                  <w:sz w:val="24"/>
                                </w:rPr>
                                <w:t>Tableau</w:t>
                              </w:r>
                              <w:r>
                                <w:rPr>
                                  <w:b/>
                                  <w:spacing w:val="-6"/>
                                  <w:sz w:val="24"/>
                                </w:rPr>
                                <w:t> </w:t>
                              </w:r>
                              <w:r>
                                <w:rPr>
                                  <w:b/>
                                  <w:sz w:val="24"/>
                                </w:rPr>
                                <w:t>KPI</w:t>
                              </w:r>
                              <w:r>
                                <w:rPr>
                                  <w:b/>
                                  <w:spacing w:val="-4"/>
                                  <w:sz w:val="24"/>
                                </w:rPr>
                                <w:t> </w:t>
                              </w:r>
                              <w:r>
                                <w:rPr>
                                  <w:b/>
                                  <w:sz w:val="24"/>
                                </w:rPr>
                                <w:t>dashboard</w:t>
                              </w:r>
                              <w:r>
                                <w:rPr>
                                  <w:b/>
                                  <w:spacing w:val="-2"/>
                                  <w:sz w:val="24"/>
                                </w:rPr>
                                <w:t> </w:t>
                              </w:r>
                              <w:r>
                                <w:rPr>
                                  <w:b/>
                                  <w:sz w:val="24"/>
                                </w:rPr>
                                <w:t>and</w:t>
                              </w:r>
                              <w:r>
                                <w:rPr>
                                  <w:b/>
                                  <w:spacing w:val="-2"/>
                                  <w:sz w:val="24"/>
                                </w:rPr>
                                <w:t> </w:t>
                              </w:r>
                              <w:r>
                                <w:rPr>
                                  <w:b/>
                                  <w:sz w:val="24"/>
                                </w:rPr>
                                <w:t>conversion </w:t>
                              </w:r>
                              <w:r>
                                <w:rPr>
                                  <w:b/>
                                  <w:spacing w:val="-4"/>
                                  <w:sz w:val="24"/>
                                </w:rPr>
                                <w:t>rate</w:t>
                              </w:r>
                            </w:p>
                          </w:txbxContent>
                        </wps:txbx>
                        <wps:bodyPr wrap="square" lIns="0" tIns="0" rIns="0" bIns="0" rtlCol="0">
                          <a:noAutofit/>
                        </wps:bodyPr>
                      </wps:wsp>
                    </wpg:wgp>
                  </a:graphicData>
                </a:graphic>
              </wp:inline>
            </w:drawing>
          </mc:Choice>
          <mc:Fallback>
            <w:pict>
              <v:group style="width:701pt;height:271.350pt;mso-position-horizontal-relative:char;mso-position-vertical-relative:line" id="docshapegroup5" coordorigin="0,0" coordsize="14020,5427">
                <v:shape style="position:absolute;left:0;top:0;width:14020;height:5427" id="docshape6" coordorigin="0,0" coordsize="14020,5427" path="m14020,0l0,0,0,485,0,970,0,5143,0,5426,14020,5426,14020,5143,14020,970,14020,485,14020,0xe" filled="true" fillcolor="#f7f7f7" stroked="false">
                  <v:path arrowok="t"/>
                  <v:fill type="solid"/>
                </v:shape>
                <v:shape style="position:absolute;left:28;top:969;width:13958;height:3971" type="#_x0000_t75" id="docshape7" stroked="false">
                  <v:imagedata r:id="rId7" o:title=""/>
                </v:shape>
                <v:shape style="position:absolute;left:0;top:0;width:14020;height:5427" type="#_x0000_t202" id="docshape8" filled="false" stroked="false">
                  <v:textbox inset="0,0,0,0">
                    <w:txbxContent>
                      <w:p>
                        <w:pPr>
                          <w:spacing w:line="240" w:lineRule="auto" w:before="219"/>
                          <w:rPr>
                            <w:rFonts w:ascii="Courier New"/>
                            <w:sz w:val="24"/>
                          </w:rPr>
                        </w:pPr>
                      </w:p>
                      <w:p>
                        <w:pPr>
                          <w:spacing w:before="0"/>
                          <w:ind w:left="28" w:right="0" w:firstLine="0"/>
                          <w:jc w:val="left"/>
                          <w:rPr>
                            <w:b/>
                            <w:sz w:val="24"/>
                          </w:rPr>
                        </w:pPr>
                        <w:r>
                          <w:rPr>
                            <w:b/>
                            <w:sz w:val="24"/>
                          </w:rPr>
                          <w:t>Tableau</w:t>
                        </w:r>
                        <w:r>
                          <w:rPr>
                            <w:b/>
                            <w:spacing w:val="-7"/>
                            <w:sz w:val="24"/>
                          </w:rPr>
                          <w:t> </w:t>
                        </w:r>
                        <w:r>
                          <w:rPr>
                            <w:b/>
                            <w:spacing w:val="-2"/>
                            <w:sz w:val="24"/>
                          </w:rPr>
                          <w:t>Snapshot</w:t>
                        </w: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242"/>
                          <w:rPr>
                            <w:b/>
                            <w:sz w:val="24"/>
                          </w:rPr>
                        </w:pPr>
                      </w:p>
                      <w:p>
                        <w:pPr>
                          <w:spacing w:before="1"/>
                          <w:ind w:left="28" w:right="0" w:firstLine="0"/>
                          <w:jc w:val="left"/>
                          <w:rPr>
                            <w:b/>
                            <w:sz w:val="24"/>
                          </w:rPr>
                        </w:pPr>
                        <w:r>
                          <w:rPr>
                            <w:b/>
                            <w:sz w:val="24"/>
                          </w:rPr>
                          <w:t>Fig</w:t>
                        </w:r>
                        <w:r>
                          <w:rPr>
                            <w:b/>
                            <w:spacing w:val="-4"/>
                            <w:sz w:val="24"/>
                          </w:rPr>
                          <w:t> </w:t>
                        </w:r>
                        <w:r>
                          <w:rPr>
                            <w:b/>
                            <w:sz w:val="24"/>
                          </w:rPr>
                          <w:t>1.2</w:t>
                        </w:r>
                        <w:r>
                          <w:rPr>
                            <w:b/>
                            <w:spacing w:val="-2"/>
                            <w:sz w:val="24"/>
                          </w:rPr>
                          <w:t> </w:t>
                        </w:r>
                        <w:r>
                          <w:rPr>
                            <w:b/>
                            <w:sz w:val="24"/>
                          </w:rPr>
                          <w:t>Tableau</w:t>
                        </w:r>
                        <w:r>
                          <w:rPr>
                            <w:b/>
                            <w:spacing w:val="-6"/>
                            <w:sz w:val="24"/>
                          </w:rPr>
                          <w:t> </w:t>
                        </w:r>
                        <w:r>
                          <w:rPr>
                            <w:b/>
                            <w:sz w:val="24"/>
                          </w:rPr>
                          <w:t>KPI</w:t>
                        </w:r>
                        <w:r>
                          <w:rPr>
                            <w:b/>
                            <w:spacing w:val="-4"/>
                            <w:sz w:val="24"/>
                          </w:rPr>
                          <w:t> </w:t>
                        </w:r>
                        <w:r>
                          <w:rPr>
                            <w:b/>
                            <w:sz w:val="24"/>
                          </w:rPr>
                          <w:t>dashboard</w:t>
                        </w:r>
                        <w:r>
                          <w:rPr>
                            <w:b/>
                            <w:spacing w:val="-2"/>
                            <w:sz w:val="24"/>
                          </w:rPr>
                          <w:t> </w:t>
                        </w:r>
                        <w:r>
                          <w:rPr>
                            <w:b/>
                            <w:sz w:val="24"/>
                          </w:rPr>
                          <w:t>and</w:t>
                        </w:r>
                        <w:r>
                          <w:rPr>
                            <w:b/>
                            <w:spacing w:val="-2"/>
                            <w:sz w:val="24"/>
                          </w:rPr>
                          <w:t> </w:t>
                        </w:r>
                        <w:r>
                          <w:rPr>
                            <w:b/>
                            <w:sz w:val="24"/>
                          </w:rPr>
                          <w:t>conversion </w:t>
                        </w:r>
                        <w:r>
                          <w:rPr>
                            <w:b/>
                            <w:spacing w:val="-4"/>
                            <w:sz w:val="24"/>
                          </w:rPr>
                          <w:t>rate</w:t>
                        </w:r>
                      </w:p>
                    </w:txbxContent>
                  </v:textbox>
                  <w10:wrap type="none"/>
                </v:shape>
              </v:group>
            </w:pict>
          </mc:Fallback>
        </mc:AlternateContent>
      </w:r>
      <w:r>
        <w:rPr>
          <w:rFonts w:ascii="Courier New"/>
          <w:sz w:val="20"/>
        </w:rPr>
      </w:r>
    </w:p>
    <w:p>
      <w:pPr>
        <w:pStyle w:val="BodyText"/>
        <w:spacing w:line="273" w:lineRule="auto" w:before="165"/>
        <w:ind w:left="220" w:right="217"/>
        <w:jc w:val="both"/>
      </w:pPr>
      <w:r>
        <w:rPr/>
        <w:t>We have</w:t>
      </w:r>
      <w:r>
        <w:rPr>
          <w:spacing w:val="-1"/>
        </w:rPr>
        <w:t> </w:t>
      </w:r>
      <w:r>
        <w:rPr/>
        <w:t>detected Simpson's</w:t>
      </w:r>
      <w:r>
        <w:rPr>
          <w:spacing w:val="-2"/>
        </w:rPr>
        <w:t> </w:t>
      </w:r>
      <w:r>
        <w:rPr/>
        <w:t>paradox</w:t>
      </w:r>
      <w:r>
        <w:rPr>
          <w:spacing w:val="-5"/>
        </w:rPr>
        <w:t> </w:t>
      </w:r>
      <w:r>
        <w:rPr/>
        <w:t>even</w:t>
      </w:r>
      <w:r>
        <w:rPr>
          <w:spacing w:val="-5"/>
        </w:rPr>
        <w:t> </w:t>
      </w:r>
      <w:r>
        <w:rPr/>
        <w:t>when</w:t>
      </w:r>
      <w:r>
        <w:rPr>
          <w:spacing w:val="-5"/>
        </w:rPr>
        <w:t> </w:t>
      </w:r>
      <w:r>
        <w:rPr/>
        <w:t>the</w:t>
      </w:r>
      <w:r>
        <w:rPr>
          <w:spacing w:val="-1"/>
        </w:rPr>
        <w:t> </w:t>
      </w:r>
      <w:r>
        <w:rPr/>
        <w:t>counts</w:t>
      </w:r>
      <w:r>
        <w:rPr>
          <w:spacing w:val="-2"/>
        </w:rPr>
        <w:t> </w:t>
      </w:r>
      <w:r>
        <w:rPr/>
        <w:t>between the</w:t>
      </w:r>
      <w:r>
        <w:rPr>
          <w:spacing w:val="-1"/>
        </w:rPr>
        <w:t> </w:t>
      </w:r>
      <w:r>
        <w:rPr/>
        <w:t>two groups</w:t>
      </w:r>
      <w:r>
        <w:rPr>
          <w:spacing w:val="-2"/>
        </w:rPr>
        <w:t> </w:t>
      </w:r>
      <w:r>
        <w:rPr/>
        <w:t>and their subgroups</w:t>
      </w:r>
      <w:r>
        <w:rPr>
          <w:spacing w:val="-2"/>
        </w:rPr>
        <w:t> </w:t>
      </w:r>
      <w:r>
        <w:rPr/>
        <w:t>are</w:t>
      </w:r>
      <w:r>
        <w:rPr>
          <w:spacing w:val="-1"/>
        </w:rPr>
        <w:t> </w:t>
      </w:r>
      <w:r>
        <w:rPr/>
        <w:t>proportional. Simpson's</w:t>
      </w:r>
      <w:r>
        <w:rPr>
          <w:spacing w:val="-2"/>
        </w:rPr>
        <w:t> </w:t>
      </w:r>
      <w:r>
        <w:rPr/>
        <w:t>paradox is a statistical</w:t>
      </w:r>
      <w:r>
        <w:rPr>
          <w:spacing w:val="-10"/>
        </w:rPr>
        <w:t> </w:t>
      </w:r>
      <w:r>
        <w:rPr/>
        <w:t>phenomenon</w:t>
      </w:r>
      <w:r>
        <w:rPr>
          <w:spacing w:val="-1"/>
        </w:rPr>
        <w:t> </w:t>
      </w:r>
      <w:r>
        <w:rPr/>
        <w:t>in</w:t>
      </w:r>
      <w:r>
        <w:rPr>
          <w:spacing w:val="-6"/>
        </w:rPr>
        <w:t> </w:t>
      </w:r>
      <w:r>
        <w:rPr/>
        <w:t>which</w:t>
      </w:r>
      <w:r>
        <w:rPr>
          <w:spacing w:val="-6"/>
        </w:rPr>
        <w:t> </w:t>
      </w:r>
      <w:r>
        <w:rPr/>
        <w:t>a</w:t>
      </w:r>
      <w:r>
        <w:rPr>
          <w:spacing w:val="-2"/>
        </w:rPr>
        <w:t> </w:t>
      </w:r>
      <w:r>
        <w:rPr/>
        <w:t>trend</w:t>
      </w:r>
      <w:r>
        <w:rPr>
          <w:spacing w:val="-1"/>
        </w:rPr>
        <w:t> </w:t>
      </w:r>
      <w:r>
        <w:rPr/>
        <w:t>appears in</w:t>
      </w:r>
      <w:r>
        <w:rPr>
          <w:spacing w:val="-1"/>
        </w:rPr>
        <w:t> </w:t>
      </w:r>
      <w:r>
        <w:rPr/>
        <w:t>different groups</w:t>
      </w:r>
      <w:r>
        <w:rPr>
          <w:spacing w:val="-8"/>
        </w:rPr>
        <w:t> </w:t>
      </w:r>
      <w:r>
        <w:rPr/>
        <w:t>of</w:t>
      </w:r>
      <w:r>
        <w:rPr>
          <w:spacing w:val="-9"/>
        </w:rPr>
        <w:t> </w:t>
      </w:r>
      <w:r>
        <w:rPr/>
        <w:t>data,</w:t>
      </w:r>
      <w:r>
        <w:rPr>
          <w:spacing w:val="-4"/>
        </w:rPr>
        <w:t> </w:t>
      </w:r>
      <w:r>
        <w:rPr/>
        <w:t>but disappears</w:t>
      </w:r>
      <w:r>
        <w:rPr>
          <w:spacing w:val="-3"/>
        </w:rPr>
        <w:t> </w:t>
      </w:r>
      <w:r>
        <w:rPr/>
        <w:t>or</w:t>
      </w:r>
      <w:r>
        <w:rPr>
          <w:spacing w:val="-4"/>
        </w:rPr>
        <w:t> </w:t>
      </w:r>
      <w:r>
        <w:rPr/>
        <w:t>reverses</w:t>
      </w:r>
      <w:r>
        <w:rPr>
          <w:spacing w:val="-3"/>
        </w:rPr>
        <w:t> </w:t>
      </w:r>
      <w:r>
        <w:rPr/>
        <w:t>when</w:t>
      </w:r>
      <w:r>
        <w:rPr>
          <w:spacing w:val="-6"/>
        </w:rPr>
        <w:t> </w:t>
      </w:r>
      <w:r>
        <w:rPr/>
        <w:t>these</w:t>
      </w:r>
      <w:r>
        <w:rPr>
          <w:spacing w:val="-2"/>
        </w:rPr>
        <w:t> </w:t>
      </w:r>
      <w:r>
        <w:rPr/>
        <w:t>groups</w:t>
      </w:r>
      <w:r>
        <w:rPr>
          <w:spacing w:val="-3"/>
        </w:rPr>
        <w:t> </w:t>
      </w:r>
      <w:r>
        <w:rPr/>
        <w:t>are combined. I suspect there is a confounding variable that affects the “</w:t>
      </w:r>
      <w:r>
        <w:rPr>
          <w:b/>
        </w:rPr>
        <w:t>others” devices </w:t>
      </w:r>
      <w:r>
        <w:rPr/>
        <w:t>that needs to be taken into account. We find the average spent (purchase) to be twice as much in the control</w:t>
      </w:r>
      <w:r>
        <w:rPr>
          <w:spacing w:val="-3"/>
        </w:rPr>
        <w:t> </w:t>
      </w:r>
      <w:r>
        <w:rPr/>
        <w:t>group than in the treatment group as shown in table 1.1, and $5.00 as shown in figure 1.2</w:t>
      </w:r>
    </w:p>
    <w:p>
      <w:pPr>
        <w:spacing w:after="0" w:line="273" w:lineRule="auto"/>
        <w:jc w:val="both"/>
        <w:sectPr>
          <w:pgSz w:w="16840" w:h="11910" w:orient="landscape"/>
          <w:pgMar w:top="1340" w:bottom="280" w:left="1220" w:right="1220"/>
        </w:sectPr>
      </w:pPr>
    </w:p>
    <w:p>
      <w:pPr>
        <w:pStyle w:val="BodyText"/>
        <w:spacing w:before="2"/>
        <w:rPr>
          <w:sz w:val="16"/>
        </w:rPr>
      </w:pPr>
    </w:p>
    <w:p>
      <w:pPr>
        <w:pStyle w:val="BodyText"/>
        <w:ind w:left="220"/>
        <w:rPr>
          <w:sz w:val="20"/>
        </w:rPr>
      </w:pPr>
      <w:r>
        <w:rPr>
          <w:sz w:val="20"/>
        </w:rPr>
        <w:drawing>
          <wp:inline distT="0" distB="0" distL="0" distR="0">
            <wp:extent cx="8744117" cy="308610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8" cstate="print"/>
                    <a:stretch>
                      <a:fillRect/>
                    </a:stretch>
                  </pic:blipFill>
                  <pic:spPr>
                    <a:xfrm>
                      <a:off x="0" y="0"/>
                      <a:ext cx="8744117" cy="3086100"/>
                    </a:xfrm>
                    <a:prstGeom prst="rect">
                      <a:avLst/>
                    </a:prstGeom>
                  </pic:spPr>
                </pic:pic>
              </a:graphicData>
            </a:graphic>
          </wp:inline>
        </w:drawing>
      </w:r>
      <w:r>
        <w:rPr>
          <w:sz w:val="20"/>
        </w:rPr>
      </w:r>
    </w:p>
    <w:p>
      <w:pPr>
        <w:spacing w:before="248"/>
        <w:ind w:left="220" w:right="0" w:firstLine="0"/>
        <w:jc w:val="both"/>
        <w:rPr>
          <w:b/>
          <w:sz w:val="24"/>
        </w:rPr>
      </w:pPr>
      <w:r>
        <w:rPr>
          <w:b/>
          <w:sz w:val="24"/>
        </w:rPr>
        <w:t>Fig</w:t>
      </w:r>
      <w:r>
        <w:rPr>
          <w:b/>
          <w:spacing w:val="-2"/>
          <w:sz w:val="24"/>
        </w:rPr>
        <w:t> </w:t>
      </w:r>
      <w:r>
        <w:rPr>
          <w:b/>
          <w:sz w:val="24"/>
        </w:rPr>
        <w:t>1.3 Tableau Maps</w:t>
      </w:r>
      <w:r>
        <w:rPr>
          <w:b/>
          <w:spacing w:val="-2"/>
          <w:sz w:val="24"/>
        </w:rPr>
        <w:t> </w:t>
      </w:r>
      <w:r>
        <w:rPr>
          <w:b/>
          <w:sz w:val="24"/>
        </w:rPr>
        <w:t>and</w:t>
      </w:r>
      <w:r>
        <w:rPr>
          <w:b/>
          <w:spacing w:val="-3"/>
          <w:sz w:val="24"/>
        </w:rPr>
        <w:t> </w:t>
      </w:r>
      <w:r>
        <w:rPr>
          <w:b/>
          <w:sz w:val="24"/>
        </w:rPr>
        <w:t>Graphs</w:t>
      </w:r>
      <w:r>
        <w:rPr>
          <w:b/>
          <w:spacing w:val="-2"/>
          <w:sz w:val="24"/>
        </w:rPr>
        <w:t> </w:t>
      </w:r>
      <w:r>
        <w:rPr>
          <w:b/>
          <w:sz w:val="24"/>
        </w:rPr>
        <w:t>for</w:t>
      </w:r>
      <w:r>
        <w:rPr>
          <w:b/>
          <w:spacing w:val="-6"/>
          <w:sz w:val="24"/>
        </w:rPr>
        <w:t> </w:t>
      </w:r>
      <w:r>
        <w:rPr>
          <w:b/>
          <w:sz w:val="24"/>
        </w:rPr>
        <w:t>devices</w:t>
      </w:r>
      <w:r>
        <w:rPr>
          <w:b/>
          <w:spacing w:val="-2"/>
          <w:sz w:val="24"/>
        </w:rPr>
        <w:t> </w:t>
      </w:r>
      <w:r>
        <w:rPr>
          <w:b/>
          <w:sz w:val="24"/>
        </w:rPr>
        <w:t>and</w:t>
      </w:r>
      <w:r>
        <w:rPr>
          <w:b/>
          <w:spacing w:val="1"/>
          <w:sz w:val="24"/>
        </w:rPr>
        <w:t> </w:t>
      </w:r>
      <w:r>
        <w:rPr>
          <w:b/>
          <w:spacing w:val="-2"/>
          <w:sz w:val="24"/>
        </w:rPr>
        <w:t>countries</w:t>
      </w:r>
    </w:p>
    <w:p>
      <w:pPr>
        <w:pStyle w:val="BodyText"/>
        <w:spacing w:line="276" w:lineRule="auto" w:before="237"/>
        <w:ind w:left="220" w:right="218"/>
        <w:jc w:val="both"/>
      </w:pPr>
      <w:r>
        <w:rPr/>
        <w:t>From the fig 1.3, most of this purchase has come from Mexico (The darkest green dot on the map), which also is the country with the third highest number of users. They may exist confounding variables such as events in Mexico during the run of the simulation which may need further investigation especially between 26</w:t>
      </w:r>
      <w:r>
        <w:rPr>
          <w:vertAlign w:val="superscript"/>
        </w:rPr>
        <w:t>th</w:t>
      </w:r>
      <w:r>
        <w:rPr>
          <w:vertAlign w:val="baseline"/>
        </w:rPr>
        <w:t> of January to 28</w:t>
      </w:r>
      <w:r>
        <w:rPr>
          <w:vertAlign w:val="superscript"/>
        </w:rPr>
        <w:t>th</w:t>
      </w:r>
      <w:r>
        <w:rPr>
          <w:vertAlign w:val="baseline"/>
        </w:rPr>
        <w:t> of January.</w:t>
      </w:r>
    </w:p>
    <w:p>
      <w:pPr>
        <w:spacing w:after="0" w:line="276" w:lineRule="auto"/>
        <w:jc w:val="both"/>
        <w:sectPr>
          <w:pgSz w:w="16840" w:h="11910" w:orient="landscape"/>
          <w:pgMar w:top="1340" w:bottom="280" w:left="1220" w:right="1220"/>
        </w:sectPr>
      </w:pPr>
    </w:p>
    <w:p>
      <w:pPr>
        <w:pStyle w:val="BodyText"/>
      </w:pPr>
    </w:p>
    <w:p>
      <w:pPr>
        <w:pStyle w:val="BodyText"/>
        <w:spacing w:before="117"/>
      </w:pPr>
    </w:p>
    <w:p>
      <w:pPr>
        <w:spacing w:before="0"/>
        <w:ind w:left="220" w:right="0" w:firstLine="0"/>
        <w:jc w:val="left"/>
        <w:rPr>
          <w:b/>
          <w:sz w:val="24"/>
        </w:rPr>
      </w:pPr>
      <w:r>
        <w:rPr/>
        <mc:AlternateContent>
          <mc:Choice Requires="wps">
            <w:drawing>
              <wp:anchor distT="0" distB="0" distL="0" distR="0" allowOverlap="1" layoutInCell="1" locked="0" behindDoc="1" simplePos="0" relativeHeight="487291904">
                <wp:simplePos x="0" y="0"/>
                <wp:positionH relativeFrom="page">
                  <wp:posOffset>896416</wp:posOffset>
                </wp:positionH>
                <wp:positionV relativeFrom="paragraph">
                  <wp:posOffset>-363495</wp:posOffset>
                </wp:positionV>
                <wp:extent cx="8902700" cy="467487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8902700" cy="4674870"/>
                          <a:chExt cx="8902700" cy="4674870"/>
                        </a:xfrm>
                      </wpg:grpSpPr>
                      <wps:wsp>
                        <wps:cNvPr id="13" name="Graphic 13"/>
                        <wps:cNvSpPr/>
                        <wps:spPr>
                          <a:xfrm>
                            <a:off x="0" y="0"/>
                            <a:ext cx="8902700" cy="4674870"/>
                          </a:xfrm>
                          <a:custGeom>
                            <a:avLst/>
                            <a:gdLst/>
                            <a:ahLst/>
                            <a:cxnLst/>
                            <a:rect l="l" t="t" r="r" b="b"/>
                            <a:pathLst>
                              <a:path w="8902700" h="4674870">
                                <a:moveTo>
                                  <a:pt x="8902573" y="0"/>
                                </a:moveTo>
                                <a:lnTo>
                                  <a:pt x="0" y="0"/>
                                </a:lnTo>
                                <a:lnTo>
                                  <a:pt x="0" y="359968"/>
                                </a:lnTo>
                                <a:lnTo>
                                  <a:pt x="0" y="667816"/>
                                </a:lnTo>
                                <a:lnTo>
                                  <a:pt x="0" y="4494530"/>
                                </a:lnTo>
                                <a:lnTo>
                                  <a:pt x="0" y="4674667"/>
                                </a:lnTo>
                                <a:lnTo>
                                  <a:pt x="8902573" y="4674667"/>
                                </a:lnTo>
                                <a:lnTo>
                                  <a:pt x="8902573" y="4494581"/>
                                </a:lnTo>
                                <a:lnTo>
                                  <a:pt x="8902573" y="667816"/>
                                </a:lnTo>
                                <a:lnTo>
                                  <a:pt x="8902573" y="359968"/>
                                </a:lnTo>
                                <a:lnTo>
                                  <a:pt x="8902573" y="0"/>
                                </a:lnTo>
                                <a:close/>
                              </a:path>
                            </a:pathLst>
                          </a:custGeom>
                          <a:solidFill>
                            <a:srgbClr val="F7F7F7"/>
                          </a:solidFill>
                        </wps:spPr>
                        <wps:bodyPr wrap="square" lIns="0" tIns="0" rIns="0" bIns="0" rtlCol="0">
                          <a:prstTxWarp prst="textNoShape">
                            <a:avLst/>
                          </a:prstTxWarp>
                          <a:noAutofit/>
                        </wps:bodyPr>
                      </wps:wsp>
                      <pic:pic>
                        <pic:nvPicPr>
                          <pic:cNvPr id="14" name="Image 14"/>
                          <pic:cNvPicPr/>
                        </pic:nvPicPr>
                        <pic:blipFill>
                          <a:blip r:embed="rId9" cstate="print"/>
                          <a:stretch>
                            <a:fillRect/>
                          </a:stretch>
                        </pic:blipFill>
                        <pic:spPr>
                          <a:xfrm>
                            <a:off x="17983" y="668324"/>
                            <a:ext cx="5009388" cy="3694429"/>
                          </a:xfrm>
                          <a:prstGeom prst="rect">
                            <a:avLst/>
                          </a:prstGeom>
                        </pic:spPr>
                      </pic:pic>
                    </wpg:wgp>
                  </a:graphicData>
                </a:graphic>
              </wp:anchor>
            </w:drawing>
          </mc:Choice>
          <mc:Fallback>
            <w:pict>
              <v:group style="position:absolute;margin-left:70.584pt;margin-top:-28.621656pt;width:701pt;height:368.1pt;mso-position-horizontal-relative:page;mso-position-vertical-relative:paragraph;z-index:-16024576" id="docshapegroup9" coordorigin="1412,-572" coordsize="14020,7362">
                <v:shape style="position:absolute;left:1411;top:-573;width:14020;height:7362" id="docshape10" coordorigin="1412,-572" coordsize="14020,7362" path="m15431,-572l1412,-572,1412,-6,1412,479,1412,6506,1412,6789,15431,6789,15431,6506,15431,479,15431,-6,15431,-572xe" filled="true" fillcolor="#f7f7f7" stroked="false">
                  <v:path arrowok="t"/>
                  <v:fill type="solid"/>
                </v:shape>
                <v:shape style="position:absolute;left:1440;top:480;width:7889;height:5818" type="#_x0000_t75" id="docshape11" stroked="false">
                  <v:imagedata r:id="rId9" o:title=""/>
                </v:shape>
                <w10:wrap type="none"/>
              </v:group>
            </w:pict>
          </mc:Fallback>
        </mc:AlternateContent>
      </w:r>
      <w:r>
        <w:rPr>
          <w:b/>
          <w:sz w:val="24"/>
        </w:rPr>
        <w:t>Checking</w:t>
      </w:r>
      <w:r>
        <w:rPr>
          <w:b/>
          <w:spacing w:val="-1"/>
          <w:sz w:val="24"/>
        </w:rPr>
        <w:t> </w:t>
      </w:r>
      <w:r>
        <w:rPr>
          <w:b/>
          <w:sz w:val="24"/>
        </w:rPr>
        <w:t>for</w:t>
      </w:r>
      <w:r>
        <w:rPr>
          <w:b/>
          <w:spacing w:val="-5"/>
          <w:sz w:val="24"/>
        </w:rPr>
        <w:t> </w:t>
      </w:r>
      <w:r>
        <w:rPr>
          <w:b/>
          <w:sz w:val="24"/>
        </w:rPr>
        <w:t>Novelty </w:t>
      </w:r>
      <w:r>
        <w:rPr>
          <w:b/>
          <w:spacing w:val="-2"/>
          <w:sz w:val="24"/>
        </w:rPr>
        <w:t>Effect:</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64"/>
        <w:rPr>
          <w:b/>
        </w:rPr>
      </w:pPr>
    </w:p>
    <w:p>
      <w:pPr>
        <w:spacing w:before="1"/>
        <w:ind w:left="220" w:right="0" w:firstLine="0"/>
        <w:jc w:val="left"/>
        <w:rPr>
          <w:b/>
          <w:sz w:val="24"/>
        </w:rPr>
      </w:pPr>
      <w:r>
        <w:rPr>
          <w:b/>
          <w:sz w:val="24"/>
        </w:rPr>
        <w:t>Fig</w:t>
      </w:r>
      <w:r>
        <w:rPr>
          <w:b/>
          <w:spacing w:val="-1"/>
          <w:sz w:val="24"/>
        </w:rPr>
        <w:t> </w:t>
      </w:r>
      <w:r>
        <w:rPr>
          <w:b/>
          <w:sz w:val="24"/>
        </w:rPr>
        <w:t>1.4</w:t>
      </w:r>
      <w:r>
        <w:rPr>
          <w:b/>
          <w:spacing w:val="-1"/>
          <w:sz w:val="24"/>
        </w:rPr>
        <w:t> </w:t>
      </w:r>
      <w:r>
        <w:rPr>
          <w:b/>
          <w:sz w:val="24"/>
        </w:rPr>
        <w:t>Conversion rate</w:t>
      </w:r>
      <w:r>
        <w:rPr>
          <w:b/>
          <w:spacing w:val="-2"/>
          <w:sz w:val="24"/>
        </w:rPr>
        <w:t> </w:t>
      </w:r>
      <w:r>
        <w:rPr>
          <w:b/>
          <w:sz w:val="24"/>
        </w:rPr>
        <w:t>vs</w:t>
      </w:r>
      <w:r>
        <w:rPr>
          <w:b/>
          <w:spacing w:val="-3"/>
          <w:sz w:val="24"/>
        </w:rPr>
        <w:t> </w:t>
      </w:r>
      <w:r>
        <w:rPr>
          <w:b/>
          <w:sz w:val="24"/>
        </w:rPr>
        <w:t>Duration</w:t>
      </w:r>
      <w:r>
        <w:rPr>
          <w:b/>
          <w:spacing w:val="3"/>
          <w:sz w:val="24"/>
        </w:rPr>
        <w:t> </w:t>
      </w:r>
      <w:r>
        <w:rPr>
          <w:b/>
          <w:sz w:val="24"/>
        </w:rPr>
        <w:t>in </w:t>
      </w:r>
      <w:r>
        <w:rPr>
          <w:b/>
          <w:spacing w:val="-4"/>
          <w:sz w:val="24"/>
        </w:rPr>
        <w:t>weeks</w:t>
      </w:r>
    </w:p>
    <w:p>
      <w:pPr>
        <w:spacing w:after="0"/>
        <w:jc w:val="left"/>
        <w:rPr>
          <w:sz w:val="24"/>
        </w:rPr>
        <w:sectPr>
          <w:pgSz w:w="16840" w:h="11910" w:orient="landscape"/>
          <w:pgMar w:top="1340" w:bottom="280" w:left="1220" w:right="1220"/>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49"/>
        <w:rPr>
          <w:b/>
        </w:rPr>
      </w:pPr>
    </w:p>
    <w:p>
      <w:pPr>
        <w:spacing w:before="1"/>
        <w:ind w:left="220" w:right="0" w:firstLine="0"/>
        <w:jc w:val="left"/>
        <w:rPr>
          <w:b/>
          <w:sz w:val="24"/>
        </w:rPr>
      </w:pPr>
      <w:r>
        <w:rPr/>
        <mc:AlternateContent>
          <mc:Choice Requires="wps">
            <w:drawing>
              <wp:anchor distT="0" distB="0" distL="0" distR="0" allowOverlap="1" layoutInCell="1" locked="0" behindDoc="1" simplePos="0" relativeHeight="487292416">
                <wp:simplePos x="0" y="0"/>
                <wp:positionH relativeFrom="page">
                  <wp:posOffset>896416</wp:posOffset>
                </wp:positionH>
                <wp:positionV relativeFrom="paragraph">
                  <wp:posOffset>-4590027</wp:posOffset>
                </wp:positionV>
                <wp:extent cx="8902700" cy="5382895"/>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8902700" cy="5382895"/>
                          <a:chExt cx="8902700" cy="5382895"/>
                        </a:xfrm>
                      </wpg:grpSpPr>
                      <wps:wsp>
                        <wps:cNvPr id="16" name="Graphic 16"/>
                        <wps:cNvSpPr/>
                        <wps:spPr>
                          <a:xfrm>
                            <a:off x="0" y="253"/>
                            <a:ext cx="8902700" cy="5382260"/>
                          </a:xfrm>
                          <a:custGeom>
                            <a:avLst/>
                            <a:gdLst/>
                            <a:ahLst/>
                            <a:cxnLst/>
                            <a:rect l="l" t="t" r="r" b="b"/>
                            <a:pathLst>
                              <a:path w="8902700" h="5382260">
                                <a:moveTo>
                                  <a:pt x="8902573" y="5202072"/>
                                </a:moveTo>
                                <a:lnTo>
                                  <a:pt x="0" y="5202072"/>
                                </a:lnTo>
                                <a:lnTo>
                                  <a:pt x="0" y="5382209"/>
                                </a:lnTo>
                                <a:lnTo>
                                  <a:pt x="8902573" y="5382209"/>
                                </a:lnTo>
                                <a:lnTo>
                                  <a:pt x="8902573" y="5202072"/>
                                </a:lnTo>
                                <a:close/>
                              </a:path>
                              <a:path w="8902700" h="5382260">
                                <a:moveTo>
                                  <a:pt x="8902573" y="0"/>
                                </a:moveTo>
                                <a:lnTo>
                                  <a:pt x="0" y="0"/>
                                </a:lnTo>
                                <a:lnTo>
                                  <a:pt x="0" y="4586351"/>
                                </a:lnTo>
                                <a:lnTo>
                                  <a:pt x="0" y="4894199"/>
                                </a:lnTo>
                                <a:lnTo>
                                  <a:pt x="0" y="5202047"/>
                                </a:lnTo>
                                <a:lnTo>
                                  <a:pt x="8902573" y="5202047"/>
                                </a:lnTo>
                                <a:lnTo>
                                  <a:pt x="8902573" y="4894199"/>
                                </a:lnTo>
                                <a:lnTo>
                                  <a:pt x="8902573" y="4586351"/>
                                </a:lnTo>
                                <a:lnTo>
                                  <a:pt x="8902573" y="0"/>
                                </a:lnTo>
                                <a:close/>
                              </a:path>
                            </a:pathLst>
                          </a:custGeom>
                          <a:solidFill>
                            <a:srgbClr val="F7F7F7"/>
                          </a:solidFill>
                        </wps:spPr>
                        <wps:bodyPr wrap="square" lIns="0" tIns="0" rIns="0" bIns="0" rtlCol="0">
                          <a:prstTxWarp prst="textNoShape">
                            <a:avLst/>
                          </a:prstTxWarp>
                          <a:noAutofit/>
                        </wps:bodyPr>
                      </wps:wsp>
                      <pic:pic>
                        <pic:nvPicPr>
                          <pic:cNvPr id="17" name="Image 17"/>
                          <pic:cNvPicPr/>
                        </pic:nvPicPr>
                        <pic:blipFill>
                          <a:blip r:embed="rId10" cstate="print"/>
                          <a:stretch>
                            <a:fillRect/>
                          </a:stretch>
                        </pic:blipFill>
                        <pic:spPr>
                          <a:xfrm>
                            <a:off x="17983" y="0"/>
                            <a:ext cx="5057267" cy="4450715"/>
                          </a:xfrm>
                          <a:prstGeom prst="rect">
                            <a:avLst/>
                          </a:prstGeom>
                        </pic:spPr>
                      </pic:pic>
                    </wpg:wgp>
                  </a:graphicData>
                </a:graphic>
              </wp:anchor>
            </w:drawing>
          </mc:Choice>
          <mc:Fallback>
            <w:pict>
              <v:group style="position:absolute;margin-left:70.584pt;margin-top:-361.419525pt;width:701pt;height:423.85pt;mso-position-horizontal-relative:page;mso-position-vertical-relative:paragraph;z-index:-16024064" id="docshapegroup12" coordorigin="1412,-7228" coordsize="14020,8477">
                <v:shape style="position:absolute;left:1411;top:-7228;width:14020;height:8476" id="docshape13" coordorigin="1412,-7228" coordsize="14020,8476" path="m15431,964l1412,964,1412,1248,15431,1248,15431,964xm15431,-7228l1412,-7228,1412,-5,1412,479,1412,964,15431,964,15431,479,15431,-5,15431,-7228xe" filled="true" fillcolor="#f7f7f7" stroked="false">
                  <v:path arrowok="t"/>
                  <v:fill type="solid"/>
                </v:shape>
                <v:shape style="position:absolute;left:1440;top:-7229;width:7965;height:7009" type="#_x0000_t75" id="docshape14" stroked="false">
                  <v:imagedata r:id="rId10" o:title=""/>
                </v:shape>
                <w10:wrap type="none"/>
              </v:group>
            </w:pict>
          </mc:Fallback>
        </mc:AlternateContent>
      </w:r>
      <w:r>
        <w:rPr>
          <w:b/>
          <w:sz w:val="24"/>
        </w:rPr>
        <w:t>Fig</w:t>
      </w:r>
      <w:r>
        <w:rPr>
          <w:b/>
          <w:spacing w:val="-1"/>
          <w:sz w:val="24"/>
        </w:rPr>
        <w:t> </w:t>
      </w:r>
      <w:r>
        <w:rPr>
          <w:b/>
          <w:sz w:val="24"/>
        </w:rPr>
        <w:t>1.5</w:t>
      </w:r>
      <w:r>
        <w:rPr>
          <w:b/>
          <w:spacing w:val="-1"/>
          <w:sz w:val="24"/>
        </w:rPr>
        <w:t> </w:t>
      </w:r>
      <w:r>
        <w:rPr>
          <w:b/>
          <w:sz w:val="24"/>
        </w:rPr>
        <w:t>Average</w:t>
      </w:r>
      <w:r>
        <w:rPr>
          <w:b/>
          <w:spacing w:val="-1"/>
          <w:sz w:val="24"/>
        </w:rPr>
        <w:t> </w:t>
      </w:r>
      <w:r>
        <w:rPr>
          <w:b/>
          <w:sz w:val="24"/>
        </w:rPr>
        <w:t>spent vs</w:t>
      </w:r>
      <w:r>
        <w:rPr>
          <w:b/>
          <w:spacing w:val="-2"/>
          <w:sz w:val="24"/>
        </w:rPr>
        <w:t> </w:t>
      </w:r>
      <w:r>
        <w:rPr>
          <w:b/>
          <w:sz w:val="24"/>
        </w:rPr>
        <w:t>duration in</w:t>
      </w:r>
      <w:r>
        <w:rPr>
          <w:b/>
          <w:spacing w:val="-4"/>
          <w:sz w:val="24"/>
        </w:rPr>
        <w:t> weeks</w:t>
      </w:r>
    </w:p>
    <w:p>
      <w:pPr>
        <w:spacing w:after="0"/>
        <w:jc w:val="left"/>
        <w:rPr>
          <w:sz w:val="24"/>
        </w:rPr>
        <w:sectPr>
          <w:pgSz w:w="16840" w:h="11910" w:orient="landscape"/>
          <w:pgMar w:top="1340" w:bottom="280" w:left="1220" w:right="1220"/>
        </w:sectPr>
      </w:pPr>
    </w:p>
    <w:p>
      <w:pPr>
        <w:spacing w:line="249" w:lineRule="auto" w:before="102"/>
        <w:ind w:left="220" w:right="0" w:firstLine="0"/>
        <w:jc w:val="left"/>
        <w:rPr>
          <w:b/>
          <w:sz w:val="24"/>
        </w:rPr>
      </w:pPr>
      <w:r>
        <w:rPr/>
        <mc:AlternateContent>
          <mc:Choice Requires="wps">
            <w:drawing>
              <wp:anchor distT="0" distB="0" distL="0" distR="0" allowOverlap="1" layoutInCell="1" locked="0" behindDoc="1" simplePos="0" relativeHeight="487292928">
                <wp:simplePos x="0" y="0"/>
                <wp:positionH relativeFrom="page">
                  <wp:posOffset>896416</wp:posOffset>
                </wp:positionH>
                <wp:positionV relativeFrom="paragraph">
                  <wp:posOffset>61290</wp:posOffset>
                </wp:positionV>
                <wp:extent cx="8902700" cy="5720715"/>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8902700" cy="5720715"/>
                          <a:chExt cx="8902700" cy="5720715"/>
                        </a:xfrm>
                      </wpg:grpSpPr>
                      <wps:wsp>
                        <wps:cNvPr id="19" name="Graphic 19"/>
                        <wps:cNvSpPr/>
                        <wps:spPr>
                          <a:xfrm>
                            <a:off x="0" y="0"/>
                            <a:ext cx="8902700" cy="5720715"/>
                          </a:xfrm>
                          <a:custGeom>
                            <a:avLst/>
                            <a:gdLst/>
                            <a:ahLst/>
                            <a:cxnLst/>
                            <a:rect l="l" t="t" r="r" b="b"/>
                            <a:pathLst>
                              <a:path w="8902700" h="5720715">
                                <a:moveTo>
                                  <a:pt x="8902573" y="1158875"/>
                                </a:moveTo>
                                <a:lnTo>
                                  <a:pt x="0" y="1158875"/>
                                </a:lnTo>
                                <a:lnTo>
                                  <a:pt x="0" y="5540629"/>
                                </a:lnTo>
                                <a:lnTo>
                                  <a:pt x="0" y="5720461"/>
                                </a:lnTo>
                                <a:lnTo>
                                  <a:pt x="8902573" y="5720461"/>
                                </a:lnTo>
                                <a:lnTo>
                                  <a:pt x="8902573" y="5540629"/>
                                </a:lnTo>
                                <a:lnTo>
                                  <a:pt x="8902573" y="1158875"/>
                                </a:lnTo>
                                <a:close/>
                              </a:path>
                              <a:path w="8902700" h="5720715">
                                <a:moveTo>
                                  <a:pt x="8902573" y="180149"/>
                                </a:moveTo>
                                <a:lnTo>
                                  <a:pt x="0" y="180149"/>
                                </a:lnTo>
                                <a:lnTo>
                                  <a:pt x="0" y="363016"/>
                                </a:lnTo>
                                <a:lnTo>
                                  <a:pt x="0" y="542848"/>
                                </a:lnTo>
                                <a:lnTo>
                                  <a:pt x="0" y="850646"/>
                                </a:lnTo>
                                <a:lnTo>
                                  <a:pt x="0" y="1158798"/>
                                </a:lnTo>
                                <a:lnTo>
                                  <a:pt x="8902573" y="1158798"/>
                                </a:lnTo>
                                <a:lnTo>
                                  <a:pt x="8902573" y="850696"/>
                                </a:lnTo>
                                <a:lnTo>
                                  <a:pt x="8902573" y="542848"/>
                                </a:lnTo>
                                <a:lnTo>
                                  <a:pt x="8902573" y="363016"/>
                                </a:lnTo>
                                <a:lnTo>
                                  <a:pt x="8902573" y="180149"/>
                                </a:lnTo>
                                <a:close/>
                              </a:path>
                              <a:path w="8902700" h="5720715">
                                <a:moveTo>
                                  <a:pt x="8902573" y="0"/>
                                </a:moveTo>
                                <a:lnTo>
                                  <a:pt x="0" y="0"/>
                                </a:lnTo>
                                <a:lnTo>
                                  <a:pt x="0" y="180136"/>
                                </a:lnTo>
                                <a:lnTo>
                                  <a:pt x="8902573" y="180136"/>
                                </a:lnTo>
                                <a:lnTo>
                                  <a:pt x="8902573" y="0"/>
                                </a:lnTo>
                                <a:close/>
                              </a:path>
                            </a:pathLst>
                          </a:custGeom>
                          <a:solidFill>
                            <a:srgbClr val="F7F7F7"/>
                          </a:solidFill>
                        </wps:spPr>
                        <wps:bodyPr wrap="square" lIns="0" tIns="0" rIns="0" bIns="0" rtlCol="0">
                          <a:prstTxWarp prst="textNoShape">
                            <a:avLst/>
                          </a:prstTxWarp>
                          <a:noAutofit/>
                        </wps:bodyPr>
                      </wps:wsp>
                      <pic:pic>
                        <pic:nvPicPr>
                          <pic:cNvPr id="20" name="Image 20"/>
                          <pic:cNvPicPr/>
                        </pic:nvPicPr>
                        <pic:blipFill>
                          <a:blip r:embed="rId11" cstate="print"/>
                          <a:stretch>
                            <a:fillRect/>
                          </a:stretch>
                        </pic:blipFill>
                        <pic:spPr>
                          <a:xfrm>
                            <a:off x="17983" y="1158544"/>
                            <a:ext cx="5009515" cy="4252595"/>
                          </a:xfrm>
                          <a:prstGeom prst="rect">
                            <a:avLst/>
                          </a:prstGeom>
                        </pic:spPr>
                      </pic:pic>
                    </wpg:wgp>
                  </a:graphicData>
                </a:graphic>
              </wp:anchor>
            </w:drawing>
          </mc:Choice>
          <mc:Fallback>
            <w:pict>
              <v:group style="position:absolute;margin-left:70.584pt;margin-top:4.826pt;width:701pt;height:450.45pt;mso-position-horizontal-relative:page;mso-position-vertical-relative:paragraph;z-index:-16023552" id="docshapegroup15" coordorigin="1412,97" coordsize="14020,9009">
                <v:shape style="position:absolute;left:1411;top:96;width:14020;height:9009" id="docshape16" coordorigin="1412,97" coordsize="14020,9009" path="m15431,1922l1412,1922,1412,8822,1412,9105,15431,9105,15431,8822,15431,1922xm15431,380l1412,380,1412,668,1412,951,1412,1436,1412,1436,1412,1921,15431,1921,15431,1436,15431,1436,15431,951,15431,668,15431,380xm15431,97l1412,97,1412,380,15431,380,15431,97xe" filled="true" fillcolor="#f7f7f7" stroked="false">
                  <v:path arrowok="t"/>
                  <v:fill type="solid"/>
                </v:shape>
                <v:shape style="position:absolute;left:1440;top:1921;width:7889;height:6697" type="#_x0000_t75" id="docshape17" stroked="false">
                  <v:imagedata r:id="rId11" o:title=""/>
                </v:shape>
                <w10:wrap type="none"/>
              </v:group>
            </w:pict>
          </mc:Fallback>
        </mc:AlternateContent>
      </w:r>
      <w:r>
        <w:rPr>
          <w:b/>
          <w:sz w:val="24"/>
        </w:rPr>
        <w:t>While</w:t>
      </w:r>
      <w:r>
        <w:rPr>
          <w:b/>
          <w:spacing w:val="-3"/>
          <w:sz w:val="24"/>
        </w:rPr>
        <w:t> </w:t>
      </w:r>
      <w:r>
        <w:rPr>
          <w:b/>
          <w:sz w:val="24"/>
        </w:rPr>
        <w:t>the</w:t>
      </w:r>
      <w:r>
        <w:rPr>
          <w:b/>
          <w:spacing w:val="-3"/>
          <w:sz w:val="24"/>
        </w:rPr>
        <w:t> </w:t>
      </w:r>
      <w:r>
        <w:rPr>
          <w:b/>
          <w:sz w:val="24"/>
        </w:rPr>
        <w:t>randomness</w:t>
      </w:r>
      <w:r>
        <w:rPr>
          <w:b/>
          <w:spacing w:val="-4"/>
          <w:sz w:val="24"/>
        </w:rPr>
        <w:t> </w:t>
      </w:r>
      <w:r>
        <w:rPr>
          <w:b/>
          <w:sz w:val="24"/>
        </w:rPr>
        <w:t>among</w:t>
      </w:r>
      <w:r>
        <w:rPr>
          <w:b/>
          <w:spacing w:val="-2"/>
          <w:sz w:val="24"/>
        </w:rPr>
        <w:t> </w:t>
      </w:r>
      <w:r>
        <w:rPr>
          <w:b/>
          <w:sz w:val="24"/>
        </w:rPr>
        <w:t>both</w:t>
      </w:r>
      <w:r>
        <w:rPr>
          <w:b/>
          <w:spacing w:val="-2"/>
          <w:sz w:val="24"/>
        </w:rPr>
        <w:t> </w:t>
      </w:r>
      <w:r>
        <w:rPr>
          <w:b/>
          <w:sz w:val="24"/>
        </w:rPr>
        <w:t>groups suggest that</w:t>
      </w:r>
      <w:r>
        <w:rPr>
          <w:b/>
          <w:spacing w:val="-5"/>
          <w:sz w:val="24"/>
        </w:rPr>
        <w:t> </w:t>
      </w:r>
      <w:r>
        <w:rPr>
          <w:b/>
          <w:sz w:val="24"/>
        </w:rPr>
        <w:t>there</w:t>
      </w:r>
      <w:r>
        <w:rPr>
          <w:b/>
          <w:spacing w:val="-3"/>
          <w:sz w:val="24"/>
        </w:rPr>
        <w:t> </w:t>
      </w:r>
      <w:r>
        <w:rPr>
          <w:b/>
          <w:sz w:val="24"/>
        </w:rPr>
        <w:t>are</w:t>
      </w:r>
      <w:r>
        <w:rPr>
          <w:b/>
          <w:spacing w:val="-3"/>
          <w:sz w:val="24"/>
        </w:rPr>
        <w:t> </w:t>
      </w:r>
      <w:r>
        <w:rPr>
          <w:b/>
          <w:sz w:val="24"/>
        </w:rPr>
        <w:t>no</w:t>
      </w:r>
      <w:r>
        <w:rPr>
          <w:b/>
          <w:spacing w:val="-2"/>
          <w:sz w:val="24"/>
        </w:rPr>
        <w:t> </w:t>
      </w:r>
      <w:r>
        <w:rPr>
          <w:b/>
          <w:sz w:val="24"/>
        </w:rPr>
        <w:t>novelty</w:t>
      </w:r>
      <w:r>
        <w:rPr>
          <w:b/>
          <w:spacing w:val="-2"/>
          <w:sz w:val="24"/>
        </w:rPr>
        <w:t> </w:t>
      </w:r>
      <w:r>
        <w:rPr>
          <w:b/>
          <w:sz w:val="24"/>
        </w:rPr>
        <w:t>effects</w:t>
      </w:r>
      <w:r>
        <w:rPr>
          <w:b/>
          <w:spacing w:val="-4"/>
          <w:sz w:val="24"/>
        </w:rPr>
        <w:t> </w:t>
      </w:r>
      <w:r>
        <w:rPr>
          <w:b/>
          <w:sz w:val="24"/>
        </w:rPr>
        <w:t>in</w:t>
      </w:r>
      <w:r>
        <w:rPr>
          <w:b/>
          <w:spacing w:val="-1"/>
          <w:sz w:val="24"/>
        </w:rPr>
        <w:t> </w:t>
      </w:r>
      <w:r>
        <w:rPr>
          <w:b/>
          <w:sz w:val="24"/>
        </w:rPr>
        <w:t>both conversion</w:t>
      </w:r>
      <w:r>
        <w:rPr>
          <w:b/>
          <w:spacing w:val="-1"/>
          <w:sz w:val="24"/>
        </w:rPr>
        <w:t> </w:t>
      </w:r>
      <w:r>
        <w:rPr>
          <w:b/>
          <w:sz w:val="24"/>
        </w:rPr>
        <w:t>rate</w:t>
      </w:r>
      <w:r>
        <w:rPr>
          <w:b/>
          <w:spacing w:val="-1"/>
          <w:sz w:val="24"/>
        </w:rPr>
        <w:t> </w:t>
      </w:r>
      <w:r>
        <w:rPr>
          <w:b/>
          <w:sz w:val="24"/>
        </w:rPr>
        <w:t>the</w:t>
      </w:r>
      <w:r>
        <w:rPr>
          <w:b/>
          <w:spacing w:val="-2"/>
          <w:sz w:val="24"/>
        </w:rPr>
        <w:t> </w:t>
      </w:r>
      <w:r>
        <w:rPr>
          <w:b/>
          <w:sz w:val="24"/>
        </w:rPr>
        <w:t>average</w:t>
      </w:r>
      <w:r>
        <w:rPr>
          <w:b/>
          <w:spacing w:val="-3"/>
          <w:sz w:val="24"/>
        </w:rPr>
        <w:t> </w:t>
      </w:r>
      <w:r>
        <w:rPr>
          <w:b/>
          <w:sz w:val="24"/>
        </w:rPr>
        <w:t>purchase</w:t>
      </w:r>
      <w:r>
        <w:rPr>
          <w:b/>
          <w:spacing w:val="-2"/>
          <w:sz w:val="24"/>
        </w:rPr>
        <w:t> </w:t>
      </w:r>
      <w:r>
        <w:rPr>
          <w:b/>
          <w:sz w:val="24"/>
        </w:rPr>
        <w:t>(spent) amount (fig 1.4, and fig 1.5 respectively) for</w:t>
      </w:r>
      <w:r>
        <w:rPr>
          <w:b/>
          <w:spacing w:val="-1"/>
          <w:sz w:val="24"/>
        </w:rPr>
        <w:t> </w:t>
      </w:r>
      <w:r>
        <w:rPr>
          <w:b/>
          <w:sz w:val="24"/>
        </w:rPr>
        <w:t>both groups, we however</w:t>
      </w:r>
      <w:r>
        <w:rPr>
          <w:b/>
          <w:spacing w:val="-1"/>
          <w:sz w:val="24"/>
        </w:rPr>
        <w:t> </w:t>
      </w:r>
      <w:r>
        <w:rPr>
          <w:b/>
          <w:sz w:val="24"/>
        </w:rPr>
        <w:t>observe a novelty effect trend in both the control and treatment groups when taking into account</w:t>
      </w:r>
      <w:r>
        <w:rPr>
          <w:b/>
          <w:spacing w:val="-1"/>
          <w:sz w:val="24"/>
        </w:rPr>
        <w:t> </w:t>
      </w:r>
      <w:r>
        <w:rPr>
          <w:b/>
          <w:sz w:val="24"/>
        </w:rPr>
        <w:t>the total</w:t>
      </w:r>
      <w:r>
        <w:rPr>
          <w:b/>
          <w:spacing w:val="-3"/>
          <w:sz w:val="24"/>
        </w:rPr>
        <w:t> </w:t>
      </w:r>
      <w:r>
        <w:rPr>
          <w:b/>
          <w:sz w:val="24"/>
        </w:rPr>
        <w:t>amount of</w:t>
      </w:r>
      <w:r>
        <w:rPr>
          <w:b/>
          <w:spacing w:val="-1"/>
          <w:sz w:val="24"/>
        </w:rPr>
        <w:t> </w:t>
      </w:r>
      <w:r>
        <w:rPr>
          <w:b/>
          <w:sz w:val="24"/>
        </w:rPr>
        <w:t>money spent</w:t>
      </w:r>
      <w:r>
        <w:rPr>
          <w:b/>
          <w:spacing w:val="-1"/>
          <w:sz w:val="24"/>
        </w:rPr>
        <w:t> </w:t>
      </w:r>
      <w:r>
        <w:rPr>
          <w:b/>
          <w:sz w:val="24"/>
        </w:rPr>
        <w:t>(purchases) during the experiment, for</w:t>
      </w:r>
      <w:r>
        <w:rPr>
          <w:b/>
          <w:spacing w:val="-4"/>
          <w:sz w:val="24"/>
        </w:rPr>
        <w:t> </w:t>
      </w:r>
      <w:r>
        <w:rPr>
          <w:b/>
          <w:sz w:val="24"/>
        </w:rPr>
        <w:t>the period as shown in the fig</w:t>
      </w:r>
    </w:p>
    <w:p>
      <w:pPr>
        <w:spacing w:line="270" w:lineRule="exact" w:before="0"/>
        <w:ind w:left="220" w:right="0" w:firstLine="0"/>
        <w:jc w:val="left"/>
        <w:rPr>
          <w:b/>
          <w:sz w:val="24"/>
        </w:rPr>
      </w:pPr>
      <w:r>
        <w:rPr>
          <w:b/>
          <w:sz w:val="24"/>
        </w:rPr>
        <w:t>1.6</w:t>
      </w:r>
      <w:r>
        <w:rPr>
          <w:b/>
          <w:spacing w:val="4"/>
          <w:sz w:val="24"/>
        </w:rPr>
        <w:t> </w:t>
      </w:r>
      <w:r>
        <w:rPr>
          <w:b/>
          <w:spacing w:val="-2"/>
          <w:sz w:val="24"/>
        </w:rPr>
        <w:t>below</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43"/>
        <w:rPr>
          <w:b/>
        </w:rPr>
      </w:pPr>
    </w:p>
    <w:p>
      <w:pPr>
        <w:spacing w:before="1"/>
        <w:ind w:left="220" w:right="0" w:firstLine="0"/>
        <w:jc w:val="left"/>
        <w:rPr>
          <w:b/>
          <w:sz w:val="24"/>
        </w:rPr>
      </w:pPr>
      <w:r>
        <w:rPr>
          <w:b/>
          <w:sz w:val="24"/>
        </w:rPr>
        <w:t>Fig</w:t>
      </w:r>
      <w:r>
        <w:rPr>
          <w:b/>
          <w:spacing w:val="-3"/>
          <w:sz w:val="24"/>
        </w:rPr>
        <w:t> </w:t>
      </w:r>
      <w:r>
        <w:rPr>
          <w:b/>
          <w:sz w:val="24"/>
        </w:rPr>
        <w:t>1.6</w:t>
      </w:r>
      <w:r>
        <w:rPr>
          <w:b/>
          <w:spacing w:val="55"/>
          <w:sz w:val="24"/>
        </w:rPr>
        <w:t> </w:t>
      </w:r>
      <w:r>
        <w:rPr>
          <w:b/>
          <w:sz w:val="24"/>
        </w:rPr>
        <w:t>Aggregated amount</w:t>
      </w:r>
      <w:r>
        <w:rPr>
          <w:b/>
          <w:spacing w:val="1"/>
          <w:sz w:val="24"/>
        </w:rPr>
        <w:t> </w:t>
      </w:r>
      <w:r>
        <w:rPr>
          <w:b/>
          <w:sz w:val="24"/>
        </w:rPr>
        <w:t>spent</w:t>
      </w:r>
      <w:r>
        <w:rPr>
          <w:b/>
          <w:spacing w:val="-4"/>
          <w:sz w:val="24"/>
        </w:rPr>
        <w:t> </w:t>
      </w:r>
      <w:r>
        <w:rPr>
          <w:b/>
          <w:sz w:val="24"/>
        </w:rPr>
        <w:t>(Agg_spent)</w:t>
      </w:r>
      <w:r>
        <w:rPr>
          <w:b/>
          <w:spacing w:val="2"/>
          <w:sz w:val="24"/>
        </w:rPr>
        <w:t> </w:t>
      </w:r>
      <w:r>
        <w:rPr>
          <w:b/>
          <w:sz w:val="24"/>
        </w:rPr>
        <w:t>vs</w:t>
      </w:r>
      <w:r>
        <w:rPr>
          <w:b/>
          <w:spacing w:val="-3"/>
          <w:sz w:val="24"/>
        </w:rPr>
        <w:t> </w:t>
      </w:r>
      <w:r>
        <w:rPr>
          <w:b/>
          <w:sz w:val="24"/>
        </w:rPr>
        <w:t>duration</w:t>
      </w:r>
      <w:r>
        <w:rPr>
          <w:b/>
          <w:spacing w:val="1"/>
          <w:sz w:val="24"/>
        </w:rPr>
        <w:t> </w:t>
      </w:r>
      <w:r>
        <w:rPr>
          <w:b/>
          <w:sz w:val="24"/>
        </w:rPr>
        <w:t>in</w:t>
      </w:r>
      <w:r>
        <w:rPr>
          <w:b/>
          <w:spacing w:val="1"/>
          <w:sz w:val="24"/>
        </w:rPr>
        <w:t> </w:t>
      </w:r>
      <w:r>
        <w:rPr>
          <w:b/>
          <w:spacing w:val="-2"/>
          <w:sz w:val="24"/>
        </w:rPr>
        <w:t>weeks</w:t>
      </w:r>
    </w:p>
    <w:p>
      <w:pPr>
        <w:spacing w:after="0"/>
        <w:jc w:val="left"/>
        <w:rPr>
          <w:sz w:val="24"/>
        </w:rPr>
        <w:sectPr>
          <w:pgSz w:w="16840" w:h="11910" w:orient="landscape"/>
          <w:pgMar w:top="1340" w:bottom="280" w:left="1220" w:right="1220"/>
        </w:sectPr>
      </w:pPr>
    </w:p>
    <w:p>
      <w:pPr>
        <w:spacing w:before="86"/>
        <w:ind w:left="220" w:right="0" w:firstLine="0"/>
        <w:jc w:val="both"/>
        <w:rPr>
          <w:sz w:val="32"/>
        </w:rPr>
      </w:pPr>
      <w:r>
        <w:rPr>
          <w:color w:val="1F487C"/>
          <w:sz w:val="32"/>
        </w:rPr>
        <w:t>Statistical</w:t>
      </w:r>
      <w:r>
        <w:rPr>
          <w:color w:val="1F487C"/>
          <w:spacing w:val="-12"/>
          <w:sz w:val="32"/>
        </w:rPr>
        <w:t> </w:t>
      </w:r>
      <w:r>
        <w:rPr>
          <w:color w:val="1F487C"/>
          <w:spacing w:val="-2"/>
          <w:sz w:val="32"/>
        </w:rPr>
        <w:t>Analysis:</w:t>
      </w:r>
    </w:p>
    <w:p>
      <w:pPr>
        <w:spacing w:before="259"/>
        <w:ind w:left="220" w:right="0" w:firstLine="0"/>
        <w:jc w:val="both"/>
        <w:rPr>
          <w:b/>
          <w:sz w:val="24"/>
        </w:rPr>
      </w:pPr>
      <w:r>
        <w:rPr>
          <w:b/>
          <w:sz w:val="24"/>
        </w:rPr>
        <w:t>Conversion</w:t>
      </w:r>
      <w:r>
        <w:rPr>
          <w:b/>
          <w:spacing w:val="-4"/>
          <w:sz w:val="24"/>
        </w:rPr>
        <w:t> rate:</w:t>
      </w:r>
    </w:p>
    <w:p>
      <w:pPr>
        <w:pStyle w:val="BodyText"/>
        <w:spacing w:line="273" w:lineRule="auto" w:before="242"/>
        <w:ind w:left="220" w:right="218"/>
        <w:jc w:val="both"/>
      </w:pPr>
      <w:r>
        <w:rPr/>
        <w:t>A two-sample t-test was performed to determine the statistical significance of the difference in conversion rates between the two groups. The results indicated a [p-value: 0.000111], which is [less than] the significance level of [α = 0.05]. Therefore, we [reject] the null hypothesis that there is no difference in conversion rates between the two user interface groups.</w:t>
      </w:r>
    </w:p>
    <w:p>
      <w:pPr>
        <w:pStyle w:val="BodyText"/>
      </w:pPr>
    </w:p>
    <w:p>
      <w:pPr>
        <w:pStyle w:val="BodyText"/>
      </w:pPr>
    </w:p>
    <w:p>
      <w:pPr>
        <w:pStyle w:val="BodyText"/>
      </w:pPr>
    </w:p>
    <w:p>
      <w:pPr>
        <w:pStyle w:val="BodyText"/>
        <w:spacing w:before="137"/>
      </w:pPr>
    </w:p>
    <w:p>
      <w:pPr>
        <w:spacing w:before="0"/>
        <w:ind w:left="220" w:right="0" w:firstLine="0"/>
        <w:jc w:val="both"/>
        <w:rPr>
          <w:b/>
          <w:sz w:val="24"/>
        </w:rPr>
      </w:pPr>
      <w:r>
        <w:rPr>
          <w:b/>
          <w:sz w:val="24"/>
        </w:rPr>
        <w:t>Purchase</w:t>
      </w:r>
      <w:r>
        <w:rPr>
          <w:b/>
          <w:spacing w:val="-3"/>
          <w:sz w:val="24"/>
        </w:rPr>
        <w:t> </w:t>
      </w:r>
      <w:r>
        <w:rPr>
          <w:b/>
          <w:spacing w:val="-4"/>
          <w:sz w:val="24"/>
        </w:rPr>
        <w:t>rate:</w:t>
      </w:r>
    </w:p>
    <w:p>
      <w:pPr>
        <w:pStyle w:val="BodyText"/>
        <w:spacing w:line="273" w:lineRule="auto" w:before="243"/>
        <w:ind w:left="220" w:right="213"/>
        <w:jc w:val="both"/>
      </w:pPr>
      <w:r>
        <w:rPr/>
        <w:t>A</w:t>
      </w:r>
      <w:r>
        <w:rPr>
          <w:spacing w:val="-1"/>
        </w:rPr>
        <w:t> </w:t>
      </w:r>
      <w:r>
        <w:rPr/>
        <w:t>two-sample t-test was also performed to determine the statistical significance of</w:t>
      </w:r>
      <w:r>
        <w:rPr>
          <w:spacing w:val="-3"/>
        </w:rPr>
        <w:t> </w:t>
      </w:r>
      <w:r>
        <w:rPr/>
        <w:t>the difference in purchase rates between the two groups. The results indicated a [p-value: 0.943856], which is [greater than] the significance level of [α = 0.05]. Therefore, we [fail to reject] the null hypothesis that there is no difference in average amount spent (purchase) between the two user interface groups.</w:t>
      </w:r>
    </w:p>
    <w:p>
      <w:pPr>
        <w:spacing w:after="0" w:line="273" w:lineRule="auto"/>
        <w:jc w:val="both"/>
        <w:sectPr>
          <w:pgSz w:w="16840" w:h="11910" w:orient="landscape"/>
          <w:pgMar w:top="1340" w:bottom="280" w:left="1220" w:right="1220"/>
        </w:sectPr>
      </w:pPr>
    </w:p>
    <w:p>
      <w:pPr>
        <w:spacing w:before="86"/>
        <w:ind w:left="220" w:right="0" w:firstLine="0"/>
        <w:jc w:val="left"/>
        <w:rPr>
          <w:sz w:val="32"/>
        </w:rPr>
      </w:pPr>
      <w:r>
        <w:rPr>
          <w:color w:val="1F487C"/>
          <w:spacing w:val="-2"/>
          <w:sz w:val="32"/>
        </w:rPr>
        <w:t>Conclusion:</w:t>
      </w:r>
    </w:p>
    <w:p>
      <w:pPr>
        <w:spacing w:before="259"/>
        <w:ind w:left="220" w:right="0" w:firstLine="0"/>
        <w:jc w:val="both"/>
        <w:rPr>
          <w:b/>
          <w:sz w:val="24"/>
        </w:rPr>
      </w:pPr>
      <w:r>
        <w:rPr>
          <w:b/>
          <w:sz w:val="24"/>
        </w:rPr>
        <w:t>Conversion</w:t>
      </w:r>
      <w:r>
        <w:rPr>
          <w:b/>
          <w:spacing w:val="-2"/>
          <w:sz w:val="24"/>
        </w:rPr>
        <w:t> </w:t>
      </w:r>
      <w:r>
        <w:rPr>
          <w:b/>
          <w:spacing w:val="-4"/>
          <w:sz w:val="24"/>
        </w:rPr>
        <w:t>Rate</w:t>
      </w:r>
    </w:p>
    <w:p>
      <w:pPr>
        <w:pStyle w:val="BodyText"/>
        <w:spacing w:line="276" w:lineRule="auto" w:before="242"/>
        <w:ind w:left="220" w:right="215"/>
        <w:jc w:val="both"/>
      </w:pPr>
      <w:r>
        <w:rPr/>
        <w:t>Based on the results of</w:t>
      </w:r>
      <w:r>
        <w:rPr>
          <w:spacing w:val="-2"/>
        </w:rPr>
        <w:t> </w:t>
      </w:r>
      <w:r>
        <w:rPr/>
        <w:t>the AB test, the new user interface led to a [statistically significant] improvement in the conversion rate compared to the old</w:t>
      </w:r>
      <w:r>
        <w:rPr>
          <w:spacing w:val="5"/>
        </w:rPr>
        <w:t> </w:t>
      </w:r>
      <w:r>
        <w:rPr/>
        <w:t>interface.</w:t>
      </w:r>
      <w:r>
        <w:rPr>
          <w:spacing w:val="3"/>
        </w:rPr>
        <w:t> </w:t>
      </w:r>
      <w:r>
        <w:rPr/>
        <w:t>The conversion</w:t>
      </w:r>
      <w:r>
        <w:rPr>
          <w:spacing w:val="-4"/>
        </w:rPr>
        <w:t> </w:t>
      </w:r>
      <w:r>
        <w:rPr/>
        <w:t>rate for</w:t>
      </w:r>
      <w:r>
        <w:rPr>
          <w:spacing w:val="3"/>
        </w:rPr>
        <w:t> </w:t>
      </w:r>
      <w:r>
        <w:rPr/>
        <w:t>the new user</w:t>
      </w:r>
      <w:r>
        <w:rPr>
          <w:spacing w:val="12"/>
        </w:rPr>
        <w:t> </w:t>
      </w:r>
      <w:r>
        <w:rPr/>
        <w:t>interface group</w:t>
      </w:r>
      <w:r>
        <w:rPr>
          <w:spacing w:val="1"/>
        </w:rPr>
        <w:t> </w:t>
      </w:r>
      <w:r>
        <w:rPr/>
        <w:t>was</w:t>
      </w:r>
      <w:r>
        <w:rPr>
          <w:spacing w:val="-1"/>
        </w:rPr>
        <w:t> </w:t>
      </w:r>
      <w:r>
        <w:rPr/>
        <w:t>[4.63]</w:t>
      </w:r>
      <w:r>
        <w:rPr>
          <w:spacing w:val="3"/>
        </w:rPr>
        <w:t> </w:t>
      </w:r>
      <w:r>
        <w:rPr/>
        <w:t>%,</w:t>
      </w:r>
      <w:r>
        <w:rPr>
          <w:spacing w:val="3"/>
        </w:rPr>
        <w:t> </w:t>
      </w:r>
      <w:r>
        <w:rPr/>
        <w:t>while the conversion</w:t>
      </w:r>
      <w:r>
        <w:rPr>
          <w:spacing w:val="-4"/>
        </w:rPr>
        <w:t> </w:t>
      </w:r>
      <w:r>
        <w:rPr/>
        <w:t>rate</w:t>
      </w:r>
      <w:r>
        <w:rPr>
          <w:spacing w:val="5"/>
        </w:rPr>
        <w:t> </w:t>
      </w:r>
      <w:r>
        <w:rPr/>
        <w:t>for</w:t>
      </w:r>
      <w:r>
        <w:rPr>
          <w:spacing w:val="3"/>
        </w:rPr>
        <w:t> </w:t>
      </w:r>
      <w:r>
        <w:rPr/>
        <w:t>the old</w:t>
      </w:r>
      <w:r>
        <w:rPr>
          <w:spacing w:val="5"/>
        </w:rPr>
        <w:t> </w:t>
      </w:r>
      <w:r>
        <w:rPr/>
        <w:t>interface group</w:t>
      </w:r>
      <w:r>
        <w:rPr>
          <w:spacing w:val="1"/>
        </w:rPr>
        <w:t> </w:t>
      </w:r>
      <w:r>
        <w:rPr/>
        <w:t>was </w:t>
      </w:r>
      <w:r>
        <w:rPr>
          <w:spacing w:val="-2"/>
        </w:rPr>
        <w:t>[3.92]</w:t>
      </w:r>
    </w:p>
    <w:p>
      <w:pPr>
        <w:pStyle w:val="BodyText"/>
        <w:spacing w:line="270" w:lineRule="exact"/>
        <w:ind w:left="220"/>
        <w:jc w:val="both"/>
      </w:pPr>
      <w:r>
        <w:rPr/>
        <w:t>%.</w:t>
      </w:r>
      <w:r>
        <w:rPr>
          <w:spacing w:val="-7"/>
        </w:rPr>
        <w:t> </w:t>
      </w:r>
      <w:r>
        <w:rPr/>
        <w:t>This</w:t>
      </w:r>
      <w:r>
        <w:rPr>
          <w:spacing w:val="-4"/>
        </w:rPr>
        <w:t> </w:t>
      </w:r>
      <w:r>
        <w:rPr/>
        <w:t>suggests</w:t>
      </w:r>
      <w:r>
        <w:rPr>
          <w:spacing w:val="-4"/>
        </w:rPr>
        <w:t> </w:t>
      </w:r>
      <w:r>
        <w:rPr/>
        <w:t>that</w:t>
      </w:r>
      <w:r>
        <w:rPr>
          <w:spacing w:val="-5"/>
        </w:rPr>
        <w:t> </w:t>
      </w:r>
      <w:r>
        <w:rPr/>
        <w:t>the</w:t>
      </w:r>
      <w:r>
        <w:rPr>
          <w:spacing w:val="-3"/>
        </w:rPr>
        <w:t> </w:t>
      </w:r>
      <w:r>
        <w:rPr/>
        <w:t>new</w:t>
      </w:r>
      <w:r>
        <w:rPr>
          <w:spacing w:val="-3"/>
        </w:rPr>
        <w:t> </w:t>
      </w:r>
      <w:r>
        <w:rPr/>
        <w:t>user</w:t>
      </w:r>
      <w:r>
        <w:rPr>
          <w:spacing w:val="4"/>
        </w:rPr>
        <w:t> </w:t>
      </w:r>
      <w:r>
        <w:rPr/>
        <w:t>interface</w:t>
      </w:r>
      <w:r>
        <w:rPr>
          <w:spacing w:val="-3"/>
        </w:rPr>
        <w:t> </w:t>
      </w:r>
      <w:r>
        <w:rPr/>
        <w:t>positively</w:t>
      </w:r>
      <w:r>
        <w:rPr>
          <w:spacing w:val="-2"/>
        </w:rPr>
        <w:t> </w:t>
      </w:r>
      <w:r>
        <w:rPr/>
        <w:t>impacted</w:t>
      </w:r>
      <w:r>
        <w:rPr>
          <w:spacing w:val="-2"/>
        </w:rPr>
        <w:t> </w:t>
      </w:r>
      <w:r>
        <w:rPr/>
        <w:t>user</w:t>
      </w:r>
      <w:r>
        <w:rPr>
          <w:spacing w:val="-1"/>
        </w:rPr>
        <w:t> </w:t>
      </w:r>
      <w:r>
        <w:rPr/>
        <w:t>engagement</w:t>
      </w:r>
      <w:r>
        <w:rPr>
          <w:spacing w:val="3"/>
        </w:rPr>
        <w:t> </w:t>
      </w:r>
      <w:r>
        <w:rPr/>
        <w:t>and</w:t>
      </w:r>
      <w:r>
        <w:rPr>
          <w:spacing w:val="2"/>
        </w:rPr>
        <w:t> </w:t>
      </w:r>
      <w:r>
        <w:rPr/>
        <w:t>interaction</w:t>
      </w:r>
      <w:r>
        <w:rPr>
          <w:spacing w:val="-7"/>
        </w:rPr>
        <w:t> </w:t>
      </w:r>
      <w:r>
        <w:rPr/>
        <w:t>with</w:t>
      </w:r>
      <w:r>
        <w:rPr>
          <w:spacing w:val="-7"/>
        </w:rPr>
        <w:t> </w:t>
      </w:r>
      <w:r>
        <w:rPr/>
        <w:t>the</w:t>
      </w:r>
      <w:r>
        <w:rPr>
          <w:spacing w:val="-2"/>
        </w:rPr>
        <w:t> platform.</w:t>
      </w:r>
    </w:p>
    <w:p>
      <w:pPr>
        <w:pStyle w:val="BodyText"/>
      </w:pPr>
    </w:p>
    <w:p>
      <w:pPr>
        <w:pStyle w:val="BodyText"/>
        <w:spacing w:before="209"/>
      </w:pPr>
    </w:p>
    <w:p>
      <w:pPr>
        <w:spacing w:before="1"/>
        <w:ind w:left="220" w:right="0" w:firstLine="0"/>
        <w:jc w:val="both"/>
        <w:rPr>
          <w:b/>
          <w:sz w:val="24"/>
        </w:rPr>
      </w:pPr>
      <w:r>
        <w:rPr>
          <w:b/>
          <w:sz w:val="24"/>
        </w:rPr>
        <w:t>Purchase</w:t>
      </w:r>
      <w:r>
        <w:rPr>
          <w:b/>
          <w:spacing w:val="-2"/>
          <w:sz w:val="24"/>
        </w:rPr>
        <w:t> </w:t>
      </w:r>
      <w:r>
        <w:rPr>
          <w:b/>
          <w:spacing w:val="-4"/>
          <w:sz w:val="24"/>
        </w:rPr>
        <w:t>rate</w:t>
      </w:r>
    </w:p>
    <w:p>
      <w:pPr>
        <w:pStyle w:val="BodyText"/>
        <w:spacing w:line="276" w:lineRule="auto" w:before="242"/>
        <w:ind w:left="220" w:right="214"/>
        <w:jc w:val="both"/>
      </w:pPr>
      <w:r>
        <w:rPr/>
        <w:t>Based on</w:t>
      </w:r>
      <w:r>
        <w:rPr>
          <w:spacing w:val="-1"/>
        </w:rPr>
        <w:t> </w:t>
      </w:r>
      <w:r>
        <w:rPr/>
        <w:t>the results of</w:t>
      </w:r>
      <w:r>
        <w:rPr>
          <w:spacing w:val="-4"/>
        </w:rPr>
        <w:t> </w:t>
      </w:r>
      <w:r>
        <w:rPr/>
        <w:t>the AB test, the new user interface led to a</w:t>
      </w:r>
      <w:r>
        <w:rPr>
          <w:spacing w:val="-2"/>
        </w:rPr>
        <w:t> </w:t>
      </w:r>
      <w:r>
        <w:rPr/>
        <w:t>[non-statistically significant] improvement in the purchase mean compared to the old interface. The conversion rate for the new user interface group was [$3.37], while the purchase mean for the old interface group was [$3.39]. Consequently, we</w:t>
      </w:r>
      <w:r>
        <w:rPr>
          <w:spacing w:val="-2"/>
        </w:rPr>
        <w:t> </w:t>
      </w:r>
      <w:r>
        <w:rPr/>
        <w:t>cannot conclude</w:t>
      </w:r>
      <w:r>
        <w:rPr>
          <w:spacing w:val="-2"/>
        </w:rPr>
        <w:t> </w:t>
      </w:r>
      <w:r>
        <w:rPr/>
        <w:t>at this moment that</w:t>
      </w:r>
      <w:r>
        <w:rPr>
          <w:spacing w:val="-1"/>
        </w:rPr>
        <w:t> </w:t>
      </w:r>
      <w:r>
        <w:rPr/>
        <w:t>there</w:t>
      </w:r>
      <w:r>
        <w:rPr>
          <w:spacing w:val="-2"/>
        </w:rPr>
        <w:t> </w:t>
      </w:r>
      <w:r>
        <w:rPr/>
        <w:t>exist a</w:t>
      </w:r>
      <w:r>
        <w:rPr>
          <w:spacing w:val="-2"/>
        </w:rPr>
        <w:t> </w:t>
      </w:r>
      <w:r>
        <w:rPr/>
        <w:t>significant difference in the</w:t>
      </w:r>
      <w:r>
        <w:rPr>
          <w:spacing w:val="-2"/>
        </w:rPr>
        <w:t> </w:t>
      </w:r>
      <w:r>
        <w:rPr/>
        <w:t>spending</w:t>
      </w:r>
      <w:r>
        <w:rPr>
          <w:spacing w:val="-1"/>
        </w:rPr>
        <w:t> </w:t>
      </w:r>
      <w:r>
        <w:rPr/>
        <w:t>(purchase means) between</w:t>
      </w:r>
      <w:r>
        <w:rPr>
          <w:spacing w:val="-6"/>
        </w:rPr>
        <w:t> </w:t>
      </w:r>
      <w:r>
        <w:rPr/>
        <w:t>the control and treatment groups.</w:t>
      </w:r>
    </w:p>
    <w:p>
      <w:pPr>
        <w:spacing w:after="0" w:line="276" w:lineRule="auto"/>
        <w:jc w:val="both"/>
        <w:sectPr>
          <w:pgSz w:w="16840" w:h="11910" w:orient="landscape"/>
          <w:pgMar w:top="1340" w:bottom="280" w:left="1220" w:right="1220"/>
        </w:sectPr>
      </w:pPr>
    </w:p>
    <w:p>
      <w:pPr>
        <w:spacing w:before="86"/>
        <w:ind w:left="220" w:right="0" w:firstLine="0"/>
        <w:jc w:val="left"/>
        <w:rPr>
          <w:sz w:val="32"/>
        </w:rPr>
      </w:pPr>
      <w:r>
        <w:rPr>
          <w:color w:val="1F487C"/>
          <w:spacing w:val="-2"/>
          <w:sz w:val="32"/>
        </w:rPr>
        <w:t>Recommendation:</w:t>
      </w:r>
    </w:p>
    <w:p>
      <w:pPr>
        <w:pStyle w:val="BodyText"/>
        <w:spacing w:line="271" w:lineRule="auto" w:before="259"/>
        <w:ind w:left="220" w:right="175"/>
      </w:pPr>
      <w:r>
        <w:rPr/>
        <w:t>Despite</w:t>
      </w:r>
      <w:r>
        <w:rPr>
          <w:spacing w:val="-1"/>
        </w:rPr>
        <w:t> </w:t>
      </w:r>
      <w:r>
        <w:rPr/>
        <w:t>the overall improvements in</w:t>
      </w:r>
      <w:r>
        <w:rPr>
          <w:spacing w:val="-5"/>
        </w:rPr>
        <w:t> </w:t>
      </w:r>
      <w:r>
        <w:rPr/>
        <w:t>conversion</w:t>
      </w:r>
      <w:r>
        <w:rPr>
          <w:spacing w:val="-5"/>
        </w:rPr>
        <w:t> </w:t>
      </w:r>
      <w:r>
        <w:rPr/>
        <w:t>rate,</w:t>
      </w:r>
      <w:r>
        <w:rPr>
          <w:spacing w:val="-2"/>
        </w:rPr>
        <w:t> </w:t>
      </w:r>
      <w:r>
        <w:rPr/>
        <w:t>with</w:t>
      </w:r>
      <w:r>
        <w:rPr>
          <w:spacing w:val="-5"/>
        </w:rPr>
        <w:t> </w:t>
      </w:r>
      <w:r>
        <w:rPr/>
        <w:t>the presence</w:t>
      </w:r>
      <w:r>
        <w:rPr>
          <w:spacing w:val="-1"/>
        </w:rPr>
        <w:t> </w:t>
      </w:r>
      <w:r>
        <w:rPr/>
        <w:t>of</w:t>
      </w:r>
      <w:r>
        <w:rPr>
          <w:spacing w:val="-8"/>
        </w:rPr>
        <w:t> </w:t>
      </w:r>
      <w:r>
        <w:rPr/>
        <w:t>a</w:t>
      </w:r>
      <w:r>
        <w:rPr>
          <w:spacing w:val="-1"/>
        </w:rPr>
        <w:t> </w:t>
      </w:r>
      <w:r>
        <w:rPr/>
        <w:t>possible novelty</w:t>
      </w:r>
      <w:r>
        <w:rPr>
          <w:spacing w:val="-5"/>
        </w:rPr>
        <w:t> </w:t>
      </w:r>
      <w:r>
        <w:rPr/>
        <w:t>effect and Simpsons’</w:t>
      </w:r>
      <w:r>
        <w:rPr>
          <w:spacing w:val="-2"/>
        </w:rPr>
        <w:t> </w:t>
      </w:r>
      <w:r>
        <w:rPr/>
        <w:t>paradox in</w:t>
      </w:r>
      <w:r>
        <w:rPr>
          <w:spacing w:val="-5"/>
        </w:rPr>
        <w:t> </w:t>
      </w:r>
      <w:r>
        <w:rPr/>
        <w:t>the</w:t>
      </w:r>
      <w:r>
        <w:rPr>
          <w:spacing w:val="-1"/>
        </w:rPr>
        <w:t> </w:t>
      </w:r>
      <w:r>
        <w:rPr/>
        <w:t>observations, it is recommended that we delay the implementation of</w:t>
      </w:r>
      <w:r>
        <w:rPr>
          <w:spacing w:val="-1"/>
        </w:rPr>
        <w:t> </w:t>
      </w:r>
      <w:r>
        <w:rPr/>
        <w:t>the new interface subject to further investigations.</w:t>
      </w:r>
    </w:p>
    <w:p>
      <w:pPr>
        <w:pStyle w:val="BodyText"/>
      </w:pPr>
    </w:p>
    <w:p>
      <w:pPr>
        <w:pStyle w:val="BodyText"/>
        <w:spacing w:before="178"/>
      </w:pPr>
    </w:p>
    <w:p>
      <w:pPr>
        <w:pStyle w:val="ListParagraph"/>
        <w:numPr>
          <w:ilvl w:val="0"/>
          <w:numId w:val="1"/>
        </w:numPr>
        <w:tabs>
          <w:tab w:pos="484" w:val="left" w:leader="none"/>
        </w:tabs>
        <w:spacing w:line="271" w:lineRule="auto" w:before="0" w:after="0"/>
        <w:ind w:left="220" w:right="216" w:firstLine="0"/>
        <w:jc w:val="both"/>
        <w:rPr>
          <w:sz w:val="24"/>
        </w:rPr>
      </w:pPr>
      <w:r>
        <w:rPr>
          <w:b/>
          <w:sz w:val="24"/>
        </w:rPr>
        <w:t>Long-Term Analysis: </w:t>
      </w:r>
      <w:r>
        <w:rPr>
          <w:sz w:val="24"/>
        </w:rPr>
        <w:t>Towards the end of the second week, the novelty effect seems to begin to plateau. Thus it is recommended that we analyse the experiment over an extended period to determine if</w:t>
      </w:r>
      <w:r>
        <w:rPr>
          <w:spacing w:val="-1"/>
          <w:sz w:val="24"/>
        </w:rPr>
        <w:t> </w:t>
      </w:r>
      <w:r>
        <w:rPr>
          <w:sz w:val="24"/>
        </w:rPr>
        <w:t>the initial increase is temporary</w:t>
      </w:r>
      <w:r>
        <w:rPr>
          <w:spacing w:val="-3"/>
          <w:sz w:val="24"/>
        </w:rPr>
        <w:t> </w:t>
      </w:r>
      <w:r>
        <w:rPr>
          <w:sz w:val="24"/>
        </w:rPr>
        <w:t>or a lasting effect.</w:t>
      </w:r>
    </w:p>
    <w:p>
      <w:pPr>
        <w:pStyle w:val="BodyText"/>
      </w:pPr>
    </w:p>
    <w:p>
      <w:pPr>
        <w:pStyle w:val="BodyText"/>
        <w:spacing w:before="174"/>
      </w:pPr>
    </w:p>
    <w:p>
      <w:pPr>
        <w:pStyle w:val="ListParagraph"/>
        <w:numPr>
          <w:ilvl w:val="0"/>
          <w:numId w:val="1"/>
        </w:numPr>
        <w:tabs>
          <w:tab w:pos="469" w:val="left" w:leader="none"/>
        </w:tabs>
        <w:spacing w:line="276" w:lineRule="auto" w:before="0" w:after="0"/>
        <w:ind w:left="220" w:right="209" w:firstLine="0"/>
        <w:jc w:val="both"/>
        <w:rPr>
          <w:sz w:val="24"/>
        </w:rPr>
      </w:pPr>
      <w:r>
        <w:rPr>
          <w:b/>
          <w:sz w:val="24"/>
        </w:rPr>
        <w:t>Explore Other</w:t>
      </w:r>
      <w:r>
        <w:rPr>
          <w:b/>
          <w:spacing w:val="-1"/>
          <w:sz w:val="24"/>
        </w:rPr>
        <w:t> </w:t>
      </w:r>
      <w:r>
        <w:rPr>
          <w:b/>
          <w:sz w:val="24"/>
        </w:rPr>
        <w:t>Variables: </w:t>
      </w:r>
      <w:r>
        <w:rPr>
          <w:sz w:val="24"/>
        </w:rPr>
        <w:t>In order to find a possible cause for the Simpson’s paradox, we need to consider whether there are other variables or factors at play especially in Mexico that could be influencing the increase in spending average especially in the controlled group A. It's important to examine other potential explanations for the observed change in this behaviour within the 26</w:t>
      </w:r>
      <w:r>
        <w:rPr>
          <w:sz w:val="24"/>
          <w:vertAlign w:val="superscript"/>
        </w:rPr>
        <w:t>th</w:t>
      </w:r>
      <w:r>
        <w:rPr>
          <w:sz w:val="24"/>
          <w:vertAlign w:val="baseline"/>
        </w:rPr>
        <w:t> of January to the 28</w:t>
      </w:r>
      <w:r>
        <w:rPr>
          <w:sz w:val="24"/>
          <w:vertAlign w:val="superscript"/>
        </w:rPr>
        <w:t>th</w:t>
      </w:r>
      <w:r>
        <w:rPr>
          <w:sz w:val="24"/>
          <w:vertAlign w:val="baseline"/>
        </w:rPr>
        <w:t> of January which showed a lower conversion rate in the control group A but significantly higher amount of aggregated sum</w:t>
      </w:r>
      <w:r>
        <w:rPr>
          <w:spacing w:val="-3"/>
          <w:sz w:val="24"/>
          <w:vertAlign w:val="baseline"/>
        </w:rPr>
        <w:t> </w:t>
      </w:r>
      <w:r>
        <w:rPr>
          <w:sz w:val="24"/>
          <w:vertAlign w:val="baseline"/>
        </w:rPr>
        <w:t>of money spent (purchases) as indicated by the thickness of the blue line in fig 1.2.</w:t>
      </w:r>
    </w:p>
    <w:p>
      <w:pPr>
        <w:spacing w:after="0" w:line="276" w:lineRule="auto"/>
        <w:jc w:val="both"/>
        <w:rPr>
          <w:sz w:val="24"/>
        </w:rPr>
        <w:sectPr>
          <w:pgSz w:w="16840" w:h="11910" w:orient="landscape"/>
          <w:pgMar w:top="1340" w:bottom="280" w:left="1220" w:right="1220"/>
        </w:sectPr>
      </w:pPr>
    </w:p>
    <w:p>
      <w:pPr>
        <w:spacing w:before="86"/>
        <w:ind w:left="220" w:right="0" w:firstLine="0"/>
        <w:jc w:val="left"/>
        <w:rPr>
          <w:sz w:val="32"/>
        </w:rPr>
      </w:pPr>
      <w:r>
        <w:rPr>
          <w:color w:val="1F487C"/>
          <w:spacing w:val="-2"/>
          <w:sz w:val="32"/>
        </w:rPr>
        <w:t>Addendum:</w:t>
      </w:r>
    </w:p>
    <w:p>
      <w:pPr>
        <w:spacing w:before="256"/>
        <w:ind w:left="220" w:right="0" w:firstLine="0"/>
        <w:jc w:val="left"/>
        <w:rPr>
          <w:sz w:val="32"/>
        </w:rPr>
      </w:pPr>
      <w:r>
        <w:rPr>
          <w:color w:val="1F487C"/>
          <w:sz w:val="32"/>
        </w:rPr>
        <w:t>SQL</w:t>
      </w:r>
      <w:r>
        <w:rPr>
          <w:color w:val="1F487C"/>
          <w:spacing w:val="-11"/>
          <w:sz w:val="32"/>
        </w:rPr>
        <w:t> </w:t>
      </w:r>
      <w:r>
        <w:rPr>
          <w:color w:val="1F487C"/>
          <w:sz w:val="32"/>
        </w:rPr>
        <w:t>code</w:t>
      </w:r>
      <w:r>
        <w:rPr>
          <w:color w:val="1F487C"/>
          <w:spacing w:val="-5"/>
          <w:sz w:val="32"/>
        </w:rPr>
        <w:t> </w:t>
      </w:r>
      <w:r>
        <w:rPr>
          <w:color w:val="1F487C"/>
          <w:sz w:val="32"/>
        </w:rPr>
        <w:t>for</w:t>
      </w:r>
      <w:r>
        <w:rPr>
          <w:color w:val="1F487C"/>
          <w:spacing w:val="-3"/>
          <w:sz w:val="32"/>
        </w:rPr>
        <w:t> </w:t>
      </w:r>
      <w:r>
        <w:rPr>
          <w:color w:val="1F487C"/>
          <w:sz w:val="32"/>
        </w:rPr>
        <w:t>data</w:t>
      </w:r>
      <w:r>
        <w:rPr>
          <w:color w:val="1F487C"/>
          <w:spacing w:val="3"/>
          <w:sz w:val="32"/>
        </w:rPr>
        <w:t> </w:t>
      </w:r>
      <w:r>
        <w:rPr>
          <w:color w:val="1F487C"/>
          <w:spacing w:val="-2"/>
          <w:sz w:val="32"/>
        </w:rPr>
        <w:t>extraction</w:t>
      </w:r>
    </w:p>
    <w:p>
      <w:pPr>
        <w:spacing w:before="266"/>
        <w:ind w:left="220" w:right="0" w:firstLine="0"/>
        <w:jc w:val="left"/>
        <w:rPr>
          <w:rFonts w:ascii="Courier New"/>
          <w:sz w:val="22"/>
        </w:rPr>
      </w:pPr>
      <w:r>
        <w:rPr>
          <w:rFonts w:ascii="Courier New"/>
          <w:color w:val="0000FF"/>
          <w:sz w:val="22"/>
        </w:rPr>
        <w:t>SELECT</w:t>
      </w:r>
      <w:r>
        <w:rPr>
          <w:rFonts w:ascii="Courier New"/>
          <w:color w:val="0000FF"/>
          <w:spacing w:val="-4"/>
          <w:sz w:val="22"/>
        </w:rPr>
        <w:t> </w:t>
      </w:r>
      <w:r>
        <w:rPr>
          <w:rFonts w:ascii="Courier New"/>
          <w:color w:val="800000"/>
          <w:spacing w:val="-2"/>
          <w:sz w:val="22"/>
        </w:rPr>
        <w:t>g</w:t>
      </w:r>
      <w:r>
        <w:rPr>
          <w:rFonts w:ascii="Courier New"/>
          <w:color w:val="C0C0C0"/>
          <w:spacing w:val="-2"/>
          <w:sz w:val="22"/>
        </w:rPr>
        <w:t>.</w:t>
      </w:r>
      <w:r>
        <w:rPr>
          <w:rFonts w:ascii="Courier New"/>
          <w:color w:val="800000"/>
          <w:spacing w:val="-2"/>
          <w:sz w:val="22"/>
        </w:rPr>
        <w:t>uid</w:t>
      </w:r>
      <w:r>
        <w:rPr>
          <w:rFonts w:ascii="Courier New"/>
          <w:color w:val="C0C0C0"/>
          <w:spacing w:val="-2"/>
          <w:sz w:val="22"/>
        </w:rPr>
        <w:t>,</w:t>
      </w:r>
    </w:p>
    <w:p>
      <w:pPr>
        <w:spacing w:line="276" w:lineRule="auto" w:before="34"/>
        <w:ind w:left="1146" w:right="11323" w:firstLine="0"/>
        <w:jc w:val="left"/>
        <w:rPr>
          <w:rFonts w:ascii="Courier New"/>
          <w:sz w:val="22"/>
        </w:rPr>
      </w:pPr>
      <w:r>
        <w:rPr>
          <w:rFonts w:ascii="Courier New"/>
          <w:color w:val="800000"/>
          <w:spacing w:val="-2"/>
          <w:sz w:val="22"/>
        </w:rPr>
        <w:t>g</w:t>
      </w:r>
      <w:r>
        <w:rPr>
          <w:rFonts w:ascii="Courier New"/>
          <w:color w:val="C0C0C0"/>
          <w:spacing w:val="-2"/>
          <w:sz w:val="22"/>
        </w:rPr>
        <w:t>.</w:t>
      </w:r>
      <w:r>
        <w:rPr>
          <w:rFonts w:ascii="Courier New"/>
          <w:color w:val="800000"/>
          <w:spacing w:val="-2"/>
          <w:sz w:val="22"/>
        </w:rPr>
        <w:t>group</w:t>
      </w:r>
      <w:r>
        <w:rPr>
          <w:rFonts w:ascii="Courier New"/>
          <w:color w:val="C0C0C0"/>
          <w:spacing w:val="-2"/>
          <w:sz w:val="22"/>
        </w:rPr>
        <w:t>, </w:t>
      </w:r>
      <w:r>
        <w:rPr>
          <w:rFonts w:ascii="Courier New"/>
          <w:color w:val="800000"/>
          <w:spacing w:val="-2"/>
          <w:sz w:val="22"/>
        </w:rPr>
        <w:t>join_dt</w:t>
      </w:r>
      <w:r>
        <w:rPr>
          <w:rFonts w:ascii="Courier New"/>
          <w:color w:val="C0C0C0"/>
          <w:spacing w:val="-2"/>
          <w:sz w:val="22"/>
        </w:rPr>
        <w:t>, </w:t>
      </w:r>
      <w:r>
        <w:rPr>
          <w:rFonts w:ascii="Courier New"/>
          <w:color w:val="800000"/>
          <w:spacing w:val="-2"/>
          <w:sz w:val="22"/>
        </w:rPr>
        <w:t>g</w:t>
      </w:r>
      <w:r>
        <w:rPr>
          <w:rFonts w:ascii="Courier New"/>
          <w:color w:val="C0C0C0"/>
          <w:spacing w:val="-2"/>
          <w:sz w:val="22"/>
        </w:rPr>
        <w:t>.</w:t>
      </w:r>
      <w:r>
        <w:rPr>
          <w:rFonts w:ascii="Courier New"/>
          <w:color w:val="800000"/>
          <w:spacing w:val="-2"/>
          <w:sz w:val="22"/>
        </w:rPr>
        <w:t>device</w:t>
      </w:r>
      <w:r>
        <w:rPr>
          <w:rFonts w:ascii="Courier New"/>
          <w:color w:val="C0C0C0"/>
          <w:spacing w:val="-2"/>
          <w:sz w:val="22"/>
        </w:rPr>
        <w:t>, </w:t>
      </w:r>
      <w:r>
        <w:rPr>
          <w:rFonts w:ascii="Courier New"/>
          <w:color w:val="800000"/>
          <w:spacing w:val="-2"/>
          <w:sz w:val="22"/>
        </w:rPr>
        <w:t>country</w:t>
      </w:r>
      <w:r>
        <w:rPr>
          <w:rFonts w:ascii="Courier New"/>
          <w:color w:val="C0C0C0"/>
          <w:spacing w:val="-2"/>
          <w:sz w:val="22"/>
        </w:rPr>
        <w:t>, </w:t>
      </w:r>
      <w:r>
        <w:rPr>
          <w:rFonts w:ascii="Courier New"/>
          <w:color w:val="800000"/>
          <w:spacing w:val="-2"/>
          <w:sz w:val="22"/>
        </w:rPr>
        <w:t>gender</w:t>
      </w:r>
      <w:r>
        <w:rPr>
          <w:rFonts w:ascii="Courier New"/>
          <w:color w:val="C0C0C0"/>
          <w:spacing w:val="-2"/>
          <w:sz w:val="22"/>
        </w:rPr>
        <w:t>,</w:t>
      </w:r>
    </w:p>
    <w:p>
      <w:pPr>
        <w:tabs>
          <w:tab w:pos="1146" w:val="left" w:leader="none"/>
        </w:tabs>
        <w:spacing w:line="278" w:lineRule="auto" w:before="3"/>
        <w:ind w:left="220" w:right="9684" w:firstLine="926"/>
        <w:jc w:val="left"/>
        <w:rPr>
          <w:rFonts w:ascii="Courier New"/>
          <w:sz w:val="22"/>
        </w:rPr>
      </w:pPr>
      <w:r>
        <w:rPr>
          <w:rFonts w:ascii="Courier New"/>
          <w:i/>
          <w:color w:val="FF00FF"/>
          <w:sz w:val="22"/>
        </w:rPr>
        <w:t>COALESCE</w:t>
      </w:r>
      <w:r>
        <w:rPr>
          <w:rFonts w:ascii="Courier New"/>
          <w:color w:val="800000"/>
          <w:sz w:val="22"/>
        </w:rPr>
        <w:t>(spent</w:t>
      </w:r>
      <w:r>
        <w:rPr>
          <w:rFonts w:ascii="Courier New"/>
          <w:color w:val="C0C0C0"/>
          <w:sz w:val="22"/>
        </w:rPr>
        <w:t>,</w:t>
      </w:r>
      <w:r>
        <w:rPr>
          <w:rFonts w:ascii="Courier New"/>
          <w:color w:val="C0C0C0"/>
          <w:spacing w:val="-12"/>
          <w:sz w:val="22"/>
        </w:rPr>
        <w:t> </w:t>
      </w:r>
      <w:r>
        <w:rPr>
          <w:rFonts w:ascii="Courier New"/>
          <w:sz w:val="22"/>
        </w:rPr>
        <w:t>0</w:t>
      </w:r>
      <w:r>
        <w:rPr>
          <w:rFonts w:ascii="Courier New"/>
          <w:color w:val="800000"/>
          <w:sz w:val="22"/>
        </w:rPr>
        <w:t>)</w:t>
      </w:r>
      <w:r>
        <w:rPr>
          <w:rFonts w:ascii="Courier New"/>
          <w:color w:val="800000"/>
          <w:spacing w:val="-12"/>
          <w:sz w:val="22"/>
        </w:rPr>
        <w:t> </w:t>
      </w:r>
      <w:r>
        <w:rPr>
          <w:rFonts w:ascii="Courier New"/>
          <w:color w:val="0000FF"/>
          <w:sz w:val="22"/>
        </w:rPr>
        <w:t>AS</w:t>
      </w:r>
      <w:r>
        <w:rPr>
          <w:rFonts w:ascii="Courier New"/>
          <w:color w:val="0000FF"/>
          <w:spacing w:val="-12"/>
          <w:sz w:val="22"/>
        </w:rPr>
        <w:t> </w:t>
      </w:r>
      <w:r>
        <w:rPr>
          <w:rFonts w:ascii="Courier New"/>
          <w:color w:val="800000"/>
          <w:sz w:val="22"/>
        </w:rPr>
        <w:t>spent </w:t>
      </w:r>
      <w:r>
        <w:rPr>
          <w:rFonts w:ascii="Courier New"/>
          <w:color w:val="0000FF"/>
          <w:spacing w:val="-4"/>
          <w:sz w:val="22"/>
        </w:rPr>
        <w:t>FROM</w:t>
      </w:r>
      <w:r>
        <w:rPr>
          <w:rFonts w:ascii="Courier New"/>
          <w:color w:val="0000FF"/>
          <w:sz w:val="22"/>
        </w:rPr>
        <w:tab/>
      </w:r>
      <w:r>
        <w:rPr>
          <w:rFonts w:ascii="Courier New"/>
          <w:color w:val="800000"/>
          <w:sz w:val="22"/>
        </w:rPr>
        <w:t>groups g</w:t>
      </w:r>
    </w:p>
    <w:p>
      <w:pPr>
        <w:spacing w:line="243" w:lineRule="exact" w:before="0"/>
        <w:ind w:left="1146" w:right="0" w:firstLine="0"/>
        <w:jc w:val="left"/>
        <w:rPr>
          <w:rFonts w:ascii="Courier New"/>
          <w:sz w:val="22"/>
        </w:rPr>
      </w:pPr>
      <w:r>
        <w:rPr>
          <w:rFonts w:ascii="Courier New"/>
          <w:color w:val="0000FF"/>
          <w:sz w:val="22"/>
        </w:rPr>
        <w:t>JOIN</w:t>
      </w:r>
      <w:r>
        <w:rPr>
          <w:rFonts w:ascii="Courier New"/>
          <w:color w:val="0000FF"/>
          <w:spacing w:val="-3"/>
          <w:sz w:val="22"/>
        </w:rPr>
        <w:t> </w:t>
      </w:r>
      <w:r>
        <w:rPr>
          <w:rFonts w:ascii="Courier New"/>
          <w:color w:val="800000"/>
          <w:sz w:val="22"/>
        </w:rPr>
        <w:t>users</w:t>
      </w:r>
      <w:r>
        <w:rPr>
          <w:rFonts w:ascii="Courier New"/>
          <w:color w:val="800000"/>
          <w:spacing w:val="-3"/>
          <w:sz w:val="22"/>
        </w:rPr>
        <w:t> </w:t>
      </w:r>
      <w:r>
        <w:rPr>
          <w:rFonts w:ascii="Courier New"/>
          <w:color w:val="800000"/>
          <w:spacing w:val="-10"/>
          <w:sz w:val="22"/>
        </w:rPr>
        <w:t>u</w:t>
      </w:r>
    </w:p>
    <w:p>
      <w:pPr>
        <w:spacing w:line="278" w:lineRule="auto" w:before="39"/>
        <w:ind w:left="1146" w:right="10501" w:firstLine="264"/>
        <w:jc w:val="left"/>
        <w:rPr>
          <w:rFonts w:ascii="Courier New"/>
          <w:sz w:val="22"/>
        </w:rPr>
      </w:pPr>
      <w:r>
        <w:rPr>
          <w:rFonts w:ascii="Courier New"/>
          <w:color w:val="0000FF"/>
          <w:sz w:val="22"/>
        </w:rPr>
        <w:t>ON </w:t>
      </w:r>
      <w:r>
        <w:rPr>
          <w:rFonts w:ascii="Courier New"/>
          <w:color w:val="800000"/>
          <w:sz w:val="22"/>
        </w:rPr>
        <w:t>u</w:t>
      </w:r>
      <w:r>
        <w:rPr>
          <w:rFonts w:ascii="Courier New"/>
          <w:color w:val="C0C0C0"/>
          <w:sz w:val="22"/>
        </w:rPr>
        <w:t>.</w:t>
      </w:r>
      <w:r>
        <w:rPr>
          <w:rFonts w:ascii="Courier New"/>
          <w:color w:val="800000"/>
          <w:sz w:val="22"/>
        </w:rPr>
        <w:t>id </w:t>
      </w:r>
      <w:r>
        <w:rPr>
          <w:rFonts w:ascii="Courier New"/>
          <w:color w:val="C0C0C0"/>
          <w:sz w:val="22"/>
        </w:rPr>
        <w:t>= </w:t>
      </w:r>
      <w:r>
        <w:rPr>
          <w:rFonts w:ascii="Courier New"/>
          <w:color w:val="800000"/>
          <w:sz w:val="22"/>
        </w:rPr>
        <w:t>g</w:t>
      </w:r>
      <w:r>
        <w:rPr>
          <w:rFonts w:ascii="Courier New"/>
          <w:color w:val="C0C0C0"/>
          <w:sz w:val="22"/>
        </w:rPr>
        <w:t>.</w:t>
      </w:r>
      <w:r>
        <w:rPr>
          <w:rFonts w:ascii="Courier New"/>
          <w:color w:val="800000"/>
          <w:sz w:val="22"/>
        </w:rPr>
        <w:t>uid </w:t>
      </w:r>
      <w:r>
        <w:rPr>
          <w:rFonts w:ascii="Courier New"/>
          <w:color w:val="0000FF"/>
          <w:sz w:val="22"/>
        </w:rPr>
        <w:t>LEFT</w:t>
      </w:r>
      <w:r>
        <w:rPr>
          <w:rFonts w:ascii="Courier New"/>
          <w:color w:val="0000FF"/>
          <w:spacing w:val="-11"/>
          <w:sz w:val="22"/>
        </w:rPr>
        <w:t> </w:t>
      </w:r>
      <w:r>
        <w:rPr>
          <w:rFonts w:ascii="Courier New"/>
          <w:color w:val="0000FF"/>
          <w:sz w:val="22"/>
        </w:rPr>
        <w:t>JOIN</w:t>
      </w:r>
      <w:r>
        <w:rPr>
          <w:rFonts w:ascii="Courier New"/>
          <w:color w:val="0000FF"/>
          <w:spacing w:val="-12"/>
          <w:sz w:val="22"/>
        </w:rPr>
        <w:t> </w:t>
      </w:r>
      <w:r>
        <w:rPr>
          <w:rFonts w:ascii="Courier New"/>
          <w:color w:val="800000"/>
          <w:sz w:val="22"/>
        </w:rPr>
        <w:t>activity</w:t>
      </w:r>
      <w:r>
        <w:rPr>
          <w:rFonts w:ascii="Courier New"/>
          <w:color w:val="800000"/>
          <w:spacing w:val="-11"/>
          <w:sz w:val="22"/>
        </w:rPr>
        <w:t> </w:t>
      </w:r>
      <w:r>
        <w:rPr>
          <w:rFonts w:ascii="Courier New"/>
          <w:color w:val="800000"/>
          <w:sz w:val="22"/>
        </w:rPr>
        <w:t>a</w:t>
      </w:r>
    </w:p>
    <w:p>
      <w:pPr>
        <w:spacing w:line="242" w:lineRule="exact" w:before="0"/>
        <w:ind w:left="2073" w:right="0" w:firstLine="0"/>
        <w:jc w:val="left"/>
        <w:rPr>
          <w:rFonts w:ascii="Courier New"/>
          <w:sz w:val="22"/>
        </w:rPr>
      </w:pPr>
      <w:r>
        <w:rPr>
          <w:rFonts w:ascii="Courier New"/>
          <w:color w:val="0000FF"/>
          <w:sz w:val="22"/>
        </w:rPr>
        <w:t>ON</w:t>
      </w:r>
      <w:r>
        <w:rPr>
          <w:rFonts w:ascii="Courier New"/>
          <w:color w:val="0000FF"/>
          <w:spacing w:val="-4"/>
          <w:sz w:val="22"/>
        </w:rPr>
        <w:t> </w:t>
      </w:r>
      <w:r>
        <w:rPr>
          <w:rFonts w:ascii="Courier New"/>
          <w:color w:val="800000"/>
          <w:sz w:val="22"/>
        </w:rPr>
        <w:t>a</w:t>
      </w:r>
      <w:r>
        <w:rPr>
          <w:rFonts w:ascii="Courier New"/>
          <w:color w:val="C0C0C0"/>
          <w:sz w:val="22"/>
        </w:rPr>
        <w:t>.</w:t>
      </w:r>
      <w:r>
        <w:rPr>
          <w:rFonts w:ascii="Courier New"/>
          <w:color w:val="800000"/>
          <w:sz w:val="22"/>
        </w:rPr>
        <w:t>uid</w:t>
      </w:r>
      <w:r>
        <w:rPr>
          <w:rFonts w:ascii="Courier New"/>
          <w:color w:val="800000"/>
          <w:spacing w:val="-2"/>
          <w:sz w:val="22"/>
        </w:rPr>
        <w:t> </w:t>
      </w:r>
      <w:r>
        <w:rPr>
          <w:rFonts w:ascii="Courier New"/>
          <w:color w:val="C0C0C0"/>
          <w:sz w:val="22"/>
        </w:rPr>
        <w:t>=</w:t>
      </w:r>
      <w:r>
        <w:rPr>
          <w:rFonts w:ascii="Courier New"/>
          <w:color w:val="C0C0C0"/>
          <w:spacing w:val="-3"/>
          <w:sz w:val="22"/>
        </w:rPr>
        <w:t> </w:t>
      </w:r>
      <w:r>
        <w:rPr>
          <w:rFonts w:ascii="Courier New"/>
          <w:color w:val="800000"/>
          <w:spacing w:val="-4"/>
          <w:sz w:val="22"/>
        </w:rPr>
        <w:t>g</w:t>
      </w:r>
      <w:r>
        <w:rPr>
          <w:rFonts w:ascii="Courier New"/>
          <w:color w:val="C0C0C0"/>
          <w:spacing w:val="-4"/>
          <w:sz w:val="22"/>
        </w:rPr>
        <w:t>.</w:t>
      </w:r>
      <w:r>
        <w:rPr>
          <w:rFonts w:ascii="Courier New"/>
          <w:color w:val="800000"/>
          <w:spacing w:val="-4"/>
          <w:sz w:val="22"/>
        </w:rPr>
        <w:t>uid</w:t>
      </w:r>
    </w:p>
    <w:p>
      <w:pPr>
        <w:spacing w:after="0" w:line="242" w:lineRule="exact"/>
        <w:jc w:val="left"/>
        <w:rPr>
          <w:rFonts w:ascii="Courier New"/>
          <w:sz w:val="22"/>
        </w:rPr>
        <w:sectPr>
          <w:pgSz w:w="16840" w:h="11910" w:orient="landscape"/>
          <w:pgMar w:top="1340" w:bottom="280" w:left="1220" w:right="1220"/>
        </w:sectPr>
      </w:pPr>
    </w:p>
    <w:p>
      <w:pPr>
        <w:spacing w:before="86"/>
        <w:ind w:left="220" w:right="0" w:firstLine="0"/>
        <w:jc w:val="left"/>
        <w:rPr>
          <w:sz w:val="32"/>
        </w:rPr>
      </w:pPr>
      <w:r>
        <w:rPr>
          <w:color w:val="1F487C"/>
          <w:sz w:val="32"/>
        </w:rPr>
        <w:t>Data</w:t>
      </w:r>
      <w:r>
        <w:rPr>
          <w:color w:val="1F487C"/>
          <w:spacing w:val="-10"/>
          <w:sz w:val="32"/>
        </w:rPr>
        <w:t> </w:t>
      </w:r>
      <w:r>
        <w:rPr>
          <w:color w:val="1F487C"/>
          <w:sz w:val="32"/>
        </w:rPr>
        <w:t>Cleansing</w:t>
      </w:r>
      <w:r>
        <w:rPr>
          <w:color w:val="1F487C"/>
          <w:spacing w:val="-12"/>
          <w:sz w:val="32"/>
        </w:rPr>
        <w:t> </w:t>
      </w:r>
      <w:r>
        <w:rPr>
          <w:color w:val="1F487C"/>
          <w:sz w:val="32"/>
        </w:rPr>
        <w:t>and</w:t>
      </w:r>
      <w:r>
        <w:rPr>
          <w:color w:val="1F487C"/>
          <w:spacing w:val="-3"/>
          <w:sz w:val="32"/>
        </w:rPr>
        <w:t> </w:t>
      </w:r>
      <w:r>
        <w:rPr>
          <w:color w:val="1F487C"/>
          <w:sz w:val="32"/>
        </w:rPr>
        <w:t>wrangling</w:t>
      </w:r>
      <w:r>
        <w:rPr>
          <w:color w:val="1F487C"/>
          <w:spacing w:val="-8"/>
          <w:sz w:val="32"/>
        </w:rPr>
        <w:t> </w:t>
      </w:r>
      <w:r>
        <w:rPr>
          <w:color w:val="1F487C"/>
          <w:sz w:val="32"/>
        </w:rPr>
        <w:t>using</w:t>
      </w:r>
      <w:r>
        <w:rPr>
          <w:color w:val="1F487C"/>
          <w:spacing w:val="-12"/>
          <w:sz w:val="32"/>
        </w:rPr>
        <w:t> </w:t>
      </w:r>
      <w:r>
        <w:rPr>
          <w:color w:val="1F487C"/>
          <w:sz w:val="32"/>
        </w:rPr>
        <w:t>Python </w:t>
      </w:r>
      <w:r>
        <w:rPr>
          <w:color w:val="1F487C"/>
          <w:spacing w:val="-4"/>
          <w:sz w:val="32"/>
        </w:rPr>
        <w:t>code</w:t>
      </w:r>
    </w:p>
    <w:p>
      <w:pPr>
        <w:spacing w:before="256"/>
        <w:ind w:left="220" w:right="0" w:firstLine="0"/>
        <w:jc w:val="left"/>
        <w:rPr>
          <w:sz w:val="32"/>
        </w:rPr>
      </w:pPr>
      <w:r>
        <w:rPr>
          <w:sz w:val="32"/>
        </w:rPr>
        <w:t>#</w:t>
      </w:r>
      <w:r>
        <w:rPr>
          <w:spacing w:val="-3"/>
          <w:sz w:val="32"/>
        </w:rPr>
        <w:t> </w:t>
      </w:r>
      <w:r>
        <w:rPr>
          <w:sz w:val="32"/>
        </w:rPr>
        <w:t>Extracted</w:t>
      </w:r>
      <w:r>
        <w:rPr>
          <w:spacing w:val="-3"/>
          <w:sz w:val="32"/>
        </w:rPr>
        <w:t> </w:t>
      </w:r>
      <w:r>
        <w:rPr>
          <w:sz w:val="32"/>
        </w:rPr>
        <w:t>SQL</w:t>
      </w:r>
      <w:r>
        <w:rPr>
          <w:spacing w:val="-14"/>
          <w:sz w:val="32"/>
        </w:rPr>
        <w:t> </w:t>
      </w:r>
      <w:r>
        <w:rPr>
          <w:sz w:val="32"/>
        </w:rPr>
        <w:t>code</w:t>
      </w:r>
      <w:r>
        <w:rPr>
          <w:spacing w:val="-8"/>
          <w:sz w:val="32"/>
        </w:rPr>
        <w:t> </w:t>
      </w:r>
      <w:r>
        <w:rPr>
          <w:sz w:val="32"/>
        </w:rPr>
        <w:t>saved</w:t>
      </w:r>
      <w:r>
        <w:rPr>
          <w:spacing w:val="-3"/>
          <w:sz w:val="32"/>
        </w:rPr>
        <w:t> </w:t>
      </w:r>
      <w:r>
        <w:rPr>
          <w:sz w:val="32"/>
        </w:rPr>
        <w:t>as</w:t>
      </w:r>
      <w:r>
        <w:rPr>
          <w:spacing w:val="-6"/>
          <w:sz w:val="32"/>
        </w:rPr>
        <w:t> </w:t>
      </w:r>
      <w:r>
        <w:rPr>
          <w:sz w:val="32"/>
        </w:rPr>
        <w:t>ABtesData.csv</w:t>
      </w:r>
      <w:r>
        <w:rPr>
          <w:spacing w:val="-8"/>
          <w:sz w:val="32"/>
        </w:rPr>
        <w:t> </w:t>
      </w:r>
      <w:r>
        <w:rPr>
          <w:sz w:val="32"/>
        </w:rPr>
        <w:t>loaded</w:t>
      </w:r>
      <w:r>
        <w:rPr>
          <w:spacing w:val="-6"/>
          <w:sz w:val="32"/>
        </w:rPr>
        <w:t> </w:t>
      </w:r>
      <w:r>
        <w:rPr>
          <w:sz w:val="32"/>
        </w:rPr>
        <w:t>into</w:t>
      </w:r>
      <w:r>
        <w:rPr>
          <w:spacing w:val="-12"/>
          <w:sz w:val="32"/>
        </w:rPr>
        <w:t> </w:t>
      </w:r>
      <w:r>
        <w:rPr>
          <w:sz w:val="32"/>
        </w:rPr>
        <w:t>data</w:t>
      </w:r>
      <w:r>
        <w:rPr>
          <w:spacing w:val="2"/>
          <w:sz w:val="32"/>
        </w:rPr>
        <w:t> </w:t>
      </w:r>
      <w:r>
        <w:rPr>
          <w:sz w:val="32"/>
        </w:rPr>
        <w:t>frame</w:t>
      </w:r>
      <w:r>
        <w:rPr>
          <w:spacing w:val="-8"/>
          <w:sz w:val="32"/>
        </w:rPr>
        <w:t> </w:t>
      </w:r>
      <w:r>
        <w:rPr>
          <w:spacing w:val="-4"/>
          <w:sz w:val="32"/>
        </w:rPr>
        <w:t>(df)</w:t>
      </w:r>
    </w:p>
    <w:p>
      <w:pPr>
        <w:pStyle w:val="BodyText"/>
        <w:spacing w:before="13"/>
        <w:rPr>
          <w:sz w:val="20"/>
        </w:rPr>
      </w:pPr>
      <w:r>
        <w:rPr/>
        <mc:AlternateContent>
          <mc:Choice Requires="wps">
            <w:drawing>
              <wp:anchor distT="0" distB="0" distL="0" distR="0" allowOverlap="1" layoutInCell="1" locked="0" behindDoc="1" simplePos="0" relativeHeight="487592960">
                <wp:simplePos x="0" y="0"/>
                <wp:positionH relativeFrom="page">
                  <wp:posOffset>896416</wp:posOffset>
                </wp:positionH>
                <wp:positionV relativeFrom="paragraph">
                  <wp:posOffset>169533</wp:posOffset>
                </wp:positionV>
                <wp:extent cx="8902700" cy="229235"/>
                <wp:effectExtent l="0" t="0" r="0" b="0"/>
                <wp:wrapTopAndBottom/>
                <wp:docPr id="21" name="Textbox 21"/>
                <wp:cNvGraphicFramePr>
                  <a:graphicFrameLocks/>
                </wp:cNvGraphicFramePr>
                <a:graphic>
                  <a:graphicData uri="http://schemas.microsoft.com/office/word/2010/wordprocessingShape">
                    <wps:wsp>
                      <wps:cNvPr id="21" name="Textbox 21"/>
                      <wps:cNvSpPr txBox="1"/>
                      <wps:spPr>
                        <a:xfrm>
                          <a:off x="0" y="0"/>
                          <a:ext cx="8902700" cy="229235"/>
                        </a:xfrm>
                        <a:prstGeom prst="rect">
                          <a:avLst/>
                        </a:prstGeom>
                        <a:solidFill>
                          <a:srgbClr val="1E1E1E"/>
                        </a:solidFill>
                      </wps:spPr>
                      <wps:txbx>
                        <w:txbxContent>
                          <w:p>
                            <w:pPr>
                              <w:spacing w:line="353" w:lineRule="exact" w:before="7"/>
                              <w:ind w:left="28" w:right="0" w:firstLine="0"/>
                              <w:jc w:val="left"/>
                              <w:rPr>
                                <w:rFonts w:ascii="Courier New"/>
                                <w:color w:val="000000"/>
                                <w:sz w:val="32"/>
                              </w:rPr>
                            </w:pPr>
                            <w:r>
                              <w:rPr>
                                <w:rFonts w:ascii="Courier New"/>
                                <w:color w:val="D3D3D3"/>
                                <w:sz w:val="32"/>
                              </w:rPr>
                              <w:t>df</w:t>
                            </w:r>
                            <w:r>
                              <w:rPr>
                                <w:rFonts w:ascii="Courier New"/>
                                <w:color w:val="D3D3D3"/>
                                <w:spacing w:val="-3"/>
                                <w:sz w:val="32"/>
                              </w:rPr>
                              <w:t> </w:t>
                            </w:r>
                            <w:r>
                              <w:rPr>
                                <w:rFonts w:ascii="Courier New"/>
                                <w:color w:val="D3D3D3"/>
                                <w:sz w:val="32"/>
                              </w:rPr>
                              <w:t>=</w:t>
                            </w:r>
                            <w:r>
                              <w:rPr>
                                <w:rFonts w:ascii="Courier New"/>
                                <w:color w:val="D3D3D3"/>
                                <w:spacing w:val="-2"/>
                                <w:sz w:val="32"/>
                              </w:rPr>
                              <w:t> pd.read_csv</w:t>
                            </w:r>
                            <w:r>
                              <w:rPr>
                                <w:rFonts w:ascii="Courier New"/>
                                <w:color w:val="DCDCDC"/>
                                <w:spacing w:val="-2"/>
                                <w:sz w:val="32"/>
                              </w:rPr>
                              <w:t>(</w:t>
                            </w:r>
                            <w:r>
                              <w:rPr>
                                <w:rFonts w:ascii="Courier New"/>
                                <w:color w:val="CE9178"/>
                                <w:spacing w:val="-2"/>
                                <w:sz w:val="32"/>
                              </w:rPr>
                              <w:t>'ABtestData.csv'</w:t>
                            </w:r>
                            <w:r>
                              <w:rPr>
                                <w:rFonts w:ascii="Courier New"/>
                                <w:color w:val="DCDCDC"/>
                                <w:spacing w:val="-2"/>
                                <w:sz w:val="32"/>
                              </w:rPr>
                              <w:t>)</w:t>
                            </w:r>
                          </w:p>
                        </w:txbxContent>
                      </wps:txbx>
                      <wps:bodyPr wrap="square" lIns="0" tIns="0" rIns="0" bIns="0" rtlCol="0">
                        <a:noAutofit/>
                      </wps:bodyPr>
                    </wps:wsp>
                  </a:graphicData>
                </a:graphic>
              </wp:anchor>
            </w:drawing>
          </mc:Choice>
          <mc:Fallback>
            <w:pict>
              <v:shape style="position:absolute;margin-left:70.584pt;margin-top:13.349125pt;width:701pt;height:18.05pt;mso-position-horizontal-relative:page;mso-position-vertical-relative:paragraph;z-index:-15723520;mso-wrap-distance-left:0;mso-wrap-distance-right:0" type="#_x0000_t202" id="docshape18" filled="true" fillcolor="#1e1e1e" stroked="false">
                <v:textbox inset="0,0,0,0">
                  <w:txbxContent>
                    <w:p>
                      <w:pPr>
                        <w:spacing w:line="353" w:lineRule="exact" w:before="7"/>
                        <w:ind w:left="28" w:right="0" w:firstLine="0"/>
                        <w:jc w:val="left"/>
                        <w:rPr>
                          <w:rFonts w:ascii="Courier New"/>
                          <w:color w:val="000000"/>
                          <w:sz w:val="32"/>
                        </w:rPr>
                      </w:pPr>
                      <w:r>
                        <w:rPr>
                          <w:rFonts w:ascii="Courier New"/>
                          <w:color w:val="D3D3D3"/>
                          <w:sz w:val="32"/>
                        </w:rPr>
                        <w:t>df</w:t>
                      </w:r>
                      <w:r>
                        <w:rPr>
                          <w:rFonts w:ascii="Courier New"/>
                          <w:color w:val="D3D3D3"/>
                          <w:spacing w:val="-3"/>
                          <w:sz w:val="32"/>
                        </w:rPr>
                        <w:t> </w:t>
                      </w:r>
                      <w:r>
                        <w:rPr>
                          <w:rFonts w:ascii="Courier New"/>
                          <w:color w:val="D3D3D3"/>
                          <w:sz w:val="32"/>
                        </w:rPr>
                        <w:t>=</w:t>
                      </w:r>
                      <w:r>
                        <w:rPr>
                          <w:rFonts w:ascii="Courier New"/>
                          <w:color w:val="D3D3D3"/>
                          <w:spacing w:val="-2"/>
                          <w:sz w:val="32"/>
                        </w:rPr>
                        <w:t> pd.read_csv</w:t>
                      </w:r>
                      <w:r>
                        <w:rPr>
                          <w:rFonts w:ascii="Courier New"/>
                          <w:color w:val="DCDCDC"/>
                          <w:spacing w:val="-2"/>
                          <w:sz w:val="32"/>
                        </w:rPr>
                        <w:t>(</w:t>
                      </w:r>
                      <w:r>
                        <w:rPr>
                          <w:rFonts w:ascii="Courier New"/>
                          <w:color w:val="CE9178"/>
                          <w:spacing w:val="-2"/>
                          <w:sz w:val="32"/>
                        </w:rPr>
                        <w:t>'ABtestData.csv'</w:t>
                      </w:r>
                      <w:r>
                        <w:rPr>
                          <w:rFonts w:ascii="Courier New"/>
                          <w:color w:val="DCDCDC"/>
                          <w:spacing w:val="-2"/>
                          <w:sz w:val="32"/>
                        </w:rPr>
                        <w:t>)</w:t>
                      </w:r>
                    </w:p>
                  </w:txbxContent>
                </v:textbox>
                <v:fill type="solid"/>
                <w10:wrap type="topAndBottom"/>
              </v:shape>
            </w:pict>
          </mc:Fallback>
        </mc:AlternateContent>
      </w:r>
    </w:p>
    <w:p>
      <w:pPr>
        <w:pStyle w:val="BodyText"/>
        <w:spacing w:before="245"/>
        <w:rPr>
          <w:sz w:val="32"/>
        </w:rPr>
      </w:pPr>
    </w:p>
    <w:p>
      <w:pPr>
        <w:spacing w:before="0"/>
        <w:ind w:left="220" w:right="0" w:firstLine="0"/>
        <w:jc w:val="left"/>
        <w:rPr>
          <w:sz w:val="32"/>
        </w:rPr>
      </w:pPr>
      <w:r>
        <w:rPr>
          <w:sz w:val="32"/>
        </w:rPr>
        <w:t>#</w:t>
      </w:r>
      <w:r>
        <w:rPr>
          <w:spacing w:val="-2"/>
          <w:sz w:val="32"/>
        </w:rPr>
        <w:t> </w:t>
      </w:r>
      <w:r>
        <w:rPr>
          <w:sz w:val="32"/>
        </w:rPr>
        <w:t>Aggregate</w:t>
      </w:r>
      <w:r>
        <w:rPr>
          <w:spacing w:val="-7"/>
          <w:sz w:val="32"/>
        </w:rPr>
        <w:t> </w:t>
      </w:r>
      <w:r>
        <w:rPr>
          <w:sz w:val="32"/>
        </w:rPr>
        <w:t>sum</w:t>
      </w:r>
      <w:r>
        <w:rPr>
          <w:spacing w:val="-4"/>
          <w:sz w:val="32"/>
        </w:rPr>
        <w:t> </w:t>
      </w:r>
      <w:r>
        <w:rPr>
          <w:sz w:val="32"/>
        </w:rPr>
        <w:t>of</w:t>
      </w:r>
      <w:r>
        <w:rPr>
          <w:spacing w:val="-5"/>
          <w:sz w:val="32"/>
        </w:rPr>
        <w:t> </w:t>
      </w:r>
      <w:r>
        <w:rPr>
          <w:sz w:val="32"/>
        </w:rPr>
        <w:t>all</w:t>
      </w:r>
      <w:r>
        <w:rPr>
          <w:spacing w:val="-6"/>
          <w:sz w:val="32"/>
        </w:rPr>
        <w:t> </w:t>
      </w:r>
      <w:r>
        <w:rPr>
          <w:sz w:val="32"/>
        </w:rPr>
        <w:t>money</w:t>
      </w:r>
      <w:r>
        <w:rPr>
          <w:spacing w:val="-10"/>
          <w:sz w:val="32"/>
        </w:rPr>
        <w:t> </w:t>
      </w:r>
      <w:r>
        <w:rPr>
          <w:sz w:val="32"/>
        </w:rPr>
        <w:t>spent(purchases)</w:t>
      </w:r>
      <w:r>
        <w:rPr>
          <w:spacing w:val="-5"/>
          <w:sz w:val="32"/>
        </w:rPr>
        <w:t> </w:t>
      </w:r>
      <w:r>
        <w:rPr>
          <w:sz w:val="32"/>
        </w:rPr>
        <w:t>on</w:t>
      </w:r>
      <w:r>
        <w:rPr>
          <w:spacing w:val="-6"/>
          <w:sz w:val="32"/>
        </w:rPr>
        <w:t> </w:t>
      </w:r>
      <w:r>
        <w:rPr>
          <w:sz w:val="32"/>
        </w:rPr>
        <w:t>the</w:t>
      </w:r>
      <w:r>
        <w:rPr>
          <w:spacing w:val="-11"/>
          <w:sz w:val="32"/>
        </w:rPr>
        <w:t> </w:t>
      </w:r>
      <w:r>
        <w:rPr>
          <w:sz w:val="32"/>
        </w:rPr>
        <w:t>uid</w:t>
      </w:r>
      <w:r>
        <w:rPr>
          <w:spacing w:val="-1"/>
          <w:sz w:val="32"/>
        </w:rPr>
        <w:t> </w:t>
      </w:r>
      <w:r>
        <w:rPr>
          <w:sz w:val="32"/>
        </w:rPr>
        <w:t>of</w:t>
      </w:r>
      <w:r>
        <w:rPr>
          <w:spacing w:val="-5"/>
          <w:sz w:val="32"/>
        </w:rPr>
        <w:t> </w:t>
      </w:r>
      <w:r>
        <w:rPr>
          <w:sz w:val="32"/>
        </w:rPr>
        <w:t>each</w:t>
      </w:r>
      <w:r>
        <w:rPr>
          <w:spacing w:val="-7"/>
          <w:sz w:val="32"/>
        </w:rPr>
        <w:t> </w:t>
      </w:r>
      <w:r>
        <w:rPr>
          <w:sz w:val="32"/>
        </w:rPr>
        <w:t>user</w:t>
      </w:r>
      <w:r>
        <w:rPr>
          <w:spacing w:val="7"/>
          <w:sz w:val="32"/>
        </w:rPr>
        <w:t> </w:t>
      </w:r>
      <w:r>
        <w:rPr>
          <w:sz w:val="32"/>
        </w:rPr>
        <w:t>and</w:t>
      </w:r>
      <w:r>
        <w:rPr>
          <w:spacing w:val="-6"/>
          <w:sz w:val="32"/>
        </w:rPr>
        <w:t> </w:t>
      </w:r>
      <w:r>
        <w:rPr>
          <w:sz w:val="32"/>
        </w:rPr>
        <w:t>store</w:t>
      </w:r>
      <w:r>
        <w:rPr>
          <w:spacing w:val="-7"/>
          <w:sz w:val="32"/>
        </w:rPr>
        <w:t> </w:t>
      </w:r>
      <w:r>
        <w:rPr>
          <w:sz w:val="32"/>
        </w:rPr>
        <w:t>in</w:t>
      </w:r>
      <w:r>
        <w:rPr>
          <w:spacing w:val="-6"/>
          <w:sz w:val="32"/>
        </w:rPr>
        <w:t> </w:t>
      </w:r>
      <w:r>
        <w:rPr>
          <w:sz w:val="32"/>
        </w:rPr>
        <w:t>data</w:t>
      </w:r>
      <w:r>
        <w:rPr>
          <w:spacing w:val="-7"/>
          <w:sz w:val="32"/>
        </w:rPr>
        <w:t> </w:t>
      </w:r>
      <w:r>
        <w:rPr>
          <w:sz w:val="32"/>
        </w:rPr>
        <w:t>frame</w:t>
      </w:r>
      <w:r>
        <w:rPr>
          <w:spacing w:val="-7"/>
          <w:sz w:val="32"/>
        </w:rPr>
        <w:t> </w:t>
      </w:r>
      <w:r>
        <w:rPr>
          <w:spacing w:val="-2"/>
          <w:sz w:val="32"/>
        </w:rPr>
        <w:t>(df2)</w:t>
      </w:r>
    </w:p>
    <w:p>
      <w:pPr>
        <w:pStyle w:val="BodyText"/>
        <w:spacing w:before="13"/>
        <w:rPr>
          <w:sz w:val="20"/>
        </w:rPr>
      </w:pPr>
      <w:r>
        <w:rPr/>
        <mc:AlternateContent>
          <mc:Choice Requires="wps">
            <w:drawing>
              <wp:anchor distT="0" distB="0" distL="0" distR="0" allowOverlap="1" layoutInCell="1" locked="0" behindDoc="1" simplePos="0" relativeHeight="487593472">
                <wp:simplePos x="0" y="0"/>
                <wp:positionH relativeFrom="page">
                  <wp:posOffset>896416</wp:posOffset>
                </wp:positionH>
                <wp:positionV relativeFrom="paragraph">
                  <wp:posOffset>169965</wp:posOffset>
                </wp:positionV>
                <wp:extent cx="8902700" cy="228600"/>
                <wp:effectExtent l="0" t="0" r="0" b="0"/>
                <wp:wrapTopAndBottom/>
                <wp:docPr id="22" name="Textbox 22"/>
                <wp:cNvGraphicFramePr>
                  <a:graphicFrameLocks/>
                </wp:cNvGraphicFramePr>
                <a:graphic>
                  <a:graphicData uri="http://schemas.microsoft.com/office/word/2010/wordprocessingShape">
                    <wps:wsp>
                      <wps:cNvPr id="22" name="Textbox 22"/>
                      <wps:cNvSpPr txBox="1"/>
                      <wps:spPr>
                        <a:xfrm>
                          <a:off x="0" y="0"/>
                          <a:ext cx="8902700" cy="228600"/>
                        </a:xfrm>
                        <a:prstGeom prst="rect">
                          <a:avLst/>
                        </a:prstGeom>
                        <a:solidFill>
                          <a:srgbClr val="1E1E1E"/>
                        </a:solidFill>
                      </wps:spPr>
                      <wps:txbx>
                        <w:txbxContent>
                          <w:p>
                            <w:pPr>
                              <w:spacing w:line="353" w:lineRule="exact" w:before="7"/>
                              <w:ind w:left="28" w:right="0" w:firstLine="0"/>
                              <w:jc w:val="left"/>
                              <w:rPr>
                                <w:rFonts w:ascii="Courier New"/>
                                <w:color w:val="000000"/>
                                <w:sz w:val="32"/>
                              </w:rPr>
                            </w:pPr>
                            <w:r>
                              <w:rPr>
                                <w:rFonts w:ascii="Courier New"/>
                                <w:color w:val="D3D3D3"/>
                                <w:sz w:val="32"/>
                              </w:rPr>
                              <w:t>df2</w:t>
                            </w:r>
                            <w:r>
                              <w:rPr>
                                <w:rFonts w:ascii="Courier New"/>
                                <w:color w:val="D3D3D3"/>
                                <w:spacing w:val="-11"/>
                                <w:sz w:val="32"/>
                              </w:rPr>
                              <w:t> </w:t>
                            </w:r>
                            <w:r>
                              <w:rPr>
                                <w:rFonts w:ascii="Courier New"/>
                                <w:color w:val="D3D3D3"/>
                                <w:sz w:val="32"/>
                              </w:rPr>
                              <w:t>=</w:t>
                            </w:r>
                            <w:r>
                              <w:rPr>
                                <w:rFonts w:ascii="Courier New"/>
                                <w:color w:val="D3D3D3"/>
                                <w:spacing w:val="-9"/>
                                <w:sz w:val="32"/>
                              </w:rPr>
                              <w:t> </w:t>
                            </w:r>
                            <w:r>
                              <w:rPr>
                                <w:rFonts w:ascii="Courier New"/>
                                <w:color w:val="D3D3D3"/>
                                <w:sz w:val="32"/>
                              </w:rPr>
                              <w:t>df.groupby</w:t>
                            </w:r>
                            <w:r>
                              <w:rPr>
                                <w:rFonts w:ascii="Courier New"/>
                                <w:color w:val="DCDCDC"/>
                                <w:sz w:val="32"/>
                              </w:rPr>
                              <w:t>([</w:t>
                            </w:r>
                            <w:r>
                              <w:rPr>
                                <w:rFonts w:ascii="Courier New"/>
                                <w:color w:val="CE9178"/>
                                <w:sz w:val="32"/>
                              </w:rPr>
                              <w:t>'uid'</w:t>
                            </w:r>
                            <w:r>
                              <w:rPr>
                                <w:rFonts w:ascii="Courier New"/>
                                <w:color w:val="DCDCDC"/>
                                <w:sz w:val="32"/>
                              </w:rPr>
                              <w:t>],</w:t>
                            </w:r>
                            <w:r>
                              <w:rPr>
                                <w:rFonts w:ascii="Courier New"/>
                                <w:color w:val="DCDCDC"/>
                                <w:spacing w:val="-8"/>
                                <w:sz w:val="32"/>
                              </w:rPr>
                              <w:t> </w:t>
                            </w:r>
                            <w:r>
                              <w:rPr>
                                <w:rFonts w:ascii="Courier New"/>
                                <w:color w:val="D3D3D3"/>
                                <w:spacing w:val="-2"/>
                                <w:sz w:val="32"/>
                              </w:rPr>
                              <w:t>as_index=</w:t>
                            </w:r>
                            <w:r>
                              <w:rPr>
                                <w:rFonts w:ascii="Courier New"/>
                                <w:color w:val="559CD5"/>
                                <w:spacing w:val="-2"/>
                                <w:sz w:val="32"/>
                              </w:rPr>
                              <w:t>False</w:t>
                            </w:r>
                            <w:r>
                              <w:rPr>
                                <w:rFonts w:ascii="Courier New"/>
                                <w:color w:val="DCDCDC"/>
                                <w:spacing w:val="-2"/>
                                <w:sz w:val="32"/>
                              </w:rPr>
                              <w:t>)[</w:t>
                            </w:r>
                            <w:r>
                              <w:rPr>
                                <w:rFonts w:ascii="Courier New"/>
                                <w:color w:val="CE9178"/>
                                <w:spacing w:val="-2"/>
                                <w:sz w:val="32"/>
                              </w:rPr>
                              <w:t>'spent'</w:t>
                            </w:r>
                            <w:r>
                              <w:rPr>
                                <w:rFonts w:ascii="Courier New"/>
                                <w:color w:val="DCDCDC"/>
                                <w:spacing w:val="-2"/>
                                <w:sz w:val="32"/>
                              </w:rPr>
                              <w:t>]</w:t>
                            </w:r>
                            <w:r>
                              <w:rPr>
                                <w:rFonts w:ascii="Courier New"/>
                                <w:color w:val="D3D3D3"/>
                                <w:spacing w:val="-2"/>
                                <w:sz w:val="32"/>
                              </w:rPr>
                              <w:t>.agg</w:t>
                            </w:r>
                            <w:r>
                              <w:rPr>
                                <w:rFonts w:ascii="Courier New"/>
                                <w:color w:val="DCDCDC"/>
                                <w:spacing w:val="-2"/>
                                <w:sz w:val="32"/>
                              </w:rPr>
                              <w:t>({</w:t>
                            </w:r>
                            <w:r>
                              <w:rPr>
                                <w:rFonts w:ascii="Courier New"/>
                                <w:color w:val="CE9178"/>
                                <w:spacing w:val="-2"/>
                                <w:sz w:val="32"/>
                              </w:rPr>
                              <w:t>'Spent'</w:t>
                            </w:r>
                            <w:r>
                              <w:rPr>
                                <w:rFonts w:ascii="Courier New"/>
                                <w:color w:val="DCDCDC"/>
                                <w:spacing w:val="-2"/>
                                <w:sz w:val="32"/>
                              </w:rPr>
                              <w:t>:</w:t>
                            </w:r>
                            <w:r>
                              <w:rPr>
                                <w:rFonts w:ascii="Courier New"/>
                                <w:color w:val="CE9178"/>
                                <w:spacing w:val="-2"/>
                                <w:sz w:val="32"/>
                              </w:rPr>
                              <w:t>'sum'</w:t>
                            </w:r>
                            <w:r>
                              <w:rPr>
                                <w:rFonts w:ascii="Courier New"/>
                                <w:color w:val="DCDCDC"/>
                                <w:spacing w:val="-2"/>
                                <w:sz w:val="32"/>
                              </w:rPr>
                              <w:t>})</w:t>
                            </w:r>
                          </w:p>
                        </w:txbxContent>
                      </wps:txbx>
                      <wps:bodyPr wrap="square" lIns="0" tIns="0" rIns="0" bIns="0" rtlCol="0">
                        <a:noAutofit/>
                      </wps:bodyPr>
                    </wps:wsp>
                  </a:graphicData>
                </a:graphic>
              </wp:anchor>
            </w:drawing>
          </mc:Choice>
          <mc:Fallback>
            <w:pict>
              <v:shape style="position:absolute;margin-left:70.584pt;margin-top:13.383125pt;width:701pt;height:18pt;mso-position-horizontal-relative:page;mso-position-vertical-relative:paragraph;z-index:-15723008;mso-wrap-distance-left:0;mso-wrap-distance-right:0" type="#_x0000_t202" id="docshape19" filled="true" fillcolor="#1e1e1e" stroked="false">
                <v:textbox inset="0,0,0,0">
                  <w:txbxContent>
                    <w:p>
                      <w:pPr>
                        <w:spacing w:line="353" w:lineRule="exact" w:before="7"/>
                        <w:ind w:left="28" w:right="0" w:firstLine="0"/>
                        <w:jc w:val="left"/>
                        <w:rPr>
                          <w:rFonts w:ascii="Courier New"/>
                          <w:color w:val="000000"/>
                          <w:sz w:val="32"/>
                        </w:rPr>
                      </w:pPr>
                      <w:r>
                        <w:rPr>
                          <w:rFonts w:ascii="Courier New"/>
                          <w:color w:val="D3D3D3"/>
                          <w:sz w:val="32"/>
                        </w:rPr>
                        <w:t>df2</w:t>
                      </w:r>
                      <w:r>
                        <w:rPr>
                          <w:rFonts w:ascii="Courier New"/>
                          <w:color w:val="D3D3D3"/>
                          <w:spacing w:val="-11"/>
                          <w:sz w:val="32"/>
                        </w:rPr>
                        <w:t> </w:t>
                      </w:r>
                      <w:r>
                        <w:rPr>
                          <w:rFonts w:ascii="Courier New"/>
                          <w:color w:val="D3D3D3"/>
                          <w:sz w:val="32"/>
                        </w:rPr>
                        <w:t>=</w:t>
                      </w:r>
                      <w:r>
                        <w:rPr>
                          <w:rFonts w:ascii="Courier New"/>
                          <w:color w:val="D3D3D3"/>
                          <w:spacing w:val="-9"/>
                          <w:sz w:val="32"/>
                        </w:rPr>
                        <w:t> </w:t>
                      </w:r>
                      <w:r>
                        <w:rPr>
                          <w:rFonts w:ascii="Courier New"/>
                          <w:color w:val="D3D3D3"/>
                          <w:sz w:val="32"/>
                        </w:rPr>
                        <w:t>df.groupby</w:t>
                      </w:r>
                      <w:r>
                        <w:rPr>
                          <w:rFonts w:ascii="Courier New"/>
                          <w:color w:val="DCDCDC"/>
                          <w:sz w:val="32"/>
                        </w:rPr>
                        <w:t>([</w:t>
                      </w:r>
                      <w:r>
                        <w:rPr>
                          <w:rFonts w:ascii="Courier New"/>
                          <w:color w:val="CE9178"/>
                          <w:sz w:val="32"/>
                        </w:rPr>
                        <w:t>'uid'</w:t>
                      </w:r>
                      <w:r>
                        <w:rPr>
                          <w:rFonts w:ascii="Courier New"/>
                          <w:color w:val="DCDCDC"/>
                          <w:sz w:val="32"/>
                        </w:rPr>
                        <w:t>],</w:t>
                      </w:r>
                      <w:r>
                        <w:rPr>
                          <w:rFonts w:ascii="Courier New"/>
                          <w:color w:val="DCDCDC"/>
                          <w:spacing w:val="-8"/>
                          <w:sz w:val="32"/>
                        </w:rPr>
                        <w:t> </w:t>
                      </w:r>
                      <w:r>
                        <w:rPr>
                          <w:rFonts w:ascii="Courier New"/>
                          <w:color w:val="D3D3D3"/>
                          <w:spacing w:val="-2"/>
                          <w:sz w:val="32"/>
                        </w:rPr>
                        <w:t>as_index=</w:t>
                      </w:r>
                      <w:r>
                        <w:rPr>
                          <w:rFonts w:ascii="Courier New"/>
                          <w:color w:val="559CD5"/>
                          <w:spacing w:val="-2"/>
                          <w:sz w:val="32"/>
                        </w:rPr>
                        <w:t>False</w:t>
                      </w:r>
                      <w:r>
                        <w:rPr>
                          <w:rFonts w:ascii="Courier New"/>
                          <w:color w:val="DCDCDC"/>
                          <w:spacing w:val="-2"/>
                          <w:sz w:val="32"/>
                        </w:rPr>
                        <w:t>)[</w:t>
                      </w:r>
                      <w:r>
                        <w:rPr>
                          <w:rFonts w:ascii="Courier New"/>
                          <w:color w:val="CE9178"/>
                          <w:spacing w:val="-2"/>
                          <w:sz w:val="32"/>
                        </w:rPr>
                        <w:t>'spent'</w:t>
                      </w:r>
                      <w:r>
                        <w:rPr>
                          <w:rFonts w:ascii="Courier New"/>
                          <w:color w:val="DCDCDC"/>
                          <w:spacing w:val="-2"/>
                          <w:sz w:val="32"/>
                        </w:rPr>
                        <w:t>]</w:t>
                      </w:r>
                      <w:r>
                        <w:rPr>
                          <w:rFonts w:ascii="Courier New"/>
                          <w:color w:val="D3D3D3"/>
                          <w:spacing w:val="-2"/>
                          <w:sz w:val="32"/>
                        </w:rPr>
                        <w:t>.agg</w:t>
                      </w:r>
                      <w:r>
                        <w:rPr>
                          <w:rFonts w:ascii="Courier New"/>
                          <w:color w:val="DCDCDC"/>
                          <w:spacing w:val="-2"/>
                          <w:sz w:val="32"/>
                        </w:rPr>
                        <w:t>({</w:t>
                      </w:r>
                      <w:r>
                        <w:rPr>
                          <w:rFonts w:ascii="Courier New"/>
                          <w:color w:val="CE9178"/>
                          <w:spacing w:val="-2"/>
                          <w:sz w:val="32"/>
                        </w:rPr>
                        <w:t>'Spent'</w:t>
                      </w:r>
                      <w:r>
                        <w:rPr>
                          <w:rFonts w:ascii="Courier New"/>
                          <w:color w:val="DCDCDC"/>
                          <w:spacing w:val="-2"/>
                          <w:sz w:val="32"/>
                        </w:rPr>
                        <w:t>:</w:t>
                      </w:r>
                      <w:r>
                        <w:rPr>
                          <w:rFonts w:ascii="Courier New"/>
                          <w:color w:val="CE9178"/>
                          <w:spacing w:val="-2"/>
                          <w:sz w:val="32"/>
                        </w:rPr>
                        <w:t>'sum'</w:t>
                      </w:r>
                      <w:r>
                        <w:rPr>
                          <w:rFonts w:ascii="Courier New"/>
                          <w:color w:val="DCDCDC"/>
                          <w:spacing w:val="-2"/>
                          <w:sz w:val="32"/>
                        </w:rPr>
                        <w:t>})</w:t>
                      </w:r>
                    </w:p>
                  </w:txbxContent>
                </v:textbox>
                <v:fill type="solid"/>
                <w10:wrap type="topAndBottom"/>
              </v:shape>
            </w:pict>
          </mc:Fallback>
        </mc:AlternateContent>
      </w:r>
    </w:p>
    <w:p>
      <w:pPr>
        <w:pStyle w:val="BodyText"/>
        <w:spacing w:before="245"/>
        <w:rPr>
          <w:sz w:val="32"/>
        </w:rPr>
      </w:pPr>
    </w:p>
    <w:p>
      <w:pPr>
        <w:spacing w:before="0"/>
        <w:ind w:left="220" w:right="0" w:firstLine="0"/>
        <w:jc w:val="left"/>
        <w:rPr>
          <w:sz w:val="32"/>
        </w:rPr>
      </w:pPr>
      <w:r>
        <w:rPr>
          <w:sz w:val="32"/>
        </w:rPr>
        <w:t>#</w:t>
      </w:r>
      <w:r>
        <w:rPr>
          <w:spacing w:val="-2"/>
          <w:sz w:val="32"/>
        </w:rPr>
        <w:t> </w:t>
      </w:r>
      <w:r>
        <w:rPr>
          <w:sz w:val="32"/>
        </w:rPr>
        <w:t>Drop</w:t>
      </w:r>
      <w:r>
        <w:rPr>
          <w:spacing w:val="-6"/>
          <w:sz w:val="32"/>
        </w:rPr>
        <w:t> </w:t>
      </w:r>
      <w:r>
        <w:rPr>
          <w:sz w:val="32"/>
        </w:rPr>
        <w:t>duplicate</w:t>
      </w:r>
      <w:r>
        <w:rPr>
          <w:spacing w:val="-8"/>
          <w:sz w:val="32"/>
        </w:rPr>
        <w:t> </w:t>
      </w:r>
      <w:r>
        <w:rPr>
          <w:sz w:val="32"/>
        </w:rPr>
        <w:t>uid</w:t>
      </w:r>
      <w:r>
        <w:rPr>
          <w:spacing w:val="-5"/>
          <w:sz w:val="32"/>
        </w:rPr>
        <w:t> </w:t>
      </w:r>
      <w:r>
        <w:rPr>
          <w:sz w:val="32"/>
        </w:rPr>
        <w:t>records</w:t>
      </w:r>
      <w:r>
        <w:rPr>
          <w:spacing w:val="-4"/>
          <w:sz w:val="32"/>
        </w:rPr>
        <w:t> </w:t>
      </w:r>
      <w:r>
        <w:rPr>
          <w:sz w:val="32"/>
        </w:rPr>
        <w:t>from</w:t>
      </w:r>
      <w:r>
        <w:rPr>
          <w:spacing w:val="-5"/>
          <w:sz w:val="32"/>
        </w:rPr>
        <w:t> </w:t>
      </w:r>
      <w:r>
        <w:rPr>
          <w:sz w:val="32"/>
        </w:rPr>
        <w:t>the</w:t>
      </w:r>
      <w:r>
        <w:rPr>
          <w:spacing w:val="-7"/>
          <w:sz w:val="32"/>
        </w:rPr>
        <w:t> </w:t>
      </w:r>
      <w:r>
        <w:rPr>
          <w:sz w:val="32"/>
        </w:rPr>
        <w:t>original (df</w:t>
      </w:r>
      <w:r>
        <w:rPr>
          <w:spacing w:val="-5"/>
          <w:sz w:val="32"/>
        </w:rPr>
        <w:t> </w:t>
      </w:r>
      <w:r>
        <w:rPr>
          <w:sz w:val="32"/>
        </w:rPr>
        <w:t>)</w:t>
      </w:r>
      <w:r>
        <w:rPr>
          <w:spacing w:val="-9"/>
          <w:sz w:val="32"/>
        </w:rPr>
        <w:t> </w:t>
      </w:r>
      <w:r>
        <w:rPr>
          <w:sz w:val="32"/>
        </w:rPr>
        <w:t>data</w:t>
      </w:r>
      <w:r>
        <w:rPr>
          <w:spacing w:val="-2"/>
          <w:sz w:val="32"/>
        </w:rPr>
        <w:t> frame</w:t>
      </w:r>
    </w:p>
    <w:p>
      <w:pPr>
        <w:pStyle w:val="BodyText"/>
        <w:spacing w:before="13"/>
        <w:rPr>
          <w:sz w:val="20"/>
        </w:rPr>
      </w:pPr>
      <w:r>
        <w:rPr/>
        <mc:AlternateContent>
          <mc:Choice Requires="wps">
            <w:drawing>
              <wp:anchor distT="0" distB="0" distL="0" distR="0" allowOverlap="1" layoutInCell="1" locked="0" behindDoc="1" simplePos="0" relativeHeight="487593984">
                <wp:simplePos x="0" y="0"/>
                <wp:positionH relativeFrom="page">
                  <wp:posOffset>896416</wp:posOffset>
                </wp:positionH>
                <wp:positionV relativeFrom="paragraph">
                  <wp:posOffset>169787</wp:posOffset>
                </wp:positionV>
                <wp:extent cx="8902700" cy="232410"/>
                <wp:effectExtent l="0" t="0" r="0" b="0"/>
                <wp:wrapTopAndBottom/>
                <wp:docPr id="23" name="Textbox 23"/>
                <wp:cNvGraphicFramePr>
                  <a:graphicFrameLocks/>
                </wp:cNvGraphicFramePr>
                <a:graphic>
                  <a:graphicData uri="http://schemas.microsoft.com/office/word/2010/wordprocessingShape">
                    <wps:wsp>
                      <wps:cNvPr id="23" name="Textbox 23"/>
                      <wps:cNvSpPr txBox="1"/>
                      <wps:spPr>
                        <a:xfrm>
                          <a:off x="0" y="0"/>
                          <a:ext cx="8902700" cy="232410"/>
                        </a:xfrm>
                        <a:prstGeom prst="rect">
                          <a:avLst/>
                        </a:prstGeom>
                        <a:solidFill>
                          <a:srgbClr val="1E1E1E"/>
                        </a:solidFill>
                      </wps:spPr>
                      <wps:txbx>
                        <w:txbxContent>
                          <w:p>
                            <w:pPr>
                              <w:spacing w:line="358" w:lineRule="exact" w:before="7"/>
                              <w:ind w:left="28" w:right="0" w:firstLine="0"/>
                              <w:jc w:val="left"/>
                              <w:rPr>
                                <w:rFonts w:ascii="Courier New"/>
                                <w:color w:val="000000"/>
                                <w:sz w:val="32"/>
                              </w:rPr>
                            </w:pPr>
                            <w:r>
                              <w:rPr>
                                <w:rFonts w:ascii="Courier New"/>
                                <w:color w:val="D3D3D3"/>
                                <w:sz w:val="32"/>
                              </w:rPr>
                              <w:t>df.drop_duplicates</w:t>
                            </w:r>
                            <w:r>
                              <w:rPr>
                                <w:rFonts w:ascii="Courier New"/>
                                <w:color w:val="DCDCDC"/>
                                <w:sz w:val="32"/>
                              </w:rPr>
                              <w:t>(</w:t>
                            </w:r>
                            <w:r>
                              <w:rPr>
                                <w:rFonts w:ascii="Courier New"/>
                                <w:color w:val="CE9178"/>
                                <w:sz w:val="32"/>
                              </w:rPr>
                              <w:t>'uid'</w:t>
                            </w:r>
                            <w:r>
                              <w:rPr>
                                <w:rFonts w:ascii="Courier New"/>
                                <w:color w:val="DCDCDC"/>
                                <w:sz w:val="32"/>
                              </w:rPr>
                              <w:t>,</w:t>
                            </w:r>
                            <w:r>
                              <w:rPr>
                                <w:rFonts w:ascii="Courier New"/>
                                <w:color w:val="DCDCDC"/>
                                <w:spacing w:val="-26"/>
                                <w:sz w:val="32"/>
                              </w:rPr>
                              <w:t> </w:t>
                            </w:r>
                            <w:r>
                              <w:rPr>
                                <w:rFonts w:ascii="Courier New"/>
                                <w:color w:val="D3D3D3"/>
                                <w:spacing w:val="-2"/>
                                <w:sz w:val="32"/>
                              </w:rPr>
                              <w:t>inplace=</w:t>
                            </w:r>
                            <w:r>
                              <w:rPr>
                                <w:rFonts w:ascii="Courier New"/>
                                <w:color w:val="559CD5"/>
                                <w:spacing w:val="-2"/>
                                <w:sz w:val="32"/>
                              </w:rPr>
                              <w:t>True</w:t>
                            </w:r>
                            <w:r>
                              <w:rPr>
                                <w:rFonts w:ascii="Courier New"/>
                                <w:color w:val="DCDCDC"/>
                                <w:spacing w:val="-2"/>
                                <w:sz w:val="32"/>
                              </w:rPr>
                              <w:t>)</w:t>
                            </w:r>
                          </w:p>
                        </w:txbxContent>
                      </wps:txbx>
                      <wps:bodyPr wrap="square" lIns="0" tIns="0" rIns="0" bIns="0" rtlCol="0">
                        <a:noAutofit/>
                      </wps:bodyPr>
                    </wps:wsp>
                  </a:graphicData>
                </a:graphic>
              </wp:anchor>
            </w:drawing>
          </mc:Choice>
          <mc:Fallback>
            <w:pict>
              <v:shape style="position:absolute;margin-left:70.584pt;margin-top:13.369125pt;width:701pt;height:18.3pt;mso-position-horizontal-relative:page;mso-position-vertical-relative:paragraph;z-index:-15722496;mso-wrap-distance-left:0;mso-wrap-distance-right:0" type="#_x0000_t202" id="docshape20" filled="true" fillcolor="#1e1e1e" stroked="false">
                <v:textbox inset="0,0,0,0">
                  <w:txbxContent>
                    <w:p>
                      <w:pPr>
                        <w:spacing w:line="358" w:lineRule="exact" w:before="7"/>
                        <w:ind w:left="28" w:right="0" w:firstLine="0"/>
                        <w:jc w:val="left"/>
                        <w:rPr>
                          <w:rFonts w:ascii="Courier New"/>
                          <w:color w:val="000000"/>
                          <w:sz w:val="32"/>
                        </w:rPr>
                      </w:pPr>
                      <w:r>
                        <w:rPr>
                          <w:rFonts w:ascii="Courier New"/>
                          <w:color w:val="D3D3D3"/>
                          <w:sz w:val="32"/>
                        </w:rPr>
                        <w:t>df.drop_duplicates</w:t>
                      </w:r>
                      <w:r>
                        <w:rPr>
                          <w:rFonts w:ascii="Courier New"/>
                          <w:color w:val="DCDCDC"/>
                          <w:sz w:val="32"/>
                        </w:rPr>
                        <w:t>(</w:t>
                      </w:r>
                      <w:r>
                        <w:rPr>
                          <w:rFonts w:ascii="Courier New"/>
                          <w:color w:val="CE9178"/>
                          <w:sz w:val="32"/>
                        </w:rPr>
                        <w:t>'uid'</w:t>
                      </w:r>
                      <w:r>
                        <w:rPr>
                          <w:rFonts w:ascii="Courier New"/>
                          <w:color w:val="DCDCDC"/>
                          <w:sz w:val="32"/>
                        </w:rPr>
                        <w:t>,</w:t>
                      </w:r>
                      <w:r>
                        <w:rPr>
                          <w:rFonts w:ascii="Courier New"/>
                          <w:color w:val="DCDCDC"/>
                          <w:spacing w:val="-26"/>
                          <w:sz w:val="32"/>
                        </w:rPr>
                        <w:t> </w:t>
                      </w:r>
                      <w:r>
                        <w:rPr>
                          <w:rFonts w:ascii="Courier New"/>
                          <w:color w:val="D3D3D3"/>
                          <w:spacing w:val="-2"/>
                          <w:sz w:val="32"/>
                        </w:rPr>
                        <w:t>inplace=</w:t>
                      </w:r>
                      <w:r>
                        <w:rPr>
                          <w:rFonts w:ascii="Courier New"/>
                          <w:color w:val="559CD5"/>
                          <w:spacing w:val="-2"/>
                          <w:sz w:val="32"/>
                        </w:rPr>
                        <w:t>True</w:t>
                      </w:r>
                      <w:r>
                        <w:rPr>
                          <w:rFonts w:ascii="Courier New"/>
                          <w:color w:val="DCDCDC"/>
                          <w:spacing w:val="-2"/>
                          <w:sz w:val="32"/>
                        </w:rPr>
                        <w:t>)</w:t>
                      </w:r>
                    </w:p>
                  </w:txbxContent>
                </v:textbox>
                <v:fill type="solid"/>
                <w10:wrap type="topAndBottom"/>
              </v:shape>
            </w:pict>
          </mc:Fallback>
        </mc:AlternateContent>
      </w:r>
    </w:p>
    <w:p>
      <w:pPr>
        <w:pStyle w:val="BodyText"/>
        <w:spacing w:before="240"/>
        <w:rPr>
          <w:sz w:val="32"/>
        </w:rPr>
      </w:pPr>
    </w:p>
    <w:p>
      <w:pPr>
        <w:spacing w:before="0"/>
        <w:ind w:left="220" w:right="0" w:firstLine="0"/>
        <w:jc w:val="left"/>
        <w:rPr>
          <w:sz w:val="32"/>
        </w:rPr>
      </w:pPr>
      <w:r>
        <w:rPr>
          <w:sz w:val="32"/>
        </w:rPr>
        <w:t>#</w:t>
      </w:r>
      <w:r>
        <w:rPr>
          <w:spacing w:val="-8"/>
          <w:sz w:val="32"/>
        </w:rPr>
        <w:t> </w:t>
      </w:r>
      <w:r>
        <w:rPr>
          <w:sz w:val="32"/>
        </w:rPr>
        <w:t>Create</w:t>
      </w:r>
      <w:r>
        <w:rPr>
          <w:spacing w:val="-6"/>
          <w:sz w:val="32"/>
        </w:rPr>
        <w:t> </w:t>
      </w:r>
      <w:r>
        <w:rPr>
          <w:sz w:val="32"/>
        </w:rPr>
        <w:t>a</w:t>
      </w:r>
      <w:r>
        <w:rPr>
          <w:spacing w:val="-6"/>
          <w:sz w:val="32"/>
        </w:rPr>
        <w:t> </w:t>
      </w:r>
      <w:r>
        <w:rPr>
          <w:sz w:val="32"/>
        </w:rPr>
        <w:t>new</w:t>
      </w:r>
      <w:r>
        <w:rPr>
          <w:spacing w:val="-9"/>
          <w:sz w:val="32"/>
        </w:rPr>
        <w:t> </w:t>
      </w:r>
      <w:r>
        <w:rPr>
          <w:sz w:val="32"/>
        </w:rPr>
        <w:t>data</w:t>
      </w:r>
      <w:r>
        <w:rPr>
          <w:spacing w:val="-6"/>
          <w:sz w:val="32"/>
        </w:rPr>
        <w:t> </w:t>
      </w:r>
      <w:r>
        <w:rPr>
          <w:sz w:val="32"/>
        </w:rPr>
        <w:t>frame</w:t>
      </w:r>
      <w:r>
        <w:rPr>
          <w:spacing w:val="-7"/>
          <w:sz w:val="32"/>
        </w:rPr>
        <w:t> </w:t>
      </w:r>
      <w:r>
        <w:rPr>
          <w:sz w:val="32"/>
        </w:rPr>
        <w:t>(df3)</w:t>
      </w:r>
      <w:r>
        <w:rPr>
          <w:spacing w:val="-4"/>
          <w:sz w:val="32"/>
        </w:rPr>
        <w:t> </w:t>
      </w:r>
      <w:r>
        <w:rPr>
          <w:sz w:val="32"/>
        </w:rPr>
        <w:t>via</w:t>
      </w:r>
      <w:r>
        <w:rPr>
          <w:spacing w:val="-6"/>
          <w:sz w:val="32"/>
        </w:rPr>
        <w:t> </w:t>
      </w:r>
      <w:r>
        <w:rPr>
          <w:sz w:val="32"/>
        </w:rPr>
        <w:t>a</w:t>
      </w:r>
      <w:r>
        <w:rPr>
          <w:spacing w:val="-6"/>
          <w:sz w:val="32"/>
        </w:rPr>
        <w:t> </w:t>
      </w:r>
      <w:r>
        <w:rPr>
          <w:sz w:val="32"/>
        </w:rPr>
        <w:t>pandas</w:t>
      </w:r>
      <w:r>
        <w:rPr>
          <w:spacing w:val="-8"/>
          <w:sz w:val="32"/>
        </w:rPr>
        <w:t> </w:t>
      </w:r>
      <w:r>
        <w:rPr>
          <w:sz w:val="32"/>
        </w:rPr>
        <w:t>join on</w:t>
      </w:r>
      <w:r>
        <w:rPr>
          <w:spacing w:val="-4"/>
          <w:sz w:val="32"/>
        </w:rPr>
        <w:t> </w:t>
      </w:r>
      <w:r>
        <w:rPr>
          <w:sz w:val="32"/>
        </w:rPr>
        <w:t>uid</w:t>
      </w:r>
      <w:r>
        <w:rPr>
          <w:spacing w:val="-5"/>
          <w:sz w:val="32"/>
        </w:rPr>
        <w:t> </w:t>
      </w:r>
      <w:r>
        <w:rPr>
          <w:sz w:val="32"/>
        </w:rPr>
        <w:t>between df</w:t>
      </w:r>
      <w:r>
        <w:rPr>
          <w:spacing w:val="-4"/>
          <w:sz w:val="32"/>
        </w:rPr>
        <w:t> </w:t>
      </w:r>
      <w:r>
        <w:rPr>
          <w:sz w:val="32"/>
        </w:rPr>
        <w:t>and</w:t>
      </w:r>
      <w:r>
        <w:rPr>
          <w:spacing w:val="-6"/>
          <w:sz w:val="32"/>
        </w:rPr>
        <w:t> </w:t>
      </w:r>
      <w:r>
        <w:rPr>
          <w:sz w:val="32"/>
        </w:rPr>
        <w:t>df2</w:t>
      </w:r>
      <w:r>
        <w:rPr>
          <w:spacing w:val="-4"/>
          <w:sz w:val="32"/>
        </w:rPr>
        <w:t> </w:t>
      </w:r>
      <w:r>
        <w:rPr>
          <w:sz w:val="32"/>
        </w:rPr>
        <w:t>using</w:t>
      </w:r>
      <w:r>
        <w:rPr>
          <w:spacing w:val="-9"/>
          <w:sz w:val="32"/>
        </w:rPr>
        <w:t> </w:t>
      </w:r>
      <w:r>
        <w:rPr>
          <w:sz w:val="32"/>
        </w:rPr>
        <w:t>an</w:t>
      </w:r>
      <w:r>
        <w:rPr>
          <w:spacing w:val="-4"/>
          <w:sz w:val="32"/>
        </w:rPr>
        <w:t> </w:t>
      </w:r>
      <w:r>
        <w:rPr>
          <w:sz w:val="32"/>
        </w:rPr>
        <w:t>inner</w:t>
      </w:r>
      <w:r>
        <w:rPr>
          <w:spacing w:val="-8"/>
          <w:sz w:val="32"/>
        </w:rPr>
        <w:t> </w:t>
      </w:r>
      <w:r>
        <w:rPr>
          <w:spacing w:val="-4"/>
          <w:sz w:val="32"/>
        </w:rPr>
        <w:t>join</w:t>
      </w:r>
    </w:p>
    <w:p>
      <w:pPr>
        <w:pStyle w:val="BodyText"/>
        <w:spacing w:before="13"/>
        <w:rPr>
          <w:sz w:val="20"/>
        </w:rPr>
      </w:pPr>
      <w:r>
        <w:rPr/>
        <mc:AlternateContent>
          <mc:Choice Requires="wps">
            <w:drawing>
              <wp:anchor distT="0" distB="0" distL="0" distR="0" allowOverlap="1" layoutInCell="1" locked="0" behindDoc="1" simplePos="0" relativeHeight="487594496">
                <wp:simplePos x="0" y="0"/>
                <wp:positionH relativeFrom="page">
                  <wp:posOffset>896416</wp:posOffset>
                </wp:positionH>
                <wp:positionV relativeFrom="paragraph">
                  <wp:posOffset>170092</wp:posOffset>
                </wp:positionV>
                <wp:extent cx="8902700" cy="231775"/>
                <wp:effectExtent l="0" t="0" r="0" b="0"/>
                <wp:wrapTopAndBottom/>
                <wp:docPr id="24" name="Textbox 24"/>
                <wp:cNvGraphicFramePr>
                  <a:graphicFrameLocks/>
                </wp:cNvGraphicFramePr>
                <a:graphic>
                  <a:graphicData uri="http://schemas.microsoft.com/office/word/2010/wordprocessingShape">
                    <wps:wsp>
                      <wps:cNvPr id="24" name="Textbox 24"/>
                      <wps:cNvSpPr txBox="1"/>
                      <wps:spPr>
                        <a:xfrm>
                          <a:off x="0" y="0"/>
                          <a:ext cx="8902700" cy="231775"/>
                        </a:xfrm>
                        <a:prstGeom prst="rect">
                          <a:avLst/>
                        </a:prstGeom>
                        <a:solidFill>
                          <a:srgbClr val="1E1E1E"/>
                        </a:solidFill>
                      </wps:spPr>
                      <wps:txbx>
                        <w:txbxContent>
                          <w:p>
                            <w:pPr>
                              <w:spacing w:line="358" w:lineRule="exact" w:before="7"/>
                              <w:ind w:left="28" w:right="0" w:firstLine="0"/>
                              <w:jc w:val="left"/>
                              <w:rPr>
                                <w:rFonts w:ascii="Courier New"/>
                                <w:color w:val="000000"/>
                                <w:sz w:val="32"/>
                              </w:rPr>
                            </w:pPr>
                            <w:r>
                              <w:rPr>
                                <w:rFonts w:ascii="Courier New"/>
                                <w:color w:val="D3D3D3"/>
                                <w:sz w:val="32"/>
                              </w:rPr>
                              <w:t>df3=df2.merge</w:t>
                            </w:r>
                            <w:r>
                              <w:rPr>
                                <w:rFonts w:ascii="Courier New"/>
                                <w:color w:val="DCDCDC"/>
                                <w:sz w:val="32"/>
                              </w:rPr>
                              <w:t>(</w:t>
                            </w:r>
                            <w:r>
                              <w:rPr>
                                <w:rFonts w:ascii="Courier New"/>
                                <w:color w:val="D3D3D3"/>
                                <w:sz w:val="32"/>
                              </w:rPr>
                              <w:t>df</w:t>
                            </w:r>
                            <w:r>
                              <w:rPr>
                                <w:rFonts w:ascii="Courier New"/>
                                <w:color w:val="DCDCDC"/>
                                <w:sz w:val="32"/>
                              </w:rPr>
                              <w:t>,</w:t>
                            </w:r>
                            <w:r>
                              <w:rPr>
                                <w:rFonts w:ascii="Courier New"/>
                                <w:color w:val="DCDCDC"/>
                                <w:spacing w:val="-10"/>
                                <w:sz w:val="32"/>
                              </w:rPr>
                              <w:t> </w:t>
                            </w:r>
                            <w:r>
                              <w:rPr>
                                <w:rFonts w:ascii="Courier New"/>
                                <w:color w:val="D3D3D3"/>
                                <w:sz w:val="32"/>
                              </w:rPr>
                              <w:t>on</w:t>
                            </w:r>
                            <w:r>
                              <w:rPr>
                                <w:rFonts w:ascii="Courier New"/>
                                <w:color w:val="D3D3D3"/>
                                <w:spacing w:val="-7"/>
                                <w:sz w:val="32"/>
                              </w:rPr>
                              <w:t> </w:t>
                            </w:r>
                            <w:r>
                              <w:rPr>
                                <w:rFonts w:ascii="Courier New"/>
                                <w:color w:val="D3D3D3"/>
                                <w:sz w:val="32"/>
                              </w:rPr>
                              <w:t>=</w:t>
                            </w:r>
                            <w:r>
                              <w:rPr>
                                <w:rFonts w:ascii="Courier New"/>
                                <w:color w:val="DCDCDC"/>
                                <w:sz w:val="32"/>
                              </w:rPr>
                              <w:t>[</w:t>
                            </w:r>
                            <w:r>
                              <w:rPr>
                                <w:rFonts w:ascii="Courier New"/>
                                <w:color w:val="CE9178"/>
                                <w:sz w:val="32"/>
                              </w:rPr>
                              <w:t>'uid'</w:t>
                            </w:r>
                            <w:r>
                              <w:rPr>
                                <w:rFonts w:ascii="Courier New"/>
                                <w:color w:val="DCDCDC"/>
                                <w:sz w:val="32"/>
                              </w:rPr>
                              <w:t>],</w:t>
                            </w:r>
                            <w:r>
                              <w:rPr>
                                <w:rFonts w:ascii="Courier New"/>
                                <w:color w:val="DCDCDC"/>
                                <w:spacing w:val="-8"/>
                                <w:sz w:val="32"/>
                              </w:rPr>
                              <w:t> </w:t>
                            </w:r>
                            <w:r>
                              <w:rPr>
                                <w:rFonts w:ascii="Courier New"/>
                                <w:color w:val="D3D3D3"/>
                                <w:sz w:val="32"/>
                              </w:rPr>
                              <w:t>how</w:t>
                            </w:r>
                            <w:r>
                              <w:rPr>
                                <w:rFonts w:ascii="Courier New"/>
                                <w:color w:val="D3D3D3"/>
                                <w:spacing w:val="-7"/>
                                <w:sz w:val="32"/>
                              </w:rPr>
                              <w:t> </w:t>
                            </w:r>
                            <w:r>
                              <w:rPr>
                                <w:rFonts w:ascii="Courier New"/>
                                <w:color w:val="D3D3D3"/>
                                <w:sz w:val="32"/>
                              </w:rPr>
                              <w:t>=</w:t>
                            </w:r>
                            <w:r>
                              <w:rPr>
                                <w:rFonts w:ascii="Courier New"/>
                                <w:color w:val="D3D3D3"/>
                                <w:spacing w:val="-6"/>
                                <w:sz w:val="32"/>
                              </w:rPr>
                              <w:t> </w:t>
                            </w:r>
                            <w:r>
                              <w:rPr>
                                <w:rFonts w:ascii="Courier New"/>
                                <w:color w:val="CE9178"/>
                                <w:spacing w:val="-2"/>
                                <w:sz w:val="32"/>
                              </w:rPr>
                              <w:t>'inner'</w:t>
                            </w:r>
                            <w:r>
                              <w:rPr>
                                <w:rFonts w:ascii="Courier New"/>
                                <w:color w:val="DCDCDC"/>
                                <w:spacing w:val="-2"/>
                                <w:sz w:val="32"/>
                              </w:rPr>
                              <w:t>)</w:t>
                            </w:r>
                          </w:p>
                        </w:txbxContent>
                      </wps:txbx>
                      <wps:bodyPr wrap="square" lIns="0" tIns="0" rIns="0" bIns="0" rtlCol="0">
                        <a:noAutofit/>
                      </wps:bodyPr>
                    </wps:wsp>
                  </a:graphicData>
                </a:graphic>
              </wp:anchor>
            </w:drawing>
          </mc:Choice>
          <mc:Fallback>
            <w:pict>
              <v:shape style="position:absolute;margin-left:70.584pt;margin-top:13.393125pt;width:701pt;height:18.25pt;mso-position-horizontal-relative:page;mso-position-vertical-relative:paragraph;z-index:-15721984;mso-wrap-distance-left:0;mso-wrap-distance-right:0" type="#_x0000_t202" id="docshape21" filled="true" fillcolor="#1e1e1e" stroked="false">
                <v:textbox inset="0,0,0,0">
                  <w:txbxContent>
                    <w:p>
                      <w:pPr>
                        <w:spacing w:line="358" w:lineRule="exact" w:before="7"/>
                        <w:ind w:left="28" w:right="0" w:firstLine="0"/>
                        <w:jc w:val="left"/>
                        <w:rPr>
                          <w:rFonts w:ascii="Courier New"/>
                          <w:color w:val="000000"/>
                          <w:sz w:val="32"/>
                        </w:rPr>
                      </w:pPr>
                      <w:r>
                        <w:rPr>
                          <w:rFonts w:ascii="Courier New"/>
                          <w:color w:val="D3D3D3"/>
                          <w:sz w:val="32"/>
                        </w:rPr>
                        <w:t>df3=df2.merge</w:t>
                      </w:r>
                      <w:r>
                        <w:rPr>
                          <w:rFonts w:ascii="Courier New"/>
                          <w:color w:val="DCDCDC"/>
                          <w:sz w:val="32"/>
                        </w:rPr>
                        <w:t>(</w:t>
                      </w:r>
                      <w:r>
                        <w:rPr>
                          <w:rFonts w:ascii="Courier New"/>
                          <w:color w:val="D3D3D3"/>
                          <w:sz w:val="32"/>
                        </w:rPr>
                        <w:t>df</w:t>
                      </w:r>
                      <w:r>
                        <w:rPr>
                          <w:rFonts w:ascii="Courier New"/>
                          <w:color w:val="DCDCDC"/>
                          <w:sz w:val="32"/>
                        </w:rPr>
                        <w:t>,</w:t>
                      </w:r>
                      <w:r>
                        <w:rPr>
                          <w:rFonts w:ascii="Courier New"/>
                          <w:color w:val="DCDCDC"/>
                          <w:spacing w:val="-10"/>
                          <w:sz w:val="32"/>
                        </w:rPr>
                        <w:t> </w:t>
                      </w:r>
                      <w:r>
                        <w:rPr>
                          <w:rFonts w:ascii="Courier New"/>
                          <w:color w:val="D3D3D3"/>
                          <w:sz w:val="32"/>
                        </w:rPr>
                        <w:t>on</w:t>
                      </w:r>
                      <w:r>
                        <w:rPr>
                          <w:rFonts w:ascii="Courier New"/>
                          <w:color w:val="D3D3D3"/>
                          <w:spacing w:val="-7"/>
                          <w:sz w:val="32"/>
                        </w:rPr>
                        <w:t> </w:t>
                      </w:r>
                      <w:r>
                        <w:rPr>
                          <w:rFonts w:ascii="Courier New"/>
                          <w:color w:val="D3D3D3"/>
                          <w:sz w:val="32"/>
                        </w:rPr>
                        <w:t>=</w:t>
                      </w:r>
                      <w:r>
                        <w:rPr>
                          <w:rFonts w:ascii="Courier New"/>
                          <w:color w:val="DCDCDC"/>
                          <w:sz w:val="32"/>
                        </w:rPr>
                        <w:t>[</w:t>
                      </w:r>
                      <w:r>
                        <w:rPr>
                          <w:rFonts w:ascii="Courier New"/>
                          <w:color w:val="CE9178"/>
                          <w:sz w:val="32"/>
                        </w:rPr>
                        <w:t>'uid'</w:t>
                      </w:r>
                      <w:r>
                        <w:rPr>
                          <w:rFonts w:ascii="Courier New"/>
                          <w:color w:val="DCDCDC"/>
                          <w:sz w:val="32"/>
                        </w:rPr>
                        <w:t>],</w:t>
                      </w:r>
                      <w:r>
                        <w:rPr>
                          <w:rFonts w:ascii="Courier New"/>
                          <w:color w:val="DCDCDC"/>
                          <w:spacing w:val="-8"/>
                          <w:sz w:val="32"/>
                        </w:rPr>
                        <w:t> </w:t>
                      </w:r>
                      <w:r>
                        <w:rPr>
                          <w:rFonts w:ascii="Courier New"/>
                          <w:color w:val="D3D3D3"/>
                          <w:sz w:val="32"/>
                        </w:rPr>
                        <w:t>how</w:t>
                      </w:r>
                      <w:r>
                        <w:rPr>
                          <w:rFonts w:ascii="Courier New"/>
                          <w:color w:val="D3D3D3"/>
                          <w:spacing w:val="-7"/>
                          <w:sz w:val="32"/>
                        </w:rPr>
                        <w:t> </w:t>
                      </w:r>
                      <w:r>
                        <w:rPr>
                          <w:rFonts w:ascii="Courier New"/>
                          <w:color w:val="D3D3D3"/>
                          <w:sz w:val="32"/>
                        </w:rPr>
                        <w:t>=</w:t>
                      </w:r>
                      <w:r>
                        <w:rPr>
                          <w:rFonts w:ascii="Courier New"/>
                          <w:color w:val="D3D3D3"/>
                          <w:spacing w:val="-6"/>
                          <w:sz w:val="32"/>
                        </w:rPr>
                        <w:t> </w:t>
                      </w:r>
                      <w:r>
                        <w:rPr>
                          <w:rFonts w:ascii="Courier New"/>
                          <w:color w:val="CE9178"/>
                          <w:spacing w:val="-2"/>
                          <w:sz w:val="32"/>
                        </w:rPr>
                        <w:t>'inner'</w:t>
                      </w:r>
                      <w:r>
                        <w:rPr>
                          <w:rFonts w:ascii="Courier New"/>
                          <w:color w:val="DCDCDC"/>
                          <w:spacing w:val="-2"/>
                          <w:sz w:val="32"/>
                        </w:rPr>
                        <w:t>)</w:t>
                      </w:r>
                    </w:p>
                  </w:txbxContent>
                </v:textbox>
                <v:fill type="solid"/>
                <w10:wrap type="topAndBottom"/>
              </v:shape>
            </w:pict>
          </mc:Fallback>
        </mc:AlternateContent>
      </w:r>
    </w:p>
    <w:p>
      <w:pPr>
        <w:pStyle w:val="BodyText"/>
        <w:spacing w:before="250"/>
        <w:rPr>
          <w:sz w:val="32"/>
        </w:rPr>
      </w:pPr>
    </w:p>
    <w:p>
      <w:pPr>
        <w:spacing w:line="271" w:lineRule="auto" w:before="0"/>
        <w:ind w:left="220" w:right="0" w:firstLine="0"/>
        <w:jc w:val="left"/>
        <w:rPr>
          <w:sz w:val="32"/>
        </w:rPr>
      </w:pPr>
      <w:r>
        <w:rPr>
          <w:sz w:val="32"/>
        </w:rPr>
        <w:t>#</w:t>
      </w:r>
      <w:r>
        <w:rPr>
          <w:spacing w:val="21"/>
          <w:sz w:val="32"/>
        </w:rPr>
        <w:t> </w:t>
      </w:r>
      <w:r>
        <w:rPr>
          <w:sz w:val="32"/>
        </w:rPr>
        <w:t>Drop</w:t>
      </w:r>
      <w:r>
        <w:rPr>
          <w:spacing w:val="21"/>
          <w:sz w:val="32"/>
        </w:rPr>
        <w:t> </w:t>
      </w:r>
      <w:r>
        <w:rPr>
          <w:sz w:val="32"/>
        </w:rPr>
        <w:t>the old</w:t>
      </w:r>
      <w:r>
        <w:rPr>
          <w:spacing w:val="21"/>
          <w:sz w:val="32"/>
        </w:rPr>
        <w:t> </w:t>
      </w:r>
      <w:r>
        <w:rPr>
          <w:sz w:val="32"/>
        </w:rPr>
        <w:t>spent</w:t>
      </w:r>
      <w:r>
        <w:rPr>
          <w:spacing w:val="20"/>
          <w:sz w:val="32"/>
        </w:rPr>
        <w:t> </w:t>
      </w:r>
      <w:r>
        <w:rPr>
          <w:sz w:val="32"/>
        </w:rPr>
        <w:t>column</w:t>
      </w:r>
      <w:r>
        <w:rPr>
          <w:spacing w:val="21"/>
          <w:sz w:val="32"/>
        </w:rPr>
        <w:t> </w:t>
      </w:r>
      <w:r>
        <w:rPr>
          <w:sz w:val="32"/>
        </w:rPr>
        <w:t>as</w:t>
      </w:r>
      <w:r>
        <w:rPr>
          <w:spacing w:val="19"/>
          <w:sz w:val="32"/>
        </w:rPr>
        <w:t> </w:t>
      </w:r>
      <w:r>
        <w:rPr>
          <w:sz w:val="32"/>
        </w:rPr>
        <w:t>the new</w:t>
      </w:r>
      <w:r>
        <w:rPr>
          <w:spacing w:val="23"/>
          <w:sz w:val="32"/>
        </w:rPr>
        <w:t> </w:t>
      </w:r>
      <w:r>
        <w:rPr>
          <w:sz w:val="32"/>
        </w:rPr>
        <w:t>created</w:t>
      </w:r>
      <w:r>
        <w:rPr>
          <w:spacing w:val="23"/>
          <w:sz w:val="32"/>
        </w:rPr>
        <w:t> </w:t>
      </w:r>
      <w:r>
        <w:rPr>
          <w:sz w:val="32"/>
        </w:rPr>
        <w:t>Spent</w:t>
      </w:r>
      <w:r>
        <w:rPr>
          <w:spacing w:val="20"/>
          <w:sz w:val="32"/>
        </w:rPr>
        <w:t> </w:t>
      </w:r>
      <w:r>
        <w:rPr>
          <w:sz w:val="32"/>
        </w:rPr>
        <w:t>column</w:t>
      </w:r>
      <w:r>
        <w:rPr>
          <w:spacing w:val="20"/>
          <w:sz w:val="32"/>
        </w:rPr>
        <w:t> </w:t>
      </w:r>
      <w:r>
        <w:rPr>
          <w:sz w:val="32"/>
        </w:rPr>
        <w:t>in</w:t>
      </w:r>
      <w:r>
        <w:rPr>
          <w:spacing w:val="21"/>
          <w:sz w:val="32"/>
        </w:rPr>
        <w:t> </w:t>
      </w:r>
      <w:r>
        <w:rPr>
          <w:sz w:val="32"/>
        </w:rPr>
        <w:t>step</w:t>
      </w:r>
      <w:r>
        <w:rPr>
          <w:spacing w:val="21"/>
          <w:sz w:val="32"/>
        </w:rPr>
        <w:t> </w:t>
      </w:r>
      <w:r>
        <w:rPr>
          <w:sz w:val="32"/>
        </w:rPr>
        <w:t>2 has</w:t>
      </w:r>
      <w:r>
        <w:rPr>
          <w:spacing w:val="19"/>
          <w:sz w:val="32"/>
        </w:rPr>
        <w:t> </w:t>
      </w:r>
      <w:r>
        <w:rPr>
          <w:sz w:val="32"/>
        </w:rPr>
        <w:t>the needed</w:t>
      </w:r>
      <w:r>
        <w:rPr>
          <w:spacing w:val="21"/>
          <w:sz w:val="32"/>
        </w:rPr>
        <w:t> </w:t>
      </w:r>
      <w:r>
        <w:rPr>
          <w:sz w:val="32"/>
        </w:rPr>
        <w:t>aggregated</w:t>
      </w:r>
      <w:r>
        <w:rPr>
          <w:spacing w:val="21"/>
          <w:sz w:val="32"/>
        </w:rPr>
        <w:t> </w:t>
      </w:r>
      <w:r>
        <w:rPr>
          <w:sz w:val="32"/>
        </w:rPr>
        <w:t>sum</w:t>
      </w:r>
      <w:r>
        <w:rPr>
          <w:spacing w:val="19"/>
          <w:sz w:val="32"/>
        </w:rPr>
        <w:t> </w:t>
      </w:r>
      <w:r>
        <w:rPr>
          <w:sz w:val="32"/>
        </w:rPr>
        <w:t>of </w:t>
      </w:r>
      <w:r>
        <w:rPr>
          <w:spacing w:val="-2"/>
          <w:sz w:val="32"/>
        </w:rPr>
        <w:t>purchases</w:t>
      </w:r>
    </w:p>
    <w:p>
      <w:pPr>
        <w:pStyle w:val="BodyText"/>
        <w:spacing w:before="1"/>
        <w:rPr>
          <w:sz w:val="17"/>
        </w:rPr>
      </w:pPr>
      <w:r>
        <w:rPr/>
        <mc:AlternateContent>
          <mc:Choice Requires="wps">
            <w:drawing>
              <wp:anchor distT="0" distB="0" distL="0" distR="0" allowOverlap="1" layoutInCell="1" locked="0" behindDoc="1" simplePos="0" relativeHeight="487595008">
                <wp:simplePos x="0" y="0"/>
                <wp:positionH relativeFrom="page">
                  <wp:posOffset>896416</wp:posOffset>
                </wp:positionH>
                <wp:positionV relativeFrom="paragraph">
                  <wp:posOffset>140006</wp:posOffset>
                </wp:positionV>
                <wp:extent cx="8902700" cy="229235"/>
                <wp:effectExtent l="0" t="0" r="0" b="0"/>
                <wp:wrapTopAndBottom/>
                <wp:docPr id="25" name="Textbox 25"/>
                <wp:cNvGraphicFramePr>
                  <a:graphicFrameLocks/>
                </wp:cNvGraphicFramePr>
                <a:graphic>
                  <a:graphicData uri="http://schemas.microsoft.com/office/word/2010/wordprocessingShape">
                    <wps:wsp>
                      <wps:cNvPr id="25" name="Textbox 25"/>
                      <wps:cNvSpPr txBox="1"/>
                      <wps:spPr>
                        <a:xfrm>
                          <a:off x="0" y="0"/>
                          <a:ext cx="8902700" cy="229235"/>
                        </a:xfrm>
                        <a:prstGeom prst="rect">
                          <a:avLst/>
                        </a:prstGeom>
                        <a:solidFill>
                          <a:srgbClr val="1E1E1E"/>
                        </a:solidFill>
                      </wps:spPr>
                      <wps:txbx>
                        <w:txbxContent>
                          <w:p>
                            <w:pPr>
                              <w:spacing w:line="353" w:lineRule="exact" w:before="7"/>
                              <w:ind w:left="28" w:right="0" w:firstLine="0"/>
                              <w:jc w:val="left"/>
                              <w:rPr>
                                <w:rFonts w:ascii="Courier New"/>
                                <w:color w:val="000000"/>
                                <w:sz w:val="32"/>
                              </w:rPr>
                            </w:pPr>
                            <w:r>
                              <w:rPr>
                                <w:rFonts w:ascii="Courier New"/>
                                <w:color w:val="D3D3D3"/>
                                <w:sz w:val="32"/>
                              </w:rPr>
                              <w:t>df3.drop</w:t>
                            </w:r>
                            <w:r>
                              <w:rPr>
                                <w:rFonts w:ascii="Courier New"/>
                                <w:color w:val="DCDCDC"/>
                                <w:sz w:val="32"/>
                              </w:rPr>
                              <w:t>(</w:t>
                            </w:r>
                            <w:r>
                              <w:rPr>
                                <w:rFonts w:ascii="Courier New"/>
                                <w:color w:val="CE9178"/>
                                <w:sz w:val="32"/>
                              </w:rPr>
                              <w:t>'spent'</w:t>
                            </w:r>
                            <w:r>
                              <w:rPr>
                                <w:rFonts w:ascii="Courier New"/>
                                <w:color w:val="DCDCDC"/>
                                <w:sz w:val="32"/>
                              </w:rPr>
                              <w:t>,</w:t>
                            </w:r>
                            <w:r>
                              <w:rPr>
                                <w:rFonts w:ascii="Courier New"/>
                                <w:color w:val="D3D3D3"/>
                                <w:sz w:val="32"/>
                              </w:rPr>
                              <w:t>axis=</w:t>
                            </w:r>
                            <w:r>
                              <w:rPr>
                                <w:rFonts w:ascii="Courier New"/>
                                <w:color w:val="B5CEA8"/>
                                <w:sz w:val="32"/>
                              </w:rPr>
                              <w:t>1</w:t>
                            </w:r>
                            <w:r>
                              <w:rPr>
                                <w:rFonts w:ascii="Courier New"/>
                                <w:color w:val="DCDCDC"/>
                                <w:sz w:val="32"/>
                              </w:rPr>
                              <w:t>,</w:t>
                            </w:r>
                            <w:r>
                              <w:rPr>
                                <w:rFonts w:ascii="Courier New"/>
                                <w:color w:val="DCDCDC"/>
                                <w:spacing w:val="-27"/>
                                <w:sz w:val="32"/>
                              </w:rPr>
                              <w:t> </w:t>
                            </w:r>
                            <w:r>
                              <w:rPr>
                                <w:rFonts w:ascii="Courier New"/>
                                <w:color w:val="D3D3D3"/>
                                <w:spacing w:val="-2"/>
                                <w:sz w:val="32"/>
                              </w:rPr>
                              <w:t>inplace=</w:t>
                            </w:r>
                            <w:r>
                              <w:rPr>
                                <w:rFonts w:ascii="Courier New"/>
                                <w:color w:val="559CD5"/>
                                <w:spacing w:val="-2"/>
                                <w:sz w:val="32"/>
                              </w:rPr>
                              <w:t>True</w:t>
                            </w:r>
                            <w:r>
                              <w:rPr>
                                <w:rFonts w:ascii="Courier New"/>
                                <w:color w:val="DCDCDC"/>
                                <w:spacing w:val="-2"/>
                                <w:sz w:val="32"/>
                              </w:rPr>
                              <w:t>)</w:t>
                            </w:r>
                          </w:p>
                        </w:txbxContent>
                      </wps:txbx>
                      <wps:bodyPr wrap="square" lIns="0" tIns="0" rIns="0" bIns="0" rtlCol="0">
                        <a:noAutofit/>
                      </wps:bodyPr>
                    </wps:wsp>
                  </a:graphicData>
                </a:graphic>
              </wp:anchor>
            </w:drawing>
          </mc:Choice>
          <mc:Fallback>
            <w:pict>
              <v:shape style="position:absolute;margin-left:70.584pt;margin-top:11.02417pt;width:701pt;height:18.05pt;mso-position-horizontal-relative:page;mso-position-vertical-relative:paragraph;z-index:-15721472;mso-wrap-distance-left:0;mso-wrap-distance-right:0" type="#_x0000_t202" id="docshape22" filled="true" fillcolor="#1e1e1e" stroked="false">
                <v:textbox inset="0,0,0,0">
                  <w:txbxContent>
                    <w:p>
                      <w:pPr>
                        <w:spacing w:line="353" w:lineRule="exact" w:before="7"/>
                        <w:ind w:left="28" w:right="0" w:firstLine="0"/>
                        <w:jc w:val="left"/>
                        <w:rPr>
                          <w:rFonts w:ascii="Courier New"/>
                          <w:color w:val="000000"/>
                          <w:sz w:val="32"/>
                        </w:rPr>
                      </w:pPr>
                      <w:r>
                        <w:rPr>
                          <w:rFonts w:ascii="Courier New"/>
                          <w:color w:val="D3D3D3"/>
                          <w:sz w:val="32"/>
                        </w:rPr>
                        <w:t>df3.drop</w:t>
                      </w:r>
                      <w:r>
                        <w:rPr>
                          <w:rFonts w:ascii="Courier New"/>
                          <w:color w:val="DCDCDC"/>
                          <w:sz w:val="32"/>
                        </w:rPr>
                        <w:t>(</w:t>
                      </w:r>
                      <w:r>
                        <w:rPr>
                          <w:rFonts w:ascii="Courier New"/>
                          <w:color w:val="CE9178"/>
                          <w:sz w:val="32"/>
                        </w:rPr>
                        <w:t>'spent'</w:t>
                      </w:r>
                      <w:r>
                        <w:rPr>
                          <w:rFonts w:ascii="Courier New"/>
                          <w:color w:val="DCDCDC"/>
                          <w:sz w:val="32"/>
                        </w:rPr>
                        <w:t>,</w:t>
                      </w:r>
                      <w:r>
                        <w:rPr>
                          <w:rFonts w:ascii="Courier New"/>
                          <w:color w:val="D3D3D3"/>
                          <w:sz w:val="32"/>
                        </w:rPr>
                        <w:t>axis=</w:t>
                      </w:r>
                      <w:r>
                        <w:rPr>
                          <w:rFonts w:ascii="Courier New"/>
                          <w:color w:val="B5CEA8"/>
                          <w:sz w:val="32"/>
                        </w:rPr>
                        <w:t>1</w:t>
                      </w:r>
                      <w:r>
                        <w:rPr>
                          <w:rFonts w:ascii="Courier New"/>
                          <w:color w:val="DCDCDC"/>
                          <w:sz w:val="32"/>
                        </w:rPr>
                        <w:t>,</w:t>
                      </w:r>
                      <w:r>
                        <w:rPr>
                          <w:rFonts w:ascii="Courier New"/>
                          <w:color w:val="DCDCDC"/>
                          <w:spacing w:val="-27"/>
                          <w:sz w:val="32"/>
                        </w:rPr>
                        <w:t> </w:t>
                      </w:r>
                      <w:r>
                        <w:rPr>
                          <w:rFonts w:ascii="Courier New"/>
                          <w:color w:val="D3D3D3"/>
                          <w:spacing w:val="-2"/>
                          <w:sz w:val="32"/>
                        </w:rPr>
                        <w:t>inplace=</w:t>
                      </w:r>
                      <w:r>
                        <w:rPr>
                          <w:rFonts w:ascii="Courier New"/>
                          <w:color w:val="559CD5"/>
                          <w:spacing w:val="-2"/>
                          <w:sz w:val="32"/>
                        </w:rPr>
                        <w:t>True</w:t>
                      </w:r>
                      <w:r>
                        <w:rPr>
                          <w:rFonts w:ascii="Courier New"/>
                          <w:color w:val="DCDCDC"/>
                          <w:spacing w:val="-2"/>
                          <w:sz w:val="32"/>
                        </w:rPr>
                        <w:t>)</w:t>
                      </w:r>
                    </w:p>
                  </w:txbxContent>
                </v:textbox>
                <v:fill type="solid"/>
                <w10:wrap type="topAndBottom"/>
              </v:shape>
            </w:pict>
          </mc:Fallback>
        </mc:AlternateContent>
      </w:r>
    </w:p>
    <w:p>
      <w:pPr>
        <w:spacing w:after="0"/>
        <w:rPr>
          <w:sz w:val="17"/>
        </w:rPr>
        <w:sectPr>
          <w:pgSz w:w="16840" w:h="11910" w:orient="landscape"/>
          <w:pgMar w:top="1340" w:bottom="280" w:left="1220" w:right="1220"/>
        </w:sectPr>
      </w:pPr>
    </w:p>
    <w:p>
      <w:pPr>
        <w:spacing w:line="271" w:lineRule="auto" w:before="91"/>
        <w:ind w:left="220" w:right="175" w:firstLine="0"/>
        <w:jc w:val="left"/>
        <w:rPr>
          <w:sz w:val="32"/>
        </w:rPr>
      </w:pPr>
      <w:r>
        <w:rPr>
          <w:sz w:val="32"/>
        </w:rPr>
        <w:t># Create</w:t>
      </w:r>
      <w:r>
        <w:rPr>
          <w:spacing w:val="-3"/>
          <w:sz w:val="32"/>
        </w:rPr>
        <w:t> </w:t>
      </w:r>
      <w:r>
        <w:rPr>
          <w:sz w:val="32"/>
        </w:rPr>
        <w:t>a new</w:t>
      </w:r>
      <w:r>
        <w:rPr>
          <w:spacing w:val="-1"/>
          <w:sz w:val="32"/>
        </w:rPr>
        <w:t> </w:t>
      </w:r>
      <w:r>
        <w:rPr>
          <w:sz w:val="32"/>
        </w:rPr>
        <w:t>column ‘Convert’ using</w:t>
      </w:r>
      <w:r>
        <w:rPr>
          <w:spacing w:val="-1"/>
          <w:sz w:val="32"/>
        </w:rPr>
        <w:t> </w:t>
      </w:r>
      <w:r>
        <w:rPr>
          <w:sz w:val="32"/>
        </w:rPr>
        <w:t>a pandas inline</w:t>
      </w:r>
      <w:r>
        <w:rPr>
          <w:spacing w:val="-3"/>
          <w:sz w:val="32"/>
        </w:rPr>
        <w:t> </w:t>
      </w:r>
      <w:r>
        <w:rPr>
          <w:sz w:val="32"/>
        </w:rPr>
        <w:t>function to</w:t>
      </w:r>
      <w:r>
        <w:rPr>
          <w:spacing w:val="-1"/>
          <w:sz w:val="32"/>
        </w:rPr>
        <w:t> </w:t>
      </w:r>
      <w:r>
        <w:rPr>
          <w:sz w:val="32"/>
        </w:rPr>
        <w:t>place</w:t>
      </w:r>
      <w:r>
        <w:rPr>
          <w:spacing w:val="-3"/>
          <w:sz w:val="32"/>
        </w:rPr>
        <w:t> </w:t>
      </w:r>
      <w:r>
        <w:rPr>
          <w:sz w:val="32"/>
        </w:rPr>
        <w:t>a 1 where there was a purchase</w:t>
      </w:r>
      <w:r>
        <w:rPr>
          <w:spacing w:val="-3"/>
          <w:sz w:val="32"/>
        </w:rPr>
        <w:t> </w:t>
      </w:r>
      <w:r>
        <w:rPr>
          <w:sz w:val="32"/>
        </w:rPr>
        <w:t>and 0 otherwise</w:t>
      </w:r>
    </w:p>
    <w:p>
      <w:pPr>
        <w:tabs>
          <w:tab w:pos="14211" w:val="left" w:leader="none"/>
        </w:tabs>
        <w:spacing w:before="228"/>
        <w:ind w:left="220" w:right="0" w:firstLine="0"/>
        <w:jc w:val="left"/>
        <w:rPr>
          <w:rFonts w:ascii="Courier New"/>
          <w:sz w:val="32"/>
        </w:rPr>
      </w:pPr>
      <w:r>
        <w:rPr>
          <w:rFonts w:ascii="Courier New"/>
          <w:color w:val="D3D3D3"/>
          <w:sz w:val="32"/>
          <w:shd w:fill="1E1E1E" w:color="auto" w:val="clear"/>
        </w:rPr>
        <w:t>df3</w:t>
      </w:r>
      <w:r>
        <w:rPr>
          <w:rFonts w:ascii="Courier New"/>
          <w:color w:val="DCDCDC"/>
          <w:sz w:val="32"/>
          <w:shd w:fill="1E1E1E" w:color="auto" w:val="clear"/>
        </w:rPr>
        <w:t>[</w:t>
      </w:r>
      <w:r>
        <w:rPr>
          <w:rFonts w:ascii="Courier New"/>
          <w:color w:val="CE9178"/>
          <w:sz w:val="32"/>
          <w:shd w:fill="1E1E1E" w:color="auto" w:val="clear"/>
        </w:rPr>
        <w:t>'Convert'</w:t>
      </w:r>
      <w:r>
        <w:rPr>
          <w:rFonts w:ascii="Courier New"/>
          <w:color w:val="DCDCDC"/>
          <w:sz w:val="32"/>
          <w:shd w:fill="1E1E1E" w:color="auto" w:val="clear"/>
        </w:rPr>
        <w:t>]</w:t>
      </w:r>
      <w:r>
        <w:rPr>
          <w:rFonts w:ascii="Courier New"/>
          <w:color w:val="DCDCDC"/>
          <w:spacing w:val="-9"/>
          <w:sz w:val="32"/>
          <w:shd w:fill="1E1E1E" w:color="auto" w:val="clear"/>
        </w:rPr>
        <w:t> </w:t>
      </w:r>
      <w:r>
        <w:rPr>
          <w:rFonts w:ascii="Courier New"/>
          <w:color w:val="D3D3D3"/>
          <w:sz w:val="32"/>
          <w:shd w:fill="1E1E1E" w:color="auto" w:val="clear"/>
        </w:rPr>
        <w:t>=</w:t>
      </w:r>
      <w:r>
        <w:rPr>
          <w:rFonts w:ascii="Courier New"/>
          <w:color w:val="D3D3D3"/>
          <w:spacing w:val="-7"/>
          <w:sz w:val="32"/>
          <w:shd w:fill="1E1E1E" w:color="auto" w:val="clear"/>
        </w:rPr>
        <w:t> </w:t>
      </w:r>
      <w:r>
        <w:rPr>
          <w:rFonts w:ascii="Courier New"/>
          <w:color w:val="D3D3D3"/>
          <w:sz w:val="32"/>
          <w:shd w:fill="1E1E1E" w:color="auto" w:val="clear"/>
        </w:rPr>
        <w:t>df3</w:t>
      </w:r>
      <w:r>
        <w:rPr>
          <w:rFonts w:ascii="Courier New"/>
          <w:color w:val="DCDCDC"/>
          <w:sz w:val="32"/>
          <w:shd w:fill="1E1E1E" w:color="auto" w:val="clear"/>
        </w:rPr>
        <w:t>[</w:t>
      </w:r>
      <w:r>
        <w:rPr>
          <w:rFonts w:ascii="Courier New"/>
          <w:color w:val="CE9178"/>
          <w:sz w:val="32"/>
          <w:shd w:fill="1E1E1E" w:color="auto" w:val="clear"/>
        </w:rPr>
        <w:t>'Spent'</w:t>
      </w:r>
      <w:r>
        <w:rPr>
          <w:rFonts w:ascii="Courier New"/>
          <w:color w:val="DCDCDC"/>
          <w:sz w:val="32"/>
          <w:shd w:fill="1E1E1E" w:color="auto" w:val="clear"/>
        </w:rPr>
        <w:t>]</w:t>
      </w:r>
      <w:r>
        <w:rPr>
          <w:rFonts w:ascii="Courier New"/>
          <w:color w:val="D3D3D3"/>
          <w:sz w:val="32"/>
          <w:shd w:fill="1E1E1E" w:color="auto" w:val="clear"/>
        </w:rPr>
        <w:t>.</w:t>
      </w:r>
      <w:r>
        <w:rPr>
          <w:rFonts w:ascii="Courier New"/>
          <w:color w:val="DCDCAA"/>
          <w:sz w:val="32"/>
          <w:shd w:fill="1E1E1E" w:color="auto" w:val="clear"/>
        </w:rPr>
        <w:t>map</w:t>
      </w:r>
      <w:r>
        <w:rPr>
          <w:rFonts w:ascii="Courier New"/>
          <w:color w:val="DCDCDC"/>
          <w:sz w:val="32"/>
          <w:shd w:fill="1E1E1E" w:color="auto" w:val="clear"/>
        </w:rPr>
        <w:t>(</w:t>
      </w:r>
      <w:r>
        <w:rPr>
          <w:rFonts w:ascii="Courier New"/>
          <w:color w:val="559CD5"/>
          <w:sz w:val="32"/>
          <w:shd w:fill="1E1E1E" w:color="auto" w:val="clear"/>
        </w:rPr>
        <w:t>lambda</w:t>
      </w:r>
      <w:r>
        <w:rPr>
          <w:rFonts w:ascii="Courier New"/>
          <w:color w:val="559CD5"/>
          <w:spacing w:val="-7"/>
          <w:sz w:val="32"/>
          <w:shd w:fill="1E1E1E" w:color="auto" w:val="clear"/>
        </w:rPr>
        <w:t> </w:t>
      </w:r>
      <w:r>
        <w:rPr>
          <w:rFonts w:ascii="Courier New"/>
          <w:color w:val="D3D3D3"/>
          <w:sz w:val="32"/>
          <w:shd w:fill="1E1E1E" w:color="auto" w:val="clear"/>
        </w:rPr>
        <w:t>x</w:t>
      </w:r>
      <w:r>
        <w:rPr>
          <w:rFonts w:ascii="Courier New"/>
          <w:color w:val="DCDCDC"/>
          <w:sz w:val="32"/>
          <w:shd w:fill="1E1E1E" w:color="auto" w:val="clear"/>
        </w:rPr>
        <w:t>:</w:t>
      </w:r>
      <w:r>
        <w:rPr>
          <w:rFonts w:ascii="Courier New"/>
          <w:color w:val="DCDCDC"/>
          <w:spacing w:val="-7"/>
          <w:sz w:val="32"/>
          <w:shd w:fill="1E1E1E" w:color="auto" w:val="clear"/>
        </w:rPr>
        <w:t> </w:t>
      </w:r>
      <w:r>
        <w:rPr>
          <w:rFonts w:ascii="Courier New"/>
          <w:color w:val="B5CEA8"/>
          <w:sz w:val="32"/>
          <w:shd w:fill="1E1E1E" w:color="auto" w:val="clear"/>
        </w:rPr>
        <w:t>1</w:t>
      </w:r>
      <w:r>
        <w:rPr>
          <w:rFonts w:ascii="Courier New"/>
          <w:color w:val="B5CEA8"/>
          <w:spacing w:val="-7"/>
          <w:sz w:val="32"/>
          <w:shd w:fill="1E1E1E" w:color="auto" w:val="clear"/>
        </w:rPr>
        <w:t> </w:t>
      </w:r>
      <w:r>
        <w:rPr>
          <w:rFonts w:ascii="Courier New"/>
          <w:color w:val="C585C0"/>
          <w:sz w:val="32"/>
          <w:shd w:fill="1E1E1E" w:color="auto" w:val="clear"/>
        </w:rPr>
        <w:t>if</w:t>
      </w:r>
      <w:r>
        <w:rPr>
          <w:rFonts w:ascii="Courier New"/>
          <w:color w:val="C585C0"/>
          <w:spacing w:val="-7"/>
          <w:sz w:val="32"/>
          <w:shd w:fill="1E1E1E" w:color="auto" w:val="clear"/>
        </w:rPr>
        <w:t> </w:t>
      </w:r>
      <w:r>
        <w:rPr>
          <w:rFonts w:ascii="Courier New"/>
          <w:color w:val="D3D3D3"/>
          <w:sz w:val="32"/>
          <w:shd w:fill="1E1E1E" w:color="auto" w:val="clear"/>
        </w:rPr>
        <w:t>x&gt;</w:t>
      </w:r>
      <w:r>
        <w:rPr>
          <w:rFonts w:ascii="Courier New"/>
          <w:color w:val="B5CEA8"/>
          <w:sz w:val="32"/>
          <w:shd w:fill="1E1E1E" w:color="auto" w:val="clear"/>
        </w:rPr>
        <w:t>0</w:t>
      </w:r>
      <w:r>
        <w:rPr>
          <w:rFonts w:ascii="Courier New"/>
          <w:color w:val="B5CEA8"/>
          <w:spacing w:val="-7"/>
          <w:sz w:val="32"/>
          <w:shd w:fill="1E1E1E" w:color="auto" w:val="clear"/>
        </w:rPr>
        <w:t> </w:t>
      </w:r>
      <w:r>
        <w:rPr>
          <w:rFonts w:ascii="Courier New"/>
          <w:color w:val="C585C0"/>
          <w:sz w:val="32"/>
          <w:shd w:fill="1E1E1E" w:color="auto" w:val="clear"/>
        </w:rPr>
        <w:t>else</w:t>
      </w:r>
      <w:r>
        <w:rPr>
          <w:rFonts w:ascii="Courier New"/>
          <w:color w:val="C585C0"/>
          <w:spacing w:val="-6"/>
          <w:sz w:val="32"/>
          <w:shd w:fill="1E1E1E" w:color="auto" w:val="clear"/>
        </w:rPr>
        <w:t> </w:t>
      </w:r>
      <w:r>
        <w:rPr>
          <w:rFonts w:ascii="Courier New"/>
          <w:color w:val="B5CEA8"/>
          <w:spacing w:val="-5"/>
          <w:sz w:val="32"/>
          <w:shd w:fill="1E1E1E" w:color="auto" w:val="clear"/>
        </w:rPr>
        <w:t>0</w:t>
      </w:r>
      <w:r>
        <w:rPr>
          <w:rFonts w:ascii="Courier New"/>
          <w:color w:val="DCDCDC"/>
          <w:spacing w:val="-5"/>
          <w:sz w:val="32"/>
          <w:shd w:fill="1E1E1E" w:color="auto" w:val="clear"/>
        </w:rPr>
        <w:t>)</w:t>
      </w:r>
      <w:r>
        <w:rPr>
          <w:rFonts w:ascii="Courier New"/>
          <w:color w:val="DCDCDC"/>
          <w:sz w:val="32"/>
          <w:shd w:fill="1E1E1E" w:color="auto" w:val="clear"/>
        </w:rPr>
        <w:tab/>
      </w:r>
    </w:p>
    <w:p>
      <w:pPr>
        <w:pStyle w:val="BodyText"/>
        <w:spacing w:before="241"/>
        <w:rPr>
          <w:rFonts w:ascii="Courier New"/>
          <w:sz w:val="32"/>
        </w:rPr>
      </w:pPr>
    </w:p>
    <w:p>
      <w:pPr>
        <w:spacing w:before="0"/>
        <w:ind w:left="220" w:right="0" w:firstLine="0"/>
        <w:jc w:val="left"/>
        <w:rPr>
          <w:sz w:val="32"/>
        </w:rPr>
      </w:pPr>
      <w:r>
        <w:rPr>
          <w:sz w:val="32"/>
        </w:rPr>
        <w:t>#</w:t>
      </w:r>
      <w:r>
        <w:rPr>
          <w:spacing w:val="-4"/>
          <w:sz w:val="32"/>
        </w:rPr>
        <w:t> </w:t>
      </w:r>
      <w:r>
        <w:rPr>
          <w:sz w:val="32"/>
        </w:rPr>
        <w:t>replace</w:t>
      </w:r>
      <w:r>
        <w:rPr>
          <w:spacing w:val="-10"/>
          <w:sz w:val="32"/>
        </w:rPr>
        <w:t> </w:t>
      </w:r>
      <w:r>
        <w:rPr>
          <w:sz w:val="32"/>
        </w:rPr>
        <w:t>null</w:t>
      </w:r>
      <w:r>
        <w:rPr>
          <w:spacing w:val="-6"/>
          <w:sz w:val="32"/>
        </w:rPr>
        <w:t> </w:t>
      </w:r>
      <w:r>
        <w:rPr>
          <w:sz w:val="32"/>
        </w:rPr>
        <w:t>values</w:t>
      </w:r>
      <w:r>
        <w:rPr>
          <w:spacing w:val="-4"/>
          <w:sz w:val="32"/>
        </w:rPr>
        <w:t> </w:t>
      </w:r>
      <w:r>
        <w:rPr>
          <w:sz w:val="32"/>
        </w:rPr>
        <w:t>with</w:t>
      </w:r>
      <w:r>
        <w:rPr>
          <w:spacing w:val="-6"/>
          <w:sz w:val="32"/>
        </w:rPr>
        <w:t> </w:t>
      </w:r>
      <w:r>
        <w:rPr>
          <w:sz w:val="32"/>
        </w:rPr>
        <w:t>the</w:t>
      </w:r>
      <w:r>
        <w:rPr>
          <w:spacing w:val="-7"/>
          <w:sz w:val="32"/>
        </w:rPr>
        <w:t> </w:t>
      </w:r>
      <w:r>
        <w:rPr>
          <w:sz w:val="32"/>
        </w:rPr>
        <w:t>word</w:t>
      </w:r>
      <w:r>
        <w:rPr>
          <w:spacing w:val="3"/>
          <w:sz w:val="32"/>
        </w:rPr>
        <w:t> </w:t>
      </w:r>
      <w:r>
        <w:rPr>
          <w:sz w:val="32"/>
        </w:rPr>
        <w:t>‘others’</w:t>
      </w:r>
      <w:r>
        <w:rPr>
          <w:spacing w:val="-4"/>
          <w:sz w:val="32"/>
        </w:rPr>
        <w:t> </w:t>
      </w:r>
      <w:r>
        <w:rPr>
          <w:sz w:val="32"/>
        </w:rPr>
        <w:t>in</w:t>
      </w:r>
      <w:r>
        <w:rPr>
          <w:spacing w:val="-6"/>
          <w:sz w:val="32"/>
        </w:rPr>
        <w:t> </w:t>
      </w:r>
      <w:r>
        <w:rPr>
          <w:sz w:val="32"/>
        </w:rPr>
        <w:t>the</w:t>
      </w:r>
      <w:r>
        <w:rPr>
          <w:spacing w:val="-11"/>
          <w:sz w:val="32"/>
        </w:rPr>
        <w:t> </w:t>
      </w:r>
      <w:r>
        <w:rPr>
          <w:sz w:val="32"/>
        </w:rPr>
        <w:t>device</w:t>
      </w:r>
      <w:r>
        <w:rPr>
          <w:spacing w:val="-6"/>
          <w:sz w:val="32"/>
        </w:rPr>
        <w:t> </w:t>
      </w:r>
      <w:r>
        <w:rPr>
          <w:spacing w:val="-2"/>
          <w:sz w:val="32"/>
        </w:rPr>
        <w:t>column.</w:t>
      </w:r>
    </w:p>
    <w:p>
      <w:pPr>
        <w:tabs>
          <w:tab w:pos="14211" w:val="left" w:leader="none"/>
        </w:tabs>
        <w:spacing w:before="275"/>
        <w:ind w:left="220" w:right="0" w:firstLine="0"/>
        <w:jc w:val="left"/>
        <w:rPr>
          <w:rFonts w:ascii="Courier New"/>
          <w:sz w:val="32"/>
        </w:rPr>
      </w:pPr>
      <w:r>
        <w:rPr>
          <w:rFonts w:ascii="Courier New"/>
          <w:color w:val="D3D3D3"/>
          <w:sz w:val="32"/>
          <w:shd w:fill="1E1E1E" w:color="auto" w:val="clear"/>
        </w:rPr>
        <w:t>df3.device.fillna</w:t>
      </w:r>
      <w:r>
        <w:rPr>
          <w:rFonts w:ascii="Courier New"/>
          <w:color w:val="DCDCDC"/>
          <w:sz w:val="32"/>
          <w:shd w:fill="1E1E1E" w:color="auto" w:val="clear"/>
        </w:rPr>
        <w:t>(</w:t>
      </w:r>
      <w:r>
        <w:rPr>
          <w:rFonts w:ascii="Courier New"/>
          <w:color w:val="CE9178"/>
          <w:sz w:val="32"/>
          <w:shd w:fill="1E1E1E" w:color="auto" w:val="clear"/>
        </w:rPr>
        <w:t>'others'</w:t>
      </w:r>
      <w:r>
        <w:rPr>
          <w:rFonts w:ascii="Courier New"/>
          <w:color w:val="DCDCDC"/>
          <w:sz w:val="32"/>
          <w:shd w:fill="1E1E1E" w:color="auto" w:val="clear"/>
        </w:rPr>
        <w:t>,</w:t>
      </w:r>
      <w:r>
        <w:rPr>
          <w:rFonts w:ascii="Courier New"/>
          <w:color w:val="DCDCDC"/>
          <w:spacing w:val="-30"/>
          <w:sz w:val="32"/>
          <w:shd w:fill="1E1E1E" w:color="auto" w:val="clear"/>
        </w:rPr>
        <w:t> </w:t>
      </w:r>
      <w:r>
        <w:rPr>
          <w:rFonts w:ascii="Courier New"/>
          <w:color w:val="D3D3D3"/>
          <w:spacing w:val="-2"/>
          <w:sz w:val="32"/>
          <w:shd w:fill="1E1E1E" w:color="auto" w:val="clear"/>
        </w:rPr>
        <w:t>inplace=</w:t>
      </w:r>
      <w:r>
        <w:rPr>
          <w:rFonts w:ascii="Courier New"/>
          <w:color w:val="559CD5"/>
          <w:spacing w:val="-2"/>
          <w:sz w:val="32"/>
          <w:shd w:fill="1E1E1E" w:color="auto" w:val="clear"/>
        </w:rPr>
        <w:t>True</w:t>
      </w:r>
      <w:r>
        <w:rPr>
          <w:rFonts w:ascii="Courier New"/>
          <w:color w:val="DCDCDC"/>
          <w:spacing w:val="-2"/>
          <w:sz w:val="32"/>
          <w:shd w:fill="1E1E1E" w:color="auto" w:val="clear"/>
        </w:rPr>
        <w:t>)</w:t>
      </w:r>
      <w:r>
        <w:rPr>
          <w:rFonts w:ascii="Courier New"/>
          <w:color w:val="DCDCDC"/>
          <w:sz w:val="32"/>
          <w:shd w:fill="1E1E1E" w:color="auto" w:val="clear"/>
        </w:rPr>
        <w:tab/>
      </w:r>
    </w:p>
    <w:p>
      <w:pPr>
        <w:pStyle w:val="BodyText"/>
        <w:spacing w:before="246"/>
        <w:rPr>
          <w:rFonts w:ascii="Courier New"/>
          <w:sz w:val="32"/>
        </w:rPr>
      </w:pPr>
    </w:p>
    <w:p>
      <w:pPr>
        <w:spacing w:before="0"/>
        <w:ind w:left="220" w:right="0" w:firstLine="0"/>
        <w:jc w:val="left"/>
        <w:rPr>
          <w:sz w:val="32"/>
        </w:rPr>
      </w:pPr>
      <w:r>
        <w:rPr>
          <w:sz w:val="32"/>
        </w:rPr>
        <w:t>#</w:t>
      </w:r>
      <w:r>
        <w:rPr>
          <w:spacing w:val="-3"/>
          <w:sz w:val="32"/>
        </w:rPr>
        <w:t> </w:t>
      </w:r>
      <w:r>
        <w:rPr>
          <w:sz w:val="32"/>
        </w:rPr>
        <w:t>replace</w:t>
      </w:r>
      <w:r>
        <w:rPr>
          <w:spacing w:val="-12"/>
          <w:sz w:val="32"/>
        </w:rPr>
        <w:t> </w:t>
      </w:r>
      <w:r>
        <w:rPr>
          <w:sz w:val="32"/>
        </w:rPr>
        <w:t>null</w:t>
      </w:r>
      <w:r>
        <w:rPr>
          <w:spacing w:val="-7"/>
          <w:sz w:val="32"/>
        </w:rPr>
        <w:t> </w:t>
      </w:r>
      <w:r>
        <w:rPr>
          <w:sz w:val="32"/>
        </w:rPr>
        <w:t>values</w:t>
      </w:r>
      <w:r>
        <w:rPr>
          <w:spacing w:val="-5"/>
          <w:sz w:val="32"/>
        </w:rPr>
        <w:t> </w:t>
      </w:r>
      <w:r>
        <w:rPr>
          <w:sz w:val="32"/>
        </w:rPr>
        <w:t>with</w:t>
      </w:r>
      <w:r>
        <w:rPr>
          <w:spacing w:val="2"/>
          <w:sz w:val="32"/>
        </w:rPr>
        <w:t> </w:t>
      </w:r>
      <w:r>
        <w:rPr>
          <w:sz w:val="32"/>
        </w:rPr>
        <w:t>‘not</w:t>
      </w:r>
      <w:r>
        <w:rPr>
          <w:spacing w:val="-7"/>
          <w:sz w:val="32"/>
        </w:rPr>
        <w:t> </w:t>
      </w:r>
      <w:r>
        <w:rPr>
          <w:sz w:val="32"/>
        </w:rPr>
        <w:t>specified’</w:t>
      </w:r>
      <w:r>
        <w:rPr>
          <w:spacing w:val="-6"/>
          <w:sz w:val="32"/>
        </w:rPr>
        <w:t> </w:t>
      </w:r>
      <w:r>
        <w:rPr>
          <w:sz w:val="32"/>
        </w:rPr>
        <w:t>in</w:t>
      </w:r>
      <w:r>
        <w:rPr>
          <w:spacing w:val="-6"/>
          <w:sz w:val="32"/>
        </w:rPr>
        <w:t> </w:t>
      </w:r>
      <w:r>
        <w:rPr>
          <w:sz w:val="32"/>
        </w:rPr>
        <w:t>the</w:t>
      </w:r>
      <w:r>
        <w:rPr>
          <w:spacing w:val="-8"/>
          <w:sz w:val="32"/>
        </w:rPr>
        <w:t> </w:t>
      </w:r>
      <w:r>
        <w:rPr>
          <w:sz w:val="32"/>
        </w:rPr>
        <w:t>gender</w:t>
      </w:r>
      <w:r>
        <w:rPr>
          <w:spacing w:val="-6"/>
          <w:sz w:val="32"/>
        </w:rPr>
        <w:t> </w:t>
      </w:r>
      <w:r>
        <w:rPr>
          <w:spacing w:val="-2"/>
          <w:sz w:val="32"/>
        </w:rPr>
        <w:t>column</w:t>
      </w:r>
    </w:p>
    <w:p>
      <w:pPr>
        <w:tabs>
          <w:tab w:pos="14211" w:val="left" w:leader="none"/>
        </w:tabs>
        <w:spacing w:before="269"/>
        <w:ind w:left="220" w:right="0" w:firstLine="0"/>
        <w:jc w:val="left"/>
        <w:rPr>
          <w:rFonts w:ascii="Courier New"/>
          <w:sz w:val="32"/>
        </w:rPr>
      </w:pPr>
      <w:r>
        <w:rPr>
          <w:rFonts w:ascii="Courier New"/>
          <w:color w:val="D3D3D3"/>
          <w:sz w:val="32"/>
          <w:shd w:fill="1E1E1E" w:color="auto" w:val="clear"/>
        </w:rPr>
        <w:t>df3.gender.fillna</w:t>
      </w:r>
      <w:r>
        <w:rPr>
          <w:rFonts w:ascii="Courier New"/>
          <w:color w:val="DCDCDC"/>
          <w:sz w:val="32"/>
          <w:shd w:fill="1E1E1E" w:color="auto" w:val="clear"/>
        </w:rPr>
        <w:t>(</w:t>
      </w:r>
      <w:r>
        <w:rPr>
          <w:rFonts w:ascii="Courier New"/>
          <w:color w:val="CE9178"/>
          <w:sz w:val="32"/>
          <w:shd w:fill="1E1E1E" w:color="auto" w:val="clear"/>
        </w:rPr>
        <w:t>'not</w:t>
      </w:r>
      <w:r>
        <w:rPr>
          <w:rFonts w:ascii="Courier New"/>
          <w:color w:val="CE9178"/>
          <w:spacing w:val="-19"/>
          <w:sz w:val="32"/>
          <w:shd w:fill="1E1E1E" w:color="auto" w:val="clear"/>
        </w:rPr>
        <w:t> </w:t>
      </w:r>
      <w:r>
        <w:rPr>
          <w:rFonts w:ascii="Courier New"/>
          <w:color w:val="CE9178"/>
          <w:sz w:val="32"/>
          <w:shd w:fill="1E1E1E" w:color="auto" w:val="clear"/>
        </w:rPr>
        <w:t>specified'</w:t>
      </w:r>
      <w:r>
        <w:rPr>
          <w:rFonts w:ascii="Courier New"/>
          <w:color w:val="DCDCDC"/>
          <w:sz w:val="32"/>
          <w:shd w:fill="1E1E1E" w:color="auto" w:val="clear"/>
        </w:rPr>
        <w:t>,</w:t>
      </w:r>
      <w:r>
        <w:rPr>
          <w:rFonts w:ascii="Courier New"/>
          <w:color w:val="DCDCDC"/>
          <w:spacing w:val="-17"/>
          <w:sz w:val="32"/>
          <w:shd w:fill="1E1E1E" w:color="auto" w:val="clear"/>
        </w:rPr>
        <w:t> </w:t>
      </w:r>
      <w:r>
        <w:rPr>
          <w:rFonts w:ascii="Courier New"/>
          <w:color w:val="D3D3D3"/>
          <w:spacing w:val="-2"/>
          <w:sz w:val="32"/>
          <w:shd w:fill="1E1E1E" w:color="auto" w:val="clear"/>
        </w:rPr>
        <w:t>inplace=</w:t>
      </w:r>
      <w:r>
        <w:rPr>
          <w:rFonts w:ascii="Courier New"/>
          <w:color w:val="559CD5"/>
          <w:spacing w:val="-2"/>
          <w:sz w:val="32"/>
          <w:shd w:fill="1E1E1E" w:color="auto" w:val="clear"/>
        </w:rPr>
        <w:t>True</w:t>
      </w:r>
      <w:r>
        <w:rPr>
          <w:rFonts w:ascii="Courier New"/>
          <w:color w:val="DCDCDC"/>
          <w:spacing w:val="-2"/>
          <w:sz w:val="32"/>
          <w:shd w:fill="1E1E1E" w:color="auto" w:val="clear"/>
        </w:rPr>
        <w:t>)</w:t>
      </w:r>
      <w:r>
        <w:rPr>
          <w:rFonts w:ascii="Courier New"/>
          <w:color w:val="DCDCDC"/>
          <w:sz w:val="32"/>
          <w:shd w:fill="1E1E1E" w:color="auto" w:val="clear"/>
        </w:rPr>
        <w:tab/>
      </w:r>
    </w:p>
    <w:p>
      <w:pPr>
        <w:pStyle w:val="BodyText"/>
        <w:spacing w:before="251"/>
        <w:rPr>
          <w:rFonts w:ascii="Courier New"/>
          <w:sz w:val="32"/>
        </w:rPr>
      </w:pPr>
    </w:p>
    <w:p>
      <w:pPr>
        <w:spacing w:line="273" w:lineRule="auto" w:before="0"/>
        <w:ind w:left="220" w:right="0" w:firstLine="0"/>
        <w:jc w:val="left"/>
        <w:rPr>
          <w:sz w:val="32"/>
        </w:rPr>
      </w:pPr>
      <w:r>
        <w:rPr>
          <w:sz w:val="32"/>
        </w:rPr>
        <w:t># optional, but for best practice, replace null values for where the country was not specified with a</w:t>
      </w:r>
      <w:r>
        <w:rPr>
          <w:spacing w:val="31"/>
          <w:sz w:val="32"/>
        </w:rPr>
        <w:t> </w:t>
      </w:r>
      <w:r>
        <w:rPr>
          <w:sz w:val="32"/>
        </w:rPr>
        <w:t>‘NULL’ </w:t>
      </w:r>
      <w:r>
        <w:rPr>
          <w:spacing w:val="-2"/>
          <w:sz w:val="32"/>
        </w:rPr>
        <w:t>string</w:t>
      </w:r>
    </w:p>
    <w:p>
      <w:pPr>
        <w:tabs>
          <w:tab w:pos="14211" w:val="left" w:leader="none"/>
        </w:tabs>
        <w:spacing w:before="221"/>
        <w:ind w:left="220" w:right="0" w:firstLine="0"/>
        <w:jc w:val="left"/>
        <w:rPr>
          <w:rFonts w:ascii="Courier New"/>
          <w:sz w:val="32"/>
        </w:rPr>
      </w:pPr>
      <w:r>
        <w:rPr>
          <w:rFonts w:ascii="Courier New"/>
          <w:color w:val="D3D3D3"/>
          <w:sz w:val="32"/>
          <w:shd w:fill="1E1E1E" w:color="auto" w:val="clear"/>
        </w:rPr>
        <w:t>df3.country.fillna</w:t>
      </w:r>
      <w:r>
        <w:rPr>
          <w:rFonts w:ascii="Courier New"/>
          <w:color w:val="DCDCDC"/>
          <w:sz w:val="32"/>
          <w:shd w:fill="1E1E1E" w:color="auto" w:val="clear"/>
        </w:rPr>
        <w:t>(</w:t>
      </w:r>
      <w:r>
        <w:rPr>
          <w:rFonts w:ascii="Courier New"/>
          <w:color w:val="CE9178"/>
          <w:sz w:val="32"/>
          <w:shd w:fill="1E1E1E" w:color="auto" w:val="clear"/>
        </w:rPr>
        <w:t>'NULL'</w:t>
      </w:r>
      <w:r>
        <w:rPr>
          <w:rFonts w:ascii="Courier New"/>
          <w:color w:val="DCDCDC"/>
          <w:sz w:val="32"/>
          <w:shd w:fill="1E1E1E" w:color="auto" w:val="clear"/>
        </w:rPr>
        <w:t>,</w:t>
      </w:r>
      <w:r>
        <w:rPr>
          <w:rFonts w:ascii="Courier New"/>
          <w:color w:val="DCDCDC"/>
          <w:spacing w:val="-29"/>
          <w:sz w:val="32"/>
          <w:shd w:fill="1E1E1E" w:color="auto" w:val="clear"/>
        </w:rPr>
        <w:t> </w:t>
      </w:r>
      <w:r>
        <w:rPr>
          <w:rFonts w:ascii="Courier New"/>
          <w:color w:val="D3D3D3"/>
          <w:spacing w:val="-2"/>
          <w:sz w:val="32"/>
          <w:shd w:fill="1E1E1E" w:color="auto" w:val="clear"/>
        </w:rPr>
        <w:t>inplace=</w:t>
      </w:r>
      <w:r>
        <w:rPr>
          <w:rFonts w:ascii="Courier New"/>
          <w:color w:val="559CD5"/>
          <w:spacing w:val="-2"/>
          <w:sz w:val="32"/>
          <w:shd w:fill="1E1E1E" w:color="auto" w:val="clear"/>
        </w:rPr>
        <w:t>True</w:t>
      </w:r>
      <w:r>
        <w:rPr>
          <w:rFonts w:ascii="Courier New"/>
          <w:color w:val="DCDCDC"/>
          <w:spacing w:val="-2"/>
          <w:sz w:val="32"/>
          <w:shd w:fill="1E1E1E" w:color="auto" w:val="clear"/>
        </w:rPr>
        <w:t>)</w:t>
      </w:r>
      <w:r>
        <w:rPr>
          <w:rFonts w:ascii="Courier New"/>
          <w:color w:val="DCDCDC"/>
          <w:sz w:val="32"/>
          <w:shd w:fill="1E1E1E" w:color="auto" w:val="clear"/>
        </w:rPr>
        <w:tab/>
      </w:r>
    </w:p>
    <w:p>
      <w:pPr>
        <w:pStyle w:val="BodyText"/>
        <w:spacing w:before="246"/>
        <w:rPr>
          <w:rFonts w:ascii="Courier New"/>
          <w:sz w:val="32"/>
        </w:rPr>
      </w:pPr>
    </w:p>
    <w:p>
      <w:pPr>
        <w:spacing w:line="271" w:lineRule="auto" w:before="1"/>
        <w:ind w:left="220" w:right="0" w:firstLine="0"/>
        <w:jc w:val="left"/>
        <w:rPr>
          <w:sz w:val="32"/>
        </w:rPr>
      </w:pPr>
      <w:r>
        <w:rPr>
          <w:sz w:val="32"/>
        </w:rPr>
        <w:t># Set the date column (join_dt) to a date data type to enable plotting and date computation else it would be</w:t>
      </w:r>
      <w:r>
        <w:rPr>
          <w:spacing w:val="40"/>
          <w:sz w:val="32"/>
        </w:rPr>
        <w:t> </w:t>
      </w:r>
      <w:r>
        <w:rPr>
          <w:sz w:val="32"/>
        </w:rPr>
        <w:t>treated as a string.</w:t>
      </w:r>
    </w:p>
    <w:p>
      <w:pPr>
        <w:tabs>
          <w:tab w:pos="14211" w:val="left" w:leader="none"/>
        </w:tabs>
        <w:spacing w:before="228"/>
        <w:ind w:left="220" w:right="0" w:firstLine="0"/>
        <w:jc w:val="left"/>
        <w:rPr>
          <w:rFonts w:ascii="Courier New"/>
          <w:sz w:val="32"/>
        </w:rPr>
      </w:pPr>
      <w:r>
        <w:rPr>
          <w:rFonts w:ascii="Courier New"/>
          <w:color w:val="D3D3D3"/>
          <w:sz w:val="32"/>
          <w:shd w:fill="1E1E1E" w:color="auto" w:val="clear"/>
        </w:rPr>
        <w:t>df3</w:t>
      </w:r>
      <w:r>
        <w:rPr>
          <w:rFonts w:ascii="Courier New"/>
          <w:color w:val="DCDCDC"/>
          <w:sz w:val="32"/>
          <w:shd w:fill="1E1E1E" w:color="auto" w:val="clear"/>
        </w:rPr>
        <w:t>[</w:t>
      </w:r>
      <w:r>
        <w:rPr>
          <w:rFonts w:ascii="Courier New"/>
          <w:color w:val="CE9178"/>
          <w:sz w:val="32"/>
          <w:shd w:fill="1E1E1E" w:color="auto" w:val="clear"/>
        </w:rPr>
        <w:t>'join_dt'</w:t>
      </w:r>
      <w:r>
        <w:rPr>
          <w:rFonts w:ascii="Courier New"/>
          <w:color w:val="DCDCDC"/>
          <w:sz w:val="32"/>
          <w:shd w:fill="1E1E1E" w:color="auto" w:val="clear"/>
        </w:rPr>
        <w:t>]</w:t>
      </w:r>
      <w:r>
        <w:rPr>
          <w:rFonts w:ascii="Courier New"/>
          <w:color w:val="DCDCDC"/>
          <w:spacing w:val="-9"/>
          <w:sz w:val="32"/>
          <w:shd w:fill="1E1E1E" w:color="auto" w:val="clear"/>
        </w:rPr>
        <w:t> </w:t>
      </w:r>
      <w:r>
        <w:rPr>
          <w:rFonts w:ascii="Courier New"/>
          <w:color w:val="D3D3D3"/>
          <w:sz w:val="32"/>
          <w:shd w:fill="1E1E1E" w:color="auto" w:val="clear"/>
        </w:rPr>
        <w:t>=</w:t>
      </w:r>
      <w:r>
        <w:rPr>
          <w:rFonts w:ascii="Courier New"/>
          <w:color w:val="D3D3D3"/>
          <w:spacing w:val="-8"/>
          <w:sz w:val="32"/>
          <w:shd w:fill="1E1E1E" w:color="auto" w:val="clear"/>
        </w:rPr>
        <w:t> </w:t>
      </w:r>
      <w:r>
        <w:rPr>
          <w:rFonts w:ascii="Courier New"/>
          <w:color w:val="D3D3D3"/>
          <w:spacing w:val="-2"/>
          <w:sz w:val="32"/>
          <w:shd w:fill="1E1E1E" w:color="auto" w:val="clear"/>
        </w:rPr>
        <w:t>pd.to_datetime</w:t>
      </w:r>
      <w:r>
        <w:rPr>
          <w:rFonts w:ascii="Courier New"/>
          <w:color w:val="DCDCDC"/>
          <w:spacing w:val="-2"/>
          <w:sz w:val="32"/>
          <w:shd w:fill="1E1E1E" w:color="auto" w:val="clear"/>
        </w:rPr>
        <w:t>(</w:t>
      </w:r>
      <w:r>
        <w:rPr>
          <w:rFonts w:ascii="Courier New"/>
          <w:color w:val="D3D3D3"/>
          <w:spacing w:val="-2"/>
          <w:sz w:val="32"/>
          <w:shd w:fill="1E1E1E" w:color="auto" w:val="clear"/>
        </w:rPr>
        <w:t>df3</w:t>
      </w:r>
      <w:r>
        <w:rPr>
          <w:rFonts w:ascii="Courier New"/>
          <w:color w:val="DCDCDC"/>
          <w:spacing w:val="-2"/>
          <w:sz w:val="32"/>
          <w:shd w:fill="1E1E1E" w:color="auto" w:val="clear"/>
        </w:rPr>
        <w:t>[</w:t>
      </w:r>
      <w:r>
        <w:rPr>
          <w:rFonts w:ascii="Courier New"/>
          <w:color w:val="CE9178"/>
          <w:spacing w:val="-2"/>
          <w:sz w:val="32"/>
          <w:shd w:fill="1E1E1E" w:color="auto" w:val="clear"/>
        </w:rPr>
        <w:t>'join_dt'</w:t>
      </w:r>
      <w:r>
        <w:rPr>
          <w:rFonts w:ascii="Courier New"/>
          <w:color w:val="DCDCDC"/>
          <w:spacing w:val="-2"/>
          <w:sz w:val="32"/>
          <w:shd w:fill="1E1E1E" w:color="auto" w:val="clear"/>
        </w:rPr>
        <w:t>])</w:t>
      </w:r>
      <w:r>
        <w:rPr>
          <w:rFonts w:ascii="Courier New"/>
          <w:color w:val="D3D3D3"/>
          <w:spacing w:val="-2"/>
          <w:sz w:val="32"/>
          <w:shd w:fill="1E1E1E" w:color="auto" w:val="clear"/>
        </w:rPr>
        <w:t>.dt.date</w:t>
      </w:r>
      <w:r>
        <w:rPr>
          <w:rFonts w:ascii="Courier New"/>
          <w:color w:val="D3D3D3"/>
          <w:sz w:val="32"/>
          <w:shd w:fill="1E1E1E" w:color="auto" w:val="clear"/>
        </w:rPr>
        <w:tab/>
      </w:r>
    </w:p>
    <w:sectPr>
      <w:pgSz w:w="16840" w:h="11910" w:orient="landscape"/>
      <w:pgMar w:top="1340" w:bottom="280" w:left="122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ourier New">
    <w:altName w:val="Courier New"/>
    <w:charset w:val="1"/>
    <w:family w:val="modern"/>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20" w:hanging="264"/>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637" w:hanging="264"/>
      </w:pPr>
      <w:rPr>
        <w:rFonts w:hint="default"/>
        <w:lang w:val="en-US" w:eastAsia="en-US" w:bidi="ar-SA"/>
      </w:rPr>
    </w:lvl>
    <w:lvl w:ilvl="2">
      <w:start w:val="0"/>
      <w:numFmt w:val="bullet"/>
      <w:lvlText w:val="•"/>
      <w:lvlJc w:val="left"/>
      <w:pPr>
        <w:ind w:left="3055" w:hanging="264"/>
      </w:pPr>
      <w:rPr>
        <w:rFonts w:hint="default"/>
        <w:lang w:val="en-US" w:eastAsia="en-US" w:bidi="ar-SA"/>
      </w:rPr>
    </w:lvl>
    <w:lvl w:ilvl="3">
      <w:start w:val="0"/>
      <w:numFmt w:val="bullet"/>
      <w:lvlText w:val="•"/>
      <w:lvlJc w:val="left"/>
      <w:pPr>
        <w:ind w:left="4473" w:hanging="264"/>
      </w:pPr>
      <w:rPr>
        <w:rFonts w:hint="default"/>
        <w:lang w:val="en-US" w:eastAsia="en-US" w:bidi="ar-SA"/>
      </w:rPr>
    </w:lvl>
    <w:lvl w:ilvl="4">
      <w:start w:val="0"/>
      <w:numFmt w:val="bullet"/>
      <w:lvlText w:val="•"/>
      <w:lvlJc w:val="left"/>
      <w:pPr>
        <w:ind w:left="5891" w:hanging="264"/>
      </w:pPr>
      <w:rPr>
        <w:rFonts w:hint="default"/>
        <w:lang w:val="en-US" w:eastAsia="en-US" w:bidi="ar-SA"/>
      </w:rPr>
    </w:lvl>
    <w:lvl w:ilvl="5">
      <w:start w:val="0"/>
      <w:numFmt w:val="bullet"/>
      <w:lvlText w:val="•"/>
      <w:lvlJc w:val="left"/>
      <w:pPr>
        <w:ind w:left="7309" w:hanging="264"/>
      </w:pPr>
      <w:rPr>
        <w:rFonts w:hint="default"/>
        <w:lang w:val="en-US" w:eastAsia="en-US" w:bidi="ar-SA"/>
      </w:rPr>
    </w:lvl>
    <w:lvl w:ilvl="6">
      <w:start w:val="0"/>
      <w:numFmt w:val="bullet"/>
      <w:lvlText w:val="•"/>
      <w:lvlJc w:val="left"/>
      <w:pPr>
        <w:ind w:left="8727" w:hanging="264"/>
      </w:pPr>
      <w:rPr>
        <w:rFonts w:hint="default"/>
        <w:lang w:val="en-US" w:eastAsia="en-US" w:bidi="ar-SA"/>
      </w:rPr>
    </w:lvl>
    <w:lvl w:ilvl="7">
      <w:start w:val="0"/>
      <w:numFmt w:val="bullet"/>
      <w:lvlText w:val="•"/>
      <w:lvlJc w:val="left"/>
      <w:pPr>
        <w:ind w:left="10144" w:hanging="264"/>
      </w:pPr>
      <w:rPr>
        <w:rFonts w:hint="default"/>
        <w:lang w:val="en-US" w:eastAsia="en-US" w:bidi="ar-SA"/>
      </w:rPr>
    </w:lvl>
    <w:lvl w:ilvl="8">
      <w:start w:val="0"/>
      <w:numFmt w:val="bullet"/>
      <w:lvlText w:val="•"/>
      <w:lvlJc w:val="left"/>
      <w:pPr>
        <w:ind w:left="11562" w:hanging="264"/>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595"/>
      <w:ind w:left="220"/>
    </w:pPr>
    <w:rPr>
      <w:rFonts w:ascii="Times New Roman" w:hAnsi="Times New Roman" w:eastAsia="Times New Roman" w:cs="Times New Roman"/>
      <w:sz w:val="52"/>
      <w:szCs w:val="52"/>
      <w:lang w:val="en-US" w:eastAsia="en-US" w:bidi="ar-SA"/>
    </w:rPr>
  </w:style>
  <w:style w:styleId="ListParagraph" w:type="paragraph">
    <w:name w:val="List Paragraph"/>
    <w:basedOn w:val="Normal"/>
    <w:uiPriority w:val="1"/>
    <w:qFormat/>
    <w:pPr>
      <w:ind w:left="220" w:right="209"/>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2024-06-08T03:24:01Z</dcterms:created>
  <dcterms:modified xsi:type="dcterms:W3CDTF">2024-06-08T03:24:01Z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2023-09-17T00:00:00Z</vt:filetime>
  </property>
  <property fmtid="{D5CDD505-2E9C-101B-9397-08002B2CF9AE}" pid="3" name="Creator">
    <vt:lpwstr>Microsoft® Word 2010</vt:lpwstr>
  </property>
  <property fmtid="{D5CDD505-2E9C-101B-9397-08002B2CF9AE}" pid="4" name="LastSaved">
    <vt:filetime>2024-06-08T00:00:00Z</vt:filetime>
  </property>
  <property fmtid="{D5CDD505-2E9C-101B-9397-08002B2CF9AE}" pid="5" name="Producer">
    <vt:lpwstr>Microsoft® Word 2010</vt:lpwstr>
  </property>
</Properties>
</file>