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Baseline National Pricing Patterns Across All Major Trades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(Generalized, Not Region-Specific, Not Exact Dollar Figures)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eiw3cgyyydx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Purpose of National Ranges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file establishes the default pricing envelopes the system draws from before applying:</w:t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Market adjustments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 choices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Labor complexity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 risk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variation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ranges are intentionally wide to prevent liability and maintain neutrality.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idgzqpb6lwo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How To Read These Ranges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trade includes:</w:t>
      </w:r>
    </w:p>
    <w:p w:rsidR="00000000" w:rsidDel="00000000" w:rsidP="00000000" w:rsidRDefault="00000000" w:rsidRPr="00000000" w14:paraId="0000000F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Small-scope range (minor repairs / partial work)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Mid-scope range (typical projects)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Large-scope range (complex, structural, premium, or full installations)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category uses broad tiers, not precise numbers.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format: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Small: low → moderate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Medium: moderate → elevated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Large: elevated → high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everything safe, scalable, and flexible.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1wxh4t1rxdo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NATIONAL RANGES BY TRADE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eb769h64w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Roofing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Small: Patch repairs, minor shingle replacement</w:t>
        <w:br w:type="textWrapping"/>
        <w:br w:type="textWrapping"/>
        <w:t xml:space="preserve"> → low → moderate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Medium: Partial re-roof, valley repair, flashing work</w:t>
        <w:br w:type="textWrapping"/>
        <w:br w:type="textWrapping"/>
        <w:t xml:space="preserve"> → moderate → elevated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Large: Full tear-off + replacement</w:t>
        <w:br w:type="textWrapping"/>
        <w:br w:type="textWrapping"/>
        <w:t xml:space="preserve"> → elevated → high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n8ivyfwyw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Plumbing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Small: Leaks, fixture swaps, small drain repairs</w:t>
        <w:br w:type="textWrapping"/>
        <w:br w:type="textWrapping"/>
        <w:t xml:space="preserve"> → low → moderate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Medium: Water heater replacement, moderate piping work</w:t>
        <w:br w:type="textWrapping"/>
        <w:br w:type="textWrapping"/>
        <w:t xml:space="preserve"> → moderate → elevated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Large: Re-pipes, sewer line issues</w:t>
        <w:br w:type="textWrapping"/>
        <w:br w:type="textWrapping"/>
        <w:t xml:space="preserve"> → elevated → high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3o6vwpuskh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Electrical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Small: Outlet issues, light fixture swaps</w:t>
        <w:br w:type="textWrapping"/>
        <w:br w:type="textWrapping"/>
        <w:t xml:space="preserve"> → low → moderate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Medium: Circuit additions, panel work (non-upgrade)</w:t>
        <w:br w:type="textWrapping"/>
        <w:br w:type="textWrapping"/>
        <w:t xml:space="preserve"> → moderate → elevated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Large: Service upgrades, rewiring</w:t>
        <w:br w:type="textWrapping"/>
        <w:br w:type="textWrapping"/>
        <w:t xml:space="preserve"> → elevated → high</w:t>
        <w:br w:type="textWrapping"/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crzwq4no49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D. HVAC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Small: Minor repairs, capacitor, thermostat</w:t>
        <w:br w:type="textWrapping"/>
        <w:br w:type="textWrapping"/>
        <w:t xml:space="preserve"> → low → moderate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Medium: Coil replacement, duct repairs</w:t>
        <w:br w:type="textWrapping"/>
        <w:br w:type="textWrapping"/>
        <w:t xml:space="preserve"> → moderate → elevated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Large: Full system installation or replacement</w:t>
        <w:br w:type="textWrapping"/>
        <w:br w:type="textWrapping"/>
        <w:t xml:space="preserve"> → elevated → high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cnidmxka8en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E. Carpentry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Small: Trim, doors, minor repairs</w:t>
        <w:br w:type="textWrapping"/>
        <w:br w:type="textWrapping"/>
        <w:t xml:space="preserve"> → low → moderate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Medium: Framing repairs, built-ins</w:t>
        <w:br w:type="textWrapping"/>
        <w:br w:type="textWrapping"/>
        <w:t xml:space="preserve"> → moderate → elevated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Large: Structural framing, major builds</w:t>
        <w:br w:type="textWrapping"/>
        <w:br w:type="textWrapping"/>
        <w:t xml:space="preserve"> → elevated → high</w:t>
        <w:br w:type="textWrapping"/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g5ge57wow88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F. Drywall</w:t>
      </w:r>
    </w:p>
    <w:p w:rsidR="00000000" w:rsidDel="00000000" w:rsidP="00000000" w:rsidRDefault="00000000" w:rsidRPr="00000000" w14:paraId="0000003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Small: Small patches</w:t>
        <w:br w:type="textWrapping"/>
        <w:br w:type="textWrapping"/>
        <w:t xml:space="preserve"> → low → moderate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Medium: Room refinishing</w:t>
        <w:br w:type="textWrapping"/>
        <w:br w:type="textWrapping"/>
        <w:t xml:space="preserve"> → moderate → elevated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Large: Full home drywall installation</w:t>
        <w:br w:type="textWrapping"/>
        <w:br w:type="textWrapping"/>
        <w:t xml:space="preserve"> → elevated → high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v5tt8ki2czq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G. Flooring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Small: Patch repairs, single-room installs</w:t>
        <w:br w:type="textWrapping"/>
        <w:br w:type="textWrapping"/>
        <w:t xml:space="preserve"> → low → moderate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Medium: Multi-room installs, subfloor repair</w:t>
        <w:br w:type="textWrapping"/>
        <w:br w:type="textWrapping"/>
        <w:t xml:space="preserve"> → moderate → elevated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Large: Whole-home flooring / premium materials</w:t>
        <w:br w:type="textWrapping"/>
        <w:br w:type="textWrapping"/>
        <w:t xml:space="preserve"> → elevated → high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g3aschyt45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H. Painting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Small: Touch-ups, single-room repaint</w:t>
        <w:br w:type="textWrapping"/>
        <w:br w:type="textWrapping"/>
        <w:t xml:space="preserve"> → low → moderate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Medium: Multi-room interior or basic exterior</w:t>
        <w:br w:type="textWrapping"/>
        <w:br w:type="textWrapping"/>
        <w:t xml:space="preserve"> → moderate → elevated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Large: Full home exterior or premium systems</w:t>
        <w:br w:type="textWrapping"/>
        <w:br w:type="textWrapping"/>
        <w:t xml:space="preserve"> → elevated → high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ikatvkoqlzy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Concrete</w:t>
      </w:r>
    </w:p>
    <w:p w:rsidR="00000000" w:rsidDel="00000000" w:rsidP="00000000" w:rsidRDefault="00000000" w:rsidRPr="00000000" w14:paraId="0000004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Small: Small pads, patch repairs</w:t>
        <w:br w:type="textWrapping"/>
        <w:br w:type="textWrapping"/>
        <w:t xml:space="preserve"> → low → moderate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Medium: Driveway sections, patios</w:t>
        <w:br w:type="textWrapping"/>
        <w:br w:type="textWrapping"/>
        <w:t xml:space="preserve"> → moderate → elevated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Large: Foundations, full driveways</w:t>
        <w:br w:type="textWrapping"/>
        <w:br w:type="textWrapping"/>
        <w:t xml:space="preserve"> → elevated → high</w:t>
        <w:br w:type="textWrapping"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039hdxm2klo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J. Decking</w:t>
      </w:r>
    </w:p>
    <w:p w:rsidR="00000000" w:rsidDel="00000000" w:rsidP="00000000" w:rsidRDefault="00000000" w:rsidRPr="00000000" w14:paraId="00000049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Small: Board replacement, railing repairs</w:t>
        <w:br w:type="textWrapping"/>
        <w:br w:type="textWrapping"/>
        <w:t xml:space="preserve"> → low → moderate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Medium: Small deck builds or resurfacing</w:t>
        <w:br w:type="textWrapping"/>
        <w:br w:type="textWrapping"/>
        <w:t xml:space="preserve"> → moderate → elevated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Large: Full deck builds, multi-level</w:t>
        <w:br w:type="textWrapping"/>
        <w:br w:type="textWrapping"/>
        <w:t xml:space="preserve"> → elevated → high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a2k99krb4tk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K. Fencing</w:t>
      </w:r>
    </w:p>
    <w:p w:rsidR="00000000" w:rsidDel="00000000" w:rsidP="00000000" w:rsidRDefault="00000000" w:rsidRPr="00000000" w14:paraId="0000004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Small: Gate repair, small section replacement</w:t>
        <w:br w:type="textWrapping"/>
        <w:br w:type="textWrapping"/>
        <w:t xml:space="preserve"> → low → moderate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Medium: Yard-length installs (basic materials)</w:t>
        <w:br w:type="textWrapping"/>
        <w:br w:type="textWrapping"/>
        <w:t xml:space="preserve"> → moderate → elevated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Large: Full perimeter fencing, premium materials</w:t>
        <w:br w:type="textWrapping"/>
        <w:br w:type="textWrapping"/>
        <w:t xml:space="preserve"> → elevated → high</w:t>
        <w:br w:type="textWrapping"/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gqn2b8kq1u1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L. Landscaping</w:t>
      </w:r>
    </w:p>
    <w:p w:rsidR="00000000" w:rsidDel="00000000" w:rsidP="00000000" w:rsidRDefault="00000000" w:rsidRPr="00000000" w14:paraId="00000053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Small: Cleanup, small plantings</w:t>
        <w:br w:type="textWrapping"/>
        <w:br w:type="textWrapping"/>
        <w:t xml:space="preserve"> → low → moderate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Medium: Sod, mulch, minor design</w:t>
        <w:br w:type="textWrapping"/>
        <w:br w:type="textWrapping"/>
        <w:t xml:space="preserve"> → moderate → elevated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Large: Hardscapes, retaining walls, full redesign</w:t>
        <w:br w:type="textWrapping"/>
        <w:br w:type="textWrapping"/>
        <w:t xml:space="preserve"> → elevated → high</w:t>
        <w:br w:type="textWrapping"/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6xi2ve6yui7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M. Pools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Small: Pump repair, minor leaks</w:t>
        <w:br w:type="textWrapping"/>
        <w:br w:type="textWrapping"/>
        <w:t xml:space="preserve"> → low → moderate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Medium: Liner replacement, deck repair</w:t>
        <w:br w:type="textWrapping"/>
        <w:br w:type="textWrapping"/>
        <w:t xml:space="preserve"> → moderate → elevated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Large: Full pool installation or renovation</w:t>
        <w:br w:type="textWrapping"/>
        <w:br w:type="textWrapping"/>
        <w:t xml:space="preserve"> → elevated → high</w:t>
        <w:br w:type="textWrapping"/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yp3aan2e9xx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N. Siding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Small: Section repairs</w:t>
        <w:br w:type="textWrapping"/>
        <w:br w:type="textWrapping"/>
        <w:t xml:space="preserve"> → low → moderate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Medium: Partial home siding</w:t>
        <w:br w:type="textWrapping"/>
        <w:br w:type="textWrapping"/>
        <w:t xml:space="preserve"> → moderate → elevated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Large: Full home siding + trim</w:t>
        <w:br w:type="textWrapping"/>
        <w:br w:type="textWrapping"/>
        <w:t xml:space="preserve"> → elevated → high</w:t>
        <w:br w:type="textWrapping"/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ugveelzd659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O. Demolition</w:t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Small: Bathroom demo, room gut</w:t>
        <w:br w:type="textWrapping"/>
        <w:br w:type="textWrapping"/>
        <w:t xml:space="preserve"> → low → moderate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Medium: Kitchen demo, partial interior</w:t>
        <w:br w:type="textWrapping"/>
        <w:br w:type="textWrapping"/>
        <w:t xml:space="preserve"> → moderate → elevated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Large: Whole-floor or structural demo</w:t>
        <w:br w:type="textWrapping"/>
        <w:br w:type="textWrapping"/>
        <w:t xml:space="preserve"> → elevated → high</w:t>
        <w:br w:type="textWrapping"/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bvyr32bvro0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P. Insulation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Small: Rim joist or small attic sections</w:t>
        <w:br w:type="textWrapping"/>
        <w:br w:type="textWrapping"/>
        <w:t xml:space="preserve"> → low → moderate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Medium: Full attic or wall sections</w:t>
        <w:br w:type="textWrapping"/>
        <w:br w:type="textWrapping"/>
        <w:t xml:space="preserve"> → moderate → elevated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Large: Whole-home insulation systems</w:t>
        <w:br w:type="textWrapping"/>
        <w:br w:type="textWrapping"/>
        <w:t xml:space="preserve"> → elevated → high</w:t>
        <w:br w:type="textWrapping"/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qh5svu7t7z3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How These Ranges Are Used by the Engine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a user asks about cost:</w:t>
      </w:r>
    </w:p>
    <w:p w:rsidR="00000000" w:rsidDel="00000000" w:rsidP="00000000" w:rsidRDefault="00000000" w:rsidRPr="00000000" w14:paraId="0000006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system identifies the correct trade.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identifies the scope tier: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Small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Medium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Large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applies the regional modifier.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outputs a safe, generalized pricing band.</w:t>
        <w:br w:type="textWrapping"/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ensures uniformity across the entire TradeScout OS.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pappnnbq30e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Why These Ranges Are Broad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Broad ranges: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Avoid liability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Avoid appearing as a contractor or pricing authority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Protect relationships between homeowners and pros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Allow for local variation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Keep communication calm and flexible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 is a guide, not an estimator.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z7ixrvmjucn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Final Statement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43C establishes the “floor, median, ceiling” patterns for all trades.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ranges feed the pricing engine but are never presented as exact or authoritative.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TradeScout’s stance: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“Every project is unique. These ranges are starting points, not promises.”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