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D3A" w:rsidRDefault="00D91838" w:rsidP="00D91838">
      <w:pPr>
        <w:jc w:val="center"/>
        <w:rPr>
          <w:rFonts w:ascii="Times New Roman" w:hAnsi="Times New Roman" w:cs="Times New Roman"/>
          <w:sz w:val="60"/>
          <w:szCs w:val="60"/>
        </w:rPr>
      </w:pPr>
      <w:r w:rsidRPr="00D91838">
        <w:rPr>
          <w:rFonts w:ascii="Times New Roman" w:hAnsi="Times New Roman" w:cs="Times New Roman"/>
          <w:sz w:val="60"/>
          <w:szCs w:val="60"/>
        </w:rPr>
        <w:t>GRAVITY MAZE GDD</w:t>
      </w:r>
    </w:p>
    <w:p w:rsidR="00662244" w:rsidRDefault="00662244" w:rsidP="00D91838">
      <w:pPr>
        <w:jc w:val="center"/>
        <w:rPr>
          <w:rFonts w:ascii="Times New Roman" w:hAnsi="Times New Roman" w:cs="Times New Roman"/>
          <w:sz w:val="60"/>
          <w:szCs w:val="60"/>
        </w:rPr>
      </w:pPr>
    </w:p>
    <w:sdt>
      <w:sdtPr>
        <w:id w:val="-1471900508"/>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662244" w:rsidRDefault="00662244">
          <w:pPr>
            <w:pStyle w:val="CabealhodoSumrio"/>
          </w:pPr>
          <w:r>
            <w:t>Sumário</w:t>
          </w:r>
        </w:p>
        <w:p w:rsidR="00662244" w:rsidRDefault="00662244">
          <w:pPr>
            <w:pStyle w:val="Sumrio1"/>
            <w:tabs>
              <w:tab w:val="right" w:leader="dot" w:pos="8494"/>
            </w:tabs>
            <w:rPr>
              <w:noProof/>
            </w:rPr>
          </w:pPr>
          <w:r>
            <w:rPr>
              <w:b/>
              <w:bCs/>
            </w:rPr>
            <w:fldChar w:fldCharType="begin"/>
          </w:r>
          <w:r>
            <w:rPr>
              <w:b/>
              <w:bCs/>
            </w:rPr>
            <w:instrText xml:space="preserve"> TOC \o "1-3" \h \z \u </w:instrText>
          </w:r>
          <w:r>
            <w:rPr>
              <w:b/>
              <w:bCs/>
            </w:rPr>
            <w:fldChar w:fldCharType="separate"/>
          </w:r>
          <w:hyperlink w:anchor="_Toc63844769" w:history="1">
            <w:r w:rsidRPr="00EB7159">
              <w:rPr>
                <w:rStyle w:val="Hyperlink"/>
                <w:noProof/>
                <w:lang w:val="en-US"/>
              </w:rPr>
              <w:t>Overview</w:t>
            </w:r>
            <w:r>
              <w:rPr>
                <w:noProof/>
                <w:webHidden/>
              </w:rPr>
              <w:tab/>
            </w:r>
            <w:r>
              <w:rPr>
                <w:noProof/>
                <w:webHidden/>
              </w:rPr>
              <w:fldChar w:fldCharType="begin"/>
            </w:r>
            <w:r>
              <w:rPr>
                <w:noProof/>
                <w:webHidden/>
              </w:rPr>
              <w:instrText xml:space="preserve"> PAGEREF _Toc63844769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1"/>
            <w:tabs>
              <w:tab w:val="right" w:leader="dot" w:pos="8494"/>
            </w:tabs>
            <w:rPr>
              <w:noProof/>
            </w:rPr>
          </w:pPr>
          <w:hyperlink w:anchor="_Toc63844770" w:history="1">
            <w:r w:rsidRPr="00EB7159">
              <w:rPr>
                <w:rStyle w:val="Hyperlink"/>
                <w:noProof/>
                <w:lang w:val="en-US"/>
              </w:rPr>
              <w:t>Enemies</w:t>
            </w:r>
            <w:r>
              <w:rPr>
                <w:noProof/>
                <w:webHidden/>
              </w:rPr>
              <w:tab/>
            </w:r>
            <w:r>
              <w:rPr>
                <w:noProof/>
                <w:webHidden/>
              </w:rPr>
              <w:fldChar w:fldCharType="begin"/>
            </w:r>
            <w:r>
              <w:rPr>
                <w:noProof/>
                <w:webHidden/>
              </w:rPr>
              <w:instrText xml:space="preserve"> PAGEREF _Toc63844770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1" w:history="1">
            <w:r w:rsidRPr="00EB7159">
              <w:rPr>
                <w:rStyle w:val="Hyperlink"/>
                <w:noProof/>
                <w:lang w:val="en-US"/>
              </w:rPr>
              <w:t>Red Alien</w:t>
            </w:r>
            <w:r>
              <w:rPr>
                <w:noProof/>
                <w:webHidden/>
              </w:rPr>
              <w:tab/>
            </w:r>
            <w:r>
              <w:rPr>
                <w:noProof/>
                <w:webHidden/>
              </w:rPr>
              <w:fldChar w:fldCharType="begin"/>
            </w:r>
            <w:r>
              <w:rPr>
                <w:noProof/>
                <w:webHidden/>
              </w:rPr>
              <w:instrText xml:space="preserve"> PAGEREF _Toc63844771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2" w:history="1">
            <w:r w:rsidRPr="00EB7159">
              <w:rPr>
                <w:rStyle w:val="Hyperlink"/>
                <w:noProof/>
                <w:lang w:val="en-US"/>
              </w:rPr>
              <w:t>Bomb</w:t>
            </w:r>
            <w:r>
              <w:rPr>
                <w:noProof/>
                <w:webHidden/>
              </w:rPr>
              <w:tab/>
            </w:r>
            <w:r>
              <w:rPr>
                <w:noProof/>
                <w:webHidden/>
              </w:rPr>
              <w:fldChar w:fldCharType="begin"/>
            </w:r>
            <w:r>
              <w:rPr>
                <w:noProof/>
                <w:webHidden/>
              </w:rPr>
              <w:instrText xml:space="preserve"> PAGEREF _Toc63844772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1"/>
            <w:tabs>
              <w:tab w:val="right" w:leader="dot" w:pos="8494"/>
            </w:tabs>
            <w:rPr>
              <w:noProof/>
            </w:rPr>
          </w:pPr>
          <w:hyperlink w:anchor="_Toc63844773" w:history="1">
            <w:r w:rsidRPr="00EB7159">
              <w:rPr>
                <w:rStyle w:val="Hyperlink"/>
                <w:noProof/>
                <w:lang w:val="en-US"/>
              </w:rPr>
              <w:t>Obstacles</w:t>
            </w:r>
            <w:r>
              <w:rPr>
                <w:noProof/>
                <w:webHidden/>
              </w:rPr>
              <w:tab/>
            </w:r>
            <w:r>
              <w:rPr>
                <w:noProof/>
                <w:webHidden/>
              </w:rPr>
              <w:fldChar w:fldCharType="begin"/>
            </w:r>
            <w:r>
              <w:rPr>
                <w:noProof/>
                <w:webHidden/>
              </w:rPr>
              <w:instrText xml:space="preserve"> PAGEREF _Toc63844773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4" w:history="1">
            <w:r w:rsidRPr="00EB7159">
              <w:rPr>
                <w:rStyle w:val="Hyperlink"/>
                <w:noProof/>
                <w:lang w:val="en-US"/>
              </w:rPr>
              <w:t>Wall-less bridge</w:t>
            </w:r>
            <w:r>
              <w:rPr>
                <w:noProof/>
                <w:webHidden/>
              </w:rPr>
              <w:tab/>
            </w:r>
            <w:r>
              <w:rPr>
                <w:noProof/>
                <w:webHidden/>
              </w:rPr>
              <w:fldChar w:fldCharType="begin"/>
            </w:r>
            <w:r>
              <w:rPr>
                <w:noProof/>
                <w:webHidden/>
              </w:rPr>
              <w:instrText xml:space="preserve"> PAGEREF _Toc63844774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1"/>
            <w:tabs>
              <w:tab w:val="right" w:leader="dot" w:pos="8494"/>
            </w:tabs>
            <w:rPr>
              <w:noProof/>
            </w:rPr>
          </w:pPr>
          <w:hyperlink w:anchor="_Toc63844775" w:history="1">
            <w:r w:rsidRPr="00EB7159">
              <w:rPr>
                <w:rStyle w:val="Hyperlink"/>
                <w:noProof/>
                <w:lang w:val="en-US"/>
              </w:rPr>
              <w:t>Maps</w:t>
            </w:r>
            <w:r>
              <w:rPr>
                <w:noProof/>
                <w:webHidden/>
              </w:rPr>
              <w:tab/>
            </w:r>
            <w:r>
              <w:rPr>
                <w:noProof/>
                <w:webHidden/>
              </w:rPr>
              <w:fldChar w:fldCharType="begin"/>
            </w:r>
            <w:r>
              <w:rPr>
                <w:noProof/>
                <w:webHidden/>
              </w:rPr>
              <w:instrText xml:space="preserve"> PAGEREF _Toc63844775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6" w:history="1">
            <w:r w:rsidRPr="00EB7159">
              <w:rPr>
                <w:rStyle w:val="Hyperlink"/>
                <w:noProof/>
                <w:lang w:val="en-US"/>
              </w:rPr>
              <w:t>Level 1</w:t>
            </w:r>
            <w:r>
              <w:rPr>
                <w:noProof/>
                <w:webHidden/>
              </w:rPr>
              <w:tab/>
            </w:r>
            <w:r>
              <w:rPr>
                <w:noProof/>
                <w:webHidden/>
              </w:rPr>
              <w:fldChar w:fldCharType="begin"/>
            </w:r>
            <w:r>
              <w:rPr>
                <w:noProof/>
                <w:webHidden/>
              </w:rPr>
              <w:instrText xml:space="preserve"> PAGEREF _Toc63844776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7" w:history="1">
            <w:r w:rsidRPr="00EB7159">
              <w:rPr>
                <w:rStyle w:val="Hyperlink"/>
                <w:noProof/>
                <w:lang w:val="en-US"/>
              </w:rPr>
              <w:t>Level 2</w:t>
            </w:r>
            <w:r>
              <w:rPr>
                <w:noProof/>
                <w:webHidden/>
              </w:rPr>
              <w:tab/>
            </w:r>
            <w:r>
              <w:rPr>
                <w:noProof/>
                <w:webHidden/>
              </w:rPr>
              <w:fldChar w:fldCharType="begin"/>
            </w:r>
            <w:r>
              <w:rPr>
                <w:noProof/>
                <w:webHidden/>
              </w:rPr>
              <w:instrText xml:space="preserve"> PAGEREF _Toc63844777 \h </w:instrText>
            </w:r>
            <w:r>
              <w:rPr>
                <w:noProof/>
                <w:webHidden/>
              </w:rPr>
            </w:r>
            <w:r>
              <w:rPr>
                <w:noProof/>
                <w:webHidden/>
              </w:rPr>
              <w:fldChar w:fldCharType="separate"/>
            </w:r>
            <w:r>
              <w:rPr>
                <w:noProof/>
                <w:webHidden/>
              </w:rPr>
              <w:t>2</w:t>
            </w:r>
            <w:r>
              <w:rPr>
                <w:noProof/>
                <w:webHidden/>
              </w:rPr>
              <w:fldChar w:fldCharType="end"/>
            </w:r>
          </w:hyperlink>
        </w:p>
        <w:p w:rsidR="00662244" w:rsidRDefault="00662244">
          <w:pPr>
            <w:pStyle w:val="Sumrio2"/>
            <w:tabs>
              <w:tab w:val="right" w:leader="dot" w:pos="8494"/>
            </w:tabs>
            <w:rPr>
              <w:noProof/>
            </w:rPr>
          </w:pPr>
          <w:hyperlink w:anchor="_Toc63844778" w:history="1">
            <w:r w:rsidRPr="00EB7159">
              <w:rPr>
                <w:rStyle w:val="Hyperlink"/>
                <w:noProof/>
                <w:lang w:val="en-US"/>
              </w:rPr>
              <w:t>Level 3</w:t>
            </w:r>
            <w:r>
              <w:rPr>
                <w:noProof/>
                <w:webHidden/>
              </w:rPr>
              <w:tab/>
            </w:r>
            <w:r>
              <w:rPr>
                <w:noProof/>
                <w:webHidden/>
              </w:rPr>
              <w:fldChar w:fldCharType="begin"/>
            </w:r>
            <w:r>
              <w:rPr>
                <w:noProof/>
                <w:webHidden/>
              </w:rPr>
              <w:instrText xml:space="preserve"> PAGEREF _Toc63844778 \h </w:instrText>
            </w:r>
            <w:r>
              <w:rPr>
                <w:noProof/>
                <w:webHidden/>
              </w:rPr>
            </w:r>
            <w:r>
              <w:rPr>
                <w:noProof/>
                <w:webHidden/>
              </w:rPr>
              <w:fldChar w:fldCharType="separate"/>
            </w:r>
            <w:r>
              <w:rPr>
                <w:noProof/>
                <w:webHidden/>
              </w:rPr>
              <w:t>2</w:t>
            </w:r>
            <w:r>
              <w:rPr>
                <w:noProof/>
                <w:webHidden/>
              </w:rPr>
              <w:fldChar w:fldCharType="end"/>
            </w:r>
          </w:hyperlink>
        </w:p>
        <w:p w:rsidR="00662244" w:rsidRDefault="00662244">
          <w:r>
            <w:rPr>
              <w:b/>
              <w:bCs/>
            </w:rPr>
            <w:fldChar w:fldCharType="end"/>
          </w:r>
        </w:p>
      </w:sdtContent>
    </w:sdt>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Default="00662244" w:rsidP="00D91838">
      <w:pPr>
        <w:jc w:val="center"/>
        <w:rPr>
          <w:rFonts w:ascii="Times New Roman" w:hAnsi="Times New Roman" w:cs="Times New Roman"/>
          <w:sz w:val="60"/>
          <w:szCs w:val="60"/>
        </w:rPr>
      </w:pPr>
    </w:p>
    <w:p w:rsidR="00662244" w:rsidRPr="00662244" w:rsidRDefault="00662244" w:rsidP="00662244">
      <w:pPr>
        <w:pStyle w:val="Ttulo1"/>
        <w:rPr>
          <w:lang w:val="en-US"/>
        </w:rPr>
      </w:pPr>
      <w:bookmarkStart w:id="0" w:name="_Toc63844769"/>
      <w:r w:rsidRPr="00662244">
        <w:rPr>
          <w:lang w:val="en-US"/>
        </w:rPr>
        <w:t>Overview</w:t>
      </w:r>
      <w:bookmarkEnd w:id="0"/>
    </w:p>
    <w:p w:rsidR="00662244" w:rsidRDefault="00662244" w:rsidP="00662244">
      <w:pPr>
        <w:rPr>
          <w:lang w:val="en-US"/>
        </w:rPr>
      </w:pPr>
      <w:r w:rsidRPr="00662244">
        <w:rPr>
          <w:lang w:val="en-US"/>
        </w:rPr>
        <w:t xml:space="preserve">Gravity Maze is a space-themed logic game. </w:t>
      </w:r>
      <w:r>
        <w:rPr>
          <w:lang w:val="en-US"/>
        </w:rPr>
        <w:t>The player has to use gravity to move the yellow ball around the map avoiding obstacles to finish each maze.</w:t>
      </w:r>
    </w:p>
    <w:p w:rsidR="00662244" w:rsidRDefault="00662244" w:rsidP="00662244">
      <w:pPr>
        <w:pStyle w:val="Ttulo1"/>
        <w:rPr>
          <w:lang w:val="en-US"/>
        </w:rPr>
      </w:pPr>
      <w:r>
        <w:rPr>
          <w:lang w:val="en-US"/>
        </w:rPr>
        <w:t>Playing</w:t>
      </w:r>
    </w:p>
    <w:p w:rsidR="00662244" w:rsidRDefault="00662244" w:rsidP="00662244">
      <w:pPr>
        <w:rPr>
          <w:lang w:val="en-US"/>
        </w:rPr>
      </w:pPr>
      <w:r>
        <w:rPr>
          <w:lang w:val="en-US"/>
        </w:rPr>
        <w:t xml:space="preserve">The player controls the yellow ball. At each map, the player starts at the green circle and must use gravity to reach the red circle. The yellow ball </w:t>
      </w:r>
      <w:proofErr w:type="gramStart"/>
      <w:r>
        <w:rPr>
          <w:lang w:val="en-US"/>
        </w:rPr>
        <w:t>can be eaten or exploded by enemies</w:t>
      </w:r>
      <w:proofErr w:type="gramEnd"/>
      <w:r>
        <w:rPr>
          <w:lang w:val="en-US"/>
        </w:rPr>
        <w:t>. In the last levels, it can also get lost on space. Those three situations leads to game over.</w:t>
      </w:r>
    </w:p>
    <w:p w:rsidR="00662244" w:rsidRPr="00662244" w:rsidRDefault="00662244" w:rsidP="00662244">
      <w:pPr>
        <w:rPr>
          <w:lang w:val="en-US"/>
        </w:rPr>
      </w:pPr>
      <w:r>
        <w:rPr>
          <w:noProof/>
        </w:rPr>
        <w:drawing>
          <wp:inline distT="0" distB="0" distL="0" distR="0" wp14:anchorId="1A7D87E8" wp14:editId="6F9212FE">
            <wp:extent cx="5400040" cy="30600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60065"/>
                    </a:xfrm>
                    <a:prstGeom prst="rect">
                      <a:avLst/>
                    </a:prstGeom>
                  </pic:spPr>
                </pic:pic>
              </a:graphicData>
            </a:graphic>
          </wp:inline>
        </w:drawing>
      </w:r>
    </w:p>
    <w:p w:rsidR="00662244" w:rsidRPr="00662244" w:rsidRDefault="00662244" w:rsidP="00662244">
      <w:pPr>
        <w:pStyle w:val="Ttulo1"/>
        <w:rPr>
          <w:lang w:val="en-US"/>
        </w:rPr>
      </w:pPr>
      <w:bookmarkStart w:id="1" w:name="_Toc63844770"/>
      <w:r w:rsidRPr="00662244">
        <w:rPr>
          <w:lang w:val="en-US"/>
        </w:rPr>
        <w:lastRenderedPageBreak/>
        <w:t>Enemies</w:t>
      </w:r>
      <w:bookmarkEnd w:id="1"/>
    </w:p>
    <w:p w:rsidR="00662244" w:rsidRDefault="00662244" w:rsidP="00662244">
      <w:pPr>
        <w:pStyle w:val="Ttulo2"/>
        <w:rPr>
          <w:lang w:val="en-US"/>
        </w:rPr>
      </w:pPr>
      <w:bookmarkStart w:id="2" w:name="_Toc63844771"/>
      <w:r w:rsidRPr="00662244">
        <w:rPr>
          <w:lang w:val="en-US"/>
        </w:rPr>
        <w:t>Red Alien</w:t>
      </w:r>
      <w:bookmarkEnd w:id="2"/>
    </w:p>
    <w:p w:rsidR="00662244" w:rsidRDefault="00662244" w:rsidP="00662244">
      <w:pPr>
        <w:jc w:val="center"/>
        <w:rPr>
          <w:lang w:val="en-US"/>
        </w:rPr>
      </w:pPr>
      <w:r w:rsidRPr="00662244">
        <w:rPr>
          <w:noProof/>
        </w:rPr>
        <w:drawing>
          <wp:inline distT="0" distB="0" distL="0" distR="0">
            <wp:extent cx="4157345" cy="3274695"/>
            <wp:effectExtent l="0" t="0" r="0" b="0"/>
            <wp:docPr id="2" name="Imagem 2" descr="C:\Users\USER\Documents\GitHub\GravityMaze\GravityMaze\Assets\Assets\Sprites\Obstacles\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GravityMaze\GravityMaze\Assets\Assets\Sprites\Obstacles\enem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7345" cy="3274695"/>
                    </a:xfrm>
                    <a:prstGeom prst="rect">
                      <a:avLst/>
                    </a:prstGeom>
                    <a:noFill/>
                    <a:ln>
                      <a:noFill/>
                    </a:ln>
                  </pic:spPr>
                </pic:pic>
              </a:graphicData>
            </a:graphic>
          </wp:inline>
        </w:drawing>
      </w:r>
    </w:p>
    <w:p w:rsidR="00662244" w:rsidRPr="00662244" w:rsidRDefault="00662244" w:rsidP="00662244">
      <w:pPr>
        <w:rPr>
          <w:lang w:val="en-US"/>
        </w:rPr>
      </w:pPr>
      <w:r>
        <w:rPr>
          <w:lang w:val="en-US"/>
        </w:rPr>
        <w:t>The Red Alien moves around the map in simple movements in just one direction (horizontally, vertically or diagonally). If the ball touches it, it eats the ball and its game over.</w:t>
      </w:r>
    </w:p>
    <w:p w:rsidR="00662244" w:rsidRDefault="00662244" w:rsidP="00662244">
      <w:pPr>
        <w:pStyle w:val="Ttulo2"/>
        <w:rPr>
          <w:lang w:val="en-US"/>
        </w:rPr>
      </w:pPr>
      <w:bookmarkStart w:id="3" w:name="_Toc63844772"/>
      <w:r>
        <w:rPr>
          <w:lang w:val="en-US"/>
        </w:rPr>
        <w:t>Bomb</w:t>
      </w:r>
      <w:bookmarkEnd w:id="3"/>
    </w:p>
    <w:p w:rsidR="00662244" w:rsidRDefault="00662244" w:rsidP="00662244">
      <w:pPr>
        <w:jc w:val="center"/>
        <w:rPr>
          <w:lang w:val="en-US"/>
        </w:rPr>
      </w:pPr>
      <w:r w:rsidRPr="00662244">
        <w:rPr>
          <w:noProof/>
        </w:rPr>
        <w:drawing>
          <wp:inline distT="0" distB="0" distL="0" distR="0">
            <wp:extent cx="2785745" cy="2381885"/>
            <wp:effectExtent l="0" t="0" r="0" b="0"/>
            <wp:docPr id="3" name="Imagem 3" descr="C:\Users\USER\Documents\GitHub\GravityMaze\GravityMaze\Assets\Assets\Sprites\Space Shooter Game Objects\PNG\Props\Bom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GravityMaze\GravityMaze\Assets\Assets\Sprites\Space Shooter Game Objects\PNG\Props\Bomb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2381885"/>
                    </a:xfrm>
                    <a:prstGeom prst="rect">
                      <a:avLst/>
                    </a:prstGeom>
                    <a:noFill/>
                    <a:ln>
                      <a:noFill/>
                    </a:ln>
                  </pic:spPr>
                </pic:pic>
              </a:graphicData>
            </a:graphic>
          </wp:inline>
        </w:drawing>
      </w:r>
    </w:p>
    <w:p w:rsidR="00662244" w:rsidRDefault="00662244" w:rsidP="00662244">
      <w:pPr>
        <w:jc w:val="both"/>
        <w:rPr>
          <w:lang w:val="en-US"/>
        </w:rPr>
      </w:pPr>
      <w:r>
        <w:rPr>
          <w:lang w:val="en-US"/>
        </w:rPr>
        <w:t xml:space="preserve">The bomb </w:t>
      </w:r>
      <w:proofErr w:type="gramStart"/>
      <w:r>
        <w:rPr>
          <w:lang w:val="en-US"/>
        </w:rPr>
        <w:t>doesn’t</w:t>
      </w:r>
      <w:proofErr w:type="gramEnd"/>
      <w:r>
        <w:rPr>
          <w:lang w:val="en-US"/>
        </w:rPr>
        <w:t xml:space="preserve"> move. It always stays at the same place. </w:t>
      </w:r>
      <w:proofErr w:type="gramStart"/>
      <w:r>
        <w:rPr>
          <w:lang w:val="en-US"/>
        </w:rPr>
        <w:t>But</w:t>
      </w:r>
      <w:proofErr w:type="gramEnd"/>
      <w:r>
        <w:rPr>
          <w:lang w:val="en-US"/>
        </w:rPr>
        <w:t>, if the player touches it, it explodes and its game over.</w:t>
      </w:r>
    </w:p>
    <w:p w:rsidR="00662244" w:rsidRDefault="00662244" w:rsidP="00662244">
      <w:pPr>
        <w:pStyle w:val="Ttulo1"/>
        <w:rPr>
          <w:lang w:val="en-US"/>
        </w:rPr>
      </w:pPr>
      <w:bookmarkStart w:id="4" w:name="_Toc63844773"/>
      <w:r>
        <w:rPr>
          <w:lang w:val="en-US"/>
        </w:rPr>
        <w:t>Obstacles</w:t>
      </w:r>
      <w:bookmarkEnd w:id="4"/>
    </w:p>
    <w:p w:rsidR="00662244" w:rsidRDefault="00662244" w:rsidP="00662244">
      <w:pPr>
        <w:pStyle w:val="Ttulo2"/>
        <w:rPr>
          <w:lang w:val="en-US"/>
        </w:rPr>
      </w:pPr>
      <w:bookmarkStart w:id="5" w:name="_Toc63844774"/>
      <w:r>
        <w:rPr>
          <w:lang w:val="en-US"/>
        </w:rPr>
        <w:t>Wall-less bridge</w:t>
      </w:r>
      <w:bookmarkEnd w:id="5"/>
    </w:p>
    <w:p w:rsidR="00662244" w:rsidRDefault="00662244" w:rsidP="00662244">
      <w:pPr>
        <w:jc w:val="center"/>
        <w:rPr>
          <w:lang w:val="en-US"/>
        </w:rPr>
      </w:pPr>
      <w:r w:rsidRPr="00662244">
        <w:rPr>
          <w:noProof/>
        </w:rPr>
        <w:drawing>
          <wp:inline distT="0" distB="0" distL="0" distR="0">
            <wp:extent cx="479045" cy="720000"/>
            <wp:effectExtent l="0" t="0" r="0" b="4445"/>
            <wp:docPr id="4" name="Imagem 4" descr="C:\Users\USER\Documents\GitHub\GravityMaze\GravityMaze\Assets\Assets\Sprites\Background\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Hub\GravityMaze\GravityMaze\Assets\Assets\Sprites\Background\bri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045" cy="720000"/>
                    </a:xfrm>
                    <a:prstGeom prst="rect">
                      <a:avLst/>
                    </a:prstGeom>
                    <a:noFill/>
                    <a:ln>
                      <a:noFill/>
                    </a:ln>
                  </pic:spPr>
                </pic:pic>
              </a:graphicData>
            </a:graphic>
          </wp:inline>
        </w:drawing>
      </w:r>
    </w:p>
    <w:p w:rsidR="00662244" w:rsidRPr="00662244" w:rsidRDefault="00662244" w:rsidP="00662244">
      <w:pPr>
        <w:jc w:val="both"/>
        <w:rPr>
          <w:lang w:val="en-US"/>
        </w:rPr>
      </w:pPr>
      <w:r>
        <w:rPr>
          <w:lang w:val="en-US"/>
        </w:rPr>
        <w:lastRenderedPageBreak/>
        <w:t xml:space="preserve">The </w:t>
      </w:r>
      <w:proofErr w:type="gramStart"/>
      <w:r>
        <w:rPr>
          <w:lang w:val="en-US"/>
        </w:rPr>
        <w:t>Wall-less bridge can be used by the player to go from one side of the map to the other</w:t>
      </w:r>
      <w:proofErr w:type="gramEnd"/>
      <w:r>
        <w:rPr>
          <w:lang w:val="en-US"/>
        </w:rPr>
        <w:t>. If the yellow ball gets too close to the border, it will fall in the space and its game over.</w:t>
      </w:r>
    </w:p>
    <w:p w:rsidR="00662244" w:rsidRDefault="00662244" w:rsidP="00662244">
      <w:pPr>
        <w:pStyle w:val="Ttulo1"/>
        <w:rPr>
          <w:lang w:val="en-US"/>
        </w:rPr>
      </w:pPr>
      <w:bookmarkStart w:id="6" w:name="_Toc63844775"/>
      <w:r>
        <w:rPr>
          <w:lang w:val="en-US"/>
        </w:rPr>
        <w:t>Maps</w:t>
      </w:r>
      <w:bookmarkEnd w:id="6"/>
    </w:p>
    <w:p w:rsidR="00662244" w:rsidRDefault="00662244" w:rsidP="00662244">
      <w:pPr>
        <w:pStyle w:val="Ttulo2"/>
        <w:rPr>
          <w:lang w:val="en-US"/>
        </w:rPr>
      </w:pPr>
      <w:bookmarkStart w:id="7" w:name="_Toc63844776"/>
      <w:r>
        <w:rPr>
          <w:lang w:val="en-US"/>
        </w:rPr>
        <w:t>Level 1</w:t>
      </w:r>
      <w:bookmarkEnd w:id="7"/>
    </w:p>
    <w:p w:rsidR="00662244" w:rsidRDefault="00662244" w:rsidP="00662244">
      <w:pPr>
        <w:rPr>
          <w:lang w:val="en-US"/>
        </w:rPr>
      </w:pPr>
      <w:r>
        <w:rPr>
          <w:noProof/>
        </w:rPr>
        <w:drawing>
          <wp:inline distT="0" distB="0" distL="0" distR="0" wp14:anchorId="5EA33911" wp14:editId="3B5F51BD">
            <wp:extent cx="5400040" cy="30626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62605"/>
                    </a:xfrm>
                    <a:prstGeom prst="rect">
                      <a:avLst/>
                    </a:prstGeom>
                  </pic:spPr>
                </pic:pic>
              </a:graphicData>
            </a:graphic>
          </wp:inline>
        </w:drawing>
      </w:r>
    </w:p>
    <w:p w:rsidR="00662244" w:rsidRPr="00662244" w:rsidRDefault="00662244" w:rsidP="00662244">
      <w:pPr>
        <w:rPr>
          <w:lang w:val="en-US"/>
        </w:rPr>
      </w:pPr>
      <w:r>
        <w:rPr>
          <w:lang w:val="en-US"/>
        </w:rPr>
        <w:t xml:space="preserve">It’s a simple level made just to know the movements and the game. </w:t>
      </w:r>
      <w:proofErr w:type="gramStart"/>
      <w:r>
        <w:rPr>
          <w:lang w:val="en-US"/>
        </w:rPr>
        <w:t>Doesn’t</w:t>
      </w:r>
      <w:proofErr w:type="gramEnd"/>
      <w:r>
        <w:rPr>
          <w:lang w:val="en-US"/>
        </w:rPr>
        <w:t xml:space="preserve"> have enemies nor any real maze difficulty. It starts with a simple tutorial about how to hold the phone.</w:t>
      </w:r>
    </w:p>
    <w:p w:rsidR="00662244" w:rsidRDefault="00662244" w:rsidP="00662244">
      <w:pPr>
        <w:pStyle w:val="Ttulo2"/>
        <w:rPr>
          <w:lang w:val="en-US"/>
        </w:rPr>
      </w:pPr>
      <w:bookmarkStart w:id="8" w:name="_Toc63844777"/>
      <w:r>
        <w:rPr>
          <w:lang w:val="en-US"/>
        </w:rPr>
        <w:t>Level 2</w:t>
      </w:r>
      <w:bookmarkEnd w:id="8"/>
    </w:p>
    <w:p w:rsidR="00662244" w:rsidRDefault="00662244" w:rsidP="00662244">
      <w:pPr>
        <w:rPr>
          <w:lang w:val="en-US"/>
        </w:rPr>
      </w:pPr>
      <w:r>
        <w:rPr>
          <w:noProof/>
        </w:rPr>
        <w:drawing>
          <wp:inline distT="0" distB="0" distL="0" distR="0" wp14:anchorId="39C50406" wp14:editId="145308FA">
            <wp:extent cx="5400040" cy="30759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75940"/>
                    </a:xfrm>
                    <a:prstGeom prst="rect">
                      <a:avLst/>
                    </a:prstGeom>
                  </pic:spPr>
                </pic:pic>
              </a:graphicData>
            </a:graphic>
          </wp:inline>
        </w:drawing>
      </w:r>
    </w:p>
    <w:p w:rsidR="00662244" w:rsidRPr="00662244" w:rsidRDefault="00662244" w:rsidP="00662244">
      <w:pPr>
        <w:rPr>
          <w:lang w:val="en-US"/>
        </w:rPr>
      </w:pPr>
      <w:r>
        <w:rPr>
          <w:lang w:val="en-US"/>
        </w:rPr>
        <w:t>Slight difficulty increase in the maze format</w:t>
      </w:r>
    </w:p>
    <w:p w:rsidR="00662244" w:rsidRDefault="00662244" w:rsidP="00662244">
      <w:pPr>
        <w:pStyle w:val="Ttulo2"/>
        <w:rPr>
          <w:lang w:val="en-US"/>
        </w:rPr>
      </w:pPr>
      <w:bookmarkStart w:id="9" w:name="_Toc63844778"/>
      <w:r>
        <w:rPr>
          <w:lang w:val="en-US"/>
        </w:rPr>
        <w:lastRenderedPageBreak/>
        <w:t>Level 3</w:t>
      </w:r>
      <w:bookmarkEnd w:id="9"/>
    </w:p>
    <w:p w:rsidR="00662244" w:rsidRDefault="00662244" w:rsidP="00662244">
      <w:pPr>
        <w:rPr>
          <w:lang w:val="en-US"/>
        </w:rPr>
      </w:pPr>
      <w:r>
        <w:rPr>
          <w:noProof/>
        </w:rPr>
        <w:drawing>
          <wp:inline distT="0" distB="0" distL="0" distR="0" wp14:anchorId="5D337C06" wp14:editId="6169C62E">
            <wp:extent cx="5400040" cy="30746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74670"/>
                    </a:xfrm>
                    <a:prstGeom prst="rect">
                      <a:avLst/>
                    </a:prstGeom>
                  </pic:spPr>
                </pic:pic>
              </a:graphicData>
            </a:graphic>
          </wp:inline>
        </w:drawing>
      </w:r>
    </w:p>
    <w:p w:rsidR="00662244" w:rsidRDefault="00662244" w:rsidP="00662244">
      <w:pPr>
        <w:rPr>
          <w:lang w:val="en-US"/>
        </w:rPr>
      </w:pPr>
      <w:r>
        <w:rPr>
          <w:lang w:val="en-US"/>
        </w:rPr>
        <w:t xml:space="preserve">Now, we have one single enemy. Levels 3 </w:t>
      </w:r>
      <w:proofErr w:type="spellStart"/>
      <w:r>
        <w:rPr>
          <w:lang w:val="en-US"/>
        </w:rPr>
        <w:t>though</w:t>
      </w:r>
      <w:proofErr w:type="spellEnd"/>
      <w:r>
        <w:rPr>
          <w:lang w:val="en-US"/>
        </w:rPr>
        <w:t xml:space="preserve"> </w:t>
      </w:r>
      <w:proofErr w:type="gramStart"/>
      <w:r>
        <w:rPr>
          <w:lang w:val="en-US"/>
        </w:rPr>
        <w:t>5</w:t>
      </w:r>
      <w:proofErr w:type="gramEnd"/>
      <w:r>
        <w:rPr>
          <w:lang w:val="en-US"/>
        </w:rPr>
        <w:t xml:space="preserve"> explore the us</w:t>
      </w:r>
      <w:bookmarkStart w:id="10" w:name="_GoBack"/>
      <w:bookmarkEnd w:id="10"/>
      <w:r>
        <w:rPr>
          <w:lang w:val="en-US"/>
        </w:rPr>
        <w:t>ages of the red alien.</w:t>
      </w:r>
    </w:p>
    <w:p w:rsidR="00662244" w:rsidRDefault="00662244" w:rsidP="00662244">
      <w:pPr>
        <w:pStyle w:val="Ttulo2"/>
        <w:rPr>
          <w:lang w:val="en-US"/>
        </w:rPr>
      </w:pPr>
      <w:r>
        <w:rPr>
          <w:lang w:val="en-US"/>
        </w:rPr>
        <w:t>Level 4</w:t>
      </w:r>
    </w:p>
    <w:p w:rsidR="00662244" w:rsidRDefault="00662244" w:rsidP="00662244">
      <w:pPr>
        <w:pStyle w:val="Ttulo2"/>
        <w:rPr>
          <w:lang w:val="en-US"/>
        </w:rPr>
      </w:pPr>
      <w:r>
        <w:rPr>
          <w:lang w:val="en-US"/>
        </w:rPr>
        <w:t>Level 5</w:t>
      </w:r>
    </w:p>
    <w:p w:rsidR="00662244" w:rsidRDefault="00662244" w:rsidP="00662244">
      <w:pPr>
        <w:pStyle w:val="Ttulo2"/>
        <w:rPr>
          <w:lang w:val="en-US"/>
        </w:rPr>
      </w:pPr>
      <w:r>
        <w:rPr>
          <w:lang w:val="en-US"/>
        </w:rPr>
        <w:t>Level 6</w:t>
      </w:r>
    </w:p>
    <w:p w:rsidR="00662244" w:rsidRDefault="00662244" w:rsidP="00662244">
      <w:pPr>
        <w:pStyle w:val="Ttulo2"/>
        <w:rPr>
          <w:lang w:val="en-US"/>
        </w:rPr>
      </w:pPr>
      <w:r>
        <w:rPr>
          <w:lang w:val="en-US"/>
        </w:rPr>
        <w:t>Level 7</w:t>
      </w:r>
    </w:p>
    <w:p w:rsidR="00662244" w:rsidRDefault="00662244" w:rsidP="00662244">
      <w:pPr>
        <w:pStyle w:val="Ttulo2"/>
        <w:rPr>
          <w:lang w:val="en-US"/>
        </w:rPr>
      </w:pPr>
      <w:r>
        <w:rPr>
          <w:lang w:val="en-US"/>
        </w:rPr>
        <w:t>Level 8</w:t>
      </w:r>
    </w:p>
    <w:p w:rsidR="00662244" w:rsidRDefault="00662244" w:rsidP="00662244">
      <w:pPr>
        <w:pStyle w:val="Ttulo2"/>
        <w:rPr>
          <w:lang w:val="en-US"/>
        </w:rPr>
      </w:pPr>
      <w:r>
        <w:rPr>
          <w:lang w:val="en-US"/>
        </w:rPr>
        <w:t>Level 9</w:t>
      </w:r>
    </w:p>
    <w:p w:rsidR="00662244" w:rsidRDefault="00662244" w:rsidP="00662244">
      <w:pPr>
        <w:pStyle w:val="Ttulo2"/>
        <w:rPr>
          <w:lang w:val="en-US"/>
        </w:rPr>
      </w:pPr>
      <w:r>
        <w:rPr>
          <w:lang w:val="en-US"/>
        </w:rPr>
        <w:t>Level 10</w:t>
      </w:r>
    </w:p>
    <w:p w:rsidR="00662244" w:rsidRDefault="00662244" w:rsidP="00662244">
      <w:pPr>
        <w:pStyle w:val="Ttulo2"/>
        <w:rPr>
          <w:lang w:val="en-US"/>
        </w:rPr>
      </w:pPr>
      <w:r>
        <w:rPr>
          <w:lang w:val="en-US"/>
        </w:rPr>
        <w:t>Level 11</w:t>
      </w:r>
    </w:p>
    <w:p w:rsidR="00662244" w:rsidRDefault="00662244" w:rsidP="00662244">
      <w:pPr>
        <w:pStyle w:val="Ttulo2"/>
        <w:rPr>
          <w:lang w:val="en-US"/>
        </w:rPr>
      </w:pPr>
      <w:r>
        <w:rPr>
          <w:lang w:val="en-US"/>
        </w:rPr>
        <w:t>Level 12</w:t>
      </w:r>
    </w:p>
    <w:p w:rsidR="00662244" w:rsidRDefault="00662244" w:rsidP="00662244">
      <w:pPr>
        <w:pStyle w:val="Ttulo2"/>
        <w:rPr>
          <w:lang w:val="en-US"/>
        </w:rPr>
      </w:pPr>
      <w:r>
        <w:rPr>
          <w:lang w:val="en-US"/>
        </w:rPr>
        <w:t>Level 13</w:t>
      </w:r>
    </w:p>
    <w:p w:rsidR="00662244" w:rsidRDefault="00662244" w:rsidP="00662244">
      <w:pPr>
        <w:pStyle w:val="Ttulo2"/>
        <w:rPr>
          <w:lang w:val="en-US"/>
        </w:rPr>
      </w:pPr>
      <w:r>
        <w:rPr>
          <w:lang w:val="en-US"/>
        </w:rPr>
        <w:t>Level 14</w:t>
      </w:r>
    </w:p>
    <w:p w:rsidR="00662244" w:rsidRPr="00662244" w:rsidRDefault="00662244" w:rsidP="00662244">
      <w:pPr>
        <w:pStyle w:val="Ttulo2"/>
        <w:rPr>
          <w:lang w:val="en-US"/>
        </w:rPr>
      </w:pPr>
      <w:r>
        <w:rPr>
          <w:lang w:val="en-US"/>
        </w:rPr>
        <w:t>Level 15</w:t>
      </w:r>
    </w:p>
    <w:sectPr w:rsidR="00662244" w:rsidRPr="00662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38"/>
    <w:rsid w:val="00662244"/>
    <w:rsid w:val="00D11D3A"/>
    <w:rsid w:val="00D918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F6053-B326-4C24-A7E3-16D4DC62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62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62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62244"/>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662244"/>
    <w:pPr>
      <w:outlineLvl w:val="9"/>
    </w:pPr>
  </w:style>
  <w:style w:type="character" w:customStyle="1" w:styleId="Ttulo2Char">
    <w:name w:val="Título 2 Char"/>
    <w:basedOn w:val="Fontepargpadro"/>
    <w:link w:val="Ttulo2"/>
    <w:uiPriority w:val="9"/>
    <w:rsid w:val="00662244"/>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662244"/>
    <w:pPr>
      <w:spacing w:after="100"/>
    </w:pPr>
  </w:style>
  <w:style w:type="paragraph" w:styleId="Sumrio2">
    <w:name w:val="toc 2"/>
    <w:basedOn w:val="Normal"/>
    <w:next w:val="Normal"/>
    <w:autoRedefine/>
    <w:uiPriority w:val="39"/>
    <w:unhideWhenUsed/>
    <w:rsid w:val="00662244"/>
    <w:pPr>
      <w:spacing w:after="100"/>
      <w:ind w:left="220"/>
    </w:pPr>
  </w:style>
  <w:style w:type="character" w:styleId="Hyperlink">
    <w:name w:val="Hyperlink"/>
    <w:basedOn w:val="Fontepargpadro"/>
    <w:uiPriority w:val="99"/>
    <w:unhideWhenUsed/>
    <w:rsid w:val="006622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00E1-D0C4-459B-BB03-F4DAEA43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349</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2021-02-10T12:29:00Z</dcterms:created>
  <dcterms:modified xsi:type="dcterms:W3CDTF">2021-02-10T13:30:00Z</dcterms:modified>
</cp:coreProperties>
</file>