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B0D2" w14:textId="56606687" w:rsidR="0090544B" w:rsidRDefault="0090544B" w:rsidP="0090544B">
      <w:pPr>
        <w:jc w:val="center"/>
        <w:rPr>
          <w:rFonts w:ascii="Bookman Old Style" w:hAnsi="Bookman Old Style"/>
          <w:b/>
          <w:bCs/>
        </w:rPr>
      </w:pPr>
      <w:r>
        <w:rPr>
          <w:rFonts w:ascii="Bookman Old Style" w:hAnsi="Bookman Old Style"/>
          <w:b/>
          <w:bCs/>
        </w:rPr>
        <w:drawing>
          <wp:inline distT="0" distB="0" distL="0" distR="0" wp14:anchorId="4B4A207C" wp14:editId="289C739A">
            <wp:extent cx="933580" cy="1000265"/>
            <wp:effectExtent l="0" t="0" r="0" b="9525"/>
            <wp:docPr id="5424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1226" name="Picture 542431226"/>
                    <pic:cNvPicPr/>
                  </pic:nvPicPr>
                  <pic:blipFill>
                    <a:blip r:embed="rId5">
                      <a:extLst>
                        <a:ext uri="{28A0092B-C50C-407E-A947-70E740481C1C}">
                          <a14:useLocalDpi xmlns:a14="http://schemas.microsoft.com/office/drawing/2010/main" val="0"/>
                        </a:ext>
                      </a:extLst>
                    </a:blip>
                    <a:stretch>
                      <a:fillRect/>
                    </a:stretch>
                  </pic:blipFill>
                  <pic:spPr>
                    <a:xfrm>
                      <a:off x="0" y="0"/>
                      <a:ext cx="933580" cy="1000265"/>
                    </a:xfrm>
                    <a:prstGeom prst="rect">
                      <a:avLst/>
                    </a:prstGeom>
                  </pic:spPr>
                </pic:pic>
              </a:graphicData>
            </a:graphic>
          </wp:inline>
        </w:drawing>
      </w:r>
    </w:p>
    <w:p w14:paraId="5930477A" w14:textId="77777777" w:rsidR="00C35533" w:rsidRDefault="00C35533" w:rsidP="00C35533">
      <w:pPr>
        <w:jc w:val="center"/>
        <w:rPr>
          <w:rFonts w:ascii="Bookman Old Style" w:hAnsi="Bookman Old Style"/>
          <w:b/>
          <w:bCs/>
        </w:rPr>
      </w:pPr>
      <w:r w:rsidRPr="0090544B">
        <w:rPr>
          <w:rFonts w:ascii="Bookman Old Style" w:hAnsi="Bookman Old Style"/>
          <w:b/>
          <w:bCs/>
        </w:rPr>
        <w:t>PERATURAN DESA SUMBERJAYA</w:t>
      </w:r>
    </w:p>
    <w:p w14:paraId="790D8B63" w14:textId="37172EE2" w:rsidR="0090544B" w:rsidRPr="0090544B" w:rsidRDefault="0090544B" w:rsidP="0090544B">
      <w:pPr>
        <w:jc w:val="center"/>
        <w:rPr>
          <w:rFonts w:ascii="Bookman Old Style" w:hAnsi="Bookman Old Style"/>
          <w:b/>
          <w:bCs/>
        </w:rPr>
      </w:pPr>
      <w:r w:rsidRPr="0090544B">
        <w:rPr>
          <w:rFonts w:ascii="Bookman Old Style" w:hAnsi="Bookman Old Style"/>
          <w:b/>
          <w:bCs/>
        </w:rPr>
        <w:t>KECAMATAN TEMPURAN</w:t>
      </w:r>
      <w:r>
        <w:rPr>
          <w:rFonts w:ascii="Bookman Old Style" w:hAnsi="Bookman Old Style"/>
          <w:b/>
          <w:bCs/>
        </w:rPr>
        <w:t xml:space="preserve"> </w:t>
      </w:r>
      <w:r w:rsidRPr="0090544B">
        <w:rPr>
          <w:rFonts w:ascii="Bookman Old Style" w:hAnsi="Bookman Old Style"/>
          <w:b/>
          <w:bCs/>
        </w:rPr>
        <w:t>KABUPATEN KARAWANG</w:t>
      </w:r>
    </w:p>
    <w:p w14:paraId="46C2D713" w14:textId="0E29F326" w:rsidR="0090544B" w:rsidRDefault="0090544B" w:rsidP="0090544B">
      <w:pPr>
        <w:jc w:val="center"/>
        <w:rPr>
          <w:rFonts w:ascii="Bookman Old Style" w:hAnsi="Bookman Old Style"/>
          <w:b/>
          <w:bCs/>
        </w:rPr>
      </w:pPr>
      <w:r w:rsidRPr="0090544B">
        <w:rPr>
          <w:rFonts w:ascii="Bookman Old Style" w:hAnsi="Bookman Old Style"/>
          <w:b/>
          <w:bCs/>
        </w:rPr>
        <w:t xml:space="preserve">NOMOR 5 TAHUN 2023 </w:t>
      </w:r>
    </w:p>
    <w:p w14:paraId="13E7F03E" w14:textId="77777777" w:rsidR="0090544B" w:rsidRDefault="0090544B" w:rsidP="0090544B">
      <w:pPr>
        <w:jc w:val="center"/>
        <w:rPr>
          <w:rFonts w:ascii="Bookman Old Style" w:hAnsi="Bookman Old Style"/>
          <w:b/>
          <w:bCs/>
        </w:rPr>
      </w:pPr>
      <w:r w:rsidRPr="0090544B">
        <w:rPr>
          <w:rFonts w:ascii="Bookman Old Style" w:hAnsi="Bookman Old Style"/>
          <w:b/>
          <w:bCs/>
        </w:rPr>
        <w:t xml:space="preserve">TENTANG </w:t>
      </w:r>
    </w:p>
    <w:p w14:paraId="16631757" w14:textId="77777777" w:rsidR="00304B53" w:rsidRDefault="0090544B" w:rsidP="0090544B">
      <w:pPr>
        <w:jc w:val="center"/>
        <w:rPr>
          <w:rFonts w:ascii="Bookman Old Style" w:hAnsi="Bookman Old Style"/>
          <w:b/>
          <w:bCs/>
        </w:rPr>
      </w:pPr>
      <w:r w:rsidRPr="0090544B">
        <w:rPr>
          <w:rFonts w:ascii="Bookman Old Style" w:hAnsi="Bookman Old Style"/>
          <w:b/>
          <w:bCs/>
        </w:rPr>
        <w:t>PUNGUTAN-PUNGUTAN DESA</w:t>
      </w:r>
    </w:p>
    <w:p w14:paraId="17A95E16" w14:textId="72432EB0" w:rsidR="0090544B" w:rsidRPr="0090544B" w:rsidRDefault="0090544B" w:rsidP="0090544B">
      <w:pPr>
        <w:jc w:val="center"/>
        <w:rPr>
          <w:rFonts w:ascii="Bookman Old Style" w:hAnsi="Bookman Old Style"/>
          <w:b/>
          <w:bCs/>
        </w:rPr>
      </w:pPr>
      <w:r w:rsidRPr="0090544B">
        <w:rPr>
          <w:rFonts w:ascii="Bookman Old Style" w:hAnsi="Bookman Old Style"/>
          <w:b/>
          <w:bCs/>
        </w:rPr>
        <w:t>TAHUN ANGGARAN 2023</w:t>
      </w:r>
    </w:p>
    <w:p w14:paraId="47231E06" w14:textId="77777777" w:rsidR="0090544B" w:rsidRDefault="0090544B" w:rsidP="0090544B">
      <w:pPr>
        <w:jc w:val="center"/>
        <w:rPr>
          <w:rFonts w:ascii="Bookman Old Style" w:hAnsi="Bookman Old Style"/>
          <w:b/>
          <w:bCs/>
        </w:rPr>
      </w:pPr>
      <w:r w:rsidRPr="0090544B">
        <w:rPr>
          <w:rFonts w:ascii="Bookman Old Style" w:hAnsi="Bookman Old Style"/>
          <w:b/>
          <w:bCs/>
        </w:rPr>
        <w:t>DENGAN RAHMAT TUHAN YANG MAHA ESA</w:t>
      </w:r>
    </w:p>
    <w:p w14:paraId="578B350D" w14:textId="25624CA5" w:rsidR="0090544B" w:rsidRPr="0090544B" w:rsidRDefault="0090544B" w:rsidP="0090544B">
      <w:pPr>
        <w:jc w:val="center"/>
        <w:rPr>
          <w:rFonts w:ascii="Bookman Old Style" w:hAnsi="Bookman Old Style"/>
        </w:rPr>
      </w:pPr>
      <w:r w:rsidRPr="0090544B">
        <w:rPr>
          <w:rFonts w:ascii="Bookman Old Style" w:hAnsi="Bookman Old Style"/>
          <w:b/>
          <w:bCs/>
        </w:rPr>
        <w:t>KEPALA DESA SUMBERJAYA</w:t>
      </w:r>
    </w:p>
    <w:p w14:paraId="127F235E" w14:textId="77777777" w:rsidR="0090544B" w:rsidRPr="0090544B" w:rsidRDefault="0090544B" w:rsidP="0090544B">
      <w:pPr>
        <w:rPr>
          <w:rFonts w:ascii="Bookman Old Style" w:hAnsi="Bookman Old Style"/>
        </w:rPr>
      </w:pPr>
      <w:r w:rsidRPr="0090544B">
        <w:rPr>
          <w:rFonts w:ascii="Bookman Old Style" w:hAnsi="Bookman Old Style"/>
        </w:rPr>
        <w:t>Menimbang:</w:t>
      </w:r>
    </w:p>
    <w:p w14:paraId="327C995A" w14:textId="77777777" w:rsidR="0090544B" w:rsidRPr="0090544B" w:rsidRDefault="0090544B" w:rsidP="0090544B">
      <w:pPr>
        <w:numPr>
          <w:ilvl w:val="0"/>
          <w:numId w:val="1"/>
        </w:numPr>
        <w:jc w:val="both"/>
        <w:rPr>
          <w:rFonts w:ascii="Bookman Old Style" w:hAnsi="Bookman Old Style"/>
        </w:rPr>
      </w:pPr>
      <w:r w:rsidRPr="0090544B">
        <w:rPr>
          <w:rFonts w:ascii="Bookman Old Style" w:hAnsi="Bookman Old Style"/>
        </w:rPr>
        <w:t>Bahwa dalam rangka melaksanakan kewenangan penyelenggaraan pemerintahan desa, diperlukan pembiayaan;</w:t>
      </w:r>
    </w:p>
    <w:p w14:paraId="7113E11E" w14:textId="77777777" w:rsidR="0090544B" w:rsidRPr="0090544B" w:rsidRDefault="0090544B" w:rsidP="0090544B">
      <w:pPr>
        <w:numPr>
          <w:ilvl w:val="0"/>
          <w:numId w:val="1"/>
        </w:numPr>
        <w:jc w:val="both"/>
        <w:rPr>
          <w:rFonts w:ascii="Bookman Old Style" w:hAnsi="Bookman Old Style"/>
        </w:rPr>
      </w:pPr>
      <w:r w:rsidRPr="0090544B">
        <w:rPr>
          <w:rFonts w:ascii="Bookman Old Style" w:hAnsi="Bookman Old Style"/>
        </w:rPr>
        <w:t>Bahwa salah satu sumber pendapatan desa berasal dari Pendapatan Asli Desa, yaitu pungutan desa;</w:t>
      </w:r>
    </w:p>
    <w:p w14:paraId="22B02A6B" w14:textId="77777777" w:rsidR="0090544B" w:rsidRPr="0090544B" w:rsidRDefault="0090544B" w:rsidP="0090544B">
      <w:pPr>
        <w:numPr>
          <w:ilvl w:val="0"/>
          <w:numId w:val="1"/>
        </w:numPr>
        <w:jc w:val="both"/>
        <w:rPr>
          <w:rFonts w:ascii="Bookman Old Style" w:hAnsi="Bookman Old Style"/>
        </w:rPr>
      </w:pPr>
      <w:r w:rsidRPr="0090544B">
        <w:rPr>
          <w:rFonts w:ascii="Bookman Old Style" w:hAnsi="Bookman Old Style"/>
        </w:rPr>
        <w:t>Bahwa berdasarkan pertimbangan sebagaimana dimaksud pada poin a dan b, perlu ditetapkan Peraturan Desa Sumberjaya tentang Pungutan-Pungutan Desa Tahun Anggaran 2023.</w:t>
      </w:r>
    </w:p>
    <w:p w14:paraId="5B5821B6" w14:textId="77777777" w:rsidR="0090544B" w:rsidRPr="0090544B" w:rsidRDefault="0090544B" w:rsidP="0090544B">
      <w:pPr>
        <w:rPr>
          <w:rFonts w:ascii="Bookman Old Style" w:hAnsi="Bookman Old Style"/>
        </w:rPr>
      </w:pPr>
      <w:r w:rsidRPr="0090544B">
        <w:rPr>
          <w:rFonts w:ascii="Bookman Old Style" w:hAnsi="Bookman Old Style"/>
        </w:rPr>
        <w:t>Mengingat:</w:t>
      </w:r>
    </w:p>
    <w:p w14:paraId="5F1230F6"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t>Undang-Undang Nomor 6 Tahun 2014 tentang Desa (Lembaran Negara Republik Indonesia Tahun 2014 Nomor 7, Tambahan Lembaran Negara Republik Indonesia Nomor 5495);</w:t>
      </w:r>
    </w:p>
    <w:p w14:paraId="57ED3225"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t>Peraturan Pemerintah Nomor 47 Tahun 2015 tentang Perubahan atas Peraturan Pemerintah Nomor 43 Tahun 2014 tentang Peraturan Pelaksanaan Undang-Undang Nomor 6 Tahun 2014 tentang Desa (Lembaran Negara Republik Indonesia Tahun 2014 Nomor 7, Tambahan Lembaran Negara Republik Indonesia Nomor 5539);</w:t>
      </w:r>
    </w:p>
    <w:p w14:paraId="41A99B0B"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t>Peraturan Pemerintah Nomor 8 Tahun 2016 tentang Perubahan Kedua atas Peraturan Pemerintah Nomor 60 Tahun 2014 tentang Dana Desa yang Bersumber dari Anggaran Pendapatan dan Belanja Negara;</w:t>
      </w:r>
    </w:p>
    <w:p w14:paraId="22ADDA87"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t>Peraturan Menteri Dalam Negeri Nomor 113 Tahun 2014 tentang Pengelolaan Keuangan Desa;</w:t>
      </w:r>
    </w:p>
    <w:p w14:paraId="02A5253E"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t>Peraturan Daerah Kabupaten Karawang Nomor 13 Tahun 2014 tentang Desa (Lembaran Daerah Kabupaten Karawang Tahun 2014 Nomor 13);</w:t>
      </w:r>
    </w:p>
    <w:p w14:paraId="149277D8"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lastRenderedPageBreak/>
        <w:t>Peraturan Daerah Kabupaten Karawang Nomor 12 Tahun 2017 tentang Anggaran Pendapatan dan Belanja Daerah Tahun Anggaran 2018;</w:t>
      </w:r>
    </w:p>
    <w:p w14:paraId="520C556A" w14:textId="77777777" w:rsidR="0090544B" w:rsidRPr="0090544B" w:rsidRDefault="0090544B" w:rsidP="0090544B">
      <w:pPr>
        <w:numPr>
          <w:ilvl w:val="0"/>
          <w:numId w:val="2"/>
        </w:numPr>
        <w:jc w:val="both"/>
        <w:rPr>
          <w:rFonts w:ascii="Bookman Old Style" w:hAnsi="Bookman Old Style"/>
        </w:rPr>
      </w:pPr>
      <w:r w:rsidRPr="0090544B">
        <w:rPr>
          <w:rFonts w:ascii="Bookman Old Style" w:hAnsi="Bookman Old Style"/>
        </w:rPr>
        <w:t>Peraturan Bupati Karawang Nomor 54 Tahun 2017 tentang Penjabaran Anggaran Pendapatan dan Belanja Daerah Tahun Anggaran 2018.</w:t>
      </w:r>
    </w:p>
    <w:p w14:paraId="3E3599FA" w14:textId="77777777" w:rsidR="0090544B" w:rsidRPr="0090544B" w:rsidRDefault="0090544B" w:rsidP="0090544B">
      <w:pPr>
        <w:rPr>
          <w:rFonts w:ascii="Bookman Old Style" w:hAnsi="Bookman Old Style"/>
        </w:rPr>
      </w:pPr>
      <w:r w:rsidRPr="0090544B">
        <w:rPr>
          <w:rFonts w:ascii="Bookman Old Style" w:hAnsi="Bookman Old Style"/>
        </w:rPr>
        <w:t>Memperhatikan:</w:t>
      </w:r>
    </w:p>
    <w:p w14:paraId="2960D6D3" w14:textId="77777777" w:rsidR="0090544B" w:rsidRPr="0090544B" w:rsidRDefault="0090544B" w:rsidP="0090544B">
      <w:pPr>
        <w:numPr>
          <w:ilvl w:val="0"/>
          <w:numId w:val="3"/>
        </w:numPr>
        <w:jc w:val="both"/>
        <w:rPr>
          <w:rFonts w:ascii="Bookman Old Style" w:hAnsi="Bookman Old Style"/>
        </w:rPr>
      </w:pPr>
      <w:r w:rsidRPr="0090544B">
        <w:rPr>
          <w:rFonts w:ascii="Bookman Old Style" w:hAnsi="Bookman Old Style"/>
        </w:rPr>
        <w:t>Hasil Musyawarah Rencana Pembangunan Desa Sumberjaya yang diselenggarakan pada tanggal 29 September 2022.</w:t>
      </w:r>
    </w:p>
    <w:p w14:paraId="66B166FF" w14:textId="77777777" w:rsidR="008F25D4" w:rsidRDefault="008F25D4" w:rsidP="0090544B">
      <w:pPr>
        <w:jc w:val="center"/>
        <w:rPr>
          <w:rFonts w:ascii="Bookman Old Style" w:hAnsi="Bookman Old Style"/>
          <w:b/>
          <w:bCs/>
        </w:rPr>
      </w:pPr>
    </w:p>
    <w:p w14:paraId="4080F863" w14:textId="6BD85E95" w:rsidR="0090544B" w:rsidRPr="0090544B" w:rsidRDefault="0090544B" w:rsidP="0090544B">
      <w:pPr>
        <w:jc w:val="center"/>
        <w:rPr>
          <w:rFonts w:ascii="Bookman Old Style" w:hAnsi="Bookman Old Style"/>
          <w:b/>
          <w:bCs/>
        </w:rPr>
      </w:pPr>
      <w:r w:rsidRPr="0090544B">
        <w:rPr>
          <w:rFonts w:ascii="Bookman Old Style" w:hAnsi="Bookman Old Style"/>
          <w:b/>
          <w:bCs/>
        </w:rPr>
        <w:t>Dengan Kesepakatan Bersama</w:t>
      </w:r>
    </w:p>
    <w:p w14:paraId="59C59895" w14:textId="77777777" w:rsidR="0090544B" w:rsidRDefault="0090544B" w:rsidP="0090544B">
      <w:pPr>
        <w:jc w:val="center"/>
        <w:rPr>
          <w:rFonts w:ascii="Bookman Old Style" w:hAnsi="Bookman Old Style"/>
          <w:b/>
          <w:bCs/>
        </w:rPr>
      </w:pPr>
      <w:r w:rsidRPr="0090544B">
        <w:rPr>
          <w:rFonts w:ascii="Bookman Old Style" w:hAnsi="Bookman Old Style"/>
          <w:b/>
          <w:bCs/>
        </w:rPr>
        <w:t>BADAN PERMUSYAWARATAN DESA SUMBERJAYA</w:t>
      </w:r>
    </w:p>
    <w:p w14:paraId="42BA3247" w14:textId="77777777" w:rsidR="0090544B" w:rsidRDefault="0090544B" w:rsidP="0090544B">
      <w:pPr>
        <w:jc w:val="center"/>
        <w:rPr>
          <w:rFonts w:ascii="Bookman Old Style" w:hAnsi="Bookman Old Style"/>
          <w:b/>
          <w:bCs/>
        </w:rPr>
      </w:pPr>
      <w:r w:rsidRPr="0090544B">
        <w:rPr>
          <w:rFonts w:ascii="Bookman Old Style" w:hAnsi="Bookman Old Style"/>
          <w:b/>
          <w:bCs/>
        </w:rPr>
        <w:t>DAN</w:t>
      </w:r>
    </w:p>
    <w:p w14:paraId="031E2FAD" w14:textId="746E337D" w:rsidR="0090544B" w:rsidRPr="0090544B" w:rsidRDefault="0090544B" w:rsidP="0090544B">
      <w:pPr>
        <w:jc w:val="center"/>
        <w:rPr>
          <w:rFonts w:ascii="Bookman Old Style" w:hAnsi="Bookman Old Style"/>
          <w:b/>
          <w:bCs/>
        </w:rPr>
      </w:pPr>
      <w:r w:rsidRPr="0090544B">
        <w:rPr>
          <w:rFonts w:ascii="Bookman Old Style" w:hAnsi="Bookman Old Style"/>
          <w:b/>
          <w:bCs/>
        </w:rPr>
        <w:t>KEPALA DESA SUMBERJAYA</w:t>
      </w:r>
    </w:p>
    <w:p w14:paraId="197076DA" w14:textId="19B68703" w:rsidR="0090544B" w:rsidRDefault="0090544B" w:rsidP="0090544B">
      <w:pPr>
        <w:jc w:val="center"/>
        <w:rPr>
          <w:rFonts w:ascii="Bookman Old Style" w:hAnsi="Bookman Old Style"/>
        </w:rPr>
      </w:pPr>
      <w:r w:rsidRPr="0090544B">
        <w:rPr>
          <w:rFonts w:ascii="Bookman Old Style" w:hAnsi="Bookman Old Style"/>
        </w:rPr>
        <w:t>MEMUTUSKAN</w:t>
      </w:r>
    </w:p>
    <w:p w14:paraId="43A6C5A3" w14:textId="77777777" w:rsidR="0090544B" w:rsidRDefault="0090544B" w:rsidP="0090544B">
      <w:pPr>
        <w:rPr>
          <w:rFonts w:ascii="Bookman Old Style" w:hAnsi="Bookman Old Style"/>
        </w:rPr>
      </w:pPr>
      <w:r w:rsidRPr="0090544B">
        <w:rPr>
          <w:rFonts w:ascii="Bookman Old Style" w:hAnsi="Bookman Old Style"/>
        </w:rPr>
        <w:t xml:space="preserve">Menetapkan: </w:t>
      </w:r>
    </w:p>
    <w:p w14:paraId="3817BD37" w14:textId="0A8C4E5C" w:rsidR="0090544B" w:rsidRPr="0090544B" w:rsidRDefault="0090544B" w:rsidP="0090544B">
      <w:pPr>
        <w:rPr>
          <w:rFonts w:ascii="Bookman Old Style" w:hAnsi="Bookman Old Style"/>
        </w:rPr>
      </w:pPr>
      <w:r w:rsidRPr="0090544B">
        <w:rPr>
          <w:rFonts w:ascii="Bookman Old Style" w:hAnsi="Bookman Old Style"/>
        </w:rPr>
        <w:t>PERATURAN DESA SUMBERJAYA TENTANG PUNGUTAN-PUNGUTAN DESA TAHUN ANGGARAN 2023</w:t>
      </w:r>
    </w:p>
    <w:p w14:paraId="5B3C9953" w14:textId="77777777" w:rsidR="004437D9" w:rsidRDefault="0090544B" w:rsidP="0090544B">
      <w:pPr>
        <w:jc w:val="center"/>
        <w:rPr>
          <w:rFonts w:ascii="Bookman Old Style" w:hAnsi="Bookman Old Style"/>
        </w:rPr>
      </w:pPr>
      <w:r w:rsidRPr="0090544B">
        <w:rPr>
          <w:rFonts w:ascii="Bookman Old Style" w:hAnsi="Bookman Old Style"/>
        </w:rPr>
        <w:t>BAB I</w:t>
      </w:r>
    </w:p>
    <w:p w14:paraId="01C2B7C2" w14:textId="36865A22" w:rsidR="0090544B" w:rsidRPr="0090544B" w:rsidRDefault="0090544B" w:rsidP="0090544B">
      <w:pPr>
        <w:jc w:val="center"/>
        <w:rPr>
          <w:rFonts w:ascii="Bookman Old Style" w:hAnsi="Bookman Old Style"/>
        </w:rPr>
      </w:pPr>
      <w:r w:rsidRPr="0090544B">
        <w:rPr>
          <w:rFonts w:ascii="Bookman Old Style" w:hAnsi="Bookman Old Style"/>
        </w:rPr>
        <w:t>KETENTUAN UMUM</w:t>
      </w:r>
    </w:p>
    <w:p w14:paraId="47DFE203" w14:textId="77777777" w:rsidR="00242942" w:rsidRDefault="0090544B" w:rsidP="0090544B">
      <w:pPr>
        <w:rPr>
          <w:rFonts w:ascii="Bookman Old Style" w:hAnsi="Bookman Old Style"/>
        </w:rPr>
      </w:pPr>
      <w:r w:rsidRPr="0090544B">
        <w:rPr>
          <w:rFonts w:ascii="Bookman Old Style" w:hAnsi="Bookman Old Style"/>
        </w:rPr>
        <w:t>Pasal 1</w:t>
      </w:r>
    </w:p>
    <w:p w14:paraId="2610509D" w14:textId="743F9FBC" w:rsidR="0090544B" w:rsidRPr="0090544B" w:rsidRDefault="0090544B" w:rsidP="0090544B">
      <w:pPr>
        <w:rPr>
          <w:rFonts w:ascii="Bookman Old Style" w:hAnsi="Bookman Old Style"/>
        </w:rPr>
      </w:pPr>
      <w:r w:rsidRPr="0090544B">
        <w:rPr>
          <w:rFonts w:ascii="Bookman Old Style" w:hAnsi="Bookman Old Style"/>
        </w:rPr>
        <w:t>Dalam Peraturan Desa ini, yang dimaksud dengan:</w:t>
      </w:r>
    </w:p>
    <w:p w14:paraId="5AF16749"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Daerah adalah Kabupaten Karawang;</w:t>
      </w:r>
    </w:p>
    <w:p w14:paraId="7A143A9A"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Pemerintah Daerah adalah Pemerintah Kabupaten Karawang;</w:t>
      </w:r>
    </w:p>
    <w:p w14:paraId="7519130A"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Bupati adalah Bupati Karawang;</w:t>
      </w:r>
    </w:p>
    <w:p w14:paraId="5DFC5274"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Kecamatan adalah wilayah kerja Camat sebagai perangkat daerah Kabupaten;</w:t>
      </w:r>
    </w:p>
    <w:p w14:paraId="33F414AB"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Camat adalah Camat Tempuran;</w:t>
      </w:r>
    </w:p>
    <w:p w14:paraId="35C9A682"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Desa adalah kesatuan masyarakat hukum yang memiliki batas wilayah yang berwenang untuk mengatur dan mengurus kepentingan masyarakat setempat berdasarkan asal-usul dan adat istiadat setempat yang diakui dan dihormati dalam sistem Pemerintahan Negara Kesatuan Republik Indonesia;</w:t>
      </w:r>
    </w:p>
    <w:p w14:paraId="1405A085"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Pemerintahan Desa adalah penyelenggaraan urusan pemerintahan oleh Pemerintah Desa dan Badan Permusyawaratan Desa dalam mengatur dan mengurus kepentingan masyarakat setempat berdasarkan asal-usul dan adat istiadat setempat yang diakui dan dihormati dalam sistem Pemerintahan Negara Kesatuan Republik Indonesia;</w:t>
      </w:r>
    </w:p>
    <w:p w14:paraId="36EBD93F"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lastRenderedPageBreak/>
        <w:t>Pemerintah Desa adalah Kepala Desa dan Perangkat Desa sebagai unsur penyelenggara pemerintahan desa;</w:t>
      </w:r>
    </w:p>
    <w:p w14:paraId="10FA11F1"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Badan Permusyawaratan Desa adalah lembaga yang merupakan perwujudan demokrasi dalam penyelenggaraan pemerintahan desa sebagai unsur penyelenggara pemerintahan desa;</w:t>
      </w:r>
    </w:p>
    <w:p w14:paraId="648F0C09"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Kepala Desa adalah pemimpin penyelenggara pemerintahan di desa;</w:t>
      </w:r>
    </w:p>
    <w:p w14:paraId="5ECDAC08"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Peraturan Desa adalah peraturan perundang-undangan yang dibuat oleh Badan Permusyawaratan Desa bersama Kepala Desa;</w:t>
      </w:r>
    </w:p>
    <w:p w14:paraId="134D84ED"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Perangkat Desa adalah unsur staf yang membantu Kepala Desa melaksanakan tugas dan kewajibannya, yang terdiri dari Sekretaris Desa dan Perangkat Desa lainnya;</w:t>
      </w:r>
    </w:p>
    <w:p w14:paraId="1FF13FA8"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Lembaga Kemasyarakatan adalah lembaga yang dibentuk oleh masyarakat sesuai kebutuhan dan merupakan mitra Pemerintah Desa dalam memberdayakan masyarakat;</w:t>
      </w:r>
    </w:p>
    <w:p w14:paraId="0523D56B"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Pelaksana Teknis Lapangan adalah perangkat pembantu Kepala Desa dalam pelaksanaan pelayanan teknis kepada masyarakat sesuai bidang tugasnya;</w:t>
      </w:r>
    </w:p>
    <w:p w14:paraId="4ABF24FD"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Lembaga Pemberdayaan Masyarakat, yang selanjutnya disingkat LPM, adalah wadah yang dibentuk atas prakarsa masyarakat sebagai mitra Pemerintah Desa dalam menampung dan mewujudkan aspirasi serta kebutuhan masyarakat di bidang pembangunan;</w:t>
      </w:r>
    </w:p>
    <w:p w14:paraId="21FAE3D1"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Gerakan Pemberdayaan dan Kesejahteraan Keluarga, yang selanjutnya disebut PKK, adalah gerakan nasional yang tumbuh dari dan untuk masyarakat dengan perempuan sebagai motor penggeraknya menuju terwujudnya keluarga bahagia, sejahtera, maju, dan mandiri;</w:t>
      </w:r>
    </w:p>
    <w:p w14:paraId="31027D9A"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Karang Taruna adalah wadah pembinaan dan pengembangan generasi muda di bidang kesejahteraan sosial yang tumbuh dari, oleh, dan untuk masyarakat, terutama generasi mudanya, serta melibatkan seluruh generasi muda di desa/kelurahan yang secara fungsional dibina dan dikembangkan oleh Pemerintah Daerah;</w:t>
      </w:r>
    </w:p>
    <w:p w14:paraId="47994B05" w14:textId="77777777" w:rsidR="0090544B" w:rsidRPr="0090544B" w:rsidRDefault="0090544B" w:rsidP="004437D9">
      <w:pPr>
        <w:numPr>
          <w:ilvl w:val="0"/>
          <w:numId w:val="4"/>
        </w:numPr>
        <w:jc w:val="both"/>
        <w:rPr>
          <w:rFonts w:ascii="Bookman Old Style" w:hAnsi="Bookman Old Style"/>
        </w:rPr>
      </w:pPr>
      <w:r w:rsidRPr="0090544B">
        <w:rPr>
          <w:rFonts w:ascii="Bookman Old Style" w:hAnsi="Bookman Old Style"/>
        </w:rPr>
        <w:t>Lembaga Perlindungan Masyarakat, yang selanjutnya disingkat LINMAS, adalah komponen khusus kekuatan pertahanan keamanan negara di tingkat desa/kelurahan yang berfungsi membantu masyarakat menanggulangi bencana maupun memperkecil akibat malapetaka.</w:t>
      </w:r>
    </w:p>
    <w:p w14:paraId="40CC4B28" w14:textId="77777777" w:rsidR="004437D9" w:rsidRDefault="0090544B" w:rsidP="004437D9">
      <w:pPr>
        <w:jc w:val="center"/>
        <w:rPr>
          <w:rFonts w:ascii="Bookman Old Style" w:hAnsi="Bookman Old Style"/>
        </w:rPr>
      </w:pPr>
      <w:r w:rsidRPr="0090544B">
        <w:rPr>
          <w:rFonts w:ascii="Bookman Old Style" w:hAnsi="Bookman Old Style"/>
        </w:rPr>
        <w:t>BAB II</w:t>
      </w:r>
    </w:p>
    <w:p w14:paraId="5EDFE2FE" w14:textId="3D56AA33" w:rsidR="0090544B" w:rsidRPr="0090544B" w:rsidRDefault="0090544B" w:rsidP="004437D9">
      <w:pPr>
        <w:jc w:val="center"/>
        <w:rPr>
          <w:rFonts w:ascii="Bookman Old Style" w:hAnsi="Bookman Old Style"/>
        </w:rPr>
      </w:pPr>
      <w:r w:rsidRPr="0090544B">
        <w:rPr>
          <w:rFonts w:ascii="Bookman Old Style" w:hAnsi="Bookman Old Style"/>
        </w:rPr>
        <w:t>JENIS DAN BESARNYA PUNGUTAN DESA</w:t>
      </w:r>
    </w:p>
    <w:p w14:paraId="69B8D5E8" w14:textId="77777777" w:rsidR="00242942" w:rsidRDefault="0090544B" w:rsidP="0090544B">
      <w:pPr>
        <w:rPr>
          <w:rFonts w:ascii="Bookman Old Style" w:hAnsi="Bookman Old Style"/>
        </w:rPr>
      </w:pPr>
      <w:r w:rsidRPr="0090544B">
        <w:rPr>
          <w:rFonts w:ascii="Bookman Old Style" w:hAnsi="Bookman Old Style"/>
        </w:rPr>
        <w:t>Pasal 2</w:t>
      </w:r>
    </w:p>
    <w:p w14:paraId="4E1424DB" w14:textId="768F122A" w:rsidR="0090544B" w:rsidRPr="0090544B" w:rsidRDefault="0090544B" w:rsidP="0090544B">
      <w:pPr>
        <w:rPr>
          <w:rFonts w:ascii="Bookman Old Style" w:hAnsi="Bookman Old Style"/>
        </w:rPr>
      </w:pPr>
      <w:r w:rsidRPr="0090544B">
        <w:rPr>
          <w:rFonts w:ascii="Bookman Old Style" w:hAnsi="Bookman Old Style"/>
        </w:rPr>
        <w:t>Jenis pungutan desa adalah sebagai berikut:</w:t>
      </w:r>
    </w:p>
    <w:p w14:paraId="75D6C5B0" w14:textId="77777777" w:rsidR="0090544B" w:rsidRPr="0090544B" w:rsidRDefault="0090544B" w:rsidP="0090544B">
      <w:pPr>
        <w:numPr>
          <w:ilvl w:val="0"/>
          <w:numId w:val="5"/>
        </w:numPr>
        <w:rPr>
          <w:rFonts w:ascii="Bookman Old Style" w:hAnsi="Bookman Old Style"/>
        </w:rPr>
      </w:pPr>
      <w:r w:rsidRPr="0090544B">
        <w:rPr>
          <w:rFonts w:ascii="Bookman Old Style" w:hAnsi="Bookman Old Style"/>
        </w:rPr>
        <w:t>Iuran Rumah Tangga Desa (IRTD);</w:t>
      </w:r>
    </w:p>
    <w:p w14:paraId="4B6AF2DD" w14:textId="77777777" w:rsidR="0090544B" w:rsidRPr="0090544B" w:rsidRDefault="0090544B" w:rsidP="0090544B">
      <w:pPr>
        <w:numPr>
          <w:ilvl w:val="0"/>
          <w:numId w:val="5"/>
        </w:numPr>
        <w:rPr>
          <w:rFonts w:ascii="Bookman Old Style" w:hAnsi="Bookman Old Style"/>
        </w:rPr>
      </w:pPr>
      <w:r w:rsidRPr="0090544B">
        <w:rPr>
          <w:rFonts w:ascii="Bookman Old Style" w:hAnsi="Bookman Old Style"/>
        </w:rPr>
        <w:t>Pendapatan Asli Desa (PAD);</w:t>
      </w:r>
    </w:p>
    <w:p w14:paraId="60F3E0EC" w14:textId="77777777" w:rsidR="0090544B" w:rsidRDefault="0090544B" w:rsidP="0090544B">
      <w:pPr>
        <w:numPr>
          <w:ilvl w:val="0"/>
          <w:numId w:val="5"/>
        </w:numPr>
        <w:rPr>
          <w:rFonts w:ascii="Bookman Old Style" w:hAnsi="Bookman Old Style"/>
        </w:rPr>
      </w:pPr>
      <w:r w:rsidRPr="0090544B">
        <w:rPr>
          <w:rFonts w:ascii="Bookman Old Style" w:hAnsi="Bookman Old Style"/>
        </w:rPr>
        <w:t>Pungutan-pungutan lain yang bersifat insidentil.</w:t>
      </w:r>
    </w:p>
    <w:p w14:paraId="1FD54E7F" w14:textId="77777777" w:rsidR="00242942" w:rsidRPr="0090544B" w:rsidRDefault="00242942" w:rsidP="00242942">
      <w:pPr>
        <w:ind w:left="720"/>
        <w:rPr>
          <w:rFonts w:ascii="Bookman Old Style" w:hAnsi="Bookman Old Style"/>
        </w:rPr>
      </w:pPr>
    </w:p>
    <w:p w14:paraId="5B8B0B82" w14:textId="77777777" w:rsidR="00242942" w:rsidRDefault="00242942" w:rsidP="004437D9">
      <w:pPr>
        <w:jc w:val="both"/>
        <w:rPr>
          <w:rFonts w:ascii="Bookman Old Style" w:hAnsi="Bookman Old Style"/>
        </w:rPr>
      </w:pPr>
    </w:p>
    <w:p w14:paraId="33C6EEA5" w14:textId="55313354" w:rsidR="00242942" w:rsidRDefault="0090544B" w:rsidP="004437D9">
      <w:pPr>
        <w:jc w:val="both"/>
        <w:rPr>
          <w:rFonts w:ascii="Bookman Old Style" w:hAnsi="Bookman Old Style"/>
        </w:rPr>
      </w:pPr>
      <w:r w:rsidRPr="0090544B">
        <w:rPr>
          <w:rFonts w:ascii="Bookman Old Style" w:hAnsi="Bookman Old Style"/>
        </w:rPr>
        <w:t>Pasal 3</w:t>
      </w:r>
    </w:p>
    <w:p w14:paraId="0708B95F" w14:textId="3F7983ED" w:rsidR="0090544B" w:rsidRPr="0090544B" w:rsidRDefault="0090544B" w:rsidP="004437D9">
      <w:pPr>
        <w:jc w:val="both"/>
        <w:rPr>
          <w:rFonts w:ascii="Bookman Old Style" w:hAnsi="Bookman Old Style"/>
        </w:rPr>
      </w:pPr>
      <w:r w:rsidRPr="0090544B">
        <w:rPr>
          <w:rFonts w:ascii="Bookman Old Style" w:hAnsi="Bookman Old Style"/>
        </w:rPr>
        <w:t>Besarnya pungutan desa sebagaimana tercantum dalam lampiran Peraturan Desa ini dan ditetapkan dengan Surat Keputusan Kepala Desa.</w:t>
      </w:r>
    </w:p>
    <w:p w14:paraId="18441BD0" w14:textId="77777777" w:rsidR="00242942" w:rsidRDefault="0090544B" w:rsidP="004437D9">
      <w:pPr>
        <w:jc w:val="both"/>
        <w:rPr>
          <w:rFonts w:ascii="Bookman Old Style" w:hAnsi="Bookman Old Style"/>
        </w:rPr>
      </w:pPr>
      <w:r w:rsidRPr="0090544B">
        <w:rPr>
          <w:rFonts w:ascii="Bookman Old Style" w:hAnsi="Bookman Old Style"/>
        </w:rPr>
        <w:t>Pasal 4</w:t>
      </w:r>
    </w:p>
    <w:p w14:paraId="74BC19BF" w14:textId="5BE5C1AE" w:rsidR="0090544B" w:rsidRPr="0090544B" w:rsidRDefault="0090544B" w:rsidP="004437D9">
      <w:pPr>
        <w:jc w:val="both"/>
        <w:rPr>
          <w:rFonts w:ascii="Bookman Old Style" w:hAnsi="Bookman Old Style"/>
        </w:rPr>
      </w:pPr>
      <w:r w:rsidRPr="0090544B">
        <w:rPr>
          <w:rFonts w:ascii="Bookman Old Style" w:hAnsi="Bookman Old Style"/>
        </w:rPr>
        <w:t>Pungutan desa digunakan sesuai dengan keperluan dan kebutuhan belanja desa yang telah ditetapkan.</w:t>
      </w:r>
    </w:p>
    <w:p w14:paraId="7CDB0AB5" w14:textId="77777777" w:rsidR="004437D9" w:rsidRDefault="0090544B" w:rsidP="004437D9">
      <w:pPr>
        <w:jc w:val="center"/>
        <w:rPr>
          <w:rFonts w:ascii="Bookman Old Style" w:hAnsi="Bookman Old Style"/>
        </w:rPr>
      </w:pPr>
      <w:r w:rsidRPr="0090544B">
        <w:rPr>
          <w:rFonts w:ascii="Bookman Old Style" w:hAnsi="Bookman Old Style"/>
        </w:rPr>
        <w:t>BAB III</w:t>
      </w:r>
    </w:p>
    <w:p w14:paraId="6F34A2FA" w14:textId="65760CEF" w:rsidR="0090544B" w:rsidRPr="0090544B" w:rsidRDefault="0090544B" w:rsidP="004437D9">
      <w:pPr>
        <w:jc w:val="center"/>
        <w:rPr>
          <w:rFonts w:ascii="Bookman Old Style" w:hAnsi="Bookman Old Style"/>
        </w:rPr>
      </w:pPr>
      <w:r w:rsidRPr="0090544B">
        <w:rPr>
          <w:rFonts w:ascii="Bookman Old Style" w:hAnsi="Bookman Old Style"/>
        </w:rPr>
        <w:t>KEWENANGAN PELAKSANAAN PUNGUTAN DESA</w:t>
      </w:r>
    </w:p>
    <w:p w14:paraId="515D54EB" w14:textId="77777777" w:rsidR="0090544B" w:rsidRPr="0090544B" w:rsidRDefault="0090544B" w:rsidP="0090544B">
      <w:pPr>
        <w:rPr>
          <w:rFonts w:ascii="Bookman Old Style" w:hAnsi="Bookman Old Style"/>
        </w:rPr>
      </w:pPr>
      <w:r w:rsidRPr="0090544B">
        <w:rPr>
          <w:rFonts w:ascii="Bookman Old Style" w:hAnsi="Bookman Old Style"/>
        </w:rPr>
        <w:t>Pasal 5</w:t>
      </w:r>
    </w:p>
    <w:p w14:paraId="048F9E35" w14:textId="77777777" w:rsidR="0090544B" w:rsidRPr="0090544B" w:rsidRDefault="0090544B" w:rsidP="004437D9">
      <w:pPr>
        <w:numPr>
          <w:ilvl w:val="0"/>
          <w:numId w:val="6"/>
        </w:numPr>
        <w:jc w:val="both"/>
        <w:rPr>
          <w:rFonts w:ascii="Bookman Old Style" w:hAnsi="Bookman Old Style"/>
        </w:rPr>
      </w:pPr>
      <w:r w:rsidRPr="0090544B">
        <w:rPr>
          <w:rFonts w:ascii="Bookman Old Style" w:hAnsi="Bookman Old Style"/>
        </w:rPr>
        <w:t>Pemerintahan Desa dengan persetujuan Badan Permusyawaratan Desa (BPD) memiliki wewenang dalam pelaksanaan pungutan desa.</w:t>
      </w:r>
    </w:p>
    <w:p w14:paraId="14B4FAC6" w14:textId="77777777" w:rsidR="0090544B" w:rsidRPr="0090544B" w:rsidRDefault="0090544B" w:rsidP="004437D9">
      <w:pPr>
        <w:numPr>
          <w:ilvl w:val="0"/>
          <w:numId w:val="6"/>
        </w:numPr>
        <w:jc w:val="both"/>
        <w:rPr>
          <w:rFonts w:ascii="Bookman Old Style" w:hAnsi="Bookman Old Style"/>
        </w:rPr>
      </w:pPr>
      <w:r w:rsidRPr="0090544B">
        <w:rPr>
          <w:rFonts w:ascii="Bookman Old Style" w:hAnsi="Bookman Old Style"/>
        </w:rPr>
        <w:t>Organisasi kemasyarakatan di desa tidak diperbolehkan melakukan pungutan desa.</w:t>
      </w:r>
    </w:p>
    <w:p w14:paraId="7E053526" w14:textId="77777777" w:rsidR="0090544B" w:rsidRPr="0090544B" w:rsidRDefault="0090544B" w:rsidP="004437D9">
      <w:pPr>
        <w:numPr>
          <w:ilvl w:val="0"/>
          <w:numId w:val="6"/>
        </w:numPr>
        <w:jc w:val="both"/>
        <w:rPr>
          <w:rFonts w:ascii="Bookman Old Style" w:hAnsi="Bookman Old Style"/>
        </w:rPr>
      </w:pPr>
      <w:r w:rsidRPr="0090544B">
        <w:rPr>
          <w:rFonts w:ascii="Bookman Old Style" w:hAnsi="Bookman Old Style"/>
        </w:rPr>
        <w:t>Untuk melaksanakan pungutan desa sebagaimana dimaksud pada ayat (1), Kepala Desa menunjuk petugas pemungut melalui Surat Keputusan Kepala Desa.</w:t>
      </w:r>
    </w:p>
    <w:p w14:paraId="28D4EDFD" w14:textId="77777777" w:rsidR="0090544B" w:rsidRPr="0090544B" w:rsidRDefault="0090544B" w:rsidP="0090544B">
      <w:pPr>
        <w:rPr>
          <w:rFonts w:ascii="Bookman Old Style" w:hAnsi="Bookman Old Style"/>
        </w:rPr>
      </w:pPr>
      <w:r w:rsidRPr="0090544B">
        <w:rPr>
          <w:rFonts w:ascii="Bookman Old Style" w:hAnsi="Bookman Old Style"/>
        </w:rPr>
        <w:t>Pasal 6</w:t>
      </w:r>
    </w:p>
    <w:p w14:paraId="0BBACE11" w14:textId="77777777" w:rsidR="0090544B" w:rsidRPr="0090544B" w:rsidRDefault="0090544B" w:rsidP="004437D9">
      <w:pPr>
        <w:numPr>
          <w:ilvl w:val="0"/>
          <w:numId w:val="7"/>
        </w:numPr>
        <w:jc w:val="both"/>
        <w:rPr>
          <w:rFonts w:ascii="Bookman Old Style" w:hAnsi="Bookman Old Style"/>
        </w:rPr>
      </w:pPr>
      <w:r w:rsidRPr="0090544B">
        <w:rPr>
          <w:rFonts w:ascii="Bookman Old Style" w:hAnsi="Bookman Old Style"/>
        </w:rPr>
        <w:t>Pungutan desa untuk kegiatan sosial tertentu yang bersifat mendesak dapat dilakukan berdasarkan keputusan Kepala Desa.</w:t>
      </w:r>
    </w:p>
    <w:p w14:paraId="18801CC6" w14:textId="77777777" w:rsidR="0090544B" w:rsidRPr="0090544B" w:rsidRDefault="0090544B" w:rsidP="004437D9">
      <w:pPr>
        <w:numPr>
          <w:ilvl w:val="0"/>
          <w:numId w:val="7"/>
        </w:numPr>
        <w:jc w:val="both"/>
        <w:rPr>
          <w:rFonts w:ascii="Bookman Old Style" w:hAnsi="Bookman Old Style"/>
        </w:rPr>
      </w:pPr>
      <w:r w:rsidRPr="0090544B">
        <w:rPr>
          <w:rFonts w:ascii="Bookman Old Style" w:hAnsi="Bookman Old Style"/>
        </w:rPr>
        <w:t>Keputusan Kepala Desa sebagaimana dimaksud pada ayat (1) ditetapkan atas dasar persetujuan Badan Permusyawaratan Desa.</w:t>
      </w:r>
    </w:p>
    <w:p w14:paraId="3A9FA764" w14:textId="77777777" w:rsidR="004437D9" w:rsidRDefault="0090544B" w:rsidP="004437D9">
      <w:pPr>
        <w:jc w:val="center"/>
        <w:rPr>
          <w:rFonts w:ascii="Bookman Old Style" w:hAnsi="Bookman Old Style"/>
        </w:rPr>
      </w:pPr>
      <w:r w:rsidRPr="0090544B">
        <w:rPr>
          <w:rFonts w:ascii="Bookman Old Style" w:hAnsi="Bookman Old Style"/>
        </w:rPr>
        <w:t>BAB IV</w:t>
      </w:r>
    </w:p>
    <w:p w14:paraId="05DC8D0F" w14:textId="326A7F3A" w:rsidR="0090544B" w:rsidRPr="0090544B" w:rsidRDefault="0090544B" w:rsidP="004437D9">
      <w:pPr>
        <w:jc w:val="center"/>
        <w:rPr>
          <w:rFonts w:ascii="Bookman Old Style" w:hAnsi="Bookman Old Style"/>
        </w:rPr>
      </w:pPr>
      <w:r w:rsidRPr="0090544B">
        <w:rPr>
          <w:rFonts w:ascii="Bookman Old Style" w:hAnsi="Bookman Old Style"/>
        </w:rPr>
        <w:t>PENGURUSAN PUNGUTAN DESA</w:t>
      </w:r>
    </w:p>
    <w:p w14:paraId="791C239B" w14:textId="77777777" w:rsidR="0090544B" w:rsidRPr="0090544B" w:rsidRDefault="0090544B" w:rsidP="004437D9">
      <w:pPr>
        <w:jc w:val="both"/>
        <w:rPr>
          <w:rFonts w:ascii="Bookman Old Style" w:hAnsi="Bookman Old Style"/>
        </w:rPr>
      </w:pPr>
      <w:r w:rsidRPr="0090544B">
        <w:rPr>
          <w:rFonts w:ascii="Bookman Old Style" w:hAnsi="Bookman Old Style"/>
        </w:rPr>
        <w:t>Pasal 7</w:t>
      </w:r>
    </w:p>
    <w:p w14:paraId="478EE320" w14:textId="77777777" w:rsidR="0090544B" w:rsidRPr="0090544B" w:rsidRDefault="0090544B" w:rsidP="004437D9">
      <w:pPr>
        <w:numPr>
          <w:ilvl w:val="0"/>
          <w:numId w:val="8"/>
        </w:numPr>
        <w:jc w:val="both"/>
        <w:rPr>
          <w:rFonts w:ascii="Bookman Old Style" w:hAnsi="Bookman Old Style"/>
        </w:rPr>
      </w:pPr>
      <w:r w:rsidRPr="0090544B">
        <w:rPr>
          <w:rFonts w:ascii="Bookman Old Style" w:hAnsi="Bookman Old Style"/>
        </w:rPr>
        <w:t>Perencanaan dan pengurusan penggunaan pungutan desa sebagaimana dimaksud dalam Pasal 2 ditetapkan dalam Anggaran Pendapatan dan Belanja Desa.</w:t>
      </w:r>
    </w:p>
    <w:p w14:paraId="4FAC192B" w14:textId="77777777" w:rsidR="0090544B" w:rsidRPr="0090544B" w:rsidRDefault="0090544B" w:rsidP="004437D9">
      <w:pPr>
        <w:numPr>
          <w:ilvl w:val="0"/>
          <w:numId w:val="8"/>
        </w:numPr>
        <w:jc w:val="both"/>
        <w:rPr>
          <w:rFonts w:ascii="Bookman Old Style" w:hAnsi="Bookman Old Style"/>
        </w:rPr>
      </w:pPr>
      <w:r w:rsidRPr="0090544B">
        <w:rPr>
          <w:rFonts w:ascii="Bookman Old Style" w:hAnsi="Bookman Old Style"/>
        </w:rPr>
        <w:t>Semua pendapatan yang berasal dari pungutan desa sebagaimana dimaksud dalam Pasal 2 dimasukkan ke dalam Kas Desa.</w:t>
      </w:r>
    </w:p>
    <w:p w14:paraId="184E5898" w14:textId="77777777" w:rsidR="0090544B" w:rsidRPr="0090544B" w:rsidRDefault="0090544B" w:rsidP="004437D9">
      <w:pPr>
        <w:numPr>
          <w:ilvl w:val="0"/>
          <w:numId w:val="8"/>
        </w:numPr>
        <w:jc w:val="both"/>
        <w:rPr>
          <w:rFonts w:ascii="Bookman Old Style" w:hAnsi="Bookman Old Style"/>
        </w:rPr>
      </w:pPr>
      <w:r w:rsidRPr="0090544B">
        <w:rPr>
          <w:rFonts w:ascii="Bookman Old Style" w:hAnsi="Bookman Old Style"/>
        </w:rPr>
        <w:t>Pungutan desa tidak diperbolehkan digunakan untuk membiayai kegiatan di luar tujuan yang telah disepakati bersama Badan Permusyawaratan Desa.</w:t>
      </w:r>
    </w:p>
    <w:p w14:paraId="10A98E1F" w14:textId="77777777" w:rsidR="0090544B" w:rsidRPr="0090544B" w:rsidRDefault="0090544B" w:rsidP="004437D9">
      <w:pPr>
        <w:numPr>
          <w:ilvl w:val="0"/>
          <w:numId w:val="8"/>
        </w:numPr>
        <w:jc w:val="both"/>
        <w:rPr>
          <w:rFonts w:ascii="Bookman Old Style" w:hAnsi="Bookman Old Style"/>
        </w:rPr>
      </w:pPr>
      <w:r w:rsidRPr="0090544B">
        <w:rPr>
          <w:rFonts w:ascii="Bookman Old Style" w:hAnsi="Bookman Old Style"/>
        </w:rPr>
        <w:t>Hasil pungutan desa digunakan untuk kepentingan penyelenggaraan pemerintahan dan pembangunan di tingkat desa.</w:t>
      </w:r>
    </w:p>
    <w:p w14:paraId="4C546EEC" w14:textId="77777777" w:rsidR="00242942" w:rsidRDefault="00242942" w:rsidP="004437D9">
      <w:pPr>
        <w:jc w:val="center"/>
        <w:rPr>
          <w:rFonts w:ascii="Bookman Old Style" w:hAnsi="Bookman Old Style"/>
        </w:rPr>
      </w:pPr>
      <w:r>
        <w:rPr>
          <w:rFonts w:ascii="Bookman Old Style" w:hAnsi="Bookman Old Style"/>
        </w:rPr>
        <w:br w:type="page"/>
      </w:r>
    </w:p>
    <w:p w14:paraId="0BE017F3" w14:textId="027136EA" w:rsidR="004437D9" w:rsidRDefault="0090544B" w:rsidP="004437D9">
      <w:pPr>
        <w:jc w:val="center"/>
        <w:rPr>
          <w:rFonts w:ascii="Bookman Old Style" w:hAnsi="Bookman Old Style"/>
        </w:rPr>
      </w:pPr>
      <w:r w:rsidRPr="0090544B">
        <w:rPr>
          <w:rFonts w:ascii="Bookman Old Style" w:hAnsi="Bookman Old Style"/>
        </w:rPr>
        <w:lastRenderedPageBreak/>
        <w:t>BAB V</w:t>
      </w:r>
    </w:p>
    <w:p w14:paraId="53BDF900" w14:textId="1F68A073" w:rsidR="0090544B" w:rsidRPr="0090544B" w:rsidRDefault="0090544B" w:rsidP="004437D9">
      <w:pPr>
        <w:jc w:val="center"/>
        <w:rPr>
          <w:rFonts w:ascii="Bookman Old Style" w:hAnsi="Bookman Old Style"/>
        </w:rPr>
      </w:pPr>
      <w:r w:rsidRPr="0090544B">
        <w:rPr>
          <w:rFonts w:ascii="Bookman Old Style" w:hAnsi="Bookman Old Style"/>
        </w:rPr>
        <w:t>SANKSI</w:t>
      </w:r>
    </w:p>
    <w:p w14:paraId="3A06689D" w14:textId="77777777" w:rsidR="0090544B" w:rsidRPr="0090544B" w:rsidRDefault="0090544B" w:rsidP="004437D9">
      <w:pPr>
        <w:jc w:val="both"/>
        <w:rPr>
          <w:rFonts w:ascii="Bookman Old Style" w:hAnsi="Bookman Old Style"/>
        </w:rPr>
      </w:pPr>
      <w:r w:rsidRPr="0090544B">
        <w:rPr>
          <w:rFonts w:ascii="Bookman Old Style" w:hAnsi="Bookman Old Style"/>
        </w:rPr>
        <w:t>Pasal 8</w:t>
      </w:r>
    </w:p>
    <w:p w14:paraId="22E8334B" w14:textId="77777777" w:rsidR="0090544B" w:rsidRPr="0090544B" w:rsidRDefault="0090544B" w:rsidP="004437D9">
      <w:pPr>
        <w:numPr>
          <w:ilvl w:val="0"/>
          <w:numId w:val="9"/>
        </w:numPr>
        <w:jc w:val="both"/>
        <w:rPr>
          <w:rFonts w:ascii="Bookman Old Style" w:hAnsi="Bookman Old Style"/>
        </w:rPr>
      </w:pPr>
      <w:r w:rsidRPr="0090544B">
        <w:rPr>
          <w:rFonts w:ascii="Bookman Old Style" w:hAnsi="Bookman Old Style"/>
        </w:rPr>
        <w:t>Bagi pihak yang tidak mematuhi Peraturan Desa ini, Pemerintah Desa memberikan penjelasan dan peringatan agar memenuhi kewajibannya.</w:t>
      </w:r>
    </w:p>
    <w:p w14:paraId="41047912" w14:textId="77777777" w:rsidR="0090544B" w:rsidRPr="0090544B" w:rsidRDefault="0090544B" w:rsidP="004437D9">
      <w:pPr>
        <w:numPr>
          <w:ilvl w:val="0"/>
          <w:numId w:val="9"/>
        </w:numPr>
        <w:jc w:val="both"/>
        <w:rPr>
          <w:rFonts w:ascii="Bookman Old Style" w:hAnsi="Bookman Old Style"/>
        </w:rPr>
      </w:pPr>
      <w:r w:rsidRPr="0090544B">
        <w:rPr>
          <w:rFonts w:ascii="Bookman Old Style" w:hAnsi="Bookman Old Style"/>
        </w:rPr>
        <w:t>Apabila setelah dberikan penjelasan dan peringatan tetap tidak mematuhi, Pemerintah Desa bersama Badan Permusyawaratan Desa memberikan peringatan keras atau sanksi tegas.</w:t>
      </w:r>
    </w:p>
    <w:p w14:paraId="5F456782" w14:textId="77777777" w:rsidR="004437D9" w:rsidRDefault="0090544B" w:rsidP="004437D9">
      <w:pPr>
        <w:jc w:val="center"/>
        <w:rPr>
          <w:rFonts w:ascii="Bookman Old Style" w:hAnsi="Bookman Old Style"/>
        </w:rPr>
      </w:pPr>
      <w:r w:rsidRPr="0090544B">
        <w:rPr>
          <w:rFonts w:ascii="Bookman Old Style" w:hAnsi="Bookman Old Style"/>
        </w:rPr>
        <w:t>BAB VI</w:t>
      </w:r>
    </w:p>
    <w:p w14:paraId="63A5838D" w14:textId="14822155" w:rsidR="0090544B" w:rsidRPr="0090544B" w:rsidRDefault="0090544B" w:rsidP="004437D9">
      <w:pPr>
        <w:jc w:val="center"/>
        <w:rPr>
          <w:rFonts w:ascii="Bookman Old Style" w:hAnsi="Bookman Old Style"/>
        </w:rPr>
      </w:pPr>
      <w:r w:rsidRPr="0090544B">
        <w:rPr>
          <w:rFonts w:ascii="Bookman Old Style" w:hAnsi="Bookman Old Style"/>
        </w:rPr>
        <w:t>KETENTUAN PENUTUP</w:t>
      </w:r>
    </w:p>
    <w:p w14:paraId="6F02897B" w14:textId="77777777" w:rsidR="00242942" w:rsidRDefault="0090544B" w:rsidP="004437D9">
      <w:pPr>
        <w:jc w:val="both"/>
        <w:rPr>
          <w:rFonts w:ascii="Bookman Old Style" w:hAnsi="Bookman Old Style"/>
        </w:rPr>
      </w:pPr>
      <w:r w:rsidRPr="0090544B">
        <w:rPr>
          <w:rFonts w:ascii="Bookman Old Style" w:hAnsi="Bookman Old Style"/>
        </w:rPr>
        <w:t>Pasal 9</w:t>
      </w:r>
    </w:p>
    <w:p w14:paraId="5FB49428" w14:textId="6B45C77A" w:rsidR="0090544B" w:rsidRDefault="0090544B" w:rsidP="004437D9">
      <w:pPr>
        <w:jc w:val="both"/>
        <w:rPr>
          <w:rFonts w:ascii="Bookman Old Style" w:hAnsi="Bookman Old Style"/>
        </w:rPr>
      </w:pPr>
      <w:r w:rsidRPr="0090544B">
        <w:rPr>
          <w:rFonts w:ascii="Bookman Old Style" w:hAnsi="Bookman Old Style"/>
        </w:rPr>
        <w:t>Peraturan Desa ini mulai berlaku pada tanggal diundangkan. Agar setiap orang mengetahuinya, memerintahkan pengundangan Peraturan Desa ini dengan penempatannya dalam Lembaran Desa Sumberjaya.</w:t>
      </w:r>
    </w:p>
    <w:p w14:paraId="230E3A98" w14:textId="77777777" w:rsidR="004437D9" w:rsidRPr="0090544B" w:rsidRDefault="004437D9" w:rsidP="004437D9">
      <w:pPr>
        <w:jc w:val="both"/>
        <w:rPr>
          <w:rFonts w:ascii="Bookman Old Style" w:hAnsi="Bookman Old Style"/>
        </w:rPr>
      </w:pPr>
    </w:p>
    <w:p w14:paraId="54B80690" w14:textId="77777777" w:rsidR="004437D9" w:rsidRDefault="0090544B" w:rsidP="00616360">
      <w:pPr>
        <w:spacing w:after="0" w:line="276" w:lineRule="auto"/>
        <w:ind w:left="5040"/>
        <w:rPr>
          <w:rFonts w:ascii="Bookman Old Style" w:hAnsi="Bookman Old Style"/>
        </w:rPr>
      </w:pPr>
      <w:r w:rsidRPr="0090544B">
        <w:rPr>
          <w:rFonts w:ascii="Bookman Old Style" w:hAnsi="Bookman Old Style"/>
        </w:rPr>
        <w:t>Ditetapkan di: Sumberjaya</w:t>
      </w:r>
    </w:p>
    <w:p w14:paraId="2DA4BDDD" w14:textId="298454DA" w:rsidR="0090544B" w:rsidRPr="0090544B" w:rsidRDefault="0090544B" w:rsidP="00616360">
      <w:pPr>
        <w:spacing w:after="0" w:line="276" w:lineRule="auto"/>
        <w:ind w:left="5040"/>
        <w:rPr>
          <w:rFonts w:ascii="Bookman Old Style" w:hAnsi="Bookman Old Style"/>
        </w:rPr>
      </w:pPr>
      <w:r w:rsidRPr="0090544B">
        <w:rPr>
          <w:rFonts w:ascii="Bookman Old Style" w:hAnsi="Bookman Old Style"/>
        </w:rPr>
        <w:t>Pada tanggal: 28 Februari 2023</w:t>
      </w:r>
    </w:p>
    <w:p w14:paraId="2414A060" w14:textId="77777777" w:rsidR="0090544B" w:rsidRDefault="0090544B" w:rsidP="00616360">
      <w:pPr>
        <w:spacing w:after="0" w:line="276" w:lineRule="auto"/>
        <w:ind w:left="5040"/>
        <w:rPr>
          <w:rFonts w:ascii="Bookman Old Style" w:hAnsi="Bookman Old Style"/>
        </w:rPr>
      </w:pPr>
      <w:r w:rsidRPr="0090544B">
        <w:rPr>
          <w:rFonts w:ascii="Bookman Old Style" w:hAnsi="Bookman Old Style"/>
        </w:rPr>
        <w:t>KEPALA DESA SUMBERJAYA</w:t>
      </w:r>
    </w:p>
    <w:p w14:paraId="6CA2A38C" w14:textId="77777777" w:rsidR="004437D9" w:rsidRDefault="004437D9" w:rsidP="00616360">
      <w:pPr>
        <w:spacing w:line="276" w:lineRule="auto"/>
        <w:ind w:left="5040"/>
        <w:rPr>
          <w:rFonts w:ascii="Bookman Old Style" w:hAnsi="Bookman Old Style"/>
        </w:rPr>
      </w:pPr>
    </w:p>
    <w:p w14:paraId="791A8AF1" w14:textId="77777777" w:rsidR="004437D9" w:rsidRPr="0090544B" w:rsidRDefault="004437D9" w:rsidP="00616360">
      <w:pPr>
        <w:spacing w:line="276" w:lineRule="auto"/>
        <w:ind w:left="5040"/>
        <w:rPr>
          <w:rFonts w:ascii="Bookman Old Style" w:hAnsi="Bookman Old Style"/>
        </w:rPr>
      </w:pPr>
    </w:p>
    <w:p w14:paraId="46595B97" w14:textId="77777777" w:rsidR="0090544B" w:rsidRPr="004437D9" w:rsidRDefault="0090544B" w:rsidP="00616360">
      <w:pPr>
        <w:spacing w:line="276" w:lineRule="auto"/>
        <w:ind w:left="5040"/>
        <w:rPr>
          <w:rFonts w:ascii="Bookman Old Style" w:hAnsi="Bookman Old Style"/>
          <w:b/>
          <w:bCs/>
        </w:rPr>
      </w:pPr>
      <w:r w:rsidRPr="0090544B">
        <w:rPr>
          <w:rFonts w:ascii="Bookman Old Style" w:hAnsi="Bookman Old Style"/>
          <w:b/>
          <w:bCs/>
        </w:rPr>
        <w:t>A. SOPANDI</w:t>
      </w:r>
    </w:p>
    <w:p w14:paraId="6769DF11" w14:textId="77777777" w:rsidR="004437D9" w:rsidRPr="0090544B" w:rsidRDefault="004437D9" w:rsidP="00616360">
      <w:pPr>
        <w:spacing w:line="276" w:lineRule="auto"/>
        <w:rPr>
          <w:rFonts w:ascii="Bookman Old Style" w:hAnsi="Bookman Old Style"/>
        </w:rPr>
      </w:pPr>
    </w:p>
    <w:p w14:paraId="6B99E7C1" w14:textId="77777777" w:rsidR="004437D9" w:rsidRDefault="0090544B" w:rsidP="00616360">
      <w:pPr>
        <w:spacing w:after="0" w:line="276" w:lineRule="auto"/>
        <w:rPr>
          <w:rFonts w:ascii="Bookman Old Style" w:hAnsi="Bookman Old Style"/>
        </w:rPr>
      </w:pPr>
      <w:r w:rsidRPr="0090544B">
        <w:rPr>
          <w:rFonts w:ascii="Bookman Old Style" w:hAnsi="Bookman Old Style"/>
        </w:rPr>
        <w:t>Diundangkan di: Sumberjaya</w:t>
      </w:r>
    </w:p>
    <w:p w14:paraId="6D1B8C17" w14:textId="33AC1477" w:rsidR="0090544B" w:rsidRPr="0090544B" w:rsidRDefault="0090544B" w:rsidP="00616360">
      <w:pPr>
        <w:spacing w:after="0" w:line="276" w:lineRule="auto"/>
        <w:rPr>
          <w:rFonts w:ascii="Bookman Old Style" w:hAnsi="Bookman Old Style"/>
        </w:rPr>
      </w:pPr>
      <w:r w:rsidRPr="0090544B">
        <w:rPr>
          <w:rFonts w:ascii="Bookman Old Style" w:hAnsi="Bookman Old Style"/>
        </w:rPr>
        <w:t>Pada tanggal: 28 Februari 2023</w:t>
      </w:r>
    </w:p>
    <w:p w14:paraId="54DA3F32" w14:textId="77777777" w:rsidR="0090544B" w:rsidRDefault="0090544B" w:rsidP="00616360">
      <w:pPr>
        <w:spacing w:after="0" w:line="276" w:lineRule="auto"/>
        <w:rPr>
          <w:rFonts w:ascii="Bookman Old Style" w:hAnsi="Bookman Old Style"/>
        </w:rPr>
      </w:pPr>
      <w:r w:rsidRPr="0090544B">
        <w:rPr>
          <w:rFonts w:ascii="Bookman Old Style" w:hAnsi="Bookman Old Style"/>
        </w:rPr>
        <w:t>SEKRETARIS DESA SUMBERJAYA</w:t>
      </w:r>
    </w:p>
    <w:p w14:paraId="77BD16E7" w14:textId="77777777" w:rsidR="004437D9" w:rsidRDefault="004437D9" w:rsidP="00616360">
      <w:pPr>
        <w:spacing w:after="0" w:line="276" w:lineRule="auto"/>
        <w:rPr>
          <w:rFonts w:ascii="Bookman Old Style" w:hAnsi="Bookman Old Style"/>
        </w:rPr>
      </w:pPr>
    </w:p>
    <w:p w14:paraId="7B1F8A3C" w14:textId="77777777" w:rsidR="00242942" w:rsidRDefault="00242942" w:rsidP="00616360">
      <w:pPr>
        <w:spacing w:after="0" w:line="276" w:lineRule="auto"/>
        <w:rPr>
          <w:rFonts w:ascii="Bookman Old Style" w:hAnsi="Bookman Old Style"/>
        </w:rPr>
      </w:pPr>
    </w:p>
    <w:p w14:paraId="46D94EF2" w14:textId="77777777" w:rsidR="00616360" w:rsidRDefault="00616360" w:rsidP="00616360">
      <w:pPr>
        <w:spacing w:after="0" w:line="276" w:lineRule="auto"/>
        <w:rPr>
          <w:rFonts w:ascii="Bookman Old Style" w:hAnsi="Bookman Old Style"/>
        </w:rPr>
      </w:pPr>
    </w:p>
    <w:p w14:paraId="13C28039" w14:textId="77777777" w:rsidR="004437D9" w:rsidRPr="0090544B" w:rsidRDefault="004437D9" w:rsidP="00616360">
      <w:pPr>
        <w:spacing w:after="0" w:line="276" w:lineRule="auto"/>
        <w:rPr>
          <w:rFonts w:ascii="Bookman Old Style" w:hAnsi="Bookman Old Style"/>
        </w:rPr>
      </w:pPr>
    </w:p>
    <w:p w14:paraId="53B75048" w14:textId="77777777" w:rsidR="0090544B" w:rsidRPr="0090544B" w:rsidRDefault="0090544B" w:rsidP="00616360">
      <w:pPr>
        <w:spacing w:after="0" w:line="276" w:lineRule="auto"/>
        <w:rPr>
          <w:rFonts w:ascii="Bookman Old Style" w:hAnsi="Bookman Old Style"/>
          <w:b/>
          <w:bCs/>
        </w:rPr>
      </w:pPr>
      <w:r w:rsidRPr="0090544B">
        <w:rPr>
          <w:rFonts w:ascii="Bookman Old Style" w:hAnsi="Bookman Old Style"/>
          <w:b/>
          <w:bCs/>
        </w:rPr>
        <w:t>KASIM MULYANA</w:t>
      </w:r>
    </w:p>
    <w:p w14:paraId="73EA9C34" w14:textId="77777777" w:rsidR="004437D9" w:rsidRDefault="0090544B" w:rsidP="00616360">
      <w:pPr>
        <w:spacing w:after="0" w:line="276" w:lineRule="auto"/>
        <w:rPr>
          <w:rFonts w:ascii="Bookman Old Style" w:hAnsi="Bookman Old Style"/>
        </w:rPr>
        <w:sectPr w:rsidR="004437D9">
          <w:pgSz w:w="11906" w:h="16838"/>
          <w:pgMar w:top="1440" w:right="1440" w:bottom="1440" w:left="1440" w:header="708" w:footer="708" w:gutter="0"/>
          <w:cols w:space="708"/>
          <w:docGrid w:linePitch="360"/>
        </w:sectPr>
      </w:pPr>
      <w:r w:rsidRPr="0090544B">
        <w:rPr>
          <w:rFonts w:ascii="Bookman Old Style" w:hAnsi="Bookman Old Style"/>
        </w:rPr>
        <w:t>LEMBARAN DESA SUMBERJAYA TAHUN 2023 NOMOR 005</w:t>
      </w:r>
    </w:p>
    <w:p w14:paraId="7E516D16" w14:textId="77777777" w:rsidR="000B7286" w:rsidRPr="000B7286" w:rsidRDefault="000B7286" w:rsidP="000B7286">
      <w:pPr>
        <w:pStyle w:val="NoSpacing"/>
        <w:spacing w:line="276" w:lineRule="auto"/>
        <w:ind w:left="1440"/>
        <w:jc w:val="center"/>
        <w:rPr>
          <w:rFonts w:ascii="Bookman Old Style" w:hAnsi="Bookman Old Style"/>
          <w:b/>
          <w:bCs/>
          <w:sz w:val="28"/>
          <w:szCs w:val="28"/>
          <w:lang w:val="sv-SE"/>
        </w:rPr>
      </w:pPr>
      <w:r w:rsidRPr="000B7286">
        <w:rPr>
          <w:rFonts w:ascii="Bookman Old Style" w:hAnsi="Bookman Old Style"/>
          <w:b/>
          <w:bCs/>
          <w:sz w:val="28"/>
          <w:szCs w:val="28"/>
        </w:rPr>
        <w:lastRenderedPageBreak/>
        <w:drawing>
          <wp:anchor distT="0" distB="0" distL="114300" distR="114300" simplePos="0" relativeHeight="251659264" behindDoc="0" locked="0" layoutInCell="1" allowOverlap="1" wp14:anchorId="2581AA7D" wp14:editId="337FA4AA">
            <wp:simplePos x="0" y="0"/>
            <wp:positionH relativeFrom="column">
              <wp:posOffset>29210</wp:posOffset>
            </wp:positionH>
            <wp:positionV relativeFrom="paragraph">
              <wp:posOffset>8890</wp:posOffset>
            </wp:positionV>
            <wp:extent cx="719450" cy="769620"/>
            <wp:effectExtent l="0" t="0" r="5080" b="0"/>
            <wp:wrapNone/>
            <wp:docPr id="10" name="Picture 10" descr="B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P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9450" cy="769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7286">
        <w:rPr>
          <w:rFonts w:ascii="Bookman Old Style" w:hAnsi="Bookman Old Style"/>
          <w:b/>
          <w:bCs/>
          <w:sz w:val="28"/>
          <w:szCs w:val="28"/>
          <w:lang w:val="sv-SE"/>
        </w:rPr>
        <w:t>PEMERINTAH KABUPATEN KARAWANG</w:t>
      </w:r>
    </w:p>
    <w:p w14:paraId="14D2D9BC" w14:textId="77777777" w:rsidR="000B7286" w:rsidRPr="000B7286" w:rsidRDefault="000B7286" w:rsidP="000B7286">
      <w:pPr>
        <w:pStyle w:val="NoSpacing"/>
        <w:spacing w:line="276" w:lineRule="auto"/>
        <w:ind w:left="1440"/>
        <w:jc w:val="center"/>
        <w:rPr>
          <w:rFonts w:ascii="Bookman Old Style" w:hAnsi="Bookman Old Style"/>
          <w:b/>
          <w:bCs/>
          <w:sz w:val="28"/>
          <w:szCs w:val="28"/>
          <w:lang w:val="sv-SE"/>
        </w:rPr>
      </w:pPr>
      <w:r w:rsidRPr="000B7286">
        <w:rPr>
          <w:rFonts w:ascii="Bookman Old Style" w:hAnsi="Bookman Old Style"/>
          <w:b/>
          <w:bCs/>
          <w:sz w:val="28"/>
          <w:szCs w:val="28"/>
          <w:lang w:val="sv-SE"/>
        </w:rPr>
        <w:t>BADAN PERMUSYAWARATAN DESA SUMBERJAYA</w:t>
      </w:r>
    </w:p>
    <w:p w14:paraId="77F7B4C5" w14:textId="77777777" w:rsidR="000B7286" w:rsidRPr="000B7286" w:rsidRDefault="000B7286" w:rsidP="000B7286">
      <w:pPr>
        <w:pStyle w:val="NoSpacing"/>
        <w:spacing w:line="276" w:lineRule="auto"/>
        <w:ind w:left="1440"/>
        <w:jc w:val="center"/>
        <w:rPr>
          <w:rFonts w:ascii="Bookman Old Style" w:hAnsi="Bookman Old Style"/>
          <w:b/>
          <w:bCs/>
          <w:sz w:val="28"/>
          <w:szCs w:val="28"/>
          <w:lang w:val="sv-SE"/>
        </w:rPr>
      </w:pPr>
      <w:r w:rsidRPr="000B7286">
        <w:rPr>
          <w:rFonts w:ascii="Bookman Old Style" w:hAnsi="Bookman Old Style"/>
          <w:b/>
          <w:bCs/>
          <w:sz w:val="28"/>
          <w:szCs w:val="28"/>
          <w:lang w:val="sv-SE"/>
        </w:rPr>
        <w:t>KECAMATAN TEMPURAN KABUPATEN KARAWANG</w:t>
      </w:r>
    </w:p>
    <w:p w14:paraId="3A8FC24F" w14:textId="64953155" w:rsidR="0090544B" w:rsidRPr="000B7286" w:rsidRDefault="000B7286" w:rsidP="000B7286">
      <w:pPr>
        <w:pStyle w:val="NoSpacing"/>
        <w:spacing w:line="276" w:lineRule="auto"/>
        <w:ind w:left="1440"/>
        <w:jc w:val="center"/>
        <w:rPr>
          <w:rFonts w:ascii="Bookman Old Style" w:hAnsi="Bookman Old Style"/>
          <w:sz w:val="20"/>
          <w:szCs w:val="20"/>
          <w:lang w:val="sv-SE"/>
        </w:rPr>
      </w:pPr>
      <w:r w:rsidRPr="000B7286">
        <w:rPr>
          <w:rFonts w:ascii="Bookman Old Style" w:hAnsi="Bookman Old Style"/>
          <w:sz w:val="18"/>
          <w:szCs w:val="18"/>
          <w:lang w:val="sv-SE"/>
        </w:rPr>
        <w:t>Sekretariat : Dusun Belendung 02 RT 08 RW 03 Desa Sumberjaya 41385</w:t>
      </w:r>
    </w:p>
    <w:p w14:paraId="381E169C" w14:textId="77777777" w:rsidR="0090544B" w:rsidRPr="0090544B" w:rsidRDefault="00000000" w:rsidP="0090544B">
      <w:pPr>
        <w:rPr>
          <w:rFonts w:ascii="Bookman Old Style" w:hAnsi="Bookman Old Style"/>
        </w:rPr>
      </w:pPr>
      <w:r>
        <w:rPr>
          <w:rFonts w:ascii="Bookman Old Style" w:hAnsi="Bookman Old Style"/>
        </w:rPr>
        <w:pict w14:anchorId="253839C9">
          <v:rect id="_x0000_i1025" style="width:0;height:1.5pt" o:hralign="center" o:hrstd="t" o:hr="t" fillcolor="#a0a0a0" stroked="f"/>
        </w:pict>
      </w:r>
    </w:p>
    <w:p w14:paraId="76CA92F2" w14:textId="77777777" w:rsidR="004437D9" w:rsidRDefault="0090544B" w:rsidP="004437D9">
      <w:pPr>
        <w:spacing w:after="0" w:line="360" w:lineRule="auto"/>
        <w:jc w:val="center"/>
        <w:rPr>
          <w:rFonts w:ascii="Bookman Old Style" w:hAnsi="Bookman Old Style"/>
        </w:rPr>
      </w:pPr>
      <w:r w:rsidRPr="0090544B">
        <w:rPr>
          <w:rFonts w:ascii="Bookman Old Style" w:hAnsi="Bookman Old Style"/>
        </w:rPr>
        <w:t>KEPUTUSAN BADAN PERMUSYAWARATAN DESA SUMBERJAYA</w:t>
      </w:r>
    </w:p>
    <w:p w14:paraId="511AC4EB" w14:textId="11C2BC9D" w:rsidR="004437D9" w:rsidRDefault="0090544B" w:rsidP="004437D9">
      <w:pPr>
        <w:spacing w:after="0" w:line="360" w:lineRule="auto"/>
        <w:jc w:val="center"/>
        <w:rPr>
          <w:rFonts w:ascii="Bookman Old Style" w:hAnsi="Bookman Old Style"/>
        </w:rPr>
      </w:pPr>
      <w:r w:rsidRPr="0090544B">
        <w:rPr>
          <w:rFonts w:ascii="Bookman Old Style" w:hAnsi="Bookman Old Style"/>
        </w:rPr>
        <w:t>KECAMATAN TEMPURAN KABUPATEN KARAWANG</w:t>
      </w:r>
    </w:p>
    <w:p w14:paraId="0CED9CF9" w14:textId="77777777" w:rsidR="004437D9" w:rsidRDefault="0090544B" w:rsidP="004437D9">
      <w:pPr>
        <w:spacing w:after="0" w:line="360" w:lineRule="auto"/>
        <w:jc w:val="center"/>
        <w:rPr>
          <w:rFonts w:ascii="Bookman Old Style" w:hAnsi="Bookman Old Style"/>
        </w:rPr>
      </w:pPr>
      <w:r w:rsidRPr="0090544B">
        <w:rPr>
          <w:rFonts w:ascii="Bookman Old Style" w:hAnsi="Bookman Old Style"/>
        </w:rPr>
        <w:t>NOMOR: 142/KEP.01/BPD/2023</w:t>
      </w:r>
    </w:p>
    <w:p w14:paraId="081EBAED" w14:textId="77777777" w:rsidR="004437D9" w:rsidRDefault="0090544B" w:rsidP="004437D9">
      <w:pPr>
        <w:spacing w:after="0" w:line="360" w:lineRule="auto"/>
        <w:jc w:val="center"/>
        <w:rPr>
          <w:rFonts w:ascii="Bookman Old Style" w:hAnsi="Bookman Old Style"/>
        </w:rPr>
      </w:pPr>
      <w:r w:rsidRPr="0090544B">
        <w:rPr>
          <w:rFonts w:ascii="Bookman Old Style" w:hAnsi="Bookman Old Style"/>
        </w:rPr>
        <w:t>TENTANG PERSETUJUAN PUNGUTAN-PUNGUTAN DESA</w:t>
      </w:r>
    </w:p>
    <w:p w14:paraId="75562434" w14:textId="615800AC" w:rsidR="0090544B" w:rsidRPr="0090544B" w:rsidRDefault="0090544B" w:rsidP="004437D9">
      <w:pPr>
        <w:spacing w:after="0" w:line="360" w:lineRule="auto"/>
        <w:jc w:val="center"/>
        <w:rPr>
          <w:rFonts w:ascii="Bookman Old Style" w:hAnsi="Bookman Old Style"/>
        </w:rPr>
      </w:pPr>
      <w:r w:rsidRPr="0090544B">
        <w:rPr>
          <w:rFonts w:ascii="Bookman Old Style" w:hAnsi="Bookman Old Style"/>
        </w:rPr>
        <w:t>TAHUN ANGGARAN 2023</w:t>
      </w:r>
    </w:p>
    <w:p w14:paraId="04B7CE50" w14:textId="77777777" w:rsidR="0090544B" w:rsidRPr="0090544B" w:rsidRDefault="0090544B" w:rsidP="004437D9">
      <w:pPr>
        <w:spacing w:after="0" w:line="360" w:lineRule="auto"/>
        <w:jc w:val="center"/>
        <w:rPr>
          <w:rFonts w:ascii="Bookman Old Style" w:hAnsi="Bookman Old Style"/>
        </w:rPr>
      </w:pPr>
      <w:r w:rsidRPr="0090544B">
        <w:rPr>
          <w:rFonts w:ascii="Bookman Old Style" w:hAnsi="Bookman Old Style"/>
        </w:rPr>
        <w:t>BADAN PERMUSYAWARATAN DESA SUMBERJAYA</w:t>
      </w:r>
    </w:p>
    <w:p w14:paraId="1A728A70" w14:textId="77777777" w:rsidR="0090544B" w:rsidRPr="0090544B" w:rsidRDefault="0090544B" w:rsidP="0090544B">
      <w:pPr>
        <w:rPr>
          <w:rFonts w:ascii="Bookman Old Style" w:hAnsi="Bookman Old Style"/>
        </w:rPr>
      </w:pPr>
      <w:r w:rsidRPr="0090544B">
        <w:rPr>
          <w:rFonts w:ascii="Bookman Old Style" w:hAnsi="Bookman Old Style"/>
        </w:rPr>
        <w:t>Menimbang:</w:t>
      </w:r>
    </w:p>
    <w:p w14:paraId="3735A715" w14:textId="77777777" w:rsidR="0090544B" w:rsidRPr="0090544B" w:rsidRDefault="0090544B" w:rsidP="004437D9">
      <w:pPr>
        <w:numPr>
          <w:ilvl w:val="0"/>
          <w:numId w:val="10"/>
        </w:numPr>
        <w:jc w:val="both"/>
        <w:rPr>
          <w:rFonts w:ascii="Bookman Old Style" w:hAnsi="Bookman Old Style"/>
        </w:rPr>
      </w:pPr>
      <w:r w:rsidRPr="0090544B">
        <w:rPr>
          <w:rFonts w:ascii="Bookman Old Style" w:hAnsi="Bookman Old Style"/>
        </w:rPr>
        <w:t>Bahwa untuk menetapkan Pungutan-Pungutan Desa Tahun Anggaran 2023, perlu mendapatkan persetujuan dari Badan Permusyawaratan Desa.</w:t>
      </w:r>
    </w:p>
    <w:p w14:paraId="2057938B" w14:textId="77777777" w:rsidR="0090544B" w:rsidRPr="0090544B" w:rsidRDefault="0090544B" w:rsidP="004437D9">
      <w:pPr>
        <w:numPr>
          <w:ilvl w:val="0"/>
          <w:numId w:val="10"/>
        </w:numPr>
        <w:jc w:val="both"/>
        <w:rPr>
          <w:rFonts w:ascii="Bookman Old Style" w:hAnsi="Bookman Old Style"/>
        </w:rPr>
      </w:pPr>
      <w:r w:rsidRPr="0090544B">
        <w:rPr>
          <w:rFonts w:ascii="Bookman Old Style" w:hAnsi="Bookman Old Style"/>
        </w:rPr>
        <w:t>Bahwa untuk maksud sebagaimana dimaksud pada poin a, perlu ditetapkan dengan Keputusan Badan Permusyawaratan Desa.</w:t>
      </w:r>
    </w:p>
    <w:p w14:paraId="5AC3F6D7" w14:textId="77777777" w:rsidR="0090544B" w:rsidRPr="0090544B" w:rsidRDefault="0090544B" w:rsidP="0090544B">
      <w:pPr>
        <w:rPr>
          <w:rFonts w:ascii="Bookman Old Style" w:hAnsi="Bookman Old Style"/>
        </w:rPr>
      </w:pPr>
      <w:r w:rsidRPr="0090544B">
        <w:rPr>
          <w:rFonts w:ascii="Bookman Old Style" w:hAnsi="Bookman Old Style"/>
        </w:rPr>
        <w:t>Mengingat:</w:t>
      </w:r>
    </w:p>
    <w:p w14:paraId="2AE16A8D" w14:textId="77777777" w:rsidR="0090544B" w:rsidRPr="0090544B" w:rsidRDefault="0090544B" w:rsidP="004437D9">
      <w:pPr>
        <w:numPr>
          <w:ilvl w:val="0"/>
          <w:numId w:val="11"/>
        </w:numPr>
        <w:jc w:val="both"/>
        <w:rPr>
          <w:rFonts w:ascii="Bookman Old Style" w:hAnsi="Bookman Old Style"/>
        </w:rPr>
      </w:pPr>
      <w:r w:rsidRPr="0090544B">
        <w:rPr>
          <w:rFonts w:ascii="Bookman Old Style" w:hAnsi="Bookman Old Style"/>
        </w:rPr>
        <w:t>Undang-Undang Nomor 6 Tahun 2014 tentang Desa (Lembaran Negara Republik Indonesia Tahun 2014 Nomor 7, Tambahan Lembaran Negara Republik Indonesia Nomor 5495);</w:t>
      </w:r>
    </w:p>
    <w:p w14:paraId="24C171E6" w14:textId="77777777" w:rsidR="0090544B" w:rsidRPr="0090544B" w:rsidRDefault="0090544B" w:rsidP="004437D9">
      <w:pPr>
        <w:numPr>
          <w:ilvl w:val="0"/>
          <w:numId w:val="11"/>
        </w:numPr>
        <w:jc w:val="both"/>
        <w:rPr>
          <w:rFonts w:ascii="Bookman Old Style" w:hAnsi="Bookman Old Style"/>
        </w:rPr>
      </w:pPr>
      <w:r w:rsidRPr="0090544B">
        <w:rPr>
          <w:rFonts w:ascii="Bookman Old Style" w:hAnsi="Bookman Old Style"/>
        </w:rPr>
        <w:t>Undang-Undang Nomor 23 Tahun 2014 tentang Pemerintahan Daerah (Lembaran Negara Republik Indonesia Tahun 2014 Nomor 244, Tambahan Lembaran Negara Republik Indonesia Nomor 5587) sebagaimana telah diubah dengan Peraturan Pemerintah Pengganti Undang-Undang Nomor 2 Tahun 2014 tentang Perubahan atas Undang-Undang Nomor 23 Tahun 2014 tentang Pemerintahan Daerah (Lembaran Negara Republik Indonesia Tahun 2014 Nomor 246, Tambahan Lembaran Negara Republik Indonesia Nomor 5589);</w:t>
      </w:r>
    </w:p>
    <w:p w14:paraId="2C3B53C1" w14:textId="77777777" w:rsidR="0090544B" w:rsidRPr="0090544B" w:rsidRDefault="0090544B" w:rsidP="004437D9">
      <w:pPr>
        <w:numPr>
          <w:ilvl w:val="0"/>
          <w:numId w:val="11"/>
        </w:numPr>
        <w:jc w:val="both"/>
        <w:rPr>
          <w:rFonts w:ascii="Bookman Old Style" w:hAnsi="Bookman Old Style"/>
        </w:rPr>
      </w:pPr>
      <w:r w:rsidRPr="0090544B">
        <w:rPr>
          <w:rFonts w:ascii="Bookman Old Style" w:hAnsi="Bookman Old Style"/>
        </w:rPr>
        <w:t>Peraturan Pemerintah Nomor 47 Tahun 2015 tentang Perubahan atas Peraturan Pemerintah Nomor 43 Tahun 2014 tentang Peraturan Pelaksanaan Undang-Undang Nomor 6 Tahun 2014 tentang Desa;</w:t>
      </w:r>
    </w:p>
    <w:p w14:paraId="7B08ECB9" w14:textId="77777777" w:rsidR="0090544B" w:rsidRPr="0090544B" w:rsidRDefault="0090544B" w:rsidP="004437D9">
      <w:pPr>
        <w:numPr>
          <w:ilvl w:val="0"/>
          <w:numId w:val="11"/>
        </w:numPr>
        <w:jc w:val="both"/>
        <w:rPr>
          <w:rFonts w:ascii="Bookman Old Style" w:hAnsi="Bookman Old Style"/>
        </w:rPr>
      </w:pPr>
      <w:r w:rsidRPr="0090544B">
        <w:rPr>
          <w:rFonts w:ascii="Bookman Old Style" w:hAnsi="Bookman Old Style"/>
        </w:rPr>
        <w:t>Peraturan Menteri Dalam Negeri Nomor 113 Tahun 2014 tentang Pengelolaan Keuangan Desa (Berita Negara Republik Indonesia Tahun 2014 Nomor 2093);</w:t>
      </w:r>
    </w:p>
    <w:p w14:paraId="206E7EB4" w14:textId="77777777" w:rsidR="0090544B" w:rsidRPr="0090544B" w:rsidRDefault="0090544B" w:rsidP="004437D9">
      <w:pPr>
        <w:numPr>
          <w:ilvl w:val="0"/>
          <w:numId w:val="11"/>
        </w:numPr>
        <w:jc w:val="both"/>
        <w:rPr>
          <w:rFonts w:ascii="Bookman Old Style" w:hAnsi="Bookman Old Style"/>
        </w:rPr>
      </w:pPr>
      <w:r w:rsidRPr="0090544B">
        <w:rPr>
          <w:rFonts w:ascii="Bookman Old Style" w:hAnsi="Bookman Old Style"/>
        </w:rPr>
        <w:t>Peraturan Daerah Kabupaten Karawang Nomor 7 Tahun 2014 tentang Pembentukan Produk Hukum Daerah (Lembaran Daerah Kabupaten Karawang Tahun 2014 Nomor 7);</w:t>
      </w:r>
    </w:p>
    <w:p w14:paraId="49FF7EDB" w14:textId="77777777" w:rsidR="0090544B" w:rsidRPr="0090544B" w:rsidRDefault="0090544B" w:rsidP="004437D9">
      <w:pPr>
        <w:numPr>
          <w:ilvl w:val="0"/>
          <w:numId w:val="11"/>
        </w:numPr>
        <w:jc w:val="both"/>
        <w:rPr>
          <w:rFonts w:ascii="Bookman Old Style" w:hAnsi="Bookman Old Style"/>
        </w:rPr>
      </w:pPr>
      <w:r w:rsidRPr="0090544B">
        <w:rPr>
          <w:rFonts w:ascii="Bookman Old Style" w:hAnsi="Bookman Old Style"/>
        </w:rPr>
        <w:t>Peraturan Daerah Kabupaten Karawang Nomor 13 Tahun 2014 tentang Desa (Lembaran Daerah Kabupaten Karawang Tahun 2014 Nomor 13).</w:t>
      </w:r>
    </w:p>
    <w:p w14:paraId="55F9EFB2" w14:textId="77777777" w:rsidR="004437D9" w:rsidRDefault="004437D9" w:rsidP="004437D9">
      <w:pPr>
        <w:jc w:val="center"/>
        <w:rPr>
          <w:rFonts w:ascii="Bookman Old Style" w:hAnsi="Bookman Old Style"/>
        </w:rPr>
      </w:pPr>
    </w:p>
    <w:p w14:paraId="40C13F87" w14:textId="269C51C6" w:rsidR="004437D9" w:rsidRPr="004437D9" w:rsidRDefault="0090544B" w:rsidP="004437D9">
      <w:pPr>
        <w:jc w:val="center"/>
        <w:rPr>
          <w:rFonts w:ascii="Bookman Old Style" w:hAnsi="Bookman Old Style"/>
          <w:b/>
          <w:bCs/>
        </w:rPr>
      </w:pPr>
      <w:r w:rsidRPr="0090544B">
        <w:rPr>
          <w:rFonts w:ascii="Bookman Old Style" w:hAnsi="Bookman Old Style"/>
          <w:b/>
          <w:bCs/>
        </w:rPr>
        <w:t>MEMUTUSKAN</w:t>
      </w:r>
    </w:p>
    <w:p w14:paraId="64400112" w14:textId="77777777" w:rsidR="004437D9" w:rsidRDefault="0090544B" w:rsidP="0090544B">
      <w:pPr>
        <w:rPr>
          <w:rFonts w:ascii="Bookman Old Style" w:hAnsi="Bookman Old Style"/>
        </w:rPr>
      </w:pPr>
      <w:r w:rsidRPr="0090544B">
        <w:rPr>
          <w:rFonts w:ascii="Bookman Old Style" w:hAnsi="Bookman Old Style"/>
        </w:rPr>
        <w:t xml:space="preserve">Menetapkan: </w:t>
      </w:r>
    </w:p>
    <w:p w14:paraId="43012DBF" w14:textId="77777777" w:rsidR="004437D9" w:rsidRDefault="0090544B" w:rsidP="0090544B">
      <w:pPr>
        <w:rPr>
          <w:rFonts w:ascii="Bookman Old Style" w:hAnsi="Bookman Old Style"/>
        </w:rPr>
      </w:pPr>
      <w:r w:rsidRPr="0090544B">
        <w:rPr>
          <w:rFonts w:ascii="Bookman Old Style" w:hAnsi="Bookman Old Style"/>
        </w:rPr>
        <w:lastRenderedPageBreak/>
        <w:t>Diktum Pertama</w:t>
      </w:r>
      <w:r w:rsidR="004437D9">
        <w:rPr>
          <w:rFonts w:ascii="Bookman Old Style" w:hAnsi="Bookman Old Style"/>
        </w:rPr>
        <w:tab/>
      </w:r>
      <w:r w:rsidRPr="0090544B">
        <w:rPr>
          <w:rFonts w:ascii="Bookman Old Style" w:hAnsi="Bookman Old Style"/>
        </w:rPr>
        <w:t>: Menyetujui Pungutan-Pungutan Desa Tahun Anggaran 2023.</w:t>
      </w:r>
    </w:p>
    <w:p w14:paraId="4E38AB9B" w14:textId="026DA28A" w:rsidR="004437D9" w:rsidRDefault="0090544B" w:rsidP="0090544B">
      <w:pPr>
        <w:rPr>
          <w:rFonts w:ascii="Bookman Old Style" w:hAnsi="Bookman Old Style"/>
        </w:rPr>
      </w:pPr>
      <w:r w:rsidRPr="0090544B">
        <w:rPr>
          <w:rFonts w:ascii="Bookman Old Style" w:hAnsi="Bookman Old Style"/>
        </w:rPr>
        <w:t>Diktum Kedua</w:t>
      </w:r>
      <w:r w:rsidR="004437D9">
        <w:rPr>
          <w:rFonts w:ascii="Bookman Old Style" w:hAnsi="Bookman Old Style"/>
        </w:rPr>
        <w:tab/>
      </w:r>
      <w:r w:rsidRPr="0090544B">
        <w:rPr>
          <w:rFonts w:ascii="Bookman Old Style" w:hAnsi="Bookman Old Style"/>
        </w:rPr>
        <w:t>: Persetujuan sebagaimana dimaksud pada Diktum Pertama</w:t>
      </w:r>
    </w:p>
    <w:p w14:paraId="6AD27505" w14:textId="77777777" w:rsidR="004437D9" w:rsidRDefault="0090544B" w:rsidP="004437D9">
      <w:pPr>
        <w:ind w:left="2160"/>
        <w:rPr>
          <w:rFonts w:ascii="Bookman Old Style" w:hAnsi="Bookman Old Style"/>
        </w:rPr>
      </w:pPr>
      <w:r w:rsidRPr="0090544B">
        <w:rPr>
          <w:rFonts w:ascii="Bookman Old Style" w:hAnsi="Bookman Old Style"/>
        </w:rPr>
        <w:t>berdasarkan berita acara sebagaimana tercantum dalam lampiran keputusan ini.</w:t>
      </w:r>
    </w:p>
    <w:p w14:paraId="69B26BA0" w14:textId="3EDACC0A" w:rsidR="0090544B" w:rsidRDefault="0090544B" w:rsidP="0090544B">
      <w:pPr>
        <w:rPr>
          <w:rFonts w:ascii="Bookman Old Style" w:hAnsi="Bookman Old Style"/>
        </w:rPr>
      </w:pPr>
      <w:r w:rsidRPr="0090544B">
        <w:rPr>
          <w:rFonts w:ascii="Bookman Old Style" w:hAnsi="Bookman Old Style"/>
        </w:rPr>
        <w:t>Diktum Ketiga</w:t>
      </w:r>
      <w:r w:rsidR="004437D9">
        <w:rPr>
          <w:rFonts w:ascii="Bookman Old Style" w:hAnsi="Bookman Old Style"/>
        </w:rPr>
        <w:tab/>
      </w:r>
      <w:r w:rsidRPr="0090544B">
        <w:rPr>
          <w:rFonts w:ascii="Bookman Old Style" w:hAnsi="Bookman Old Style"/>
        </w:rPr>
        <w:t>: Keputusan ini mulai berlaku pada tanggal diundangkan.</w:t>
      </w:r>
    </w:p>
    <w:p w14:paraId="611EB3A7" w14:textId="77777777" w:rsidR="004437D9" w:rsidRPr="0090544B" w:rsidRDefault="004437D9" w:rsidP="0090544B">
      <w:pPr>
        <w:rPr>
          <w:rFonts w:ascii="Bookman Old Style" w:hAnsi="Bookman Old Style"/>
        </w:rPr>
      </w:pPr>
    </w:p>
    <w:p w14:paraId="6AE474B2" w14:textId="595DCD1E" w:rsidR="004437D9" w:rsidRDefault="0090544B" w:rsidP="00616360">
      <w:pPr>
        <w:spacing w:after="0"/>
        <w:ind w:left="5040"/>
        <w:rPr>
          <w:rFonts w:ascii="Bookman Old Style" w:hAnsi="Bookman Old Style"/>
        </w:rPr>
      </w:pPr>
      <w:r w:rsidRPr="0090544B">
        <w:rPr>
          <w:rFonts w:ascii="Bookman Old Style" w:hAnsi="Bookman Old Style"/>
        </w:rPr>
        <w:t>Ditetapkan di</w:t>
      </w:r>
      <w:r w:rsidR="004437D9">
        <w:rPr>
          <w:rFonts w:ascii="Bookman Old Style" w:hAnsi="Bookman Old Style"/>
        </w:rPr>
        <w:tab/>
      </w:r>
      <w:r w:rsidRPr="0090544B">
        <w:rPr>
          <w:rFonts w:ascii="Bookman Old Style" w:hAnsi="Bookman Old Style"/>
        </w:rPr>
        <w:t>: Sumberjaya</w:t>
      </w:r>
    </w:p>
    <w:p w14:paraId="7CD7D1AE" w14:textId="6595A284" w:rsidR="0090544B" w:rsidRPr="0090544B" w:rsidRDefault="0090544B" w:rsidP="00616360">
      <w:pPr>
        <w:spacing w:after="0"/>
        <w:ind w:left="5040"/>
        <w:rPr>
          <w:rFonts w:ascii="Bookman Old Style" w:hAnsi="Bookman Old Style"/>
        </w:rPr>
      </w:pPr>
      <w:r w:rsidRPr="0090544B">
        <w:rPr>
          <w:rFonts w:ascii="Bookman Old Style" w:hAnsi="Bookman Old Style"/>
        </w:rPr>
        <w:t>Pada tanggal</w:t>
      </w:r>
      <w:r w:rsidR="004437D9">
        <w:rPr>
          <w:rFonts w:ascii="Bookman Old Style" w:hAnsi="Bookman Old Style"/>
        </w:rPr>
        <w:tab/>
      </w:r>
      <w:r w:rsidR="004437D9">
        <w:rPr>
          <w:rFonts w:ascii="Bookman Old Style" w:hAnsi="Bookman Old Style"/>
        </w:rPr>
        <w:tab/>
      </w:r>
      <w:r w:rsidRPr="0090544B">
        <w:rPr>
          <w:rFonts w:ascii="Bookman Old Style" w:hAnsi="Bookman Old Style"/>
        </w:rPr>
        <w:t>: 2 Maret 2023</w:t>
      </w:r>
    </w:p>
    <w:p w14:paraId="679765B1" w14:textId="77777777" w:rsidR="004437D9" w:rsidRDefault="0090544B" w:rsidP="00616360">
      <w:pPr>
        <w:spacing w:after="0"/>
        <w:ind w:left="5040"/>
        <w:rPr>
          <w:rFonts w:ascii="Bookman Old Style" w:hAnsi="Bookman Old Style"/>
        </w:rPr>
      </w:pPr>
      <w:r w:rsidRPr="0090544B">
        <w:rPr>
          <w:rFonts w:ascii="Bookman Old Style" w:hAnsi="Bookman Old Style"/>
        </w:rPr>
        <w:t xml:space="preserve">BADAN PERMUSYAWARATAN DESA SUMBERJAYA </w:t>
      </w:r>
    </w:p>
    <w:p w14:paraId="7E940A60" w14:textId="38887FB0" w:rsidR="0090544B" w:rsidRDefault="0090544B" w:rsidP="00616360">
      <w:pPr>
        <w:spacing w:after="0"/>
        <w:ind w:left="5040"/>
        <w:rPr>
          <w:rFonts w:ascii="Bookman Old Style" w:hAnsi="Bookman Old Style"/>
        </w:rPr>
      </w:pPr>
      <w:r w:rsidRPr="0090544B">
        <w:rPr>
          <w:rFonts w:ascii="Bookman Old Style" w:hAnsi="Bookman Old Style"/>
        </w:rPr>
        <w:t>Ketua,</w:t>
      </w:r>
    </w:p>
    <w:p w14:paraId="495F891C" w14:textId="77777777" w:rsidR="004437D9" w:rsidRDefault="004437D9" w:rsidP="00616360">
      <w:pPr>
        <w:spacing w:after="0"/>
        <w:ind w:left="5040"/>
        <w:rPr>
          <w:rFonts w:ascii="Bookman Old Style" w:hAnsi="Bookman Old Style"/>
        </w:rPr>
      </w:pPr>
    </w:p>
    <w:p w14:paraId="525F3B13" w14:textId="77777777" w:rsidR="004437D9" w:rsidRDefault="004437D9" w:rsidP="00616360">
      <w:pPr>
        <w:spacing w:after="0"/>
        <w:ind w:left="5040"/>
        <w:rPr>
          <w:rFonts w:ascii="Bookman Old Style" w:hAnsi="Bookman Old Style"/>
        </w:rPr>
      </w:pPr>
    </w:p>
    <w:p w14:paraId="3156071A" w14:textId="77777777" w:rsidR="004437D9" w:rsidRDefault="004437D9" w:rsidP="00616360">
      <w:pPr>
        <w:spacing w:after="0"/>
        <w:ind w:left="5040"/>
        <w:rPr>
          <w:rFonts w:ascii="Bookman Old Style" w:hAnsi="Bookman Old Style"/>
        </w:rPr>
      </w:pPr>
    </w:p>
    <w:p w14:paraId="6674B697" w14:textId="77777777" w:rsidR="004437D9" w:rsidRDefault="004437D9" w:rsidP="00616360">
      <w:pPr>
        <w:spacing w:after="0"/>
        <w:ind w:left="5040"/>
        <w:rPr>
          <w:rFonts w:ascii="Bookman Old Style" w:hAnsi="Bookman Old Style"/>
        </w:rPr>
      </w:pPr>
    </w:p>
    <w:p w14:paraId="430AD9CD" w14:textId="77777777" w:rsidR="004437D9" w:rsidRPr="0090544B" w:rsidRDefault="004437D9" w:rsidP="00616360">
      <w:pPr>
        <w:spacing w:after="0"/>
        <w:ind w:left="5040"/>
        <w:rPr>
          <w:rFonts w:ascii="Bookman Old Style" w:hAnsi="Bookman Old Style"/>
        </w:rPr>
      </w:pPr>
    </w:p>
    <w:p w14:paraId="2268CDB7" w14:textId="764E7B8A" w:rsidR="005D1F54" w:rsidRPr="004437D9" w:rsidRDefault="004437D9" w:rsidP="00616360">
      <w:pPr>
        <w:spacing w:after="0"/>
        <w:ind w:left="5040"/>
        <w:rPr>
          <w:rFonts w:ascii="Bookman Old Style" w:hAnsi="Bookman Old Style"/>
          <w:b/>
          <w:bCs/>
        </w:rPr>
      </w:pPr>
      <w:r w:rsidRPr="004437D9">
        <w:rPr>
          <w:rFonts w:ascii="Bookman Old Style" w:hAnsi="Bookman Old Style"/>
          <w:b/>
          <w:bCs/>
        </w:rPr>
        <w:t>TATA LEO SURYANA</w:t>
      </w:r>
    </w:p>
    <w:sectPr w:rsidR="005D1F54" w:rsidRPr="004437D9" w:rsidSect="000B7286">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119"/>
    <w:multiLevelType w:val="multilevel"/>
    <w:tmpl w:val="1AE8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E2F54"/>
    <w:multiLevelType w:val="multilevel"/>
    <w:tmpl w:val="C934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BA7453"/>
    <w:multiLevelType w:val="multilevel"/>
    <w:tmpl w:val="BA1A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C7C2F"/>
    <w:multiLevelType w:val="multilevel"/>
    <w:tmpl w:val="B8B4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8A4136"/>
    <w:multiLevelType w:val="multilevel"/>
    <w:tmpl w:val="016A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0524E"/>
    <w:multiLevelType w:val="multilevel"/>
    <w:tmpl w:val="885E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B2498"/>
    <w:multiLevelType w:val="multilevel"/>
    <w:tmpl w:val="1A7A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39394C"/>
    <w:multiLevelType w:val="multilevel"/>
    <w:tmpl w:val="B924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A272E5"/>
    <w:multiLevelType w:val="multilevel"/>
    <w:tmpl w:val="391A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433537"/>
    <w:multiLevelType w:val="multilevel"/>
    <w:tmpl w:val="591E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790F09"/>
    <w:multiLevelType w:val="multilevel"/>
    <w:tmpl w:val="EF50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2963804">
    <w:abstractNumId w:val="10"/>
  </w:num>
  <w:num w:numId="2" w16cid:durableId="274945511">
    <w:abstractNumId w:val="4"/>
  </w:num>
  <w:num w:numId="3" w16cid:durableId="646596114">
    <w:abstractNumId w:val="3"/>
  </w:num>
  <w:num w:numId="4" w16cid:durableId="1251550353">
    <w:abstractNumId w:val="6"/>
  </w:num>
  <w:num w:numId="5" w16cid:durableId="1161240764">
    <w:abstractNumId w:val="1"/>
  </w:num>
  <w:num w:numId="6" w16cid:durableId="280305601">
    <w:abstractNumId w:val="8"/>
  </w:num>
  <w:num w:numId="7" w16cid:durableId="1221290098">
    <w:abstractNumId w:val="7"/>
  </w:num>
  <w:num w:numId="8" w16cid:durableId="78259205">
    <w:abstractNumId w:val="2"/>
  </w:num>
  <w:num w:numId="9" w16cid:durableId="1678462880">
    <w:abstractNumId w:val="0"/>
  </w:num>
  <w:num w:numId="10" w16cid:durableId="1850096248">
    <w:abstractNumId w:val="9"/>
  </w:num>
  <w:num w:numId="11" w16cid:durableId="1961103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4B"/>
    <w:rsid w:val="0000184B"/>
    <w:rsid w:val="000B7286"/>
    <w:rsid w:val="00242942"/>
    <w:rsid w:val="00304B53"/>
    <w:rsid w:val="00435BE6"/>
    <w:rsid w:val="004437D9"/>
    <w:rsid w:val="005D1F54"/>
    <w:rsid w:val="005F0248"/>
    <w:rsid w:val="00616360"/>
    <w:rsid w:val="008C4A12"/>
    <w:rsid w:val="008F25D4"/>
    <w:rsid w:val="0090544B"/>
    <w:rsid w:val="009B481E"/>
    <w:rsid w:val="00AF0CAD"/>
    <w:rsid w:val="00B66BA1"/>
    <w:rsid w:val="00C35533"/>
    <w:rsid w:val="00DA2922"/>
    <w:rsid w:val="00DB3E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D541"/>
  <w15:chartTrackingRefBased/>
  <w15:docId w15:val="{138CBF49-C810-4BA9-AA48-4466ED70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05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5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44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90544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90544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90544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90544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90544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0544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0544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0544B"/>
    <w:rPr>
      <w:rFonts w:eastAsiaTheme="majorEastAsia" w:cstheme="majorBidi"/>
      <w:noProof/>
      <w:color w:val="272727" w:themeColor="text1" w:themeTint="D8"/>
    </w:rPr>
  </w:style>
  <w:style w:type="paragraph" w:styleId="Title">
    <w:name w:val="Title"/>
    <w:basedOn w:val="Normal"/>
    <w:next w:val="Normal"/>
    <w:link w:val="TitleChar"/>
    <w:uiPriority w:val="10"/>
    <w:qFormat/>
    <w:rsid w:val="0090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44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05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44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0544B"/>
    <w:pPr>
      <w:spacing w:before="160"/>
      <w:jc w:val="center"/>
    </w:pPr>
    <w:rPr>
      <w:i/>
      <w:iCs/>
      <w:color w:val="404040" w:themeColor="text1" w:themeTint="BF"/>
    </w:rPr>
  </w:style>
  <w:style w:type="character" w:customStyle="1" w:styleId="QuoteChar">
    <w:name w:val="Quote Char"/>
    <w:basedOn w:val="DefaultParagraphFont"/>
    <w:link w:val="Quote"/>
    <w:uiPriority w:val="29"/>
    <w:rsid w:val="0090544B"/>
    <w:rPr>
      <w:i/>
      <w:iCs/>
      <w:noProof/>
      <w:color w:val="404040" w:themeColor="text1" w:themeTint="BF"/>
    </w:rPr>
  </w:style>
  <w:style w:type="paragraph" w:styleId="ListParagraph">
    <w:name w:val="List Paragraph"/>
    <w:basedOn w:val="Normal"/>
    <w:uiPriority w:val="34"/>
    <w:qFormat/>
    <w:rsid w:val="0090544B"/>
    <w:pPr>
      <w:ind w:left="720"/>
      <w:contextualSpacing/>
    </w:pPr>
  </w:style>
  <w:style w:type="character" w:styleId="IntenseEmphasis">
    <w:name w:val="Intense Emphasis"/>
    <w:basedOn w:val="DefaultParagraphFont"/>
    <w:uiPriority w:val="21"/>
    <w:qFormat/>
    <w:rsid w:val="0090544B"/>
    <w:rPr>
      <w:i/>
      <w:iCs/>
      <w:color w:val="0F4761" w:themeColor="accent1" w:themeShade="BF"/>
    </w:rPr>
  </w:style>
  <w:style w:type="paragraph" w:styleId="IntenseQuote">
    <w:name w:val="Intense Quote"/>
    <w:basedOn w:val="Normal"/>
    <w:next w:val="Normal"/>
    <w:link w:val="IntenseQuoteChar"/>
    <w:uiPriority w:val="30"/>
    <w:qFormat/>
    <w:rsid w:val="00905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44B"/>
    <w:rPr>
      <w:i/>
      <w:iCs/>
      <w:noProof/>
      <w:color w:val="0F4761" w:themeColor="accent1" w:themeShade="BF"/>
    </w:rPr>
  </w:style>
  <w:style w:type="character" w:styleId="IntenseReference">
    <w:name w:val="Intense Reference"/>
    <w:basedOn w:val="DefaultParagraphFont"/>
    <w:uiPriority w:val="32"/>
    <w:qFormat/>
    <w:rsid w:val="0090544B"/>
    <w:rPr>
      <w:b/>
      <w:bCs/>
      <w:smallCaps/>
      <w:color w:val="0F4761" w:themeColor="accent1" w:themeShade="BF"/>
      <w:spacing w:val="5"/>
    </w:rPr>
  </w:style>
  <w:style w:type="paragraph" w:styleId="NoSpacing">
    <w:name w:val="No Spacing"/>
    <w:uiPriority w:val="1"/>
    <w:qFormat/>
    <w:rsid w:val="000B7286"/>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586855">
      <w:bodyDiv w:val="1"/>
      <w:marLeft w:val="0"/>
      <w:marRight w:val="0"/>
      <w:marTop w:val="0"/>
      <w:marBottom w:val="0"/>
      <w:divBdr>
        <w:top w:val="none" w:sz="0" w:space="0" w:color="auto"/>
        <w:left w:val="none" w:sz="0" w:space="0" w:color="auto"/>
        <w:bottom w:val="none" w:sz="0" w:space="0" w:color="auto"/>
        <w:right w:val="none" w:sz="0" w:space="0" w:color="auto"/>
      </w:divBdr>
    </w:div>
    <w:div w:id="198804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 INO</dc:creator>
  <cp:keywords/>
  <dc:description/>
  <cp:lastModifiedBy>ARIE INO</cp:lastModifiedBy>
  <cp:revision>8</cp:revision>
  <dcterms:created xsi:type="dcterms:W3CDTF">2025-08-10T09:22:00Z</dcterms:created>
  <dcterms:modified xsi:type="dcterms:W3CDTF">2025-08-24T08:57:00Z</dcterms:modified>
</cp:coreProperties>
</file>