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0ED47" w14:textId="76040D02" w:rsidR="0041159D" w:rsidRPr="00E20C7E" w:rsidRDefault="0041159D" w:rsidP="0041159D">
      <w:p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41159D">
        <w:rPr>
          <w:rFonts w:cstheme="minorHAnsi"/>
          <w:b/>
          <w:bCs/>
          <w:sz w:val="18"/>
          <w:szCs w:val="18"/>
        </w:rPr>
        <w:t xml:space="preserve">Spring Boot </w:t>
      </w:r>
      <w:proofErr w:type="spellStart"/>
      <w:r w:rsidRPr="0041159D">
        <w:rPr>
          <w:rFonts w:cstheme="minorHAnsi"/>
          <w:b/>
          <w:bCs/>
          <w:sz w:val="18"/>
          <w:szCs w:val="18"/>
        </w:rPr>
        <w:t>WebFlux</w:t>
      </w:r>
      <w:proofErr w:type="spellEnd"/>
      <w:r w:rsidRPr="0041159D">
        <w:rPr>
          <w:rFonts w:cstheme="minorHAnsi"/>
          <w:b/>
          <w:bCs/>
          <w:sz w:val="18"/>
          <w:szCs w:val="18"/>
        </w:rPr>
        <w:t xml:space="preserve"> | Write Integration Test Using Mockito &amp; Junit | </w:t>
      </w:r>
      <w:proofErr w:type="spellStart"/>
      <w:proofErr w:type="gramStart"/>
      <w:r w:rsidRPr="0041159D">
        <w:rPr>
          <w:rFonts w:cstheme="minorHAnsi"/>
          <w:b/>
          <w:bCs/>
          <w:sz w:val="18"/>
          <w:szCs w:val="18"/>
        </w:rPr>
        <w:t>JavaTechie</w:t>
      </w:r>
      <w:proofErr w:type="spellEnd"/>
      <w:r w:rsidR="003C52F7">
        <w:rPr>
          <w:rFonts w:cstheme="minorHAnsi"/>
          <w:b/>
          <w:bCs/>
          <w:sz w:val="18"/>
          <w:szCs w:val="18"/>
        </w:rPr>
        <w:t xml:space="preserve">  (</w:t>
      </w:r>
      <w:proofErr w:type="gramEnd"/>
      <w:r w:rsidR="003C52F7">
        <w:rPr>
          <w:rFonts w:cstheme="minorHAnsi"/>
          <w:b/>
          <w:bCs/>
          <w:sz w:val="18"/>
          <w:szCs w:val="18"/>
        </w:rPr>
        <w:t xml:space="preserve">  </w:t>
      </w:r>
      <w:bookmarkStart w:id="0" w:name="_Hlk94095504"/>
      <w:r w:rsidR="00607BF2">
        <w:fldChar w:fldCharType="begin"/>
      </w:r>
      <w:r w:rsidR="00607BF2">
        <w:instrText xml:space="preserve"> HYPERLINK "https://www.youtube.com/watch?v=Zf7NB7yKisI" </w:instrText>
      </w:r>
      <w:r w:rsidR="00607BF2">
        <w:fldChar w:fldCharType="separate"/>
      </w:r>
      <w:r w:rsidR="003C52F7" w:rsidRPr="00B110F5">
        <w:rPr>
          <w:rStyle w:val="Hyperlink"/>
          <w:rFonts w:cstheme="minorHAnsi"/>
          <w:b/>
          <w:bCs/>
          <w:sz w:val="18"/>
          <w:szCs w:val="18"/>
        </w:rPr>
        <w:t>https://www.youtube.com/watch?v=Zf7NB7yKisI</w:t>
      </w:r>
      <w:r w:rsidR="00607BF2">
        <w:rPr>
          <w:rStyle w:val="Hyperlink"/>
          <w:rFonts w:cstheme="minorHAnsi"/>
          <w:b/>
          <w:bCs/>
          <w:sz w:val="18"/>
          <w:szCs w:val="18"/>
        </w:rPr>
        <w:fldChar w:fldCharType="end"/>
      </w:r>
      <w:r w:rsidR="003C52F7">
        <w:rPr>
          <w:rFonts w:cstheme="minorHAnsi"/>
          <w:b/>
          <w:bCs/>
          <w:sz w:val="18"/>
          <w:szCs w:val="18"/>
        </w:rPr>
        <w:t xml:space="preserve">  </w:t>
      </w:r>
      <w:bookmarkEnd w:id="0"/>
      <w:r w:rsidR="003C52F7">
        <w:rPr>
          <w:rFonts w:cstheme="minorHAnsi"/>
          <w:b/>
          <w:bCs/>
          <w:sz w:val="18"/>
          <w:szCs w:val="18"/>
        </w:rPr>
        <w:t>)</w:t>
      </w:r>
    </w:p>
    <w:p w14:paraId="4684C52D" w14:textId="77777777" w:rsidR="0041159D" w:rsidRDefault="0041159D" w:rsidP="002C1A8E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610B38"/>
          <w:kern w:val="36"/>
          <w:sz w:val="18"/>
          <w:szCs w:val="18"/>
        </w:rPr>
      </w:pPr>
    </w:p>
    <w:p w14:paraId="39ED570A" w14:textId="77777777" w:rsidR="0041159D" w:rsidRDefault="0041159D" w:rsidP="002C1A8E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610B38"/>
          <w:kern w:val="36"/>
          <w:sz w:val="18"/>
          <w:szCs w:val="18"/>
        </w:rPr>
      </w:pPr>
    </w:p>
    <w:p w14:paraId="031ECC6F" w14:textId="6E8D3313" w:rsidR="006D78FD" w:rsidRPr="00E20C7E" w:rsidRDefault="006D78FD" w:rsidP="002C1A8E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610B38"/>
          <w:kern w:val="36"/>
          <w:sz w:val="18"/>
          <w:szCs w:val="18"/>
        </w:rPr>
      </w:pPr>
      <w:r w:rsidRPr="00E20C7E">
        <w:rPr>
          <w:rFonts w:eastAsia="Times New Roman" w:cstheme="minorHAnsi"/>
          <w:color w:val="610B38"/>
          <w:kern w:val="36"/>
          <w:sz w:val="18"/>
          <w:szCs w:val="18"/>
        </w:rPr>
        <w:t>Components of Microservices</w:t>
      </w:r>
    </w:p>
    <w:p w14:paraId="3F25FD01" w14:textId="77777777" w:rsidR="00893F4E" w:rsidRPr="00E20C7E" w:rsidRDefault="00893F4E" w:rsidP="002C1A8E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610B38"/>
          <w:kern w:val="36"/>
          <w:sz w:val="18"/>
          <w:szCs w:val="18"/>
        </w:rPr>
      </w:pPr>
    </w:p>
    <w:p w14:paraId="4F95674F" w14:textId="77777777" w:rsidR="006D78FD" w:rsidRPr="00E20C7E" w:rsidRDefault="006D78FD" w:rsidP="002C1A8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18"/>
          <w:szCs w:val="18"/>
        </w:rPr>
      </w:pPr>
      <w:r w:rsidRPr="00E20C7E">
        <w:rPr>
          <w:rFonts w:eastAsia="Times New Roman" w:cstheme="minorHAnsi"/>
          <w:color w:val="333333"/>
          <w:sz w:val="18"/>
          <w:szCs w:val="18"/>
        </w:rPr>
        <w:t>There are the following components of microservices:</w:t>
      </w:r>
    </w:p>
    <w:p w14:paraId="31A934C0" w14:textId="77777777" w:rsidR="006D78FD" w:rsidRPr="00E20C7E" w:rsidRDefault="006D78FD" w:rsidP="002C1A8E">
      <w:pPr>
        <w:pStyle w:val="NoSpacing"/>
        <w:numPr>
          <w:ilvl w:val="0"/>
          <w:numId w:val="3"/>
        </w:numPr>
        <w:rPr>
          <w:rFonts w:cstheme="minorHAnsi"/>
          <w:sz w:val="18"/>
          <w:szCs w:val="18"/>
        </w:rPr>
      </w:pPr>
      <w:r w:rsidRPr="00E20C7E">
        <w:rPr>
          <w:rFonts w:cstheme="minorHAnsi"/>
          <w:sz w:val="18"/>
          <w:szCs w:val="18"/>
        </w:rPr>
        <w:t>Spring Cloud Config Server</w:t>
      </w:r>
    </w:p>
    <w:p w14:paraId="43597C52" w14:textId="77777777" w:rsidR="006D78FD" w:rsidRPr="00E20C7E" w:rsidRDefault="006D78FD" w:rsidP="002C1A8E">
      <w:pPr>
        <w:pStyle w:val="NoSpacing"/>
        <w:numPr>
          <w:ilvl w:val="0"/>
          <w:numId w:val="3"/>
        </w:numPr>
        <w:rPr>
          <w:rFonts w:cstheme="minorHAnsi"/>
          <w:sz w:val="18"/>
          <w:szCs w:val="18"/>
        </w:rPr>
      </w:pPr>
      <w:r w:rsidRPr="00E20C7E">
        <w:rPr>
          <w:rFonts w:cstheme="minorHAnsi"/>
          <w:sz w:val="18"/>
          <w:szCs w:val="18"/>
        </w:rPr>
        <w:t>Netflix Eureka Naming Server</w:t>
      </w:r>
    </w:p>
    <w:p w14:paraId="5B033612" w14:textId="77777777" w:rsidR="006D78FD" w:rsidRPr="00E20C7E" w:rsidRDefault="006D78FD" w:rsidP="002C1A8E">
      <w:pPr>
        <w:pStyle w:val="NoSpacing"/>
        <w:numPr>
          <w:ilvl w:val="0"/>
          <w:numId w:val="3"/>
        </w:numPr>
        <w:rPr>
          <w:rFonts w:cstheme="minorHAnsi"/>
          <w:sz w:val="18"/>
          <w:szCs w:val="18"/>
        </w:rPr>
      </w:pPr>
      <w:proofErr w:type="spellStart"/>
      <w:r w:rsidRPr="00E20C7E">
        <w:rPr>
          <w:rFonts w:cstheme="minorHAnsi"/>
          <w:sz w:val="18"/>
          <w:szCs w:val="18"/>
        </w:rPr>
        <w:t>Hystrix</w:t>
      </w:r>
      <w:proofErr w:type="spellEnd"/>
      <w:r w:rsidRPr="00E20C7E">
        <w:rPr>
          <w:rFonts w:cstheme="minorHAnsi"/>
          <w:sz w:val="18"/>
          <w:szCs w:val="18"/>
        </w:rPr>
        <w:t xml:space="preserve"> Server</w:t>
      </w:r>
    </w:p>
    <w:p w14:paraId="253E3A0A" w14:textId="0239F8A8" w:rsidR="006D78FD" w:rsidRPr="005927F8" w:rsidRDefault="006D78FD" w:rsidP="005927F8">
      <w:pPr>
        <w:pStyle w:val="NoSpacing"/>
        <w:numPr>
          <w:ilvl w:val="0"/>
          <w:numId w:val="3"/>
        </w:numPr>
        <w:rPr>
          <w:rFonts w:cstheme="minorHAnsi"/>
          <w:sz w:val="18"/>
          <w:szCs w:val="18"/>
        </w:rPr>
      </w:pPr>
      <w:r w:rsidRPr="00E20C7E">
        <w:rPr>
          <w:rFonts w:cstheme="minorHAnsi"/>
          <w:sz w:val="18"/>
          <w:szCs w:val="18"/>
        </w:rPr>
        <w:t xml:space="preserve">Netflix </w:t>
      </w:r>
      <w:proofErr w:type="spellStart"/>
      <w:r w:rsidRPr="00E20C7E">
        <w:rPr>
          <w:rFonts w:cstheme="minorHAnsi"/>
          <w:sz w:val="18"/>
          <w:szCs w:val="18"/>
        </w:rPr>
        <w:t>ZuulAPI</w:t>
      </w:r>
      <w:proofErr w:type="spellEnd"/>
      <w:r w:rsidRPr="00E20C7E">
        <w:rPr>
          <w:rFonts w:cstheme="minorHAnsi"/>
          <w:sz w:val="18"/>
          <w:szCs w:val="18"/>
        </w:rPr>
        <w:t xml:space="preserve"> Gateway Server</w:t>
      </w:r>
      <w:r w:rsidR="005927F8">
        <w:rPr>
          <w:rFonts w:cstheme="minorHAnsi"/>
          <w:sz w:val="18"/>
          <w:szCs w:val="18"/>
        </w:rPr>
        <w:t>(</w:t>
      </w:r>
      <w:r w:rsidR="005927F8" w:rsidRPr="005927F8">
        <w:rPr>
          <w:rFonts w:cstheme="minorHAnsi"/>
          <w:sz w:val="18"/>
          <w:szCs w:val="18"/>
        </w:rPr>
        <w:t>https://www.youtube.com/watch?v=XtutSW2zCNw</w:t>
      </w:r>
      <w:r w:rsidR="005927F8" w:rsidRPr="005927F8">
        <w:rPr>
          <w:rFonts w:cstheme="minorHAnsi"/>
          <w:sz w:val="18"/>
          <w:szCs w:val="18"/>
        </w:rPr>
        <w:t>)</w:t>
      </w:r>
    </w:p>
    <w:p w14:paraId="5F4561E1" w14:textId="77777777" w:rsidR="006D78FD" w:rsidRPr="00E20C7E" w:rsidRDefault="006D78FD" w:rsidP="002C1A8E">
      <w:pPr>
        <w:pStyle w:val="NoSpacing"/>
        <w:numPr>
          <w:ilvl w:val="0"/>
          <w:numId w:val="3"/>
        </w:numPr>
        <w:rPr>
          <w:rFonts w:cstheme="minorHAnsi"/>
          <w:sz w:val="18"/>
          <w:szCs w:val="18"/>
        </w:rPr>
      </w:pPr>
      <w:r w:rsidRPr="00E20C7E">
        <w:rPr>
          <w:rFonts w:cstheme="minorHAnsi"/>
          <w:sz w:val="18"/>
          <w:szCs w:val="18"/>
        </w:rPr>
        <w:t>Netflix Ribbon</w:t>
      </w:r>
    </w:p>
    <w:p w14:paraId="03C8E330" w14:textId="0A5ADB8C" w:rsidR="006D78FD" w:rsidRPr="00E20C7E" w:rsidRDefault="006D78FD" w:rsidP="002C1A8E">
      <w:pPr>
        <w:pStyle w:val="NoSpacing"/>
        <w:numPr>
          <w:ilvl w:val="0"/>
          <w:numId w:val="3"/>
        </w:numPr>
        <w:rPr>
          <w:rFonts w:cstheme="minorHAnsi"/>
          <w:sz w:val="18"/>
          <w:szCs w:val="18"/>
        </w:rPr>
      </w:pPr>
      <w:proofErr w:type="spellStart"/>
      <w:r w:rsidRPr="00E20C7E">
        <w:rPr>
          <w:rFonts w:cstheme="minorHAnsi"/>
          <w:sz w:val="18"/>
          <w:szCs w:val="18"/>
        </w:rPr>
        <w:t>Zipkin</w:t>
      </w:r>
      <w:proofErr w:type="spellEnd"/>
      <w:r w:rsidRPr="00E20C7E">
        <w:rPr>
          <w:rFonts w:cstheme="minorHAnsi"/>
          <w:sz w:val="18"/>
          <w:szCs w:val="18"/>
        </w:rPr>
        <w:t xml:space="preserve"> Distributed Tracing Server</w:t>
      </w:r>
    </w:p>
    <w:p w14:paraId="5AA5492C" w14:textId="77777777" w:rsidR="00AF3C40" w:rsidRPr="00E20C7E" w:rsidRDefault="00AF3C40" w:rsidP="002C1A8E">
      <w:pPr>
        <w:pStyle w:val="NoSpacing"/>
        <w:rPr>
          <w:rFonts w:cstheme="minorHAnsi"/>
          <w:sz w:val="18"/>
          <w:szCs w:val="18"/>
        </w:rPr>
      </w:pPr>
    </w:p>
    <w:p w14:paraId="47461D3E" w14:textId="77777777" w:rsidR="006F7AF5" w:rsidRPr="00E20C7E" w:rsidRDefault="006F7AF5" w:rsidP="002C1A8E">
      <w:pPr>
        <w:pStyle w:val="Heading3"/>
        <w:shd w:val="clear" w:color="auto" w:fill="FFFFFF"/>
        <w:spacing w:before="0" w:line="240" w:lineRule="auto"/>
        <w:jc w:val="both"/>
        <w:rPr>
          <w:rFonts w:asciiTheme="minorHAnsi" w:hAnsiTheme="minorHAnsi" w:cstheme="minorHAnsi"/>
          <w:color w:val="610B4B"/>
          <w:sz w:val="18"/>
          <w:szCs w:val="18"/>
        </w:rPr>
      </w:pPr>
      <w:r w:rsidRPr="00E20C7E">
        <w:rPr>
          <w:rFonts w:asciiTheme="minorHAnsi" w:hAnsiTheme="minorHAnsi" w:cstheme="minorHAnsi"/>
          <w:b/>
          <w:bCs/>
          <w:color w:val="610B4B"/>
          <w:sz w:val="18"/>
          <w:szCs w:val="18"/>
        </w:rPr>
        <w:t>Spring Cloud Config Server</w:t>
      </w:r>
    </w:p>
    <w:p w14:paraId="67DCA3FF" w14:textId="1FA4A1EE" w:rsidR="006F7AF5" w:rsidRPr="00E20C7E" w:rsidRDefault="006F7AF5" w:rsidP="002C1A8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18"/>
          <w:szCs w:val="18"/>
        </w:rPr>
      </w:pPr>
      <w:r w:rsidRPr="00E20C7E">
        <w:rPr>
          <w:rFonts w:asciiTheme="minorHAnsi" w:hAnsiTheme="minorHAnsi" w:cstheme="minorHAnsi"/>
          <w:color w:val="333333"/>
          <w:sz w:val="18"/>
          <w:szCs w:val="18"/>
        </w:rPr>
        <w:t>Spring Cloud Config Server provides the HTTP resource-based API for external configuration in the distributed system. We can enable the Spring Cloud Config Server by using the annotation </w:t>
      </w:r>
      <w:r w:rsidRPr="00E20C7E">
        <w:rPr>
          <w:rStyle w:val="Strong"/>
          <w:rFonts w:asciiTheme="minorHAnsi" w:hAnsiTheme="minorHAnsi" w:cstheme="minorHAnsi"/>
          <w:color w:val="333333"/>
          <w:sz w:val="18"/>
          <w:szCs w:val="18"/>
        </w:rPr>
        <w:t>@EnableConfigServer</w:t>
      </w:r>
      <w:r w:rsidRPr="00E20C7E">
        <w:rPr>
          <w:rFonts w:asciiTheme="minorHAnsi" w:hAnsiTheme="minorHAnsi" w:cstheme="minorHAnsi"/>
          <w:color w:val="333333"/>
          <w:sz w:val="18"/>
          <w:szCs w:val="18"/>
        </w:rPr>
        <w:t>.</w:t>
      </w:r>
    </w:p>
    <w:p w14:paraId="09E4F025" w14:textId="77777777" w:rsidR="00893F4E" w:rsidRPr="00E20C7E" w:rsidRDefault="00893F4E" w:rsidP="002C1A8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18"/>
          <w:szCs w:val="18"/>
        </w:rPr>
      </w:pPr>
    </w:p>
    <w:p w14:paraId="3C1D0CCD" w14:textId="77777777" w:rsidR="00610503" w:rsidRPr="00E20C7E" w:rsidRDefault="00610503" w:rsidP="002C1A8E">
      <w:pPr>
        <w:pStyle w:val="Heading3"/>
        <w:shd w:val="clear" w:color="auto" w:fill="FFFFFF"/>
        <w:spacing w:before="0" w:line="240" w:lineRule="auto"/>
        <w:jc w:val="both"/>
        <w:rPr>
          <w:rFonts w:asciiTheme="minorHAnsi" w:hAnsiTheme="minorHAnsi" w:cstheme="minorHAnsi"/>
          <w:color w:val="610B4B"/>
          <w:sz w:val="18"/>
          <w:szCs w:val="18"/>
        </w:rPr>
      </w:pPr>
      <w:r w:rsidRPr="00E20C7E">
        <w:rPr>
          <w:rFonts w:asciiTheme="minorHAnsi" w:hAnsiTheme="minorHAnsi" w:cstheme="minorHAnsi"/>
          <w:b/>
          <w:bCs/>
          <w:color w:val="610B4B"/>
          <w:sz w:val="18"/>
          <w:szCs w:val="18"/>
        </w:rPr>
        <w:t>Netflix Eureka Naming Server</w:t>
      </w:r>
    </w:p>
    <w:p w14:paraId="4180EA57" w14:textId="50612305" w:rsidR="00610503" w:rsidRPr="00E20C7E" w:rsidRDefault="00610503" w:rsidP="002C1A8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18"/>
          <w:szCs w:val="18"/>
        </w:rPr>
      </w:pPr>
      <w:r w:rsidRPr="00E20C7E">
        <w:rPr>
          <w:rFonts w:asciiTheme="minorHAnsi" w:hAnsiTheme="minorHAnsi" w:cstheme="minorHAnsi"/>
          <w:color w:val="333333"/>
          <w:sz w:val="18"/>
          <w:szCs w:val="18"/>
        </w:rPr>
        <w:t>Netflix Eureka Server is a discovery server. It provides the REST interface to the outside for communicating with it. A microservice after coming up, register itself as a discovery client. The Eureka server also has another software module called </w:t>
      </w:r>
      <w:r w:rsidRPr="00E20C7E">
        <w:rPr>
          <w:rStyle w:val="Strong"/>
          <w:rFonts w:asciiTheme="minorHAnsi" w:hAnsiTheme="minorHAnsi" w:cstheme="minorHAnsi"/>
          <w:color w:val="333333"/>
          <w:sz w:val="18"/>
          <w:szCs w:val="18"/>
        </w:rPr>
        <w:t>Eureka Client</w:t>
      </w:r>
      <w:r w:rsidRPr="00E20C7E">
        <w:rPr>
          <w:rFonts w:asciiTheme="minorHAnsi" w:hAnsiTheme="minorHAnsi" w:cstheme="minorHAnsi"/>
          <w:color w:val="333333"/>
          <w:sz w:val="18"/>
          <w:szCs w:val="18"/>
        </w:rPr>
        <w:t>. Eureka client interacts with the Eureka server for service discovery. The Eureka client also balances the client requests.</w:t>
      </w:r>
    </w:p>
    <w:p w14:paraId="39895214" w14:textId="2AC6D13E" w:rsidR="00274BFB" w:rsidRPr="00E20C7E" w:rsidRDefault="00A868A2" w:rsidP="002C1A8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18"/>
          <w:szCs w:val="18"/>
        </w:rPr>
      </w:pPr>
      <w:r w:rsidRPr="00E20C7E">
        <w:rPr>
          <w:rFonts w:asciiTheme="minorHAnsi" w:hAnsiTheme="minorHAnsi" w:cstheme="minorHAnsi"/>
          <w:color w:val="333333"/>
          <w:sz w:val="18"/>
          <w:szCs w:val="18"/>
        </w:rPr>
        <w:t>@EnableEurekaClient</w:t>
      </w:r>
    </w:p>
    <w:p w14:paraId="28560C92" w14:textId="2F67F771" w:rsidR="00A868A2" w:rsidRPr="00E20C7E" w:rsidRDefault="00A868A2" w:rsidP="002C1A8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18"/>
          <w:szCs w:val="18"/>
        </w:rPr>
      </w:pPr>
      <w:r w:rsidRPr="00E20C7E">
        <w:rPr>
          <w:rFonts w:asciiTheme="minorHAnsi" w:hAnsiTheme="minorHAnsi" w:cstheme="minorHAnsi"/>
          <w:color w:val="333333"/>
          <w:sz w:val="18"/>
          <w:szCs w:val="18"/>
        </w:rPr>
        <w:t>@EnableEurekaServer</w:t>
      </w:r>
    </w:p>
    <w:p w14:paraId="428C68FE" w14:textId="77777777" w:rsidR="00893F4E" w:rsidRPr="00E20C7E" w:rsidRDefault="00893F4E" w:rsidP="00893F4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18"/>
          <w:szCs w:val="18"/>
        </w:rPr>
      </w:pPr>
    </w:p>
    <w:p w14:paraId="07C2C4B5" w14:textId="38B54A3B" w:rsidR="00274BFB" w:rsidRPr="00E20C7E" w:rsidRDefault="00274BFB" w:rsidP="002C1A8E">
      <w:pPr>
        <w:pStyle w:val="Heading3"/>
        <w:shd w:val="clear" w:color="auto" w:fill="FFFFFF"/>
        <w:spacing w:before="0" w:line="240" w:lineRule="auto"/>
        <w:jc w:val="both"/>
        <w:rPr>
          <w:rFonts w:asciiTheme="minorHAnsi" w:hAnsiTheme="minorHAnsi" w:cstheme="minorHAnsi"/>
          <w:color w:val="610B4B"/>
          <w:sz w:val="18"/>
          <w:szCs w:val="18"/>
        </w:rPr>
      </w:pPr>
      <w:proofErr w:type="spellStart"/>
      <w:r w:rsidRPr="00E20C7E">
        <w:rPr>
          <w:rFonts w:asciiTheme="minorHAnsi" w:hAnsiTheme="minorHAnsi" w:cstheme="minorHAnsi"/>
          <w:b/>
          <w:bCs/>
          <w:color w:val="610B4B"/>
          <w:sz w:val="18"/>
          <w:szCs w:val="18"/>
        </w:rPr>
        <w:t>Hystrix</w:t>
      </w:r>
      <w:proofErr w:type="spellEnd"/>
      <w:r w:rsidRPr="00E20C7E">
        <w:rPr>
          <w:rFonts w:asciiTheme="minorHAnsi" w:hAnsiTheme="minorHAnsi" w:cstheme="minorHAnsi"/>
          <w:b/>
          <w:bCs/>
          <w:color w:val="610B4B"/>
          <w:sz w:val="18"/>
          <w:szCs w:val="18"/>
        </w:rPr>
        <w:t xml:space="preserve"> Server</w:t>
      </w:r>
    </w:p>
    <w:p w14:paraId="7059596F" w14:textId="54A03BAC" w:rsidR="00610503" w:rsidRPr="00E20C7E" w:rsidRDefault="00274BFB" w:rsidP="002C1A8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</w:pPr>
      <w:proofErr w:type="spellStart"/>
      <w:r w:rsidRPr="00E20C7E"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>Hystrix</w:t>
      </w:r>
      <w:proofErr w:type="spellEnd"/>
      <w:r w:rsidRPr="00E20C7E"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 xml:space="preserve"> server acts as a fault-tolerance robust system. It is used to avoid </w:t>
      </w:r>
      <w:r w:rsidR="00532FE1"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 xml:space="preserve">the </w:t>
      </w:r>
      <w:r w:rsidRPr="00E20C7E"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>complete failure of an application. It does this by using the </w:t>
      </w:r>
      <w:r w:rsidRPr="00E20C7E">
        <w:rPr>
          <w:rStyle w:val="Strong"/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>Circuit Breaker mechanism</w:t>
      </w:r>
      <w:r w:rsidRPr="00E20C7E"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 xml:space="preserve">. If the application is running without any issue, the circuit remains closed. If there is an error encountered in the application, the </w:t>
      </w:r>
      <w:proofErr w:type="spellStart"/>
      <w:r w:rsidRPr="00E20C7E"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>Hystrix</w:t>
      </w:r>
      <w:proofErr w:type="spellEnd"/>
      <w:r w:rsidRPr="00E20C7E"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 xml:space="preserve"> Server opens the circuit. The </w:t>
      </w:r>
      <w:proofErr w:type="spellStart"/>
      <w:r w:rsidRPr="00E20C7E"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>Hystrix</w:t>
      </w:r>
      <w:proofErr w:type="spellEnd"/>
      <w:r w:rsidRPr="00E20C7E"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 xml:space="preserve"> server stops the further request to calling service. It provides a highly robust system.</w:t>
      </w:r>
    </w:p>
    <w:p w14:paraId="010EB260" w14:textId="77777777" w:rsidR="00893F4E" w:rsidRPr="00E20C7E" w:rsidRDefault="00893F4E" w:rsidP="002C1A8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18"/>
          <w:szCs w:val="18"/>
        </w:rPr>
      </w:pPr>
    </w:p>
    <w:p w14:paraId="52BD8423" w14:textId="77777777" w:rsidR="00AF3C40" w:rsidRPr="00E20C7E" w:rsidRDefault="00AF3C40" w:rsidP="002C1A8E">
      <w:pPr>
        <w:pStyle w:val="Heading3"/>
        <w:shd w:val="clear" w:color="auto" w:fill="FFFFFF"/>
        <w:spacing w:before="0" w:line="240" w:lineRule="auto"/>
        <w:jc w:val="both"/>
        <w:rPr>
          <w:rFonts w:asciiTheme="minorHAnsi" w:hAnsiTheme="minorHAnsi" w:cstheme="minorHAnsi"/>
          <w:color w:val="610B4B"/>
          <w:sz w:val="18"/>
          <w:szCs w:val="18"/>
        </w:rPr>
      </w:pPr>
      <w:r w:rsidRPr="00E20C7E">
        <w:rPr>
          <w:rFonts w:asciiTheme="minorHAnsi" w:hAnsiTheme="minorHAnsi" w:cstheme="minorHAnsi"/>
          <w:b/>
          <w:bCs/>
          <w:color w:val="610B4B"/>
          <w:sz w:val="18"/>
          <w:szCs w:val="18"/>
        </w:rPr>
        <w:t xml:space="preserve">Netflix </w:t>
      </w:r>
      <w:proofErr w:type="spellStart"/>
      <w:r w:rsidRPr="00E20C7E">
        <w:rPr>
          <w:rFonts w:asciiTheme="minorHAnsi" w:hAnsiTheme="minorHAnsi" w:cstheme="minorHAnsi"/>
          <w:b/>
          <w:bCs/>
          <w:color w:val="610B4B"/>
          <w:sz w:val="18"/>
          <w:szCs w:val="18"/>
        </w:rPr>
        <w:t>Zuul</w:t>
      </w:r>
      <w:proofErr w:type="spellEnd"/>
      <w:r w:rsidRPr="00E20C7E">
        <w:rPr>
          <w:rFonts w:asciiTheme="minorHAnsi" w:hAnsiTheme="minorHAnsi" w:cstheme="minorHAnsi"/>
          <w:b/>
          <w:bCs/>
          <w:color w:val="610B4B"/>
          <w:sz w:val="18"/>
          <w:szCs w:val="18"/>
        </w:rPr>
        <w:t xml:space="preserve"> API Gateway Server</w:t>
      </w:r>
    </w:p>
    <w:p w14:paraId="4B83049C" w14:textId="38788D12" w:rsidR="00AF3C40" w:rsidRPr="00E20C7E" w:rsidRDefault="00AF3C40" w:rsidP="002C1A8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18"/>
          <w:szCs w:val="18"/>
        </w:rPr>
      </w:pPr>
      <w:r w:rsidRPr="00E20C7E">
        <w:rPr>
          <w:rFonts w:asciiTheme="minorHAnsi" w:hAnsiTheme="minorHAnsi" w:cstheme="minorHAnsi"/>
          <w:color w:val="333333"/>
          <w:sz w:val="18"/>
          <w:szCs w:val="18"/>
        </w:rPr>
        <w:t xml:space="preserve">Netflix </w:t>
      </w:r>
      <w:proofErr w:type="spellStart"/>
      <w:r w:rsidRPr="00E20C7E">
        <w:rPr>
          <w:rFonts w:asciiTheme="minorHAnsi" w:hAnsiTheme="minorHAnsi" w:cstheme="minorHAnsi"/>
          <w:color w:val="333333"/>
          <w:sz w:val="18"/>
          <w:szCs w:val="18"/>
        </w:rPr>
        <w:t>Zuul</w:t>
      </w:r>
      <w:proofErr w:type="spellEnd"/>
      <w:r w:rsidRPr="00E20C7E">
        <w:rPr>
          <w:rFonts w:asciiTheme="minorHAnsi" w:hAnsiTheme="minorHAnsi" w:cstheme="minorHAnsi"/>
          <w:color w:val="333333"/>
          <w:sz w:val="18"/>
          <w:szCs w:val="18"/>
        </w:rPr>
        <w:t xml:space="preserve"> Server is a gateway server from where all the client request has passed through. It acts as a unified interface to a client. It also has an inbuilt load balancer to load the balance of all incoming </w:t>
      </w:r>
      <w:r w:rsidR="00532FE1">
        <w:rPr>
          <w:rFonts w:asciiTheme="minorHAnsi" w:hAnsiTheme="minorHAnsi" w:cstheme="minorHAnsi"/>
          <w:color w:val="333333"/>
          <w:sz w:val="18"/>
          <w:szCs w:val="18"/>
        </w:rPr>
        <w:t>requests</w:t>
      </w:r>
      <w:r w:rsidRPr="00E20C7E">
        <w:rPr>
          <w:rFonts w:asciiTheme="minorHAnsi" w:hAnsiTheme="minorHAnsi" w:cstheme="minorHAnsi"/>
          <w:color w:val="333333"/>
          <w:sz w:val="18"/>
          <w:szCs w:val="18"/>
        </w:rPr>
        <w:t xml:space="preserve"> from the client.</w:t>
      </w:r>
    </w:p>
    <w:p w14:paraId="3B80B41C" w14:textId="3B43A417" w:rsidR="00893F4E" w:rsidRDefault="00893F4E" w:rsidP="002C1A8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18"/>
          <w:szCs w:val="18"/>
        </w:rPr>
      </w:pPr>
    </w:p>
    <w:p w14:paraId="2CFACC91" w14:textId="2ACB01D3" w:rsidR="00280C0A" w:rsidRPr="007C108B" w:rsidRDefault="00280C0A" w:rsidP="000D0949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b/>
          <w:bCs/>
          <w:color w:val="333333"/>
          <w:sz w:val="18"/>
          <w:szCs w:val="18"/>
        </w:rPr>
      </w:pPr>
      <w:r w:rsidRPr="007C108B">
        <w:rPr>
          <w:rFonts w:asciiTheme="minorHAnsi" w:hAnsiTheme="minorHAnsi" w:cstheme="minorHAnsi"/>
          <w:b/>
          <w:bCs/>
          <w:color w:val="333333"/>
          <w:sz w:val="18"/>
          <w:szCs w:val="18"/>
        </w:rPr>
        <w:t xml:space="preserve">Why use API Gateway: (Problem with direct </w:t>
      </w:r>
      <w:r w:rsidR="00532FE1" w:rsidRPr="007C108B">
        <w:rPr>
          <w:rFonts w:asciiTheme="minorHAnsi" w:hAnsiTheme="minorHAnsi" w:cstheme="minorHAnsi"/>
          <w:b/>
          <w:bCs/>
          <w:color w:val="333333"/>
          <w:sz w:val="18"/>
          <w:szCs w:val="18"/>
        </w:rPr>
        <w:t>API</w:t>
      </w:r>
      <w:r w:rsidRPr="007C108B">
        <w:rPr>
          <w:rFonts w:asciiTheme="minorHAnsi" w:hAnsiTheme="minorHAnsi" w:cstheme="minorHAnsi"/>
          <w:b/>
          <w:bCs/>
          <w:color w:val="333333"/>
          <w:sz w:val="18"/>
          <w:szCs w:val="18"/>
        </w:rPr>
        <w:t xml:space="preserve"> call from UI to many microservices) </w:t>
      </w:r>
    </w:p>
    <w:p w14:paraId="69D56125" w14:textId="2D014582" w:rsidR="00280C0A" w:rsidRDefault="00280C0A" w:rsidP="000D094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333333"/>
          <w:sz w:val="18"/>
          <w:szCs w:val="18"/>
        </w:rPr>
      </w:pPr>
      <w:r>
        <w:rPr>
          <w:rFonts w:asciiTheme="minorHAnsi" w:hAnsiTheme="minorHAnsi" w:cstheme="minorHAnsi"/>
          <w:color w:val="333333"/>
          <w:sz w:val="18"/>
          <w:szCs w:val="18"/>
        </w:rPr>
        <w:t>* Many hardcode URL</w:t>
      </w:r>
    </w:p>
    <w:p w14:paraId="4F50C9D0" w14:textId="24A97ED2" w:rsidR="00280C0A" w:rsidRDefault="00280C0A" w:rsidP="000D094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333333"/>
          <w:sz w:val="18"/>
          <w:szCs w:val="18"/>
        </w:rPr>
      </w:pPr>
      <w:r>
        <w:rPr>
          <w:rFonts w:asciiTheme="minorHAnsi" w:hAnsiTheme="minorHAnsi" w:cstheme="minorHAnsi"/>
          <w:color w:val="333333"/>
          <w:sz w:val="18"/>
          <w:szCs w:val="18"/>
        </w:rPr>
        <w:t>* No Security</w:t>
      </w:r>
    </w:p>
    <w:p w14:paraId="26510764" w14:textId="58A218A5" w:rsidR="00280C0A" w:rsidRDefault="00280C0A" w:rsidP="000D094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333333"/>
          <w:sz w:val="18"/>
          <w:szCs w:val="18"/>
        </w:rPr>
      </w:pPr>
      <w:r>
        <w:rPr>
          <w:rFonts w:asciiTheme="minorHAnsi" w:hAnsiTheme="minorHAnsi" w:cstheme="minorHAnsi"/>
          <w:color w:val="333333"/>
          <w:sz w:val="18"/>
          <w:szCs w:val="18"/>
        </w:rPr>
        <w:t xml:space="preserve">* UI Code changes require when changes in backend API </w:t>
      </w:r>
    </w:p>
    <w:p w14:paraId="271DEA17" w14:textId="763B1667" w:rsidR="00280C0A" w:rsidRDefault="00280C0A" w:rsidP="000D094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333333"/>
          <w:sz w:val="18"/>
          <w:szCs w:val="18"/>
        </w:rPr>
      </w:pPr>
      <w:r>
        <w:rPr>
          <w:rFonts w:asciiTheme="minorHAnsi" w:hAnsiTheme="minorHAnsi" w:cstheme="minorHAnsi"/>
          <w:color w:val="333333"/>
          <w:sz w:val="18"/>
          <w:szCs w:val="18"/>
        </w:rPr>
        <w:t>* Load Balancer</w:t>
      </w:r>
    </w:p>
    <w:p w14:paraId="3B1CC746" w14:textId="19A9E7F5" w:rsidR="00280C0A" w:rsidRDefault="00280C0A" w:rsidP="000D094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333333"/>
          <w:sz w:val="18"/>
          <w:szCs w:val="18"/>
        </w:rPr>
      </w:pPr>
      <w:r>
        <w:rPr>
          <w:rFonts w:asciiTheme="minorHAnsi" w:hAnsiTheme="minorHAnsi" w:cstheme="minorHAnsi"/>
          <w:color w:val="333333"/>
          <w:sz w:val="18"/>
          <w:szCs w:val="18"/>
        </w:rPr>
        <w:t>* Rerouting Issue</w:t>
      </w:r>
    </w:p>
    <w:p w14:paraId="320076DF" w14:textId="77777777" w:rsidR="00280C0A" w:rsidRDefault="00280C0A" w:rsidP="002C1A8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18"/>
          <w:szCs w:val="18"/>
        </w:rPr>
      </w:pPr>
    </w:p>
    <w:p w14:paraId="29EABDC5" w14:textId="2D7EFF1E" w:rsidR="00280C0A" w:rsidRDefault="00280C0A" w:rsidP="002C1A8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18"/>
          <w:szCs w:val="18"/>
        </w:rPr>
      </w:pPr>
    </w:p>
    <w:p w14:paraId="7C0DDF7C" w14:textId="77777777" w:rsidR="00280C0A" w:rsidRPr="00E20C7E" w:rsidRDefault="00280C0A" w:rsidP="002C1A8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18"/>
          <w:szCs w:val="18"/>
        </w:rPr>
      </w:pPr>
    </w:p>
    <w:p w14:paraId="589C21B6" w14:textId="77777777" w:rsidR="002C1A8E" w:rsidRPr="00E20C7E" w:rsidRDefault="002C1A8E" w:rsidP="002C1A8E">
      <w:pPr>
        <w:pStyle w:val="Heading3"/>
        <w:shd w:val="clear" w:color="auto" w:fill="FFFFFF"/>
        <w:spacing w:before="0" w:line="240" w:lineRule="auto"/>
        <w:jc w:val="both"/>
        <w:rPr>
          <w:rFonts w:asciiTheme="minorHAnsi" w:hAnsiTheme="minorHAnsi" w:cstheme="minorHAnsi"/>
          <w:color w:val="610B4B"/>
          <w:sz w:val="18"/>
          <w:szCs w:val="18"/>
        </w:rPr>
      </w:pPr>
      <w:r w:rsidRPr="00E20C7E">
        <w:rPr>
          <w:rFonts w:asciiTheme="minorHAnsi" w:hAnsiTheme="minorHAnsi" w:cstheme="minorHAnsi"/>
          <w:b/>
          <w:bCs/>
          <w:color w:val="610B4B"/>
          <w:sz w:val="18"/>
          <w:szCs w:val="18"/>
        </w:rPr>
        <w:t>Netflix Ribbon</w:t>
      </w:r>
    </w:p>
    <w:p w14:paraId="78C63B86" w14:textId="77777777" w:rsidR="002C1A8E" w:rsidRPr="00E20C7E" w:rsidRDefault="002C1A8E" w:rsidP="002C1A8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18"/>
          <w:szCs w:val="18"/>
        </w:rPr>
      </w:pPr>
      <w:r w:rsidRPr="00E20C7E">
        <w:rPr>
          <w:rFonts w:asciiTheme="minorHAnsi" w:hAnsiTheme="minorHAnsi" w:cstheme="minorHAnsi"/>
          <w:color w:val="333333"/>
          <w:sz w:val="18"/>
          <w:szCs w:val="18"/>
        </w:rPr>
        <w:t>Netflix Ribbon is the client-side Inter-Process Communication (IPC) library. It provides the client-side balancing algorithm. It uses a Round Robin Load Balancing:</w:t>
      </w:r>
    </w:p>
    <w:p w14:paraId="67E67FE9" w14:textId="77777777" w:rsidR="002C1A8E" w:rsidRPr="00E20C7E" w:rsidRDefault="002C1A8E" w:rsidP="0078268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18"/>
          <w:szCs w:val="18"/>
        </w:rPr>
      </w:pPr>
      <w:r w:rsidRPr="00E20C7E">
        <w:rPr>
          <w:rFonts w:cstheme="minorHAnsi"/>
          <w:color w:val="000000"/>
          <w:sz w:val="18"/>
          <w:szCs w:val="18"/>
        </w:rPr>
        <w:t>Load balancing</w:t>
      </w:r>
    </w:p>
    <w:p w14:paraId="10C5EDC8" w14:textId="77777777" w:rsidR="002C1A8E" w:rsidRPr="00E20C7E" w:rsidRDefault="002C1A8E" w:rsidP="0078268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18"/>
          <w:szCs w:val="18"/>
        </w:rPr>
      </w:pPr>
      <w:r w:rsidRPr="00E20C7E">
        <w:rPr>
          <w:rFonts w:cstheme="minorHAnsi"/>
          <w:color w:val="000000"/>
          <w:sz w:val="18"/>
          <w:szCs w:val="18"/>
        </w:rPr>
        <w:t>Fault tolerance</w:t>
      </w:r>
    </w:p>
    <w:p w14:paraId="143FC6DC" w14:textId="77777777" w:rsidR="002C1A8E" w:rsidRPr="00E20C7E" w:rsidRDefault="002C1A8E" w:rsidP="0078268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18"/>
          <w:szCs w:val="18"/>
        </w:rPr>
      </w:pPr>
      <w:r w:rsidRPr="00E20C7E">
        <w:rPr>
          <w:rFonts w:cstheme="minorHAnsi"/>
          <w:color w:val="000000"/>
          <w:sz w:val="18"/>
          <w:szCs w:val="18"/>
        </w:rPr>
        <w:t xml:space="preserve">Multiple </w:t>
      </w:r>
      <w:proofErr w:type="gramStart"/>
      <w:r w:rsidRPr="00E20C7E">
        <w:rPr>
          <w:rFonts w:cstheme="minorHAnsi"/>
          <w:color w:val="000000"/>
          <w:sz w:val="18"/>
          <w:szCs w:val="18"/>
        </w:rPr>
        <w:t>protocols(</w:t>
      </w:r>
      <w:proofErr w:type="gramEnd"/>
      <w:r w:rsidRPr="00E20C7E">
        <w:rPr>
          <w:rFonts w:cstheme="minorHAnsi"/>
          <w:color w:val="000000"/>
          <w:sz w:val="18"/>
          <w:szCs w:val="18"/>
        </w:rPr>
        <w:t>HTTP, TCP, UDP)</w:t>
      </w:r>
    </w:p>
    <w:p w14:paraId="6DBC980C" w14:textId="77777777" w:rsidR="002C1A8E" w:rsidRPr="00E20C7E" w:rsidRDefault="002C1A8E" w:rsidP="0078268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18"/>
          <w:szCs w:val="18"/>
        </w:rPr>
      </w:pPr>
      <w:r w:rsidRPr="00E20C7E">
        <w:rPr>
          <w:rFonts w:cstheme="minorHAnsi"/>
          <w:color w:val="000000"/>
          <w:sz w:val="18"/>
          <w:szCs w:val="18"/>
        </w:rPr>
        <w:t>Caching and Batching</w:t>
      </w:r>
    </w:p>
    <w:p w14:paraId="6F316356" w14:textId="77777777" w:rsidR="00610503" w:rsidRPr="00E20C7E" w:rsidRDefault="00610503" w:rsidP="002C1A8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18"/>
          <w:szCs w:val="18"/>
        </w:rPr>
      </w:pPr>
    </w:p>
    <w:p w14:paraId="44C03E28" w14:textId="77777777" w:rsidR="000C267B" w:rsidRPr="00E20C7E" w:rsidRDefault="000C267B" w:rsidP="000C267B">
      <w:pPr>
        <w:pStyle w:val="Heading3"/>
        <w:shd w:val="clear" w:color="auto" w:fill="FFFFFF"/>
        <w:spacing w:before="0" w:line="312" w:lineRule="atLeast"/>
        <w:jc w:val="both"/>
        <w:rPr>
          <w:rFonts w:asciiTheme="minorHAnsi" w:hAnsiTheme="minorHAnsi" w:cstheme="minorHAnsi"/>
          <w:color w:val="610B4B"/>
          <w:sz w:val="18"/>
          <w:szCs w:val="18"/>
        </w:rPr>
      </w:pPr>
      <w:proofErr w:type="spellStart"/>
      <w:r w:rsidRPr="00E20C7E">
        <w:rPr>
          <w:rFonts w:asciiTheme="minorHAnsi" w:hAnsiTheme="minorHAnsi" w:cstheme="minorHAnsi"/>
          <w:b/>
          <w:bCs/>
          <w:color w:val="610B4B"/>
          <w:sz w:val="18"/>
          <w:szCs w:val="18"/>
        </w:rPr>
        <w:t>Zipkin</w:t>
      </w:r>
      <w:proofErr w:type="spellEnd"/>
      <w:r w:rsidRPr="00E20C7E">
        <w:rPr>
          <w:rFonts w:asciiTheme="minorHAnsi" w:hAnsiTheme="minorHAnsi" w:cstheme="minorHAnsi"/>
          <w:b/>
          <w:bCs/>
          <w:color w:val="610B4B"/>
          <w:sz w:val="18"/>
          <w:szCs w:val="18"/>
        </w:rPr>
        <w:t xml:space="preserve"> Distributed Server</w:t>
      </w:r>
    </w:p>
    <w:p w14:paraId="1E1D657E" w14:textId="3C76F172" w:rsidR="000C267B" w:rsidRPr="00E20C7E" w:rsidRDefault="000C267B" w:rsidP="000C267B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33333"/>
          <w:sz w:val="18"/>
          <w:szCs w:val="18"/>
        </w:rPr>
      </w:pPr>
      <w:proofErr w:type="spellStart"/>
      <w:r w:rsidRPr="00E20C7E">
        <w:rPr>
          <w:rFonts w:asciiTheme="minorHAnsi" w:hAnsiTheme="minorHAnsi" w:cstheme="minorHAnsi"/>
          <w:color w:val="333333"/>
          <w:sz w:val="18"/>
          <w:szCs w:val="18"/>
        </w:rPr>
        <w:t>Zipkin</w:t>
      </w:r>
      <w:proofErr w:type="spellEnd"/>
      <w:r w:rsidRPr="00E20C7E">
        <w:rPr>
          <w:rFonts w:asciiTheme="minorHAnsi" w:hAnsiTheme="minorHAnsi" w:cstheme="minorHAnsi"/>
          <w:color w:val="333333"/>
          <w:sz w:val="18"/>
          <w:szCs w:val="18"/>
        </w:rPr>
        <w:t xml:space="preserve"> is an open-source project. That provides a mechanism for sending, receiving, and visualization traces.</w:t>
      </w:r>
    </w:p>
    <w:p w14:paraId="77B7D5C1" w14:textId="77777777" w:rsidR="0001222C" w:rsidRPr="00E20C7E" w:rsidRDefault="0001222C" w:rsidP="0001222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18"/>
          <w:szCs w:val="18"/>
        </w:rPr>
      </w:pPr>
    </w:p>
    <w:p w14:paraId="53076436" w14:textId="77777777" w:rsidR="0001222C" w:rsidRPr="00E20C7E" w:rsidRDefault="0001222C" w:rsidP="0001222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18"/>
          <w:szCs w:val="18"/>
        </w:rPr>
      </w:pPr>
    </w:p>
    <w:p w14:paraId="64187536" w14:textId="62904080" w:rsidR="0001222C" w:rsidRPr="00E20C7E" w:rsidRDefault="0001222C" w:rsidP="0001222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333333"/>
          <w:sz w:val="18"/>
          <w:szCs w:val="18"/>
        </w:rPr>
      </w:pPr>
      <w:r w:rsidRPr="00E20C7E">
        <w:rPr>
          <w:rFonts w:eastAsia="Times New Roman" w:cstheme="minorHAnsi"/>
          <w:b/>
          <w:bCs/>
          <w:color w:val="333333"/>
          <w:sz w:val="18"/>
          <w:szCs w:val="18"/>
        </w:rPr>
        <w:t>One thing you need to be focused on that is port number.</w:t>
      </w:r>
    </w:p>
    <w:tbl>
      <w:tblPr>
        <w:tblW w:w="8741" w:type="dxa"/>
        <w:tblInd w:w="-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5"/>
        <w:gridCol w:w="1806"/>
      </w:tblGrid>
      <w:tr w:rsidR="0001222C" w:rsidRPr="00E20C7E" w14:paraId="5F3D9D11" w14:textId="77777777" w:rsidTr="003157FF">
        <w:trPr>
          <w:trHeight w:val="119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5597EC" w14:textId="77777777" w:rsidR="0001222C" w:rsidRPr="00E20C7E" w:rsidRDefault="0001222C" w:rsidP="0001222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20C7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Application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B20384" w14:textId="77777777" w:rsidR="0001222C" w:rsidRPr="00E20C7E" w:rsidRDefault="0001222C" w:rsidP="0001222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20C7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Port</w:t>
            </w:r>
          </w:p>
        </w:tc>
      </w:tr>
      <w:tr w:rsidR="0001222C" w:rsidRPr="00E20C7E" w14:paraId="79C5848A" w14:textId="77777777" w:rsidTr="003157FF">
        <w:trPr>
          <w:trHeight w:val="11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F8544" w14:textId="77777777" w:rsidR="0001222C" w:rsidRPr="00E20C7E" w:rsidRDefault="0001222C" w:rsidP="0001222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E20C7E">
              <w:rPr>
                <w:rFonts w:eastAsia="Times New Roman" w:cstheme="minorHAnsi"/>
                <w:color w:val="333333"/>
                <w:sz w:val="18"/>
                <w:szCs w:val="18"/>
              </w:rPr>
              <w:t>Spring Cloud Config Server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877B8" w14:textId="77777777" w:rsidR="0001222C" w:rsidRPr="00E20C7E" w:rsidRDefault="0001222C" w:rsidP="0001222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E20C7E">
              <w:rPr>
                <w:rFonts w:eastAsia="Times New Roman" w:cstheme="minorHAnsi"/>
                <w:color w:val="333333"/>
                <w:sz w:val="18"/>
                <w:szCs w:val="18"/>
              </w:rPr>
              <w:t>8888</w:t>
            </w:r>
          </w:p>
        </w:tc>
      </w:tr>
      <w:tr w:rsidR="0001222C" w:rsidRPr="00E20C7E" w14:paraId="007B2ACC" w14:textId="77777777" w:rsidTr="003157FF">
        <w:trPr>
          <w:trHeight w:val="1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A92E7" w14:textId="77777777" w:rsidR="0001222C" w:rsidRPr="00E20C7E" w:rsidRDefault="0001222C" w:rsidP="0001222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E20C7E">
              <w:rPr>
                <w:rFonts w:eastAsia="Times New Roman" w:cstheme="minorHAnsi"/>
                <w:color w:val="333333"/>
                <w:sz w:val="18"/>
                <w:szCs w:val="18"/>
              </w:rPr>
              <w:t>Netflix Eureka Naming Server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269A1" w14:textId="77777777" w:rsidR="0001222C" w:rsidRPr="00E20C7E" w:rsidRDefault="0001222C" w:rsidP="0001222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E20C7E">
              <w:rPr>
                <w:rFonts w:eastAsia="Times New Roman" w:cstheme="minorHAnsi"/>
                <w:color w:val="333333"/>
                <w:sz w:val="18"/>
                <w:szCs w:val="18"/>
              </w:rPr>
              <w:t>8761</w:t>
            </w:r>
          </w:p>
        </w:tc>
      </w:tr>
      <w:tr w:rsidR="0001222C" w:rsidRPr="00E20C7E" w14:paraId="43E672C4" w14:textId="77777777" w:rsidTr="003157FF">
        <w:trPr>
          <w:trHeight w:val="1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57767" w14:textId="77777777" w:rsidR="0001222C" w:rsidRPr="00E20C7E" w:rsidRDefault="0001222C" w:rsidP="0001222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E20C7E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Netflix </w:t>
            </w:r>
            <w:proofErr w:type="spellStart"/>
            <w:r w:rsidRPr="00E20C7E">
              <w:rPr>
                <w:rFonts w:eastAsia="Times New Roman" w:cstheme="minorHAnsi"/>
                <w:color w:val="333333"/>
                <w:sz w:val="18"/>
                <w:szCs w:val="18"/>
              </w:rPr>
              <w:t>Zuul</w:t>
            </w:r>
            <w:proofErr w:type="spellEnd"/>
            <w:r w:rsidRPr="00E20C7E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API gateway Server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2731A" w14:textId="77777777" w:rsidR="0001222C" w:rsidRPr="00E20C7E" w:rsidRDefault="0001222C" w:rsidP="0001222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E20C7E">
              <w:rPr>
                <w:rFonts w:eastAsia="Times New Roman" w:cstheme="minorHAnsi"/>
                <w:color w:val="333333"/>
                <w:sz w:val="18"/>
                <w:szCs w:val="18"/>
              </w:rPr>
              <w:t>8765</w:t>
            </w:r>
          </w:p>
        </w:tc>
      </w:tr>
      <w:tr w:rsidR="0001222C" w:rsidRPr="00E20C7E" w14:paraId="4198D645" w14:textId="77777777" w:rsidTr="003157FF">
        <w:trPr>
          <w:trHeight w:val="1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DA1E1" w14:textId="77777777" w:rsidR="0001222C" w:rsidRPr="00E20C7E" w:rsidRDefault="0001222C" w:rsidP="0001222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18"/>
                <w:szCs w:val="18"/>
              </w:rPr>
            </w:pPr>
            <w:proofErr w:type="spellStart"/>
            <w:r w:rsidRPr="00E20C7E">
              <w:rPr>
                <w:rFonts w:eastAsia="Times New Roman" w:cstheme="minorHAnsi"/>
                <w:color w:val="333333"/>
                <w:sz w:val="18"/>
                <w:szCs w:val="18"/>
              </w:rPr>
              <w:t>Zipkin</w:t>
            </w:r>
            <w:proofErr w:type="spellEnd"/>
            <w:r w:rsidRPr="00E20C7E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distributed Tracing Server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820A3" w14:textId="77777777" w:rsidR="0001222C" w:rsidRPr="00E20C7E" w:rsidRDefault="0001222C" w:rsidP="0001222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E20C7E">
              <w:rPr>
                <w:rFonts w:eastAsia="Times New Roman" w:cstheme="minorHAnsi"/>
                <w:color w:val="333333"/>
                <w:sz w:val="18"/>
                <w:szCs w:val="18"/>
              </w:rPr>
              <w:t>9411</w:t>
            </w:r>
          </w:p>
        </w:tc>
      </w:tr>
    </w:tbl>
    <w:p w14:paraId="256CD954" w14:textId="45517CAD" w:rsidR="00E24612" w:rsidRPr="00E20C7E" w:rsidRDefault="00E24612" w:rsidP="0001222C">
      <w:pPr>
        <w:spacing w:after="0" w:line="240" w:lineRule="auto"/>
        <w:rPr>
          <w:rFonts w:cstheme="minorHAnsi"/>
          <w:sz w:val="18"/>
          <w:szCs w:val="18"/>
        </w:rPr>
      </w:pPr>
    </w:p>
    <w:p w14:paraId="6228C92B" w14:textId="51BA6C08" w:rsidR="00B43B3B" w:rsidRPr="00E20C7E" w:rsidRDefault="00B43B3B" w:rsidP="0001222C">
      <w:pPr>
        <w:spacing w:after="0" w:line="240" w:lineRule="auto"/>
        <w:rPr>
          <w:rFonts w:cstheme="minorHAnsi"/>
          <w:sz w:val="18"/>
          <w:szCs w:val="18"/>
        </w:rPr>
      </w:pPr>
    </w:p>
    <w:p w14:paraId="77CF60F2" w14:textId="1A1FE045" w:rsidR="00B43B3B" w:rsidRDefault="00B43B3B" w:rsidP="0001222C">
      <w:pPr>
        <w:spacing w:after="0" w:line="240" w:lineRule="auto"/>
        <w:rPr>
          <w:rFonts w:cstheme="minorHAnsi"/>
          <w:sz w:val="18"/>
          <w:szCs w:val="18"/>
        </w:rPr>
      </w:pPr>
    </w:p>
    <w:p w14:paraId="53EB65BF" w14:textId="08AB3073" w:rsidR="00620E82" w:rsidRDefault="00620E82" w:rsidP="0001222C">
      <w:pPr>
        <w:spacing w:after="0" w:line="240" w:lineRule="auto"/>
        <w:rPr>
          <w:rFonts w:cstheme="minorHAnsi"/>
          <w:sz w:val="18"/>
          <w:szCs w:val="18"/>
        </w:rPr>
      </w:pPr>
    </w:p>
    <w:p w14:paraId="2A6E5A02" w14:textId="77777777" w:rsidR="00620E82" w:rsidRPr="00E20C7E" w:rsidRDefault="00620E82" w:rsidP="0001222C">
      <w:pPr>
        <w:spacing w:after="0" w:line="240" w:lineRule="auto"/>
        <w:rPr>
          <w:rFonts w:cstheme="minorHAnsi"/>
          <w:sz w:val="18"/>
          <w:szCs w:val="18"/>
        </w:rPr>
      </w:pPr>
    </w:p>
    <w:p w14:paraId="7215018A" w14:textId="4446B747" w:rsidR="00655025" w:rsidRDefault="00B43B3B" w:rsidP="0001222C">
      <w:pPr>
        <w:spacing w:after="0" w:line="240" w:lineRule="auto"/>
        <w:rPr>
          <w:rFonts w:cstheme="minorHAnsi"/>
          <w:sz w:val="18"/>
          <w:szCs w:val="18"/>
        </w:rPr>
      </w:pPr>
      <w:r w:rsidRPr="00E20C7E">
        <w:rPr>
          <w:rFonts w:cstheme="minorHAnsi"/>
          <w:b/>
          <w:bCs/>
          <w:sz w:val="18"/>
          <w:szCs w:val="18"/>
          <w:u w:val="single"/>
        </w:rPr>
        <w:t>Jenkins</w:t>
      </w:r>
      <w:r w:rsidR="00EF712A" w:rsidRPr="00E20C7E">
        <w:rPr>
          <w:rFonts w:cstheme="minorHAnsi"/>
          <w:b/>
          <w:bCs/>
          <w:sz w:val="18"/>
          <w:szCs w:val="18"/>
          <w:u w:val="single"/>
        </w:rPr>
        <w:t xml:space="preserve"> (</w:t>
      </w:r>
      <w:r w:rsidR="000E131A" w:rsidRPr="00E20C7E">
        <w:rPr>
          <w:rFonts w:cstheme="minorHAnsi"/>
          <w:b/>
          <w:bCs/>
          <w:sz w:val="18"/>
          <w:szCs w:val="18"/>
        </w:rPr>
        <w:t>CI/CD tool</w:t>
      </w:r>
      <w:r w:rsidR="00EF712A" w:rsidRPr="00E20C7E">
        <w:rPr>
          <w:rFonts w:cstheme="minorHAnsi"/>
          <w:b/>
          <w:bCs/>
          <w:sz w:val="18"/>
          <w:szCs w:val="18"/>
        </w:rPr>
        <w:t>)</w:t>
      </w:r>
      <w:r w:rsidR="0039644E" w:rsidRPr="00E20C7E">
        <w:rPr>
          <w:rFonts w:cstheme="minorHAnsi"/>
          <w:sz w:val="18"/>
          <w:szCs w:val="18"/>
        </w:rPr>
        <w:t xml:space="preserve"> </w:t>
      </w:r>
    </w:p>
    <w:bookmarkStart w:id="1" w:name="_Hlk94095486"/>
    <w:p w14:paraId="5BFF6C36" w14:textId="66FDB154" w:rsidR="000E131A" w:rsidRDefault="00655025" w:rsidP="0001222C">
      <w:pPr>
        <w:spacing w:after="0" w:line="240" w:lineRule="auto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fldChar w:fldCharType="begin"/>
      </w:r>
      <w:r>
        <w:rPr>
          <w:rFonts w:cstheme="minorHAnsi"/>
          <w:b/>
          <w:bCs/>
          <w:sz w:val="18"/>
          <w:szCs w:val="18"/>
        </w:rPr>
        <w:instrText xml:space="preserve"> HYPERLINK "</w:instrText>
      </w:r>
      <w:r w:rsidRPr="00655025">
        <w:rPr>
          <w:rFonts w:cstheme="minorHAnsi"/>
          <w:b/>
          <w:bCs/>
          <w:sz w:val="18"/>
          <w:szCs w:val="18"/>
        </w:rPr>
        <w:instrText>https://www.youtube.com/watch?v=mszE-OCI2V4</w:instrText>
      </w:r>
      <w:r>
        <w:rPr>
          <w:rFonts w:cstheme="minorHAnsi"/>
          <w:b/>
          <w:bCs/>
          <w:sz w:val="18"/>
          <w:szCs w:val="18"/>
        </w:rPr>
        <w:instrText xml:space="preserve">" </w:instrText>
      </w:r>
      <w:r>
        <w:rPr>
          <w:rFonts w:cstheme="minorHAnsi"/>
          <w:b/>
          <w:bCs/>
          <w:sz w:val="18"/>
          <w:szCs w:val="18"/>
        </w:rPr>
        <w:fldChar w:fldCharType="separate"/>
      </w:r>
      <w:r w:rsidRPr="00602D0F">
        <w:rPr>
          <w:rStyle w:val="Hyperlink"/>
          <w:rFonts w:cstheme="minorHAnsi"/>
          <w:b/>
          <w:bCs/>
          <w:sz w:val="18"/>
          <w:szCs w:val="18"/>
        </w:rPr>
        <w:t>https://www.youtube.com/watch?v=mszE-OCI2V4</w:t>
      </w:r>
      <w:r>
        <w:rPr>
          <w:rFonts w:cstheme="minorHAnsi"/>
          <w:b/>
          <w:bCs/>
          <w:sz w:val="18"/>
          <w:szCs w:val="18"/>
        </w:rPr>
        <w:fldChar w:fldCharType="end"/>
      </w:r>
      <w:r w:rsidR="00C46437" w:rsidRPr="00E20C7E">
        <w:rPr>
          <w:rFonts w:cstheme="minorHAnsi"/>
          <w:b/>
          <w:bCs/>
          <w:sz w:val="18"/>
          <w:szCs w:val="18"/>
        </w:rPr>
        <w:tab/>
      </w:r>
    </w:p>
    <w:p w14:paraId="2D88CAD8" w14:textId="46A9129F" w:rsidR="00655025" w:rsidRDefault="000D0949" w:rsidP="0001222C">
      <w:pPr>
        <w:spacing w:after="0" w:line="240" w:lineRule="auto"/>
        <w:rPr>
          <w:rFonts w:cstheme="minorHAnsi"/>
          <w:b/>
          <w:bCs/>
          <w:sz w:val="18"/>
          <w:szCs w:val="18"/>
        </w:rPr>
      </w:pPr>
      <w:hyperlink r:id="rId5" w:history="1">
        <w:r w:rsidR="00655025" w:rsidRPr="00602D0F">
          <w:rPr>
            <w:rStyle w:val="Hyperlink"/>
            <w:rFonts w:cstheme="minorHAnsi"/>
            <w:b/>
            <w:bCs/>
            <w:sz w:val="18"/>
            <w:szCs w:val="18"/>
          </w:rPr>
          <w:t>https://www.youtube.com/watch?v=AqITZLJ5eZ4</w:t>
        </w:r>
      </w:hyperlink>
    </w:p>
    <w:bookmarkEnd w:id="1"/>
    <w:p w14:paraId="2A31E224" w14:textId="77777777" w:rsidR="00655025" w:rsidRPr="00E20C7E" w:rsidRDefault="00655025" w:rsidP="0001222C">
      <w:pPr>
        <w:spacing w:after="0" w:line="240" w:lineRule="auto"/>
        <w:rPr>
          <w:rFonts w:cstheme="minorHAnsi"/>
          <w:b/>
          <w:bCs/>
          <w:sz w:val="18"/>
          <w:szCs w:val="18"/>
        </w:rPr>
      </w:pPr>
    </w:p>
    <w:p w14:paraId="435C459B" w14:textId="77777777" w:rsidR="00F7726F" w:rsidRPr="00E20C7E" w:rsidRDefault="00A9542B" w:rsidP="00A9542B">
      <w:pPr>
        <w:spacing w:after="100" w:afterAutospacing="1" w:line="240" w:lineRule="auto"/>
        <w:jc w:val="both"/>
        <w:rPr>
          <w:rFonts w:eastAsia="Times New Roman" w:cstheme="minorHAnsi"/>
          <w:color w:val="4A4A4A"/>
          <w:sz w:val="18"/>
          <w:szCs w:val="18"/>
        </w:rPr>
      </w:pPr>
      <w:r w:rsidRPr="00E20C7E">
        <w:rPr>
          <w:rFonts w:eastAsia="Times New Roman" w:cstheme="minorHAnsi"/>
          <w:color w:val="4A4A4A"/>
          <w:sz w:val="18"/>
          <w:szCs w:val="18"/>
        </w:rPr>
        <w:t>Jenkins is an open-source automation tool written in Java with plugins built for Continuous Integration purposes.</w:t>
      </w:r>
    </w:p>
    <w:p w14:paraId="4F9D1392" w14:textId="77777777" w:rsidR="00F7726F" w:rsidRPr="00E20C7E" w:rsidRDefault="00A9542B" w:rsidP="00A9542B">
      <w:pPr>
        <w:spacing w:after="100" w:afterAutospacing="1" w:line="240" w:lineRule="auto"/>
        <w:jc w:val="both"/>
        <w:rPr>
          <w:rFonts w:eastAsia="Times New Roman" w:cstheme="minorHAnsi"/>
          <w:color w:val="4A4A4A"/>
          <w:sz w:val="18"/>
          <w:szCs w:val="18"/>
        </w:rPr>
      </w:pPr>
      <w:r w:rsidRPr="00E20C7E">
        <w:rPr>
          <w:rFonts w:eastAsia="Times New Roman" w:cstheme="minorHAnsi"/>
          <w:color w:val="4A4A4A"/>
          <w:sz w:val="18"/>
          <w:szCs w:val="18"/>
        </w:rPr>
        <w:t xml:space="preserve"> Jenkins is used to build and test your software projects continuously making it easier for developers to integrate changes to the project, and making it easier for users to obtain a fresh build. </w:t>
      </w:r>
    </w:p>
    <w:p w14:paraId="4D69F36C" w14:textId="45E725AC" w:rsidR="00A9542B" w:rsidRPr="00E20C7E" w:rsidRDefault="00A9542B" w:rsidP="00A9542B">
      <w:pPr>
        <w:spacing w:after="100" w:afterAutospacing="1" w:line="240" w:lineRule="auto"/>
        <w:jc w:val="both"/>
        <w:rPr>
          <w:rFonts w:eastAsia="Times New Roman" w:cstheme="minorHAnsi"/>
          <w:color w:val="4A4A4A"/>
          <w:sz w:val="18"/>
          <w:szCs w:val="18"/>
        </w:rPr>
      </w:pPr>
      <w:r w:rsidRPr="00E20C7E">
        <w:rPr>
          <w:rFonts w:eastAsia="Times New Roman" w:cstheme="minorHAnsi"/>
          <w:color w:val="4A4A4A"/>
          <w:sz w:val="18"/>
          <w:szCs w:val="18"/>
        </w:rPr>
        <w:t>It also allows you to continuously deliver your software by integrating with a large number of testing and deployment technologies.</w:t>
      </w:r>
    </w:p>
    <w:p w14:paraId="461ED6C3" w14:textId="1E5D74EA" w:rsidR="00F7726F" w:rsidRPr="00E20C7E" w:rsidRDefault="00A9542B" w:rsidP="00A9542B">
      <w:pPr>
        <w:spacing w:after="100" w:afterAutospacing="1" w:line="240" w:lineRule="auto"/>
        <w:jc w:val="both"/>
        <w:rPr>
          <w:rFonts w:eastAsia="Times New Roman" w:cstheme="minorHAnsi"/>
          <w:color w:val="4A4A4A"/>
          <w:sz w:val="18"/>
          <w:szCs w:val="18"/>
        </w:rPr>
      </w:pPr>
      <w:r w:rsidRPr="00E20C7E">
        <w:rPr>
          <w:rFonts w:eastAsia="Times New Roman" w:cstheme="minorHAnsi"/>
          <w:color w:val="4A4A4A"/>
          <w:sz w:val="18"/>
          <w:szCs w:val="18"/>
        </w:rPr>
        <w:t>With Jenkins, organizations can accelerate the software development process through automation.</w:t>
      </w:r>
    </w:p>
    <w:p w14:paraId="025B076F" w14:textId="25B01129" w:rsidR="0081742D" w:rsidRPr="00E20C7E" w:rsidRDefault="0081742D" w:rsidP="00A9542B">
      <w:pPr>
        <w:spacing w:after="100" w:afterAutospacing="1" w:line="240" w:lineRule="auto"/>
        <w:jc w:val="both"/>
        <w:rPr>
          <w:rFonts w:eastAsia="Times New Roman" w:cstheme="minorHAnsi"/>
          <w:color w:val="4A4A4A"/>
          <w:sz w:val="18"/>
          <w:szCs w:val="18"/>
        </w:rPr>
      </w:pPr>
      <w:r w:rsidRPr="00E20C7E">
        <w:rPr>
          <w:rFonts w:eastAsia="Times New Roman" w:cstheme="minorHAnsi"/>
          <w:color w:val="4A4A4A"/>
          <w:sz w:val="18"/>
          <w:szCs w:val="18"/>
        </w:rPr>
        <w:t>Jenkins integrates development life-cycle processes of all kinds, including build, document, test, package, stage, deploy, static analysis, and much more.</w:t>
      </w:r>
    </w:p>
    <w:p w14:paraId="6E8F1B19" w14:textId="030F79AF" w:rsidR="000F4483" w:rsidRPr="00E20C7E" w:rsidRDefault="000F4483" w:rsidP="00A9542B">
      <w:pPr>
        <w:spacing w:after="100" w:afterAutospacing="1" w:line="240" w:lineRule="auto"/>
        <w:jc w:val="both"/>
        <w:rPr>
          <w:rFonts w:eastAsia="Times New Roman" w:cstheme="minorHAnsi"/>
          <w:color w:val="4A4A4A"/>
          <w:sz w:val="18"/>
          <w:szCs w:val="18"/>
        </w:rPr>
      </w:pPr>
    </w:p>
    <w:p w14:paraId="22E6DDD6" w14:textId="57E297E8" w:rsidR="00C86B23" w:rsidRPr="00E20C7E" w:rsidRDefault="00873A78" w:rsidP="00A9542B">
      <w:pPr>
        <w:spacing w:after="100" w:afterAutospacing="1" w:line="240" w:lineRule="auto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  <w:r w:rsidRPr="00E20C7E">
        <w:rPr>
          <w:rFonts w:eastAsia="Times New Roman" w:cstheme="minorHAnsi"/>
          <w:b/>
          <w:bCs/>
          <w:noProof/>
          <w:color w:val="4A4A4A"/>
          <w:sz w:val="18"/>
          <w:szCs w:val="18"/>
        </w:rPr>
        <w:lastRenderedPageBreak/>
        <w:drawing>
          <wp:inline distT="0" distB="0" distL="0" distR="0" wp14:anchorId="79961123" wp14:editId="06A883FF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2486" w14:textId="77777777" w:rsidR="00873A78" w:rsidRPr="00E20C7E" w:rsidRDefault="00873A78" w:rsidP="00873A78">
      <w:pPr>
        <w:spacing w:after="100" w:afterAutospacing="1" w:line="240" w:lineRule="auto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>Step to run Jenkins</w:t>
      </w:r>
    </w:p>
    <w:p w14:paraId="66D7007E" w14:textId="77777777" w:rsidR="00873A78" w:rsidRPr="00E20C7E" w:rsidRDefault="00873A78" w:rsidP="001D001B">
      <w:pPr>
        <w:spacing w:after="0" w:line="240" w:lineRule="auto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 xml:space="preserve">Step 1: run </w:t>
      </w:r>
      <w:proofErr w:type="gramStart"/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>Jenkins</w:t>
      </w:r>
      <w:proofErr w:type="gramEnd"/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 xml:space="preserve"> war file</w:t>
      </w:r>
    </w:p>
    <w:p w14:paraId="613ADD7A" w14:textId="77777777" w:rsidR="00873A78" w:rsidRPr="00E20C7E" w:rsidRDefault="00873A78" w:rsidP="001D001B">
      <w:pPr>
        <w:spacing w:after="0" w:line="240" w:lineRule="auto"/>
        <w:ind w:firstLine="720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 xml:space="preserve">Java -jar </w:t>
      </w:r>
      <w:proofErr w:type="spellStart"/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>jenkin.war</w:t>
      </w:r>
      <w:proofErr w:type="spellEnd"/>
    </w:p>
    <w:p w14:paraId="2A4F8D41" w14:textId="77777777" w:rsidR="00873A78" w:rsidRPr="00E20C7E" w:rsidRDefault="00873A78" w:rsidP="001D001B">
      <w:pPr>
        <w:spacing w:after="0" w:line="240" w:lineRule="auto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>Step 2: Create maven project</w:t>
      </w:r>
    </w:p>
    <w:p w14:paraId="48EABAB9" w14:textId="77777777" w:rsidR="00873A78" w:rsidRPr="00E20C7E" w:rsidRDefault="00873A78" w:rsidP="001D001B">
      <w:pPr>
        <w:spacing w:after="0" w:line="240" w:lineRule="auto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>Step 3: Project commit in git.</w:t>
      </w:r>
    </w:p>
    <w:p w14:paraId="700A2950" w14:textId="77777777" w:rsidR="00873A78" w:rsidRPr="00E20C7E" w:rsidRDefault="00873A78" w:rsidP="001D001B">
      <w:pPr>
        <w:spacing w:after="0" w:line="240" w:lineRule="auto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 xml:space="preserve">Step 4: open browser </w:t>
      </w:r>
    </w:p>
    <w:p w14:paraId="50DFE7A9" w14:textId="77777777" w:rsidR="00873A78" w:rsidRPr="00E20C7E" w:rsidRDefault="00873A78" w:rsidP="001D001B">
      <w:pPr>
        <w:spacing w:after="0" w:line="240" w:lineRule="auto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ab/>
        <w:t>-&gt;Then localhost:8080</w:t>
      </w:r>
    </w:p>
    <w:p w14:paraId="38C71324" w14:textId="77777777" w:rsidR="00873A78" w:rsidRPr="00E20C7E" w:rsidRDefault="00873A78" w:rsidP="001D001B">
      <w:pPr>
        <w:spacing w:after="0" w:line="240" w:lineRule="auto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ab/>
        <w:t xml:space="preserve"> -&gt; create new job</w:t>
      </w:r>
    </w:p>
    <w:p w14:paraId="48361043" w14:textId="77777777" w:rsidR="00873A78" w:rsidRPr="00E20C7E" w:rsidRDefault="00873A78" w:rsidP="001D001B">
      <w:pPr>
        <w:spacing w:after="0" w:line="240" w:lineRule="auto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ab/>
        <w:t xml:space="preserve">-&gt; Entry Item </w:t>
      </w:r>
      <w:proofErr w:type="gramStart"/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>name(</w:t>
      </w:r>
      <w:proofErr w:type="gramEnd"/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>Project Name)</w:t>
      </w:r>
    </w:p>
    <w:p w14:paraId="5D1ABF6B" w14:textId="77777777" w:rsidR="00873A78" w:rsidRPr="00E20C7E" w:rsidRDefault="00873A78" w:rsidP="001D001B">
      <w:pPr>
        <w:spacing w:after="0" w:line="240" w:lineRule="auto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ab/>
        <w:t>-&gt;click on freestyle project</w:t>
      </w:r>
    </w:p>
    <w:p w14:paraId="662E46FB" w14:textId="77777777" w:rsidR="00873A78" w:rsidRPr="00E20C7E" w:rsidRDefault="00873A78" w:rsidP="001D001B">
      <w:pPr>
        <w:spacing w:after="0" w:line="240" w:lineRule="auto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ab/>
        <w:t xml:space="preserve">-&gt;select </w:t>
      </w:r>
      <w:proofErr w:type="spellStart"/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>github</w:t>
      </w:r>
      <w:proofErr w:type="spellEnd"/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 xml:space="preserve"> </w:t>
      </w:r>
      <w:proofErr w:type="gramStart"/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>project  and</w:t>
      </w:r>
      <w:proofErr w:type="gramEnd"/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 xml:space="preserve"> give git </w:t>
      </w:r>
      <w:proofErr w:type="spellStart"/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>url</w:t>
      </w:r>
      <w:proofErr w:type="spellEnd"/>
    </w:p>
    <w:p w14:paraId="18660698" w14:textId="2AEA79A5" w:rsidR="00873A78" w:rsidRPr="00E20C7E" w:rsidRDefault="00873A78" w:rsidP="001D001B">
      <w:pPr>
        <w:spacing w:after="0" w:line="240" w:lineRule="auto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ab/>
        <w:t xml:space="preserve">-&gt; In source code management enter Repository </w:t>
      </w:r>
      <w:proofErr w:type="spellStart"/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>url</w:t>
      </w:r>
      <w:proofErr w:type="spellEnd"/>
    </w:p>
    <w:p w14:paraId="1E01427F" w14:textId="32442570" w:rsidR="000F4483" w:rsidRPr="00E20C7E" w:rsidRDefault="00873A78" w:rsidP="001D001B">
      <w:pPr>
        <w:spacing w:after="0" w:line="240" w:lineRule="auto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ab/>
        <w:t>-&gt; In build trigger click POLL SCM</w:t>
      </w:r>
    </w:p>
    <w:p w14:paraId="7B5CF720" w14:textId="267CD07B" w:rsidR="00E76A6A" w:rsidRPr="00E20C7E" w:rsidRDefault="00E76A6A" w:rsidP="001D001B">
      <w:pPr>
        <w:spacing w:after="0" w:line="240" w:lineRule="auto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ab/>
      </w:r>
      <w:r w:rsidR="002A2A7C" w:rsidRPr="00E20C7E">
        <w:rPr>
          <w:rFonts w:eastAsia="Times New Roman" w:cstheme="minorHAnsi"/>
          <w:b/>
          <w:bCs/>
          <w:color w:val="4A4A4A"/>
          <w:sz w:val="18"/>
          <w:szCs w:val="18"/>
        </w:rPr>
        <w:t xml:space="preserve">-&gt; </w:t>
      </w:r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 xml:space="preserve">And set job crown job </w:t>
      </w:r>
    </w:p>
    <w:p w14:paraId="65D5FC88" w14:textId="77777777" w:rsidR="00327448" w:rsidRPr="00E20C7E" w:rsidRDefault="00327448" w:rsidP="00873A78">
      <w:pPr>
        <w:spacing w:after="100" w:afterAutospacing="1" w:line="240" w:lineRule="auto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</w:p>
    <w:p w14:paraId="0D89756F" w14:textId="287E2A7B" w:rsidR="000B0C2C" w:rsidRDefault="000B0C2C" w:rsidP="00873A78">
      <w:pPr>
        <w:spacing w:after="100" w:afterAutospacing="1" w:line="240" w:lineRule="auto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  <w:r>
        <w:rPr>
          <w:rFonts w:eastAsia="Times New Roman" w:cstheme="minorHAnsi"/>
          <w:b/>
          <w:bCs/>
          <w:color w:val="4A4A4A"/>
          <w:sz w:val="18"/>
          <w:szCs w:val="18"/>
        </w:rPr>
        <w:t>JOB Schedule:</w:t>
      </w:r>
    </w:p>
    <w:p w14:paraId="088C0FEB" w14:textId="77777777" w:rsidR="000B0C2C" w:rsidRDefault="000B0C2C" w:rsidP="000B0C2C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Jenkins used a </w:t>
      </w:r>
      <w:proofErr w:type="spellStart"/>
      <w:r w:rsidR="000D0949">
        <w:fldChar w:fldCharType="begin"/>
      </w:r>
      <w:r w:rsidR="000D0949">
        <w:instrText xml:space="preserve"> HYPERLINK "https://en.wikipedia.org/wiki/Cron" \l "CRON_expression" </w:instrText>
      </w:r>
      <w:r w:rsidR="000D0949">
        <w:fldChar w:fldCharType="separate"/>
      </w:r>
      <w:r>
        <w:rPr>
          <w:rStyle w:val="Hyperlink"/>
          <w:rFonts w:ascii="inherit" w:eastAsiaTheme="majorEastAsia" w:hAnsi="inherit" w:cs="Segoe UI"/>
          <w:sz w:val="23"/>
          <w:szCs w:val="23"/>
          <w:bdr w:val="none" w:sz="0" w:space="0" w:color="auto" w:frame="1"/>
        </w:rPr>
        <w:t>cron</w:t>
      </w:r>
      <w:proofErr w:type="spellEnd"/>
      <w:r>
        <w:rPr>
          <w:rStyle w:val="Hyperlink"/>
          <w:rFonts w:ascii="inherit" w:eastAsiaTheme="majorEastAsia" w:hAnsi="inherit" w:cs="Segoe UI"/>
          <w:sz w:val="23"/>
          <w:szCs w:val="23"/>
          <w:bdr w:val="none" w:sz="0" w:space="0" w:color="auto" w:frame="1"/>
        </w:rPr>
        <w:t xml:space="preserve"> expression</w:t>
      </w:r>
      <w:r w:rsidR="000D0949">
        <w:rPr>
          <w:rStyle w:val="Hyperlink"/>
          <w:rFonts w:ascii="inherit" w:eastAsiaTheme="majorEastAsia" w:hAnsi="inherit" w:cs="Segoe UI"/>
          <w:sz w:val="23"/>
          <w:szCs w:val="23"/>
          <w:bdr w:val="none" w:sz="0" w:space="0" w:color="auto" w:frame="1"/>
        </w:rPr>
        <w:fldChar w:fldCharType="end"/>
      </w:r>
      <w:r>
        <w:rPr>
          <w:rFonts w:ascii="Segoe UI" w:hAnsi="Segoe UI" w:cs="Segoe UI"/>
          <w:color w:val="232629"/>
          <w:sz w:val="23"/>
          <w:szCs w:val="23"/>
        </w:rPr>
        <w:t>, and the different fields are:</w:t>
      </w:r>
    </w:p>
    <w:p w14:paraId="004B5815" w14:textId="77777777" w:rsidR="000B0C2C" w:rsidRDefault="000B0C2C" w:rsidP="000B0C2C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 xml:space="preserve">MINUTES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Minutes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in one hour (0-59)</w:t>
      </w:r>
    </w:p>
    <w:p w14:paraId="657EC976" w14:textId="77777777" w:rsidR="000B0C2C" w:rsidRDefault="000B0C2C" w:rsidP="000B0C2C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 xml:space="preserve">HOURS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Hours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in one day (0-23)</w:t>
      </w:r>
    </w:p>
    <w:p w14:paraId="4C0397AC" w14:textId="77777777" w:rsidR="000B0C2C" w:rsidRDefault="000B0C2C" w:rsidP="000B0C2C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DAYMONTH Day in a month (1-31)</w:t>
      </w:r>
    </w:p>
    <w:p w14:paraId="40DE879D" w14:textId="77777777" w:rsidR="000B0C2C" w:rsidRDefault="000B0C2C" w:rsidP="000B0C2C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 xml:space="preserve">MONTH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Month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in a year (1-12)</w:t>
      </w:r>
    </w:p>
    <w:p w14:paraId="34055B9E" w14:textId="77777777" w:rsidR="000B0C2C" w:rsidRDefault="000B0C2C" w:rsidP="000B0C2C">
      <w:pPr>
        <w:numPr>
          <w:ilvl w:val="0"/>
          <w:numId w:val="1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 xml:space="preserve">DAYWEEK Day of the week (0-7) where 0 and 7 are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sunday</w:t>
      </w:r>
      <w:proofErr w:type="spellEnd"/>
    </w:p>
    <w:p w14:paraId="4C987E1C" w14:textId="77777777" w:rsidR="000B0C2C" w:rsidRDefault="000B0C2C" w:rsidP="000B0C2C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If you want to schedule your build every 5 minutes, this will do the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job :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>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*/5 * * * *</w:t>
      </w:r>
    </w:p>
    <w:p w14:paraId="112ADD7A" w14:textId="77777777" w:rsidR="000B0C2C" w:rsidRDefault="000B0C2C" w:rsidP="000B0C2C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If you want to schedule your build every day at 8h00, this will do the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job :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>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0 8 * * *</w:t>
      </w:r>
    </w:p>
    <w:p w14:paraId="74AC5996" w14:textId="165A3986" w:rsidR="00A9542B" w:rsidRPr="00E20C7E" w:rsidRDefault="0081742D" w:rsidP="00A9542B">
      <w:pPr>
        <w:spacing w:after="100" w:afterAutospacing="1" w:line="240" w:lineRule="auto"/>
        <w:jc w:val="both"/>
        <w:rPr>
          <w:rFonts w:eastAsia="Times New Roman" w:cstheme="minorHAnsi"/>
          <w:color w:val="4A4A4A"/>
          <w:sz w:val="18"/>
          <w:szCs w:val="18"/>
        </w:rPr>
      </w:pPr>
      <w:r w:rsidRPr="00E20C7E">
        <w:rPr>
          <w:rFonts w:eastAsia="Times New Roman" w:cstheme="minorHAnsi"/>
          <w:noProof/>
          <w:color w:val="4A4A4A"/>
          <w:sz w:val="18"/>
          <w:szCs w:val="18"/>
        </w:rPr>
        <w:lastRenderedPageBreak/>
        <w:drawing>
          <wp:inline distT="0" distB="0" distL="0" distR="0" wp14:anchorId="51CD9D10" wp14:editId="584B7CA4">
            <wp:extent cx="5676900" cy="3459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141" cy="346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542B" w:rsidRPr="00E20C7E">
        <w:rPr>
          <w:rFonts w:eastAsia="Times New Roman" w:cstheme="minorHAnsi"/>
          <w:color w:val="4A4A4A"/>
          <w:sz w:val="18"/>
          <w:szCs w:val="18"/>
        </w:rPr>
        <w:t xml:space="preserve"> </w:t>
      </w:r>
    </w:p>
    <w:p w14:paraId="7C678E84" w14:textId="08A99F98" w:rsidR="00DA21D0" w:rsidRDefault="00DA21D0" w:rsidP="00A9542B">
      <w:pPr>
        <w:spacing w:after="0" w:line="240" w:lineRule="auto"/>
        <w:rPr>
          <w:rFonts w:cstheme="minorHAnsi"/>
          <w:sz w:val="18"/>
          <w:szCs w:val="18"/>
        </w:rPr>
      </w:pPr>
    </w:p>
    <w:p w14:paraId="13B5758D" w14:textId="41A5DA17" w:rsidR="001145B1" w:rsidRPr="00E20C7E" w:rsidRDefault="001145B1" w:rsidP="00A9542B">
      <w:p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E20C7E">
        <w:rPr>
          <w:rFonts w:cstheme="minorHAnsi"/>
          <w:b/>
          <w:bCs/>
          <w:sz w:val="18"/>
          <w:szCs w:val="18"/>
        </w:rPr>
        <w:t>Microservice Design Pattern</w:t>
      </w:r>
      <w:r w:rsidR="007A2687" w:rsidRPr="00E20C7E">
        <w:rPr>
          <w:rFonts w:cstheme="minorHAnsi"/>
          <w:b/>
          <w:bCs/>
          <w:sz w:val="18"/>
          <w:szCs w:val="18"/>
        </w:rPr>
        <w:t>:</w:t>
      </w:r>
    </w:p>
    <w:p w14:paraId="525A24F7" w14:textId="4F8A3D3D" w:rsidR="007A2687" w:rsidRPr="00E20C7E" w:rsidRDefault="007A2687" w:rsidP="007A2687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E20C7E">
        <w:rPr>
          <w:rFonts w:cstheme="minorHAnsi"/>
          <w:b/>
          <w:bCs/>
          <w:sz w:val="18"/>
          <w:szCs w:val="18"/>
        </w:rPr>
        <w:t>API Gateway Design Pattern</w:t>
      </w:r>
    </w:p>
    <w:p w14:paraId="12AC750E" w14:textId="1D9B982A" w:rsidR="007A2687" w:rsidRPr="00E20C7E" w:rsidRDefault="007A2687" w:rsidP="007A2687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E20C7E">
        <w:rPr>
          <w:rFonts w:cstheme="minorHAnsi"/>
          <w:b/>
          <w:bCs/>
          <w:sz w:val="18"/>
          <w:szCs w:val="18"/>
        </w:rPr>
        <w:t>Circuit Breaker Pattern</w:t>
      </w:r>
    </w:p>
    <w:p w14:paraId="4B36842C" w14:textId="77777777" w:rsidR="007A2687" w:rsidRPr="00E20C7E" w:rsidRDefault="007A2687" w:rsidP="007A2687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E20C7E">
        <w:rPr>
          <w:rFonts w:cstheme="minorHAnsi"/>
          <w:b/>
          <w:bCs/>
          <w:sz w:val="18"/>
          <w:szCs w:val="18"/>
        </w:rPr>
        <w:t>Saga Design pattern</w:t>
      </w:r>
    </w:p>
    <w:p w14:paraId="75294484" w14:textId="4EAAFFAF" w:rsidR="007A2687" w:rsidRPr="00E20C7E" w:rsidRDefault="00A61896" w:rsidP="00A61896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E20C7E">
        <w:rPr>
          <w:rFonts w:cstheme="minorHAnsi"/>
          <w:b/>
          <w:bCs/>
          <w:sz w:val="18"/>
          <w:szCs w:val="18"/>
        </w:rPr>
        <w:t>Choreography</w:t>
      </w:r>
      <w:r w:rsidR="00F22A1A" w:rsidRPr="00E20C7E">
        <w:rPr>
          <w:rFonts w:cstheme="minorHAnsi"/>
          <w:b/>
          <w:bCs/>
          <w:sz w:val="18"/>
          <w:szCs w:val="18"/>
        </w:rPr>
        <w:t xml:space="preserve"> (Event Based)</w:t>
      </w:r>
    </w:p>
    <w:p w14:paraId="4713200F" w14:textId="39B12E5C" w:rsidR="00E20C7E" w:rsidRDefault="00A61896" w:rsidP="00A61896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E20C7E">
        <w:rPr>
          <w:rFonts w:cstheme="minorHAnsi"/>
          <w:b/>
          <w:bCs/>
          <w:sz w:val="18"/>
          <w:szCs w:val="18"/>
        </w:rPr>
        <w:t>Orchestration</w:t>
      </w:r>
      <w:r w:rsidR="00F22A1A" w:rsidRPr="00E20C7E">
        <w:rPr>
          <w:rFonts w:cstheme="minorHAnsi"/>
          <w:b/>
          <w:bCs/>
          <w:sz w:val="18"/>
          <w:szCs w:val="18"/>
        </w:rPr>
        <w:t xml:space="preserve"> (command based)</w:t>
      </w:r>
      <w:r w:rsidR="00E20C7E" w:rsidRPr="00E20C7E">
        <w:rPr>
          <w:rFonts w:cstheme="minorHAnsi"/>
          <w:b/>
          <w:bCs/>
          <w:noProof/>
          <w:sz w:val="18"/>
          <w:szCs w:val="18"/>
        </w:rPr>
        <w:t xml:space="preserve"> </w:t>
      </w:r>
    </w:p>
    <w:p w14:paraId="5D4C5DC1" w14:textId="77777777" w:rsidR="00594ED0" w:rsidRPr="00594ED0" w:rsidRDefault="00594ED0" w:rsidP="00594ED0">
      <w:pPr>
        <w:spacing w:after="0" w:line="240" w:lineRule="auto"/>
        <w:rPr>
          <w:rFonts w:cstheme="minorHAnsi"/>
          <w:b/>
          <w:bCs/>
          <w:sz w:val="18"/>
          <w:szCs w:val="18"/>
        </w:rPr>
      </w:pPr>
    </w:p>
    <w:p w14:paraId="5A41BA8D" w14:textId="0D494FDE" w:rsidR="00A61896" w:rsidRDefault="00FB10D5" w:rsidP="00E20C7E">
      <w:pPr>
        <w:spacing w:after="0" w:line="240" w:lineRule="auto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noProof/>
          <w:sz w:val="18"/>
          <w:szCs w:val="18"/>
        </w:rPr>
        <w:drawing>
          <wp:inline distT="0" distB="0" distL="0" distR="0" wp14:anchorId="16CB3D6D" wp14:editId="10DBCF7B">
            <wp:extent cx="5943600" cy="3261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9AB80" w14:textId="4C851BA6" w:rsidR="00FB10D5" w:rsidRDefault="00FB10D5" w:rsidP="00E20C7E">
      <w:pPr>
        <w:spacing w:after="0" w:line="240" w:lineRule="auto"/>
        <w:rPr>
          <w:rFonts w:cstheme="minorHAnsi"/>
          <w:b/>
          <w:bCs/>
          <w:sz w:val="18"/>
          <w:szCs w:val="18"/>
        </w:rPr>
      </w:pPr>
    </w:p>
    <w:p w14:paraId="29829A74" w14:textId="1EC55A52" w:rsidR="00FB10D5" w:rsidRDefault="00FB10D5" w:rsidP="00E20C7E">
      <w:pPr>
        <w:spacing w:after="0" w:line="240" w:lineRule="auto"/>
        <w:rPr>
          <w:rFonts w:cstheme="minorHAnsi"/>
          <w:b/>
          <w:bCs/>
          <w:sz w:val="18"/>
          <w:szCs w:val="18"/>
        </w:rPr>
      </w:pPr>
    </w:p>
    <w:p w14:paraId="1426CEAA" w14:textId="2FD2FF30" w:rsidR="001E09AC" w:rsidRDefault="001E09AC" w:rsidP="00E20C7E">
      <w:pPr>
        <w:spacing w:after="0" w:line="240" w:lineRule="auto"/>
        <w:rPr>
          <w:rFonts w:cstheme="minorHAnsi"/>
          <w:b/>
          <w:bCs/>
          <w:sz w:val="18"/>
          <w:szCs w:val="18"/>
        </w:rPr>
      </w:pPr>
    </w:p>
    <w:p w14:paraId="4C94AD74" w14:textId="7ECF0CE2" w:rsidR="001E09AC" w:rsidRDefault="001E09AC" w:rsidP="00E20C7E">
      <w:pPr>
        <w:spacing w:after="0" w:line="240" w:lineRule="auto"/>
        <w:rPr>
          <w:rFonts w:cstheme="minorHAnsi"/>
          <w:b/>
          <w:bCs/>
          <w:sz w:val="18"/>
          <w:szCs w:val="18"/>
        </w:rPr>
      </w:pPr>
    </w:p>
    <w:p w14:paraId="682E40D2" w14:textId="5179A8E8" w:rsidR="001E09AC" w:rsidRDefault="001E09AC" w:rsidP="00E20C7E">
      <w:pPr>
        <w:spacing w:after="0" w:line="240" w:lineRule="auto"/>
        <w:rPr>
          <w:rFonts w:cstheme="minorHAnsi"/>
          <w:b/>
          <w:bCs/>
          <w:sz w:val="18"/>
          <w:szCs w:val="18"/>
        </w:rPr>
      </w:pPr>
    </w:p>
    <w:p w14:paraId="4351A658" w14:textId="2E67648C" w:rsidR="001E09AC" w:rsidRDefault="001E09AC" w:rsidP="00E20C7E">
      <w:pPr>
        <w:spacing w:after="0" w:line="240" w:lineRule="auto"/>
        <w:rPr>
          <w:rFonts w:cstheme="minorHAnsi"/>
          <w:b/>
          <w:bCs/>
          <w:sz w:val="18"/>
          <w:szCs w:val="18"/>
        </w:rPr>
      </w:pPr>
    </w:p>
    <w:p w14:paraId="4F891BE3" w14:textId="2BAFF2BA" w:rsidR="001E09AC" w:rsidRDefault="0035091E" w:rsidP="00E20C7E">
      <w:pPr>
        <w:spacing w:after="0" w:line="240" w:lineRule="auto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=======================================================================================</w:t>
      </w:r>
    </w:p>
    <w:p w14:paraId="59B718AB" w14:textId="603A3029" w:rsidR="00FB10D5" w:rsidRDefault="00FB10D5" w:rsidP="00E20C7E">
      <w:pPr>
        <w:spacing w:after="0" w:line="240" w:lineRule="auto"/>
        <w:rPr>
          <w:rFonts w:cstheme="minorHAnsi"/>
          <w:b/>
          <w:bCs/>
          <w:sz w:val="18"/>
          <w:szCs w:val="18"/>
        </w:rPr>
      </w:pPr>
    </w:p>
    <w:p w14:paraId="55F568CC" w14:textId="77777777" w:rsidR="0035091E" w:rsidRDefault="00715B74" w:rsidP="00E20C7E">
      <w:pPr>
        <w:spacing w:after="0" w:line="240" w:lineRule="auto"/>
        <w:rPr>
          <w:rFonts w:cstheme="minorHAnsi"/>
          <w:b/>
          <w:bCs/>
          <w:sz w:val="40"/>
          <w:szCs w:val="40"/>
          <w:u w:val="single"/>
        </w:rPr>
      </w:pPr>
      <w:r w:rsidRPr="00715B74">
        <w:rPr>
          <w:rFonts w:cstheme="minorHAnsi"/>
          <w:b/>
          <w:bCs/>
          <w:sz w:val="40"/>
          <w:szCs w:val="40"/>
          <w:u w:val="single"/>
        </w:rPr>
        <w:t>resilience4j</w:t>
      </w:r>
      <w:r w:rsidR="0035091E">
        <w:rPr>
          <w:rFonts w:cstheme="minorHAnsi"/>
          <w:b/>
          <w:bCs/>
          <w:sz w:val="40"/>
          <w:szCs w:val="40"/>
          <w:u w:val="single"/>
        </w:rPr>
        <w:t xml:space="preserve">  </w:t>
      </w:r>
    </w:p>
    <w:p w14:paraId="329D85E8" w14:textId="07B183DB" w:rsidR="0035091E" w:rsidRDefault="000D0949" w:rsidP="00E20C7E">
      <w:pPr>
        <w:spacing w:after="0" w:line="240" w:lineRule="auto"/>
        <w:rPr>
          <w:rFonts w:cstheme="minorHAnsi"/>
          <w:sz w:val="20"/>
          <w:szCs w:val="20"/>
        </w:rPr>
      </w:pPr>
      <w:hyperlink r:id="rId9" w:history="1">
        <w:r w:rsidR="0035091E" w:rsidRPr="0035091E">
          <w:rPr>
            <w:rStyle w:val="Hyperlink"/>
            <w:rFonts w:cstheme="minorHAnsi"/>
            <w:sz w:val="20"/>
            <w:szCs w:val="20"/>
          </w:rPr>
          <w:t>https://medium.com/bliblidotcom-techblog/resilience4j-circuit-breaker-implementation-on-spring-boot-9f8d195a49e0</w:t>
        </w:r>
      </w:hyperlink>
    </w:p>
    <w:p w14:paraId="401C2D91" w14:textId="77777777" w:rsidR="001E314C" w:rsidRDefault="001E314C" w:rsidP="00E20C7E">
      <w:pPr>
        <w:spacing w:after="0" w:line="240" w:lineRule="auto"/>
        <w:rPr>
          <w:rFonts w:cstheme="minorHAnsi"/>
          <w:sz w:val="20"/>
          <w:szCs w:val="20"/>
        </w:rPr>
      </w:pPr>
    </w:p>
    <w:p w14:paraId="5A57D16A" w14:textId="5C5D5C2B" w:rsidR="001E314C" w:rsidRDefault="000D0949" w:rsidP="00E20C7E">
      <w:pPr>
        <w:spacing w:after="0" w:line="240" w:lineRule="auto"/>
        <w:rPr>
          <w:rFonts w:cstheme="minorHAnsi"/>
          <w:sz w:val="20"/>
          <w:szCs w:val="20"/>
        </w:rPr>
      </w:pPr>
      <w:hyperlink r:id="rId10" w:history="1">
        <w:r w:rsidR="001E314C" w:rsidRPr="00AA2C96">
          <w:rPr>
            <w:rStyle w:val="Hyperlink"/>
            <w:rFonts w:cstheme="minorHAnsi"/>
            <w:sz w:val="20"/>
            <w:szCs w:val="20"/>
          </w:rPr>
          <w:t>https://www.youtube.com/watch?v=b6R4dElDtRc</w:t>
        </w:r>
      </w:hyperlink>
    </w:p>
    <w:p w14:paraId="14DE53D3" w14:textId="77777777" w:rsidR="001E314C" w:rsidRDefault="001E314C" w:rsidP="00E20C7E">
      <w:pPr>
        <w:spacing w:after="0" w:line="240" w:lineRule="auto"/>
        <w:rPr>
          <w:rFonts w:cstheme="minorHAnsi"/>
          <w:sz w:val="20"/>
          <w:szCs w:val="20"/>
        </w:rPr>
      </w:pPr>
    </w:p>
    <w:p w14:paraId="2277430D" w14:textId="77777777" w:rsidR="00A046A4" w:rsidRPr="00A046A4" w:rsidRDefault="00A046A4" w:rsidP="00A046A4">
      <w:pPr>
        <w:spacing w:after="0" w:line="240" w:lineRule="auto"/>
        <w:rPr>
          <w:rFonts w:cstheme="minorHAnsi"/>
          <w:sz w:val="20"/>
          <w:szCs w:val="20"/>
        </w:rPr>
      </w:pPr>
      <w:r w:rsidRPr="00A046A4">
        <w:rPr>
          <w:rFonts w:cstheme="minorHAnsi"/>
          <w:sz w:val="20"/>
          <w:szCs w:val="20"/>
        </w:rPr>
        <w:t xml:space="preserve">  &lt;dependency&gt;</w:t>
      </w:r>
    </w:p>
    <w:p w14:paraId="54540584" w14:textId="77777777" w:rsidR="00A046A4" w:rsidRPr="00A046A4" w:rsidRDefault="00A046A4" w:rsidP="00A046A4">
      <w:pPr>
        <w:spacing w:after="0" w:line="240" w:lineRule="auto"/>
        <w:rPr>
          <w:rFonts w:cstheme="minorHAnsi"/>
          <w:sz w:val="20"/>
          <w:szCs w:val="20"/>
        </w:rPr>
      </w:pPr>
      <w:r w:rsidRPr="00A046A4">
        <w:rPr>
          <w:rFonts w:cstheme="minorHAnsi"/>
          <w:sz w:val="20"/>
          <w:szCs w:val="20"/>
        </w:rPr>
        <w:t xml:space="preserve">    </w:t>
      </w:r>
      <w:proofErr w:type="gramStart"/>
      <w:r w:rsidRPr="00A046A4">
        <w:rPr>
          <w:rFonts w:cstheme="minorHAnsi"/>
          <w:sz w:val="20"/>
          <w:szCs w:val="20"/>
        </w:rPr>
        <w:t>&lt;</w:t>
      </w:r>
      <w:proofErr w:type="spellStart"/>
      <w:r w:rsidRPr="00A046A4">
        <w:rPr>
          <w:rFonts w:cstheme="minorHAnsi"/>
          <w:sz w:val="20"/>
          <w:szCs w:val="20"/>
        </w:rPr>
        <w:t>groupId</w:t>
      </w:r>
      <w:proofErr w:type="spellEnd"/>
      <w:r w:rsidRPr="00A046A4">
        <w:rPr>
          <w:rFonts w:cstheme="minorHAnsi"/>
          <w:sz w:val="20"/>
          <w:szCs w:val="20"/>
        </w:rPr>
        <w:t>&gt;io.github.resilience</w:t>
      </w:r>
      <w:proofErr w:type="gramEnd"/>
      <w:r w:rsidRPr="00A046A4">
        <w:rPr>
          <w:rFonts w:cstheme="minorHAnsi"/>
          <w:sz w:val="20"/>
          <w:szCs w:val="20"/>
        </w:rPr>
        <w:t>4j&lt;/</w:t>
      </w:r>
      <w:proofErr w:type="spellStart"/>
      <w:r w:rsidRPr="00A046A4">
        <w:rPr>
          <w:rFonts w:cstheme="minorHAnsi"/>
          <w:sz w:val="20"/>
          <w:szCs w:val="20"/>
        </w:rPr>
        <w:t>groupId</w:t>
      </w:r>
      <w:proofErr w:type="spellEnd"/>
      <w:r w:rsidRPr="00A046A4">
        <w:rPr>
          <w:rFonts w:cstheme="minorHAnsi"/>
          <w:sz w:val="20"/>
          <w:szCs w:val="20"/>
        </w:rPr>
        <w:t>&gt;</w:t>
      </w:r>
    </w:p>
    <w:p w14:paraId="366470D8" w14:textId="77777777" w:rsidR="00A046A4" w:rsidRPr="00A046A4" w:rsidRDefault="00A046A4" w:rsidP="00A046A4">
      <w:pPr>
        <w:spacing w:after="0" w:line="240" w:lineRule="auto"/>
        <w:rPr>
          <w:rFonts w:cstheme="minorHAnsi"/>
          <w:sz w:val="20"/>
          <w:szCs w:val="20"/>
        </w:rPr>
      </w:pPr>
      <w:r w:rsidRPr="00A046A4">
        <w:rPr>
          <w:rFonts w:cstheme="minorHAnsi"/>
          <w:sz w:val="20"/>
          <w:szCs w:val="20"/>
        </w:rPr>
        <w:t xml:space="preserve">    &lt;</w:t>
      </w:r>
      <w:proofErr w:type="spellStart"/>
      <w:r w:rsidRPr="00A046A4">
        <w:rPr>
          <w:rFonts w:cstheme="minorHAnsi"/>
          <w:sz w:val="20"/>
          <w:szCs w:val="20"/>
        </w:rPr>
        <w:t>artifactId</w:t>
      </w:r>
      <w:proofErr w:type="spellEnd"/>
      <w:r w:rsidRPr="00A046A4">
        <w:rPr>
          <w:rFonts w:cstheme="minorHAnsi"/>
          <w:sz w:val="20"/>
          <w:szCs w:val="20"/>
        </w:rPr>
        <w:t>&gt;resilience4j-spring-boot2&lt;/</w:t>
      </w:r>
      <w:proofErr w:type="spellStart"/>
      <w:r w:rsidRPr="00A046A4">
        <w:rPr>
          <w:rFonts w:cstheme="minorHAnsi"/>
          <w:sz w:val="20"/>
          <w:szCs w:val="20"/>
        </w:rPr>
        <w:t>artifactId</w:t>
      </w:r>
      <w:proofErr w:type="spellEnd"/>
      <w:r w:rsidRPr="00A046A4">
        <w:rPr>
          <w:rFonts w:cstheme="minorHAnsi"/>
          <w:sz w:val="20"/>
          <w:szCs w:val="20"/>
        </w:rPr>
        <w:t>&gt;</w:t>
      </w:r>
    </w:p>
    <w:p w14:paraId="4649EAC8" w14:textId="77777777" w:rsidR="00A046A4" w:rsidRPr="00A046A4" w:rsidRDefault="00A046A4" w:rsidP="00A046A4">
      <w:pPr>
        <w:spacing w:after="0" w:line="240" w:lineRule="auto"/>
        <w:rPr>
          <w:rFonts w:cstheme="minorHAnsi"/>
          <w:sz w:val="20"/>
          <w:szCs w:val="20"/>
        </w:rPr>
      </w:pPr>
      <w:r w:rsidRPr="00A046A4">
        <w:rPr>
          <w:rFonts w:cstheme="minorHAnsi"/>
          <w:sz w:val="20"/>
          <w:szCs w:val="20"/>
        </w:rPr>
        <w:t xml:space="preserve">    &lt;version&gt;1.7.0&lt;/version&gt;</w:t>
      </w:r>
    </w:p>
    <w:p w14:paraId="1CC0CC1B" w14:textId="77777777" w:rsidR="00A046A4" w:rsidRPr="00A046A4" w:rsidRDefault="00A046A4" w:rsidP="00A046A4">
      <w:pPr>
        <w:spacing w:after="0" w:line="240" w:lineRule="auto"/>
        <w:rPr>
          <w:rFonts w:cstheme="minorHAnsi"/>
          <w:sz w:val="20"/>
          <w:szCs w:val="20"/>
        </w:rPr>
      </w:pPr>
      <w:r w:rsidRPr="00A046A4">
        <w:rPr>
          <w:rFonts w:cstheme="minorHAnsi"/>
          <w:sz w:val="20"/>
          <w:szCs w:val="20"/>
        </w:rPr>
        <w:t xml:space="preserve">  &lt;/dependency&gt;</w:t>
      </w:r>
    </w:p>
    <w:p w14:paraId="69545FDE" w14:textId="77777777" w:rsidR="00A046A4" w:rsidRDefault="00A046A4" w:rsidP="00E20C7E">
      <w:pPr>
        <w:spacing w:after="0" w:line="240" w:lineRule="auto"/>
        <w:rPr>
          <w:rFonts w:cstheme="minorHAnsi"/>
          <w:sz w:val="20"/>
          <w:szCs w:val="20"/>
        </w:rPr>
      </w:pPr>
    </w:p>
    <w:p w14:paraId="0F74D97A" w14:textId="6FB6F966" w:rsidR="00E22500" w:rsidRDefault="00E22500" w:rsidP="00E22500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Circuit </w:t>
      </w:r>
      <w:proofErr w:type="gramStart"/>
      <w:r>
        <w:rPr>
          <w:rFonts w:cstheme="minorHAnsi"/>
          <w:sz w:val="20"/>
          <w:szCs w:val="20"/>
        </w:rPr>
        <w:t>Breaker(</w:t>
      </w:r>
      <w:proofErr w:type="gramEnd"/>
      <w:r>
        <w:rPr>
          <w:rFonts w:cstheme="minorHAnsi"/>
          <w:sz w:val="20"/>
          <w:szCs w:val="20"/>
        </w:rPr>
        <w:t xml:space="preserve">Fault </w:t>
      </w:r>
      <w:proofErr w:type="spellStart"/>
      <w:r>
        <w:rPr>
          <w:rFonts w:cstheme="minorHAnsi"/>
          <w:sz w:val="20"/>
          <w:szCs w:val="20"/>
        </w:rPr>
        <w:t>Tolerence</w:t>
      </w:r>
      <w:proofErr w:type="spellEnd"/>
      <w:r>
        <w:rPr>
          <w:rFonts w:cstheme="minorHAnsi"/>
          <w:sz w:val="20"/>
          <w:szCs w:val="20"/>
        </w:rPr>
        <w:t>)</w:t>
      </w:r>
    </w:p>
    <w:p w14:paraId="598AAD3F" w14:textId="702E779B" w:rsidR="00E22500" w:rsidRDefault="00E22500" w:rsidP="00E22500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Rate Limiter (Block too frequent Request)</w:t>
      </w:r>
    </w:p>
    <w:p w14:paraId="41AF69AC" w14:textId="25E6DE9C" w:rsidR="00E22500" w:rsidRDefault="00E22500" w:rsidP="00E22500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Time </w:t>
      </w:r>
      <w:proofErr w:type="gramStart"/>
      <w:r>
        <w:rPr>
          <w:rFonts w:cstheme="minorHAnsi"/>
          <w:sz w:val="20"/>
          <w:szCs w:val="20"/>
        </w:rPr>
        <w:t>Limiter(</w:t>
      </w:r>
      <w:proofErr w:type="gramEnd"/>
      <w:r>
        <w:rPr>
          <w:rFonts w:cstheme="minorHAnsi"/>
          <w:sz w:val="20"/>
          <w:szCs w:val="20"/>
        </w:rPr>
        <w:t>set a time limit when calling remote operation)</w:t>
      </w:r>
    </w:p>
    <w:p w14:paraId="24F6C0E5" w14:textId="3EBCDC98" w:rsidR="00E22500" w:rsidRDefault="00E22500" w:rsidP="00E22500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Retry </w:t>
      </w:r>
      <w:proofErr w:type="spellStart"/>
      <w:proofErr w:type="gramStart"/>
      <w:r>
        <w:rPr>
          <w:rFonts w:cstheme="minorHAnsi"/>
          <w:sz w:val="20"/>
          <w:szCs w:val="20"/>
        </w:rPr>
        <w:t>Mechenism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Automatically retry a failed remote operation)</w:t>
      </w:r>
    </w:p>
    <w:p w14:paraId="6E679872" w14:textId="1243BB2A" w:rsidR="00E22500" w:rsidRDefault="00E22500" w:rsidP="00E22500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Bulthead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Avoid too many concurrent request)</w:t>
      </w:r>
    </w:p>
    <w:p w14:paraId="4B6FFB25" w14:textId="32008C31" w:rsidR="00E22500" w:rsidRDefault="00E22500" w:rsidP="00E22500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Cache (Store result of costly remote operations)</w:t>
      </w:r>
    </w:p>
    <w:p w14:paraId="5A0F0818" w14:textId="649511D4" w:rsidR="002D70C9" w:rsidRDefault="002D70C9" w:rsidP="002D70C9">
      <w:pPr>
        <w:spacing w:after="0" w:line="240" w:lineRule="auto"/>
        <w:rPr>
          <w:rFonts w:cstheme="minorHAnsi"/>
          <w:sz w:val="20"/>
          <w:szCs w:val="20"/>
        </w:rPr>
      </w:pPr>
    </w:p>
    <w:p w14:paraId="45D9EB8D" w14:textId="0C8134D4" w:rsidR="002D70C9" w:rsidRDefault="002D70C9" w:rsidP="002D70C9">
      <w:pPr>
        <w:spacing w:after="0" w:line="240" w:lineRule="auto"/>
        <w:rPr>
          <w:rFonts w:cstheme="minorHAnsi"/>
          <w:sz w:val="20"/>
          <w:szCs w:val="20"/>
        </w:rPr>
      </w:pPr>
    </w:p>
    <w:p w14:paraId="53D469D4" w14:textId="2C08F6C2" w:rsidR="004A2CCC" w:rsidRPr="002D70C9" w:rsidRDefault="000D0949" w:rsidP="002D70C9">
      <w:pPr>
        <w:spacing w:after="0" w:line="240" w:lineRule="auto"/>
        <w:rPr>
          <w:rFonts w:cstheme="minorHAnsi"/>
          <w:sz w:val="20"/>
          <w:szCs w:val="20"/>
        </w:rPr>
      </w:pPr>
      <w:hyperlink r:id="rId11" w:tgtFrame="_self" w:history="1">
        <w:r w:rsidR="007E3C7F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Resilience4j</w:t>
        </w:r>
      </w:hyperlink>
      <w:r w:rsidR="007E3C7F">
        <w:rPr>
          <w:rFonts w:ascii="Segoe UI" w:hAnsi="Segoe UI" w:cs="Segoe UI"/>
          <w:color w:val="384248"/>
          <w:sz w:val="27"/>
          <w:szCs w:val="27"/>
          <w:shd w:val="clear" w:color="auto" w:fill="FFFFFF"/>
        </w:rPr>
        <w:t xml:space="preserve"> is a lightweight fault tolerance library inspired by Netflix </w:t>
      </w:r>
      <w:proofErr w:type="spellStart"/>
      <w:r w:rsidR="007E3C7F">
        <w:rPr>
          <w:rFonts w:ascii="Segoe UI" w:hAnsi="Segoe UI" w:cs="Segoe UI"/>
          <w:color w:val="384248"/>
          <w:sz w:val="27"/>
          <w:szCs w:val="27"/>
          <w:shd w:val="clear" w:color="auto" w:fill="FFFFFF"/>
        </w:rPr>
        <w:t>Hystrix</w:t>
      </w:r>
      <w:proofErr w:type="spellEnd"/>
      <w:r w:rsidR="007E3C7F">
        <w:rPr>
          <w:rFonts w:ascii="Segoe UI" w:hAnsi="Segoe UI" w:cs="Segoe UI"/>
          <w:color w:val="384248"/>
          <w:sz w:val="27"/>
          <w:szCs w:val="27"/>
          <w:shd w:val="clear" w:color="auto" w:fill="FFFFFF"/>
        </w:rPr>
        <w:t>, but designed for functional programming.</w:t>
      </w:r>
      <w:r w:rsidR="007E3C7F">
        <w:rPr>
          <w:rFonts w:ascii="Segoe UI" w:hAnsi="Segoe UI" w:cs="Segoe UI"/>
          <w:color w:val="384248"/>
          <w:sz w:val="27"/>
          <w:szCs w:val="27"/>
        </w:rPr>
        <w:br/>
      </w:r>
      <w:r w:rsidR="007E3C7F">
        <w:rPr>
          <w:rFonts w:ascii="Segoe UI" w:hAnsi="Segoe UI" w:cs="Segoe UI"/>
          <w:color w:val="384248"/>
          <w:sz w:val="27"/>
          <w:szCs w:val="27"/>
          <w:shd w:val="clear" w:color="auto" w:fill="FFFFFF"/>
        </w:rPr>
        <w:t>Resilience4j provides higher-order functions (decorators) to enhance any functional interface, lambda expression or method reference with a Circuit Breaker, Rate Limiter, Retry or Bulkhead. You can stack more than one decorator on any functional interface, lambda expression or method reference. </w:t>
      </w:r>
    </w:p>
    <w:p w14:paraId="6B0B5DB2" w14:textId="77777777" w:rsidR="0035091E" w:rsidRPr="0035091E" w:rsidRDefault="0035091E" w:rsidP="00E20C7E">
      <w:pPr>
        <w:spacing w:after="0" w:line="240" w:lineRule="auto"/>
        <w:rPr>
          <w:rFonts w:cstheme="minorHAnsi"/>
          <w:sz w:val="40"/>
          <w:szCs w:val="40"/>
        </w:rPr>
      </w:pPr>
    </w:p>
    <w:p w14:paraId="3A828675" w14:textId="0087158E" w:rsidR="0035091E" w:rsidRDefault="00620E82" w:rsidP="00E20C7E">
      <w:pPr>
        <w:spacing w:after="0" w:line="240" w:lineRule="auto"/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  <w:u w:val="single"/>
        </w:rPr>
        <w:t>Spring Cloud Stream:</w:t>
      </w:r>
    </w:p>
    <w:p w14:paraId="5952A7C0" w14:textId="52FA4F4F" w:rsidR="00620E82" w:rsidRDefault="00620E82" w:rsidP="00E20C7E">
      <w:pPr>
        <w:spacing w:after="0" w:line="240" w:lineRule="auto"/>
        <w:rPr>
          <w:rFonts w:cstheme="minorHAnsi"/>
          <w:b/>
          <w:bCs/>
          <w:sz w:val="40"/>
          <w:szCs w:val="40"/>
          <w:u w:val="single"/>
        </w:rPr>
      </w:pPr>
    </w:p>
    <w:p w14:paraId="67C177D7" w14:textId="75B64938" w:rsidR="00620E82" w:rsidRPr="003D4EC6" w:rsidRDefault="003D4EC6" w:rsidP="00E20C7E">
      <w:pPr>
        <w:spacing w:after="0" w:line="240" w:lineRule="auto"/>
        <w:rPr>
          <w:rFonts w:ascii="Railway" w:hAnsi="Railway"/>
          <w:color w:val="000000"/>
          <w:sz w:val="28"/>
          <w:szCs w:val="28"/>
          <w:shd w:val="clear" w:color="auto" w:fill="FFFFFF"/>
        </w:rPr>
      </w:pPr>
      <w:r w:rsidRPr="003D4EC6">
        <w:rPr>
          <w:rFonts w:ascii="Railway" w:hAnsi="Railway"/>
          <w:color w:val="000000"/>
          <w:sz w:val="28"/>
          <w:szCs w:val="28"/>
          <w:shd w:val="clear" w:color="auto" w:fill="FFFFFF"/>
        </w:rPr>
        <w:t>Spring Cloud Stream is a framework built on top of Spring Boot and Spring Integration that </w:t>
      </w:r>
      <w:r w:rsidRPr="003D4EC6">
        <w:rPr>
          <w:rStyle w:val="Strong"/>
          <w:rFonts w:ascii="Railway" w:hAnsi="Railway"/>
          <w:color w:val="000000"/>
          <w:sz w:val="28"/>
          <w:szCs w:val="28"/>
          <w:shd w:val="clear" w:color="auto" w:fill="FFFFFF"/>
        </w:rPr>
        <w:t>helps in creating event-driven or message-driven microservices</w:t>
      </w:r>
      <w:r w:rsidRPr="003D4EC6">
        <w:rPr>
          <w:rFonts w:ascii="Railway" w:hAnsi="Railway"/>
          <w:color w:val="000000"/>
          <w:sz w:val="28"/>
          <w:szCs w:val="28"/>
          <w:shd w:val="clear" w:color="auto" w:fill="FFFFFF"/>
        </w:rPr>
        <w:t>.</w:t>
      </w:r>
    </w:p>
    <w:p w14:paraId="5270BCC1" w14:textId="77777777" w:rsidR="003D4EC6" w:rsidRPr="003D4EC6" w:rsidRDefault="003D4EC6" w:rsidP="003D4EC6">
      <w:pPr>
        <w:spacing w:after="0" w:line="240" w:lineRule="auto"/>
        <w:rPr>
          <w:rFonts w:ascii="Railway" w:hAnsi="Railway" w:cstheme="minorHAnsi"/>
          <w:sz w:val="28"/>
          <w:szCs w:val="28"/>
        </w:rPr>
      </w:pPr>
      <w:r w:rsidRPr="003D4EC6">
        <w:rPr>
          <w:rFonts w:ascii="Railway" w:hAnsi="Railway" w:cstheme="minorHAnsi"/>
          <w:sz w:val="28"/>
          <w:szCs w:val="28"/>
        </w:rPr>
        <w:t>Spring Cloud Stream is a framework for building highly scalable event-driven microservices connected with shared messaging systems.</w:t>
      </w:r>
    </w:p>
    <w:p w14:paraId="4A06073D" w14:textId="77777777" w:rsidR="003D4EC6" w:rsidRPr="003D4EC6" w:rsidRDefault="003D4EC6" w:rsidP="003D4EC6">
      <w:pPr>
        <w:spacing w:after="0" w:line="240" w:lineRule="auto"/>
        <w:rPr>
          <w:rFonts w:ascii="Railway" w:hAnsi="Railway" w:cstheme="minorHAnsi"/>
          <w:sz w:val="28"/>
          <w:szCs w:val="28"/>
        </w:rPr>
      </w:pPr>
    </w:p>
    <w:p w14:paraId="665376B8" w14:textId="5C7F12F4" w:rsidR="000F4C93" w:rsidRPr="003D4EC6" w:rsidRDefault="000F4C93" w:rsidP="003D4EC6">
      <w:pPr>
        <w:spacing w:after="0" w:line="240" w:lineRule="auto"/>
        <w:rPr>
          <w:rFonts w:ascii="Railway" w:hAnsi="Railway" w:cstheme="minorHAnsi"/>
          <w:sz w:val="28"/>
          <w:szCs w:val="28"/>
        </w:rPr>
      </w:pPr>
      <w:r>
        <w:rPr>
          <w:rStyle w:val="hljs-tag"/>
          <w:rFonts w:ascii="Source Code Pro" w:hAnsi="Source Code Pro"/>
          <w:color w:val="000000"/>
          <w:sz w:val="21"/>
          <w:szCs w:val="21"/>
        </w:rPr>
        <w:lastRenderedPageBreak/>
        <w:t>&lt;</w:t>
      </w:r>
      <w:r>
        <w:rPr>
          <w:rStyle w:val="hljs-name"/>
          <w:rFonts w:ascii="Source Code Pro" w:hAnsi="Source Code Pro"/>
          <w:b/>
          <w:bCs/>
          <w:color w:val="63B175"/>
          <w:sz w:val="21"/>
          <w:szCs w:val="21"/>
        </w:rPr>
        <w:t>dependency</w:t>
      </w:r>
      <w:r>
        <w:rPr>
          <w:rStyle w:val="hljs-tag"/>
          <w:rFonts w:ascii="Source Code Pro" w:hAnsi="Source Code Pro"/>
          <w:color w:val="000000"/>
          <w:sz w:val="21"/>
          <w:szCs w:val="21"/>
        </w:rPr>
        <w:t>&gt;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gramStart"/>
      <w:r>
        <w:rPr>
          <w:rStyle w:val="hljs-tag"/>
          <w:rFonts w:ascii="Source Code Pro" w:hAnsi="Source Code Pro"/>
          <w:color w:val="000000"/>
          <w:sz w:val="21"/>
          <w:szCs w:val="21"/>
        </w:rPr>
        <w:t>&lt;</w:t>
      </w:r>
      <w:proofErr w:type="spellStart"/>
      <w:r>
        <w:rPr>
          <w:rStyle w:val="hljs-name"/>
          <w:rFonts w:ascii="Source Code Pro" w:hAnsi="Source Code Pro"/>
          <w:b/>
          <w:bCs/>
          <w:color w:val="63B175"/>
          <w:sz w:val="21"/>
          <w:szCs w:val="21"/>
        </w:rPr>
        <w:t>groupId</w:t>
      </w:r>
      <w:proofErr w:type="spellEnd"/>
      <w:r>
        <w:rPr>
          <w:rStyle w:val="hljs-tag"/>
          <w:rFonts w:ascii="Source Code Pro" w:hAnsi="Source Code Pro"/>
          <w:color w:val="000000"/>
          <w:sz w:val="21"/>
          <w:szCs w:val="21"/>
        </w:rPr>
        <w:t>&gt;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org.springframework.cloud</w:t>
      </w:r>
      <w:proofErr w:type="spellEnd"/>
      <w:proofErr w:type="gramEnd"/>
      <w:r>
        <w:rPr>
          <w:rStyle w:val="hljs-tag"/>
          <w:rFonts w:ascii="Source Code Pro" w:hAnsi="Source Code Pro"/>
          <w:color w:val="000000"/>
          <w:sz w:val="21"/>
          <w:szCs w:val="21"/>
        </w:rPr>
        <w:t>&lt;/</w:t>
      </w:r>
      <w:proofErr w:type="spellStart"/>
      <w:r>
        <w:rPr>
          <w:rStyle w:val="hljs-name"/>
          <w:rFonts w:ascii="Source Code Pro" w:hAnsi="Source Code Pro"/>
          <w:b/>
          <w:bCs/>
          <w:color w:val="63B175"/>
          <w:sz w:val="21"/>
          <w:szCs w:val="21"/>
        </w:rPr>
        <w:t>groupId</w:t>
      </w:r>
      <w:proofErr w:type="spellEnd"/>
      <w:r>
        <w:rPr>
          <w:rStyle w:val="hljs-tag"/>
          <w:rFonts w:ascii="Source Code Pro" w:hAnsi="Source Code Pro"/>
          <w:color w:val="000000"/>
          <w:sz w:val="21"/>
          <w:szCs w:val="21"/>
        </w:rPr>
        <w:t>&gt;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ag"/>
          <w:rFonts w:ascii="Source Code Pro" w:hAnsi="Source Code Pro"/>
          <w:color w:val="000000"/>
          <w:sz w:val="21"/>
          <w:szCs w:val="21"/>
        </w:rPr>
        <w:t>&lt;</w:t>
      </w:r>
      <w:proofErr w:type="spellStart"/>
      <w:r>
        <w:rPr>
          <w:rStyle w:val="hljs-name"/>
          <w:rFonts w:ascii="Source Code Pro" w:hAnsi="Source Code Pro"/>
          <w:b/>
          <w:bCs/>
          <w:color w:val="63B175"/>
          <w:sz w:val="21"/>
          <w:szCs w:val="21"/>
        </w:rPr>
        <w:t>artifactId</w:t>
      </w:r>
      <w:proofErr w:type="spellEnd"/>
      <w:r>
        <w:rPr>
          <w:rStyle w:val="hljs-tag"/>
          <w:rFonts w:ascii="Source Code Pro" w:hAnsi="Source Code Pro"/>
          <w:color w:val="000000"/>
          <w:sz w:val="21"/>
          <w:szCs w:val="21"/>
        </w:rPr>
        <w:t>&gt;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spring-cloud-stream-test-support</w:t>
      </w:r>
      <w:r>
        <w:rPr>
          <w:rStyle w:val="hljs-tag"/>
          <w:rFonts w:ascii="Source Code Pro" w:hAnsi="Source Code Pro"/>
          <w:color w:val="000000"/>
          <w:sz w:val="21"/>
          <w:szCs w:val="21"/>
        </w:rPr>
        <w:t>&lt;/</w:t>
      </w:r>
      <w:proofErr w:type="spellStart"/>
      <w:r>
        <w:rPr>
          <w:rStyle w:val="hljs-name"/>
          <w:rFonts w:ascii="Source Code Pro" w:hAnsi="Source Code Pro"/>
          <w:b/>
          <w:bCs/>
          <w:color w:val="63B175"/>
          <w:sz w:val="21"/>
          <w:szCs w:val="21"/>
        </w:rPr>
        <w:t>artifactId</w:t>
      </w:r>
      <w:proofErr w:type="spellEnd"/>
      <w:r>
        <w:rPr>
          <w:rStyle w:val="hljs-tag"/>
          <w:rFonts w:ascii="Source Code Pro" w:hAnsi="Source Code Pro"/>
          <w:color w:val="000000"/>
          <w:sz w:val="21"/>
          <w:szCs w:val="21"/>
        </w:rPr>
        <w:t>&gt;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ag"/>
          <w:rFonts w:ascii="Source Code Pro" w:hAnsi="Source Code Pro"/>
          <w:color w:val="000000"/>
          <w:sz w:val="21"/>
          <w:szCs w:val="21"/>
        </w:rPr>
        <w:t>&lt;</w:t>
      </w:r>
      <w:r>
        <w:rPr>
          <w:rStyle w:val="hljs-name"/>
          <w:rFonts w:ascii="Source Code Pro" w:hAnsi="Source Code Pro"/>
          <w:b/>
          <w:bCs/>
          <w:color w:val="63B175"/>
          <w:sz w:val="21"/>
          <w:szCs w:val="21"/>
        </w:rPr>
        <w:t>version</w:t>
      </w:r>
      <w:r>
        <w:rPr>
          <w:rStyle w:val="hljs-tag"/>
          <w:rFonts w:ascii="Source Code Pro" w:hAnsi="Source Code Pro"/>
          <w:color w:val="000000"/>
          <w:sz w:val="21"/>
          <w:szCs w:val="21"/>
        </w:rPr>
        <w:t>&gt;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3.1.3</w:t>
      </w:r>
      <w:r>
        <w:rPr>
          <w:rStyle w:val="hljs-tag"/>
          <w:rFonts w:ascii="Source Code Pro" w:hAnsi="Source Code Pro"/>
          <w:color w:val="000000"/>
          <w:sz w:val="21"/>
          <w:szCs w:val="21"/>
        </w:rPr>
        <w:t>&lt;/</w:t>
      </w:r>
      <w:r>
        <w:rPr>
          <w:rStyle w:val="hljs-name"/>
          <w:rFonts w:ascii="Source Code Pro" w:hAnsi="Source Code Pro"/>
          <w:b/>
          <w:bCs/>
          <w:color w:val="63B175"/>
          <w:sz w:val="21"/>
          <w:szCs w:val="21"/>
        </w:rPr>
        <w:t>version</w:t>
      </w:r>
      <w:r>
        <w:rPr>
          <w:rStyle w:val="hljs-tag"/>
          <w:rFonts w:ascii="Source Code Pro" w:hAnsi="Source Code Pro"/>
          <w:color w:val="000000"/>
          <w:sz w:val="21"/>
          <w:szCs w:val="21"/>
        </w:rPr>
        <w:t>&gt;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ag"/>
          <w:rFonts w:ascii="Source Code Pro" w:hAnsi="Source Code Pro"/>
          <w:color w:val="000000"/>
          <w:sz w:val="21"/>
          <w:szCs w:val="21"/>
        </w:rPr>
        <w:t>&lt;</w:t>
      </w:r>
      <w:r>
        <w:rPr>
          <w:rStyle w:val="hljs-name"/>
          <w:rFonts w:ascii="Source Code Pro" w:hAnsi="Source Code Pro"/>
          <w:b/>
          <w:bCs/>
          <w:color w:val="63B175"/>
          <w:sz w:val="21"/>
          <w:szCs w:val="21"/>
        </w:rPr>
        <w:t>scope</w:t>
      </w:r>
      <w:r>
        <w:rPr>
          <w:rStyle w:val="hljs-tag"/>
          <w:rFonts w:ascii="Source Code Pro" w:hAnsi="Source Code Pro"/>
          <w:color w:val="000000"/>
          <w:sz w:val="21"/>
          <w:szCs w:val="21"/>
        </w:rPr>
        <w:t>&gt;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test</w:t>
      </w:r>
      <w:r>
        <w:rPr>
          <w:rStyle w:val="hljs-tag"/>
          <w:rFonts w:ascii="Source Code Pro" w:hAnsi="Source Code Pro"/>
          <w:color w:val="000000"/>
          <w:sz w:val="21"/>
          <w:szCs w:val="21"/>
        </w:rPr>
        <w:t>&lt;/</w:t>
      </w:r>
      <w:r>
        <w:rPr>
          <w:rStyle w:val="hljs-name"/>
          <w:rFonts w:ascii="Source Code Pro" w:hAnsi="Source Code Pro"/>
          <w:b/>
          <w:bCs/>
          <w:color w:val="63B175"/>
          <w:sz w:val="21"/>
          <w:szCs w:val="21"/>
        </w:rPr>
        <w:t>scope</w:t>
      </w:r>
      <w:r>
        <w:rPr>
          <w:rStyle w:val="hljs-tag"/>
          <w:rFonts w:ascii="Source Code Pro" w:hAnsi="Source Code Pro"/>
          <w:color w:val="000000"/>
          <w:sz w:val="21"/>
          <w:szCs w:val="21"/>
        </w:rPr>
        <w:t>&gt;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ag"/>
          <w:rFonts w:ascii="Source Code Pro" w:hAnsi="Source Code Pro"/>
          <w:color w:val="000000"/>
          <w:sz w:val="21"/>
          <w:szCs w:val="21"/>
        </w:rPr>
        <w:t>&lt;/</w:t>
      </w:r>
      <w:r>
        <w:rPr>
          <w:rStyle w:val="hljs-name"/>
          <w:rFonts w:ascii="Source Code Pro" w:hAnsi="Source Code Pro"/>
          <w:b/>
          <w:bCs/>
          <w:color w:val="63B175"/>
          <w:sz w:val="21"/>
          <w:szCs w:val="21"/>
        </w:rPr>
        <w:t>dependency</w:t>
      </w:r>
      <w:r>
        <w:rPr>
          <w:rStyle w:val="hljs-tag"/>
          <w:rFonts w:ascii="Source Code Pro" w:hAnsi="Source Code Pro"/>
          <w:color w:val="000000"/>
          <w:sz w:val="21"/>
          <w:szCs w:val="21"/>
        </w:rPr>
        <w:t>&gt;</w:t>
      </w:r>
    </w:p>
    <w:sectPr w:rsidR="000F4C93" w:rsidRPr="003D4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Railway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3B98"/>
    <w:multiLevelType w:val="hybridMultilevel"/>
    <w:tmpl w:val="8F9E24B8"/>
    <w:lvl w:ilvl="0" w:tplc="33EA289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31C6"/>
    <w:multiLevelType w:val="hybridMultilevel"/>
    <w:tmpl w:val="7E28558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59404C"/>
    <w:multiLevelType w:val="hybridMultilevel"/>
    <w:tmpl w:val="E7647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35DFB"/>
    <w:multiLevelType w:val="multilevel"/>
    <w:tmpl w:val="5240F6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0DD5C96"/>
    <w:multiLevelType w:val="hybridMultilevel"/>
    <w:tmpl w:val="6F5EF50C"/>
    <w:lvl w:ilvl="0" w:tplc="33EA289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E90047"/>
    <w:multiLevelType w:val="multilevel"/>
    <w:tmpl w:val="AE129E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30556D5"/>
    <w:multiLevelType w:val="hybridMultilevel"/>
    <w:tmpl w:val="9632A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73892"/>
    <w:multiLevelType w:val="hybridMultilevel"/>
    <w:tmpl w:val="F5FE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A08C6"/>
    <w:multiLevelType w:val="hybridMultilevel"/>
    <w:tmpl w:val="64DA77E0"/>
    <w:lvl w:ilvl="0" w:tplc="33EA289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32A3F"/>
    <w:multiLevelType w:val="hybridMultilevel"/>
    <w:tmpl w:val="BFCCA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919DF"/>
    <w:multiLevelType w:val="hybridMultilevel"/>
    <w:tmpl w:val="76308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472B99"/>
    <w:multiLevelType w:val="multilevel"/>
    <w:tmpl w:val="785E3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8FD"/>
    <w:rsid w:val="0001222C"/>
    <w:rsid w:val="000550B9"/>
    <w:rsid w:val="000B0C2C"/>
    <w:rsid w:val="000C267B"/>
    <w:rsid w:val="000D0949"/>
    <w:rsid w:val="000E131A"/>
    <w:rsid w:val="000F4483"/>
    <w:rsid w:val="000F4C93"/>
    <w:rsid w:val="001145B1"/>
    <w:rsid w:val="001B139B"/>
    <w:rsid w:val="001D001B"/>
    <w:rsid w:val="001E09AC"/>
    <w:rsid w:val="001E314C"/>
    <w:rsid w:val="00274BFB"/>
    <w:rsid w:val="00280C0A"/>
    <w:rsid w:val="002A2A7C"/>
    <w:rsid w:val="002C1A8E"/>
    <w:rsid w:val="002D70C9"/>
    <w:rsid w:val="003157FF"/>
    <w:rsid w:val="00327448"/>
    <w:rsid w:val="0035091E"/>
    <w:rsid w:val="0039644E"/>
    <w:rsid w:val="003C52F7"/>
    <w:rsid w:val="003D4EC6"/>
    <w:rsid w:val="003F7DB8"/>
    <w:rsid w:val="0041159D"/>
    <w:rsid w:val="00496D85"/>
    <w:rsid w:val="004A028B"/>
    <w:rsid w:val="004A2CCC"/>
    <w:rsid w:val="004D02E8"/>
    <w:rsid w:val="004D19ED"/>
    <w:rsid w:val="00532FE1"/>
    <w:rsid w:val="00566B20"/>
    <w:rsid w:val="005927F8"/>
    <w:rsid w:val="00594ED0"/>
    <w:rsid w:val="00607BF2"/>
    <w:rsid w:val="00610503"/>
    <w:rsid w:val="00620E82"/>
    <w:rsid w:val="00655025"/>
    <w:rsid w:val="00690922"/>
    <w:rsid w:val="006A5D8A"/>
    <w:rsid w:val="006B412F"/>
    <w:rsid w:val="006C305F"/>
    <w:rsid w:val="006D034C"/>
    <w:rsid w:val="006D78FD"/>
    <w:rsid w:val="006F7AF5"/>
    <w:rsid w:val="00715B74"/>
    <w:rsid w:val="00730BAE"/>
    <w:rsid w:val="007666CB"/>
    <w:rsid w:val="00782685"/>
    <w:rsid w:val="007A2687"/>
    <w:rsid w:val="007C108B"/>
    <w:rsid w:val="007E3C7F"/>
    <w:rsid w:val="0081742D"/>
    <w:rsid w:val="00873A78"/>
    <w:rsid w:val="00893F4E"/>
    <w:rsid w:val="00A046A4"/>
    <w:rsid w:val="00A514CF"/>
    <w:rsid w:val="00A61896"/>
    <w:rsid w:val="00A868A2"/>
    <w:rsid w:val="00A9542B"/>
    <w:rsid w:val="00AF3C40"/>
    <w:rsid w:val="00B43B3B"/>
    <w:rsid w:val="00C46437"/>
    <w:rsid w:val="00C86B23"/>
    <w:rsid w:val="00DA21D0"/>
    <w:rsid w:val="00E20C7E"/>
    <w:rsid w:val="00E22500"/>
    <w:rsid w:val="00E24612"/>
    <w:rsid w:val="00E76A6A"/>
    <w:rsid w:val="00EE6FD9"/>
    <w:rsid w:val="00EF712A"/>
    <w:rsid w:val="00F22A1A"/>
    <w:rsid w:val="00F7726F"/>
    <w:rsid w:val="00FB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953F"/>
  <w15:docId w15:val="{E2649826-79CF-41E1-9416-322C602F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78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A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8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D7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F7A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F7AF5"/>
    <w:rPr>
      <w:b/>
      <w:bCs/>
    </w:rPr>
  </w:style>
  <w:style w:type="paragraph" w:styleId="NoSpacing">
    <w:name w:val="No Spacing"/>
    <w:uiPriority w:val="1"/>
    <w:qFormat/>
    <w:rsid w:val="00AF3C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26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4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B0C2C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0F4C93"/>
  </w:style>
  <w:style w:type="character" w:customStyle="1" w:styleId="hljs-name">
    <w:name w:val="hljs-name"/>
    <w:basedOn w:val="DefaultParagraphFont"/>
    <w:rsid w:val="000F4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resilience4j/resilience4j" TargetMode="External"/><Relationship Id="rId5" Type="http://schemas.openxmlformats.org/officeDocument/2006/relationships/hyperlink" Target="https://www.youtube.com/watch?v=AqITZLJ5eZ4" TargetMode="External"/><Relationship Id="rId10" Type="http://schemas.openxmlformats.org/officeDocument/2006/relationships/hyperlink" Target="https://www.youtube.com/watch?v=b6R4dElDtR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bliblidotcom-techblog/resilience4j-circuit-breaker-implementation-on-spring-boot-9f8d195a49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6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Gupta</dc:creator>
  <cp:keywords/>
  <dc:description/>
  <cp:lastModifiedBy>Virendra Gupta</cp:lastModifiedBy>
  <cp:revision>29</cp:revision>
  <dcterms:created xsi:type="dcterms:W3CDTF">2021-10-09T19:57:00Z</dcterms:created>
  <dcterms:modified xsi:type="dcterms:W3CDTF">2022-02-20T13:34:00Z</dcterms:modified>
</cp:coreProperties>
</file>