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0FD14" w14:textId="77777777" w:rsidR="00CC3C67" w:rsidRPr="000D65CB" w:rsidRDefault="00CC3C67" w:rsidP="00CC3C67">
      <w:pPr>
        <w:spacing w:line="240" w:lineRule="auto"/>
        <w:ind w:left="8080" w:firstLine="9"/>
        <w:jc w:val="center"/>
        <w:rPr>
          <w:rFonts w:eastAsia="Calibri"/>
          <w:szCs w:val="28"/>
          <w:lang w:eastAsia="en-US"/>
        </w:rPr>
      </w:pPr>
      <w:r w:rsidRPr="000D65CB">
        <w:rPr>
          <w:rFonts w:eastAsia="Calibri"/>
          <w:szCs w:val="28"/>
          <w:lang w:eastAsia="en-US"/>
        </w:rPr>
        <w:t>ПРИЛОЖЕНИЕ</w:t>
      </w:r>
    </w:p>
    <w:p w14:paraId="4509BBE3" w14:textId="77777777" w:rsidR="00CC3C67" w:rsidRPr="000D65CB" w:rsidRDefault="00CC3C67" w:rsidP="00CC3C67">
      <w:pPr>
        <w:spacing w:line="240" w:lineRule="auto"/>
        <w:ind w:left="8080" w:firstLine="9"/>
        <w:jc w:val="center"/>
        <w:rPr>
          <w:rFonts w:eastAsia="Calibri"/>
          <w:szCs w:val="28"/>
          <w:lang w:eastAsia="en-US"/>
        </w:rPr>
      </w:pPr>
      <w:r w:rsidRPr="000D65CB">
        <w:rPr>
          <w:rFonts w:eastAsia="Calibri"/>
          <w:szCs w:val="28"/>
          <w:lang w:eastAsia="en-US"/>
        </w:rPr>
        <w:t>к Методическим указаниям по подготовке региональных проектов (утв. Советом при Губернаторе Сахалинской области по стратегическому развитию и региональным проектам</w:t>
      </w:r>
    </w:p>
    <w:p w14:paraId="2179C237" w14:textId="77777777" w:rsidR="00CC3C67" w:rsidRPr="00CC3C67" w:rsidRDefault="00CC3C67" w:rsidP="00CC3C67">
      <w:pPr>
        <w:widowControl w:val="0"/>
        <w:autoSpaceDE w:val="0"/>
        <w:autoSpaceDN w:val="0"/>
        <w:adjustRightInd w:val="0"/>
        <w:spacing w:line="240" w:lineRule="auto"/>
        <w:ind w:left="8080"/>
        <w:jc w:val="center"/>
        <w:rPr>
          <w:rFonts w:eastAsia="Calibri"/>
          <w:szCs w:val="28"/>
        </w:rPr>
      </w:pPr>
      <w:r w:rsidRPr="000D65CB">
        <w:rPr>
          <w:szCs w:val="28"/>
        </w:rPr>
        <w:t>(протокол от</w:t>
      </w:r>
      <w:r w:rsidR="000D65CB">
        <w:rPr>
          <w:szCs w:val="28"/>
        </w:rPr>
        <w:t xml:space="preserve"> 31</w:t>
      </w:r>
      <w:r w:rsidRPr="000D65CB">
        <w:rPr>
          <w:szCs w:val="28"/>
        </w:rPr>
        <w:t>.01.2019 № 1)</w:t>
      </w:r>
      <w:r w:rsidRPr="000D65CB">
        <w:rPr>
          <w:rFonts w:eastAsia="Calibri"/>
          <w:szCs w:val="28"/>
        </w:rPr>
        <w:t>)</w:t>
      </w:r>
      <w:r w:rsidRPr="00CC3C67">
        <w:rPr>
          <w:rFonts w:eastAsia="Calibri"/>
          <w:szCs w:val="28"/>
        </w:rPr>
        <w:t xml:space="preserve">  </w:t>
      </w:r>
    </w:p>
    <w:p w14:paraId="571C8E26" w14:textId="77777777" w:rsidR="008966BC" w:rsidRDefault="008966BC" w:rsidP="008966BC">
      <w:pPr>
        <w:spacing w:line="240" w:lineRule="atLeast"/>
        <w:ind w:left="8789"/>
        <w:jc w:val="center"/>
        <w:rPr>
          <w:szCs w:val="28"/>
        </w:rPr>
      </w:pPr>
      <w:r>
        <w:rPr>
          <w:szCs w:val="28"/>
        </w:rPr>
        <w:tab/>
      </w:r>
    </w:p>
    <w:p w14:paraId="7D861D4B" w14:textId="77777777" w:rsidR="008966BC" w:rsidRDefault="008966BC" w:rsidP="008966BC">
      <w:pPr>
        <w:spacing w:line="240" w:lineRule="atLeast"/>
      </w:pPr>
    </w:p>
    <w:p w14:paraId="1D1ED01E" w14:textId="77777777" w:rsidR="008966BC" w:rsidRDefault="008966BC" w:rsidP="008966BC">
      <w:pPr>
        <w:spacing w:line="240" w:lineRule="atLeast"/>
        <w:jc w:val="center"/>
        <w:rPr>
          <w:b/>
        </w:rPr>
      </w:pPr>
      <w:r>
        <w:rPr>
          <w:b/>
        </w:rPr>
        <w:t>П А С П О Р Т</w:t>
      </w:r>
    </w:p>
    <w:p w14:paraId="4222CAC4" w14:textId="77777777" w:rsidR="008966BC" w:rsidRDefault="008966BC" w:rsidP="008966BC">
      <w:pPr>
        <w:spacing w:line="120" w:lineRule="exact"/>
        <w:jc w:val="center"/>
        <w:rPr>
          <w:b/>
        </w:rPr>
      </w:pPr>
    </w:p>
    <w:p w14:paraId="4BC9A010" w14:textId="77777777" w:rsidR="008966BC" w:rsidRDefault="008966BC" w:rsidP="008966BC">
      <w:pPr>
        <w:spacing w:line="240" w:lineRule="atLeast"/>
        <w:jc w:val="center"/>
        <w:rPr>
          <w:b/>
        </w:rPr>
      </w:pPr>
      <w:r>
        <w:rPr>
          <w:b/>
        </w:rPr>
        <w:t>регионального проекта</w:t>
      </w:r>
    </w:p>
    <w:p w14:paraId="110E5E02" w14:textId="77777777" w:rsidR="008966BC" w:rsidRDefault="008966BC" w:rsidP="008966BC">
      <w:pPr>
        <w:spacing w:line="240" w:lineRule="exact"/>
      </w:pPr>
    </w:p>
    <w:p w14:paraId="6F391E2F" w14:textId="77777777" w:rsidR="008966BC" w:rsidRDefault="008966BC" w:rsidP="008966BC">
      <w:pPr>
        <w:spacing w:line="240" w:lineRule="atLeast"/>
        <w:jc w:val="center"/>
        <w:rPr>
          <w:i/>
        </w:rPr>
      </w:pPr>
      <w:r>
        <w:rPr>
          <w:i/>
        </w:rPr>
        <w:t>(наименование регионального проекта)</w:t>
      </w:r>
    </w:p>
    <w:p w14:paraId="7D47D866" w14:textId="77777777" w:rsidR="008966BC" w:rsidRDefault="008966BC" w:rsidP="008966BC">
      <w:pPr>
        <w:spacing w:line="240" w:lineRule="atLeast"/>
        <w:jc w:val="center"/>
      </w:pPr>
    </w:p>
    <w:p w14:paraId="4845AD7A" w14:textId="77777777" w:rsidR="008966BC" w:rsidRPr="00CC3C67" w:rsidRDefault="008966BC" w:rsidP="008966BC">
      <w:pPr>
        <w:spacing w:line="240" w:lineRule="atLeast"/>
        <w:jc w:val="center"/>
        <w:rPr>
          <w:b/>
        </w:rPr>
      </w:pPr>
      <w:r w:rsidRPr="00CC3C67">
        <w:rPr>
          <w:b/>
        </w:rPr>
        <w:t>1. Основные положения</w:t>
      </w:r>
    </w:p>
    <w:p w14:paraId="341CF4DE" w14:textId="77777777" w:rsidR="008966BC" w:rsidRDefault="008966BC" w:rsidP="008966BC">
      <w:pPr>
        <w:spacing w:line="240" w:lineRule="exact"/>
      </w:pP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29"/>
        <w:gridCol w:w="3647"/>
        <w:gridCol w:w="2599"/>
        <w:gridCol w:w="2969"/>
      </w:tblGrid>
      <w:tr w:rsidR="008966BC" w14:paraId="41F2A1D2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55EAB06E" w14:textId="77777777" w:rsidR="008966BC" w:rsidRDefault="00CC3C67" w:rsidP="00CC3C67">
            <w:pPr>
              <w:spacing w:after="60" w:line="240" w:lineRule="atLeast"/>
              <w:jc w:val="left"/>
            </w:pPr>
            <w:r w:rsidRPr="00CC3C67">
              <w:t>Наименование национального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277F4640" w14:textId="77777777" w:rsidR="00551C12" w:rsidRDefault="00551C12" w:rsidP="00551C12">
            <w:pPr>
              <w:spacing w:line="240" w:lineRule="atLeast"/>
            </w:pPr>
            <w:r>
              <w:t>{#</w:t>
            </w:r>
            <w:proofErr w:type="spellStart"/>
            <w:r>
              <w:t>projectNational</w:t>
            </w:r>
            <w:proofErr w:type="spellEnd"/>
            <w:r>
              <w:t>}</w:t>
            </w:r>
          </w:p>
          <w:p w14:paraId="58B6DA5E" w14:textId="77777777" w:rsidR="00551C12" w:rsidRDefault="00551C12" w:rsidP="00551C12">
            <w:pPr>
              <w:spacing w:line="240" w:lineRule="atLeast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</w:t>
            </w:r>
          </w:p>
          <w:p w14:paraId="79E42F2C" w14:textId="77777777" w:rsidR="008966BC" w:rsidRDefault="00551C12" w:rsidP="00551C12">
            <w:pPr>
              <w:spacing w:line="240" w:lineRule="atLeast"/>
            </w:pPr>
            <w:r>
              <w:t>{/</w:t>
            </w:r>
            <w:proofErr w:type="spellStart"/>
            <w:r>
              <w:t>projectNational</w:t>
            </w:r>
            <w:proofErr w:type="spellEnd"/>
            <w:r>
              <w:t>}</w:t>
            </w:r>
          </w:p>
        </w:tc>
      </w:tr>
      <w:tr w:rsidR="00CC3C67" w14:paraId="5EAEB3E0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1436D26E" w14:textId="77777777" w:rsidR="00CC3C67" w:rsidRDefault="00CC3C67" w:rsidP="00CC3C67">
            <w:pPr>
              <w:spacing w:after="60" w:line="240" w:lineRule="atLeast"/>
              <w:jc w:val="left"/>
            </w:pPr>
            <w:r>
              <w:t>Наименование федерального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163370F9" w14:textId="77777777" w:rsidR="00551C12" w:rsidRDefault="00551C12" w:rsidP="00551C12">
            <w:pPr>
              <w:spacing w:line="240" w:lineRule="atLeast"/>
            </w:pPr>
            <w:r>
              <w:t>{#</w:t>
            </w:r>
            <w:proofErr w:type="spellStart"/>
            <w:r>
              <w:t>projectFederation</w:t>
            </w:r>
            <w:proofErr w:type="spellEnd"/>
            <w:r>
              <w:t>}</w:t>
            </w:r>
          </w:p>
          <w:p w14:paraId="4E81BDF9" w14:textId="77777777" w:rsidR="00551C12" w:rsidRDefault="00551C12" w:rsidP="00551C12">
            <w:pPr>
              <w:spacing w:line="240" w:lineRule="atLeast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</w:t>
            </w:r>
          </w:p>
          <w:p w14:paraId="6261D82A" w14:textId="77777777" w:rsidR="00CC3C67" w:rsidRDefault="00551C12" w:rsidP="00551C12">
            <w:pPr>
              <w:spacing w:line="240" w:lineRule="atLeast"/>
            </w:pPr>
            <w:r>
              <w:t>{/</w:t>
            </w:r>
            <w:proofErr w:type="spellStart"/>
            <w:r>
              <w:t>projectFederation</w:t>
            </w:r>
            <w:proofErr w:type="spellEnd"/>
            <w:r>
              <w:t>}</w:t>
            </w:r>
          </w:p>
        </w:tc>
      </w:tr>
      <w:tr w:rsidR="008966BC" w:rsidRPr="00F4039C" w14:paraId="48159E99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6F377270" w14:textId="77777777" w:rsidR="008966BC" w:rsidRDefault="008966BC" w:rsidP="00CC3C67">
            <w:pPr>
              <w:spacing w:after="60" w:line="240" w:lineRule="atLeast"/>
              <w:jc w:val="left"/>
            </w:pPr>
            <w:r>
              <w:t>Краткое наименование регионального проекта</w:t>
            </w:r>
          </w:p>
        </w:tc>
        <w:tc>
          <w:tcPr>
            <w:tcW w:w="3704" w:type="dxa"/>
            <w:shd w:val="clear" w:color="auto" w:fill="auto"/>
            <w:vAlign w:val="center"/>
          </w:tcPr>
          <w:p w14:paraId="3D2E1944" w14:textId="77777777" w:rsidR="008966BC" w:rsidRDefault="00551C12" w:rsidP="008343F7">
            <w:pPr>
              <w:spacing w:line="240" w:lineRule="atLeast"/>
              <w:jc w:val="left"/>
            </w:pPr>
            <w:r w:rsidRPr="00551C12">
              <w:t>{</w:t>
            </w:r>
            <w:proofErr w:type="spellStart"/>
            <w:r w:rsidRPr="00551C12">
              <w:t>name</w:t>
            </w:r>
            <w:proofErr w:type="spellEnd"/>
            <w:r w:rsidRPr="00551C12">
              <w:t>}</w:t>
            </w:r>
          </w:p>
        </w:tc>
        <w:tc>
          <w:tcPr>
            <w:tcW w:w="2638" w:type="dxa"/>
            <w:shd w:val="clear" w:color="auto" w:fill="auto"/>
            <w:vAlign w:val="center"/>
          </w:tcPr>
          <w:p w14:paraId="2C8C12CE" w14:textId="77777777" w:rsidR="008966BC" w:rsidRDefault="008966BC" w:rsidP="008343F7">
            <w:pPr>
              <w:spacing w:line="240" w:lineRule="atLeast"/>
              <w:jc w:val="center"/>
            </w:pPr>
            <w:r>
              <w:t>Срок начала и окончания проекта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14BA3F28" w14:textId="77777777" w:rsidR="008966BC" w:rsidRPr="00551C12" w:rsidRDefault="00551C12" w:rsidP="008343F7">
            <w:pPr>
              <w:spacing w:line="240" w:lineRule="atLeast"/>
              <w:jc w:val="left"/>
              <w:rPr>
                <w:lang w:val="en-US"/>
              </w:rPr>
            </w:pPr>
            <w:r w:rsidRPr="00551C12">
              <w:rPr>
                <w:lang w:val="en-US"/>
              </w:rPr>
              <w:t>{</w:t>
            </w:r>
            <w:proofErr w:type="spellStart"/>
            <w:r w:rsidRPr="00551C12">
              <w:rPr>
                <w:lang w:val="en-US"/>
              </w:rPr>
              <w:t>datePlannedStart|dateFormat</w:t>
            </w:r>
            <w:proofErr w:type="spellEnd"/>
            <w:r w:rsidRPr="00551C12">
              <w:rPr>
                <w:lang w:val="en-US"/>
              </w:rPr>
              <w:t>:`</w:t>
            </w:r>
            <w:proofErr w:type="spellStart"/>
            <w:r w:rsidRPr="00551C12">
              <w:rPr>
                <w:lang w:val="en-US"/>
              </w:rPr>
              <w:t>ru</w:t>
            </w:r>
            <w:proofErr w:type="spellEnd"/>
            <w:r w:rsidRPr="00551C12">
              <w:rPr>
                <w:lang w:val="en-US"/>
              </w:rPr>
              <w:t>`} - {</w:t>
            </w:r>
            <w:proofErr w:type="spellStart"/>
            <w:r w:rsidRPr="00551C12">
              <w:rPr>
                <w:lang w:val="en-US"/>
              </w:rPr>
              <w:t>datePlannedEnd|dateFormat</w:t>
            </w:r>
            <w:proofErr w:type="spellEnd"/>
            <w:r w:rsidRPr="00551C12">
              <w:rPr>
                <w:lang w:val="en-US"/>
              </w:rPr>
              <w:t>:`</w:t>
            </w:r>
            <w:proofErr w:type="spellStart"/>
            <w:r w:rsidRPr="00551C12">
              <w:rPr>
                <w:lang w:val="en-US"/>
              </w:rPr>
              <w:t>ru</w:t>
            </w:r>
            <w:proofErr w:type="spellEnd"/>
            <w:r w:rsidRPr="00551C12">
              <w:rPr>
                <w:lang w:val="en-US"/>
              </w:rPr>
              <w:t>`}</w:t>
            </w:r>
          </w:p>
        </w:tc>
      </w:tr>
      <w:tr w:rsidR="003E37F6" w14:paraId="29D0CE99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00722ED9" w14:textId="77777777" w:rsidR="003E37F6" w:rsidRDefault="003E37F6" w:rsidP="008343F7">
            <w:pPr>
              <w:spacing w:after="60" w:line="240" w:lineRule="atLeast"/>
              <w:jc w:val="left"/>
            </w:pPr>
            <w:r>
              <w:t>Куратор регионального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377BF773" w14:textId="77777777" w:rsidR="003E37F6" w:rsidRDefault="00551C12" w:rsidP="008343F7">
            <w:pPr>
              <w:spacing w:line="240" w:lineRule="atLeast"/>
              <w:rPr>
                <w:szCs w:val="28"/>
              </w:rPr>
            </w:pPr>
            <w:r w:rsidRPr="00551C12">
              <w:rPr>
                <w:szCs w:val="28"/>
              </w:rPr>
              <w:t>{</w:t>
            </w:r>
            <w:proofErr w:type="spellStart"/>
            <w:r w:rsidRPr="00551C12">
              <w:rPr>
                <w:szCs w:val="28"/>
              </w:rPr>
              <w:t>curator.person.surname</w:t>
            </w:r>
            <w:proofErr w:type="spellEnd"/>
            <w:r w:rsidRPr="00551C12">
              <w:rPr>
                <w:szCs w:val="28"/>
              </w:rPr>
              <w:t>} {curator.person.name} {</w:t>
            </w:r>
            <w:proofErr w:type="spellStart"/>
            <w:r w:rsidRPr="00551C12">
              <w:rPr>
                <w:szCs w:val="28"/>
              </w:rPr>
              <w:t>curator.person.patronymic</w:t>
            </w:r>
            <w:proofErr w:type="spellEnd"/>
            <w:r w:rsidRPr="00551C12">
              <w:rPr>
                <w:szCs w:val="28"/>
              </w:rPr>
              <w:t>}, {</w:t>
            </w:r>
            <w:proofErr w:type="spellStart"/>
            <w:r w:rsidRPr="00551C12">
              <w:rPr>
                <w:szCs w:val="28"/>
              </w:rPr>
              <w:t>curator.position</w:t>
            </w:r>
            <w:proofErr w:type="spellEnd"/>
            <w:r w:rsidRPr="00551C12">
              <w:rPr>
                <w:szCs w:val="28"/>
              </w:rPr>
              <w:t>}, {curator.organization.name}</w:t>
            </w:r>
          </w:p>
        </w:tc>
      </w:tr>
      <w:tr w:rsidR="008966BC" w14:paraId="337F927C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4A927E07" w14:textId="77777777" w:rsidR="008966BC" w:rsidRDefault="008966BC" w:rsidP="008343F7">
            <w:pPr>
              <w:spacing w:after="60" w:line="240" w:lineRule="atLeast"/>
              <w:jc w:val="left"/>
            </w:pPr>
            <w:r>
              <w:t>Руководитель регионального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70F9A017" w14:textId="77777777" w:rsidR="008966BC" w:rsidRDefault="00551C12" w:rsidP="008343F7">
            <w:pPr>
              <w:spacing w:line="240" w:lineRule="atLeast"/>
              <w:rPr>
                <w:szCs w:val="28"/>
              </w:rPr>
            </w:pPr>
            <w:r w:rsidRPr="00551C12">
              <w:rPr>
                <w:szCs w:val="28"/>
              </w:rPr>
              <w:t>{</w:t>
            </w:r>
            <w:proofErr w:type="spellStart"/>
            <w:r w:rsidRPr="00551C12">
              <w:rPr>
                <w:szCs w:val="28"/>
              </w:rPr>
              <w:t>head.person.surname</w:t>
            </w:r>
            <w:proofErr w:type="spellEnd"/>
            <w:r w:rsidRPr="00551C12">
              <w:rPr>
                <w:szCs w:val="28"/>
              </w:rPr>
              <w:t>} {head.person.name} {</w:t>
            </w:r>
            <w:proofErr w:type="spellStart"/>
            <w:r w:rsidRPr="00551C12">
              <w:rPr>
                <w:szCs w:val="28"/>
              </w:rPr>
              <w:t>head.person.patronymic</w:t>
            </w:r>
            <w:proofErr w:type="spellEnd"/>
            <w:r w:rsidRPr="00551C12">
              <w:rPr>
                <w:szCs w:val="28"/>
              </w:rPr>
              <w:t>}, {</w:t>
            </w:r>
            <w:proofErr w:type="spellStart"/>
            <w:r w:rsidRPr="00551C12">
              <w:rPr>
                <w:szCs w:val="28"/>
              </w:rPr>
              <w:t>head.position</w:t>
            </w:r>
            <w:proofErr w:type="spellEnd"/>
            <w:r w:rsidRPr="00551C12">
              <w:rPr>
                <w:szCs w:val="28"/>
              </w:rPr>
              <w:t>}</w:t>
            </w:r>
          </w:p>
        </w:tc>
      </w:tr>
      <w:tr w:rsidR="008966BC" w:rsidRPr="00F4039C" w14:paraId="5B4853F8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402369E7" w14:textId="77777777" w:rsidR="008966BC" w:rsidRPr="00B67205" w:rsidRDefault="008966BC" w:rsidP="008343F7">
            <w:pPr>
              <w:spacing w:after="60" w:line="240" w:lineRule="atLeast"/>
              <w:jc w:val="left"/>
            </w:pPr>
            <w:r w:rsidRPr="00B67205">
              <w:lastRenderedPageBreak/>
              <w:t>Администратор регионального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29A28801" w14:textId="77777777" w:rsidR="008966BC" w:rsidRPr="00551C12" w:rsidRDefault="00551C12" w:rsidP="008343F7">
            <w:pPr>
              <w:spacing w:line="240" w:lineRule="atLeast"/>
              <w:rPr>
                <w:rFonts w:eastAsia="Arial Unicode MS"/>
                <w:sz w:val="26"/>
                <w:szCs w:val="26"/>
                <w:lang w:val="en-US" w:eastAsia="en-US"/>
              </w:rPr>
            </w:pPr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administrator.person.surname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 {administrator.person.name} 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administrator.person.patronymic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}, 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administrator.position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}, {administrator.organization.name}</w:t>
            </w:r>
          </w:p>
        </w:tc>
      </w:tr>
      <w:tr w:rsidR="00CC3C67" w:rsidRPr="00F4039C" w14:paraId="085F4DE0" w14:textId="77777777" w:rsidTr="00EA6555">
        <w:trPr>
          <w:cantSplit/>
        </w:trPr>
        <w:tc>
          <w:tcPr>
            <w:tcW w:w="5210" w:type="dxa"/>
            <w:shd w:val="clear" w:color="auto" w:fill="auto"/>
            <w:vAlign w:val="center"/>
          </w:tcPr>
          <w:p w14:paraId="00CA477C" w14:textId="77777777" w:rsidR="00CC3C67" w:rsidRPr="00B67205" w:rsidRDefault="00CC3C67" w:rsidP="008343F7">
            <w:pPr>
              <w:spacing w:after="60" w:line="240" w:lineRule="atLeast"/>
              <w:jc w:val="left"/>
            </w:pPr>
            <w:r w:rsidRPr="00CC3C67">
              <w:t>Координатор регионального проекта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6B251338" w14:textId="77777777" w:rsidR="00CC3C67" w:rsidRPr="00551C12" w:rsidRDefault="00551C12" w:rsidP="008343F7">
            <w:pPr>
              <w:spacing w:line="240" w:lineRule="atLeast"/>
              <w:rPr>
                <w:rFonts w:eastAsia="Arial Unicode MS"/>
                <w:sz w:val="26"/>
                <w:szCs w:val="26"/>
                <w:lang w:val="en-US" w:eastAsia="en-US"/>
              </w:rPr>
            </w:pPr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coordinator.person.surname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 {coordinator.person.name} 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coordinator.person.patronymic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}, {</w:t>
            </w:r>
            <w:proofErr w:type="spellStart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coordinator.position</w:t>
            </w:r>
            <w:proofErr w:type="spellEnd"/>
            <w:r w:rsidRPr="00551C12">
              <w:rPr>
                <w:rFonts w:eastAsia="Arial Unicode MS"/>
                <w:sz w:val="26"/>
                <w:szCs w:val="26"/>
                <w:lang w:val="en-US" w:eastAsia="en-US"/>
              </w:rPr>
              <w:t>}</w:t>
            </w:r>
          </w:p>
        </w:tc>
      </w:tr>
      <w:tr w:rsidR="008966BC" w14:paraId="040C7EC9" w14:textId="77777777" w:rsidTr="00EA6555">
        <w:trPr>
          <w:cantSplit/>
          <w:trHeight w:val="748"/>
        </w:trPr>
        <w:tc>
          <w:tcPr>
            <w:tcW w:w="5210" w:type="dxa"/>
            <w:shd w:val="clear" w:color="auto" w:fill="auto"/>
            <w:vAlign w:val="center"/>
          </w:tcPr>
          <w:p w14:paraId="4B3B3310" w14:textId="77777777" w:rsidR="008966BC" w:rsidRPr="00B67205" w:rsidRDefault="008966BC" w:rsidP="00CC3C67">
            <w:pPr>
              <w:spacing w:after="60" w:line="240" w:lineRule="atLeast"/>
              <w:jc w:val="left"/>
              <w:rPr>
                <w:i/>
                <w:sz w:val="26"/>
                <w:szCs w:val="26"/>
              </w:rPr>
            </w:pPr>
            <w:r w:rsidRPr="00B67205">
              <w:t xml:space="preserve">Связь с государственными программами </w:t>
            </w:r>
            <w:r w:rsidR="00CC3C67">
              <w:t>Сахалинской области</w:t>
            </w:r>
          </w:p>
        </w:tc>
        <w:tc>
          <w:tcPr>
            <w:tcW w:w="9356" w:type="dxa"/>
            <w:gridSpan w:val="3"/>
            <w:shd w:val="clear" w:color="auto" w:fill="auto"/>
            <w:vAlign w:val="center"/>
          </w:tcPr>
          <w:p w14:paraId="3922B87E" w14:textId="77777777" w:rsidR="008966BC" w:rsidRPr="00551C12" w:rsidRDefault="00551C12" w:rsidP="008343F7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551C12">
              <w:rPr>
                <w:sz w:val="26"/>
                <w:szCs w:val="26"/>
              </w:rPr>
              <w:t>{</w:t>
            </w:r>
            <w:proofErr w:type="spellStart"/>
            <w:r w:rsidRPr="00551C12">
              <w:rPr>
                <w:sz w:val="26"/>
                <w:szCs w:val="26"/>
              </w:rPr>
              <w:t>linkGosProgram</w:t>
            </w:r>
            <w:proofErr w:type="spellEnd"/>
            <w:r w:rsidRPr="00551C12">
              <w:rPr>
                <w:sz w:val="26"/>
                <w:szCs w:val="26"/>
              </w:rPr>
              <w:t>}</w:t>
            </w:r>
          </w:p>
        </w:tc>
      </w:tr>
    </w:tbl>
    <w:p w14:paraId="6E68A3A8" w14:textId="77777777" w:rsidR="008966BC" w:rsidRDefault="008966BC" w:rsidP="008966BC">
      <w:pPr>
        <w:spacing w:line="240" w:lineRule="atLeast"/>
        <w:jc w:val="center"/>
      </w:pPr>
    </w:p>
    <w:p w14:paraId="3F5B5E8A" w14:textId="77777777" w:rsidR="008966BC" w:rsidRPr="00CC3C67" w:rsidRDefault="008966BC" w:rsidP="008966BC">
      <w:pPr>
        <w:spacing w:line="240" w:lineRule="atLeast"/>
        <w:jc w:val="center"/>
        <w:rPr>
          <w:b/>
        </w:rPr>
      </w:pPr>
      <w:r>
        <w:br w:type="page"/>
      </w:r>
      <w:r w:rsidRPr="00CC3C67">
        <w:rPr>
          <w:b/>
        </w:rPr>
        <w:lastRenderedPageBreak/>
        <w:t>2. Цель и показатели регионального проекта</w:t>
      </w:r>
    </w:p>
    <w:p w14:paraId="2F46AD60" w14:textId="77777777" w:rsidR="008966BC" w:rsidRDefault="008966BC" w:rsidP="008966BC">
      <w:pPr>
        <w:spacing w:line="240" w:lineRule="atLeast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1"/>
        <w:gridCol w:w="3387"/>
        <w:gridCol w:w="1412"/>
        <w:gridCol w:w="1552"/>
        <w:gridCol w:w="1552"/>
        <w:gridCol w:w="866"/>
        <w:gridCol w:w="867"/>
        <w:gridCol w:w="867"/>
        <w:gridCol w:w="867"/>
        <w:gridCol w:w="867"/>
        <w:gridCol w:w="867"/>
        <w:gridCol w:w="867"/>
      </w:tblGrid>
      <w:tr w:rsidR="008966BC" w:rsidRPr="002D5714" w14:paraId="7051A7D7" w14:textId="77777777" w:rsidTr="002F49C4">
        <w:trPr>
          <w:trHeight w:val="631"/>
        </w:trPr>
        <w:tc>
          <w:tcPr>
            <w:tcW w:w="14628" w:type="dxa"/>
            <w:gridSpan w:val="12"/>
            <w:shd w:val="clear" w:color="auto" w:fill="auto"/>
            <w:vAlign w:val="center"/>
          </w:tcPr>
          <w:p w14:paraId="4575FC2A" w14:textId="77777777" w:rsidR="00D96B6C" w:rsidRPr="00D96B6C" w:rsidRDefault="00D96B6C" w:rsidP="00025BBA">
            <w:pPr>
              <w:spacing w:line="240" w:lineRule="atLeast"/>
              <w:jc w:val="center"/>
              <w:rPr>
                <w:rFonts w:eastAsia="Arial Unicode MS"/>
                <w:bCs/>
                <w:color w:val="000000"/>
                <w:szCs w:val="28"/>
                <w:u w:color="000000"/>
              </w:rPr>
            </w:pPr>
            <w:r w:rsidRPr="00D96B6C">
              <w:rPr>
                <w:rFonts w:eastAsia="Arial Unicode MS"/>
                <w:bCs/>
                <w:color w:val="000000"/>
                <w:szCs w:val="28"/>
                <w:u w:color="000000"/>
              </w:rPr>
              <w:t>{</w:t>
            </w:r>
            <w:proofErr w:type="spellStart"/>
            <w:r w:rsidRPr="00D96B6C">
              <w:rPr>
                <w:rFonts w:eastAsia="Arial Unicode MS"/>
                <w:bCs/>
                <w:color w:val="000000"/>
                <w:szCs w:val="28"/>
                <w:u w:color="000000"/>
              </w:rPr>
              <w:t>descript</w:t>
            </w:r>
            <w:proofErr w:type="spellEnd"/>
            <w:r w:rsidRPr="00D96B6C">
              <w:rPr>
                <w:rFonts w:eastAsia="Arial Unicode MS"/>
                <w:bCs/>
                <w:color w:val="000000"/>
                <w:szCs w:val="28"/>
                <w:u w:color="000000"/>
              </w:rPr>
              <w:t>}</w:t>
            </w:r>
          </w:p>
          <w:p w14:paraId="5A57AB40" w14:textId="77777777" w:rsidR="008966BC" w:rsidRPr="002D5714" w:rsidRDefault="008966BC" w:rsidP="00025BBA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(цель регионального проекта с указанием даты достижения 1-2 основных показателей на конец его реализации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</w:tc>
      </w:tr>
      <w:tr w:rsidR="008966BC" w:rsidRPr="002D5714" w14:paraId="082292D4" w14:textId="77777777" w:rsidTr="002F49C4">
        <w:tc>
          <w:tcPr>
            <w:tcW w:w="593" w:type="dxa"/>
            <w:vMerge w:val="restart"/>
            <w:shd w:val="clear" w:color="auto" w:fill="auto"/>
            <w:vAlign w:val="center"/>
          </w:tcPr>
          <w:p w14:paraId="07A0CB09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№ п/п</w:t>
            </w:r>
          </w:p>
        </w:tc>
        <w:tc>
          <w:tcPr>
            <w:tcW w:w="3403" w:type="dxa"/>
            <w:vMerge w:val="restart"/>
            <w:shd w:val="clear" w:color="auto" w:fill="auto"/>
            <w:vAlign w:val="center"/>
          </w:tcPr>
          <w:p w14:paraId="3E99C959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Наименование показателя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CCE3433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Тип показателя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vAlign w:val="center"/>
          </w:tcPr>
          <w:p w14:paraId="7DB54C56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Базовое значение</w:t>
            </w:r>
          </w:p>
        </w:tc>
        <w:tc>
          <w:tcPr>
            <w:tcW w:w="6096" w:type="dxa"/>
            <w:gridSpan w:val="7"/>
            <w:shd w:val="clear" w:color="auto" w:fill="auto"/>
            <w:vAlign w:val="center"/>
          </w:tcPr>
          <w:p w14:paraId="2F3E67D8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Период, год</w:t>
            </w:r>
          </w:p>
        </w:tc>
      </w:tr>
      <w:tr w:rsidR="00D96B6C" w:rsidRPr="002D5714" w14:paraId="275E53D8" w14:textId="77777777" w:rsidTr="00CF2483">
        <w:trPr>
          <w:trHeight w:val="322"/>
        </w:trPr>
        <w:tc>
          <w:tcPr>
            <w:tcW w:w="593" w:type="dxa"/>
            <w:vMerge/>
            <w:shd w:val="clear" w:color="auto" w:fill="auto"/>
            <w:vAlign w:val="center"/>
          </w:tcPr>
          <w:p w14:paraId="31677BD3" w14:textId="77777777" w:rsidR="00D96B6C" w:rsidRPr="002D5714" w:rsidRDefault="00D96B6C" w:rsidP="00D96B6C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3403" w:type="dxa"/>
            <w:vMerge/>
            <w:shd w:val="clear" w:color="auto" w:fill="auto"/>
            <w:vAlign w:val="center"/>
          </w:tcPr>
          <w:p w14:paraId="6A0618F4" w14:textId="77777777" w:rsidR="00D96B6C" w:rsidRPr="002D5714" w:rsidRDefault="00D96B6C" w:rsidP="00D96B6C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06F8378A" w14:textId="77777777" w:rsidR="00D96B6C" w:rsidRPr="002D5714" w:rsidRDefault="00D96B6C" w:rsidP="00D96B6C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vAlign w:val="center"/>
          </w:tcPr>
          <w:p w14:paraId="7B775603" w14:textId="77777777" w:rsidR="00D96B6C" w:rsidRPr="002D5714" w:rsidRDefault="00D96B6C" w:rsidP="00D96B6C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870" w:type="dxa"/>
            <w:vMerge w:val="restart"/>
            <w:shd w:val="clear" w:color="auto" w:fill="auto"/>
          </w:tcPr>
          <w:p w14:paraId="2C2BA9BA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221B0922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()+1}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023A188D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()+2}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09CC795F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()+3}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0458E212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()+4}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60E58B9E" w14:textId="77777777" w:rsidR="00D96B6C" w:rsidRPr="00EB60C6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()+5}</w:t>
            </w:r>
          </w:p>
        </w:tc>
        <w:tc>
          <w:tcPr>
            <w:tcW w:w="871" w:type="dxa"/>
            <w:vMerge w:val="restart"/>
            <w:shd w:val="clear" w:color="auto" w:fill="auto"/>
          </w:tcPr>
          <w:p w14:paraId="612A1B18" w14:textId="77777777" w:rsidR="00D96B6C" w:rsidRDefault="00D96B6C" w:rsidP="00D96B6C">
            <w:r w:rsidRPr="00EB60C6">
              <w:t>{</w:t>
            </w:r>
            <w:proofErr w:type="spellStart"/>
            <w:r w:rsidRPr="00EB60C6">
              <w:t>datePlannedStart.getFullYear</w:t>
            </w:r>
            <w:proofErr w:type="spellEnd"/>
            <w:r w:rsidRPr="00EB60C6">
              <w:t>()+6}</w:t>
            </w:r>
          </w:p>
        </w:tc>
      </w:tr>
      <w:tr w:rsidR="008966BC" w:rsidRPr="002D5714" w14:paraId="27CBD4C3" w14:textId="77777777" w:rsidTr="007A3B4F">
        <w:tc>
          <w:tcPr>
            <w:tcW w:w="593" w:type="dxa"/>
            <w:vMerge/>
            <w:shd w:val="clear" w:color="auto" w:fill="auto"/>
            <w:vAlign w:val="center"/>
          </w:tcPr>
          <w:p w14:paraId="68C33D10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3403" w:type="dxa"/>
            <w:vMerge/>
            <w:shd w:val="clear" w:color="auto" w:fill="auto"/>
            <w:vAlign w:val="center"/>
          </w:tcPr>
          <w:p w14:paraId="250A867A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1FD5ACDF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355A37A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Значение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6D6F90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Дата</w:t>
            </w:r>
          </w:p>
        </w:tc>
        <w:tc>
          <w:tcPr>
            <w:tcW w:w="870" w:type="dxa"/>
            <w:vMerge/>
            <w:shd w:val="clear" w:color="auto" w:fill="auto"/>
            <w:vAlign w:val="center"/>
          </w:tcPr>
          <w:p w14:paraId="6C5DC4E5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  <w:lang w:val="en-US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6457805F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  <w:lang w:val="en-US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0BE4AE08" w14:textId="77777777" w:rsidR="008966BC" w:rsidRPr="002D5714" w:rsidRDefault="008966BC" w:rsidP="008343F7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5EF52380" w14:textId="77777777" w:rsidR="008966BC" w:rsidRPr="002D5714" w:rsidRDefault="008966BC" w:rsidP="008343F7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7D5FC0FC" w14:textId="77777777" w:rsidR="008966BC" w:rsidRPr="002D5714" w:rsidRDefault="008966BC" w:rsidP="008343F7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5D7B7B6E" w14:textId="77777777" w:rsidR="008966BC" w:rsidRPr="002D5714" w:rsidRDefault="008966BC" w:rsidP="008343F7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</w:p>
        </w:tc>
        <w:tc>
          <w:tcPr>
            <w:tcW w:w="871" w:type="dxa"/>
            <w:vMerge/>
            <w:shd w:val="clear" w:color="auto" w:fill="auto"/>
            <w:vAlign w:val="center"/>
          </w:tcPr>
          <w:p w14:paraId="653B1CC6" w14:textId="77777777" w:rsidR="008966BC" w:rsidRPr="002D5714" w:rsidRDefault="008966BC" w:rsidP="008343F7">
            <w:pPr>
              <w:spacing w:line="240" w:lineRule="atLeast"/>
              <w:jc w:val="center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</w:p>
        </w:tc>
      </w:tr>
      <w:tr w:rsidR="008966BC" w:rsidRPr="002D5714" w14:paraId="1C6FBC7E" w14:textId="77777777" w:rsidTr="002F49C4">
        <w:trPr>
          <w:trHeight w:val="70"/>
        </w:trPr>
        <w:tc>
          <w:tcPr>
            <w:tcW w:w="14628" w:type="dxa"/>
            <w:gridSpan w:val="12"/>
            <w:shd w:val="clear" w:color="auto" w:fill="auto"/>
          </w:tcPr>
          <w:p w14:paraId="51AE07D8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i/>
                <w:szCs w:val="28"/>
              </w:rPr>
              <w:t>(наименование показателя федерального проекта)</w:t>
            </w:r>
          </w:p>
        </w:tc>
      </w:tr>
      <w:tr w:rsidR="00D96B6C" w:rsidRPr="002D5714" w14:paraId="2E2F1FB5" w14:textId="77777777" w:rsidTr="00CF2483">
        <w:trPr>
          <w:trHeight w:val="966"/>
        </w:trPr>
        <w:tc>
          <w:tcPr>
            <w:tcW w:w="593" w:type="dxa"/>
            <w:shd w:val="clear" w:color="auto" w:fill="auto"/>
          </w:tcPr>
          <w:p w14:paraId="059EEB25" w14:textId="77777777" w:rsidR="00D96B6C" w:rsidRPr="00D96B6C" w:rsidRDefault="00D96B6C" w:rsidP="00D96B6C">
            <w:pPr>
              <w:spacing w:line="240" w:lineRule="atLeast"/>
              <w:jc w:val="center"/>
              <w:rPr>
                <w:szCs w:val="28"/>
              </w:rPr>
            </w:pPr>
            <w:r w:rsidRPr="00D96B6C">
              <w:rPr>
                <w:szCs w:val="28"/>
              </w:rPr>
              <w:t>{#</w:t>
            </w:r>
            <w:proofErr w:type="spellStart"/>
            <w:r w:rsidRPr="00D96B6C">
              <w:rPr>
                <w:szCs w:val="28"/>
              </w:rPr>
              <w:t>indicatorBasic</w:t>
            </w:r>
            <w:proofErr w:type="spellEnd"/>
            <w:r w:rsidRPr="00D96B6C">
              <w:rPr>
                <w:szCs w:val="28"/>
              </w:rPr>
              <w:t>}</w:t>
            </w:r>
          </w:p>
          <w:p w14:paraId="3CAF94DA" w14:textId="77777777" w:rsidR="00D96B6C" w:rsidRPr="002D5714" w:rsidRDefault="00D96B6C" w:rsidP="00D96B6C">
            <w:pPr>
              <w:spacing w:line="240" w:lineRule="atLeast"/>
              <w:jc w:val="center"/>
              <w:rPr>
                <w:szCs w:val="28"/>
              </w:rPr>
            </w:pPr>
            <w:r w:rsidRPr="00D96B6C">
              <w:rPr>
                <w:szCs w:val="28"/>
              </w:rPr>
              <w:t>1.</w:t>
            </w:r>
          </w:p>
        </w:tc>
        <w:tc>
          <w:tcPr>
            <w:tcW w:w="3403" w:type="dxa"/>
            <w:shd w:val="clear" w:color="auto" w:fill="auto"/>
          </w:tcPr>
          <w:p w14:paraId="36EE41B1" w14:textId="77777777" w:rsidR="00D96B6C" w:rsidRPr="002D5714" w:rsidRDefault="00D96B6C" w:rsidP="00D96B6C">
            <w:pPr>
              <w:spacing w:line="240" w:lineRule="atLeast"/>
              <w:jc w:val="left"/>
              <w:rPr>
                <w:szCs w:val="28"/>
              </w:rPr>
            </w:pPr>
            <w:r w:rsidRPr="00D96B6C">
              <w:rPr>
                <w:szCs w:val="28"/>
              </w:rPr>
              <w:t>{</w:t>
            </w:r>
            <w:proofErr w:type="spellStart"/>
            <w:r w:rsidRPr="00D96B6C">
              <w:rPr>
                <w:szCs w:val="28"/>
              </w:rPr>
              <w:t>name</w:t>
            </w:r>
            <w:proofErr w:type="spellEnd"/>
            <w:r w:rsidRPr="00D96B6C">
              <w:rPr>
                <w:szCs w:val="28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5AFC9D" w14:textId="77777777" w:rsidR="00D96B6C" w:rsidRPr="00D96B6C" w:rsidRDefault="00D96B6C" w:rsidP="00D96B6C">
            <w:pPr>
              <w:spacing w:line="240" w:lineRule="atLeast"/>
              <w:ind w:left="-57" w:right="-57"/>
              <w:jc w:val="center"/>
              <w:rPr>
                <w:rFonts w:eastAsia="Arial Unicode MS"/>
                <w:szCs w:val="28"/>
                <w:u w:color="000000"/>
              </w:rPr>
            </w:pPr>
            <w:r w:rsidRPr="00D96B6C">
              <w:rPr>
                <w:rFonts w:eastAsia="Arial Unicode MS"/>
                <w:szCs w:val="28"/>
                <w:u w:color="000000"/>
              </w:rPr>
              <w:t>{</w:t>
            </w:r>
            <w:proofErr w:type="spellStart"/>
            <w:r w:rsidRPr="00D96B6C">
              <w:rPr>
                <w:rFonts w:eastAsia="Arial Unicode MS"/>
                <w:szCs w:val="28"/>
                <w:u w:color="000000"/>
              </w:rPr>
              <w:t>typeIndicatorprint</w:t>
            </w:r>
            <w:proofErr w:type="spellEnd"/>
            <w:r w:rsidRPr="00D96B6C">
              <w:rPr>
                <w:rFonts w:eastAsia="Arial Unicode MS"/>
                <w:szCs w:val="28"/>
                <w:u w:color="000000"/>
              </w:rPr>
              <w:t>}</w:t>
            </w:r>
          </w:p>
          <w:p w14:paraId="569A00A7" w14:textId="77777777" w:rsidR="00D96B6C" w:rsidRPr="002D5714" w:rsidRDefault="00D96B6C" w:rsidP="00D96B6C">
            <w:pPr>
              <w:spacing w:line="240" w:lineRule="atLeast"/>
              <w:ind w:left="-57" w:right="-57"/>
              <w:jc w:val="center"/>
              <w:rPr>
                <w:i/>
                <w:szCs w:val="28"/>
              </w:rPr>
            </w:pPr>
            <w:r w:rsidRPr="002D5714">
              <w:rPr>
                <w:rFonts w:eastAsia="Arial Unicode MS"/>
                <w:i/>
                <w:szCs w:val="28"/>
                <w:u w:color="000000"/>
              </w:rPr>
              <w:t>(</w:t>
            </w:r>
            <w:r w:rsidRPr="002D5714">
              <w:rPr>
                <w:i/>
                <w:szCs w:val="28"/>
              </w:rPr>
              <w:t xml:space="preserve">основной, </w:t>
            </w:r>
            <w:r w:rsidRPr="002D5714">
              <w:rPr>
                <w:rFonts w:eastAsia="Arial Unicode MS"/>
                <w:i/>
                <w:szCs w:val="28"/>
                <w:u w:color="000000"/>
              </w:rPr>
              <w:t>д</w:t>
            </w:r>
            <w:r w:rsidRPr="002D5714">
              <w:rPr>
                <w:i/>
                <w:szCs w:val="28"/>
              </w:rPr>
              <w:t>ополни-тельный</w:t>
            </w:r>
            <w:r w:rsidRPr="002D5714">
              <w:rPr>
                <w:rFonts w:eastAsia="Arial Unicode MS"/>
                <w:i/>
                <w:szCs w:val="28"/>
                <w:u w:color="000000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6D17FCFA" w14:textId="77777777" w:rsidR="00D96B6C" w:rsidRPr="00DC302F" w:rsidRDefault="00D96B6C" w:rsidP="00D96B6C">
            <w:r w:rsidRPr="00DC302F">
              <w:t>{</w:t>
            </w:r>
            <w:proofErr w:type="spellStart"/>
            <w:r w:rsidRPr="00DC302F">
              <w:t>defPlanValue</w:t>
            </w:r>
            <w:proofErr w:type="spellEnd"/>
            <w:r w:rsidRPr="00DC302F">
              <w:t>}</w:t>
            </w:r>
          </w:p>
        </w:tc>
        <w:tc>
          <w:tcPr>
            <w:tcW w:w="1559" w:type="dxa"/>
            <w:shd w:val="clear" w:color="auto" w:fill="auto"/>
          </w:tcPr>
          <w:p w14:paraId="4C50FBC1" w14:textId="77777777" w:rsidR="00D96B6C" w:rsidRPr="00DC302F" w:rsidRDefault="00D96B6C" w:rsidP="00D96B6C">
            <w:r w:rsidRPr="00DC302F">
              <w:t>{</w:t>
            </w:r>
            <w:proofErr w:type="spellStart"/>
            <w:r w:rsidRPr="00DC302F">
              <w:t>datebasicValue|dateFormat</w:t>
            </w:r>
            <w:proofErr w:type="spellEnd"/>
            <w:r w:rsidRPr="00DC302F">
              <w:t>:`</w:t>
            </w:r>
            <w:proofErr w:type="spellStart"/>
            <w:r w:rsidRPr="00DC302F">
              <w:t>ru</w:t>
            </w:r>
            <w:proofErr w:type="spellEnd"/>
            <w:r w:rsidRPr="00DC302F">
              <w:t>`}</w:t>
            </w:r>
          </w:p>
        </w:tc>
        <w:tc>
          <w:tcPr>
            <w:tcW w:w="870" w:type="dxa"/>
            <w:shd w:val="clear" w:color="auto" w:fill="auto"/>
          </w:tcPr>
          <w:p w14:paraId="59D6FB8B" w14:textId="77777777" w:rsidR="00D96B6C" w:rsidRPr="00DC302F" w:rsidRDefault="00D96B6C" w:rsidP="00D96B6C">
            <w:r w:rsidRPr="00DC302F">
              <w:t>{_sumPeriodY1}</w:t>
            </w:r>
          </w:p>
        </w:tc>
        <w:tc>
          <w:tcPr>
            <w:tcW w:w="871" w:type="dxa"/>
            <w:shd w:val="clear" w:color="auto" w:fill="auto"/>
          </w:tcPr>
          <w:p w14:paraId="277CFAEF" w14:textId="77777777" w:rsidR="00D96B6C" w:rsidRPr="00DC302F" w:rsidRDefault="00D96B6C" w:rsidP="00D96B6C">
            <w:r w:rsidRPr="00DC302F">
              <w:t>{_sumPeriodY2}</w:t>
            </w:r>
          </w:p>
        </w:tc>
        <w:tc>
          <w:tcPr>
            <w:tcW w:w="871" w:type="dxa"/>
            <w:shd w:val="clear" w:color="auto" w:fill="auto"/>
          </w:tcPr>
          <w:p w14:paraId="00B36AD6" w14:textId="77777777" w:rsidR="00D96B6C" w:rsidRPr="00DC302F" w:rsidRDefault="00D96B6C" w:rsidP="00D96B6C">
            <w:r w:rsidRPr="00DC302F">
              <w:t>{_sumPeriodY3}</w:t>
            </w:r>
          </w:p>
        </w:tc>
        <w:tc>
          <w:tcPr>
            <w:tcW w:w="871" w:type="dxa"/>
            <w:shd w:val="clear" w:color="auto" w:fill="auto"/>
          </w:tcPr>
          <w:p w14:paraId="7E163635" w14:textId="77777777" w:rsidR="00D96B6C" w:rsidRPr="00DC302F" w:rsidRDefault="00D96B6C" w:rsidP="00D96B6C">
            <w:r w:rsidRPr="00DC302F">
              <w:t>{_sumPeriodY4}</w:t>
            </w:r>
          </w:p>
        </w:tc>
        <w:tc>
          <w:tcPr>
            <w:tcW w:w="871" w:type="dxa"/>
            <w:shd w:val="clear" w:color="auto" w:fill="auto"/>
          </w:tcPr>
          <w:p w14:paraId="352A7E60" w14:textId="77777777" w:rsidR="00D96B6C" w:rsidRPr="00DC302F" w:rsidRDefault="00D96B6C" w:rsidP="00D96B6C">
            <w:r w:rsidRPr="00DC302F">
              <w:t>{_sumPeriodY5}</w:t>
            </w:r>
          </w:p>
        </w:tc>
        <w:tc>
          <w:tcPr>
            <w:tcW w:w="871" w:type="dxa"/>
            <w:shd w:val="clear" w:color="auto" w:fill="auto"/>
          </w:tcPr>
          <w:p w14:paraId="3A3EF647" w14:textId="77777777" w:rsidR="00D96B6C" w:rsidRPr="00DC302F" w:rsidRDefault="00D96B6C" w:rsidP="00D96B6C">
            <w:r w:rsidRPr="00DC302F">
              <w:t>{_sumPeriodY6}</w:t>
            </w:r>
          </w:p>
        </w:tc>
        <w:tc>
          <w:tcPr>
            <w:tcW w:w="871" w:type="dxa"/>
            <w:shd w:val="clear" w:color="auto" w:fill="auto"/>
          </w:tcPr>
          <w:p w14:paraId="1C7ACD9F" w14:textId="77777777" w:rsidR="00D96B6C" w:rsidRDefault="00D96B6C" w:rsidP="00D96B6C">
            <w:r w:rsidRPr="00DC302F">
              <w:t>{_sumPeriodY7}{/</w:t>
            </w:r>
            <w:proofErr w:type="spellStart"/>
            <w:r w:rsidRPr="00DC302F">
              <w:t>indicatorBasic</w:t>
            </w:r>
            <w:proofErr w:type="spellEnd"/>
            <w:r w:rsidRPr="00DC302F">
              <w:t>}</w:t>
            </w:r>
          </w:p>
        </w:tc>
      </w:tr>
    </w:tbl>
    <w:p w14:paraId="60E03F83" w14:textId="77777777" w:rsidR="00CD1945" w:rsidRDefault="00CD1945" w:rsidP="008966BC">
      <w:pPr>
        <w:jc w:val="center"/>
        <w:sectPr w:rsidR="00CD1945" w:rsidSect="008D2601">
          <w:headerReference w:type="default" r:id="rId11"/>
          <w:headerReference w:type="first" r:id="rId12"/>
          <w:pgSz w:w="16840" w:h="11907" w:orient="landscape" w:code="9"/>
          <w:pgMar w:top="1134" w:right="1134" w:bottom="709" w:left="1134" w:header="709" w:footer="709" w:gutter="0"/>
          <w:paperSrc w:first="15" w:other="15"/>
          <w:pgNumType w:start="1"/>
          <w:cols w:space="720"/>
          <w:titlePg/>
          <w:docGrid w:linePitch="381"/>
        </w:sectPr>
      </w:pPr>
    </w:p>
    <w:p w14:paraId="15F17FDA" w14:textId="77777777" w:rsidR="008966BC" w:rsidRPr="00025BBA" w:rsidRDefault="008966BC" w:rsidP="008966BC">
      <w:pPr>
        <w:jc w:val="center"/>
        <w:rPr>
          <w:b/>
        </w:rPr>
      </w:pPr>
      <w:r w:rsidRPr="00025BBA">
        <w:rPr>
          <w:b/>
        </w:rPr>
        <w:lastRenderedPageBreak/>
        <w:t xml:space="preserve">3. </w:t>
      </w:r>
      <w:r w:rsidR="003E37F6" w:rsidRPr="00025BBA">
        <w:rPr>
          <w:b/>
        </w:rPr>
        <w:t>Р</w:t>
      </w:r>
      <w:r w:rsidRPr="00025BBA">
        <w:rPr>
          <w:b/>
        </w:rPr>
        <w:t>езультаты регионального проекта</w:t>
      </w:r>
    </w:p>
    <w:p w14:paraId="6CC279F3" w14:textId="77777777" w:rsidR="008966BC" w:rsidRDefault="008966BC" w:rsidP="008966B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7275"/>
        <w:gridCol w:w="1667"/>
        <w:gridCol w:w="4895"/>
      </w:tblGrid>
      <w:tr w:rsidR="008966BC" w:rsidRPr="002D5714" w14:paraId="03FE1FF9" w14:textId="77777777" w:rsidTr="005E7D65">
        <w:trPr>
          <w:cantSplit/>
        </w:trPr>
        <w:tc>
          <w:tcPr>
            <w:tcW w:w="729" w:type="dxa"/>
            <w:shd w:val="clear" w:color="auto" w:fill="auto"/>
          </w:tcPr>
          <w:p w14:paraId="7BCD6279" w14:textId="77777777" w:rsidR="008966BC" w:rsidRPr="002D5714" w:rsidRDefault="008966BC" w:rsidP="008343F7">
            <w:pPr>
              <w:spacing w:before="60"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№ п/п</w:t>
            </w:r>
          </w:p>
        </w:tc>
        <w:tc>
          <w:tcPr>
            <w:tcW w:w="7459" w:type="dxa"/>
            <w:shd w:val="clear" w:color="auto" w:fill="auto"/>
            <w:vAlign w:val="center"/>
          </w:tcPr>
          <w:p w14:paraId="1147BE43" w14:textId="77777777" w:rsidR="008966BC" w:rsidRPr="002D5714" w:rsidRDefault="008966BC" w:rsidP="008343F7">
            <w:pPr>
              <w:spacing w:before="60"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Наименование задачи, результата</w:t>
            </w:r>
          </w:p>
        </w:tc>
        <w:tc>
          <w:tcPr>
            <w:tcW w:w="1701" w:type="dxa"/>
            <w:vAlign w:val="center"/>
          </w:tcPr>
          <w:p w14:paraId="085ABF06" w14:textId="77777777" w:rsidR="008966BC" w:rsidRPr="002D5714" w:rsidRDefault="008966BC" w:rsidP="005E7D65">
            <w:pPr>
              <w:spacing w:before="60"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Срок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C5F02E1" w14:textId="77777777" w:rsidR="008966BC" w:rsidRPr="002D5714" w:rsidRDefault="008966BC" w:rsidP="008343F7">
            <w:pPr>
              <w:spacing w:before="60"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Характеристика результата</w:t>
            </w:r>
          </w:p>
        </w:tc>
      </w:tr>
      <w:tr w:rsidR="000055B1" w:rsidRPr="002D5714" w14:paraId="49A16BB6" w14:textId="77777777" w:rsidTr="00EC0EE9">
        <w:trPr>
          <w:cantSplit/>
          <w:trHeight w:val="443"/>
        </w:trPr>
        <w:tc>
          <w:tcPr>
            <w:tcW w:w="14788" w:type="dxa"/>
            <w:gridSpan w:val="4"/>
          </w:tcPr>
          <w:p w14:paraId="471D49B4" w14:textId="68486DDB" w:rsidR="000055B1" w:rsidRPr="00F50ECA" w:rsidRDefault="00F3457A" w:rsidP="001A2058">
            <w:pPr>
              <w:spacing w:line="240" w:lineRule="atLeast"/>
              <w:jc w:val="center"/>
              <w:rPr>
                <w:i/>
                <w:color w:val="FF0000"/>
                <w:szCs w:val="28"/>
              </w:rPr>
            </w:pPr>
            <w:r>
              <w:rPr>
                <w:szCs w:val="28"/>
              </w:rPr>
              <w:t>{</w:t>
            </w:r>
            <w:r w:rsidRPr="00F3457A">
              <w:rPr>
                <w:szCs w:val="28"/>
              </w:rPr>
              <w:t>#</w:t>
            </w:r>
            <w:proofErr w:type="spellStart"/>
            <w:r w:rsidRPr="00F50ECA">
              <w:rPr>
                <w:szCs w:val="28"/>
              </w:rPr>
              <w:t>problemReg</w:t>
            </w:r>
            <w:proofErr w:type="spellEnd"/>
            <w:r w:rsidRPr="00F50ECA">
              <w:rPr>
                <w:szCs w:val="28"/>
              </w:rPr>
              <w:t>}</w:t>
            </w:r>
            <w:r w:rsidR="005C0CEB" w:rsidRPr="005C0CEB">
              <w:rPr>
                <w:szCs w:val="28"/>
              </w:rPr>
              <w:t xml:space="preserve"> </w:t>
            </w:r>
            <w:r w:rsidR="002D5714" w:rsidRPr="00F50ECA">
              <w:rPr>
                <w:color w:val="FF0000"/>
                <w:szCs w:val="28"/>
              </w:rPr>
              <w:t>Задача национального проекта</w:t>
            </w:r>
            <w:r w:rsidR="008F4160" w:rsidRPr="00F50ECA">
              <w:rPr>
                <w:color w:val="FF0000"/>
                <w:szCs w:val="28"/>
              </w:rPr>
              <w:t xml:space="preserve"> (</w:t>
            </w:r>
            <w:proofErr w:type="spellStart"/>
            <w:r w:rsidR="008F4160" w:rsidRPr="00F50ECA">
              <w:rPr>
                <w:color w:val="FF0000"/>
                <w:szCs w:val="28"/>
              </w:rPr>
              <w:t>справочно</w:t>
            </w:r>
            <w:proofErr w:type="spellEnd"/>
            <w:r w:rsidR="008F4160" w:rsidRPr="00F50ECA">
              <w:rPr>
                <w:color w:val="FF0000"/>
                <w:szCs w:val="28"/>
              </w:rPr>
              <w:t xml:space="preserve"> из паспорта федерального проекта)</w:t>
            </w:r>
            <w:r w:rsidR="002D5714" w:rsidRPr="00F50ECA">
              <w:rPr>
                <w:color w:val="FF0000"/>
                <w:szCs w:val="28"/>
              </w:rPr>
              <w:t>:</w:t>
            </w:r>
            <w:r w:rsidR="002D5714" w:rsidRPr="00F50ECA">
              <w:rPr>
                <w:i/>
                <w:color w:val="FF0000"/>
                <w:szCs w:val="28"/>
              </w:rPr>
              <w:t xml:space="preserve"> </w:t>
            </w:r>
            <w:r w:rsidR="000055B1" w:rsidRPr="00F50ECA">
              <w:rPr>
                <w:rFonts w:eastAsia="Arial Unicode MS"/>
                <w:bCs/>
                <w:i/>
                <w:color w:val="FF0000"/>
                <w:szCs w:val="28"/>
              </w:rPr>
              <w:t>(указывается наименование задачи национального проекта)</w:t>
            </w:r>
          </w:p>
        </w:tc>
      </w:tr>
      <w:tr w:rsidR="000055B1" w:rsidRPr="002D5714" w14:paraId="7F7BEB4C" w14:textId="77777777" w:rsidTr="00EC0EE9">
        <w:trPr>
          <w:cantSplit/>
          <w:trHeight w:val="407"/>
        </w:trPr>
        <w:tc>
          <w:tcPr>
            <w:tcW w:w="729" w:type="dxa"/>
            <w:shd w:val="clear" w:color="auto" w:fill="auto"/>
          </w:tcPr>
          <w:p w14:paraId="50ADFF7B" w14:textId="77777777" w:rsidR="000055B1" w:rsidRPr="002C19E9" w:rsidRDefault="000055B1" w:rsidP="008343F7">
            <w:pPr>
              <w:spacing w:line="240" w:lineRule="atLeast"/>
              <w:jc w:val="center"/>
              <w:rPr>
                <w:szCs w:val="28"/>
              </w:rPr>
            </w:pPr>
            <w:r w:rsidRPr="002C19E9">
              <w:rPr>
                <w:szCs w:val="28"/>
              </w:rPr>
              <w:t>1.</w:t>
            </w:r>
          </w:p>
        </w:tc>
        <w:tc>
          <w:tcPr>
            <w:tcW w:w="14059" w:type="dxa"/>
            <w:gridSpan w:val="3"/>
          </w:tcPr>
          <w:p w14:paraId="3E2EEDC5" w14:textId="1928851C" w:rsidR="000055B1" w:rsidRPr="00F50ECA" w:rsidRDefault="001B7F43" w:rsidP="001A2058">
            <w:pPr>
              <w:spacing w:line="240" w:lineRule="atLeast"/>
              <w:jc w:val="center"/>
              <w:rPr>
                <w:i/>
                <w:color w:val="FF0000"/>
                <w:szCs w:val="28"/>
              </w:rPr>
            </w:pPr>
            <w:r w:rsidRPr="001B7F43">
              <w:rPr>
                <w:rFonts w:eastAsia="Arial Unicode MS"/>
                <w:bCs/>
                <w:color w:val="000000" w:themeColor="text1"/>
                <w:szCs w:val="28"/>
              </w:rPr>
              <w:t>{#</w:t>
            </w:r>
            <w:proofErr w:type="spellStart"/>
            <w:r w:rsidRPr="001B7F43">
              <w:rPr>
                <w:color w:val="000000" w:themeColor="text1"/>
                <w:szCs w:val="28"/>
              </w:rPr>
              <w:t>results</w:t>
            </w:r>
            <w:proofErr w:type="spellEnd"/>
            <w:r w:rsidRPr="001B7F43">
              <w:rPr>
                <w:rFonts w:eastAsia="Arial Unicode MS"/>
                <w:bCs/>
                <w:color w:val="000000" w:themeColor="text1"/>
                <w:szCs w:val="28"/>
              </w:rPr>
              <w:t xml:space="preserve">} </w:t>
            </w:r>
            <w:r w:rsidR="002D5714" w:rsidRPr="00F50ECA">
              <w:rPr>
                <w:rFonts w:eastAsia="Arial Unicode MS"/>
                <w:bCs/>
                <w:color w:val="FF0000"/>
                <w:szCs w:val="28"/>
              </w:rPr>
              <w:t xml:space="preserve">Результат </w:t>
            </w:r>
            <w:r w:rsidR="0018184D" w:rsidRPr="00F50ECA">
              <w:rPr>
                <w:rFonts w:eastAsia="Arial Unicode MS"/>
                <w:bCs/>
                <w:color w:val="FF0000"/>
                <w:szCs w:val="28"/>
              </w:rPr>
              <w:t xml:space="preserve">федерального </w:t>
            </w:r>
            <w:r w:rsidR="002D5714" w:rsidRPr="00F50ECA">
              <w:rPr>
                <w:rFonts w:eastAsia="Arial Unicode MS"/>
                <w:bCs/>
                <w:color w:val="FF0000"/>
                <w:szCs w:val="28"/>
              </w:rPr>
              <w:t>проекта</w:t>
            </w:r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(</w:t>
            </w:r>
            <w:proofErr w:type="spellStart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>справочно</w:t>
            </w:r>
            <w:proofErr w:type="spellEnd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из паспорта федерального проекта)</w:t>
            </w:r>
            <w:r w:rsidR="002D5714" w:rsidRPr="00F50ECA">
              <w:rPr>
                <w:rFonts w:eastAsia="Arial Unicode MS"/>
                <w:bCs/>
                <w:color w:val="FF0000"/>
                <w:szCs w:val="28"/>
              </w:rPr>
              <w:t xml:space="preserve">: </w:t>
            </w:r>
            <w:r w:rsidR="000055B1" w:rsidRPr="00F50ECA">
              <w:rPr>
                <w:i/>
                <w:color w:val="FF0000"/>
                <w:szCs w:val="28"/>
              </w:rPr>
              <w:t>(указывается результат федерального проекта)</w:t>
            </w:r>
          </w:p>
          <w:p w14:paraId="29648179" w14:textId="77777777" w:rsidR="000055B1" w:rsidRPr="00F50ECA" w:rsidRDefault="002D5714" w:rsidP="001A2058">
            <w:pPr>
              <w:spacing w:line="240" w:lineRule="atLeast"/>
              <w:jc w:val="center"/>
              <w:rPr>
                <w:i/>
                <w:color w:val="FF0000"/>
                <w:szCs w:val="28"/>
              </w:rPr>
            </w:pPr>
            <w:r w:rsidRPr="00F50ECA">
              <w:rPr>
                <w:rFonts w:eastAsia="Arial Unicode MS"/>
                <w:bCs/>
                <w:color w:val="FF0000"/>
                <w:szCs w:val="28"/>
              </w:rPr>
              <w:t xml:space="preserve">Характеристика результата </w:t>
            </w:r>
            <w:r w:rsidR="0018184D" w:rsidRPr="00F50ECA">
              <w:rPr>
                <w:rFonts w:eastAsia="Arial Unicode MS"/>
                <w:bCs/>
                <w:color w:val="FF0000"/>
                <w:szCs w:val="28"/>
              </w:rPr>
              <w:t xml:space="preserve">федерального </w:t>
            </w:r>
            <w:r w:rsidRPr="00F50ECA">
              <w:rPr>
                <w:rFonts w:eastAsia="Arial Unicode MS"/>
                <w:bCs/>
                <w:color w:val="FF0000"/>
                <w:szCs w:val="28"/>
              </w:rPr>
              <w:t>проекта</w:t>
            </w:r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(</w:t>
            </w:r>
            <w:proofErr w:type="spellStart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>справочно</w:t>
            </w:r>
            <w:proofErr w:type="spellEnd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из паспорта федерального проекта)</w:t>
            </w:r>
            <w:r w:rsidRPr="00F50ECA">
              <w:rPr>
                <w:rFonts w:eastAsia="Arial Unicode MS"/>
                <w:bCs/>
                <w:color w:val="FF0000"/>
                <w:szCs w:val="28"/>
              </w:rPr>
              <w:t>:</w:t>
            </w:r>
            <w:r w:rsidRPr="00F50ECA">
              <w:rPr>
                <w:i/>
                <w:color w:val="FF0000"/>
                <w:szCs w:val="28"/>
              </w:rPr>
              <w:t xml:space="preserve"> </w:t>
            </w:r>
            <w:r w:rsidR="000055B1" w:rsidRPr="00F50ECA">
              <w:rPr>
                <w:i/>
                <w:color w:val="FF0000"/>
                <w:szCs w:val="28"/>
              </w:rPr>
              <w:t>(указывается характеристика результата федерального проекта)</w:t>
            </w:r>
          </w:p>
          <w:p w14:paraId="0FC7CFCF" w14:textId="77777777" w:rsidR="000055B1" w:rsidRPr="00F50ECA" w:rsidRDefault="002D5714" w:rsidP="001A2058">
            <w:pPr>
              <w:spacing w:line="240" w:lineRule="atLeast"/>
              <w:jc w:val="center"/>
              <w:rPr>
                <w:i/>
                <w:color w:val="FF0000"/>
                <w:szCs w:val="28"/>
              </w:rPr>
            </w:pPr>
            <w:r w:rsidRPr="00F50ECA">
              <w:rPr>
                <w:rFonts w:eastAsia="Arial Unicode MS"/>
                <w:bCs/>
                <w:color w:val="FF0000"/>
                <w:szCs w:val="28"/>
              </w:rPr>
              <w:t>Срок</w:t>
            </w:r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(</w:t>
            </w:r>
            <w:proofErr w:type="spellStart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>справочно</w:t>
            </w:r>
            <w:proofErr w:type="spellEnd"/>
            <w:r w:rsidR="008F4160" w:rsidRPr="00F50ECA">
              <w:rPr>
                <w:rFonts w:eastAsia="Arial Unicode MS"/>
                <w:bCs/>
                <w:color w:val="FF0000"/>
                <w:szCs w:val="28"/>
              </w:rPr>
              <w:t xml:space="preserve"> из паспорта федерального проекта)</w:t>
            </w:r>
            <w:r w:rsidRPr="00F50ECA">
              <w:rPr>
                <w:rFonts w:eastAsia="Arial Unicode MS"/>
                <w:bCs/>
                <w:color w:val="FF0000"/>
                <w:szCs w:val="28"/>
              </w:rPr>
              <w:t>:</w:t>
            </w:r>
            <w:r w:rsidRPr="00F50ECA">
              <w:rPr>
                <w:rFonts w:eastAsia="Arial Unicode MS"/>
                <w:bCs/>
                <w:i/>
                <w:color w:val="FF0000"/>
                <w:szCs w:val="28"/>
              </w:rPr>
              <w:t xml:space="preserve"> </w:t>
            </w:r>
            <w:r w:rsidR="000055B1" w:rsidRPr="00F50ECA">
              <w:rPr>
                <w:i/>
                <w:color w:val="FF0000"/>
                <w:szCs w:val="28"/>
              </w:rPr>
              <w:t>(указывается срок)</w:t>
            </w:r>
          </w:p>
        </w:tc>
      </w:tr>
      <w:tr w:rsidR="008966BC" w:rsidRPr="002D5714" w14:paraId="3A86929C" w14:textId="77777777" w:rsidTr="005E7D65">
        <w:trPr>
          <w:cantSplit/>
          <w:trHeight w:val="709"/>
        </w:trPr>
        <w:tc>
          <w:tcPr>
            <w:tcW w:w="729" w:type="dxa"/>
            <w:shd w:val="clear" w:color="auto" w:fill="auto"/>
          </w:tcPr>
          <w:p w14:paraId="4FFEBE2A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1.1.</w:t>
            </w:r>
          </w:p>
        </w:tc>
        <w:tc>
          <w:tcPr>
            <w:tcW w:w="7459" w:type="dxa"/>
            <w:shd w:val="clear" w:color="auto" w:fill="auto"/>
          </w:tcPr>
          <w:p w14:paraId="7AD23F53" w14:textId="77777777" w:rsidR="00F50ECA" w:rsidRPr="00F50ECA" w:rsidRDefault="00F50ECA" w:rsidP="008343F7">
            <w:pPr>
              <w:spacing w:line="240" w:lineRule="atLeast"/>
              <w:jc w:val="left"/>
              <w:rPr>
                <w:rFonts w:eastAsia="Arial Unicode MS"/>
                <w:bCs/>
                <w:color w:val="000000"/>
                <w:szCs w:val="28"/>
                <w:u w:color="000000"/>
              </w:rPr>
            </w:pPr>
            <w:r w:rsidRPr="00F50ECA">
              <w:rPr>
                <w:rFonts w:eastAsia="Arial Unicode MS"/>
                <w:bCs/>
                <w:color w:val="000000"/>
                <w:szCs w:val="28"/>
                <w:u w:color="000000"/>
              </w:rPr>
              <w:t>{</w:t>
            </w:r>
            <w:proofErr w:type="spellStart"/>
            <w:r w:rsidRPr="00F50ECA">
              <w:rPr>
                <w:rFonts w:eastAsia="Arial Unicode MS"/>
                <w:bCs/>
                <w:color w:val="000000"/>
                <w:szCs w:val="28"/>
                <w:u w:color="000000"/>
              </w:rPr>
              <w:t>fact</w:t>
            </w:r>
            <w:proofErr w:type="spellEnd"/>
            <w:r w:rsidRPr="00F50ECA">
              <w:rPr>
                <w:rFonts w:eastAsia="Arial Unicode MS"/>
                <w:bCs/>
                <w:color w:val="000000"/>
                <w:szCs w:val="28"/>
                <w:u w:color="000000"/>
              </w:rPr>
              <w:t>}, {</w:t>
            </w:r>
            <w:proofErr w:type="spellStart"/>
            <w:r w:rsidRPr="00F50ECA">
              <w:rPr>
                <w:rFonts w:eastAsia="Arial Unicode MS"/>
                <w:bCs/>
                <w:color w:val="000000"/>
                <w:szCs w:val="28"/>
                <w:u w:color="000000"/>
              </w:rPr>
              <w:t>term</w:t>
            </w:r>
            <w:proofErr w:type="spellEnd"/>
            <w:r w:rsidRPr="00F50ECA">
              <w:rPr>
                <w:rFonts w:eastAsia="Arial Unicode MS"/>
                <w:bCs/>
                <w:color w:val="000000"/>
                <w:szCs w:val="28"/>
                <w:u w:color="000000"/>
              </w:rPr>
              <w:t>}</w:t>
            </w:r>
          </w:p>
          <w:p w14:paraId="6ED44CD5" w14:textId="77777777" w:rsidR="008966BC" w:rsidRPr="002D5714" w:rsidRDefault="008966BC" w:rsidP="008343F7">
            <w:pPr>
              <w:spacing w:line="240" w:lineRule="atLeast"/>
              <w:jc w:val="left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(указываются результаты, создаваемые в рамках решения задачи/достижения результата федерального проекта)</w:t>
            </w:r>
          </w:p>
        </w:tc>
        <w:tc>
          <w:tcPr>
            <w:tcW w:w="1701" w:type="dxa"/>
          </w:tcPr>
          <w:p w14:paraId="619486FB" w14:textId="77777777" w:rsidR="008966BC" w:rsidRPr="002D5714" w:rsidRDefault="008966BC" w:rsidP="008343F7">
            <w:pPr>
              <w:spacing w:line="240" w:lineRule="atLeast"/>
              <w:jc w:val="left"/>
              <w:rPr>
                <w:i/>
                <w:szCs w:val="28"/>
              </w:rPr>
            </w:pPr>
          </w:p>
        </w:tc>
        <w:tc>
          <w:tcPr>
            <w:tcW w:w="4899" w:type="dxa"/>
            <w:shd w:val="clear" w:color="auto" w:fill="auto"/>
          </w:tcPr>
          <w:p w14:paraId="1A0B31EA" w14:textId="77777777" w:rsidR="008966BC" w:rsidRPr="00F50ECA" w:rsidRDefault="00F50ECA" w:rsidP="008343F7">
            <w:pPr>
              <w:spacing w:line="240" w:lineRule="atLeast"/>
              <w:jc w:val="left"/>
              <w:rPr>
                <w:szCs w:val="28"/>
              </w:rPr>
            </w:pPr>
            <w:r w:rsidRPr="00F50ECA">
              <w:rPr>
                <w:szCs w:val="28"/>
              </w:rPr>
              <w:t>{</w:t>
            </w:r>
            <w:proofErr w:type="spellStart"/>
            <w:r w:rsidRPr="00F50ECA">
              <w:rPr>
                <w:szCs w:val="28"/>
              </w:rPr>
              <w:t>characteristic</w:t>
            </w:r>
            <w:proofErr w:type="spellEnd"/>
            <w:r w:rsidRPr="00F50ECA">
              <w:rPr>
                <w:szCs w:val="28"/>
              </w:rPr>
              <w:t>}{/</w:t>
            </w:r>
            <w:proofErr w:type="spellStart"/>
            <w:r w:rsidRPr="00F50ECA">
              <w:rPr>
                <w:szCs w:val="28"/>
              </w:rPr>
              <w:t>results</w:t>
            </w:r>
            <w:proofErr w:type="spellEnd"/>
            <w:r w:rsidRPr="00F50ECA">
              <w:rPr>
                <w:szCs w:val="28"/>
              </w:rPr>
              <w:t>}{/</w:t>
            </w:r>
            <w:proofErr w:type="spellStart"/>
            <w:r w:rsidRPr="00F50ECA">
              <w:rPr>
                <w:szCs w:val="28"/>
              </w:rPr>
              <w:t>problemReg</w:t>
            </w:r>
            <w:proofErr w:type="spellEnd"/>
            <w:r w:rsidRPr="00F50ECA">
              <w:rPr>
                <w:szCs w:val="28"/>
              </w:rPr>
              <w:t>}</w:t>
            </w:r>
          </w:p>
        </w:tc>
      </w:tr>
    </w:tbl>
    <w:p w14:paraId="57B331C7" w14:textId="77777777" w:rsidR="00CD1945" w:rsidRPr="005C0CEB" w:rsidRDefault="00CD1945" w:rsidP="008966BC">
      <w:pPr>
        <w:spacing w:line="240" w:lineRule="atLeast"/>
        <w:jc w:val="center"/>
        <w:rPr>
          <w:b/>
          <w:szCs w:val="28"/>
          <w:lang w:val="en-AU"/>
        </w:rPr>
        <w:sectPr w:rsidR="00CD1945" w:rsidRPr="005C0CEB" w:rsidSect="008D2601">
          <w:pgSz w:w="16840" w:h="11907" w:orient="landscape" w:code="9"/>
          <w:pgMar w:top="1134" w:right="1134" w:bottom="709" w:left="1134" w:header="709" w:footer="709" w:gutter="0"/>
          <w:paperSrc w:first="15" w:other="15"/>
          <w:pgNumType w:start="1"/>
          <w:cols w:space="720"/>
          <w:titlePg/>
          <w:docGrid w:linePitch="381"/>
        </w:sectPr>
      </w:pPr>
    </w:p>
    <w:p w14:paraId="10898799" w14:textId="77777777" w:rsidR="008966BC" w:rsidRPr="00760BF9" w:rsidRDefault="008966BC" w:rsidP="008966BC">
      <w:pPr>
        <w:spacing w:line="240" w:lineRule="atLeast"/>
        <w:jc w:val="center"/>
        <w:rPr>
          <w:b/>
          <w:color w:val="000000"/>
          <w:szCs w:val="28"/>
        </w:rPr>
      </w:pPr>
      <w:r w:rsidRPr="00760BF9">
        <w:rPr>
          <w:b/>
          <w:color w:val="000000"/>
          <w:szCs w:val="28"/>
        </w:rPr>
        <w:lastRenderedPageBreak/>
        <w:t>4. Финансовое обеспечение реализации регионального проекта</w:t>
      </w:r>
    </w:p>
    <w:p w14:paraId="0723A611" w14:textId="77777777" w:rsidR="00F50ECA" w:rsidRPr="00760BF9" w:rsidRDefault="00F50ECA" w:rsidP="008966BC">
      <w:pPr>
        <w:spacing w:line="240" w:lineRule="atLeast"/>
        <w:jc w:val="center"/>
        <w:rPr>
          <w:b/>
          <w:color w:val="000000"/>
          <w:szCs w:val="28"/>
        </w:rPr>
      </w:pPr>
    </w:p>
    <w:p w14:paraId="7DA69777" w14:textId="77777777" w:rsidR="008966BC" w:rsidRPr="00760BF9" w:rsidRDefault="008966BC" w:rsidP="008966BC">
      <w:pPr>
        <w:spacing w:line="240" w:lineRule="atLeast"/>
        <w:jc w:val="center"/>
        <w:rPr>
          <w:rFonts w:eastAsia="Arial Unicode MS"/>
          <w:i/>
          <w:color w:val="000000"/>
          <w:sz w:val="18"/>
          <w:szCs w:val="18"/>
          <w:u w:color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2663"/>
        <w:gridCol w:w="1207"/>
        <w:gridCol w:w="1417"/>
        <w:gridCol w:w="1560"/>
        <w:gridCol w:w="1417"/>
        <w:gridCol w:w="1418"/>
        <w:gridCol w:w="1417"/>
        <w:gridCol w:w="1276"/>
        <w:gridCol w:w="1276"/>
      </w:tblGrid>
      <w:tr w:rsidR="00DE2AF4" w:rsidRPr="00F50ECA" w14:paraId="757D095B" w14:textId="77777777" w:rsidTr="00931C3F">
        <w:trPr>
          <w:trHeight w:val="318"/>
        </w:trPr>
        <w:tc>
          <w:tcPr>
            <w:tcW w:w="1058" w:type="dxa"/>
            <w:vMerge w:val="restart"/>
            <w:shd w:val="clear" w:color="auto" w:fill="auto"/>
            <w:vAlign w:val="center"/>
          </w:tcPr>
          <w:p w14:paraId="7B0DA065" w14:textId="77777777" w:rsidR="00DE2AF4" w:rsidRPr="00760BF9" w:rsidRDefault="00DE2AF4" w:rsidP="00DE2AF4">
            <w:pPr>
              <w:pStyle w:val="Default"/>
              <w:jc w:val="center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>№ п/п</w:t>
            </w:r>
          </w:p>
          <w:p w14:paraId="54CF3FBF" w14:textId="77777777" w:rsidR="00DE2AF4" w:rsidRPr="00760BF9" w:rsidRDefault="00DE2AF4" w:rsidP="00DE2AF4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2663" w:type="dxa"/>
            <w:vMerge w:val="restart"/>
            <w:shd w:val="clear" w:color="auto" w:fill="auto"/>
            <w:vAlign w:val="center"/>
          </w:tcPr>
          <w:p w14:paraId="2DCD625F" w14:textId="77777777" w:rsidR="00DE2AF4" w:rsidRPr="00760BF9" w:rsidRDefault="00DE2AF4" w:rsidP="00DE2AF4">
            <w:pPr>
              <w:pStyle w:val="Default"/>
              <w:jc w:val="center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>Наименование результата и источники финансирования</w:t>
            </w:r>
          </w:p>
        </w:tc>
        <w:tc>
          <w:tcPr>
            <w:tcW w:w="9712" w:type="dxa"/>
            <w:gridSpan w:val="7"/>
            <w:shd w:val="clear" w:color="auto" w:fill="auto"/>
            <w:vAlign w:val="center"/>
          </w:tcPr>
          <w:p w14:paraId="3B43A423" w14:textId="77777777" w:rsidR="00DE2AF4" w:rsidRPr="00760BF9" w:rsidRDefault="00DE2AF4" w:rsidP="00DE2AF4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Объем финансового обеспечения по годам реализации (млн. рублей)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CFCB373" w14:textId="77777777" w:rsidR="00DE2AF4" w:rsidRPr="00760BF9" w:rsidRDefault="00DE2AF4" w:rsidP="00DE2AF4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Всего (млн. рублей)</w:t>
            </w:r>
          </w:p>
        </w:tc>
      </w:tr>
      <w:tr w:rsidR="00931C3F" w:rsidRPr="00F50ECA" w14:paraId="353479F1" w14:textId="77777777" w:rsidTr="00931C3F">
        <w:trPr>
          <w:trHeight w:val="158"/>
        </w:trPr>
        <w:tc>
          <w:tcPr>
            <w:tcW w:w="1058" w:type="dxa"/>
            <w:vMerge/>
            <w:shd w:val="clear" w:color="auto" w:fill="auto"/>
          </w:tcPr>
          <w:p w14:paraId="58DCEC4E" w14:textId="77777777" w:rsidR="00931C3F" w:rsidRPr="00F50ECA" w:rsidRDefault="00931C3F" w:rsidP="00931C3F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663" w:type="dxa"/>
            <w:vMerge/>
            <w:shd w:val="clear" w:color="auto" w:fill="auto"/>
          </w:tcPr>
          <w:p w14:paraId="2E625D1B" w14:textId="77777777" w:rsidR="00931C3F" w:rsidRPr="00F50ECA" w:rsidRDefault="00931C3F" w:rsidP="00931C3F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207" w:type="dxa"/>
            <w:shd w:val="clear" w:color="auto" w:fill="auto"/>
          </w:tcPr>
          <w:p w14:paraId="0E9A9673" w14:textId="77777777" w:rsidR="00931C3F" w:rsidRPr="00760BF9" w:rsidRDefault="00931C3F" w:rsidP="00931C3F">
            <w:pPr>
              <w:pStyle w:val="Default"/>
              <w:jc w:val="center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>{</w:t>
            </w:r>
            <w:proofErr w:type="spellStart"/>
            <w:r w:rsidRPr="00760BF9">
              <w:rPr>
                <w:sz w:val="28"/>
                <w:szCs w:val="28"/>
              </w:rPr>
              <w:t>datePlannedStart.getFullYear</w:t>
            </w:r>
            <w:proofErr w:type="spellEnd"/>
            <w:r w:rsidRPr="00760BF9">
              <w:rPr>
                <w:sz w:val="28"/>
                <w:szCs w:val="28"/>
              </w:rPr>
              <w:t>()}N</w:t>
            </w:r>
          </w:p>
        </w:tc>
        <w:tc>
          <w:tcPr>
            <w:tcW w:w="1417" w:type="dxa"/>
            <w:shd w:val="clear" w:color="auto" w:fill="auto"/>
          </w:tcPr>
          <w:p w14:paraId="5B8A71BF" w14:textId="77777777" w:rsidR="00931C3F" w:rsidRPr="00760BF9" w:rsidRDefault="00931C3F" w:rsidP="00931C3F">
            <w:pPr>
              <w:rPr>
                <w:color w:val="000000"/>
              </w:rPr>
            </w:pPr>
            <w:r w:rsidRPr="00760BF9">
              <w:rPr>
                <w:color w:val="000000"/>
              </w:rPr>
              <w:t>{</w:t>
            </w:r>
            <w:proofErr w:type="spellStart"/>
            <w:r w:rsidRPr="00760BF9">
              <w:rPr>
                <w:color w:val="000000"/>
              </w:rPr>
              <w:t>datePlannedStart.getFullYear</w:t>
            </w:r>
            <w:proofErr w:type="spellEnd"/>
            <w:r w:rsidRPr="00760BF9">
              <w:rPr>
                <w:color w:val="000000"/>
              </w:rPr>
              <w:t>()+1}</w:t>
            </w:r>
          </w:p>
        </w:tc>
        <w:tc>
          <w:tcPr>
            <w:tcW w:w="1560" w:type="dxa"/>
            <w:shd w:val="clear" w:color="auto" w:fill="auto"/>
          </w:tcPr>
          <w:p w14:paraId="693AA086" w14:textId="77777777" w:rsidR="00931C3F" w:rsidRPr="00424334" w:rsidRDefault="00931C3F" w:rsidP="00931C3F">
            <w:r w:rsidRPr="00424334">
              <w:t>{</w:t>
            </w:r>
            <w:proofErr w:type="spellStart"/>
            <w:r w:rsidRPr="00424334">
              <w:t>datePlannedStart.getFullYear</w:t>
            </w:r>
            <w:proofErr w:type="spellEnd"/>
            <w:r w:rsidRPr="00424334">
              <w:t>()+2}</w:t>
            </w:r>
          </w:p>
        </w:tc>
        <w:tc>
          <w:tcPr>
            <w:tcW w:w="1417" w:type="dxa"/>
            <w:shd w:val="clear" w:color="auto" w:fill="auto"/>
          </w:tcPr>
          <w:p w14:paraId="092D235A" w14:textId="77777777" w:rsidR="00931C3F" w:rsidRPr="00424334" w:rsidRDefault="00931C3F" w:rsidP="00931C3F">
            <w:r w:rsidRPr="00424334">
              <w:t>{</w:t>
            </w:r>
            <w:proofErr w:type="spellStart"/>
            <w:r w:rsidRPr="00424334">
              <w:t>datePlannedStart.getFullYear</w:t>
            </w:r>
            <w:proofErr w:type="spellEnd"/>
            <w:r w:rsidRPr="00424334">
              <w:t>()+3}</w:t>
            </w:r>
          </w:p>
        </w:tc>
        <w:tc>
          <w:tcPr>
            <w:tcW w:w="1418" w:type="dxa"/>
            <w:shd w:val="clear" w:color="auto" w:fill="auto"/>
          </w:tcPr>
          <w:p w14:paraId="23B1F20A" w14:textId="77777777" w:rsidR="00931C3F" w:rsidRPr="00424334" w:rsidRDefault="00931C3F" w:rsidP="00931C3F">
            <w:r w:rsidRPr="00424334">
              <w:t>{</w:t>
            </w:r>
            <w:proofErr w:type="spellStart"/>
            <w:r w:rsidRPr="00424334">
              <w:t>datePlannedStart.getFullYear</w:t>
            </w:r>
            <w:proofErr w:type="spellEnd"/>
            <w:r w:rsidRPr="00424334">
              <w:t>()+4}</w:t>
            </w:r>
          </w:p>
        </w:tc>
        <w:tc>
          <w:tcPr>
            <w:tcW w:w="1417" w:type="dxa"/>
            <w:shd w:val="clear" w:color="auto" w:fill="auto"/>
          </w:tcPr>
          <w:p w14:paraId="7C9F21E7" w14:textId="77777777" w:rsidR="00931C3F" w:rsidRPr="00424334" w:rsidRDefault="00931C3F" w:rsidP="00931C3F">
            <w:r w:rsidRPr="00424334">
              <w:t>{</w:t>
            </w:r>
            <w:proofErr w:type="spellStart"/>
            <w:r w:rsidRPr="00424334">
              <w:t>datePlannedStart.getFullYear</w:t>
            </w:r>
            <w:proofErr w:type="spellEnd"/>
            <w:r w:rsidRPr="00424334">
              <w:t>()+5}</w:t>
            </w:r>
          </w:p>
        </w:tc>
        <w:tc>
          <w:tcPr>
            <w:tcW w:w="1276" w:type="dxa"/>
            <w:shd w:val="clear" w:color="auto" w:fill="auto"/>
          </w:tcPr>
          <w:p w14:paraId="7FE48490" w14:textId="77777777" w:rsidR="00931C3F" w:rsidRDefault="00931C3F" w:rsidP="00931C3F">
            <w:r w:rsidRPr="00424334">
              <w:t>{</w:t>
            </w:r>
            <w:proofErr w:type="spellStart"/>
            <w:r w:rsidRPr="00424334">
              <w:t>datePlannedStart.getFullYear</w:t>
            </w:r>
            <w:proofErr w:type="spellEnd"/>
            <w:r w:rsidRPr="00424334">
              <w:t>()+6}</w:t>
            </w:r>
          </w:p>
        </w:tc>
        <w:tc>
          <w:tcPr>
            <w:tcW w:w="1276" w:type="dxa"/>
            <w:vMerge/>
            <w:shd w:val="clear" w:color="auto" w:fill="auto"/>
          </w:tcPr>
          <w:p w14:paraId="7CBE8D02" w14:textId="77777777" w:rsidR="00931C3F" w:rsidRPr="00F50ECA" w:rsidRDefault="00931C3F" w:rsidP="00931C3F">
            <w:pPr>
              <w:jc w:val="center"/>
              <w:rPr>
                <w:rFonts w:eastAsia="Calibri"/>
                <w:color w:val="FF0000"/>
                <w:szCs w:val="28"/>
              </w:rPr>
            </w:pPr>
          </w:p>
        </w:tc>
      </w:tr>
      <w:tr w:rsidR="00C67426" w:rsidRPr="00F50ECA" w14:paraId="529412B2" w14:textId="77777777" w:rsidTr="00931C3F">
        <w:tc>
          <w:tcPr>
            <w:tcW w:w="1058" w:type="dxa"/>
            <w:shd w:val="clear" w:color="auto" w:fill="auto"/>
          </w:tcPr>
          <w:p w14:paraId="3936E1E7" w14:textId="77777777" w:rsidR="00C67426" w:rsidRPr="00760BF9" w:rsidRDefault="00C67426" w:rsidP="00950D20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1.</w:t>
            </w:r>
          </w:p>
        </w:tc>
        <w:tc>
          <w:tcPr>
            <w:tcW w:w="13651" w:type="dxa"/>
            <w:gridSpan w:val="9"/>
            <w:shd w:val="clear" w:color="auto" w:fill="auto"/>
          </w:tcPr>
          <w:p w14:paraId="09851C1C" w14:textId="77777777" w:rsidR="00C67426" w:rsidRPr="00760BF9" w:rsidRDefault="0012097E" w:rsidP="008B7EFC">
            <w:pPr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Arial Unicode MS"/>
                <w:bCs/>
                <w:color w:val="000000"/>
                <w:szCs w:val="28"/>
              </w:rPr>
              <w:t>Результат федерального проекта (</w:t>
            </w:r>
            <w:proofErr w:type="spellStart"/>
            <w:r w:rsidRPr="00760BF9">
              <w:rPr>
                <w:rFonts w:eastAsia="Arial Unicode MS"/>
                <w:bCs/>
                <w:color w:val="000000"/>
                <w:szCs w:val="28"/>
              </w:rPr>
              <w:t>справочно</w:t>
            </w:r>
            <w:proofErr w:type="spellEnd"/>
            <w:r w:rsidRPr="00760BF9">
              <w:rPr>
                <w:rFonts w:eastAsia="Arial Unicode MS"/>
                <w:bCs/>
                <w:color w:val="000000"/>
                <w:szCs w:val="28"/>
              </w:rPr>
              <w:t xml:space="preserve"> из паспорта федерального проекта):</w:t>
            </w:r>
            <w:r w:rsidRPr="00760BF9">
              <w:rPr>
                <w:rFonts w:eastAsia="Calibri"/>
                <w:i/>
                <w:iCs/>
                <w:color w:val="000000"/>
                <w:szCs w:val="28"/>
              </w:rPr>
              <w:t xml:space="preserve"> </w:t>
            </w:r>
            <w:r w:rsidR="00432733" w:rsidRPr="00760BF9">
              <w:rPr>
                <w:rFonts w:eastAsia="Calibri"/>
                <w:color w:val="000000"/>
                <w:szCs w:val="28"/>
                <w:lang w:eastAsia="en-US"/>
              </w:rPr>
              <w:t>{</w:t>
            </w:r>
            <w:r w:rsidR="00432733" w:rsidRPr="00760BF9">
              <w:rPr>
                <w:rFonts w:eastAsia="Calibri"/>
                <w:color w:val="000000"/>
                <w:szCs w:val="28"/>
                <w:lang w:val="en-US" w:eastAsia="en-US"/>
              </w:rPr>
              <w:t>name</w:t>
            </w:r>
            <w:r w:rsidR="00432733" w:rsidRPr="00760BF9">
              <w:rPr>
                <w:rFonts w:eastAsia="Calibri"/>
                <w:color w:val="000000"/>
                <w:szCs w:val="28"/>
                <w:lang w:eastAsia="en-US"/>
              </w:rPr>
              <w:t>}</w:t>
            </w:r>
            <w:r w:rsidR="00432733" w:rsidRPr="00760BF9">
              <w:rPr>
                <w:rFonts w:eastAsia="Calibri"/>
                <w:i/>
                <w:iCs/>
                <w:color w:val="000000"/>
                <w:szCs w:val="28"/>
              </w:rPr>
              <w:t xml:space="preserve"> </w:t>
            </w:r>
            <w:r w:rsidR="00C67426" w:rsidRPr="00760BF9">
              <w:rPr>
                <w:rFonts w:eastAsia="Calibri"/>
                <w:i/>
                <w:iCs/>
                <w:color w:val="000000"/>
                <w:szCs w:val="28"/>
              </w:rPr>
              <w:t xml:space="preserve">(указывается наименование </w:t>
            </w:r>
            <w:r w:rsidR="008B7EFC" w:rsidRPr="00760BF9">
              <w:rPr>
                <w:rFonts w:eastAsia="Calibri"/>
                <w:i/>
                <w:iCs/>
                <w:color w:val="000000"/>
                <w:szCs w:val="28"/>
              </w:rPr>
              <w:t>результата федерального</w:t>
            </w:r>
            <w:r w:rsidR="00C67426" w:rsidRPr="00760BF9">
              <w:rPr>
                <w:rFonts w:eastAsia="Calibri"/>
                <w:i/>
                <w:iCs/>
                <w:color w:val="000000"/>
                <w:szCs w:val="28"/>
              </w:rPr>
              <w:t xml:space="preserve"> проекта) </w:t>
            </w:r>
          </w:p>
        </w:tc>
      </w:tr>
      <w:tr w:rsidR="00EA7113" w:rsidRPr="00F50ECA" w14:paraId="34C246FE" w14:textId="77777777" w:rsidTr="00931C3F">
        <w:tc>
          <w:tcPr>
            <w:tcW w:w="1058" w:type="dxa"/>
            <w:shd w:val="clear" w:color="auto" w:fill="auto"/>
          </w:tcPr>
          <w:p w14:paraId="159E1D2B" w14:textId="77777777" w:rsidR="00EA7113" w:rsidRPr="00760BF9" w:rsidRDefault="00EA7113" w:rsidP="00EA7113">
            <w:pPr>
              <w:pStyle w:val="Default"/>
              <w:jc w:val="center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>1.1.</w:t>
            </w:r>
          </w:p>
          <w:p w14:paraId="6DD1C0AD" w14:textId="77777777" w:rsidR="00EA7113" w:rsidRPr="00760BF9" w:rsidRDefault="00EA7113" w:rsidP="00EA7113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2663" w:type="dxa"/>
            <w:shd w:val="clear" w:color="auto" w:fill="auto"/>
          </w:tcPr>
          <w:p w14:paraId="22D9A6AF" w14:textId="77777777" w:rsidR="00EA7113" w:rsidRPr="00760BF9" w:rsidRDefault="00EA7113" w:rsidP="00EA7113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i/>
                <w:iCs/>
                <w:sz w:val="28"/>
                <w:szCs w:val="28"/>
              </w:rPr>
              <w:t xml:space="preserve">(указывается наименование результата регионального проекта) </w:t>
            </w:r>
          </w:p>
        </w:tc>
        <w:tc>
          <w:tcPr>
            <w:tcW w:w="1207" w:type="dxa"/>
            <w:shd w:val="clear" w:color="auto" w:fill="auto"/>
          </w:tcPr>
          <w:p w14:paraId="12DC488A" w14:textId="77777777" w:rsidR="00EA7113" w:rsidRPr="00760BF9" w:rsidRDefault="00EA7113" w:rsidP="00EA7113">
            <w:pPr>
              <w:rPr>
                <w:color w:val="000000"/>
              </w:rPr>
            </w:pPr>
            <w:r w:rsidRPr="00760BF9">
              <w:rPr>
                <w:color w:val="000000"/>
              </w:rPr>
              <w:t>{_sumByProjY1}</w:t>
            </w:r>
          </w:p>
        </w:tc>
        <w:tc>
          <w:tcPr>
            <w:tcW w:w="1417" w:type="dxa"/>
            <w:shd w:val="clear" w:color="auto" w:fill="auto"/>
          </w:tcPr>
          <w:p w14:paraId="27D79C1E" w14:textId="77777777" w:rsidR="00EA7113" w:rsidRPr="00760BF9" w:rsidRDefault="00EA7113" w:rsidP="00EA7113">
            <w:pPr>
              <w:rPr>
                <w:color w:val="000000"/>
              </w:rPr>
            </w:pPr>
            <w:r w:rsidRPr="00760BF9">
              <w:rPr>
                <w:color w:val="000000"/>
              </w:rPr>
              <w:t>{_sumByProjY2}</w:t>
            </w:r>
          </w:p>
        </w:tc>
        <w:tc>
          <w:tcPr>
            <w:tcW w:w="1560" w:type="dxa"/>
            <w:shd w:val="clear" w:color="auto" w:fill="auto"/>
          </w:tcPr>
          <w:p w14:paraId="158CF767" w14:textId="77777777" w:rsidR="00EA7113" w:rsidRPr="00760BF9" w:rsidRDefault="00EA7113" w:rsidP="00EA7113">
            <w:pPr>
              <w:rPr>
                <w:color w:val="000000"/>
              </w:rPr>
            </w:pPr>
            <w:r w:rsidRPr="00760BF9">
              <w:rPr>
                <w:color w:val="000000"/>
              </w:rPr>
              <w:t>{_sumByProjY3}</w:t>
            </w:r>
          </w:p>
        </w:tc>
        <w:tc>
          <w:tcPr>
            <w:tcW w:w="1417" w:type="dxa"/>
            <w:shd w:val="clear" w:color="auto" w:fill="auto"/>
          </w:tcPr>
          <w:p w14:paraId="5BFBEF5A" w14:textId="77777777" w:rsidR="00EA7113" w:rsidRPr="00351B42" w:rsidRDefault="00EA7113" w:rsidP="00EA7113">
            <w:r w:rsidRPr="00351B42">
              <w:t>{_sumByProjY4}</w:t>
            </w:r>
          </w:p>
        </w:tc>
        <w:tc>
          <w:tcPr>
            <w:tcW w:w="1418" w:type="dxa"/>
            <w:shd w:val="clear" w:color="auto" w:fill="auto"/>
          </w:tcPr>
          <w:p w14:paraId="6B1A2DBA" w14:textId="77777777" w:rsidR="00EA7113" w:rsidRPr="00351B42" w:rsidRDefault="00EA7113" w:rsidP="00EA7113">
            <w:r w:rsidRPr="00351B42">
              <w:t>{_sumByProjY5}</w:t>
            </w:r>
          </w:p>
        </w:tc>
        <w:tc>
          <w:tcPr>
            <w:tcW w:w="1417" w:type="dxa"/>
            <w:shd w:val="clear" w:color="auto" w:fill="auto"/>
          </w:tcPr>
          <w:p w14:paraId="66593732" w14:textId="77777777" w:rsidR="00EA7113" w:rsidRPr="00351B42" w:rsidRDefault="00EA7113" w:rsidP="00EA7113">
            <w:r w:rsidRPr="00351B42">
              <w:t>{_sumByProjY6}</w:t>
            </w:r>
          </w:p>
        </w:tc>
        <w:tc>
          <w:tcPr>
            <w:tcW w:w="1276" w:type="dxa"/>
            <w:shd w:val="clear" w:color="auto" w:fill="auto"/>
          </w:tcPr>
          <w:p w14:paraId="07A77879" w14:textId="77777777" w:rsidR="00EA7113" w:rsidRPr="00351B42" w:rsidRDefault="00EA7113" w:rsidP="00EA7113">
            <w:r w:rsidRPr="00351B42">
              <w:t>{_sumByProjY7}</w:t>
            </w:r>
          </w:p>
        </w:tc>
        <w:tc>
          <w:tcPr>
            <w:tcW w:w="1276" w:type="dxa"/>
            <w:shd w:val="clear" w:color="auto" w:fill="auto"/>
          </w:tcPr>
          <w:p w14:paraId="3EC55E5F" w14:textId="77777777" w:rsidR="00EA7113" w:rsidRDefault="00EA7113" w:rsidP="00EA7113">
            <w:r w:rsidRPr="00351B42">
              <w:t>{_</w:t>
            </w:r>
            <w:proofErr w:type="spellStart"/>
            <w:r w:rsidRPr="00351B42">
              <w:t>sumByProjAll</w:t>
            </w:r>
            <w:proofErr w:type="spellEnd"/>
            <w:r w:rsidRPr="00351B42">
              <w:t>}</w:t>
            </w:r>
          </w:p>
        </w:tc>
      </w:tr>
      <w:tr w:rsidR="008A74EB" w:rsidRPr="00F50ECA" w14:paraId="4255D5D1" w14:textId="77777777" w:rsidTr="00931C3F">
        <w:tc>
          <w:tcPr>
            <w:tcW w:w="1058" w:type="dxa"/>
            <w:shd w:val="clear" w:color="auto" w:fill="auto"/>
          </w:tcPr>
          <w:p w14:paraId="1C2A4801" w14:textId="77777777" w:rsidR="008A74EB" w:rsidRPr="00760BF9" w:rsidRDefault="008A74EB" w:rsidP="008A74EB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1.1.1.</w:t>
            </w:r>
          </w:p>
        </w:tc>
        <w:tc>
          <w:tcPr>
            <w:tcW w:w="2663" w:type="dxa"/>
            <w:shd w:val="clear" w:color="auto" w:fill="auto"/>
          </w:tcPr>
          <w:p w14:paraId="1D191E04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федеральный бюджет (в </w:t>
            </w:r>
            <w:proofErr w:type="spellStart"/>
            <w:r w:rsidRPr="00760BF9">
              <w:rPr>
                <w:sz w:val="28"/>
                <w:szCs w:val="28"/>
              </w:rPr>
              <w:t>т.ч</w:t>
            </w:r>
            <w:proofErr w:type="spellEnd"/>
            <w:r w:rsidRPr="00760BF9">
              <w:rPr>
                <w:sz w:val="28"/>
                <w:szCs w:val="28"/>
              </w:rPr>
              <w:t xml:space="preserve">. межбюджетные трансферты бюджету </w:t>
            </w:r>
            <w:r w:rsidRPr="00760BF9">
              <w:rPr>
                <w:i/>
                <w:iCs/>
                <w:sz w:val="28"/>
                <w:szCs w:val="28"/>
              </w:rPr>
              <w:t>(указывается наименование субъекта Российской Федерации)</w:t>
            </w:r>
            <w:r w:rsidRPr="00760BF9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1207" w:type="dxa"/>
            <w:shd w:val="clear" w:color="auto" w:fill="auto"/>
          </w:tcPr>
          <w:p w14:paraId="67A13626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[0][0]}</w:t>
            </w:r>
          </w:p>
        </w:tc>
        <w:tc>
          <w:tcPr>
            <w:tcW w:w="1417" w:type="dxa"/>
            <w:shd w:val="clear" w:color="auto" w:fill="auto"/>
          </w:tcPr>
          <w:p w14:paraId="2EA74093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[0][1]}</w:t>
            </w:r>
          </w:p>
        </w:tc>
        <w:tc>
          <w:tcPr>
            <w:tcW w:w="1560" w:type="dxa"/>
            <w:shd w:val="clear" w:color="auto" w:fill="auto"/>
          </w:tcPr>
          <w:p w14:paraId="6165090A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[0][2]}</w:t>
            </w:r>
          </w:p>
        </w:tc>
        <w:tc>
          <w:tcPr>
            <w:tcW w:w="1417" w:type="dxa"/>
            <w:shd w:val="clear" w:color="auto" w:fill="auto"/>
          </w:tcPr>
          <w:p w14:paraId="7C18A2F7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[0][3]}</w:t>
            </w:r>
          </w:p>
        </w:tc>
        <w:tc>
          <w:tcPr>
            <w:tcW w:w="1418" w:type="dxa"/>
            <w:shd w:val="clear" w:color="auto" w:fill="auto"/>
          </w:tcPr>
          <w:p w14:paraId="5830D1DE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[0][4]}</w:t>
            </w:r>
          </w:p>
        </w:tc>
        <w:tc>
          <w:tcPr>
            <w:tcW w:w="1417" w:type="dxa"/>
            <w:shd w:val="clear" w:color="auto" w:fill="auto"/>
          </w:tcPr>
          <w:p w14:paraId="63F02077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[0][5]}</w:t>
            </w:r>
          </w:p>
        </w:tc>
        <w:tc>
          <w:tcPr>
            <w:tcW w:w="1276" w:type="dxa"/>
            <w:shd w:val="clear" w:color="auto" w:fill="auto"/>
          </w:tcPr>
          <w:p w14:paraId="0E1A67E0" w14:textId="77777777" w:rsidR="008A74EB" w:rsidRPr="00793EDD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[0][6]}</w:t>
            </w:r>
          </w:p>
        </w:tc>
        <w:tc>
          <w:tcPr>
            <w:tcW w:w="1276" w:type="dxa"/>
            <w:shd w:val="clear" w:color="auto" w:fill="auto"/>
          </w:tcPr>
          <w:p w14:paraId="260FAC68" w14:textId="77777777" w:rsidR="008A74EB" w:rsidRDefault="008A74EB" w:rsidP="008A74EB">
            <w:r w:rsidRPr="00793EDD">
              <w:t>{_</w:t>
            </w:r>
            <w:proofErr w:type="spellStart"/>
            <w:r w:rsidRPr="00793EDD">
              <w:t>budgetTypeByProj.data</w:t>
            </w:r>
            <w:proofErr w:type="spellEnd"/>
            <w:r w:rsidRPr="00793EDD">
              <w:t>[0][7]}</w:t>
            </w:r>
          </w:p>
        </w:tc>
      </w:tr>
      <w:tr w:rsidR="008A74EB" w:rsidRPr="00F50ECA" w14:paraId="361B7507" w14:textId="77777777" w:rsidTr="00931C3F">
        <w:tc>
          <w:tcPr>
            <w:tcW w:w="1058" w:type="dxa"/>
            <w:shd w:val="clear" w:color="auto" w:fill="auto"/>
          </w:tcPr>
          <w:p w14:paraId="71F88A11" w14:textId="77777777" w:rsidR="008A74EB" w:rsidRPr="00760BF9" w:rsidRDefault="008A74EB" w:rsidP="008A74EB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1.1.2.</w:t>
            </w:r>
          </w:p>
        </w:tc>
        <w:tc>
          <w:tcPr>
            <w:tcW w:w="2663" w:type="dxa"/>
            <w:shd w:val="clear" w:color="auto" w:fill="auto"/>
          </w:tcPr>
          <w:p w14:paraId="66D59187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бюджеты государственных внебюджетных фондов Российской </w:t>
            </w:r>
            <w:r w:rsidRPr="00760BF9">
              <w:rPr>
                <w:sz w:val="28"/>
                <w:szCs w:val="28"/>
              </w:rPr>
              <w:lastRenderedPageBreak/>
              <w:t>Федерации и их территориальных фондов</w:t>
            </w:r>
          </w:p>
        </w:tc>
        <w:tc>
          <w:tcPr>
            <w:tcW w:w="1207" w:type="dxa"/>
            <w:shd w:val="clear" w:color="auto" w:fill="auto"/>
          </w:tcPr>
          <w:p w14:paraId="2A3CE2DA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lastRenderedPageBreak/>
              <w:t>{_</w:t>
            </w:r>
            <w:proofErr w:type="spellStart"/>
            <w:r w:rsidRPr="00760BF9">
              <w:rPr>
                <w:color w:val="000000"/>
              </w:rPr>
              <w:t>budgetTypeBy</w:t>
            </w:r>
            <w:r w:rsidRPr="00760BF9">
              <w:rPr>
                <w:color w:val="000000"/>
              </w:rPr>
              <w:lastRenderedPageBreak/>
              <w:t>Proj.data</w:t>
            </w:r>
            <w:proofErr w:type="spellEnd"/>
            <w:r w:rsidRPr="00760BF9">
              <w:rPr>
                <w:color w:val="000000"/>
              </w:rPr>
              <w:t>[1][0]}</w:t>
            </w:r>
          </w:p>
        </w:tc>
        <w:tc>
          <w:tcPr>
            <w:tcW w:w="1417" w:type="dxa"/>
            <w:shd w:val="clear" w:color="auto" w:fill="auto"/>
          </w:tcPr>
          <w:p w14:paraId="7CD793DE" w14:textId="77777777" w:rsidR="008A74EB" w:rsidRPr="00054764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budgetTypeByPr</w:t>
            </w:r>
            <w:r w:rsidRPr="00054764">
              <w:lastRenderedPageBreak/>
              <w:t>oj.data</w:t>
            </w:r>
            <w:proofErr w:type="spellEnd"/>
            <w:r w:rsidRPr="00054764">
              <w:t>[1][1]}</w:t>
            </w:r>
          </w:p>
        </w:tc>
        <w:tc>
          <w:tcPr>
            <w:tcW w:w="1560" w:type="dxa"/>
            <w:shd w:val="clear" w:color="auto" w:fill="auto"/>
          </w:tcPr>
          <w:p w14:paraId="7550A135" w14:textId="77777777" w:rsidR="008A74EB" w:rsidRPr="00054764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budgetTypeByProj.data</w:t>
            </w:r>
            <w:proofErr w:type="spellEnd"/>
            <w:r w:rsidRPr="00054764">
              <w:t>[1][2]}</w:t>
            </w:r>
          </w:p>
        </w:tc>
        <w:tc>
          <w:tcPr>
            <w:tcW w:w="1417" w:type="dxa"/>
            <w:shd w:val="clear" w:color="auto" w:fill="auto"/>
          </w:tcPr>
          <w:p w14:paraId="31456E4F" w14:textId="77777777" w:rsidR="008A74EB" w:rsidRPr="00054764" w:rsidRDefault="008A74EB" w:rsidP="008A74EB">
            <w:r w:rsidRPr="00054764">
              <w:t>{_</w:t>
            </w:r>
            <w:proofErr w:type="spellStart"/>
            <w:r w:rsidRPr="00054764">
              <w:t>budgetTypeByPr</w:t>
            </w:r>
            <w:r w:rsidRPr="00054764">
              <w:lastRenderedPageBreak/>
              <w:t>oj.data</w:t>
            </w:r>
            <w:proofErr w:type="spellEnd"/>
            <w:r w:rsidRPr="00054764">
              <w:t>[1][3]}</w:t>
            </w:r>
          </w:p>
        </w:tc>
        <w:tc>
          <w:tcPr>
            <w:tcW w:w="1418" w:type="dxa"/>
            <w:shd w:val="clear" w:color="auto" w:fill="auto"/>
          </w:tcPr>
          <w:p w14:paraId="4FA59082" w14:textId="77777777" w:rsidR="008A74EB" w:rsidRPr="00054764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budgetTypeByPr</w:t>
            </w:r>
            <w:r w:rsidRPr="00054764">
              <w:lastRenderedPageBreak/>
              <w:t>oj.data</w:t>
            </w:r>
            <w:proofErr w:type="spellEnd"/>
            <w:r w:rsidRPr="00054764">
              <w:t>[1][4]}</w:t>
            </w:r>
          </w:p>
        </w:tc>
        <w:tc>
          <w:tcPr>
            <w:tcW w:w="1417" w:type="dxa"/>
            <w:shd w:val="clear" w:color="auto" w:fill="auto"/>
          </w:tcPr>
          <w:p w14:paraId="1DA5B3D4" w14:textId="77777777" w:rsidR="008A74EB" w:rsidRPr="00054764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budgetTypeByPr</w:t>
            </w:r>
            <w:r w:rsidRPr="00054764">
              <w:lastRenderedPageBreak/>
              <w:t>oj.data</w:t>
            </w:r>
            <w:proofErr w:type="spellEnd"/>
            <w:r w:rsidRPr="00054764">
              <w:t>[1][5]}</w:t>
            </w:r>
          </w:p>
        </w:tc>
        <w:tc>
          <w:tcPr>
            <w:tcW w:w="1276" w:type="dxa"/>
            <w:shd w:val="clear" w:color="auto" w:fill="auto"/>
          </w:tcPr>
          <w:p w14:paraId="78F0955E" w14:textId="77777777" w:rsidR="008A74EB" w:rsidRPr="00054764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</w:t>
            </w:r>
            <w:r w:rsidRPr="00054764">
              <w:lastRenderedPageBreak/>
              <w:t>roj.data</w:t>
            </w:r>
            <w:proofErr w:type="spellEnd"/>
            <w:r w:rsidRPr="00054764">
              <w:t>[1][6]}</w:t>
            </w:r>
          </w:p>
        </w:tc>
        <w:tc>
          <w:tcPr>
            <w:tcW w:w="1276" w:type="dxa"/>
            <w:shd w:val="clear" w:color="auto" w:fill="auto"/>
          </w:tcPr>
          <w:p w14:paraId="409F30AF" w14:textId="77777777" w:rsidR="008A74EB" w:rsidRDefault="008A74EB" w:rsidP="008A74EB">
            <w:r w:rsidRPr="00054764">
              <w:lastRenderedPageBreak/>
              <w:t>{_</w:t>
            </w:r>
            <w:proofErr w:type="spellStart"/>
            <w:r w:rsidRPr="00054764">
              <w:t>budgetTypeByP</w:t>
            </w:r>
            <w:r w:rsidRPr="00054764">
              <w:lastRenderedPageBreak/>
              <w:t>roj.data</w:t>
            </w:r>
            <w:proofErr w:type="spellEnd"/>
            <w:r w:rsidRPr="00054764">
              <w:t>[1][7]}</w:t>
            </w:r>
          </w:p>
        </w:tc>
      </w:tr>
      <w:tr w:rsidR="00C67426" w:rsidRPr="00F50ECA" w14:paraId="2A529892" w14:textId="77777777" w:rsidTr="00931C3F">
        <w:tc>
          <w:tcPr>
            <w:tcW w:w="1058" w:type="dxa"/>
            <w:shd w:val="clear" w:color="auto" w:fill="auto"/>
          </w:tcPr>
          <w:p w14:paraId="56656402" w14:textId="77777777" w:rsidR="00C67426" w:rsidRPr="00F50ECA" w:rsidRDefault="00C67426" w:rsidP="00950D20">
            <w:pPr>
              <w:jc w:val="center"/>
              <w:rPr>
                <w:rFonts w:eastAsia="Calibri"/>
                <w:color w:val="FF0000"/>
                <w:szCs w:val="28"/>
              </w:rPr>
            </w:pPr>
            <w:r w:rsidRPr="00F50ECA">
              <w:rPr>
                <w:rFonts w:eastAsia="Calibri"/>
                <w:color w:val="FF0000"/>
                <w:szCs w:val="28"/>
              </w:rPr>
              <w:lastRenderedPageBreak/>
              <w:t>1.1.3.</w:t>
            </w:r>
          </w:p>
        </w:tc>
        <w:tc>
          <w:tcPr>
            <w:tcW w:w="2663" w:type="dxa"/>
            <w:shd w:val="clear" w:color="auto" w:fill="auto"/>
          </w:tcPr>
          <w:p w14:paraId="0ABA9219" w14:textId="77777777" w:rsidR="00C67426" w:rsidRPr="00F50ECA" w:rsidRDefault="00C67426" w:rsidP="009A2E7F">
            <w:pPr>
              <w:pStyle w:val="Default"/>
              <w:rPr>
                <w:color w:val="FF0000"/>
                <w:sz w:val="28"/>
                <w:szCs w:val="28"/>
              </w:rPr>
            </w:pPr>
            <w:r w:rsidRPr="00F50ECA">
              <w:rPr>
                <w:color w:val="FF0000"/>
                <w:sz w:val="28"/>
                <w:szCs w:val="28"/>
              </w:rPr>
              <w:t xml:space="preserve">консолидированный бюджет </w:t>
            </w:r>
            <w:r w:rsidR="009A2E7F" w:rsidRPr="00F50ECA">
              <w:rPr>
                <w:iCs/>
                <w:color w:val="FF0000"/>
                <w:sz w:val="28"/>
                <w:szCs w:val="28"/>
              </w:rPr>
              <w:t xml:space="preserve">субъекта </w:t>
            </w:r>
            <w:r w:rsidRPr="00F50ECA">
              <w:rPr>
                <w:iCs/>
                <w:color w:val="FF0000"/>
                <w:sz w:val="28"/>
                <w:szCs w:val="28"/>
              </w:rPr>
              <w:t>Российской Федерации</w:t>
            </w:r>
            <w:r w:rsidRPr="00F50ECA">
              <w:rPr>
                <w:color w:val="FF0000"/>
                <w:sz w:val="28"/>
                <w:szCs w:val="28"/>
              </w:rPr>
              <w:t xml:space="preserve">, в </w:t>
            </w:r>
            <w:proofErr w:type="spellStart"/>
            <w:r w:rsidRPr="00F50ECA">
              <w:rPr>
                <w:color w:val="FF0000"/>
                <w:sz w:val="28"/>
                <w:szCs w:val="28"/>
              </w:rPr>
              <w:t>т.ч</w:t>
            </w:r>
            <w:proofErr w:type="spellEnd"/>
            <w:r w:rsidRPr="00F50ECA">
              <w:rPr>
                <w:color w:val="FF0000"/>
                <w:sz w:val="28"/>
                <w:szCs w:val="28"/>
              </w:rPr>
              <w:t xml:space="preserve">.: </w:t>
            </w:r>
          </w:p>
        </w:tc>
        <w:tc>
          <w:tcPr>
            <w:tcW w:w="1207" w:type="dxa"/>
            <w:shd w:val="clear" w:color="auto" w:fill="auto"/>
          </w:tcPr>
          <w:p w14:paraId="328375BE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848B763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18B0481B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3DCAE017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2B03B99C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48F454B0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6061B48F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F58BCE0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</w:tr>
      <w:tr w:rsidR="008A74EB" w:rsidRPr="00F50ECA" w14:paraId="05D5C88B" w14:textId="77777777" w:rsidTr="00931C3F">
        <w:tc>
          <w:tcPr>
            <w:tcW w:w="1058" w:type="dxa"/>
            <w:shd w:val="clear" w:color="auto" w:fill="auto"/>
          </w:tcPr>
          <w:p w14:paraId="3DB3DF8C" w14:textId="77777777" w:rsidR="008A74EB" w:rsidRPr="00760BF9" w:rsidRDefault="008A74EB" w:rsidP="008A74EB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1.1.3.1.</w:t>
            </w:r>
          </w:p>
        </w:tc>
        <w:tc>
          <w:tcPr>
            <w:tcW w:w="2663" w:type="dxa"/>
            <w:shd w:val="clear" w:color="auto" w:fill="auto"/>
          </w:tcPr>
          <w:p w14:paraId="3893D4C7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бюджет </w:t>
            </w:r>
            <w:r w:rsidRPr="00760BF9">
              <w:rPr>
                <w:iCs/>
                <w:sz w:val="28"/>
                <w:szCs w:val="28"/>
              </w:rPr>
              <w:t>субъекта Российской Федерации</w:t>
            </w:r>
          </w:p>
        </w:tc>
        <w:tc>
          <w:tcPr>
            <w:tcW w:w="1207" w:type="dxa"/>
            <w:shd w:val="clear" w:color="auto" w:fill="auto"/>
          </w:tcPr>
          <w:p w14:paraId="1A56A4BF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[2][0]}</w:t>
            </w:r>
          </w:p>
        </w:tc>
        <w:tc>
          <w:tcPr>
            <w:tcW w:w="1417" w:type="dxa"/>
            <w:shd w:val="clear" w:color="auto" w:fill="auto"/>
          </w:tcPr>
          <w:p w14:paraId="08FAEDAF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[2][1]}</w:t>
            </w:r>
          </w:p>
        </w:tc>
        <w:tc>
          <w:tcPr>
            <w:tcW w:w="1560" w:type="dxa"/>
            <w:shd w:val="clear" w:color="auto" w:fill="auto"/>
          </w:tcPr>
          <w:p w14:paraId="1D7D1231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[2][2]}</w:t>
            </w:r>
          </w:p>
        </w:tc>
        <w:tc>
          <w:tcPr>
            <w:tcW w:w="1417" w:type="dxa"/>
            <w:shd w:val="clear" w:color="auto" w:fill="auto"/>
          </w:tcPr>
          <w:p w14:paraId="622F9D71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[2][3]}</w:t>
            </w:r>
          </w:p>
        </w:tc>
        <w:tc>
          <w:tcPr>
            <w:tcW w:w="1418" w:type="dxa"/>
            <w:shd w:val="clear" w:color="auto" w:fill="auto"/>
          </w:tcPr>
          <w:p w14:paraId="57B7E85E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[2][4]}</w:t>
            </w:r>
          </w:p>
        </w:tc>
        <w:tc>
          <w:tcPr>
            <w:tcW w:w="1417" w:type="dxa"/>
            <w:shd w:val="clear" w:color="auto" w:fill="auto"/>
          </w:tcPr>
          <w:p w14:paraId="455A42B4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[2][5]}</w:t>
            </w:r>
          </w:p>
        </w:tc>
        <w:tc>
          <w:tcPr>
            <w:tcW w:w="1276" w:type="dxa"/>
            <w:shd w:val="clear" w:color="auto" w:fill="auto"/>
          </w:tcPr>
          <w:p w14:paraId="32BDC417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[2][6]}</w:t>
            </w:r>
          </w:p>
        </w:tc>
        <w:tc>
          <w:tcPr>
            <w:tcW w:w="1276" w:type="dxa"/>
            <w:shd w:val="clear" w:color="auto" w:fill="auto"/>
          </w:tcPr>
          <w:p w14:paraId="351871E2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[2][7]}</w:t>
            </w:r>
          </w:p>
        </w:tc>
      </w:tr>
      <w:tr w:rsidR="00C67426" w:rsidRPr="00F50ECA" w14:paraId="502C2228" w14:textId="77777777" w:rsidTr="00931C3F">
        <w:tc>
          <w:tcPr>
            <w:tcW w:w="1058" w:type="dxa"/>
            <w:shd w:val="clear" w:color="auto" w:fill="auto"/>
          </w:tcPr>
          <w:p w14:paraId="757B1D03" w14:textId="77777777" w:rsidR="00C67426" w:rsidRPr="00F50ECA" w:rsidRDefault="00C67426" w:rsidP="00950D20">
            <w:pPr>
              <w:jc w:val="center"/>
              <w:rPr>
                <w:rFonts w:eastAsia="Calibri"/>
                <w:color w:val="FF0000"/>
                <w:szCs w:val="28"/>
              </w:rPr>
            </w:pPr>
            <w:r w:rsidRPr="00F50ECA">
              <w:rPr>
                <w:rFonts w:eastAsia="Calibri"/>
                <w:color w:val="FF0000"/>
                <w:szCs w:val="28"/>
              </w:rPr>
              <w:t>1.1.3.2.</w:t>
            </w:r>
          </w:p>
        </w:tc>
        <w:tc>
          <w:tcPr>
            <w:tcW w:w="2663" w:type="dxa"/>
            <w:shd w:val="clear" w:color="auto" w:fill="auto"/>
          </w:tcPr>
          <w:p w14:paraId="0F14F5DA" w14:textId="77777777" w:rsidR="00C67426" w:rsidRPr="00F50ECA" w:rsidRDefault="00C67426" w:rsidP="000245A5">
            <w:pPr>
              <w:pStyle w:val="Default"/>
              <w:rPr>
                <w:color w:val="FF0000"/>
                <w:sz w:val="28"/>
                <w:szCs w:val="28"/>
              </w:rPr>
            </w:pPr>
            <w:r w:rsidRPr="00F50ECA">
              <w:rPr>
                <w:iCs/>
                <w:color w:val="FF0000"/>
                <w:sz w:val="28"/>
                <w:szCs w:val="28"/>
              </w:rPr>
              <w:t>межбюджетные трансферты бюджета</w:t>
            </w:r>
            <w:r w:rsidR="000245A5" w:rsidRPr="00F50ECA">
              <w:rPr>
                <w:iCs/>
                <w:color w:val="FF0000"/>
                <w:sz w:val="28"/>
                <w:szCs w:val="28"/>
              </w:rPr>
              <w:t xml:space="preserve"> </w:t>
            </w:r>
            <w:r w:rsidRPr="00F50ECA">
              <w:rPr>
                <w:iCs/>
                <w:color w:val="FF0000"/>
                <w:sz w:val="28"/>
                <w:szCs w:val="28"/>
              </w:rPr>
              <w:t>субъекта Российской Федерации</w:t>
            </w:r>
            <w:r w:rsidR="008B7EFC" w:rsidRPr="00F50ECA">
              <w:rPr>
                <w:iCs/>
                <w:color w:val="FF0000"/>
                <w:sz w:val="28"/>
                <w:szCs w:val="28"/>
              </w:rPr>
              <w:t xml:space="preserve"> </w:t>
            </w:r>
            <w:r w:rsidRPr="00F50ECA">
              <w:rPr>
                <w:iCs/>
                <w:color w:val="FF0000"/>
                <w:sz w:val="28"/>
                <w:szCs w:val="28"/>
              </w:rPr>
              <w:t>бюджетам муниципальных образований</w:t>
            </w:r>
          </w:p>
        </w:tc>
        <w:tc>
          <w:tcPr>
            <w:tcW w:w="1207" w:type="dxa"/>
            <w:shd w:val="clear" w:color="auto" w:fill="auto"/>
          </w:tcPr>
          <w:p w14:paraId="3228661E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52E25009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4F253984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621C6B65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7750F7DA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8415131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7CD4AD53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060A31FB" w14:textId="77777777" w:rsidR="00C67426" w:rsidRPr="00F50ECA" w:rsidRDefault="00C67426" w:rsidP="00017BD5">
            <w:pPr>
              <w:rPr>
                <w:rFonts w:eastAsia="Calibri"/>
                <w:color w:val="FF0000"/>
                <w:szCs w:val="28"/>
              </w:rPr>
            </w:pPr>
          </w:p>
        </w:tc>
      </w:tr>
      <w:tr w:rsidR="008A74EB" w:rsidRPr="00F50ECA" w14:paraId="26466317" w14:textId="77777777" w:rsidTr="00931C3F">
        <w:tc>
          <w:tcPr>
            <w:tcW w:w="1058" w:type="dxa"/>
            <w:shd w:val="clear" w:color="auto" w:fill="auto"/>
          </w:tcPr>
          <w:p w14:paraId="4827264F" w14:textId="77777777" w:rsidR="008A74EB" w:rsidRPr="00760BF9" w:rsidRDefault="008A74EB" w:rsidP="008A74EB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t>1.1.3.3.</w:t>
            </w:r>
          </w:p>
        </w:tc>
        <w:tc>
          <w:tcPr>
            <w:tcW w:w="2663" w:type="dxa"/>
            <w:shd w:val="clear" w:color="auto" w:fill="auto"/>
          </w:tcPr>
          <w:p w14:paraId="20F56D02" w14:textId="77777777" w:rsidR="008A74EB" w:rsidRPr="00760BF9" w:rsidRDefault="008A74EB" w:rsidP="008A74EB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760BF9">
              <w:rPr>
                <w:iCs/>
                <w:sz w:val="28"/>
                <w:szCs w:val="28"/>
              </w:rPr>
              <w:t>бюджеты муниципальных образований (без учета межбюджетных трансфертов из бюджета субъекта Российской Федерации)</w:t>
            </w:r>
          </w:p>
        </w:tc>
        <w:tc>
          <w:tcPr>
            <w:tcW w:w="1207" w:type="dxa"/>
            <w:shd w:val="clear" w:color="auto" w:fill="auto"/>
          </w:tcPr>
          <w:p w14:paraId="0263A412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[3][0]}</w:t>
            </w:r>
          </w:p>
        </w:tc>
        <w:tc>
          <w:tcPr>
            <w:tcW w:w="1417" w:type="dxa"/>
            <w:shd w:val="clear" w:color="auto" w:fill="auto"/>
          </w:tcPr>
          <w:p w14:paraId="4399FECF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[3][1]}</w:t>
            </w:r>
          </w:p>
        </w:tc>
        <w:tc>
          <w:tcPr>
            <w:tcW w:w="1560" w:type="dxa"/>
            <w:shd w:val="clear" w:color="auto" w:fill="auto"/>
          </w:tcPr>
          <w:p w14:paraId="05D134DB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[3][2]}</w:t>
            </w:r>
          </w:p>
        </w:tc>
        <w:tc>
          <w:tcPr>
            <w:tcW w:w="1417" w:type="dxa"/>
            <w:shd w:val="clear" w:color="auto" w:fill="auto"/>
          </w:tcPr>
          <w:p w14:paraId="45E55E05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[3][3]}</w:t>
            </w:r>
          </w:p>
        </w:tc>
        <w:tc>
          <w:tcPr>
            <w:tcW w:w="1418" w:type="dxa"/>
            <w:shd w:val="clear" w:color="auto" w:fill="auto"/>
          </w:tcPr>
          <w:p w14:paraId="0B54C2F5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[3][4]}</w:t>
            </w:r>
          </w:p>
        </w:tc>
        <w:tc>
          <w:tcPr>
            <w:tcW w:w="1417" w:type="dxa"/>
            <w:shd w:val="clear" w:color="auto" w:fill="auto"/>
          </w:tcPr>
          <w:p w14:paraId="4DC7DC03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[3][5]}</w:t>
            </w:r>
          </w:p>
        </w:tc>
        <w:tc>
          <w:tcPr>
            <w:tcW w:w="1276" w:type="dxa"/>
            <w:shd w:val="clear" w:color="auto" w:fill="auto"/>
          </w:tcPr>
          <w:p w14:paraId="075042F9" w14:textId="77777777" w:rsidR="008A74EB" w:rsidRPr="00357579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[3][6]}</w:t>
            </w:r>
          </w:p>
        </w:tc>
        <w:tc>
          <w:tcPr>
            <w:tcW w:w="1276" w:type="dxa"/>
            <w:shd w:val="clear" w:color="auto" w:fill="auto"/>
          </w:tcPr>
          <w:p w14:paraId="2D2602CE" w14:textId="77777777" w:rsidR="008A74EB" w:rsidRDefault="008A74EB" w:rsidP="008A74EB">
            <w:r w:rsidRPr="00357579">
              <w:t>{_</w:t>
            </w:r>
            <w:proofErr w:type="spellStart"/>
            <w:r w:rsidRPr="00357579">
              <w:t>budgetTypeByProj.data</w:t>
            </w:r>
            <w:proofErr w:type="spellEnd"/>
            <w:r w:rsidRPr="00357579">
              <w:t>[3][7]}</w:t>
            </w:r>
          </w:p>
        </w:tc>
      </w:tr>
      <w:tr w:rsidR="008A74EB" w:rsidRPr="00F50ECA" w14:paraId="1E266F6A" w14:textId="77777777" w:rsidTr="00931C3F">
        <w:tc>
          <w:tcPr>
            <w:tcW w:w="1058" w:type="dxa"/>
            <w:shd w:val="clear" w:color="auto" w:fill="auto"/>
          </w:tcPr>
          <w:p w14:paraId="7554436B" w14:textId="77777777" w:rsidR="008A74EB" w:rsidRPr="00760BF9" w:rsidRDefault="008A74EB" w:rsidP="008A74EB">
            <w:pPr>
              <w:jc w:val="center"/>
              <w:rPr>
                <w:rFonts w:eastAsia="Calibri"/>
                <w:color w:val="000000"/>
                <w:szCs w:val="28"/>
              </w:rPr>
            </w:pPr>
            <w:r w:rsidRPr="00760BF9">
              <w:rPr>
                <w:rFonts w:eastAsia="Calibri"/>
                <w:color w:val="000000"/>
                <w:szCs w:val="28"/>
              </w:rPr>
              <w:lastRenderedPageBreak/>
              <w:t>1.1.4.</w:t>
            </w:r>
          </w:p>
        </w:tc>
        <w:tc>
          <w:tcPr>
            <w:tcW w:w="2663" w:type="dxa"/>
            <w:shd w:val="clear" w:color="auto" w:fill="auto"/>
          </w:tcPr>
          <w:p w14:paraId="3CAB4673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внебюджетные источники </w:t>
            </w:r>
          </w:p>
        </w:tc>
        <w:tc>
          <w:tcPr>
            <w:tcW w:w="1207" w:type="dxa"/>
            <w:shd w:val="clear" w:color="auto" w:fill="auto"/>
          </w:tcPr>
          <w:p w14:paraId="11BA76E2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[4][0]}</w:t>
            </w:r>
          </w:p>
        </w:tc>
        <w:tc>
          <w:tcPr>
            <w:tcW w:w="1417" w:type="dxa"/>
            <w:shd w:val="clear" w:color="auto" w:fill="auto"/>
          </w:tcPr>
          <w:p w14:paraId="396F6C0E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[4][1]}</w:t>
            </w:r>
          </w:p>
        </w:tc>
        <w:tc>
          <w:tcPr>
            <w:tcW w:w="1560" w:type="dxa"/>
            <w:shd w:val="clear" w:color="auto" w:fill="auto"/>
          </w:tcPr>
          <w:p w14:paraId="02913885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[4][2]}</w:t>
            </w:r>
          </w:p>
        </w:tc>
        <w:tc>
          <w:tcPr>
            <w:tcW w:w="1417" w:type="dxa"/>
            <w:shd w:val="clear" w:color="auto" w:fill="auto"/>
          </w:tcPr>
          <w:p w14:paraId="1831FB38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[4][3]}</w:t>
            </w:r>
          </w:p>
        </w:tc>
        <w:tc>
          <w:tcPr>
            <w:tcW w:w="1418" w:type="dxa"/>
            <w:shd w:val="clear" w:color="auto" w:fill="auto"/>
          </w:tcPr>
          <w:p w14:paraId="507F4FF6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[4][4]}</w:t>
            </w:r>
          </w:p>
        </w:tc>
        <w:tc>
          <w:tcPr>
            <w:tcW w:w="1417" w:type="dxa"/>
            <w:shd w:val="clear" w:color="auto" w:fill="auto"/>
          </w:tcPr>
          <w:p w14:paraId="3F2B7F30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[4][5]}</w:t>
            </w:r>
          </w:p>
        </w:tc>
        <w:tc>
          <w:tcPr>
            <w:tcW w:w="1276" w:type="dxa"/>
            <w:shd w:val="clear" w:color="auto" w:fill="auto"/>
          </w:tcPr>
          <w:p w14:paraId="02BB20B8" w14:textId="77777777" w:rsidR="008A74EB" w:rsidRPr="00064447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[4][6]}</w:t>
            </w:r>
          </w:p>
        </w:tc>
        <w:tc>
          <w:tcPr>
            <w:tcW w:w="1276" w:type="dxa"/>
            <w:shd w:val="clear" w:color="auto" w:fill="auto"/>
          </w:tcPr>
          <w:p w14:paraId="5FE2E2DF" w14:textId="77777777" w:rsidR="008A74EB" w:rsidRDefault="008A74EB" w:rsidP="008A74EB">
            <w:r w:rsidRPr="00064447">
              <w:t>{_</w:t>
            </w:r>
            <w:proofErr w:type="spellStart"/>
            <w:r w:rsidRPr="00064447">
              <w:t>budgetTypeByProj.data</w:t>
            </w:r>
            <w:proofErr w:type="spellEnd"/>
            <w:r w:rsidRPr="00064447">
              <w:t>[4][7]}</w:t>
            </w:r>
          </w:p>
        </w:tc>
      </w:tr>
      <w:tr w:rsidR="00432733" w:rsidRPr="00F50ECA" w14:paraId="25C32C90" w14:textId="77777777" w:rsidTr="00931C3F">
        <w:tc>
          <w:tcPr>
            <w:tcW w:w="3721" w:type="dxa"/>
            <w:gridSpan w:val="2"/>
            <w:shd w:val="clear" w:color="auto" w:fill="auto"/>
          </w:tcPr>
          <w:p w14:paraId="438CFD4A" w14:textId="77777777" w:rsidR="00432733" w:rsidRPr="00760BF9" w:rsidRDefault="00432733" w:rsidP="00432733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Всего по региональному проекту, в том числе: </w:t>
            </w:r>
          </w:p>
        </w:tc>
        <w:tc>
          <w:tcPr>
            <w:tcW w:w="1207" w:type="dxa"/>
            <w:shd w:val="clear" w:color="auto" w:fill="auto"/>
          </w:tcPr>
          <w:p w14:paraId="12DDDA2D" w14:textId="77777777" w:rsidR="00432733" w:rsidRPr="00760BF9" w:rsidRDefault="00432733" w:rsidP="00432733">
            <w:pPr>
              <w:rPr>
                <w:color w:val="000000"/>
              </w:rPr>
            </w:pPr>
            <w:r w:rsidRPr="00760BF9">
              <w:rPr>
                <w:color w:val="000000"/>
              </w:rPr>
              <w:t>{_sumByProjY1}</w:t>
            </w:r>
          </w:p>
        </w:tc>
        <w:tc>
          <w:tcPr>
            <w:tcW w:w="1417" w:type="dxa"/>
            <w:shd w:val="clear" w:color="auto" w:fill="auto"/>
          </w:tcPr>
          <w:p w14:paraId="64079F1A" w14:textId="77777777" w:rsidR="00432733" w:rsidRPr="00276584" w:rsidRDefault="00432733" w:rsidP="00432733">
            <w:r w:rsidRPr="00276584">
              <w:t>{_sumByProjY2}</w:t>
            </w:r>
          </w:p>
        </w:tc>
        <w:tc>
          <w:tcPr>
            <w:tcW w:w="1560" w:type="dxa"/>
            <w:shd w:val="clear" w:color="auto" w:fill="auto"/>
          </w:tcPr>
          <w:p w14:paraId="136F8F7A" w14:textId="77777777" w:rsidR="00432733" w:rsidRPr="00276584" w:rsidRDefault="00432733" w:rsidP="00432733">
            <w:r w:rsidRPr="00276584">
              <w:t>{_sumByProjY3}</w:t>
            </w:r>
          </w:p>
        </w:tc>
        <w:tc>
          <w:tcPr>
            <w:tcW w:w="1417" w:type="dxa"/>
            <w:shd w:val="clear" w:color="auto" w:fill="auto"/>
          </w:tcPr>
          <w:p w14:paraId="39DFE56E" w14:textId="77777777" w:rsidR="00432733" w:rsidRPr="00276584" w:rsidRDefault="00432733" w:rsidP="00432733">
            <w:r w:rsidRPr="00276584">
              <w:t>{_sumByProjY4}</w:t>
            </w:r>
          </w:p>
        </w:tc>
        <w:tc>
          <w:tcPr>
            <w:tcW w:w="1418" w:type="dxa"/>
            <w:shd w:val="clear" w:color="auto" w:fill="auto"/>
          </w:tcPr>
          <w:p w14:paraId="5D7189F2" w14:textId="77777777" w:rsidR="00432733" w:rsidRPr="00276584" w:rsidRDefault="00432733" w:rsidP="00432733">
            <w:r w:rsidRPr="00276584">
              <w:t>{_sumByProjY5}</w:t>
            </w:r>
          </w:p>
        </w:tc>
        <w:tc>
          <w:tcPr>
            <w:tcW w:w="1417" w:type="dxa"/>
            <w:shd w:val="clear" w:color="auto" w:fill="auto"/>
          </w:tcPr>
          <w:p w14:paraId="67C5F2B6" w14:textId="77777777" w:rsidR="00432733" w:rsidRPr="00276584" w:rsidRDefault="00432733" w:rsidP="00432733">
            <w:r w:rsidRPr="00276584">
              <w:t>{_sumByProjY6}</w:t>
            </w:r>
          </w:p>
        </w:tc>
        <w:tc>
          <w:tcPr>
            <w:tcW w:w="1276" w:type="dxa"/>
            <w:shd w:val="clear" w:color="auto" w:fill="auto"/>
          </w:tcPr>
          <w:p w14:paraId="2FFD1C3D" w14:textId="77777777" w:rsidR="00432733" w:rsidRPr="00276584" w:rsidRDefault="00432733" w:rsidP="00432733">
            <w:r w:rsidRPr="00276584">
              <w:t>{_sumByProjY7}</w:t>
            </w:r>
          </w:p>
        </w:tc>
        <w:tc>
          <w:tcPr>
            <w:tcW w:w="1276" w:type="dxa"/>
            <w:shd w:val="clear" w:color="auto" w:fill="auto"/>
          </w:tcPr>
          <w:p w14:paraId="1C312E1F" w14:textId="77777777" w:rsidR="00432733" w:rsidRDefault="00432733" w:rsidP="00432733">
            <w:r w:rsidRPr="00276584">
              <w:t>{_</w:t>
            </w:r>
            <w:proofErr w:type="spellStart"/>
            <w:r w:rsidRPr="00276584">
              <w:t>sumByProjAll</w:t>
            </w:r>
            <w:proofErr w:type="spellEnd"/>
            <w:r w:rsidRPr="00276584">
              <w:t>}</w:t>
            </w:r>
          </w:p>
        </w:tc>
      </w:tr>
      <w:tr w:rsidR="00432733" w:rsidRPr="00F50ECA" w14:paraId="2A3DD174" w14:textId="77777777" w:rsidTr="00931C3F">
        <w:tc>
          <w:tcPr>
            <w:tcW w:w="3721" w:type="dxa"/>
            <w:gridSpan w:val="2"/>
            <w:shd w:val="clear" w:color="auto" w:fill="auto"/>
          </w:tcPr>
          <w:p w14:paraId="4B9146DC" w14:textId="77777777" w:rsidR="00432733" w:rsidRPr="00760BF9" w:rsidRDefault="00432733" w:rsidP="00432733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федеральный бюджет (в </w:t>
            </w:r>
            <w:proofErr w:type="spellStart"/>
            <w:r w:rsidRPr="00760BF9">
              <w:rPr>
                <w:sz w:val="28"/>
                <w:szCs w:val="28"/>
              </w:rPr>
              <w:t>т.ч</w:t>
            </w:r>
            <w:proofErr w:type="spellEnd"/>
            <w:r w:rsidRPr="00760BF9">
              <w:rPr>
                <w:sz w:val="28"/>
                <w:szCs w:val="28"/>
              </w:rPr>
              <w:t xml:space="preserve">. межбюджетные трансферты бюджету </w:t>
            </w:r>
            <w:r w:rsidRPr="00760BF9">
              <w:rPr>
                <w:i/>
                <w:iCs/>
                <w:sz w:val="28"/>
                <w:szCs w:val="28"/>
              </w:rPr>
              <w:t>(указывается наименование субъекта Российской Федерации)</w:t>
            </w:r>
            <w:r w:rsidRPr="00760BF9">
              <w:rPr>
                <w:i/>
                <w:sz w:val="28"/>
                <w:szCs w:val="28"/>
              </w:rPr>
              <w:t>)</w:t>
            </w:r>
          </w:p>
        </w:tc>
        <w:tc>
          <w:tcPr>
            <w:tcW w:w="1207" w:type="dxa"/>
            <w:shd w:val="clear" w:color="auto" w:fill="auto"/>
          </w:tcPr>
          <w:p w14:paraId="1F5848C1" w14:textId="77777777" w:rsidR="00432733" w:rsidRPr="00760BF9" w:rsidRDefault="00432733" w:rsidP="00432733">
            <w:pPr>
              <w:rPr>
                <w:color w:val="000000"/>
              </w:rPr>
            </w:pPr>
            <w:r w:rsidRPr="00760BF9">
              <w:rPr>
                <w:color w:val="000000"/>
              </w:rPr>
              <w:t>{_</w:t>
            </w:r>
            <w:proofErr w:type="spellStart"/>
            <w:r w:rsidRPr="00760BF9">
              <w:rPr>
                <w:color w:val="000000"/>
              </w:rPr>
              <w:t>budgetTypeByProj.data</w:t>
            </w:r>
            <w:proofErr w:type="spellEnd"/>
            <w:r w:rsidRPr="00760BF9">
              <w:rPr>
                <w:color w:val="000000"/>
              </w:rPr>
              <w:t>[0][0]}</w:t>
            </w:r>
          </w:p>
        </w:tc>
        <w:tc>
          <w:tcPr>
            <w:tcW w:w="1417" w:type="dxa"/>
            <w:shd w:val="clear" w:color="auto" w:fill="auto"/>
          </w:tcPr>
          <w:p w14:paraId="18EBDDFF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[0][1]}</w:t>
            </w:r>
          </w:p>
        </w:tc>
        <w:tc>
          <w:tcPr>
            <w:tcW w:w="1560" w:type="dxa"/>
            <w:shd w:val="clear" w:color="auto" w:fill="auto"/>
          </w:tcPr>
          <w:p w14:paraId="2BB036DC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[0][2]}</w:t>
            </w:r>
          </w:p>
        </w:tc>
        <w:tc>
          <w:tcPr>
            <w:tcW w:w="1417" w:type="dxa"/>
            <w:shd w:val="clear" w:color="auto" w:fill="auto"/>
          </w:tcPr>
          <w:p w14:paraId="22356ABE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[0][3]}</w:t>
            </w:r>
          </w:p>
        </w:tc>
        <w:tc>
          <w:tcPr>
            <w:tcW w:w="1418" w:type="dxa"/>
            <w:shd w:val="clear" w:color="auto" w:fill="auto"/>
          </w:tcPr>
          <w:p w14:paraId="764CC62C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[0][4]}</w:t>
            </w:r>
          </w:p>
        </w:tc>
        <w:tc>
          <w:tcPr>
            <w:tcW w:w="1417" w:type="dxa"/>
            <w:shd w:val="clear" w:color="auto" w:fill="auto"/>
          </w:tcPr>
          <w:p w14:paraId="7A5B8D4D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[0][5]}</w:t>
            </w:r>
          </w:p>
        </w:tc>
        <w:tc>
          <w:tcPr>
            <w:tcW w:w="1276" w:type="dxa"/>
            <w:shd w:val="clear" w:color="auto" w:fill="auto"/>
          </w:tcPr>
          <w:p w14:paraId="2548C4FA" w14:textId="77777777" w:rsidR="00432733" w:rsidRPr="00CF3E10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[0][6]}</w:t>
            </w:r>
          </w:p>
        </w:tc>
        <w:tc>
          <w:tcPr>
            <w:tcW w:w="1276" w:type="dxa"/>
            <w:shd w:val="clear" w:color="auto" w:fill="auto"/>
          </w:tcPr>
          <w:p w14:paraId="73B963FD" w14:textId="77777777" w:rsidR="00432733" w:rsidRDefault="00432733" w:rsidP="00432733">
            <w:r w:rsidRPr="00CF3E10">
              <w:t>{_</w:t>
            </w:r>
            <w:proofErr w:type="spellStart"/>
            <w:r w:rsidRPr="00CF3E10">
              <w:t>budgetTypeByProj.data</w:t>
            </w:r>
            <w:proofErr w:type="spellEnd"/>
            <w:r w:rsidRPr="00CF3E10">
              <w:t>[0][7]}</w:t>
            </w:r>
          </w:p>
        </w:tc>
      </w:tr>
      <w:tr w:rsidR="008A74EB" w:rsidRPr="00F50ECA" w14:paraId="17B71567" w14:textId="77777777" w:rsidTr="00931C3F">
        <w:tc>
          <w:tcPr>
            <w:tcW w:w="3721" w:type="dxa"/>
            <w:gridSpan w:val="2"/>
            <w:shd w:val="clear" w:color="auto" w:fill="auto"/>
          </w:tcPr>
          <w:p w14:paraId="20992263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>бюджеты государственных внебюджетных фондов Российской Федерации и их территориальных фондов</w:t>
            </w:r>
          </w:p>
        </w:tc>
        <w:tc>
          <w:tcPr>
            <w:tcW w:w="1207" w:type="dxa"/>
            <w:shd w:val="clear" w:color="auto" w:fill="auto"/>
          </w:tcPr>
          <w:p w14:paraId="2DC9023D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</w:t>
            </w:r>
            <w:proofErr w:type="spellStart"/>
            <w:r w:rsidRPr="00760BF9">
              <w:rPr>
                <w:color w:val="000000"/>
              </w:rPr>
              <w:t>data</w:t>
            </w:r>
            <w:proofErr w:type="spellEnd"/>
            <w:r w:rsidRPr="00760BF9">
              <w:rPr>
                <w:color w:val="000000"/>
              </w:rPr>
              <w:t>[1][0]}</w:t>
            </w:r>
          </w:p>
        </w:tc>
        <w:tc>
          <w:tcPr>
            <w:tcW w:w="1417" w:type="dxa"/>
            <w:shd w:val="clear" w:color="auto" w:fill="auto"/>
          </w:tcPr>
          <w:p w14:paraId="1367A293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[1][1]}</w:t>
            </w:r>
          </w:p>
        </w:tc>
        <w:tc>
          <w:tcPr>
            <w:tcW w:w="1560" w:type="dxa"/>
            <w:shd w:val="clear" w:color="auto" w:fill="auto"/>
          </w:tcPr>
          <w:p w14:paraId="09D48EAA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[1][2]}</w:t>
            </w:r>
          </w:p>
        </w:tc>
        <w:tc>
          <w:tcPr>
            <w:tcW w:w="1417" w:type="dxa"/>
            <w:shd w:val="clear" w:color="auto" w:fill="auto"/>
          </w:tcPr>
          <w:p w14:paraId="3A71B825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[1][3]}</w:t>
            </w:r>
          </w:p>
        </w:tc>
        <w:tc>
          <w:tcPr>
            <w:tcW w:w="1418" w:type="dxa"/>
            <w:shd w:val="clear" w:color="auto" w:fill="auto"/>
          </w:tcPr>
          <w:p w14:paraId="37B2399C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[1][4]}</w:t>
            </w:r>
          </w:p>
        </w:tc>
        <w:tc>
          <w:tcPr>
            <w:tcW w:w="1417" w:type="dxa"/>
            <w:shd w:val="clear" w:color="auto" w:fill="auto"/>
          </w:tcPr>
          <w:p w14:paraId="4B58EB2A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[1][5]}</w:t>
            </w:r>
          </w:p>
        </w:tc>
        <w:tc>
          <w:tcPr>
            <w:tcW w:w="1276" w:type="dxa"/>
            <w:shd w:val="clear" w:color="auto" w:fill="auto"/>
          </w:tcPr>
          <w:p w14:paraId="2D428DC4" w14:textId="77777777" w:rsidR="008A74EB" w:rsidRPr="00B27E0E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[1][6]}</w:t>
            </w:r>
          </w:p>
        </w:tc>
        <w:tc>
          <w:tcPr>
            <w:tcW w:w="1276" w:type="dxa"/>
            <w:shd w:val="clear" w:color="auto" w:fill="auto"/>
          </w:tcPr>
          <w:p w14:paraId="6D455412" w14:textId="77777777" w:rsidR="008A74EB" w:rsidRDefault="008A74EB" w:rsidP="008A74EB">
            <w:r w:rsidRPr="00B27E0E">
              <w:t>{</w:t>
            </w:r>
            <w:proofErr w:type="spellStart"/>
            <w:r w:rsidRPr="00B27E0E">
              <w:t>data</w:t>
            </w:r>
            <w:proofErr w:type="spellEnd"/>
            <w:r w:rsidRPr="00B27E0E">
              <w:t>[1][7]}</w:t>
            </w:r>
          </w:p>
        </w:tc>
      </w:tr>
      <w:tr w:rsidR="00441C76" w:rsidRPr="00F50ECA" w14:paraId="7604F9FB" w14:textId="77777777" w:rsidTr="00931C3F">
        <w:tc>
          <w:tcPr>
            <w:tcW w:w="3721" w:type="dxa"/>
            <w:gridSpan w:val="2"/>
            <w:shd w:val="clear" w:color="auto" w:fill="auto"/>
          </w:tcPr>
          <w:p w14:paraId="65BCC265" w14:textId="77777777" w:rsidR="00441C76" w:rsidRPr="00F50ECA" w:rsidRDefault="00441C76" w:rsidP="00441C76">
            <w:pPr>
              <w:pStyle w:val="Default"/>
              <w:rPr>
                <w:color w:val="FF0000"/>
                <w:sz w:val="28"/>
                <w:szCs w:val="28"/>
              </w:rPr>
            </w:pPr>
            <w:r w:rsidRPr="00F50ECA">
              <w:rPr>
                <w:color w:val="FF0000"/>
                <w:sz w:val="28"/>
                <w:szCs w:val="28"/>
              </w:rPr>
              <w:t xml:space="preserve">консолидированный бюджет </w:t>
            </w:r>
            <w:r w:rsidRPr="00F50ECA">
              <w:rPr>
                <w:iCs/>
                <w:color w:val="FF0000"/>
                <w:sz w:val="28"/>
                <w:szCs w:val="28"/>
              </w:rPr>
              <w:t>субъекта Российской Федерации</w:t>
            </w:r>
            <w:r w:rsidRPr="00F50ECA">
              <w:rPr>
                <w:color w:val="FF0000"/>
                <w:sz w:val="28"/>
                <w:szCs w:val="28"/>
              </w:rPr>
              <w:t xml:space="preserve">, в </w:t>
            </w:r>
            <w:proofErr w:type="spellStart"/>
            <w:r w:rsidRPr="00F50ECA">
              <w:rPr>
                <w:color w:val="FF0000"/>
                <w:sz w:val="28"/>
                <w:szCs w:val="28"/>
              </w:rPr>
              <w:t>т.ч</w:t>
            </w:r>
            <w:proofErr w:type="spellEnd"/>
            <w:r w:rsidRPr="00F50ECA">
              <w:rPr>
                <w:color w:val="FF0000"/>
                <w:sz w:val="28"/>
                <w:szCs w:val="28"/>
              </w:rPr>
              <w:t xml:space="preserve">.: </w:t>
            </w:r>
          </w:p>
        </w:tc>
        <w:tc>
          <w:tcPr>
            <w:tcW w:w="1207" w:type="dxa"/>
            <w:shd w:val="clear" w:color="auto" w:fill="auto"/>
          </w:tcPr>
          <w:p w14:paraId="157A7C74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70526DD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3BB0B305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4D08C47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4FA241E1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EC63686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352667BB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D663B7D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</w:tr>
      <w:tr w:rsidR="008A74EB" w:rsidRPr="00F50ECA" w14:paraId="6B9D0D0A" w14:textId="77777777" w:rsidTr="00931C3F">
        <w:tc>
          <w:tcPr>
            <w:tcW w:w="3721" w:type="dxa"/>
            <w:gridSpan w:val="2"/>
            <w:shd w:val="clear" w:color="auto" w:fill="auto"/>
          </w:tcPr>
          <w:p w14:paraId="37F70EA4" w14:textId="77777777" w:rsidR="008A74EB" w:rsidRPr="00760BF9" w:rsidRDefault="008A74EB" w:rsidP="008A74EB">
            <w:pPr>
              <w:pStyle w:val="Default"/>
              <w:ind w:left="284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бюджет </w:t>
            </w:r>
            <w:r w:rsidRPr="00760BF9">
              <w:rPr>
                <w:iCs/>
                <w:sz w:val="28"/>
                <w:szCs w:val="28"/>
              </w:rPr>
              <w:t>субъекта Российской Федерации</w:t>
            </w:r>
          </w:p>
        </w:tc>
        <w:tc>
          <w:tcPr>
            <w:tcW w:w="1207" w:type="dxa"/>
            <w:shd w:val="clear" w:color="auto" w:fill="auto"/>
          </w:tcPr>
          <w:p w14:paraId="1BF9782E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</w:t>
            </w:r>
            <w:proofErr w:type="spellStart"/>
            <w:r w:rsidRPr="00760BF9">
              <w:rPr>
                <w:color w:val="000000"/>
              </w:rPr>
              <w:t>data</w:t>
            </w:r>
            <w:proofErr w:type="spellEnd"/>
            <w:r w:rsidRPr="00760BF9">
              <w:rPr>
                <w:color w:val="000000"/>
              </w:rPr>
              <w:t>[2][0]}</w:t>
            </w:r>
          </w:p>
        </w:tc>
        <w:tc>
          <w:tcPr>
            <w:tcW w:w="1417" w:type="dxa"/>
            <w:shd w:val="clear" w:color="auto" w:fill="auto"/>
          </w:tcPr>
          <w:p w14:paraId="4C8444F1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</w:t>
            </w:r>
            <w:proofErr w:type="spellStart"/>
            <w:r w:rsidRPr="00760BF9">
              <w:rPr>
                <w:color w:val="000000"/>
              </w:rPr>
              <w:t>data</w:t>
            </w:r>
            <w:proofErr w:type="spellEnd"/>
            <w:r w:rsidRPr="00760BF9">
              <w:rPr>
                <w:color w:val="000000"/>
              </w:rPr>
              <w:t>[2][1]}</w:t>
            </w:r>
          </w:p>
        </w:tc>
        <w:tc>
          <w:tcPr>
            <w:tcW w:w="1560" w:type="dxa"/>
            <w:shd w:val="clear" w:color="auto" w:fill="auto"/>
          </w:tcPr>
          <w:p w14:paraId="0955AF4A" w14:textId="77777777" w:rsidR="008A74EB" w:rsidRPr="000B1B4D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[2][2]}</w:t>
            </w:r>
          </w:p>
        </w:tc>
        <w:tc>
          <w:tcPr>
            <w:tcW w:w="1417" w:type="dxa"/>
            <w:shd w:val="clear" w:color="auto" w:fill="auto"/>
          </w:tcPr>
          <w:p w14:paraId="37326647" w14:textId="77777777" w:rsidR="008A74EB" w:rsidRPr="000B1B4D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[2][3]}</w:t>
            </w:r>
          </w:p>
        </w:tc>
        <w:tc>
          <w:tcPr>
            <w:tcW w:w="1418" w:type="dxa"/>
            <w:shd w:val="clear" w:color="auto" w:fill="auto"/>
          </w:tcPr>
          <w:p w14:paraId="238A74B5" w14:textId="77777777" w:rsidR="008A74EB" w:rsidRPr="000B1B4D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[2][4]}</w:t>
            </w:r>
          </w:p>
        </w:tc>
        <w:tc>
          <w:tcPr>
            <w:tcW w:w="1417" w:type="dxa"/>
            <w:shd w:val="clear" w:color="auto" w:fill="auto"/>
          </w:tcPr>
          <w:p w14:paraId="11ABFF1A" w14:textId="77777777" w:rsidR="008A74EB" w:rsidRPr="000B1B4D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[2][5]}</w:t>
            </w:r>
          </w:p>
        </w:tc>
        <w:tc>
          <w:tcPr>
            <w:tcW w:w="1276" w:type="dxa"/>
            <w:shd w:val="clear" w:color="auto" w:fill="auto"/>
          </w:tcPr>
          <w:p w14:paraId="0E663688" w14:textId="77777777" w:rsidR="008A74EB" w:rsidRPr="000B1B4D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[2][6]}</w:t>
            </w:r>
          </w:p>
        </w:tc>
        <w:tc>
          <w:tcPr>
            <w:tcW w:w="1276" w:type="dxa"/>
            <w:shd w:val="clear" w:color="auto" w:fill="auto"/>
          </w:tcPr>
          <w:p w14:paraId="0246A7B9" w14:textId="77777777" w:rsidR="008A74EB" w:rsidRDefault="008A74EB" w:rsidP="008A74EB">
            <w:r w:rsidRPr="000B1B4D">
              <w:t>{</w:t>
            </w:r>
            <w:proofErr w:type="spellStart"/>
            <w:r w:rsidRPr="000B1B4D">
              <w:t>data</w:t>
            </w:r>
            <w:proofErr w:type="spellEnd"/>
            <w:r w:rsidRPr="000B1B4D">
              <w:t>[2][7]}</w:t>
            </w:r>
          </w:p>
        </w:tc>
      </w:tr>
      <w:tr w:rsidR="00441C76" w:rsidRPr="00F50ECA" w14:paraId="71A0A8E3" w14:textId="77777777" w:rsidTr="00931C3F">
        <w:tc>
          <w:tcPr>
            <w:tcW w:w="3721" w:type="dxa"/>
            <w:gridSpan w:val="2"/>
            <w:shd w:val="clear" w:color="auto" w:fill="auto"/>
          </w:tcPr>
          <w:p w14:paraId="030A389E" w14:textId="77777777" w:rsidR="00441C76" w:rsidRPr="00F50ECA" w:rsidRDefault="00441C76" w:rsidP="00733513">
            <w:pPr>
              <w:pStyle w:val="Default"/>
              <w:ind w:left="284"/>
              <w:rPr>
                <w:color w:val="FF0000"/>
                <w:sz w:val="28"/>
                <w:szCs w:val="28"/>
              </w:rPr>
            </w:pPr>
            <w:r w:rsidRPr="00F50ECA">
              <w:rPr>
                <w:iCs/>
                <w:color w:val="FF0000"/>
                <w:sz w:val="28"/>
                <w:szCs w:val="28"/>
              </w:rPr>
              <w:t>межбюджетные трансферты бюджета субъекта Российской Федерации бюджетам муниципальных образований</w:t>
            </w:r>
          </w:p>
        </w:tc>
        <w:tc>
          <w:tcPr>
            <w:tcW w:w="1207" w:type="dxa"/>
            <w:shd w:val="clear" w:color="auto" w:fill="auto"/>
          </w:tcPr>
          <w:p w14:paraId="3A2AB2E1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31D4566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560" w:type="dxa"/>
            <w:shd w:val="clear" w:color="auto" w:fill="auto"/>
          </w:tcPr>
          <w:p w14:paraId="64FC147F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35AB400D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05C50C7E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37CE21C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18FB500C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7C3AAA35" w14:textId="77777777" w:rsidR="00441C76" w:rsidRPr="00F50ECA" w:rsidRDefault="00441C76" w:rsidP="00441C76">
            <w:pPr>
              <w:rPr>
                <w:rFonts w:eastAsia="Calibri"/>
                <w:color w:val="FF0000"/>
                <w:szCs w:val="28"/>
              </w:rPr>
            </w:pPr>
          </w:p>
        </w:tc>
      </w:tr>
      <w:tr w:rsidR="008A74EB" w:rsidRPr="00F50ECA" w14:paraId="7E75BDE8" w14:textId="77777777" w:rsidTr="00931C3F">
        <w:tc>
          <w:tcPr>
            <w:tcW w:w="3721" w:type="dxa"/>
            <w:gridSpan w:val="2"/>
            <w:shd w:val="clear" w:color="auto" w:fill="auto"/>
          </w:tcPr>
          <w:p w14:paraId="3B7C1390" w14:textId="77777777" w:rsidR="008A74EB" w:rsidRPr="00760BF9" w:rsidRDefault="008A74EB" w:rsidP="008A74EB">
            <w:pPr>
              <w:pStyle w:val="Default"/>
              <w:ind w:left="284"/>
              <w:rPr>
                <w:i/>
                <w:iCs/>
                <w:sz w:val="28"/>
                <w:szCs w:val="28"/>
              </w:rPr>
            </w:pPr>
            <w:r w:rsidRPr="00760BF9">
              <w:rPr>
                <w:iCs/>
                <w:sz w:val="28"/>
                <w:szCs w:val="28"/>
              </w:rPr>
              <w:t xml:space="preserve">бюджеты муниципальных образований (без учета </w:t>
            </w:r>
            <w:r w:rsidRPr="00760BF9">
              <w:rPr>
                <w:iCs/>
                <w:sz w:val="28"/>
                <w:szCs w:val="28"/>
              </w:rPr>
              <w:lastRenderedPageBreak/>
              <w:t>межбюджетных трансфертов из бюджета субъекта Российской Федерации)</w:t>
            </w:r>
          </w:p>
        </w:tc>
        <w:tc>
          <w:tcPr>
            <w:tcW w:w="1207" w:type="dxa"/>
            <w:shd w:val="clear" w:color="auto" w:fill="auto"/>
          </w:tcPr>
          <w:p w14:paraId="220741F9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lastRenderedPageBreak/>
              <w:t>{</w:t>
            </w:r>
            <w:proofErr w:type="spellStart"/>
            <w:r w:rsidRPr="00760BF9">
              <w:rPr>
                <w:color w:val="000000"/>
              </w:rPr>
              <w:t>data</w:t>
            </w:r>
            <w:proofErr w:type="spellEnd"/>
            <w:r w:rsidRPr="00760BF9">
              <w:rPr>
                <w:color w:val="000000"/>
              </w:rPr>
              <w:t>[3][0]}</w:t>
            </w:r>
          </w:p>
        </w:tc>
        <w:tc>
          <w:tcPr>
            <w:tcW w:w="1417" w:type="dxa"/>
            <w:shd w:val="clear" w:color="auto" w:fill="auto"/>
          </w:tcPr>
          <w:p w14:paraId="0B7AABF3" w14:textId="77777777" w:rsidR="008A74EB" w:rsidRPr="00760BF9" w:rsidRDefault="008A74EB" w:rsidP="008A74EB">
            <w:pPr>
              <w:rPr>
                <w:color w:val="000000"/>
              </w:rPr>
            </w:pPr>
            <w:r w:rsidRPr="00760BF9">
              <w:rPr>
                <w:color w:val="000000"/>
              </w:rPr>
              <w:t>{</w:t>
            </w:r>
            <w:proofErr w:type="spellStart"/>
            <w:r w:rsidRPr="00760BF9">
              <w:rPr>
                <w:color w:val="000000"/>
              </w:rPr>
              <w:t>data</w:t>
            </w:r>
            <w:proofErr w:type="spellEnd"/>
            <w:r w:rsidRPr="00760BF9">
              <w:rPr>
                <w:color w:val="000000"/>
              </w:rPr>
              <w:t>[3][1]}</w:t>
            </w:r>
          </w:p>
        </w:tc>
        <w:tc>
          <w:tcPr>
            <w:tcW w:w="1560" w:type="dxa"/>
            <w:shd w:val="clear" w:color="auto" w:fill="auto"/>
          </w:tcPr>
          <w:p w14:paraId="7C234F7B" w14:textId="77777777" w:rsidR="008A74EB" w:rsidRPr="003C0209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[3][2]}</w:t>
            </w:r>
          </w:p>
        </w:tc>
        <w:tc>
          <w:tcPr>
            <w:tcW w:w="1417" w:type="dxa"/>
            <w:shd w:val="clear" w:color="auto" w:fill="auto"/>
          </w:tcPr>
          <w:p w14:paraId="71AD2973" w14:textId="77777777" w:rsidR="008A74EB" w:rsidRPr="003C0209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[3][3]}</w:t>
            </w:r>
          </w:p>
        </w:tc>
        <w:tc>
          <w:tcPr>
            <w:tcW w:w="1418" w:type="dxa"/>
            <w:shd w:val="clear" w:color="auto" w:fill="auto"/>
          </w:tcPr>
          <w:p w14:paraId="1B1C2614" w14:textId="77777777" w:rsidR="008A74EB" w:rsidRPr="003C0209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[3][4]}</w:t>
            </w:r>
          </w:p>
        </w:tc>
        <w:tc>
          <w:tcPr>
            <w:tcW w:w="1417" w:type="dxa"/>
            <w:shd w:val="clear" w:color="auto" w:fill="auto"/>
          </w:tcPr>
          <w:p w14:paraId="21ED8623" w14:textId="77777777" w:rsidR="008A74EB" w:rsidRPr="003C0209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[3][5]}</w:t>
            </w:r>
          </w:p>
        </w:tc>
        <w:tc>
          <w:tcPr>
            <w:tcW w:w="1276" w:type="dxa"/>
            <w:shd w:val="clear" w:color="auto" w:fill="auto"/>
          </w:tcPr>
          <w:p w14:paraId="303FC163" w14:textId="77777777" w:rsidR="008A74EB" w:rsidRPr="003C0209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[3][6]}</w:t>
            </w:r>
          </w:p>
        </w:tc>
        <w:tc>
          <w:tcPr>
            <w:tcW w:w="1276" w:type="dxa"/>
            <w:shd w:val="clear" w:color="auto" w:fill="auto"/>
          </w:tcPr>
          <w:p w14:paraId="18EAB02F" w14:textId="77777777" w:rsidR="008A74EB" w:rsidRDefault="008A74EB" w:rsidP="008A74EB">
            <w:r w:rsidRPr="003C0209">
              <w:t>{</w:t>
            </w:r>
            <w:proofErr w:type="spellStart"/>
            <w:r w:rsidRPr="003C0209">
              <w:t>data</w:t>
            </w:r>
            <w:proofErr w:type="spellEnd"/>
            <w:r w:rsidRPr="003C0209">
              <w:t>[3][7]}</w:t>
            </w:r>
          </w:p>
        </w:tc>
      </w:tr>
      <w:tr w:rsidR="008A74EB" w:rsidRPr="00F50ECA" w14:paraId="5ACAE5BA" w14:textId="77777777" w:rsidTr="00931C3F">
        <w:tc>
          <w:tcPr>
            <w:tcW w:w="3721" w:type="dxa"/>
            <w:gridSpan w:val="2"/>
            <w:shd w:val="clear" w:color="auto" w:fill="auto"/>
          </w:tcPr>
          <w:p w14:paraId="06036E63" w14:textId="77777777" w:rsidR="008A74EB" w:rsidRPr="00760BF9" w:rsidRDefault="008A74EB" w:rsidP="008A74EB">
            <w:pPr>
              <w:pStyle w:val="Default"/>
              <w:rPr>
                <w:sz w:val="28"/>
                <w:szCs w:val="28"/>
              </w:rPr>
            </w:pPr>
            <w:r w:rsidRPr="00760BF9">
              <w:rPr>
                <w:sz w:val="28"/>
                <w:szCs w:val="28"/>
              </w:rPr>
              <w:t xml:space="preserve">внебюджетные источники </w:t>
            </w:r>
          </w:p>
        </w:tc>
        <w:tc>
          <w:tcPr>
            <w:tcW w:w="1207" w:type="dxa"/>
            <w:shd w:val="clear" w:color="auto" w:fill="auto"/>
          </w:tcPr>
          <w:p w14:paraId="4CAE7E3E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[4][0]}</w:t>
            </w:r>
          </w:p>
        </w:tc>
        <w:tc>
          <w:tcPr>
            <w:tcW w:w="1417" w:type="dxa"/>
            <w:shd w:val="clear" w:color="auto" w:fill="auto"/>
          </w:tcPr>
          <w:p w14:paraId="5D2DE5CA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[4][1]}</w:t>
            </w:r>
          </w:p>
        </w:tc>
        <w:tc>
          <w:tcPr>
            <w:tcW w:w="1560" w:type="dxa"/>
            <w:shd w:val="clear" w:color="auto" w:fill="auto"/>
          </w:tcPr>
          <w:p w14:paraId="44D56B59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[4][2]}</w:t>
            </w:r>
          </w:p>
        </w:tc>
        <w:tc>
          <w:tcPr>
            <w:tcW w:w="1417" w:type="dxa"/>
            <w:shd w:val="clear" w:color="auto" w:fill="auto"/>
          </w:tcPr>
          <w:p w14:paraId="4A83FD90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[4][3]}</w:t>
            </w:r>
          </w:p>
        </w:tc>
        <w:tc>
          <w:tcPr>
            <w:tcW w:w="1418" w:type="dxa"/>
            <w:shd w:val="clear" w:color="auto" w:fill="auto"/>
          </w:tcPr>
          <w:p w14:paraId="44A35B0C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[4][4]}</w:t>
            </w:r>
          </w:p>
        </w:tc>
        <w:tc>
          <w:tcPr>
            <w:tcW w:w="1417" w:type="dxa"/>
            <w:shd w:val="clear" w:color="auto" w:fill="auto"/>
          </w:tcPr>
          <w:p w14:paraId="49E8BE1D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[4][5]}</w:t>
            </w:r>
          </w:p>
        </w:tc>
        <w:tc>
          <w:tcPr>
            <w:tcW w:w="1276" w:type="dxa"/>
            <w:shd w:val="clear" w:color="auto" w:fill="auto"/>
          </w:tcPr>
          <w:p w14:paraId="00D247D0" w14:textId="77777777" w:rsidR="008A74EB" w:rsidRPr="003C0FBF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Pr="003C0FBF">
              <w:t>[4][6]}</w:t>
            </w:r>
          </w:p>
        </w:tc>
        <w:tc>
          <w:tcPr>
            <w:tcW w:w="1276" w:type="dxa"/>
            <w:shd w:val="clear" w:color="auto" w:fill="auto"/>
          </w:tcPr>
          <w:p w14:paraId="1E19B1E8" w14:textId="0365D65D" w:rsidR="008A74EB" w:rsidRDefault="008A74EB" w:rsidP="008A74EB">
            <w:r w:rsidRPr="003C0FBF">
              <w:t>{</w:t>
            </w:r>
            <w:proofErr w:type="spellStart"/>
            <w:r w:rsidRPr="003C0FBF">
              <w:t>data</w:t>
            </w:r>
            <w:proofErr w:type="spellEnd"/>
            <w:r w:rsidR="00776EBD">
              <w:t>[4][7]}{</w:t>
            </w:r>
            <w:r w:rsidRPr="003C0FBF">
              <w:t>_</w:t>
            </w:r>
            <w:proofErr w:type="spellStart"/>
            <w:r w:rsidRPr="003C0FBF">
              <w:t>budgetTypeByProj.byBudget</w:t>
            </w:r>
            <w:proofErr w:type="spellEnd"/>
            <w:r w:rsidRPr="003C0FBF">
              <w:t>}</w:t>
            </w:r>
          </w:p>
        </w:tc>
      </w:tr>
    </w:tbl>
    <w:p w14:paraId="34DBEABF" w14:textId="77777777" w:rsidR="008966BC" w:rsidRDefault="008966BC" w:rsidP="008966BC">
      <w:pPr>
        <w:spacing w:line="240" w:lineRule="auto"/>
        <w:rPr>
          <w:sz w:val="20"/>
          <w:vertAlign w:val="superscript"/>
        </w:rPr>
      </w:pPr>
    </w:p>
    <w:p w14:paraId="73C97F32" w14:textId="77777777" w:rsidR="00E91DDA" w:rsidRDefault="00E91DDA" w:rsidP="008966BC">
      <w:pPr>
        <w:spacing w:line="240" w:lineRule="exact"/>
        <w:jc w:val="center"/>
      </w:pPr>
    </w:p>
    <w:p w14:paraId="14218AE4" w14:textId="77777777" w:rsidR="008966BC" w:rsidRPr="00025BBA" w:rsidRDefault="008D2601" w:rsidP="008966BC">
      <w:pPr>
        <w:spacing w:line="240" w:lineRule="exact"/>
        <w:jc w:val="center"/>
        <w:rPr>
          <w:b/>
        </w:rPr>
      </w:pPr>
      <w:r>
        <w:br w:type="page"/>
      </w:r>
      <w:r w:rsidR="008966BC" w:rsidRPr="00025BBA">
        <w:rPr>
          <w:b/>
        </w:rPr>
        <w:lastRenderedPageBreak/>
        <w:t>5. Участники регионального проекта</w:t>
      </w:r>
    </w:p>
    <w:p w14:paraId="65DA0BB1" w14:textId="77777777" w:rsidR="008966BC" w:rsidRDefault="008966BC" w:rsidP="008966BC">
      <w:pPr>
        <w:spacing w:line="120" w:lineRule="exact"/>
        <w:jc w:val="center"/>
      </w:pPr>
    </w:p>
    <w:p w14:paraId="78FF6E59" w14:textId="77777777" w:rsidR="008966BC" w:rsidRDefault="008966BC" w:rsidP="008966BC">
      <w:pPr>
        <w:spacing w:line="240" w:lineRule="atLeast"/>
        <w:jc w:val="center"/>
        <w:rPr>
          <w:sz w:val="18"/>
          <w:szCs w:val="18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680"/>
        <w:gridCol w:w="3212"/>
        <w:gridCol w:w="2241"/>
        <w:gridCol w:w="3920"/>
        <w:gridCol w:w="2801"/>
        <w:gridCol w:w="1682"/>
      </w:tblGrid>
      <w:tr w:rsidR="008966BC" w:rsidRPr="002D5714" w14:paraId="16100430" w14:textId="77777777" w:rsidTr="00F03A15">
        <w:trPr>
          <w:cantSplit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3F7E" w14:textId="77777777" w:rsidR="008966BC" w:rsidRPr="002D5714" w:rsidRDefault="008966BC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№ п/п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CC06" w14:textId="77777777" w:rsidR="008966BC" w:rsidRPr="002D5714" w:rsidRDefault="008966BC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 xml:space="preserve">Роль в </w:t>
            </w:r>
            <w:r w:rsidR="005375F9">
              <w:rPr>
                <w:szCs w:val="28"/>
              </w:rPr>
              <w:t xml:space="preserve">региональном </w:t>
            </w:r>
            <w:r w:rsidRPr="002D5714">
              <w:rPr>
                <w:szCs w:val="28"/>
              </w:rPr>
              <w:t>проекте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0B068" w14:textId="77777777" w:rsidR="008966BC" w:rsidRPr="002D5714" w:rsidRDefault="008966BC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Фамилия, инициалы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C88C2" w14:textId="77777777" w:rsidR="008966BC" w:rsidRPr="002D5714" w:rsidRDefault="008966BC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Должность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74CFA" w14:textId="77777777" w:rsidR="008966BC" w:rsidRPr="002D5714" w:rsidRDefault="008966BC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Непосредственный</w:t>
            </w:r>
            <w:r w:rsidRPr="002D5714">
              <w:rPr>
                <w:szCs w:val="28"/>
              </w:rPr>
              <w:br/>
              <w:t>руководитель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CE0C5C6" w14:textId="77777777" w:rsidR="008966BC" w:rsidRPr="002D5714" w:rsidRDefault="008966BC" w:rsidP="008343F7">
            <w:pPr>
              <w:spacing w:line="240" w:lineRule="auto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>Занятость в проекте (процентов)</w:t>
            </w:r>
          </w:p>
        </w:tc>
      </w:tr>
      <w:tr w:rsidR="00025BBA" w:rsidRPr="002D5714" w14:paraId="5F3A2901" w14:textId="77777777" w:rsidTr="00F03A15">
        <w:trPr>
          <w:cantSplit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D754F" w14:textId="77777777" w:rsidR="00025BBA" w:rsidRPr="002D5714" w:rsidRDefault="00025BBA" w:rsidP="00025BBA">
            <w:pPr>
              <w:spacing w:after="60"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A49AB" w14:textId="77777777" w:rsidR="00025BBA" w:rsidRPr="00025BBA" w:rsidRDefault="00025BBA" w:rsidP="00025BBA">
            <w:pPr>
              <w:spacing w:after="60" w:line="240" w:lineRule="atLeast"/>
              <w:jc w:val="left"/>
              <w:rPr>
                <w:i/>
                <w:szCs w:val="28"/>
              </w:rPr>
            </w:pPr>
            <w:r w:rsidRPr="00025BBA">
              <w:rPr>
                <w:i/>
                <w:szCs w:val="28"/>
              </w:rPr>
              <w:t>(куратор регионального проекта)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8E33D" w14:textId="77777777" w:rsidR="00025BBA" w:rsidRPr="002D5714" w:rsidRDefault="00F50ECA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F50ECA">
              <w:rPr>
                <w:szCs w:val="28"/>
              </w:rPr>
              <w:t>{curator.</w:t>
            </w:r>
            <w:proofErr w:type="spellStart"/>
            <w:r w:rsidRPr="00F50ECA">
              <w:rPr>
                <w:szCs w:val="28"/>
              </w:rPr>
              <w:t>person</w:t>
            </w:r>
            <w:proofErr w:type="spellEnd"/>
            <w:r w:rsidRPr="00F50ECA">
              <w:rPr>
                <w:szCs w:val="28"/>
              </w:rPr>
              <w:t>.__</w:t>
            </w:r>
            <w:proofErr w:type="spellStart"/>
            <w:r w:rsidRPr="00F50ECA">
              <w:rPr>
                <w:szCs w:val="28"/>
              </w:rPr>
              <w:t>string</w:t>
            </w:r>
            <w:proofErr w:type="spellEnd"/>
            <w:r w:rsidRPr="00F50ECA">
              <w:rPr>
                <w:szCs w:val="28"/>
              </w:rPr>
              <w:t>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264E3" w14:textId="77777777" w:rsidR="00025BBA" w:rsidRPr="002D5714" w:rsidRDefault="00F50ECA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F50ECA">
              <w:rPr>
                <w:szCs w:val="28"/>
              </w:rPr>
              <w:t>{</w:t>
            </w:r>
            <w:proofErr w:type="spellStart"/>
            <w:r w:rsidRPr="00F50ECA">
              <w:rPr>
                <w:szCs w:val="28"/>
              </w:rPr>
              <w:t>curator.position</w:t>
            </w:r>
            <w:proofErr w:type="spellEnd"/>
            <w:r w:rsidRPr="00F50ECA">
              <w:rPr>
                <w:szCs w:val="2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4E7A" w14:textId="77777777" w:rsidR="00025BBA" w:rsidRPr="002D5714" w:rsidRDefault="00F50ECA" w:rsidP="008343F7">
            <w:pPr>
              <w:spacing w:after="60" w:line="240" w:lineRule="atLeast"/>
              <w:jc w:val="center"/>
              <w:rPr>
                <w:szCs w:val="28"/>
              </w:rPr>
            </w:pPr>
            <w:r w:rsidRPr="00F50ECA">
              <w:rPr>
                <w:szCs w:val="28"/>
              </w:rPr>
              <w:t>{</w:t>
            </w:r>
            <w:proofErr w:type="spellStart"/>
            <w:r w:rsidRPr="00F50ECA">
              <w:rPr>
                <w:szCs w:val="28"/>
              </w:rPr>
              <w:t>curator.head.person.surname</w:t>
            </w:r>
            <w:proofErr w:type="spellEnd"/>
            <w:r w:rsidRPr="00F50ECA">
              <w:rPr>
                <w:szCs w:val="28"/>
              </w:rPr>
              <w:t>} {curator.head.person.name} {</w:t>
            </w:r>
            <w:proofErr w:type="spellStart"/>
            <w:r w:rsidRPr="00F50ECA">
              <w:rPr>
                <w:szCs w:val="28"/>
              </w:rPr>
              <w:t>curator.head.person.patronymic</w:t>
            </w:r>
            <w:proofErr w:type="spellEnd"/>
            <w:r w:rsidRPr="00F50ECA">
              <w:rPr>
                <w:szCs w:val="28"/>
              </w:rPr>
              <w:t>} {</w:t>
            </w:r>
            <w:proofErr w:type="spellStart"/>
            <w:r w:rsidRPr="00F50ECA">
              <w:rPr>
                <w:szCs w:val="28"/>
              </w:rPr>
              <w:t>curator.head.position</w:t>
            </w:r>
            <w:proofErr w:type="spellEnd"/>
            <w:r w:rsidRPr="00F50ECA">
              <w:rPr>
                <w:szCs w:val="28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707B61" w14:textId="77777777" w:rsidR="00025BBA" w:rsidRPr="002D5714" w:rsidRDefault="00F50ECA" w:rsidP="008343F7">
            <w:pPr>
              <w:spacing w:line="240" w:lineRule="auto"/>
              <w:jc w:val="center"/>
              <w:rPr>
                <w:szCs w:val="28"/>
              </w:rPr>
            </w:pPr>
            <w:r w:rsidRPr="00F50ECA">
              <w:rPr>
                <w:szCs w:val="28"/>
              </w:rPr>
              <w:t>{</w:t>
            </w:r>
            <w:proofErr w:type="spellStart"/>
            <w:r w:rsidRPr="00F50ECA">
              <w:rPr>
                <w:szCs w:val="28"/>
              </w:rPr>
              <w:t>occupationCurator</w:t>
            </w:r>
            <w:proofErr w:type="spellEnd"/>
            <w:r w:rsidRPr="00F50ECA">
              <w:rPr>
                <w:szCs w:val="28"/>
              </w:rPr>
              <w:t>} %</w:t>
            </w:r>
          </w:p>
        </w:tc>
      </w:tr>
      <w:tr w:rsidR="00F03A15" w:rsidRPr="002D5714" w14:paraId="071947AD" w14:textId="77777777" w:rsidTr="00F03A15">
        <w:trPr>
          <w:cantSplit/>
        </w:trPr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543F370" w14:textId="77777777" w:rsidR="00F03A15" w:rsidRPr="002D5714" w:rsidRDefault="00F03A15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2D5714">
              <w:rPr>
                <w:szCs w:val="28"/>
              </w:rPr>
              <w:t>.</w:t>
            </w:r>
          </w:p>
        </w:tc>
        <w:tc>
          <w:tcPr>
            <w:tcW w:w="32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2ADEF4FE" w14:textId="77777777" w:rsidR="00F03A15" w:rsidRPr="002D5714" w:rsidRDefault="00F03A15" w:rsidP="00F03A15">
            <w:pPr>
              <w:spacing w:line="240" w:lineRule="atLeast"/>
              <w:jc w:val="left"/>
              <w:rPr>
                <w:i/>
                <w:szCs w:val="28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(руководитель регионального проекта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6697DEE" w14:textId="77777777" w:rsidR="00F03A15" w:rsidRPr="00E062C3" w:rsidRDefault="00F03A15" w:rsidP="00F03A15">
            <w:r w:rsidRPr="00E062C3">
              <w:t>{head.</w:t>
            </w:r>
            <w:proofErr w:type="spellStart"/>
            <w:r w:rsidRPr="00E062C3">
              <w:t>person</w:t>
            </w:r>
            <w:proofErr w:type="spellEnd"/>
            <w:r w:rsidRPr="00E062C3">
              <w:t>.__</w:t>
            </w:r>
            <w:proofErr w:type="spellStart"/>
            <w:r w:rsidRPr="00E062C3">
              <w:t>string</w:t>
            </w:r>
            <w:proofErr w:type="spellEnd"/>
            <w:r w:rsidRPr="00E062C3">
              <w:t>}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810DC24" w14:textId="77777777" w:rsidR="00F03A15" w:rsidRPr="00E062C3" w:rsidRDefault="00F03A15" w:rsidP="00F03A15">
            <w:r w:rsidRPr="00E062C3">
              <w:t>{</w:t>
            </w:r>
            <w:proofErr w:type="spellStart"/>
            <w:r w:rsidRPr="00E062C3">
              <w:t>head.position</w:t>
            </w:r>
            <w:proofErr w:type="spellEnd"/>
            <w:r w:rsidRPr="00E062C3">
              <w:t>}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9DA3243" w14:textId="77777777" w:rsidR="00F03A15" w:rsidRPr="00E062C3" w:rsidRDefault="00F03A15" w:rsidP="00F03A15">
            <w:r w:rsidRPr="00E062C3">
              <w:t>{</w:t>
            </w:r>
            <w:proofErr w:type="spellStart"/>
            <w:r w:rsidRPr="00E062C3">
              <w:t>head.head.person.surname</w:t>
            </w:r>
            <w:proofErr w:type="spellEnd"/>
            <w:r w:rsidRPr="00E062C3">
              <w:t>} {head.head.person.name} {</w:t>
            </w:r>
            <w:proofErr w:type="spellStart"/>
            <w:r w:rsidRPr="00E062C3">
              <w:t>head.head.person.patronymic</w:t>
            </w:r>
            <w:proofErr w:type="spellEnd"/>
            <w:r w:rsidRPr="00E062C3">
              <w:t>} {</w:t>
            </w:r>
            <w:proofErr w:type="spellStart"/>
            <w:r w:rsidRPr="00E062C3">
              <w:t>head.head.position</w:t>
            </w:r>
            <w:proofErr w:type="spellEnd"/>
            <w:r w:rsidRPr="00E062C3">
              <w:t>}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62C6FE5E" w14:textId="77777777" w:rsidR="00F03A15" w:rsidRDefault="00F03A15" w:rsidP="00F03A15">
            <w:r w:rsidRPr="00E062C3">
              <w:t>{</w:t>
            </w:r>
            <w:proofErr w:type="spellStart"/>
            <w:r w:rsidRPr="00E062C3">
              <w:t>occupationHead</w:t>
            </w:r>
            <w:proofErr w:type="spellEnd"/>
            <w:r w:rsidRPr="00E062C3">
              <w:t>} %</w:t>
            </w:r>
          </w:p>
        </w:tc>
      </w:tr>
      <w:tr w:rsidR="00F03A15" w:rsidRPr="002D5714" w14:paraId="733EEF61" w14:textId="77777777" w:rsidTr="00F03A15">
        <w:trPr>
          <w:cantSplit/>
        </w:trPr>
        <w:tc>
          <w:tcPr>
            <w:tcW w:w="686" w:type="dxa"/>
            <w:shd w:val="clear" w:color="auto" w:fill="auto"/>
            <w:noWrap/>
          </w:tcPr>
          <w:p w14:paraId="6FDF5E0F" w14:textId="77777777" w:rsidR="00F03A15" w:rsidRPr="002D5714" w:rsidRDefault="00F03A15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2D5714">
              <w:rPr>
                <w:szCs w:val="28"/>
              </w:rPr>
              <w:t>.</w:t>
            </w:r>
          </w:p>
        </w:tc>
        <w:tc>
          <w:tcPr>
            <w:tcW w:w="3251" w:type="dxa"/>
            <w:shd w:val="clear" w:color="auto" w:fill="auto"/>
            <w:noWrap/>
          </w:tcPr>
          <w:p w14:paraId="672857B6" w14:textId="77777777" w:rsidR="00F03A15" w:rsidRPr="002D5714" w:rsidRDefault="00F03A15" w:rsidP="00F03A15">
            <w:pPr>
              <w:spacing w:line="240" w:lineRule="atLeast"/>
              <w:jc w:val="left"/>
              <w:rPr>
                <w:i/>
                <w:szCs w:val="28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(администратор регионального проекта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</w:tcPr>
          <w:p w14:paraId="11B9E179" w14:textId="77777777" w:rsidR="00F03A15" w:rsidRPr="00091D8E" w:rsidRDefault="00F03A15" w:rsidP="00F03A15">
            <w:r w:rsidRPr="00091D8E">
              <w:t>{administrator.</w:t>
            </w:r>
            <w:proofErr w:type="spellStart"/>
            <w:r w:rsidRPr="00091D8E">
              <w:t>person</w:t>
            </w:r>
            <w:proofErr w:type="spellEnd"/>
            <w:r w:rsidRPr="00091D8E">
              <w:t>.__</w:t>
            </w:r>
            <w:proofErr w:type="spellStart"/>
            <w:r w:rsidRPr="00091D8E">
              <w:t>string</w:t>
            </w:r>
            <w:proofErr w:type="spellEnd"/>
            <w:r w:rsidRPr="00091D8E">
              <w:t>}</w:t>
            </w:r>
          </w:p>
        </w:tc>
        <w:tc>
          <w:tcPr>
            <w:tcW w:w="3969" w:type="dxa"/>
            <w:shd w:val="clear" w:color="auto" w:fill="auto"/>
            <w:noWrap/>
          </w:tcPr>
          <w:p w14:paraId="230B9834" w14:textId="77777777" w:rsidR="00F03A15" w:rsidRPr="00091D8E" w:rsidRDefault="00F03A15" w:rsidP="00F03A15">
            <w:r w:rsidRPr="00091D8E">
              <w:t>{</w:t>
            </w:r>
            <w:proofErr w:type="spellStart"/>
            <w:r w:rsidRPr="00091D8E">
              <w:t>administrator.position</w:t>
            </w:r>
            <w:proofErr w:type="spellEnd"/>
            <w:r w:rsidRPr="00091D8E">
              <w:t>}</w:t>
            </w:r>
          </w:p>
        </w:tc>
        <w:tc>
          <w:tcPr>
            <w:tcW w:w="2835" w:type="dxa"/>
            <w:shd w:val="clear" w:color="auto" w:fill="auto"/>
            <w:noWrap/>
          </w:tcPr>
          <w:p w14:paraId="0EDAD40B" w14:textId="77777777" w:rsidR="00F03A15" w:rsidRPr="00F03A15" w:rsidRDefault="00F03A15" w:rsidP="00F03A15">
            <w:pPr>
              <w:rPr>
                <w:lang w:val="en-US"/>
              </w:rPr>
            </w:pPr>
            <w:r w:rsidRPr="00F03A15">
              <w:rPr>
                <w:lang w:val="en-US"/>
              </w:rPr>
              <w:t>{</w:t>
            </w:r>
            <w:proofErr w:type="spellStart"/>
            <w:r w:rsidRPr="00F03A15">
              <w:rPr>
                <w:lang w:val="en-US"/>
              </w:rPr>
              <w:t>administrator.head.person.surname</w:t>
            </w:r>
            <w:proofErr w:type="spellEnd"/>
            <w:r w:rsidRPr="00F03A15">
              <w:rPr>
                <w:lang w:val="en-US"/>
              </w:rPr>
              <w:t>} {administrator.head.person.name} {</w:t>
            </w:r>
            <w:proofErr w:type="spellStart"/>
            <w:r w:rsidRPr="00F03A15">
              <w:rPr>
                <w:lang w:val="en-US"/>
              </w:rPr>
              <w:t>administrator.head.person.patronymic</w:t>
            </w:r>
            <w:proofErr w:type="spellEnd"/>
            <w:r w:rsidRPr="00F03A15">
              <w:rPr>
                <w:lang w:val="en-US"/>
              </w:rPr>
              <w:t>} {</w:t>
            </w:r>
            <w:proofErr w:type="spellStart"/>
            <w:r w:rsidRPr="00F03A15">
              <w:rPr>
                <w:lang w:val="en-US"/>
              </w:rPr>
              <w:t>administrator.head.position</w:t>
            </w:r>
            <w:proofErr w:type="spellEnd"/>
            <w:r w:rsidRPr="00F03A15">
              <w:rPr>
                <w:lang w:val="en-US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7C05529B" w14:textId="77777777" w:rsidR="00F03A15" w:rsidRDefault="00F03A15" w:rsidP="00F03A15">
            <w:r w:rsidRPr="00091D8E">
              <w:t>{</w:t>
            </w:r>
            <w:proofErr w:type="spellStart"/>
            <w:r w:rsidRPr="00091D8E">
              <w:t>occupationAdmin</w:t>
            </w:r>
            <w:proofErr w:type="spellEnd"/>
            <w:r w:rsidRPr="00091D8E">
              <w:t>} %</w:t>
            </w:r>
          </w:p>
        </w:tc>
      </w:tr>
      <w:tr w:rsidR="00F03A15" w:rsidRPr="002D5714" w14:paraId="7F7CE9EF" w14:textId="77777777" w:rsidTr="00F03A15">
        <w:trPr>
          <w:cantSplit/>
        </w:trPr>
        <w:tc>
          <w:tcPr>
            <w:tcW w:w="686" w:type="dxa"/>
            <w:shd w:val="clear" w:color="auto" w:fill="auto"/>
            <w:noWrap/>
          </w:tcPr>
          <w:p w14:paraId="50724BCE" w14:textId="77777777" w:rsidR="00F03A15" w:rsidRDefault="00F03A15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4.</w:t>
            </w:r>
          </w:p>
        </w:tc>
        <w:tc>
          <w:tcPr>
            <w:tcW w:w="3251" w:type="dxa"/>
            <w:shd w:val="clear" w:color="auto" w:fill="auto"/>
            <w:noWrap/>
          </w:tcPr>
          <w:p w14:paraId="4BD30982" w14:textId="77777777" w:rsidR="00F03A15" w:rsidRPr="002D5714" w:rsidRDefault="00F03A15" w:rsidP="00F03A15">
            <w:pPr>
              <w:spacing w:line="240" w:lineRule="atLeast"/>
              <w:jc w:val="left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  <w:r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(координатор регионального проекта)</w:t>
            </w:r>
          </w:p>
        </w:tc>
        <w:tc>
          <w:tcPr>
            <w:tcW w:w="2268" w:type="dxa"/>
            <w:shd w:val="clear" w:color="auto" w:fill="auto"/>
            <w:noWrap/>
          </w:tcPr>
          <w:p w14:paraId="7A209ABD" w14:textId="77777777" w:rsidR="00F03A15" w:rsidRPr="009B7527" w:rsidRDefault="00F03A15" w:rsidP="00F03A15">
            <w:r w:rsidRPr="009B7527">
              <w:t>{coordinator.</w:t>
            </w:r>
            <w:proofErr w:type="spellStart"/>
            <w:r w:rsidRPr="009B7527">
              <w:t>person</w:t>
            </w:r>
            <w:proofErr w:type="spellEnd"/>
            <w:r w:rsidRPr="009B7527">
              <w:t>.__</w:t>
            </w:r>
            <w:proofErr w:type="spellStart"/>
            <w:r w:rsidRPr="009B7527">
              <w:t>string</w:t>
            </w:r>
            <w:proofErr w:type="spellEnd"/>
            <w:r w:rsidRPr="009B7527">
              <w:t>}</w:t>
            </w:r>
          </w:p>
        </w:tc>
        <w:tc>
          <w:tcPr>
            <w:tcW w:w="3969" w:type="dxa"/>
            <w:shd w:val="clear" w:color="auto" w:fill="auto"/>
            <w:noWrap/>
          </w:tcPr>
          <w:p w14:paraId="4FDD2EAF" w14:textId="77777777" w:rsidR="00F03A15" w:rsidRPr="009B7527" w:rsidRDefault="00F03A15" w:rsidP="00F03A15">
            <w:r w:rsidRPr="009B7527">
              <w:t>{</w:t>
            </w:r>
            <w:proofErr w:type="spellStart"/>
            <w:r w:rsidRPr="009B7527">
              <w:t>coordinator.position</w:t>
            </w:r>
            <w:proofErr w:type="spellEnd"/>
            <w:r w:rsidRPr="009B7527">
              <w:t>}</w:t>
            </w:r>
          </w:p>
        </w:tc>
        <w:tc>
          <w:tcPr>
            <w:tcW w:w="2835" w:type="dxa"/>
            <w:shd w:val="clear" w:color="auto" w:fill="auto"/>
            <w:noWrap/>
          </w:tcPr>
          <w:p w14:paraId="7354CA4F" w14:textId="77777777" w:rsidR="00F03A15" w:rsidRPr="009B7527" w:rsidRDefault="00F03A15" w:rsidP="00F03A15">
            <w:r w:rsidRPr="009B7527">
              <w:t>{</w:t>
            </w:r>
            <w:proofErr w:type="spellStart"/>
            <w:r w:rsidRPr="009B7527">
              <w:t>coordinator.head.person.surname</w:t>
            </w:r>
            <w:proofErr w:type="spellEnd"/>
            <w:r w:rsidRPr="009B7527">
              <w:t>} {coordinator.head.person.name} {</w:t>
            </w:r>
            <w:proofErr w:type="spellStart"/>
            <w:r w:rsidRPr="009B7527">
              <w:t>coordinator.head.person.patronymic</w:t>
            </w:r>
            <w:proofErr w:type="spellEnd"/>
            <w:r w:rsidRPr="009B7527">
              <w:t>} {</w:t>
            </w:r>
            <w:proofErr w:type="spellStart"/>
            <w:r w:rsidRPr="009B7527">
              <w:t>coordinator.head.position</w:t>
            </w:r>
            <w:proofErr w:type="spellEnd"/>
            <w:r w:rsidRPr="009B7527">
              <w:t>}</w:t>
            </w:r>
          </w:p>
        </w:tc>
        <w:tc>
          <w:tcPr>
            <w:tcW w:w="1701" w:type="dxa"/>
            <w:shd w:val="clear" w:color="auto" w:fill="auto"/>
          </w:tcPr>
          <w:p w14:paraId="16E237A1" w14:textId="77777777" w:rsidR="00F03A15" w:rsidRDefault="00F03A15" w:rsidP="00F03A15">
            <w:r w:rsidRPr="009B7527">
              <w:t>{</w:t>
            </w:r>
            <w:proofErr w:type="spellStart"/>
            <w:r w:rsidRPr="009B7527">
              <w:t>occupationCoordinator</w:t>
            </w:r>
            <w:proofErr w:type="spellEnd"/>
            <w:r w:rsidRPr="009B7527">
              <w:t>} %</w:t>
            </w:r>
          </w:p>
        </w:tc>
      </w:tr>
      <w:tr w:rsidR="008966BC" w:rsidRPr="002D5714" w14:paraId="63ED5098" w14:textId="77777777" w:rsidTr="00F03A15">
        <w:trPr>
          <w:cantSplit/>
          <w:trHeight w:val="427"/>
        </w:trPr>
        <w:tc>
          <w:tcPr>
            <w:tcW w:w="14710" w:type="dxa"/>
            <w:gridSpan w:val="6"/>
            <w:shd w:val="clear" w:color="auto" w:fill="auto"/>
            <w:noWrap/>
          </w:tcPr>
          <w:p w14:paraId="76277CD8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szCs w:val="28"/>
              </w:rPr>
              <w:t xml:space="preserve">Общие организационные мероприятия по </w:t>
            </w:r>
            <w:r w:rsidR="005375F9">
              <w:rPr>
                <w:szCs w:val="28"/>
              </w:rPr>
              <w:t xml:space="preserve">региональному </w:t>
            </w:r>
            <w:r w:rsidRPr="002D5714">
              <w:rPr>
                <w:szCs w:val="28"/>
              </w:rPr>
              <w:t>проекту</w:t>
            </w:r>
          </w:p>
        </w:tc>
      </w:tr>
      <w:tr w:rsidR="00F03A15" w:rsidRPr="002D5714" w14:paraId="241AB06F" w14:textId="77777777" w:rsidTr="00F03A15">
        <w:trPr>
          <w:cantSplit/>
        </w:trPr>
        <w:tc>
          <w:tcPr>
            <w:tcW w:w="686" w:type="dxa"/>
            <w:shd w:val="clear" w:color="auto" w:fill="auto"/>
            <w:noWrap/>
            <w:vAlign w:val="center"/>
          </w:tcPr>
          <w:p w14:paraId="2239C73D" w14:textId="77777777" w:rsidR="00F03A15" w:rsidRPr="002D5714" w:rsidRDefault="0009056B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F03A15" w:rsidRPr="002D5714">
              <w:rPr>
                <w:szCs w:val="28"/>
              </w:rPr>
              <w:t>.</w:t>
            </w:r>
          </w:p>
        </w:tc>
        <w:tc>
          <w:tcPr>
            <w:tcW w:w="3251" w:type="dxa"/>
            <w:shd w:val="clear" w:color="auto" w:fill="auto"/>
            <w:noWrap/>
          </w:tcPr>
          <w:p w14:paraId="1D9D37D8" w14:textId="77777777" w:rsidR="00F03A15" w:rsidRPr="002D5714" w:rsidRDefault="00F03A15" w:rsidP="00F03A15">
            <w:pPr>
              <w:spacing w:line="240" w:lineRule="atLeast"/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(участник регионального проекта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</w:tcPr>
          <w:p w14:paraId="3374144A" w14:textId="77777777" w:rsidR="00F03A15" w:rsidRPr="00086B9D" w:rsidRDefault="00F03A15" w:rsidP="00F03A15">
            <w:r w:rsidRPr="00086B9D">
              <w:t>{participant.</w:t>
            </w:r>
            <w:proofErr w:type="spellStart"/>
            <w:r w:rsidRPr="00086B9D">
              <w:t>person</w:t>
            </w:r>
            <w:proofErr w:type="spellEnd"/>
            <w:r w:rsidRPr="00086B9D">
              <w:t>.__</w:t>
            </w:r>
            <w:proofErr w:type="spellStart"/>
            <w:r w:rsidRPr="00086B9D">
              <w:t>string</w:t>
            </w:r>
            <w:proofErr w:type="spellEnd"/>
            <w:r w:rsidRPr="00086B9D">
              <w:t>}</w:t>
            </w:r>
          </w:p>
        </w:tc>
        <w:tc>
          <w:tcPr>
            <w:tcW w:w="3969" w:type="dxa"/>
            <w:shd w:val="clear" w:color="auto" w:fill="auto"/>
            <w:noWrap/>
          </w:tcPr>
          <w:p w14:paraId="073B24EA" w14:textId="77777777" w:rsidR="00F03A15" w:rsidRPr="00086B9D" w:rsidRDefault="00F03A15" w:rsidP="00F03A15">
            <w:r w:rsidRPr="00086B9D">
              <w:t>{</w:t>
            </w:r>
            <w:proofErr w:type="spellStart"/>
            <w:r w:rsidRPr="00086B9D">
              <w:t>participant.position</w:t>
            </w:r>
            <w:proofErr w:type="spellEnd"/>
            <w:r w:rsidRPr="00086B9D">
              <w:t>}</w:t>
            </w:r>
          </w:p>
        </w:tc>
        <w:tc>
          <w:tcPr>
            <w:tcW w:w="2835" w:type="dxa"/>
            <w:shd w:val="clear" w:color="auto" w:fill="auto"/>
            <w:noWrap/>
          </w:tcPr>
          <w:p w14:paraId="0303EA2C" w14:textId="77777777" w:rsidR="00F03A15" w:rsidRPr="00086B9D" w:rsidRDefault="00F03A15" w:rsidP="00F03A15">
            <w:r w:rsidRPr="00086B9D">
              <w:t>{</w:t>
            </w:r>
            <w:proofErr w:type="spellStart"/>
            <w:r w:rsidRPr="00086B9D">
              <w:t>participant.head.person.surname</w:t>
            </w:r>
            <w:proofErr w:type="spellEnd"/>
            <w:r w:rsidRPr="00086B9D">
              <w:t>} {participant.head.person.name} {</w:t>
            </w:r>
            <w:proofErr w:type="spellStart"/>
            <w:r w:rsidRPr="00086B9D">
              <w:t>participant.head.person.patronymic</w:t>
            </w:r>
            <w:proofErr w:type="spellEnd"/>
            <w:r w:rsidRPr="00086B9D">
              <w:t>} {</w:t>
            </w:r>
            <w:proofErr w:type="spellStart"/>
            <w:r w:rsidRPr="00086B9D">
              <w:t>participant.head.position</w:t>
            </w:r>
            <w:proofErr w:type="spellEnd"/>
            <w:r w:rsidRPr="00086B9D">
              <w:t>}</w:t>
            </w:r>
          </w:p>
        </w:tc>
        <w:tc>
          <w:tcPr>
            <w:tcW w:w="1701" w:type="dxa"/>
            <w:shd w:val="clear" w:color="auto" w:fill="auto"/>
          </w:tcPr>
          <w:p w14:paraId="483B4033" w14:textId="77777777" w:rsidR="00F03A15" w:rsidRPr="00086B9D" w:rsidRDefault="00F03A15" w:rsidP="00F03A15">
            <w:r w:rsidRPr="00086B9D">
              <w:t>{</w:t>
            </w:r>
            <w:proofErr w:type="spellStart"/>
            <w:r w:rsidRPr="00086B9D">
              <w:t>occupationEmployee</w:t>
            </w:r>
            <w:proofErr w:type="spellEnd"/>
            <w:r w:rsidRPr="00086B9D">
              <w:t>} %</w:t>
            </w:r>
          </w:p>
        </w:tc>
      </w:tr>
      <w:tr w:rsidR="008966BC" w:rsidRPr="002D5714" w14:paraId="2FCAF350" w14:textId="77777777" w:rsidTr="00F03A15">
        <w:trPr>
          <w:cantSplit/>
          <w:trHeight w:val="421"/>
        </w:trPr>
        <w:tc>
          <w:tcPr>
            <w:tcW w:w="14710" w:type="dxa"/>
            <w:gridSpan w:val="6"/>
          </w:tcPr>
          <w:p w14:paraId="2EEF5CE1" w14:textId="77777777" w:rsidR="008966BC" w:rsidRPr="002D5714" w:rsidRDefault="008966BC" w:rsidP="008343F7">
            <w:pPr>
              <w:spacing w:line="240" w:lineRule="atLeast"/>
              <w:jc w:val="center"/>
              <w:rPr>
                <w:szCs w:val="28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 xml:space="preserve">(указывается </w:t>
            </w:r>
            <w:r w:rsidRPr="00113F2A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результат</w:t>
            </w:r>
            <w:r w:rsidR="008557C5" w:rsidRPr="00113F2A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(ы)</w:t>
            </w:r>
            <w:r w:rsidRPr="00113F2A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 xml:space="preserve"> регионального</w:t>
            </w: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 xml:space="preserve"> проекта)</w:t>
            </w:r>
          </w:p>
        </w:tc>
      </w:tr>
      <w:tr w:rsidR="00F03A15" w:rsidRPr="002D5714" w14:paraId="3C741C15" w14:textId="77777777" w:rsidTr="00F03A15">
        <w:trPr>
          <w:cantSplit/>
        </w:trPr>
        <w:tc>
          <w:tcPr>
            <w:tcW w:w="686" w:type="dxa"/>
            <w:shd w:val="clear" w:color="auto" w:fill="auto"/>
            <w:noWrap/>
          </w:tcPr>
          <w:p w14:paraId="17E51A28" w14:textId="77777777" w:rsidR="00F03A15" w:rsidRPr="002D5714" w:rsidRDefault="0009056B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  <w:r w:rsidR="00F03A15" w:rsidRPr="002D5714">
              <w:rPr>
                <w:szCs w:val="28"/>
              </w:rPr>
              <w:t>.</w:t>
            </w:r>
          </w:p>
        </w:tc>
        <w:tc>
          <w:tcPr>
            <w:tcW w:w="3251" w:type="dxa"/>
            <w:shd w:val="clear" w:color="auto" w:fill="auto"/>
            <w:noWrap/>
          </w:tcPr>
          <w:p w14:paraId="4B293F0E" w14:textId="77777777" w:rsidR="00F03A15" w:rsidRPr="002D5714" w:rsidRDefault="00F03A15" w:rsidP="00F03A15">
            <w:pPr>
              <w:spacing w:line="240" w:lineRule="atLeast"/>
              <w:jc w:val="left"/>
              <w:rPr>
                <w:szCs w:val="28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(ответственный за достижение результата регионального проекта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</w:tcPr>
          <w:p w14:paraId="0864E3B7" w14:textId="137A9BBF" w:rsidR="00F03A15" w:rsidRPr="00D25588" w:rsidRDefault="00F03A15" w:rsidP="00F03A15">
            <w:r w:rsidRPr="00D25588">
              <w:t>{owner.</w:t>
            </w:r>
            <w:proofErr w:type="spellStart"/>
            <w:r w:rsidRPr="00D25588">
              <w:t>person</w:t>
            </w:r>
            <w:proofErr w:type="spellEnd"/>
            <w:r w:rsidRPr="00D25588">
              <w:t>.__</w:t>
            </w:r>
            <w:proofErr w:type="spellStart"/>
            <w:r w:rsidRPr="00D25588">
              <w:t>string</w:t>
            </w:r>
            <w:proofErr w:type="spellEnd"/>
            <w:r w:rsidRPr="00D25588">
              <w:t>}</w:t>
            </w:r>
          </w:p>
        </w:tc>
        <w:tc>
          <w:tcPr>
            <w:tcW w:w="3969" w:type="dxa"/>
            <w:shd w:val="clear" w:color="auto" w:fill="auto"/>
            <w:noWrap/>
          </w:tcPr>
          <w:p w14:paraId="21809EFA" w14:textId="77777777" w:rsidR="00F03A15" w:rsidRPr="00D25588" w:rsidRDefault="00F03A15" w:rsidP="00F03A15">
            <w:r w:rsidRPr="00D25588">
              <w:t>{</w:t>
            </w:r>
            <w:proofErr w:type="spellStart"/>
            <w:r w:rsidRPr="00D25588">
              <w:t>owner.position</w:t>
            </w:r>
            <w:proofErr w:type="spellEnd"/>
            <w:r w:rsidRPr="00D25588">
              <w:t>}</w:t>
            </w:r>
          </w:p>
        </w:tc>
        <w:tc>
          <w:tcPr>
            <w:tcW w:w="2835" w:type="dxa"/>
            <w:shd w:val="clear" w:color="auto" w:fill="auto"/>
            <w:noWrap/>
          </w:tcPr>
          <w:p w14:paraId="5E5F98D6" w14:textId="77777777" w:rsidR="00F03A15" w:rsidRPr="00D25588" w:rsidRDefault="00F03A15" w:rsidP="00F03A15">
            <w:r w:rsidRPr="00D25588">
              <w:t>{</w:t>
            </w:r>
            <w:proofErr w:type="spellStart"/>
            <w:r w:rsidRPr="00D25588">
              <w:t>owner.head.person.surname</w:t>
            </w:r>
            <w:proofErr w:type="spellEnd"/>
            <w:r w:rsidRPr="00D25588">
              <w:t>} {owner.head.person.name} {</w:t>
            </w:r>
            <w:proofErr w:type="spellStart"/>
            <w:r w:rsidRPr="00D25588">
              <w:t>owner.head.person.patronymic</w:t>
            </w:r>
            <w:proofErr w:type="spellEnd"/>
            <w:r w:rsidRPr="00D25588">
              <w:t>} {</w:t>
            </w:r>
            <w:proofErr w:type="spellStart"/>
            <w:r w:rsidRPr="00D25588">
              <w:t>owner.head.position</w:t>
            </w:r>
            <w:proofErr w:type="spellEnd"/>
            <w:r w:rsidRPr="00D25588">
              <w:t>}</w:t>
            </w:r>
          </w:p>
        </w:tc>
        <w:tc>
          <w:tcPr>
            <w:tcW w:w="1701" w:type="dxa"/>
            <w:shd w:val="clear" w:color="auto" w:fill="auto"/>
          </w:tcPr>
          <w:p w14:paraId="1477368B" w14:textId="77777777" w:rsidR="00F03A15" w:rsidRDefault="00F03A15" w:rsidP="00F03A15"/>
        </w:tc>
      </w:tr>
      <w:tr w:rsidR="00F03A15" w:rsidRPr="002D5714" w14:paraId="5099F7FB" w14:textId="77777777" w:rsidTr="00F03A15">
        <w:trPr>
          <w:cantSplit/>
        </w:trPr>
        <w:tc>
          <w:tcPr>
            <w:tcW w:w="686" w:type="dxa"/>
            <w:shd w:val="clear" w:color="auto" w:fill="auto"/>
            <w:noWrap/>
          </w:tcPr>
          <w:p w14:paraId="4D662433" w14:textId="77777777" w:rsidR="00F03A15" w:rsidRPr="002D5714" w:rsidRDefault="0009056B" w:rsidP="00F03A15">
            <w:pPr>
              <w:spacing w:line="24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7</w:t>
            </w:r>
            <w:r w:rsidR="00F03A15" w:rsidRPr="002D5714">
              <w:rPr>
                <w:szCs w:val="28"/>
              </w:rPr>
              <w:t>.</w:t>
            </w:r>
          </w:p>
        </w:tc>
        <w:tc>
          <w:tcPr>
            <w:tcW w:w="3251" w:type="dxa"/>
            <w:shd w:val="clear" w:color="auto" w:fill="auto"/>
            <w:noWrap/>
          </w:tcPr>
          <w:p w14:paraId="19908216" w14:textId="77777777" w:rsidR="00F03A15" w:rsidRDefault="00F03A15" w:rsidP="00F03A15">
            <w:pPr>
              <w:spacing w:line="240" w:lineRule="atLeast"/>
              <w:jc w:val="left"/>
              <w:rPr>
                <w:rFonts w:eastAsia="Arial Unicode MS"/>
                <w:i/>
                <w:color w:val="000000"/>
                <w:szCs w:val="28"/>
                <w:u w:color="000000"/>
              </w:rPr>
            </w:pPr>
            <w:r w:rsidRPr="002D5714">
              <w:rPr>
                <w:rFonts w:eastAsia="Arial Unicode MS"/>
                <w:bCs/>
                <w:i/>
                <w:color w:val="000000"/>
                <w:szCs w:val="28"/>
                <w:u w:color="000000"/>
              </w:rPr>
              <w:t>(участник регионального проекта</w:t>
            </w:r>
            <w:r w:rsidRPr="002D5714">
              <w:rPr>
                <w:rFonts w:eastAsia="Arial Unicode MS"/>
                <w:i/>
                <w:color w:val="000000"/>
                <w:szCs w:val="28"/>
                <w:u w:color="000000"/>
              </w:rPr>
              <w:t>)</w:t>
            </w:r>
          </w:p>
          <w:p w14:paraId="628798CF" w14:textId="47949C28" w:rsidR="00531999" w:rsidRPr="002D5714" w:rsidRDefault="00531999" w:rsidP="00F03A15">
            <w:pPr>
              <w:spacing w:line="240" w:lineRule="atLeast"/>
              <w:jc w:val="left"/>
              <w:rPr>
                <w:szCs w:val="28"/>
              </w:rPr>
            </w:pPr>
            <w:r w:rsidRPr="00531999">
              <w:rPr>
                <w:szCs w:val="28"/>
              </w:rPr>
              <w:t>{#</w:t>
            </w:r>
            <w:proofErr w:type="spellStart"/>
            <w:r w:rsidRPr="00531999">
              <w:rPr>
                <w:szCs w:val="28"/>
              </w:rPr>
              <w:t>participants</w:t>
            </w:r>
            <w:proofErr w:type="spellEnd"/>
            <w:r w:rsidRPr="00531999">
              <w:rPr>
                <w:szCs w:val="28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</w:tcPr>
          <w:p w14:paraId="06FE26B4" w14:textId="408C9532" w:rsidR="00F03A15" w:rsidRPr="00EB38AA" w:rsidRDefault="00F03A15" w:rsidP="00F03A15">
            <w:r w:rsidRPr="00EB38AA">
              <w:t>{</w:t>
            </w:r>
            <w:proofErr w:type="spellStart"/>
            <w:r w:rsidRPr="00EB38AA">
              <w:t>person</w:t>
            </w:r>
            <w:proofErr w:type="spellEnd"/>
            <w:r w:rsidRPr="00EB38AA">
              <w:t>.__</w:t>
            </w:r>
            <w:proofErr w:type="spellStart"/>
            <w:r w:rsidRPr="00EB38AA">
              <w:t>string</w:t>
            </w:r>
            <w:proofErr w:type="spellEnd"/>
            <w:r w:rsidRPr="00EB38AA">
              <w:t>}</w:t>
            </w:r>
          </w:p>
        </w:tc>
        <w:tc>
          <w:tcPr>
            <w:tcW w:w="3969" w:type="dxa"/>
            <w:shd w:val="clear" w:color="auto" w:fill="auto"/>
            <w:noWrap/>
          </w:tcPr>
          <w:p w14:paraId="5F1F7146" w14:textId="77777777" w:rsidR="00F03A15" w:rsidRPr="00EB38AA" w:rsidRDefault="00F03A15" w:rsidP="00F03A15">
            <w:r w:rsidRPr="00EB38AA">
              <w:t>{</w:t>
            </w:r>
            <w:proofErr w:type="spellStart"/>
            <w:r w:rsidRPr="00EB38AA">
              <w:t>position</w:t>
            </w:r>
            <w:proofErr w:type="spellEnd"/>
            <w:r w:rsidRPr="00EB38AA">
              <w:t>}</w:t>
            </w:r>
          </w:p>
        </w:tc>
        <w:tc>
          <w:tcPr>
            <w:tcW w:w="2835" w:type="dxa"/>
            <w:shd w:val="clear" w:color="auto" w:fill="auto"/>
            <w:noWrap/>
          </w:tcPr>
          <w:p w14:paraId="544978E0" w14:textId="77777777" w:rsidR="00F03A15" w:rsidRPr="00EB38AA" w:rsidRDefault="00F03A15" w:rsidP="00F03A15">
            <w:r w:rsidRPr="00EB38AA">
              <w:t>{</w:t>
            </w:r>
            <w:proofErr w:type="spellStart"/>
            <w:r w:rsidRPr="00EB38AA">
              <w:t>head.person.surname</w:t>
            </w:r>
            <w:proofErr w:type="spellEnd"/>
            <w:r w:rsidRPr="00EB38AA">
              <w:t>} {head.person.name} {</w:t>
            </w:r>
            <w:proofErr w:type="spellStart"/>
            <w:r w:rsidRPr="00EB38AA">
              <w:t>head.person.patronymic</w:t>
            </w:r>
            <w:proofErr w:type="spellEnd"/>
            <w:r w:rsidRPr="00EB38AA">
              <w:t>}, {</w:t>
            </w:r>
            <w:proofErr w:type="spellStart"/>
            <w:r w:rsidRPr="00EB38AA">
              <w:t>head.position</w:t>
            </w:r>
            <w:proofErr w:type="spellEnd"/>
            <w:r w:rsidRPr="00EB38AA">
              <w:t>}</w:t>
            </w:r>
          </w:p>
        </w:tc>
        <w:tc>
          <w:tcPr>
            <w:tcW w:w="1701" w:type="dxa"/>
            <w:shd w:val="clear" w:color="auto" w:fill="auto"/>
          </w:tcPr>
          <w:p w14:paraId="21AEF92D" w14:textId="77777777" w:rsidR="00F03A15" w:rsidRPr="00EB38AA" w:rsidRDefault="00F03A15" w:rsidP="00F03A15">
            <w:r w:rsidRPr="00EB38AA">
              <w:t>{/</w:t>
            </w:r>
            <w:proofErr w:type="spellStart"/>
            <w:r w:rsidRPr="00EB38AA">
              <w:t>participants</w:t>
            </w:r>
            <w:proofErr w:type="spellEnd"/>
            <w:r w:rsidRPr="00EB38AA">
              <w:t>}</w:t>
            </w:r>
          </w:p>
        </w:tc>
      </w:tr>
    </w:tbl>
    <w:p w14:paraId="3DCB40B6" w14:textId="77777777" w:rsidR="00025BBA" w:rsidRDefault="00025BBA" w:rsidP="008966BC">
      <w:pPr>
        <w:jc w:val="center"/>
      </w:pPr>
    </w:p>
    <w:p w14:paraId="397E4881" w14:textId="77777777" w:rsidR="00025BBA" w:rsidRPr="00025BBA" w:rsidRDefault="00025BBA" w:rsidP="00025BBA">
      <w:pPr>
        <w:jc w:val="center"/>
        <w:rPr>
          <w:b/>
        </w:rPr>
      </w:pPr>
      <w:r w:rsidRPr="00025BBA">
        <w:rPr>
          <w:b/>
        </w:rPr>
        <w:t>6. План коммуникаций по региональному проекту</w:t>
      </w:r>
    </w:p>
    <w:p w14:paraId="3CB05428" w14:textId="77777777" w:rsidR="00025BBA" w:rsidRPr="00025BBA" w:rsidRDefault="00025BBA" w:rsidP="00025BBA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2131"/>
        <w:gridCol w:w="2294"/>
        <w:gridCol w:w="2252"/>
        <w:gridCol w:w="2292"/>
        <w:gridCol w:w="3568"/>
      </w:tblGrid>
      <w:tr w:rsidR="00025BBA" w:rsidRPr="00025BBA" w14:paraId="7513DEC8" w14:textId="77777777" w:rsidTr="00983453">
        <w:tc>
          <w:tcPr>
            <w:tcW w:w="2025" w:type="dxa"/>
            <w:shd w:val="clear" w:color="auto" w:fill="auto"/>
          </w:tcPr>
          <w:p w14:paraId="53994D75" w14:textId="77777777" w:rsidR="00025BBA" w:rsidRPr="00DB4ACC" w:rsidRDefault="00025BBA" w:rsidP="00DB4ACC">
            <w:pPr>
              <w:ind w:left="-142" w:firstLine="130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№ п/п</w:t>
            </w:r>
          </w:p>
        </w:tc>
        <w:tc>
          <w:tcPr>
            <w:tcW w:w="2566" w:type="dxa"/>
            <w:shd w:val="clear" w:color="auto" w:fill="auto"/>
          </w:tcPr>
          <w:p w14:paraId="3B3D73EC" w14:textId="77777777" w:rsidR="00025BBA" w:rsidRPr="00DB4ACC" w:rsidRDefault="00025BBA" w:rsidP="00DB4ACC">
            <w:pPr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Какая информация передается</w:t>
            </w:r>
          </w:p>
        </w:tc>
        <w:tc>
          <w:tcPr>
            <w:tcW w:w="2586" w:type="dxa"/>
            <w:shd w:val="clear" w:color="auto" w:fill="auto"/>
          </w:tcPr>
          <w:p w14:paraId="3F94E639" w14:textId="77777777" w:rsidR="00025BBA" w:rsidRPr="00DB4ACC" w:rsidRDefault="00025BBA" w:rsidP="00DB4ACC">
            <w:pPr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Кто передает информацию</w:t>
            </w:r>
          </w:p>
        </w:tc>
        <w:tc>
          <w:tcPr>
            <w:tcW w:w="2566" w:type="dxa"/>
            <w:shd w:val="clear" w:color="auto" w:fill="auto"/>
          </w:tcPr>
          <w:p w14:paraId="4E50E91B" w14:textId="77777777" w:rsidR="00025BBA" w:rsidRPr="00DB4ACC" w:rsidRDefault="00025BBA" w:rsidP="00DB4ACC">
            <w:pPr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Кому передается информация</w:t>
            </w:r>
          </w:p>
        </w:tc>
        <w:tc>
          <w:tcPr>
            <w:tcW w:w="2694" w:type="dxa"/>
            <w:shd w:val="clear" w:color="auto" w:fill="auto"/>
          </w:tcPr>
          <w:p w14:paraId="110B86D4" w14:textId="77777777" w:rsidR="00025BBA" w:rsidRPr="00DB4ACC" w:rsidRDefault="00025BBA" w:rsidP="00DB4ACC">
            <w:pPr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Когда передает информацию</w:t>
            </w:r>
          </w:p>
        </w:tc>
        <w:tc>
          <w:tcPr>
            <w:tcW w:w="2351" w:type="dxa"/>
            <w:shd w:val="clear" w:color="auto" w:fill="auto"/>
          </w:tcPr>
          <w:p w14:paraId="02403A94" w14:textId="77777777" w:rsidR="00025BBA" w:rsidRPr="00DB4ACC" w:rsidRDefault="00025BBA" w:rsidP="00DB4ACC">
            <w:pPr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Как передается информация</w:t>
            </w:r>
          </w:p>
        </w:tc>
      </w:tr>
      <w:tr w:rsidR="00025BBA" w:rsidRPr="00025BBA" w14:paraId="27DA3BA2" w14:textId="77777777" w:rsidTr="00983453">
        <w:tc>
          <w:tcPr>
            <w:tcW w:w="2025" w:type="dxa"/>
            <w:shd w:val="clear" w:color="auto" w:fill="auto"/>
          </w:tcPr>
          <w:p w14:paraId="1656A682" w14:textId="77777777" w:rsidR="00983453" w:rsidRPr="00983453" w:rsidRDefault="00983453" w:rsidP="00983453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{#</w:t>
            </w:r>
            <w:proofErr w:type="spellStart"/>
            <w:r w:rsidRPr="00983453">
              <w:rPr>
                <w:szCs w:val="22"/>
              </w:rPr>
              <w:t>infoTransfer</w:t>
            </w:r>
            <w:proofErr w:type="spellEnd"/>
            <w:r w:rsidRPr="00983453">
              <w:rPr>
                <w:szCs w:val="22"/>
              </w:rPr>
              <w:t>}</w:t>
            </w:r>
          </w:p>
          <w:p w14:paraId="153E7969" w14:textId="77777777" w:rsidR="00025BBA" w:rsidRPr="00DB4ACC" w:rsidRDefault="00983453" w:rsidP="00983453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1.</w:t>
            </w:r>
          </w:p>
        </w:tc>
        <w:tc>
          <w:tcPr>
            <w:tcW w:w="2566" w:type="dxa"/>
            <w:shd w:val="clear" w:color="auto" w:fill="auto"/>
          </w:tcPr>
          <w:p w14:paraId="18C45CC1" w14:textId="77777777" w:rsidR="00025BBA" w:rsidRPr="00DB4ACC" w:rsidRDefault="00983453" w:rsidP="00DB4ACC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typeInfo</w:t>
            </w:r>
            <w:proofErr w:type="spellEnd"/>
            <w:r w:rsidRPr="00983453">
              <w:rPr>
                <w:szCs w:val="22"/>
              </w:rPr>
              <w:t>}</w:t>
            </w:r>
          </w:p>
        </w:tc>
        <w:tc>
          <w:tcPr>
            <w:tcW w:w="2586" w:type="dxa"/>
            <w:shd w:val="clear" w:color="auto" w:fill="auto"/>
          </w:tcPr>
          <w:p w14:paraId="40272703" w14:textId="77777777" w:rsidR="00025BBA" w:rsidRPr="00DB4ACC" w:rsidRDefault="00983453" w:rsidP="00DB4ACC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fromInfoEval</w:t>
            </w:r>
            <w:proofErr w:type="spellEnd"/>
            <w:r w:rsidRPr="00983453">
              <w:rPr>
                <w:szCs w:val="22"/>
              </w:rPr>
              <w:t>}</w:t>
            </w:r>
          </w:p>
        </w:tc>
        <w:tc>
          <w:tcPr>
            <w:tcW w:w="2566" w:type="dxa"/>
            <w:shd w:val="clear" w:color="auto" w:fill="auto"/>
          </w:tcPr>
          <w:p w14:paraId="39108232" w14:textId="77777777" w:rsidR="00983453" w:rsidRPr="00983453" w:rsidRDefault="00983453" w:rsidP="00983453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toInfoAll_str</w:t>
            </w:r>
            <w:proofErr w:type="spellEnd"/>
            <w:r w:rsidRPr="00983453">
              <w:rPr>
                <w:szCs w:val="22"/>
              </w:rPr>
              <w:t>}</w:t>
            </w:r>
          </w:p>
          <w:p w14:paraId="495F856A" w14:textId="77777777" w:rsidR="00025BBA" w:rsidRPr="00DB4ACC" w:rsidRDefault="00983453" w:rsidP="00983453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toInfoEval</w:t>
            </w:r>
            <w:proofErr w:type="spellEnd"/>
            <w:r w:rsidRPr="00983453">
              <w:rPr>
                <w:szCs w:val="22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14:paraId="708E17C2" w14:textId="77777777" w:rsidR="00025BBA" w:rsidRPr="00DB4ACC" w:rsidRDefault="00983453" w:rsidP="00DB4ACC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dateTransfer</w:t>
            </w:r>
            <w:proofErr w:type="spellEnd"/>
            <w:r w:rsidRPr="00983453">
              <w:rPr>
                <w:szCs w:val="22"/>
              </w:rPr>
              <w:t>}</w:t>
            </w:r>
          </w:p>
        </w:tc>
        <w:tc>
          <w:tcPr>
            <w:tcW w:w="2351" w:type="dxa"/>
            <w:shd w:val="clear" w:color="auto" w:fill="auto"/>
          </w:tcPr>
          <w:p w14:paraId="16326F08" w14:textId="77777777" w:rsidR="00025BBA" w:rsidRPr="00DB4ACC" w:rsidRDefault="00983453" w:rsidP="00DB4ACC">
            <w:pPr>
              <w:jc w:val="center"/>
              <w:rPr>
                <w:szCs w:val="22"/>
              </w:rPr>
            </w:pPr>
            <w:r w:rsidRPr="00983453">
              <w:rPr>
                <w:szCs w:val="22"/>
              </w:rPr>
              <w:t>{</w:t>
            </w:r>
            <w:proofErr w:type="spellStart"/>
            <w:r w:rsidRPr="00983453">
              <w:rPr>
                <w:szCs w:val="22"/>
              </w:rPr>
              <w:t>channelInfo</w:t>
            </w:r>
            <w:proofErr w:type="spellEnd"/>
            <w:r w:rsidRPr="00983453">
              <w:rPr>
                <w:szCs w:val="22"/>
              </w:rPr>
              <w:t>}{/</w:t>
            </w:r>
            <w:proofErr w:type="spellStart"/>
            <w:r w:rsidRPr="00983453">
              <w:rPr>
                <w:szCs w:val="22"/>
              </w:rPr>
              <w:t>infoTransfer</w:t>
            </w:r>
            <w:proofErr w:type="spellEnd"/>
            <w:r w:rsidRPr="00983453">
              <w:rPr>
                <w:szCs w:val="22"/>
              </w:rPr>
              <w:t>}</w:t>
            </w:r>
          </w:p>
        </w:tc>
      </w:tr>
    </w:tbl>
    <w:p w14:paraId="7A2E7264" w14:textId="77777777" w:rsidR="00025BBA" w:rsidRDefault="00025BBA" w:rsidP="008966BC">
      <w:pPr>
        <w:jc w:val="center"/>
      </w:pPr>
    </w:p>
    <w:p w14:paraId="62E75D8A" w14:textId="77777777" w:rsidR="00025BBA" w:rsidRPr="00EA7602" w:rsidRDefault="00025BBA" w:rsidP="00025BBA">
      <w:pPr>
        <w:jc w:val="center"/>
        <w:rPr>
          <w:b/>
        </w:rPr>
      </w:pPr>
      <w:r w:rsidRPr="00EA7602">
        <w:rPr>
          <w:b/>
        </w:rPr>
        <w:t>7. Ключевые заинтересованные стороны регионального проекта</w:t>
      </w:r>
    </w:p>
    <w:p w14:paraId="60FC50AC" w14:textId="77777777" w:rsidR="00025BBA" w:rsidRPr="00EA7602" w:rsidRDefault="00025BBA" w:rsidP="00025BBA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1959"/>
        <w:gridCol w:w="2073"/>
        <w:gridCol w:w="1419"/>
        <w:gridCol w:w="2094"/>
        <w:gridCol w:w="2126"/>
        <w:gridCol w:w="2268"/>
        <w:gridCol w:w="2127"/>
      </w:tblGrid>
      <w:tr w:rsidR="003643D2" w:rsidRPr="00EA7602" w14:paraId="1B0777F2" w14:textId="77777777" w:rsidTr="00DB4ACC">
        <w:tc>
          <w:tcPr>
            <w:tcW w:w="643" w:type="dxa"/>
            <w:shd w:val="clear" w:color="auto" w:fill="auto"/>
          </w:tcPr>
          <w:p w14:paraId="4AAFB2A5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№ п/п</w:t>
            </w:r>
          </w:p>
        </w:tc>
        <w:tc>
          <w:tcPr>
            <w:tcW w:w="1959" w:type="dxa"/>
            <w:shd w:val="clear" w:color="auto" w:fill="auto"/>
          </w:tcPr>
          <w:p w14:paraId="51654DD0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 xml:space="preserve">Орган или </w:t>
            </w:r>
          </w:p>
          <w:p w14:paraId="366717A7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организация</w:t>
            </w:r>
          </w:p>
        </w:tc>
        <w:tc>
          <w:tcPr>
            <w:tcW w:w="2073" w:type="dxa"/>
            <w:shd w:val="clear" w:color="auto" w:fill="auto"/>
          </w:tcPr>
          <w:p w14:paraId="2C033B82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Представитель интересов</w:t>
            </w:r>
          </w:p>
        </w:tc>
        <w:tc>
          <w:tcPr>
            <w:tcW w:w="1419" w:type="dxa"/>
            <w:shd w:val="clear" w:color="auto" w:fill="auto"/>
          </w:tcPr>
          <w:p w14:paraId="130EBBE7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Степень влияния на проект</w:t>
            </w:r>
          </w:p>
        </w:tc>
        <w:tc>
          <w:tcPr>
            <w:tcW w:w="2094" w:type="dxa"/>
            <w:shd w:val="clear" w:color="auto" w:fill="auto"/>
          </w:tcPr>
          <w:p w14:paraId="374B3FF2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Ожидания от проекта</w:t>
            </w:r>
          </w:p>
        </w:tc>
        <w:tc>
          <w:tcPr>
            <w:tcW w:w="2126" w:type="dxa"/>
            <w:shd w:val="clear" w:color="auto" w:fill="auto"/>
          </w:tcPr>
          <w:p w14:paraId="5CE0F523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Ответственный участник проекта за взаимодействие</w:t>
            </w:r>
          </w:p>
        </w:tc>
        <w:tc>
          <w:tcPr>
            <w:tcW w:w="2268" w:type="dxa"/>
            <w:shd w:val="clear" w:color="auto" w:fill="auto"/>
          </w:tcPr>
          <w:p w14:paraId="3D2931D5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Виды мероприятий по взаимодействию</w:t>
            </w:r>
          </w:p>
        </w:tc>
        <w:tc>
          <w:tcPr>
            <w:tcW w:w="2127" w:type="dxa"/>
            <w:shd w:val="clear" w:color="auto" w:fill="auto"/>
          </w:tcPr>
          <w:p w14:paraId="7069845B" w14:textId="77777777" w:rsidR="00025BBA" w:rsidRPr="00EA7602" w:rsidRDefault="00025BBA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Периодичность взаимодействия</w:t>
            </w:r>
          </w:p>
        </w:tc>
      </w:tr>
      <w:tr w:rsidR="00EA7602" w:rsidRPr="00EA7602" w14:paraId="4B3CFF77" w14:textId="77777777" w:rsidTr="00DB4ACC">
        <w:tc>
          <w:tcPr>
            <w:tcW w:w="643" w:type="dxa"/>
            <w:shd w:val="clear" w:color="auto" w:fill="auto"/>
          </w:tcPr>
          <w:p w14:paraId="08912D26" w14:textId="77777777" w:rsidR="00025BBA" w:rsidRPr="00EA7602" w:rsidRDefault="007D08FD" w:rsidP="00DB4ACC">
            <w:pPr>
              <w:jc w:val="center"/>
              <w:rPr>
                <w:sz w:val="26"/>
                <w:szCs w:val="26"/>
              </w:rPr>
            </w:pPr>
            <w:r w:rsidRPr="00EA7602">
              <w:rPr>
                <w:sz w:val="26"/>
                <w:szCs w:val="26"/>
                <w:lang w:val="en-US"/>
              </w:rPr>
              <w:t>{#</w:t>
            </w:r>
            <w:proofErr w:type="spellStart"/>
            <w:r w:rsidRPr="00EA7602">
              <w:rPr>
                <w:sz w:val="26"/>
                <w:szCs w:val="26"/>
                <w:shd w:val="clear" w:color="auto" w:fill="FFFFFF"/>
              </w:rPr>
              <w:t>stakeholdersImplementat</w:t>
            </w:r>
            <w:r w:rsidRPr="00EA7602">
              <w:rPr>
                <w:sz w:val="26"/>
                <w:szCs w:val="26"/>
                <w:shd w:val="clear" w:color="auto" w:fill="FFFFFF"/>
              </w:rPr>
              <w:lastRenderedPageBreak/>
              <w:t>ion</w:t>
            </w:r>
            <w:proofErr w:type="spellEnd"/>
            <w:r w:rsidRPr="00EA7602">
              <w:rPr>
                <w:sz w:val="26"/>
                <w:szCs w:val="26"/>
                <w:lang w:val="en-US"/>
              </w:rPr>
              <w:t>}</w:t>
            </w:r>
            <w:r w:rsidR="00025BBA" w:rsidRPr="00EA7602">
              <w:rPr>
                <w:sz w:val="26"/>
                <w:szCs w:val="26"/>
              </w:rPr>
              <w:t>1.</w:t>
            </w:r>
          </w:p>
        </w:tc>
        <w:tc>
          <w:tcPr>
            <w:tcW w:w="1959" w:type="dxa"/>
            <w:shd w:val="clear" w:color="auto" w:fill="auto"/>
          </w:tcPr>
          <w:p w14:paraId="447DC10E" w14:textId="77777777" w:rsidR="00025BBA" w:rsidRPr="00EA7602" w:rsidRDefault="00EA7602" w:rsidP="00DB4ACC">
            <w:pPr>
              <w:jc w:val="center"/>
              <w:rPr>
                <w:szCs w:val="22"/>
                <w:lang w:val="en-US"/>
              </w:rPr>
            </w:pPr>
            <w:r w:rsidRPr="00EA7602">
              <w:rPr>
                <w:szCs w:val="22"/>
                <w:lang w:val="en-US"/>
              </w:rPr>
              <w:lastRenderedPageBreak/>
              <w:t>{organization.name}</w:t>
            </w:r>
          </w:p>
        </w:tc>
        <w:tc>
          <w:tcPr>
            <w:tcW w:w="2073" w:type="dxa"/>
            <w:shd w:val="clear" w:color="auto" w:fill="auto"/>
          </w:tcPr>
          <w:p w14:paraId="2763FD0B" w14:textId="77777777" w:rsidR="00025BBA" w:rsidRPr="00EA7602" w:rsidRDefault="00EA7602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{</w:t>
            </w:r>
            <w:r w:rsidRPr="00EA7602">
              <w:rPr>
                <w:szCs w:val="22"/>
                <w:lang w:val="en-US"/>
              </w:rPr>
              <w:t>representative</w:t>
            </w:r>
            <w:r w:rsidRPr="00EA7602">
              <w:rPr>
                <w:szCs w:val="22"/>
              </w:rPr>
              <w:t>.</w:t>
            </w:r>
            <w:r w:rsidRPr="00EA7602">
              <w:rPr>
                <w:szCs w:val="22"/>
                <w:lang w:val="en-US"/>
              </w:rPr>
              <w:t>person</w:t>
            </w:r>
            <w:r w:rsidRPr="00EA7602">
              <w:rPr>
                <w:szCs w:val="22"/>
              </w:rPr>
              <w:t>._</w:t>
            </w:r>
            <w:r w:rsidRPr="00EA7602">
              <w:rPr>
                <w:szCs w:val="22"/>
                <w:lang w:val="en-US"/>
              </w:rPr>
              <w:t>string</w:t>
            </w:r>
            <w:r w:rsidRPr="00EA7602">
              <w:rPr>
                <w:szCs w:val="22"/>
              </w:rPr>
              <w:t>}</w:t>
            </w:r>
          </w:p>
        </w:tc>
        <w:tc>
          <w:tcPr>
            <w:tcW w:w="1419" w:type="dxa"/>
            <w:shd w:val="clear" w:color="auto" w:fill="auto"/>
          </w:tcPr>
          <w:p w14:paraId="41EF695C" w14:textId="77777777" w:rsidR="00025BBA" w:rsidRPr="00EA7602" w:rsidRDefault="00EA7602" w:rsidP="00DB4ACC">
            <w:pPr>
              <w:jc w:val="center"/>
              <w:rPr>
                <w:szCs w:val="22"/>
                <w:lang w:val="en-US"/>
              </w:rPr>
            </w:pPr>
            <w:r w:rsidRPr="00EA7602">
              <w:rPr>
                <w:szCs w:val="22"/>
                <w:lang w:val="en-US"/>
              </w:rPr>
              <w:t>{</w:t>
            </w:r>
            <w:proofErr w:type="spellStart"/>
            <w:r w:rsidRPr="00EA7602">
              <w:rPr>
                <w:szCs w:val="22"/>
                <w:lang w:val="en-US"/>
              </w:rPr>
              <w:t>degreeInfluence</w:t>
            </w:r>
            <w:proofErr w:type="spellEnd"/>
            <w:r w:rsidRPr="00EA7602">
              <w:rPr>
                <w:szCs w:val="22"/>
                <w:lang w:val="en-US"/>
              </w:rPr>
              <w:t>}</w:t>
            </w:r>
          </w:p>
        </w:tc>
        <w:tc>
          <w:tcPr>
            <w:tcW w:w="2094" w:type="dxa"/>
            <w:shd w:val="clear" w:color="auto" w:fill="auto"/>
          </w:tcPr>
          <w:p w14:paraId="18A9CA83" w14:textId="77777777" w:rsidR="00025BBA" w:rsidRPr="00EA7602" w:rsidRDefault="00EA7602" w:rsidP="00DB4ACC">
            <w:pPr>
              <w:jc w:val="center"/>
              <w:rPr>
                <w:szCs w:val="22"/>
                <w:lang w:val="en-US"/>
              </w:rPr>
            </w:pPr>
            <w:r w:rsidRPr="00EA7602">
              <w:rPr>
                <w:szCs w:val="22"/>
                <w:lang w:val="en-US"/>
              </w:rPr>
              <w:t>{expectations}</w:t>
            </w:r>
          </w:p>
        </w:tc>
        <w:tc>
          <w:tcPr>
            <w:tcW w:w="2126" w:type="dxa"/>
            <w:shd w:val="clear" w:color="auto" w:fill="auto"/>
          </w:tcPr>
          <w:p w14:paraId="44CAC022" w14:textId="77777777" w:rsidR="00025BBA" w:rsidRPr="00EA7602" w:rsidRDefault="00EA7602" w:rsidP="00DB4ACC">
            <w:pPr>
              <w:jc w:val="center"/>
              <w:rPr>
                <w:szCs w:val="22"/>
              </w:rPr>
            </w:pPr>
            <w:r w:rsidRPr="00EA7602">
              <w:rPr>
                <w:szCs w:val="22"/>
              </w:rPr>
              <w:t>{</w:t>
            </w:r>
            <w:proofErr w:type="spellStart"/>
            <w:r w:rsidRPr="00EA7602">
              <w:rPr>
                <w:szCs w:val="22"/>
                <w:lang w:val="en-US"/>
              </w:rPr>
              <w:t>ownerInteraction</w:t>
            </w:r>
            <w:proofErr w:type="spellEnd"/>
            <w:r w:rsidRPr="00EA7602">
              <w:rPr>
                <w:szCs w:val="22"/>
              </w:rPr>
              <w:t>.</w:t>
            </w:r>
            <w:r w:rsidRPr="00EA7602">
              <w:rPr>
                <w:szCs w:val="22"/>
                <w:lang w:val="en-US"/>
              </w:rPr>
              <w:t>person</w:t>
            </w:r>
            <w:r w:rsidRPr="00EA7602">
              <w:rPr>
                <w:szCs w:val="22"/>
              </w:rPr>
              <w:t>._</w:t>
            </w:r>
            <w:r w:rsidRPr="00EA7602">
              <w:rPr>
                <w:szCs w:val="22"/>
                <w:lang w:val="en-US"/>
              </w:rPr>
              <w:t>string</w:t>
            </w:r>
            <w:r w:rsidRPr="00EA7602">
              <w:rPr>
                <w:szCs w:val="22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3139A933" w14:textId="77777777" w:rsidR="00025BBA" w:rsidRPr="00EA7602" w:rsidRDefault="00EA7602" w:rsidP="00DB4ACC">
            <w:pPr>
              <w:jc w:val="center"/>
              <w:rPr>
                <w:szCs w:val="22"/>
                <w:lang w:val="en-US"/>
              </w:rPr>
            </w:pPr>
            <w:r w:rsidRPr="00EA7602">
              <w:rPr>
                <w:szCs w:val="22"/>
                <w:lang w:val="en-US"/>
              </w:rPr>
              <w:t>{</w:t>
            </w:r>
            <w:proofErr w:type="spellStart"/>
            <w:r w:rsidRPr="00EA7602">
              <w:rPr>
                <w:szCs w:val="22"/>
                <w:lang w:val="en-US"/>
              </w:rPr>
              <w:t>eventInteraction</w:t>
            </w:r>
            <w:proofErr w:type="spellEnd"/>
            <w:r w:rsidRPr="00EA7602">
              <w:rPr>
                <w:szCs w:val="22"/>
                <w:lang w:val="en-US"/>
              </w:rPr>
              <w:t>}</w:t>
            </w:r>
          </w:p>
        </w:tc>
        <w:tc>
          <w:tcPr>
            <w:tcW w:w="2127" w:type="dxa"/>
            <w:shd w:val="clear" w:color="auto" w:fill="auto"/>
          </w:tcPr>
          <w:p w14:paraId="0C1CE2FF" w14:textId="77777777" w:rsidR="00025BBA" w:rsidRPr="00EA7602" w:rsidRDefault="00EA7602" w:rsidP="00DB4ACC">
            <w:pPr>
              <w:jc w:val="center"/>
              <w:rPr>
                <w:szCs w:val="22"/>
                <w:lang w:val="en-US"/>
              </w:rPr>
            </w:pPr>
            <w:r w:rsidRPr="00EA7602">
              <w:rPr>
                <w:szCs w:val="22"/>
                <w:lang w:val="en-US"/>
              </w:rPr>
              <w:t>{period}{/</w:t>
            </w:r>
            <w:proofErr w:type="spellStart"/>
            <w:r w:rsidRPr="00EA7602">
              <w:rPr>
                <w:szCs w:val="22"/>
                <w:lang w:val="en-US"/>
              </w:rPr>
              <w:t>stakeholdersImplementation</w:t>
            </w:r>
            <w:proofErr w:type="spellEnd"/>
            <w:r w:rsidRPr="00EA7602">
              <w:rPr>
                <w:szCs w:val="22"/>
                <w:lang w:val="en-US"/>
              </w:rPr>
              <w:t>}</w:t>
            </w:r>
          </w:p>
        </w:tc>
      </w:tr>
    </w:tbl>
    <w:p w14:paraId="7E216639" w14:textId="77777777" w:rsidR="00025BBA" w:rsidRDefault="00025BBA" w:rsidP="00025BBA">
      <w:pPr>
        <w:spacing w:line="240" w:lineRule="auto"/>
        <w:rPr>
          <w:b/>
        </w:rPr>
      </w:pPr>
    </w:p>
    <w:p w14:paraId="625B8B6C" w14:textId="77777777" w:rsidR="00025BBA" w:rsidRDefault="00025BBA" w:rsidP="006F0FB1">
      <w:pPr>
        <w:spacing w:line="240" w:lineRule="auto"/>
        <w:jc w:val="center"/>
        <w:rPr>
          <w:b/>
        </w:rPr>
      </w:pPr>
      <w:r>
        <w:rPr>
          <w:b/>
        </w:rPr>
        <w:t>8</w:t>
      </w:r>
      <w:r w:rsidRPr="00025BBA">
        <w:rPr>
          <w:b/>
        </w:rPr>
        <w:t>. Ключевые риски и возможности</w:t>
      </w:r>
    </w:p>
    <w:p w14:paraId="6D008BAB" w14:textId="77777777" w:rsidR="006F0FB1" w:rsidRPr="00025BBA" w:rsidRDefault="006F0FB1" w:rsidP="006F0FB1">
      <w:pPr>
        <w:spacing w:line="240" w:lineRule="auto"/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2492"/>
        <w:gridCol w:w="3013"/>
        <w:gridCol w:w="3512"/>
        <w:gridCol w:w="3655"/>
      </w:tblGrid>
      <w:tr w:rsidR="00025BBA" w:rsidRPr="00025BBA" w14:paraId="2D362616" w14:textId="77777777" w:rsidTr="00DB4ACC">
        <w:tc>
          <w:tcPr>
            <w:tcW w:w="618" w:type="dxa"/>
            <w:shd w:val="clear" w:color="auto" w:fill="auto"/>
          </w:tcPr>
          <w:p w14:paraId="48FB0C5E" w14:textId="77777777" w:rsidR="00025BBA" w:rsidRPr="00DB4ACC" w:rsidRDefault="00025BBA" w:rsidP="00DB4ACC">
            <w:pPr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№ п/п</w:t>
            </w:r>
          </w:p>
        </w:tc>
        <w:tc>
          <w:tcPr>
            <w:tcW w:w="3867" w:type="dxa"/>
            <w:shd w:val="clear" w:color="auto" w:fill="auto"/>
          </w:tcPr>
          <w:p w14:paraId="621645B1" w14:textId="77777777" w:rsidR="00025BBA" w:rsidRPr="00DB4ACC" w:rsidRDefault="00025BBA" w:rsidP="00DB4ACC">
            <w:pPr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Наименование риска/возможности</w:t>
            </w:r>
          </w:p>
        </w:tc>
        <w:tc>
          <w:tcPr>
            <w:tcW w:w="3228" w:type="dxa"/>
            <w:shd w:val="clear" w:color="auto" w:fill="auto"/>
          </w:tcPr>
          <w:p w14:paraId="0B7C8573" w14:textId="77777777" w:rsidR="00025BBA" w:rsidRPr="00DB4ACC" w:rsidRDefault="00025BBA" w:rsidP="00DB4ACC">
            <w:pPr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Уровень влияния на проект</w:t>
            </w:r>
          </w:p>
        </w:tc>
        <w:tc>
          <w:tcPr>
            <w:tcW w:w="3130" w:type="dxa"/>
            <w:shd w:val="clear" w:color="auto" w:fill="auto"/>
          </w:tcPr>
          <w:p w14:paraId="431840B4" w14:textId="77777777" w:rsidR="00025BBA" w:rsidRPr="00DB4ACC" w:rsidRDefault="00025BBA" w:rsidP="00DB4ACC">
            <w:pPr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Ответственный за управление</w:t>
            </w:r>
          </w:p>
        </w:tc>
        <w:tc>
          <w:tcPr>
            <w:tcW w:w="3866" w:type="dxa"/>
            <w:shd w:val="clear" w:color="auto" w:fill="auto"/>
          </w:tcPr>
          <w:p w14:paraId="14770E83" w14:textId="77777777" w:rsidR="00025BBA" w:rsidRPr="00DB4ACC" w:rsidRDefault="00025BBA" w:rsidP="00DB4ACC">
            <w:pPr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Мероприятия по предупреждению риска/</w:t>
            </w:r>
          </w:p>
          <w:p w14:paraId="36747841" w14:textId="77777777" w:rsidR="00025BBA" w:rsidRPr="00DB4ACC" w:rsidRDefault="00025BBA" w:rsidP="00DB4ACC">
            <w:pPr>
              <w:jc w:val="center"/>
              <w:rPr>
                <w:rFonts w:eastAsia="Calibri"/>
                <w:b/>
                <w:szCs w:val="22"/>
              </w:rPr>
            </w:pPr>
            <w:r w:rsidRPr="00DB4ACC">
              <w:rPr>
                <w:rFonts w:eastAsia="Calibri"/>
                <w:szCs w:val="22"/>
              </w:rPr>
              <w:t>реализации возможности</w:t>
            </w:r>
          </w:p>
        </w:tc>
      </w:tr>
      <w:tr w:rsidR="00025BBA" w:rsidRPr="00025BBA" w14:paraId="73486EAD" w14:textId="77777777" w:rsidTr="00DB4ACC">
        <w:tc>
          <w:tcPr>
            <w:tcW w:w="618" w:type="dxa"/>
            <w:shd w:val="clear" w:color="auto" w:fill="auto"/>
          </w:tcPr>
          <w:p w14:paraId="115FF6FB" w14:textId="77777777" w:rsidR="00BD4CCD" w:rsidRPr="00BD4CCD" w:rsidRDefault="00BD4CCD" w:rsidP="00BD4CCD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{#</w:t>
            </w:r>
            <w:proofErr w:type="spellStart"/>
            <w:r w:rsidRPr="00BD4CCD">
              <w:rPr>
                <w:rFonts w:eastAsia="Calibri"/>
                <w:szCs w:val="22"/>
              </w:rPr>
              <w:t>risk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2992BE9F" w14:textId="77777777" w:rsidR="00025BBA" w:rsidRPr="00DB4ACC" w:rsidRDefault="00BD4CCD" w:rsidP="00BD4CCD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1.</w:t>
            </w:r>
          </w:p>
        </w:tc>
        <w:tc>
          <w:tcPr>
            <w:tcW w:w="3867" w:type="dxa"/>
            <w:shd w:val="clear" w:color="auto" w:fill="auto"/>
          </w:tcPr>
          <w:p w14:paraId="7DA79F84" w14:textId="77777777" w:rsidR="00BD4CCD" w:rsidRPr="00BD4CCD" w:rsidRDefault="00BD4CCD" w:rsidP="00DB4ACC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</w:t>
            </w:r>
            <w:proofErr w:type="spellStart"/>
            <w:r w:rsidRPr="00BD4CCD">
              <w:rPr>
                <w:rFonts w:eastAsia="Calibri"/>
                <w:szCs w:val="22"/>
              </w:rPr>
              <w:t>name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229F8F47" w14:textId="77777777" w:rsidR="00025BBA" w:rsidRPr="00DB4ACC" w:rsidRDefault="00025BBA" w:rsidP="00DB4ACC">
            <w:pPr>
              <w:jc w:val="center"/>
              <w:rPr>
                <w:rFonts w:eastAsia="Calibri"/>
                <w:i/>
                <w:szCs w:val="22"/>
              </w:rPr>
            </w:pPr>
            <w:r w:rsidRPr="00DB4ACC">
              <w:rPr>
                <w:rFonts w:eastAsia="Calibri"/>
                <w:i/>
                <w:szCs w:val="22"/>
              </w:rPr>
              <w:t>(наименование риска)</w:t>
            </w:r>
          </w:p>
        </w:tc>
        <w:tc>
          <w:tcPr>
            <w:tcW w:w="3228" w:type="dxa"/>
            <w:shd w:val="clear" w:color="auto" w:fill="auto"/>
          </w:tcPr>
          <w:p w14:paraId="5E48683D" w14:textId="77777777" w:rsidR="00BD4CCD" w:rsidRPr="00BD4CCD" w:rsidRDefault="00BD4CCD" w:rsidP="00DB4ACC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</w:t>
            </w:r>
            <w:proofErr w:type="spellStart"/>
            <w:r w:rsidRPr="00BD4CCD">
              <w:rPr>
                <w:rFonts w:eastAsia="Calibri"/>
                <w:szCs w:val="22"/>
              </w:rPr>
              <w:t>occupationRisk</w:t>
            </w:r>
            <w:proofErr w:type="spellEnd"/>
            <w:r w:rsidRPr="00BD4CCD">
              <w:rPr>
                <w:rFonts w:eastAsia="Calibri"/>
                <w:szCs w:val="22"/>
              </w:rPr>
              <w:t>} %</w:t>
            </w:r>
          </w:p>
          <w:p w14:paraId="1AD3D703" w14:textId="77777777" w:rsidR="00025BBA" w:rsidRPr="00DB4ACC" w:rsidRDefault="00025BBA" w:rsidP="00DB4ACC">
            <w:pPr>
              <w:jc w:val="center"/>
              <w:rPr>
                <w:rFonts w:eastAsia="Calibri"/>
                <w:i/>
                <w:szCs w:val="22"/>
              </w:rPr>
            </w:pPr>
            <w:r w:rsidRPr="00DB4ACC">
              <w:rPr>
                <w:rFonts w:eastAsia="Calibri"/>
                <w:i/>
                <w:szCs w:val="22"/>
              </w:rPr>
              <w:t>(указывается от 0 до 100%)</w:t>
            </w:r>
          </w:p>
        </w:tc>
        <w:tc>
          <w:tcPr>
            <w:tcW w:w="3130" w:type="dxa"/>
            <w:shd w:val="clear" w:color="auto" w:fill="auto"/>
          </w:tcPr>
          <w:p w14:paraId="4BEC4251" w14:textId="77777777" w:rsidR="00BD4CCD" w:rsidRPr="00CD1945" w:rsidRDefault="00BD4CCD" w:rsidP="00BD4CCD">
            <w:pPr>
              <w:jc w:val="center"/>
              <w:rPr>
                <w:rFonts w:eastAsia="Calibri"/>
                <w:szCs w:val="22"/>
                <w:lang w:val="en-US"/>
              </w:rPr>
            </w:pPr>
            <w:r w:rsidRPr="00CD1945">
              <w:rPr>
                <w:rFonts w:eastAsia="Calibri"/>
                <w:szCs w:val="22"/>
                <w:lang w:val="en-US"/>
              </w:rPr>
              <w:t>{#manager}</w:t>
            </w:r>
          </w:p>
          <w:p w14:paraId="41B8E80E" w14:textId="77777777" w:rsidR="00BD4CCD" w:rsidRPr="00CD1945" w:rsidRDefault="00BD4CCD" w:rsidP="00BD4CCD">
            <w:pPr>
              <w:jc w:val="center"/>
              <w:rPr>
                <w:rFonts w:eastAsia="Calibri"/>
                <w:szCs w:val="22"/>
                <w:lang w:val="en-US"/>
              </w:rPr>
            </w:pPr>
            <w:r w:rsidRPr="00CD1945">
              <w:rPr>
                <w:rFonts w:eastAsia="Calibri"/>
                <w:szCs w:val="22"/>
                <w:lang w:val="en-US"/>
              </w:rPr>
              <w:t>{</w:t>
            </w:r>
            <w:proofErr w:type="spellStart"/>
            <w:proofErr w:type="gramStart"/>
            <w:r w:rsidRPr="00CD1945">
              <w:rPr>
                <w:rFonts w:eastAsia="Calibri"/>
                <w:szCs w:val="22"/>
                <w:lang w:val="en-US"/>
              </w:rPr>
              <w:t>person._</w:t>
            </w:r>
            <w:proofErr w:type="gramEnd"/>
            <w:r w:rsidRPr="00CD1945">
              <w:rPr>
                <w:rFonts w:eastAsia="Calibri"/>
                <w:szCs w:val="22"/>
                <w:lang w:val="en-US"/>
              </w:rPr>
              <w:t>_string</w:t>
            </w:r>
            <w:proofErr w:type="spellEnd"/>
            <w:r w:rsidRPr="00CD1945">
              <w:rPr>
                <w:rFonts w:eastAsia="Calibri"/>
                <w:szCs w:val="22"/>
                <w:lang w:val="en-US"/>
              </w:rPr>
              <w:t>}, { position}</w:t>
            </w:r>
          </w:p>
          <w:p w14:paraId="6DAB37A0" w14:textId="77777777" w:rsidR="00BD4CCD" w:rsidRPr="00CD1945" w:rsidRDefault="00BD4CCD" w:rsidP="00BD4CCD">
            <w:pPr>
              <w:jc w:val="center"/>
              <w:rPr>
                <w:rFonts w:eastAsia="Calibri"/>
                <w:szCs w:val="22"/>
                <w:lang w:val="en-US"/>
              </w:rPr>
            </w:pPr>
            <w:r w:rsidRPr="00CD1945">
              <w:rPr>
                <w:rFonts w:eastAsia="Calibri"/>
                <w:szCs w:val="22"/>
                <w:lang w:val="en-US"/>
              </w:rPr>
              <w:t>{/manager}</w:t>
            </w:r>
          </w:p>
          <w:p w14:paraId="5C81ED75" w14:textId="77777777" w:rsidR="00025BBA" w:rsidRPr="00DB4ACC" w:rsidRDefault="00025BBA" w:rsidP="00DB4ACC">
            <w:pPr>
              <w:jc w:val="center"/>
              <w:rPr>
                <w:rFonts w:eastAsia="Calibri"/>
                <w:i/>
                <w:szCs w:val="22"/>
              </w:rPr>
            </w:pPr>
            <w:r w:rsidRPr="00DB4ACC">
              <w:rPr>
                <w:rFonts w:eastAsia="Calibri"/>
                <w:i/>
                <w:szCs w:val="22"/>
              </w:rPr>
              <w:t>(лицо (ФИО, должность, организация)</w:t>
            </w:r>
          </w:p>
        </w:tc>
        <w:tc>
          <w:tcPr>
            <w:tcW w:w="3866" w:type="dxa"/>
            <w:shd w:val="clear" w:color="auto" w:fill="auto"/>
          </w:tcPr>
          <w:p w14:paraId="7F7F96EA" w14:textId="77777777" w:rsidR="00BD4CCD" w:rsidRPr="00BD4CCD" w:rsidRDefault="00BD4CCD" w:rsidP="00BD4CCD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{#</w:t>
            </w:r>
            <w:proofErr w:type="spellStart"/>
            <w:proofErr w:type="gramStart"/>
            <w:r w:rsidRPr="00BD4CCD">
              <w:rPr>
                <w:rFonts w:eastAsia="Calibri"/>
                <w:szCs w:val="22"/>
              </w:rPr>
              <w:t>taskWeakening</w:t>
            </w:r>
            <w:proofErr w:type="spellEnd"/>
            <w:r w:rsidRPr="00BD4CCD">
              <w:rPr>
                <w:rFonts w:eastAsia="Calibri"/>
                <w:szCs w:val="22"/>
              </w:rPr>
              <w:t>}{</w:t>
            </w:r>
            <w:proofErr w:type="spellStart"/>
            <w:proofErr w:type="gramEnd"/>
            <w:r w:rsidRPr="00BD4CCD">
              <w:rPr>
                <w:rFonts w:eastAsia="Calibri"/>
                <w:szCs w:val="22"/>
              </w:rPr>
              <w:t>name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5CCD810C" w14:textId="77777777" w:rsidR="00BD4CCD" w:rsidRPr="00BD4CCD" w:rsidRDefault="00BD4CCD" w:rsidP="00BD4CCD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{/</w:t>
            </w:r>
            <w:proofErr w:type="spellStart"/>
            <w:proofErr w:type="gramStart"/>
            <w:r w:rsidRPr="00BD4CCD">
              <w:rPr>
                <w:rFonts w:eastAsia="Calibri"/>
                <w:szCs w:val="22"/>
              </w:rPr>
              <w:t>taskWeakening</w:t>
            </w:r>
            <w:proofErr w:type="spellEnd"/>
            <w:r w:rsidRPr="00BD4CCD">
              <w:rPr>
                <w:rFonts w:eastAsia="Calibri"/>
                <w:szCs w:val="22"/>
              </w:rPr>
              <w:t>}{</w:t>
            </w:r>
            <w:proofErr w:type="gramEnd"/>
            <w:r w:rsidRPr="00BD4CCD">
              <w:rPr>
                <w:rFonts w:eastAsia="Calibri"/>
                <w:szCs w:val="22"/>
              </w:rPr>
              <w:t>/</w:t>
            </w:r>
            <w:proofErr w:type="spellStart"/>
            <w:r w:rsidRPr="00BD4CCD">
              <w:rPr>
                <w:rFonts w:eastAsia="Calibri"/>
                <w:szCs w:val="22"/>
              </w:rPr>
              <w:t>risk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52DC94E1" w14:textId="77777777" w:rsidR="00025BBA" w:rsidRPr="00DB4ACC" w:rsidRDefault="00025BBA" w:rsidP="00DB4ACC">
            <w:pPr>
              <w:jc w:val="center"/>
              <w:rPr>
                <w:rFonts w:eastAsia="Calibri"/>
                <w:i/>
                <w:szCs w:val="22"/>
              </w:rPr>
            </w:pPr>
            <w:r w:rsidRPr="00DB4ACC">
              <w:rPr>
                <w:rFonts w:eastAsia="Calibri"/>
                <w:i/>
                <w:szCs w:val="22"/>
              </w:rPr>
              <w:t>(перечень мероприятий, способствующих предупреждению наступления риска)</w:t>
            </w:r>
          </w:p>
        </w:tc>
      </w:tr>
      <w:tr w:rsidR="00025BBA" w:rsidRPr="00F4039C" w14:paraId="4EF83F8B" w14:textId="77777777" w:rsidTr="00DB4ACC">
        <w:tc>
          <w:tcPr>
            <w:tcW w:w="618" w:type="dxa"/>
            <w:shd w:val="clear" w:color="auto" w:fill="auto"/>
          </w:tcPr>
          <w:p w14:paraId="3CCAD51D" w14:textId="77777777" w:rsidR="00BD4CCD" w:rsidRPr="00BD4CCD" w:rsidRDefault="00BD4CCD" w:rsidP="00BD4CCD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{#</w:t>
            </w:r>
            <w:proofErr w:type="spellStart"/>
            <w:r w:rsidRPr="00BD4CCD">
              <w:rPr>
                <w:rFonts w:eastAsia="Calibri"/>
                <w:szCs w:val="22"/>
              </w:rPr>
              <w:t>opportunity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4C5E9386" w14:textId="77777777" w:rsidR="00025BBA" w:rsidRPr="00DB4ACC" w:rsidRDefault="00BD4CCD" w:rsidP="00BD4CCD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  <w:lang w:val="en-US"/>
              </w:rPr>
              <w:t>2</w:t>
            </w:r>
            <w:r w:rsidRPr="00BD4CCD">
              <w:rPr>
                <w:rFonts w:eastAsia="Calibri"/>
                <w:szCs w:val="22"/>
              </w:rPr>
              <w:t>.</w:t>
            </w:r>
          </w:p>
        </w:tc>
        <w:tc>
          <w:tcPr>
            <w:tcW w:w="3867" w:type="dxa"/>
            <w:shd w:val="clear" w:color="auto" w:fill="auto"/>
          </w:tcPr>
          <w:p w14:paraId="634E5B49" w14:textId="77777777" w:rsidR="00BD4CCD" w:rsidRPr="00BD4CCD" w:rsidRDefault="00BD4CCD" w:rsidP="00DB4ACC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</w:t>
            </w:r>
            <w:proofErr w:type="spellStart"/>
            <w:r w:rsidRPr="00BD4CCD">
              <w:rPr>
                <w:rFonts w:eastAsia="Calibri"/>
                <w:szCs w:val="22"/>
              </w:rPr>
              <w:t>name</w:t>
            </w:r>
            <w:proofErr w:type="spellEnd"/>
            <w:r w:rsidRPr="00BD4CCD">
              <w:rPr>
                <w:rFonts w:eastAsia="Calibri"/>
                <w:szCs w:val="22"/>
              </w:rPr>
              <w:t>}</w:t>
            </w:r>
          </w:p>
          <w:p w14:paraId="5010F708" w14:textId="77777777" w:rsidR="00025BBA" w:rsidRPr="00DB4ACC" w:rsidRDefault="00025BBA" w:rsidP="00DB4ACC">
            <w:pPr>
              <w:jc w:val="center"/>
              <w:rPr>
                <w:rFonts w:eastAsia="Calibri"/>
                <w:i/>
                <w:szCs w:val="22"/>
              </w:rPr>
            </w:pPr>
            <w:r w:rsidRPr="00DB4ACC">
              <w:rPr>
                <w:rFonts w:eastAsia="Calibri"/>
                <w:i/>
                <w:szCs w:val="22"/>
              </w:rPr>
              <w:t>(наименование возможности)</w:t>
            </w:r>
          </w:p>
        </w:tc>
        <w:tc>
          <w:tcPr>
            <w:tcW w:w="3228" w:type="dxa"/>
            <w:shd w:val="clear" w:color="auto" w:fill="auto"/>
          </w:tcPr>
          <w:p w14:paraId="35E1BCE2" w14:textId="77777777" w:rsidR="00025BBA" w:rsidRPr="00BD4CCD" w:rsidRDefault="00BD4CCD" w:rsidP="00DB4ACC">
            <w:pPr>
              <w:jc w:val="center"/>
              <w:rPr>
                <w:rFonts w:eastAsia="Calibri"/>
                <w:szCs w:val="22"/>
              </w:rPr>
            </w:pPr>
            <w:r w:rsidRPr="00BD4CCD">
              <w:rPr>
                <w:rFonts w:eastAsia="Calibri"/>
                <w:szCs w:val="22"/>
              </w:rPr>
              <w:t>{</w:t>
            </w:r>
            <w:proofErr w:type="spellStart"/>
            <w:r w:rsidRPr="00BD4CCD">
              <w:rPr>
                <w:rFonts w:eastAsia="Calibri"/>
                <w:szCs w:val="22"/>
              </w:rPr>
              <w:t>occupationOpportunity</w:t>
            </w:r>
            <w:proofErr w:type="spellEnd"/>
            <w:r w:rsidRPr="00BD4CCD">
              <w:rPr>
                <w:rFonts w:eastAsia="Calibri"/>
                <w:szCs w:val="22"/>
              </w:rPr>
              <w:t>} %</w:t>
            </w:r>
          </w:p>
        </w:tc>
        <w:tc>
          <w:tcPr>
            <w:tcW w:w="3130" w:type="dxa"/>
            <w:shd w:val="clear" w:color="auto" w:fill="auto"/>
          </w:tcPr>
          <w:p w14:paraId="3017EED0" w14:textId="77777777" w:rsidR="00025BBA" w:rsidRPr="00BD4CCD" w:rsidRDefault="00BD4CCD" w:rsidP="00DB4ACC">
            <w:pPr>
              <w:jc w:val="center"/>
              <w:rPr>
                <w:rFonts w:eastAsia="Calibri"/>
                <w:szCs w:val="22"/>
                <w:lang w:val="en-US"/>
              </w:rPr>
            </w:pPr>
            <w:r w:rsidRPr="00BD4CCD">
              <w:rPr>
                <w:rFonts w:eastAsia="Calibri"/>
                <w:szCs w:val="22"/>
                <w:lang w:val="en-US"/>
              </w:rPr>
              <w:t>{</w:t>
            </w:r>
            <w:proofErr w:type="spellStart"/>
            <w:r w:rsidRPr="00BD4CCD">
              <w:rPr>
                <w:rFonts w:eastAsia="Calibri"/>
                <w:szCs w:val="22"/>
                <w:lang w:val="en-US"/>
              </w:rPr>
              <w:t>manager.person.__string</w:t>
            </w:r>
            <w:proofErr w:type="spellEnd"/>
            <w:r w:rsidRPr="00BD4CCD">
              <w:rPr>
                <w:rFonts w:eastAsia="Calibri"/>
                <w:szCs w:val="22"/>
                <w:lang w:val="en-US"/>
              </w:rPr>
              <w:t>}, {</w:t>
            </w:r>
            <w:proofErr w:type="spellStart"/>
            <w:r w:rsidRPr="00BD4CCD">
              <w:rPr>
                <w:rFonts w:eastAsia="Calibri"/>
                <w:szCs w:val="22"/>
                <w:lang w:val="en-US"/>
              </w:rPr>
              <w:t>manager.position</w:t>
            </w:r>
            <w:proofErr w:type="spellEnd"/>
            <w:r w:rsidRPr="00BD4CCD">
              <w:rPr>
                <w:rFonts w:eastAsia="Calibri"/>
                <w:szCs w:val="22"/>
                <w:lang w:val="en-US"/>
              </w:rPr>
              <w:t>}, {manager.organization.name}</w:t>
            </w:r>
          </w:p>
        </w:tc>
        <w:tc>
          <w:tcPr>
            <w:tcW w:w="3866" w:type="dxa"/>
            <w:shd w:val="clear" w:color="auto" w:fill="auto"/>
          </w:tcPr>
          <w:p w14:paraId="21316AB2" w14:textId="77777777" w:rsidR="00BD4CCD" w:rsidRPr="00CD1945" w:rsidRDefault="00BD4CCD" w:rsidP="00BD4CCD">
            <w:pPr>
              <w:jc w:val="center"/>
              <w:rPr>
                <w:rFonts w:eastAsia="Calibri"/>
                <w:szCs w:val="22"/>
                <w:lang w:val="en-US"/>
              </w:rPr>
            </w:pPr>
            <w:r w:rsidRPr="00CD1945">
              <w:rPr>
                <w:rFonts w:eastAsia="Calibri"/>
                <w:szCs w:val="22"/>
                <w:lang w:val="en-US"/>
              </w:rPr>
              <w:t>{#</w:t>
            </w:r>
            <w:proofErr w:type="spellStart"/>
            <w:proofErr w:type="gramStart"/>
            <w:r w:rsidRPr="00CD1945">
              <w:rPr>
                <w:rFonts w:eastAsia="Calibri"/>
                <w:szCs w:val="22"/>
                <w:lang w:val="en-US"/>
              </w:rPr>
              <w:t>taskResponse</w:t>
            </w:r>
            <w:proofErr w:type="spellEnd"/>
            <w:r w:rsidRPr="00CD1945">
              <w:rPr>
                <w:rFonts w:eastAsia="Calibri"/>
                <w:szCs w:val="22"/>
                <w:lang w:val="en-US"/>
              </w:rPr>
              <w:t>}{</w:t>
            </w:r>
            <w:proofErr w:type="gramEnd"/>
            <w:r w:rsidRPr="00CD1945">
              <w:rPr>
                <w:rFonts w:eastAsia="Calibri"/>
                <w:szCs w:val="22"/>
                <w:lang w:val="en-US"/>
              </w:rPr>
              <w:t>name}</w:t>
            </w:r>
          </w:p>
          <w:p w14:paraId="7FD6ECED" w14:textId="6201CD55" w:rsidR="00BD4CCD" w:rsidRPr="00CD1945" w:rsidRDefault="008449C2" w:rsidP="00BD4CCD">
            <w:pPr>
              <w:jc w:val="center"/>
              <w:rPr>
                <w:rFonts w:eastAsia="Calibri"/>
                <w:i/>
                <w:szCs w:val="22"/>
                <w:lang w:val="en-US"/>
              </w:rPr>
            </w:pPr>
            <w:r>
              <w:rPr>
                <w:rFonts w:eastAsia="Calibri"/>
                <w:szCs w:val="22"/>
                <w:lang w:val="en-US"/>
              </w:rPr>
              <w:t>{/</w:t>
            </w:r>
            <w:proofErr w:type="spellStart"/>
            <w:proofErr w:type="gramStart"/>
            <w:r>
              <w:rPr>
                <w:rFonts w:eastAsia="Calibri"/>
                <w:szCs w:val="22"/>
                <w:lang w:val="en-US"/>
              </w:rPr>
              <w:t>taskResponse</w:t>
            </w:r>
            <w:proofErr w:type="spellEnd"/>
            <w:r>
              <w:rPr>
                <w:rFonts w:eastAsia="Calibri"/>
                <w:szCs w:val="22"/>
                <w:lang w:val="en-US"/>
              </w:rPr>
              <w:t>}{</w:t>
            </w:r>
            <w:proofErr w:type="gramEnd"/>
            <w:r>
              <w:rPr>
                <w:rFonts w:eastAsia="Calibri"/>
                <w:szCs w:val="22"/>
                <w:lang w:val="en-US"/>
              </w:rPr>
              <w:t>/opportunity</w:t>
            </w:r>
            <w:bookmarkStart w:id="0" w:name="_GoBack"/>
            <w:bookmarkEnd w:id="0"/>
            <w:r w:rsidR="00BD4CCD" w:rsidRPr="00CD1945">
              <w:rPr>
                <w:rFonts w:eastAsia="Calibri"/>
                <w:szCs w:val="22"/>
                <w:lang w:val="en-US"/>
              </w:rPr>
              <w:t>}</w:t>
            </w:r>
          </w:p>
          <w:p w14:paraId="734C3E20" w14:textId="77777777" w:rsidR="00025BBA" w:rsidRPr="00CD1945" w:rsidRDefault="00025BBA" w:rsidP="00DB4ACC">
            <w:pPr>
              <w:jc w:val="center"/>
              <w:rPr>
                <w:rFonts w:eastAsia="Calibri"/>
                <w:i/>
                <w:szCs w:val="22"/>
                <w:lang w:val="en-US"/>
              </w:rPr>
            </w:pPr>
            <w:r w:rsidRPr="00CD1945">
              <w:rPr>
                <w:rFonts w:eastAsia="Calibri"/>
                <w:i/>
                <w:szCs w:val="22"/>
                <w:lang w:val="en-US"/>
              </w:rPr>
              <w:t>(</w:t>
            </w:r>
            <w:r w:rsidRPr="00DB4ACC">
              <w:rPr>
                <w:rFonts w:eastAsia="Calibri"/>
                <w:i/>
                <w:szCs w:val="22"/>
              </w:rPr>
              <w:t>перечень</w:t>
            </w:r>
            <w:r w:rsidRPr="00CD1945">
              <w:rPr>
                <w:rFonts w:eastAsia="Calibri"/>
                <w:i/>
                <w:szCs w:val="22"/>
                <w:lang w:val="en-US"/>
              </w:rPr>
              <w:t xml:space="preserve"> </w:t>
            </w:r>
            <w:r w:rsidRPr="00DB4ACC">
              <w:rPr>
                <w:rFonts w:eastAsia="Calibri"/>
                <w:i/>
                <w:szCs w:val="22"/>
              </w:rPr>
              <w:t>мероприятий</w:t>
            </w:r>
            <w:r w:rsidRPr="00CD1945">
              <w:rPr>
                <w:rFonts w:eastAsia="Calibri"/>
                <w:i/>
                <w:szCs w:val="22"/>
                <w:lang w:val="en-US"/>
              </w:rPr>
              <w:t xml:space="preserve"> </w:t>
            </w:r>
            <w:r w:rsidRPr="00DB4ACC">
              <w:rPr>
                <w:rFonts w:eastAsia="Calibri"/>
                <w:i/>
                <w:szCs w:val="22"/>
              </w:rPr>
              <w:t>по</w:t>
            </w:r>
            <w:r w:rsidRPr="00CD1945">
              <w:rPr>
                <w:rFonts w:eastAsia="Calibri"/>
                <w:i/>
                <w:szCs w:val="22"/>
                <w:lang w:val="en-US"/>
              </w:rPr>
              <w:t xml:space="preserve"> </w:t>
            </w:r>
            <w:r w:rsidRPr="00DB4ACC">
              <w:rPr>
                <w:rFonts w:eastAsia="Calibri"/>
                <w:i/>
                <w:szCs w:val="22"/>
              </w:rPr>
              <w:t>реализации</w:t>
            </w:r>
            <w:r w:rsidRPr="00CD1945">
              <w:rPr>
                <w:rFonts w:eastAsia="Calibri"/>
                <w:i/>
                <w:szCs w:val="22"/>
                <w:lang w:val="en-US"/>
              </w:rPr>
              <w:t xml:space="preserve"> </w:t>
            </w:r>
            <w:r w:rsidRPr="00DB4ACC">
              <w:rPr>
                <w:rFonts w:eastAsia="Calibri"/>
                <w:i/>
                <w:szCs w:val="22"/>
              </w:rPr>
              <w:t>возможности</w:t>
            </w:r>
            <w:r w:rsidRPr="00CD1945">
              <w:rPr>
                <w:rFonts w:eastAsia="Calibri"/>
                <w:i/>
                <w:szCs w:val="22"/>
                <w:lang w:val="en-US"/>
              </w:rPr>
              <w:t>)</w:t>
            </w:r>
          </w:p>
        </w:tc>
      </w:tr>
    </w:tbl>
    <w:p w14:paraId="24AAA352" w14:textId="77777777" w:rsidR="00025BBA" w:rsidRPr="00CD1945" w:rsidRDefault="00025BBA" w:rsidP="008966BC">
      <w:pPr>
        <w:jc w:val="center"/>
        <w:rPr>
          <w:lang w:val="en-US"/>
        </w:rPr>
      </w:pPr>
    </w:p>
    <w:p w14:paraId="414842E0" w14:textId="77777777" w:rsidR="008966BC" w:rsidRPr="006F0FB1" w:rsidRDefault="006F0FB1" w:rsidP="008966BC">
      <w:pPr>
        <w:jc w:val="center"/>
        <w:rPr>
          <w:b/>
        </w:rPr>
      </w:pPr>
      <w:r w:rsidRPr="006F0FB1">
        <w:rPr>
          <w:b/>
        </w:rPr>
        <w:t>9</w:t>
      </w:r>
      <w:r w:rsidR="008966BC" w:rsidRPr="006F0FB1">
        <w:rPr>
          <w:b/>
        </w:rPr>
        <w:t>. Дополнительная информация</w:t>
      </w:r>
    </w:p>
    <w:p w14:paraId="0C3A6D29" w14:textId="77777777" w:rsidR="008966BC" w:rsidRDefault="008966BC" w:rsidP="008966BC"/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3"/>
      </w:tblGrid>
      <w:tr w:rsidR="008966BC" w:rsidRPr="002D5714" w14:paraId="5EF40DC4" w14:textId="77777777" w:rsidTr="007A3B4F">
        <w:trPr>
          <w:trHeight w:val="958"/>
        </w:trPr>
        <w:tc>
          <w:tcPr>
            <w:tcW w:w="14709" w:type="dxa"/>
            <w:shd w:val="clear" w:color="auto" w:fill="auto"/>
            <w:vAlign w:val="center"/>
          </w:tcPr>
          <w:p w14:paraId="387A72F2" w14:textId="77777777" w:rsidR="009D5817" w:rsidRPr="009D5817" w:rsidRDefault="009D5817" w:rsidP="009D5817">
            <w:pPr>
              <w:spacing w:line="240" w:lineRule="auto"/>
              <w:jc w:val="left"/>
              <w:rPr>
                <w:szCs w:val="28"/>
              </w:rPr>
            </w:pPr>
            <w:r w:rsidRPr="009D5817">
              <w:rPr>
                <w:szCs w:val="28"/>
              </w:rPr>
              <w:t>{#</w:t>
            </w:r>
            <w:proofErr w:type="spellStart"/>
            <w:r w:rsidRPr="009D5817">
              <w:rPr>
                <w:szCs w:val="28"/>
              </w:rPr>
              <w:t>knowledgeBase</w:t>
            </w:r>
            <w:proofErr w:type="spellEnd"/>
            <w:r w:rsidRPr="009D5817">
              <w:rPr>
                <w:szCs w:val="28"/>
              </w:rPr>
              <w:t>}</w:t>
            </w:r>
          </w:p>
          <w:p w14:paraId="4C987878" w14:textId="77777777" w:rsidR="009D5817" w:rsidRPr="009D5817" w:rsidRDefault="009D5817" w:rsidP="009D5817">
            <w:pPr>
              <w:spacing w:line="240" w:lineRule="auto"/>
              <w:jc w:val="left"/>
              <w:rPr>
                <w:szCs w:val="28"/>
              </w:rPr>
            </w:pPr>
          </w:p>
          <w:p w14:paraId="1052632C" w14:textId="77777777" w:rsidR="009D5817" w:rsidRPr="009D5817" w:rsidRDefault="009D5817" w:rsidP="009D5817">
            <w:pPr>
              <w:spacing w:line="240" w:lineRule="auto"/>
              <w:jc w:val="left"/>
              <w:rPr>
                <w:szCs w:val="28"/>
              </w:rPr>
            </w:pPr>
            <w:r w:rsidRPr="009D5817">
              <w:rPr>
                <w:szCs w:val="28"/>
              </w:rPr>
              <w:t>{</w:t>
            </w:r>
            <w:proofErr w:type="spellStart"/>
            <w:r w:rsidRPr="009D5817">
              <w:rPr>
                <w:szCs w:val="28"/>
              </w:rPr>
              <w:t>name</w:t>
            </w:r>
            <w:proofErr w:type="spellEnd"/>
            <w:r w:rsidRPr="009D5817">
              <w:rPr>
                <w:szCs w:val="28"/>
              </w:rPr>
              <w:t>} – {</w:t>
            </w:r>
            <w:proofErr w:type="spellStart"/>
            <w:r w:rsidRPr="009D5817">
              <w:rPr>
                <w:szCs w:val="28"/>
              </w:rPr>
              <w:t>description</w:t>
            </w:r>
            <w:proofErr w:type="spellEnd"/>
            <w:r w:rsidRPr="009D5817">
              <w:rPr>
                <w:szCs w:val="28"/>
              </w:rPr>
              <w:t>}</w:t>
            </w:r>
          </w:p>
          <w:p w14:paraId="43B33EB7" w14:textId="77777777" w:rsidR="009D5817" w:rsidRPr="009D5817" w:rsidRDefault="009D5817" w:rsidP="009D5817">
            <w:pPr>
              <w:spacing w:line="240" w:lineRule="auto"/>
              <w:jc w:val="left"/>
              <w:rPr>
                <w:szCs w:val="28"/>
              </w:rPr>
            </w:pPr>
          </w:p>
          <w:p w14:paraId="4E79C101" w14:textId="77777777" w:rsidR="009D5817" w:rsidRPr="009D5817" w:rsidRDefault="009D5817" w:rsidP="009D5817">
            <w:pPr>
              <w:spacing w:line="240" w:lineRule="auto"/>
              <w:jc w:val="left"/>
              <w:rPr>
                <w:szCs w:val="28"/>
              </w:rPr>
            </w:pPr>
            <w:r w:rsidRPr="009D5817">
              <w:rPr>
                <w:szCs w:val="28"/>
              </w:rPr>
              <w:t>{/</w:t>
            </w:r>
            <w:proofErr w:type="spellStart"/>
            <w:r w:rsidRPr="009D5817">
              <w:rPr>
                <w:szCs w:val="28"/>
              </w:rPr>
              <w:t>knowledgeBase</w:t>
            </w:r>
            <w:proofErr w:type="spellEnd"/>
            <w:r w:rsidRPr="009D5817">
              <w:rPr>
                <w:szCs w:val="28"/>
              </w:rPr>
              <w:t>}</w:t>
            </w:r>
          </w:p>
          <w:p w14:paraId="2FEE2AFE" w14:textId="77777777" w:rsidR="008966BC" w:rsidRPr="002D5714" w:rsidRDefault="008966BC" w:rsidP="008343F7">
            <w:pPr>
              <w:spacing w:line="240" w:lineRule="auto"/>
              <w:jc w:val="left"/>
              <w:rPr>
                <w:i/>
                <w:szCs w:val="28"/>
              </w:rPr>
            </w:pPr>
            <w:r w:rsidRPr="002D5714">
              <w:rPr>
                <w:i/>
                <w:szCs w:val="28"/>
              </w:rPr>
              <w:lastRenderedPageBreak/>
              <w:t>(пояснения и комментарии в виде ссылок и сносок к отдельным положениям паспорта регионального проекта, приводимые в целях их уточнения)</w:t>
            </w:r>
          </w:p>
        </w:tc>
      </w:tr>
    </w:tbl>
    <w:p w14:paraId="53C0FA95" w14:textId="77777777" w:rsidR="008966BC" w:rsidRDefault="008966BC" w:rsidP="008966BC">
      <w:pPr>
        <w:ind w:left="10206"/>
        <w:jc w:val="center"/>
      </w:pPr>
      <w:r>
        <w:lastRenderedPageBreak/>
        <w:br w:type="page"/>
      </w:r>
      <w:r>
        <w:lastRenderedPageBreak/>
        <w:t xml:space="preserve">ПРИЛОЖЕНИЕ </w:t>
      </w:r>
      <w:r w:rsidR="00755532">
        <w:t xml:space="preserve">№ </w:t>
      </w:r>
      <w:r>
        <w:t>1</w:t>
      </w:r>
    </w:p>
    <w:p w14:paraId="2D5A12ED" w14:textId="77777777" w:rsidR="008966BC" w:rsidRDefault="008966BC" w:rsidP="008966BC">
      <w:pPr>
        <w:tabs>
          <w:tab w:val="left" w:pos="9072"/>
        </w:tabs>
        <w:spacing w:line="240" w:lineRule="atLeast"/>
        <w:ind w:left="10206"/>
        <w:jc w:val="center"/>
        <w:rPr>
          <w:szCs w:val="28"/>
        </w:rPr>
      </w:pPr>
      <w:r>
        <w:rPr>
          <w:szCs w:val="28"/>
        </w:rPr>
        <w:t xml:space="preserve">к паспорту регионального проекта </w:t>
      </w:r>
      <w:r>
        <w:rPr>
          <w:i/>
          <w:szCs w:val="28"/>
        </w:rPr>
        <w:t>(указывается краткое наименование регионального проекта)</w:t>
      </w:r>
    </w:p>
    <w:p w14:paraId="7394DE0B" w14:textId="77777777" w:rsidR="008966BC" w:rsidRDefault="008966BC" w:rsidP="008966BC">
      <w:pPr>
        <w:jc w:val="right"/>
      </w:pPr>
    </w:p>
    <w:p w14:paraId="311744EE" w14:textId="77777777" w:rsidR="001A2058" w:rsidRPr="001A2058" w:rsidRDefault="008966BC" w:rsidP="008966BC">
      <w:pPr>
        <w:jc w:val="center"/>
        <w:rPr>
          <w:b/>
        </w:rPr>
      </w:pPr>
      <w:r w:rsidRPr="001A2058">
        <w:rPr>
          <w:b/>
        </w:rPr>
        <w:t>П</w:t>
      </w:r>
      <w:r w:rsidR="001A2058" w:rsidRPr="001A2058">
        <w:rPr>
          <w:b/>
        </w:rPr>
        <w:t>ЛАН МЕРОПРИЯТИЙ</w:t>
      </w:r>
    </w:p>
    <w:p w14:paraId="64BC3EE4" w14:textId="77777777" w:rsidR="008966BC" w:rsidRDefault="008966BC" w:rsidP="008966BC">
      <w:pPr>
        <w:jc w:val="center"/>
        <w:rPr>
          <w:b/>
        </w:rPr>
      </w:pPr>
      <w:r w:rsidRPr="001A2058">
        <w:rPr>
          <w:b/>
        </w:rPr>
        <w:t xml:space="preserve">по реализации регионального проекта </w:t>
      </w:r>
    </w:p>
    <w:p w14:paraId="24C5A844" w14:textId="77777777" w:rsidR="006F0FB1" w:rsidRPr="006F0FB1" w:rsidRDefault="006F0FB1" w:rsidP="008966BC">
      <w:pPr>
        <w:jc w:val="center"/>
        <w:rPr>
          <w:i/>
        </w:rPr>
      </w:pPr>
      <w:r w:rsidRPr="006F0FB1">
        <w:rPr>
          <w:i/>
        </w:rPr>
        <w:t>(краткое наименование регионального проекта)</w:t>
      </w:r>
    </w:p>
    <w:p w14:paraId="4DD500B5" w14:textId="77777777" w:rsidR="008966BC" w:rsidRDefault="008966BC" w:rsidP="008966BC">
      <w:pPr>
        <w:spacing w:line="240" w:lineRule="auto"/>
        <w:jc w:val="center"/>
        <w:rPr>
          <w:sz w:val="10"/>
          <w:szCs w:val="10"/>
        </w:rPr>
      </w:pPr>
    </w:p>
    <w:p w14:paraId="7F890EF2" w14:textId="77777777" w:rsidR="008966BC" w:rsidRDefault="008966BC" w:rsidP="008966BC">
      <w:pPr>
        <w:spacing w:line="120" w:lineRule="exact"/>
      </w:pP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3"/>
        <w:gridCol w:w="5221"/>
        <w:gridCol w:w="1411"/>
        <w:gridCol w:w="1412"/>
        <w:gridCol w:w="1835"/>
        <w:gridCol w:w="2881"/>
        <w:gridCol w:w="1212"/>
      </w:tblGrid>
      <w:tr w:rsidR="008966BC" w14:paraId="267B205C" w14:textId="77777777" w:rsidTr="008343F7">
        <w:trPr>
          <w:trHeight w:val="540"/>
          <w:tblHeader/>
        </w:trPr>
        <w:tc>
          <w:tcPr>
            <w:tcW w:w="737" w:type="dxa"/>
            <w:vMerge w:val="restart"/>
            <w:shd w:val="clear" w:color="auto" w:fill="auto"/>
            <w:vAlign w:val="center"/>
          </w:tcPr>
          <w:p w14:paraId="480F4908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14:paraId="0D71A023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5245" w:type="dxa"/>
            <w:vMerge w:val="restart"/>
            <w:vAlign w:val="center"/>
          </w:tcPr>
          <w:p w14:paraId="5B19053A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Наименование </w:t>
            </w:r>
          </w:p>
          <w:p w14:paraId="69EA69D8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результата, мероприятия,</w:t>
            </w:r>
          </w:p>
          <w:p w14:paraId="60EB7343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контрольной точки</w:t>
            </w:r>
          </w:p>
        </w:tc>
        <w:tc>
          <w:tcPr>
            <w:tcW w:w="2835" w:type="dxa"/>
            <w:gridSpan w:val="2"/>
            <w:vAlign w:val="center"/>
          </w:tcPr>
          <w:p w14:paraId="43B1AB7B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реализации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120C54DE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Ответственный исполнитель</w:t>
            </w:r>
          </w:p>
        </w:tc>
        <w:tc>
          <w:tcPr>
            <w:tcW w:w="2894" w:type="dxa"/>
            <w:vMerge w:val="restart"/>
            <w:shd w:val="clear" w:color="auto" w:fill="auto"/>
            <w:vAlign w:val="center"/>
          </w:tcPr>
          <w:p w14:paraId="7E20918D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  <w:r w:rsidRPr="00EB0675">
              <w:rPr>
                <w:color w:val="FF0000"/>
                <w:sz w:val="26"/>
                <w:szCs w:val="26"/>
              </w:rPr>
              <w:t>Вид документа</w:t>
            </w:r>
          </w:p>
          <w:p w14:paraId="427CC44F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  <w:r w:rsidRPr="00EB0675">
              <w:rPr>
                <w:color w:val="FF0000"/>
                <w:sz w:val="26"/>
                <w:szCs w:val="26"/>
              </w:rPr>
              <w:t xml:space="preserve">и характеристика </w:t>
            </w:r>
          </w:p>
          <w:p w14:paraId="4783EEBA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  <w:r w:rsidRPr="00EB0675">
              <w:rPr>
                <w:color w:val="FF0000"/>
                <w:sz w:val="26"/>
                <w:szCs w:val="26"/>
              </w:rPr>
              <w:t>результата</w:t>
            </w:r>
          </w:p>
        </w:tc>
        <w:tc>
          <w:tcPr>
            <w:tcW w:w="1217" w:type="dxa"/>
            <w:vMerge w:val="restart"/>
            <w:shd w:val="clear" w:color="auto" w:fill="auto"/>
            <w:vAlign w:val="center"/>
          </w:tcPr>
          <w:p w14:paraId="2B6A4238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  <w:r w:rsidRPr="00EB0675">
              <w:rPr>
                <w:color w:val="FF0000"/>
                <w:sz w:val="26"/>
                <w:szCs w:val="26"/>
              </w:rPr>
              <w:t>Уровень контроля</w:t>
            </w:r>
          </w:p>
        </w:tc>
      </w:tr>
      <w:tr w:rsidR="008966BC" w14:paraId="0EE24E47" w14:textId="77777777" w:rsidTr="008343F7">
        <w:trPr>
          <w:trHeight w:val="435"/>
          <w:tblHeader/>
        </w:trPr>
        <w:tc>
          <w:tcPr>
            <w:tcW w:w="737" w:type="dxa"/>
            <w:vMerge/>
            <w:shd w:val="clear" w:color="auto" w:fill="auto"/>
            <w:vAlign w:val="center"/>
          </w:tcPr>
          <w:p w14:paraId="5C951DDF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5245" w:type="dxa"/>
            <w:vMerge/>
            <w:vAlign w:val="center"/>
          </w:tcPr>
          <w:p w14:paraId="5FA7D38B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446B6C0A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Начало</w:t>
            </w:r>
          </w:p>
        </w:tc>
        <w:tc>
          <w:tcPr>
            <w:tcW w:w="1418" w:type="dxa"/>
            <w:vAlign w:val="center"/>
          </w:tcPr>
          <w:p w14:paraId="681C8EBA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Окончание</w:t>
            </w: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2A9C6045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2894" w:type="dxa"/>
            <w:vMerge/>
            <w:shd w:val="clear" w:color="auto" w:fill="auto"/>
            <w:vAlign w:val="center"/>
          </w:tcPr>
          <w:p w14:paraId="4C2603B8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</w:p>
        </w:tc>
        <w:tc>
          <w:tcPr>
            <w:tcW w:w="1217" w:type="dxa"/>
            <w:vMerge/>
            <w:shd w:val="clear" w:color="auto" w:fill="auto"/>
            <w:vAlign w:val="center"/>
          </w:tcPr>
          <w:p w14:paraId="69697CB6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8966BC" w14:paraId="4DDC610B" w14:textId="77777777" w:rsidTr="008343F7">
        <w:tc>
          <w:tcPr>
            <w:tcW w:w="737" w:type="dxa"/>
            <w:shd w:val="clear" w:color="auto" w:fill="auto"/>
          </w:tcPr>
          <w:p w14:paraId="1AE1AC72" w14:textId="77777777" w:rsidR="008966BC" w:rsidRDefault="008966BC" w:rsidP="008343F7">
            <w:pPr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5245" w:type="dxa"/>
            <w:shd w:val="clear" w:color="auto" w:fill="auto"/>
          </w:tcPr>
          <w:p w14:paraId="5EA16329" w14:textId="069097E8" w:rsidR="002A198C" w:rsidRPr="00F55868" w:rsidRDefault="002A198C" w:rsidP="008343F7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F55868">
              <w:rPr>
                <w:sz w:val="26"/>
                <w:szCs w:val="26"/>
              </w:rPr>
              <w:t>{</w:t>
            </w:r>
            <w:r w:rsidR="007D08FD" w:rsidRPr="00F55868">
              <w:rPr>
                <w:sz w:val="26"/>
                <w:szCs w:val="26"/>
              </w:rPr>
              <w:t>#</w:t>
            </w:r>
            <w:proofErr w:type="spellStart"/>
            <w:r w:rsidR="007D08FD" w:rsidRPr="007D08FD">
              <w:rPr>
                <w:color w:val="222222"/>
                <w:sz w:val="26"/>
                <w:szCs w:val="26"/>
                <w:shd w:val="clear" w:color="auto" w:fill="FFFFFF"/>
              </w:rPr>
              <w:t>basicObjs</w:t>
            </w:r>
            <w:proofErr w:type="spellEnd"/>
            <w:r w:rsidRPr="00F55868">
              <w:rPr>
                <w:sz w:val="26"/>
                <w:szCs w:val="26"/>
              </w:rPr>
              <w:t>}</w:t>
            </w:r>
            <w:r w:rsidR="0009056B">
              <w:rPr>
                <w:sz w:val="26"/>
                <w:szCs w:val="26"/>
              </w:rPr>
              <w:t xml:space="preserve"> </w:t>
            </w:r>
            <w:r w:rsidR="0009056B" w:rsidRPr="00F55868">
              <w:rPr>
                <w:sz w:val="26"/>
                <w:szCs w:val="26"/>
              </w:rPr>
              <w:t>{</w:t>
            </w:r>
            <w:r w:rsidR="0009056B">
              <w:rPr>
                <w:sz w:val="26"/>
                <w:szCs w:val="26"/>
                <w:lang w:val="en-US"/>
              </w:rPr>
              <w:t>name</w:t>
            </w:r>
            <w:r w:rsidR="0009056B" w:rsidRPr="00F55868">
              <w:rPr>
                <w:sz w:val="26"/>
                <w:szCs w:val="26"/>
              </w:rPr>
              <w:t>}</w:t>
            </w:r>
          </w:p>
          <w:p w14:paraId="7065FC40" w14:textId="77777777" w:rsidR="008966BC" w:rsidRDefault="008966BC" w:rsidP="008343F7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(указывается результат регионального проекта)</w:t>
            </w:r>
          </w:p>
        </w:tc>
        <w:tc>
          <w:tcPr>
            <w:tcW w:w="1417" w:type="dxa"/>
            <w:shd w:val="clear" w:color="auto" w:fill="auto"/>
          </w:tcPr>
          <w:p w14:paraId="138B13B8" w14:textId="77777777" w:rsidR="008966BC" w:rsidRPr="002115C5" w:rsidRDefault="002115C5" w:rsidP="008343F7">
            <w:pPr>
              <w:spacing w:line="240" w:lineRule="atLeast"/>
              <w:jc w:val="left"/>
              <w:rPr>
                <w:sz w:val="26"/>
                <w:szCs w:val="26"/>
              </w:rPr>
            </w:pPr>
            <w:r w:rsidRPr="002115C5">
              <w:rPr>
                <w:sz w:val="26"/>
                <w:szCs w:val="26"/>
              </w:rPr>
              <w:t>{</w:t>
            </w:r>
            <w:proofErr w:type="spellStart"/>
            <w:r w:rsidRPr="002115C5">
              <w:rPr>
                <w:color w:val="222222"/>
                <w:sz w:val="26"/>
                <w:szCs w:val="26"/>
                <w:shd w:val="clear" w:color="auto" w:fill="FFFFFF"/>
              </w:rPr>
              <w:t>dateStart</w:t>
            </w:r>
            <w:proofErr w:type="spellEnd"/>
            <w:r w:rsidRPr="002115C5">
              <w:rPr>
                <w:sz w:val="26"/>
                <w:szCs w:val="26"/>
                <w:lang w:val="en"/>
              </w:rPr>
              <w:t>|</w:t>
            </w:r>
            <w:proofErr w:type="spellStart"/>
            <w:r w:rsidRPr="002115C5">
              <w:rPr>
                <w:sz w:val="26"/>
                <w:szCs w:val="26"/>
                <w:lang w:val="en"/>
              </w:rPr>
              <w:t>dateFormat:</w:t>
            </w:r>
            <w:r w:rsidRPr="002115C5">
              <w:rPr>
                <w:rStyle w:val="HTMLCode"/>
                <w:rFonts w:ascii="Times New Roman" w:hAnsi="Times New Roman" w:cs="Times New Roman"/>
                <w:sz w:val="26"/>
                <w:szCs w:val="26"/>
                <w:lang w:val="en"/>
              </w:rPr>
              <w:t>ru</w:t>
            </w:r>
            <w:proofErr w:type="spellEnd"/>
            <w:r w:rsidRPr="002115C5">
              <w:rPr>
                <w:sz w:val="26"/>
                <w:szCs w:val="26"/>
              </w:rPr>
              <w:t>}</w:t>
            </w:r>
          </w:p>
          <w:p w14:paraId="5980460B" w14:textId="77777777" w:rsidR="002115C5" w:rsidRPr="002115C5" w:rsidRDefault="002115C5" w:rsidP="008343F7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</w:tcPr>
          <w:p w14:paraId="290C09C9" w14:textId="77777777" w:rsidR="008966BC" w:rsidRPr="002115C5" w:rsidRDefault="002115C5" w:rsidP="002115C5">
            <w:pPr>
              <w:spacing w:line="240" w:lineRule="atLeast"/>
              <w:jc w:val="left"/>
              <w:rPr>
                <w:i/>
                <w:sz w:val="26"/>
                <w:szCs w:val="26"/>
              </w:rPr>
            </w:pPr>
            <w:r w:rsidRPr="002115C5">
              <w:rPr>
                <w:color w:val="222222"/>
                <w:sz w:val="26"/>
                <w:szCs w:val="26"/>
                <w:shd w:val="clear" w:color="auto" w:fill="FFFFFF"/>
              </w:rPr>
              <w:t>{</w:t>
            </w:r>
            <w:proofErr w:type="spellStart"/>
            <w:r w:rsidRPr="002115C5">
              <w:rPr>
                <w:color w:val="222222"/>
                <w:sz w:val="26"/>
                <w:szCs w:val="26"/>
                <w:shd w:val="clear" w:color="auto" w:fill="FFFFFF"/>
              </w:rPr>
              <w:t>dateEnd</w:t>
            </w:r>
            <w:proofErr w:type="spellEnd"/>
            <w:r w:rsidRPr="002115C5">
              <w:rPr>
                <w:sz w:val="26"/>
                <w:szCs w:val="26"/>
                <w:lang w:val="en"/>
              </w:rPr>
              <w:t>|</w:t>
            </w:r>
            <w:proofErr w:type="spellStart"/>
            <w:r w:rsidRPr="002115C5">
              <w:rPr>
                <w:sz w:val="26"/>
                <w:szCs w:val="26"/>
                <w:lang w:val="en"/>
              </w:rPr>
              <w:t>dateFormat:</w:t>
            </w:r>
            <w:r w:rsidRPr="002115C5">
              <w:rPr>
                <w:rStyle w:val="HTMLCode"/>
                <w:rFonts w:ascii="Times New Roman" w:hAnsi="Times New Roman" w:cs="Times New Roman"/>
                <w:sz w:val="26"/>
                <w:szCs w:val="26"/>
                <w:lang w:val="en"/>
              </w:rPr>
              <w:t>ru</w:t>
            </w:r>
            <w:proofErr w:type="spellEnd"/>
            <w:r w:rsidRPr="002115C5">
              <w:rPr>
                <w:color w:val="222222"/>
                <w:sz w:val="26"/>
                <w:szCs w:val="26"/>
                <w:shd w:val="clear" w:color="auto" w:fill="FFFFFF"/>
              </w:rPr>
              <w:t xml:space="preserve"> }</w:t>
            </w:r>
          </w:p>
        </w:tc>
        <w:tc>
          <w:tcPr>
            <w:tcW w:w="1843" w:type="dxa"/>
            <w:shd w:val="clear" w:color="auto" w:fill="auto"/>
          </w:tcPr>
          <w:p w14:paraId="4DE02C2D" w14:textId="26CAC699" w:rsidR="008966BC" w:rsidRPr="007D08FD" w:rsidRDefault="00BC6422" w:rsidP="008343F7">
            <w:pPr>
              <w:spacing w:line="240" w:lineRule="atLeast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head.</w:t>
            </w:r>
            <w:r w:rsidR="007D08FD">
              <w:rPr>
                <w:sz w:val="26"/>
                <w:szCs w:val="26"/>
                <w:lang w:val="en-US"/>
              </w:rPr>
              <w:t>person_</w:t>
            </w:r>
            <w:r>
              <w:rPr>
                <w:sz w:val="26"/>
                <w:szCs w:val="26"/>
                <w:lang w:val="en-US"/>
              </w:rPr>
              <w:t>_</w:t>
            </w:r>
            <w:r w:rsidR="007D08FD">
              <w:rPr>
                <w:sz w:val="26"/>
                <w:szCs w:val="26"/>
                <w:lang w:val="en-US"/>
              </w:rPr>
              <w:t>str</w:t>
            </w:r>
            <w:r>
              <w:rPr>
                <w:sz w:val="26"/>
                <w:szCs w:val="26"/>
                <w:lang w:val="en-US"/>
              </w:rPr>
              <w:t>ing</w:t>
            </w:r>
            <w:proofErr w:type="spellEnd"/>
            <w:r w:rsidR="007D08FD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894" w:type="dxa"/>
            <w:shd w:val="clear" w:color="auto" w:fill="auto"/>
          </w:tcPr>
          <w:p w14:paraId="2C0B911E" w14:textId="77777777" w:rsidR="008966BC" w:rsidRPr="00EB0675" w:rsidRDefault="0009056B" w:rsidP="0009056B">
            <w:pPr>
              <w:spacing w:line="240" w:lineRule="atLeast"/>
              <w:jc w:val="left"/>
              <w:rPr>
                <w:rFonts w:eastAsia="Arial Unicode MS"/>
                <w:bCs/>
                <w:color w:val="FF0000"/>
                <w:sz w:val="26"/>
                <w:szCs w:val="26"/>
                <w:u w:color="000000"/>
              </w:rPr>
            </w:pPr>
            <w:r w:rsidRPr="00EB0675">
              <w:rPr>
                <w:rFonts w:eastAsia="Arial Unicode MS"/>
                <w:bCs/>
                <w:color w:val="FF0000"/>
                <w:sz w:val="26"/>
                <w:szCs w:val="26"/>
                <w:u w:color="000000"/>
              </w:rPr>
              <w:t>{</w:t>
            </w:r>
            <w:r w:rsidRPr="00EB0675">
              <w:rPr>
                <w:rFonts w:eastAsia="Arial Unicode MS"/>
                <w:bCs/>
                <w:color w:val="FF0000"/>
                <w:sz w:val="26"/>
                <w:szCs w:val="26"/>
                <w:u w:color="000000"/>
                <w:lang w:val="en-US"/>
              </w:rPr>
              <w:t>label</w:t>
            </w:r>
            <w:r w:rsidRPr="00EB0675">
              <w:rPr>
                <w:rFonts w:eastAsia="Arial Unicode MS"/>
                <w:bCs/>
                <w:color w:val="FF0000"/>
                <w:sz w:val="26"/>
                <w:szCs w:val="26"/>
                <w:u w:color="000000"/>
              </w:rPr>
              <w:t>}</w:t>
            </w:r>
          </w:p>
        </w:tc>
        <w:tc>
          <w:tcPr>
            <w:tcW w:w="1217" w:type="dxa"/>
            <w:shd w:val="clear" w:color="auto" w:fill="auto"/>
          </w:tcPr>
          <w:p w14:paraId="52CAEC69" w14:textId="185D7853" w:rsidR="008966BC" w:rsidRPr="00EB0675" w:rsidRDefault="00F55868" w:rsidP="008343F7">
            <w:pPr>
              <w:spacing w:line="240" w:lineRule="atLeast"/>
              <w:jc w:val="center"/>
              <w:rPr>
                <w:i/>
                <w:color w:val="FF0000"/>
                <w:sz w:val="26"/>
                <w:szCs w:val="26"/>
              </w:rPr>
            </w:pPr>
            <w:r w:rsidRPr="00F55868"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/</w:t>
            </w:r>
            <w:proofErr w:type="spellStart"/>
            <w:r w:rsidRPr="007D08FD">
              <w:rPr>
                <w:color w:val="222222"/>
                <w:sz w:val="26"/>
                <w:szCs w:val="26"/>
                <w:shd w:val="clear" w:color="auto" w:fill="FFFFFF"/>
              </w:rPr>
              <w:t>basicObjs</w:t>
            </w:r>
            <w:proofErr w:type="spellEnd"/>
            <w:r w:rsidRPr="00F55868">
              <w:rPr>
                <w:sz w:val="26"/>
                <w:szCs w:val="26"/>
              </w:rPr>
              <w:t>}</w:t>
            </w:r>
          </w:p>
        </w:tc>
      </w:tr>
    </w:tbl>
    <w:p w14:paraId="1A83C83A" w14:textId="77777777" w:rsidR="008966BC" w:rsidRDefault="008966BC" w:rsidP="008966BC">
      <w:pPr>
        <w:spacing w:line="120" w:lineRule="exact"/>
        <w:jc w:val="center"/>
        <w:rPr>
          <w:szCs w:val="28"/>
        </w:rPr>
      </w:pPr>
    </w:p>
    <w:p w14:paraId="4CA51BC2" w14:textId="77777777" w:rsidR="008966BC" w:rsidRDefault="008966BC" w:rsidP="008966BC"/>
    <w:p w14:paraId="7526AE46" w14:textId="77777777" w:rsidR="008966BC" w:rsidRDefault="008966BC" w:rsidP="008966BC">
      <w:pPr>
        <w:ind w:left="10206"/>
        <w:jc w:val="center"/>
      </w:pPr>
      <w:r>
        <w:br w:type="page"/>
      </w:r>
      <w:r>
        <w:lastRenderedPageBreak/>
        <w:t xml:space="preserve">ПРИЛОЖЕНИЕ </w:t>
      </w:r>
      <w:r w:rsidR="00755532">
        <w:t xml:space="preserve">№ </w:t>
      </w:r>
      <w:r>
        <w:t>2</w:t>
      </w:r>
    </w:p>
    <w:p w14:paraId="67F8BA99" w14:textId="77777777" w:rsidR="008966BC" w:rsidRDefault="008966BC" w:rsidP="008966BC">
      <w:pPr>
        <w:tabs>
          <w:tab w:val="left" w:pos="9072"/>
        </w:tabs>
        <w:spacing w:line="240" w:lineRule="atLeast"/>
        <w:ind w:left="10206"/>
        <w:jc w:val="center"/>
        <w:rPr>
          <w:szCs w:val="28"/>
        </w:rPr>
      </w:pPr>
      <w:r>
        <w:rPr>
          <w:szCs w:val="28"/>
        </w:rPr>
        <w:t xml:space="preserve">к паспорту регионального проекта </w:t>
      </w:r>
      <w:r>
        <w:rPr>
          <w:i/>
          <w:szCs w:val="28"/>
        </w:rPr>
        <w:t>(указывается краткое наименование регионального проекта)</w:t>
      </w:r>
    </w:p>
    <w:p w14:paraId="4C1B737F" w14:textId="77777777" w:rsidR="008966BC" w:rsidRDefault="008966BC" w:rsidP="008966BC">
      <w:pPr>
        <w:spacing w:line="240" w:lineRule="atLeast"/>
        <w:ind w:left="9639"/>
        <w:jc w:val="right"/>
      </w:pPr>
    </w:p>
    <w:p w14:paraId="542AA8E6" w14:textId="77777777" w:rsidR="006F0FB1" w:rsidRDefault="006F0FB1" w:rsidP="008966BC">
      <w:pPr>
        <w:spacing w:line="240" w:lineRule="atLeast"/>
        <w:ind w:left="9639"/>
        <w:jc w:val="right"/>
      </w:pPr>
    </w:p>
    <w:p w14:paraId="039E70A0" w14:textId="77777777" w:rsidR="006A3148" w:rsidRDefault="006F0FB1" w:rsidP="006F0FB1">
      <w:pPr>
        <w:spacing w:line="240" w:lineRule="atLeast"/>
        <w:jc w:val="center"/>
        <w:rPr>
          <w:b/>
        </w:rPr>
      </w:pPr>
      <w:r>
        <w:rPr>
          <w:b/>
        </w:rPr>
        <w:t>П</w:t>
      </w:r>
      <w:r w:rsidR="006A3148">
        <w:rPr>
          <w:b/>
        </w:rPr>
        <w:t>ОКАЗАТЕЛИ РЕГИОНАЛЬНОГО ПРОЕКТА</w:t>
      </w:r>
    </w:p>
    <w:p w14:paraId="70536145" w14:textId="77777777" w:rsidR="006F0FB1" w:rsidRPr="006F0FB1" w:rsidRDefault="006F0FB1" w:rsidP="006F0FB1">
      <w:pPr>
        <w:spacing w:line="240" w:lineRule="atLeast"/>
        <w:jc w:val="center"/>
        <w:rPr>
          <w:b/>
        </w:rPr>
      </w:pPr>
      <w:r w:rsidRPr="006F0FB1">
        <w:rPr>
          <w:i/>
        </w:rPr>
        <w:t>(краткое наименование регионального проекта)</w:t>
      </w:r>
    </w:p>
    <w:p w14:paraId="49C78848" w14:textId="77777777" w:rsidR="006F0FB1" w:rsidRPr="006F0FB1" w:rsidRDefault="006F0FB1" w:rsidP="006F0FB1">
      <w:pPr>
        <w:spacing w:line="240" w:lineRule="atLeast"/>
        <w:jc w:val="center"/>
        <w:rPr>
          <w:b/>
        </w:rPr>
      </w:pPr>
      <w:r w:rsidRPr="006F0FB1">
        <w:rPr>
          <w:b/>
        </w:rPr>
        <w:t>по муниципальным образованиям Сахалинской области</w:t>
      </w:r>
    </w:p>
    <w:p w14:paraId="06C40182" w14:textId="77777777" w:rsidR="006F0FB1" w:rsidRPr="006F0FB1" w:rsidRDefault="006F0FB1" w:rsidP="006F0FB1">
      <w:pPr>
        <w:spacing w:line="240" w:lineRule="atLeast"/>
        <w:jc w:val="center"/>
        <w:rPr>
          <w:b/>
        </w:rPr>
      </w:pPr>
    </w:p>
    <w:tbl>
      <w:tblPr>
        <w:tblW w:w="15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53"/>
        <w:gridCol w:w="1599"/>
        <w:gridCol w:w="1297"/>
        <w:gridCol w:w="713"/>
        <w:gridCol w:w="932"/>
        <w:gridCol w:w="932"/>
        <w:gridCol w:w="932"/>
        <w:gridCol w:w="932"/>
        <w:gridCol w:w="906"/>
        <w:gridCol w:w="925"/>
      </w:tblGrid>
      <w:tr w:rsidR="006F0FB1" w:rsidRPr="006F0FB1" w14:paraId="424BC6D2" w14:textId="77777777" w:rsidTr="001C4364">
        <w:trPr>
          <w:trHeight w:val="342"/>
        </w:trPr>
        <w:tc>
          <w:tcPr>
            <w:tcW w:w="675" w:type="dxa"/>
            <w:vMerge w:val="restart"/>
            <w:shd w:val="clear" w:color="auto" w:fill="auto"/>
          </w:tcPr>
          <w:p w14:paraId="287A996A" w14:textId="77777777" w:rsidR="006F0FB1" w:rsidRPr="00DB4ACC" w:rsidRDefault="006F0FB1" w:rsidP="00DB4ACC">
            <w:pPr>
              <w:spacing w:line="240" w:lineRule="atLeast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№</w:t>
            </w:r>
          </w:p>
          <w:p w14:paraId="025C5266" w14:textId="77777777" w:rsidR="006F0FB1" w:rsidRPr="00DB4ACC" w:rsidRDefault="006F0FB1" w:rsidP="00DB4ACC">
            <w:pPr>
              <w:spacing w:line="240" w:lineRule="atLeast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п/п</w:t>
            </w:r>
          </w:p>
        </w:tc>
        <w:tc>
          <w:tcPr>
            <w:tcW w:w="5253" w:type="dxa"/>
            <w:vMerge w:val="restart"/>
            <w:shd w:val="clear" w:color="auto" w:fill="auto"/>
          </w:tcPr>
          <w:p w14:paraId="2AD1D332" w14:textId="77777777" w:rsidR="006F0FB1" w:rsidRPr="00DB4ACC" w:rsidRDefault="006F0FB1" w:rsidP="00DB4ACC">
            <w:pPr>
              <w:spacing w:line="240" w:lineRule="atLeast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Муниципальное образование Сахалинской области</w:t>
            </w:r>
          </w:p>
        </w:tc>
        <w:tc>
          <w:tcPr>
            <w:tcW w:w="2896" w:type="dxa"/>
            <w:gridSpan w:val="2"/>
            <w:shd w:val="clear" w:color="auto" w:fill="auto"/>
            <w:vAlign w:val="center"/>
          </w:tcPr>
          <w:p w14:paraId="4E9FEB39" w14:textId="77777777" w:rsidR="006F0FB1" w:rsidRPr="00DB4ACC" w:rsidRDefault="006F0FB1" w:rsidP="00DB4ACC">
            <w:pPr>
              <w:spacing w:line="240" w:lineRule="atLeast"/>
              <w:jc w:val="center"/>
              <w:rPr>
                <w:rFonts w:eastAsia="Calibri"/>
                <w:szCs w:val="22"/>
              </w:rPr>
            </w:pPr>
            <w:r w:rsidRPr="00DB4ACC">
              <w:rPr>
                <w:rFonts w:eastAsia="Calibri"/>
                <w:szCs w:val="22"/>
              </w:rPr>
              <w:t>Базовое значение</w:t>
            </w:r>
          </w:p>
        </w:tc>
        <w:tc>
          <w:tcPr>
            <w:tcW w:w="6272" w:type="dxa"/>
            <w:gridSpan w:val="7"/>
            <w:shd w:val="clear" w:color="auto" w:fill="auto"/>
            <w:vAlign w:val="center"/>
          </w:tcPr>
          <w:p w14:paraId="680FD42E" w14:textId="77777777" w:rsidR="006F0FB1" w:rsidRPr="00DB4ACC" w:rsidRDefault="006F0FB1" w:rsidP="00DB4ACC">
            <w:pPr>
              <w:spacing w:line="240" w:lineRule="atLeast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Период реализации регионального проекта, год</w:t>
            </w:r>
          </w:p>
        </w:tc>
      </w:tr>
      <w:tr w:rsidR="001C4364" w:rsidRPr="006F0FB1" w14:paraId="1B91F2EB" w14:textId="77777777" w:rsidTr="001C4364">
        <w:tc>
          <w:tcPr>
            <w:tcW w:w="675" w:type="dxa"/>
            <w:vMerge/>
            <w:shd w:val="clear" w:color="auto" w:fill="auto"/>
          </w:tcPr>
          <w:p w14:paraId="70174585" w14:textId="77777777" w:rsidR="001C4364" w:rsidRPr="00DB4ACC" w:rsidRDefault="001C4364" w:rsidP="001C4364">
            <w:pPr>
              <w:spacing w:line="240" w:lineRule="atLeast"/>
              <w:jc w:val="center"/>
              <w:rPr>
                <w:szCs w:val="22"/>
              </w:rPr>
            </w:pPr>
          </w:p>
        </w:tc>
        <w:tc>
          <w:tcPr>
            <w:tcW w:w="5253" w:type="dxa"/>
            <w:vMerge/>
            <w:shd w:val="clear" w:color="auto" w:fill="auto"/>
          </w:tcPr>
          <w:p w14:paraId="47D2FA59" w14:textId="77777777" w:rsidR="001C4364" w:rsidRPr="00DB4ACC" w:rsidRDefault="001C4364" w:rsidP="001C4364">
            <w:pPr>
              <w:spacing w:line="240" w:lineRule="atLeast"/>
              <w:jc w:val="center"/>
              <w:rPr>
                <w:szCs w:val="22"/>
              </w:rPr>
            </w:pPr>
          </w:p>
        </w:tc>
        <w:tc>
          <w:tcPr>
            <w:tcW w:w="1599" w:type="dxa"/>
            <w:shd w:val="clear" w:color="auto" w:fill="auto"/>
            <w:vAlign w:val="center"/>
          </w:tcPr>
          <w:p w14:paraId="03DB0C11" w14:textId="77777777" w:rsidR="001C4364" w:rsidRPr="001C4364" w:rsidRDefault="001C4364" w:rsidP="001C4364">
            <w:pPr>
              <w:spacing w:line="240" w:lineRule="atLeast"/>
              <w:jc w:val="center"/>
              <w:rPr>
                <w:rFonts w:eastAsia="Calibri"/>
                <w:color w:val="FF0000"/>
                <w:szCs w:val="22"/>
              </w:rPr>
            </w:pPr>
            <w:r w:rsidRPr="001C4364">
              <w:rPr>
                <w:rFonts w:eastAsia="Calibri"/>
                <w:color w:val="FF0000"/>
                <w:szCs w:val="22"/>
              </w:rPr>
              <w:t>Значение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56A9297" w14:textId="77777777" w:rsidR="001C4364" w:rsidRPr="001C4364" w:rsidRDefault="001C4364" w:rsidP="001C4364">
            <w:pPr>
              <w:spacing w:line="240" w:lineRule="atLeast"/>
              <w:jc w:val="center"/>
              <w:rPr>
                <w:color w:val="FF0000"/>
                <w:szCs w:val="22"/>
              </w:rPr>
            </w:pPr>
            <w:r w:rsidRPr="001C4364">
              <w:rPr>
                <w:rFonts w:eastAsia="Calibri"/>
                <w:color w:val="FF0000"/>
                <w:szCs w:val="22"/>
              </w:rPr>
              <w:t>Дата</w:t>
            </w:r>
          </w:p>
        </w:tc>
        <w:tc>
          <w:tcPr>
            <w:tcW w:w="713" w:type="dxa"/>
            <w:shd w:val="clear" w:color="auto" w:fill="auto"/>
          </w:tcPr>
          <w:p w14:paraId="648656FD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()}N</w:t>
            </w:r>
          </w:p>
        </w:tc>
        <w:tc>
          <w:tcPr>
            <w:tcW w:w="932" w:type="dxa"/>
            <w:shd w:val="clear" w:color="auto" w:fill="auto"/>
          </w:tcPr>
          <w:p w14:paraId="10C4013A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()+1}</w:t>
            </w:r>
          </w:p>
        </w:tc>
        <w:tc>
          <w:tcPr>
            <w:tcW w:w="932" w:type="dxa"/>
            <w:shd w:val="clear" w:color="auto" w:fill="auto"/>
          </w:tcPr>
          <w:p w14:paraId="4A6FD554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()+2}</w:t>
            </w:r>
          </w:p>
        </w:tc>
        <w:tc>
          <w:tcPr>
            <w:tcW w:w="932" w:type="dxa"/>
            <w:shd w:val="clear" w:color="auto" w:fill="auto"/>
          </w:tcPr>
          <w:p w14:paraId="3F57C764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()+3}</w:t>
            </w:r>
          </w:p>
        </w:tc>
        <w:tc>
          <w:tcPr>
            <w:tcW w:w="932" w:type="dxa"/>
            <w:shd w:val="clear" w:color="auto" w:fill="auto"/>
          </w:tcPr>
          <w:p w14:paraId="258912EF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()+4}</w:t>
            </w:r>
          </w:p>
        </w:tc>
        <w:tc>
          <w:tcPr>
            <w:tcW w:w="906" w:type="dxa"/>
            <w:shd w:val="clear" w:color="auto" w:fill="auto"/>
          </w:tcPr>
          <w:p w14:paraId="16A818DE" w14:textId="77777777" w:rsidR="001C4364" w:rsidRPr="00C40611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()+5}</w:t>
            </w:r>
          </w:p>
        </w:tc>
        <w:tc>
          <w:tcPr>
            <w:tcW w:w="925" w:type="dxa"/>
            <w:shd w:val="clear" w:color="auto" w:fill="auto"/>
          </w:tcPr>
          <w:p w14:paraId="49CEBF69" w14:textId="77777777" w:rsidR="001C4364" w:rsidRDefault="001C4364" w:rsidP="001C4364">
            <w:r w:rsidRPr="00C40611">
              <w:t>{</w:t>
            </w:r>
            <w:proofErr w:type="spellStart"/>
            <w:r w:rsidRPr="00C40611">
              <w:t>datePlannedStart.getFullYear</w:t>
            </w:r>
            <w:proofErr w:type="spellEnd"/>
            <w:r w:rsidRPr="00C40611">
              <w:t>()+6}</w:t>
            </w:r>
          </w:p>
        </w:tc>
      </w:tr>
      <w:tr w:rsidR="006F0FB1" w:rsidRPr="006F0FB1" w14:paraId="041FF00D" w14:textId="77777777" w:rsidTr="001C4364">
        <w:tc>
          <w:tcPr>
            <w:tcW w:w="675" w:type="dxa"/>
            <w:shd w:val="clear" w:color="auto" w:fill="auto"/>
          </w:tcPr>
          <w:p w14:paraId="4920D7B2" w14:textId="77777777" w:rsidR="006F0FB1" w:rsidRPr="00DB4ACC" w:rsidRDefault="006F0FB1" w:rsidP="00DB4ACC">
            <w:pPr>
              <w:spacing w:line="240" w:lineRule="atLeast"/>
              <w:jc w:val="center"/>
              <w:rPr>
                <w:szCs w:val="22"/>
              </w:rPr>
            </w:pPr>
            <w:r w:rsidRPr="00DB4ACC">
              <w:rPr>
                <w:szCs w:val="22"/>
              </w:rPr>
              <w:t>1.</w:t>
            </w:r>
          </w:p>
        </w:tc>
        <w:tc>
          <w:tcPr>
            <w:tcW w:w="5253" w:type="dxa"/>
            <w:shd w:val="clear" w:color="auto" w:fill="auto"/>
          </w:tcPr>
          <w:p w14:paraId="0BFF9598" w14:textId="77777777" w:rsidR="006F0FB1" w:rsidRPr="001C4364" w:rsidRDefault="001C4364" w:rsidP="00DB4ACC">
            <w:pPr>
              <w:spacing w:line="240" w:lineRule="atLeast"/>
              <w:jc w:val="center"/>
              <w:rPr>
                <w:sz w:val="26"/>
                <w:szCs w:val="26"/>
                <w:lang w:val="en-US"/>
              </w:rPr>
            </w:pPr>
            <w:r w:rsidRPr="001C4364">
              <w:rPr>
                <w:sz w:val="26"/>
                <w:szCs w:val="26"/>
                <w:lang w:val="en-US"/>
              </w:rPr>
              <w:t>{#</w:t>
            </w:r>
            <w:proofErr w:type="spellStart"/>
            <w:r w:rsidRPr="001C4364">
              <w:rPr>
                <w:color w:val="222222"/>
                <w:sz w:val="26"/>
                <w:szCs w:val="26"/>
                <w:shd w:val="clear" w:color="auto" w:fill="FFFFFF"/>
              </w:rPr>
              <w:t>indicatorBasic</w:t>
            </w:r>
            <w:proofErr w:type="spellEnd"/>
            <w:r w:rsidRPr="001C4364">
              <w:rPr>
                <w:sz w:val="26"/>
                <w:szCs w:val="26"/>
                <w:lang w:val="en-US"/>
              </w:rPr>
              <w:t>}</w:t>
            </w:r>
            <w:r>
              <w:rPr>
                <w:sz w:val="26"/>
                <w:szCs w:val="26"/>
                <w:lang w:val="en-US"/>
              </w:rPr>
              <w:t xml:space="preserve"> {name}</w:t>
            </w:r>
          </w:p>
        </w:tc>
        <w:tc>
          <w:tcPr>
            <w:tcW w:w="1599" w:type="dxa"/>
            <w:shd w:val="clear" w:color="auto" w:fill="auto"/>
          </w:tcPr>
          <w:p w14:paraId="671A9819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1297" w:type="dxa"/>
            <w:shd w:val="clear" w:color="auto" w:fill="auto"/>
          </w:tcPr>
          <w:p w14:paraId="0249D38C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713" w:type="dxa"/>
            <w:shd w:val="clear" w:color="auto" w:fill="auto"/>
          </w:tcPr>
          <w:p w14:paraId="65455AE1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32" w:type="dxa"/>
            <w:shd w:val="clear" w:color="auto" w:fill="auto"/>
          </w:tcPr>
          <w:p w14:paraId="30BC4C59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32" w:type="dxa"/>
            <w:shd w:val="clear" w:color="auto" w:fill="auto"/>
          </w:tcPr>
          <w:p w14:paraId="42C9BE4F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32" w:type="dxa"/>
            <w:shd w:val="clear" w:color="auto" w:fill="auto"/>
          </w:tcPr>
          <w:p w14:paraId="5096BD95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32" w:type="dxa"/>
            <w:shd w:val="clear" w:color="auto" w:fill="auto"/>
          </w:tcPr>
          <w:p w14:paraId="41F3D1A6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06" w:type="dxa"/>
            <w:shd w:val="clear" w:color="auto" w:fill="auto"/>
          </w:tcPr>
          <w:p w14:paraId="41BEA2F3" w14:textId="77777777" w:rsidR="006F0FB1" w:rsidRPr="001C4364" w:rsidRDefault="006F0FB1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497E0F5B" w14:textId="1C638BC7" w:rsidR="006F0FB1" w:rsidRPr="001C4364" w:rsidRDefault="00F55868" w:rsidP="00DB4ACC">
            <w:pPr>
              <w:spacing w:line="240" w:lineRule="atLeast"/>
              <w:jc w:val="center"/>
              <w:rPr>
                <w:color w:val="FF0000"/>
                <w:szCs w:val="22"/>
              </w:rPr>
            </w:pPr>
            <w:r w:rsidRPr="001C4364"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  <w:lang w:val="en-US"/>
              </w:rPr>
              <w:t>/</w:t>
            </w:r>
            <w:proofErr w:type="spellStart"/>
            <w:r w:rsidRPr="001C4364">
              <w:rPr>
                <w:color w:val="222222"/>
                <w:sz w:val="26"/>
                <w:szCs w:val="26"/>
                <w:shd w:val="clear" w:color="auto" w:fill="FFFFFF"/>
              </w:rPr>
              <w:t>indicatorBasic</w:t>
            </w:r>
            <w:proofErr w:type="spellEnd"/>
            <w:r w:rsidRPr="001C4364">
              <w:rPr>
                <w:sz w:val="26"/>
                <w:szCs w:val="26"/>
                <w:lang w:val="en-US"/>
              </w:rPr>
              <w:t>}</w:t>
            </w:r>
          </w:p>
        </w:tc>
      </w:tr>
    </w:tbl>
    <w:p w14:paraId="5848DBF7" w14:textId="77777777" w:rsidR="00432733" w:rsidRDefault="00432733" w:rsidP="006F0FB1">
      <w:pPr>
        <w:spacing w:line="240" w:lineRule="atLeast"/>
        <w:jc w:val="center"/>
        <w:rPr>
          <w:b/>
        </w:rPr>
        <w:sectPr w:rsidR="00432733" w:rsidSect="008D2601">
          <w:pgSz w:w="16840" w:h="11907" w:orient="landscape" w:code="9"/>
          <w:pgMar w:top="1134" w:right="1134" w:bottom="709" w:left="1134" w:header="709" w:footer="709" w:gutter="0"/>
          <w:paperSrc w:first="15" w:other="15"/>
          <w:pgNumType w:start="1"/>
          <w:cols w:space="720"/>
          <w:titlePg/>
          <w:docGrid w:linePitch="381"/>
        </w:sectPr>
      </w:pPr>
    </w:p>
    <w:p w14:paraId="7E2B8A3D" w14:textId="77777777" w:rsidR="006F0FB1" w:rsidRDefault="006F0FB1" w:rsidP="006F0FB1">
      <w:pPr>
        <w:ind w:left="10206"/>
        <w:jc w:val="center"/>
      </w:pPr>
      <w:r>
        <w:lastRenderedPageBreak/>
        <w:t>ПРИЛОЖЕНИЕ № 3</w:t>
      </w:r>
    </w:p>
    <w:p w14:paraId="67633B7F" w14:textId="77777777" w:rsidR="006F0FB1" w:rsidRDefault="006F0FB1" w:rsidP="006F0FB1">
      <w:pPr>
        <w:tabs>
          <w:tab w:val="left" w:pos="9072"/>
        </w:tabs>
        <w:spacing w:line="240" w:lineRule="atLeast"/>
        <w:ind w:left="10206"/>
        <w:jc w:val="center"/>
        <w:rPr>
          <w:szCs w:val="28"/>
        </w:rPr>
      </w:pPr>
      <w:r>
        <w:rPr>
          <w:szCs w:val="28"/>
        </w:rPr>
        <w:t xml:space="preserve">к паспорту регионального проекта </w:t>
      </w:r>
      <w:r>
        <w:rPr>
          <w:i/>
          <w:szCs w:val="28"/>
        </w:rPr>
        <w:t>(указывается краткое наименование регионального проекта)</w:t>
      </w:r>
    </w:p>
    <w:p w14:paraId="64EE625B" w14:textId="77777777" w:rsidR="006F0FB1" w:rsidRDefault="006F0FB1" w:rsidP="008966BC">
      <w:pPr>
        <w:spacing w:line="240" w:lineRule="atLeast"/>
        <w:jc w:val="center"/>
        <w:rPr>
          <w:b/>
        </w:rPr>
      </w:pPr>
    </w:p>
    <w:p w14:paraId="28403A7E" w14:textId="77777777" w:rsidR="006F0FB1" w:rsidRDefault="006F0FB1" w:rsidP="008966BC">
      <w:pPr>
        <w:spacing w:line="240" w:lineRule="atLeast"/>
        <w:jc w:val="center"/>
        <w:rPr>
          <w:b/>
        </w:rPr>
      </w:pPr>
    </w:p>
    <w:p w14:paraId="4310A9CC" w14:textId="77777777" w:rsidR="001A2058" w:rsidRPr="001A2058" w:rsidRDefault="001A2058" w:rsidP="008966BC">
      <w:pPr>
        <w:spacing w:line="240" w:lineRule="atLeast"/>
        <w:jc w:val="center"/>
        <w:rPr>
          <w:b/>
        </w:rPr>
      </w:pPr>
      <w:r w:rsidRPr="001A2058">
        <w:rPr>
          <w:b/>
        </w:rPr>
        <w:t>МЕТОДИКА</w:t>
      </w:r>
      <w:r w:rsidR="008966BC" w:rsidRPr="001A2058">
        <w:rPr>
          <w:b/>
        </w:rPr>
        <w:t xml:space="preserve"> </w:t>
      </w:r>
    </w:p>
    <w:p w14:paraId="714ECF86" w14:textId="77777777" w:rsidR="008966BC" w:rsidRPr="001A2058" w:rsidRDefault="008966BC" w:rsidP="008966BC">
      <w:pPr>
        <w:spacing w:line="240" w:lineRule="atLeast"/>
        <w:jc w:val="center"/>
        <w:rPr>
          <w:b/>
        </w:rPr>
      </w:pPr>
      <w:r w:rsidRPr="001A2058">
        <w:rPr>
          <w:b/>
        </w:rPr>
        <w:t>расчета дополнительных показателей регионального проекта</w:t>
      </w:r>
    </w:p>
    <w:p w14:paraId="777C2E67" w14:textId="77777777" w:rsidR="008966BC" w:rsidRDefault="008966BC" w:rsidP="008966BC">
      <w:pPr>
        <w:spacing w:line="240" w:lineRule="atLeast"/>
      </w:pPr>
    </w:p>
    <w:tbl>
      <w:tblPr>
        <w:tblW w:w="4955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6"/>
        <w:gridCol w:w="2438"/>
        <w:gridCol w:w="1552"/>
        <w:gridCol w:w="1835"/>
        <w:gridCol w:w="2117"/>
        <w:gridCol w:w="1834"/>
        <w:gridCol w:w="1976"/>
        <w:gridCol w:w="2153"/>
      </w:tblGrid>
      <w:tr w:rsidR="008966BC" w14:paraId="30464294" w14:textId="77777777" w:rsidTr="00EB0675">
        <w:trPr>
          <w:tblHeader/>
        </w:trPr>
        <w:tc>
          <w:tcPr>
            <w:tcW w:w="528" w:type="dxa"/>
            <w:shd w:val="clear" w:color="auto" w:fill="auto"/>
            <w:vAlign w:val="center"/>
          </w:tcPr>
          <w:p w14:paraId="720D26D1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№ п/п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7D971470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Методика расчета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7F7F7E9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Базовые показатели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EE7CC9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Источник данных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360E60" w14:textId="77777777" w:rsidR="008966BC" w:rsidRPr="00EB0675" w:rsidRDefault="008966BC" w:rsidP="00A92E54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Ответственный за сбор данных</w:t>
            </w:r>
            <w:r w:rsidR="006A3148" w:rsidRPr="00EB0675">
              <w:rPr>
                <w:rStyle w:val="FootnoteReference"/>
                <w:color w:val="FF0000"/>
              </w:rPr>
              <w:t>1</w:t>
            </w:r>
            <w:r w:rsidRPr="00EB0675">
              <w:rPr>
                <w:color w:val="FF0000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D24D53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Уровень агрегирования информации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0ED1177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Временные характеристики</w:t>
            </w:r>
          </w:p>
        </w:tc>
        <w:tc>
          <w:tcPr>
            <w:tcW w:w="2163" w:type="dxa"/>
            <w:shd w:val="clear" w:color="auto" w:fill="auto"/>
            <w:vAlign w:val="center"/>
          </w:tcPr>
          <w:p w14:paraId="61C3D16E" w14:textId="77777777" w:rsidR="008966BC" w:rsidRPr="00EB0675" w:rsidRDefault="008966BC" w:rsidP="008343F7">
            <w:pPr>
              <w:spacing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Дополнительная информация</w:t>
            </w:r>
          </w:p>
        </w:tc>
      </w:tr>
      <w:tr w:rsidR="00EB0675" w14:paraId="2A124559" w14:textId="77777777" w:rsidTr="00EB0675">
        <w:trPr>
          <w:trHeight w:val="335"/>
        </w:trPr>
        <w:tc>
          <w:tcPr>
            <w:tcW w:w="528" w:type="dxa"/>
            <w:shd w:val="clear" w:color="auto" w:fill="auto"/>
            <w:vAlign w:val="center"/>
          </w:tcPr>
          <w:p w14:paraId="1274E489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</w:rPr>
            </w:pPr>
            <w:r w:rsidRPr="00EB0675">
              <w:rPr>
                <w:color w:val="FF0000"/>
              </w:rPr>
              <w:t>1.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9701B29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CEC0FF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2CECCF5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999012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838DDCE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8A1E474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63" w:type="dxa"/>
            <w:shd w:val="clear" w:color="auto" w:fill="auto"/>
            <w:vAlign w:val="center"/>
          </w:tcPr>
          <w:p w14:paraId="55C60DF5" w14:textId="77777777" w:rsidR="00EB0675" w:rsidRPr="00EB0675" w:rsidRDefault="00EB0675" w:rsidP="008343F7">
            <w:pPr>
              <w:spacing w:after="80" w:line="240" w:lineRule="atLeast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14:paraId="19FB3CE7" w14:textId="77777777" w:rsidR="008966BC" w:rsidRDefault="008966BC" w:rsidP="008966BC"/>
    <w:p w14:paraId="565C2E07" w14:textId="77777777" w:rsidR="00DA2B60" w:rsidRDefault="00DA2B60" w:rsidP="008966BC"/>
    <w:p w14:paraId="295EA0A8" w14:textId="77777777" w:rsidR="00DA2B60" w:rsidRDefault="00DA2B60" w:rsidP="008966BC"/>
    <w:p w14:paraId="2E4605E7" w14:textId="77777777" w:rsidR="00DA2B60" w:rsidRDefault="00DA2B60" w:rsidP="008966BC"/>
    <w:p w14:paraId="4F5D4396" w14:textId="77777777" w:rsidR="00943ABD" w:rsidRDefault="00943ABD" w:rsidP="008966BC"/>
    <w:p w14:paraId="47F6B512" w14:textId="77777777" w:rsidR="00DA2B60" w:rsidRDefault="00DA2B60" w:rsidP="008966BC"/>
    <w:p w14:paraId="5E8D5CBD" w14:textId="77777777" w:rsidR="00943ABD" w:rsidRDefault="00943ABD" w:rsidP="008966BC"/>
    <w:p w14:paraId="702B9965" w14:textId="77777777" w:rsidR="00943ABD" w:rsidRDefault="00943ABD" w:rsidP="008966BC"/>
    <w:p w14:paraId="53A8B69E" w14:textId="77777777" w:rsidR="00A92E54" w:rsidRDefault="006A3148" w:rsidP="008966BC">
      <w:r>
        <w:t>__________________</w:t>
      </w:r>
    </w:p>
    <w:p w14:paraId="0A72C037" w14:textId="77777777" w:rsidR="008966BC" w:rsidRPr="00C239D1" w:rsidRDefault="008966BC" w:rsidP="008966BC">
      <w:pPr>
        <w:pStyle w:val="FootnoteText"/>
        <w:spacing w:line="240" w:lineRule="auto"/>
        <w:rPr>
          <w:sz w:val="10"/>
          <w:szCs w:val="10"/>
          <w:vertAlign w:val="superscript"/>
        </w:rPr>
      </w:pPr>
    </w:p>
    <w:p w14:paraId="6F44B846" w14:textId="77777777" w:rsidR="008966BC" w:rsidRDefault="008966BC" w:rsidP="008966BC">
      <w:pPr>
        <w:pStyle w:val="FootnoteText"/>
        <w:spacing w:line="240" w:lineRule="auto"/>
      </w:pPr>
      <w:r>
        <w:rPr>
          <w:vertAlign w:val="superscript"/>
        </w:rPr>
        <w:t>1</w:t>
      </w:r>
      <w:r>
        <w:t xml:space="preserve"> О</w:t>
      </w:r>
      <w:r w:rsidRPr="00C239D1">
        <w:t>рган исполнительной власти, иной орган или организация.</w:t>
      </w:r>
    </w:p>
    <w:sectPr w:rsidR="008966BC" w:rsidSect="008D2601">
      <w:pgSz w:w="16840" w:h="11907" w:orient="landscape" w:code="9"/>
      <w:pgMar w:top="1134" w:right="1134" w:bottom="709" w:left="1134" w:header="709" w:footer="709" w:gutter="0"/>
      <w:paperSrc w:first="15" w:other="15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88B00" w14:textId="77777777" w:rsidR="0071102B" w:rsidRDefault="0071102B">
      <w:r>
        <w:separator/>
      </w:r>
    </w:p>
  </w:endnote>
  <w:endnote w:type="continuationSeparator" w:id="0">
    <w:p w14:paraId="62EECCC9" w14:textId="77777777" w:rsidR="0071102B" w:rsidRDefault="0071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F4B23" w14:textId="77777777" w:rsidR="0071102B" w:rsidRDefault="0071102B">
      <w:r>
        <w:separator/>
      </w:r>
    </w:p>
  </w:footnote>
  <w:footnote w:type="continuationSeparator" w:id="0">
    <w:p w14:paraId="2DE2C3D6" w14:textId="77777777" w:rsidR="0071102B" w:rsidRDefault="00711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CEFE" w14:textId="0DDDB541" w:rsidR="008343F7" w:rsidRDefault="008343F7">
    <w:pPr>
      <w:pStyle w:val="Header"/>
      <w:tabs>
        <w:tab w:val="clear" w:pos="4153"/>
        <w:tab w:val="clear" w:pos="8306"/>
      </w:tabs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49C2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54C9C" w14:textId="77777777" w:rsidR="008343F7" w:rsidRDefault="008343F7">
    <w:pPr>
      <w:pStyle w:val="Header"/>
      <w:tabs>
        <w:tab w:val="clear" w:pos="4153"/>
        <w:tab w:val="clear" w:pos="8306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D3"/>
    <w:rsid w:val="00000228"/>
    <w:rsid w:val="000055B1"/>
    <w:rsid w:val="00017182"/>
    <w:rsid w:val="00017BD5"/>
    <w:rsid w:val="00023C26"/>
    <w:rsid w:val="000245A5"/>
    <w:rsid w:val="0002563A"/>
    <w:rsid w:val="00025BBA"/>
    <w:rsid w:val="00027E32"/>
    <w:rsid w:val="0004221A"/>
    <w:rsid w:val="0004570C"/>
    <w:rsid w:val="00053A22"/>
    <w:rsid w:val="00053FC3"/>
    <w:rsid w:val="00057190"/>
    <w:rsid w:val="00067E3E"/>
    <w:rsid w:val="000732CB"/>
    <w:rsid w:val="00075918"/>
    <w:rsid w:val="00082478"/>
    <w:rsid w:val="0009056B"/>
    <w:rsid w:val="00092922"/>
    <w:rsid w:val="000944DD"/>
    <w:rsid w:val="000A1B2F"/>
    <w:rsid w:val="000A40E9"/>
    <w:rsid w:val="000A7DC8"/>
    <w:rsid w:val="000B0AB9"/>
    <w:rsid w:val="000D222D"/>
    <w:rsid w:val="000D65CB"/>
    <w:rsid w:val="00107090"/>
    <w:rsid w:val="00107F64"/>
    <w:rsid w:val="00113F2A"/>
    <w:rsid w:val="0012097E"/>
    <w:rsid w:val="00124917"/>
    <w:rsid w:val="00133688"/>
    <w:rsid w:val="00145F0E"/>
    <w:rsid w:val="001562FF"/>
    <w:rsid w:val="0016367F"/>
    <w:rsid w:val="00167379"/>
    <w:rsid w:val="00173628"/>
    <w:rsid w:val="00176893"/>
    <w:rsid w:val="0018184D"/>
    <w:rsid w:val="00182D9B"/>
    <w:rsid w:val="001852D6"/>
    <w:rsid w:val="001879DB"/>
    <w:rsid w:val="00197891"/>
    <w:rsid w:val="00197FD3"/>
    <w:rsid w:val="001A2058"/>
    <w:rsid w:val="001B7F43"/>
    <w:rsid w:val="001C4364"/>
    <w:rsid w:val="001C7398"/>
    <w:rsid w:val="001D1E9E"/>
    <w:rsid w:val="001D66A5"/>
    <w:rsid w:val="001E68AC"/>
    <w:rsid w:val="001E69C2"/>
    <w:rsid w:val="001F40A0"/>
    <w:rsid w:val="001F7E23"/>
    <w:rsid w:val="00206984"/>
    <w:rsid w:val="002115C5"/>
    <w:rsid w:val="002119CE"/>
    <w:rsid w:val="00220AB7"/>
    <w:rsid w:val="002358C3"/>
    <w:rsid w:val="00236D57"/>
    <w:rsid w:val="00244F91"/>
    <w:rsid w:val="002509B1"/>
    <w:rsid w:val="00251F33"/>
    <w:rsid w:val="00270A61"/>
    <w:rsid w:val="00271FDD"/>
    <w:rsid w:val="00285E5A"/>
    <w:rsid w:val="0028687E"/>
    <w:rsid w:val="002A198C"/>
    <w:rsid w:val="002A2E09"/>
    <w:rsid w:val="002A5140"/>
    <w:rsid w:val="002A7E3F"/>
    <w:rsid w:val="002C19E9"/>
    <w:rsid w:val="002C26B3"/>
    <w:rsid w:val="002C4820"/>
    <w:rsid w:val="002C7102"/>
    <w:rsid w:val="002D5714"/>
    <w:rsid w:val="002F04A2"/>
    <w:rsid w:val="002F49C4"/>
    <w:rsid w:val="003016A5"/>
    <w:rsid w:val="00302347"/>
    <w:rsid w:val="003168A0"/>
    <w:rsid w:val="00316CF5"/>
    <w:rsid w:val="003263D9"/>
    <w:rsid w:val="00330BD4"/>
    <w:rsid w:val="00337C6F"/>
    <w:rsid w:val="00352512"/>
    <w:rsid w:val="00356E60"/>
    <w:rsid w:val="003643D2"/>
    <w:rsid w:val="0037279C"/>
    <w:rsid w:val="00373E4B"/>
    <w:rsid w:val="0037735C"/>
    <w:rsid w:val="00391098"/>
    <w:rsid w:val="00391BBA"/>
    <w:rsid w:val="00392AC6"/>
    <w:rsid w:val="00393A60"/>
    <w:rsid w:val="00394408"/>
    <w:rsid w:val="003E2795"/>
    <w:rsid w:val="003E37F6"/>
    <w:rsid w:val="00401CFD"/>
    <w:rsid w:val="00432733"/>
    <w:rsid w:val="00441C76"/>
    <w:rsid w:val="004428A7"/>
    <w:rsid w:val="0044295E"/>
    <w:rsid w:val="00463B3E"/>
    <w:rsid w:val="00463B4A"/>
    <w:rsid w:val="00480A33"/>
    <w:rsid w:val="004843FB"/>
    <w:rsid w:val="004910E7"/>
    <w:rsid w:val="004A3A20"/>
    <w:rsid w:val="004A6409"/>
    <w:rsid w:val="004B75FD"/>
    <w:rsid w:val="004B77B7"/>
    <w:rsid w:val="004C0B0F"/>
    <w:rsid w:val="004D0027"/>
    <w:rsid w:val="004E11CB"/>
    <w:rsid w:val="004E51BC"/>
    <w:rsid w:val="004F1B38"/>
    <w:rsid w:val="00501451"/>
    <w:rsid w:val="00512B99"/>
    <w:rsid w:val="005166D1"/>
    <w:rsid w:val="0052088F"/>
    <w:rsid w:val="00523950"/>
    <w:rsid w:val="005255D5"/>
    <w:rsid w:val="00531999"/>
    <w:rsid w:val="00532373"/>
    <w:rsid w:val="00533502"/>
    <w:rsid w:val="005375F9"/>
    <w:rsid w:val="005427AB"/>
    <w:rsid w:val="00551C12"/>
    <w:rsid w:val="00552601"/>
    <w:rsid w:val="00552EE9"/>
    <w:rsid w:val="00553422"/>
    <w:rsid w:val="00557EFF"/>
    <w:rsid w:val="00577034"/>
    <w:rsid w:val="00580D8E"/>
    <w:rsid w:val="00591078"/>
    <w:rsid w:val="005A3804"/>
    <w:rsid w:val="005B2DA6"/>
    <w:rsid w:val="005B48BF"/>
    <w:rsid w:val="005C0CEB"/>
    <w:rsid w:val="005D0D88"/>
    <w:rsid w:val="005D5B98"/>
    <w:rsid w:val="005E0393"/>
    <w:rsid w:val="005E1368"/>
    <w:rsid w:val="005E2E6E"/>
    <w:rsid w:val="005E7D65"/>
    <w:rsid w:val="005F4FC6"/>
    <w:rsid w:val="00603B27"/>
    <w:rsid w:val="00605F8E"/>
    <w:rsid w:val="006230B0"/>
    <w:rsid w:val="006301F0"/>
    <w:rsid w:val="0063478E"/>
    <w:rsid w:val="0064140A"/>
    <w:rsid w:val="00642821"/>
    <w:rsid w:val="006431A7"/>
    <w:rsid w:val="00645345"/>
    <w:rsid w:val="00651E5C"/>
    <w:rsid w:val="00657238"/>
    <w:rsid w:val="00676C6A"/>
    <w:rsid w:val="006873A7"/>
    <w:rsid w:val="006A3148"/>
    <w:rsid w:val="006B21B2"/>
    <w:rsid w:val="006B5157"/>
    <w:rsid w:val="006B60C5"/>
    <w:rsid w:val="006B7960"/>
    <w:rsid w:val="006C364E"/>
    <w:rsid w:val="006D147E"/>
    <w:rsid w:val="006D53A4"/>
    <w:rsid w:val="006F0FB1"/>
    <w:rsid w:val="0071102B"/>
    <w:rsid w:val="00713EA4"/>
    <w:rsid w:val="00733513"/>
    <w:rsid w:val="00745168"/>
    <w:rsid w:val="0075505E"/>
    <w:rsid w:val="00755202"/>
    <w:rsid w:val="00755532"/>
    <w:rsid w:val="00760BF9"/>
    <w:rsid w:val="00761A95"/>
    <w:rsid w:val="00764EEF"/>
    <w:rsid w:val="00776EBD"/>
    <w:rsid w:val="007853BF"/>
    <w:rsid w:val="007A3B4F"/>
    <w:rsid w:val="007B1172"/>
    <w:rsid w:val="007B2CE3"/>
    <w:rsid w:val="007C1543"/>
    <w:rsid w:val="007C504C"/>
    <w:rsid w:val="007D08FD"/>
    <w:rsid w:val="00803720"/>
    <w:rsid w:val="008104BF"/>
    <w:rsid w:val="00816A38"/>
    <w:rsid w:val="00827AB2"/>
    <w:rsid w:val="008343F7"/>
    <w:rsid w:val="008449C2"/>
    <w:rsid w:val="008475AB"/>
    <w:rsid w:val="00851B69"/>
    <w:rsid w:val="00851BB7"/>
    <w:rsid w:val="008546C6"/>
    <w:rsid w:val="008557C5"/>
    <w:rsid w:val="00857723"/>
    <w:rsid w:val="00860D61"/>
    <w:rsid w:val="00873FC0"/>
    <w:rsid w:val="00883EB9"/>
    <w:rsid w:val="00885B8E"/>
    <w:rsid w:val="00885D80"/>
    <w:rsid w:val="00895EB8"/>
    <w:rsid w:val="008966BC"/>
    <w:rsid w:val="008A74EB"/>
    <w:rsid w:val="008B43B3"/>
    <w:rsid w:val="008B634B"/>
    <w:rsid w:val="008B7854"/>
    <w:rsid w:val="008B7EFC"/>
    <w:rsid w:val="008C502A"/>
    <w:rsid w:val="008D14FE"/>
    <w:rsid w:val="008D2601"/>
    <w:rsid w:val="008E5073"/>
    <w:rsid w:val="008F4160"/>
    <w:rsid w:val="008F4C70"/>
    <w:rsid w:val="0091175D"/>
    <w:rsid w:val="00911FA6"/>
    <w:rsid w:val="00915AE1"/>
    <w:rsid w:val="00916067"/>
    <w:rsid w:val="00931C3F"/>
    <w:rsid w:val="00943ABD"/>
    <w:rsid w:val="00944E44"/>
    <w:rsid w:val="009467D8"/>
    <w:rsid w:val="00950D20"/>
    <w:rsid w:val="009547CE"/>
    <w:rsid w:val="00955C75"/>
    <w:rsid w:val="00957BDE"/>
    <w:rsid w:val="009604BB"/>
    <w:rsid w:val="009616B2"/>
    <w:rsid w:val="009649AA"/>
    <w:rsid w:val="00980C2D"/>
    <w:rsid w:val="00983453"/>
    <w:rsid w:val="00985506"/>
    <w:rsid w:val="009860E3"/>
    <w:rsid w:val="00990FF9"/>
    <w:rsid w:val="009953D4"/>
    <w:rsid w:val="00995D4A"/>
    <w:rsid w:val="009973EA"/>
    <w:rsid w:val="009A2E7F"/>
    <w:rsid w:val="009B5479"/>
    <w:rsid w:val="009B627F"/>
    <w:rsid w:val="009B661F"/>
    <w:rsid w:val="009B7506"/>
    <w:rsid w:val="009D010D"/>
    <w:rsid w:val="009D5817"/>
    <w:rsid w:val="009F18CB"/>
    <w:rsid w:val="009F3A7B"/>
    <w:rsid w:val="00A02D92"/>
    <w:rsid w:val="00A31F11"/>
    <w:rsid w:val="00A343D4"/>
    <w:rsid w:val="00A53950"/>
    <w:rsid w:val="00A646D1"/>
    <w:rsid w:val="00A71A3C"/>
    <w:rsid w:val="00A92E54"/>
    <w:rsid w:val="00A93517"/>
    <w:rsid w:val="00A94934"/>
    <w:rsid w:val="00AB56F9"/>
    <w:rsid w:val="00AC0536"/>
    <w:rsid w:val="00AE4FDE"/>
    <w:rsid w:val="00B064E2"/>
    <w:rsid w:val="00B06511"/>
    <w:rsid w:val="00B06F15"/>
    <w:rsid w:val="00B248EA"/>
    <w:rsid w:val="00B3006C"/>
    <w:rsid w:val="00B351F7"/>
    <w:rsid w:val="00B40BC4"/>
    <w:rsid w:val="00B42EC4"/>
    <w:rsid w:val="00B60971"/>
    <w:rsid w:val="00B61282"/>
    <w:rsid w:val="00B67205"/>
    <w:rsid w:val="00B67321"/>
    <w:rsid w:val="00B67EAE"/>
    <w:rsid w:val="00B76222"/>
    <w:rsid w:val="00B869E4"/>
    <w:rsid w:val="00B90903"/>
    <w:rsid w:val="00BA1BF8"/>
    <w:rsid w:val="00BA518D"/>
    <w:rsid w:val="00BC211F"/>
    <w:rsid w:val="00BC6422"/>
    <w:rsid w:val="00BD4CCD"/>
    <w:rsid w:val="00BE02FF"/>
    <w:rsid w:val="00BE0EA7"/>
    <w:rsid w:val="00BE7A5D"/>
    <w:rsid w:val="00BF3135"/>
    <w:rsid w:val="00BF517D"/>
    <w:rsid w:val="00C01CE6"/>
    <w:rsid w:val="00C03B5C"/>
    <w:rsid w:val="00C10E5B"/>
    <w:rsid w:val="00C22343"/>
    <w:rsid w:val="00C32EEE"/>
    <w:rsid w:val="00C36105"/>
    <w:rsid w:val="00C43D86"/>
    <w:rsid w:val="00C67426"/>
    <w:rsid w:val="00C7041D"/>
    <w:rsid w:val="00C87F0F"/>
    <w:rsid w:val="00C90F8F"/>
    <w:rsid w:val="00C9469A"/>
    <w:rsid w:val="00CA446A"/>
    <w:rsid w:val="00CA45E3"/>
    <w:rsid w:val="00CB214D"/>
    <w:rsid w:val="00CC3C67"/>
    <w:rsid w:val="00CD18D4"/>
    <w:rsid w:val="00CD1945"/>
    <w:rsid w:val="00CD6E20"/>
    <w:rsid w:val="00CF2483"/>
    <w:rsid w:val="00CF4221"/>
    <w:rsid w:val="00CF49F0"/>
    <w:rsid w:val="00D0198E"/>
    <w:rsid w:val="00D02523"/>
    <w:rsid w:val="00D1454E"/>
    <w:rsid w:val="00D220E7"/>
    <w:rsid w:val="00D257AB"/>
    <w:rsid w:val="00D42BEF"/>
    <w:rsid w:val="00D42F43"/>
    <w:rsid w:val="00D43940"/>
    <w:rsid w:val="00D47647"/>
    <w:rsid w:val="00D51E0D"/>
    <w:rsid w:val="00D70209"/>
    <w:rsid w:val="00D72FA4"/>
    <w:rsid w:val="00D85622"/>
    <w:rsid w:val="00D96B6C"/>
    <w:rsid w:val="00D979B6"/>
    <w:rsid w:val="00D97E33"/>
    <w:rsid w:val="00DA16D6"/>
    <w:rsid w:val="00DA2B60"/>
    <w:rsid w:val="00DB1383"/>
    <w:rsid w:val="00DB1ADE"/>
    <w:rsid w:val="00DB28A8"/>
    <w:rsid w:val="00DB32ED"/>
    <w:rsid w:val="00DB4ACC"/>
    <w:rsid w:val="00DC0C38"/>
    <w:rsid w:val="00DC3C1F"/>
    <w:rsid w:val="00DE0776"/>
    <w:rsid w:val="00DE2AF4"/>
    <w:rsid w:val="00DE3AB2"/>
    <w:rsid w:val="00DE4BEC"/>
    <w:rsid w:val="00DE5152"/>
    <w:rsid w:val="00DF268D"/>
    <w:rsid w:val="00DF372F"/>
    <w:rsid w:val="00E02CE2"/>
    <w:rsid w:val="00E31B03"/>
    <w:rsid w:val="00E4352A"/>
    <w:rsid w:val="00E71AE8"/>
    <w:rsid w:val="00E8116B"/>
    <w:rsid w:val="00E849EA"/>
    <w:rsid w:val="00E91DDA"/>
    <w:rsid w:val="00E953E8"/>
    <w:rsid w:val="00EA03EE"/>
    <w:rsid w:val="00EA6555"/>
    <w:rsid w:val="00EA7113"/>
    <w:rsid w:val="00EA7602"/>
    <w:rsid w:val="00EB0675"/>
    <w:rsid w:val="00EB14FC"/>
    <w:rsid w:val="00EB1525"/>
    <w:rsid w:val="00EB7D39"/>
    <w:rsid w:val="00EC0EE9"/>
    <w:rsid w:val="00ED0765"/>
    <w:rsid w:val="00ED55B1"/>
    <w:rsid w:val="00EE1FE7"/>
    <w:rsid w:val="00EE7260"/>
    <w:rsid w:val="00EF0ACE"/>
    <w:rsid w:val="00EF4BD2"/>
    <w:rsid w:val="00EF4D4B"/>
    <w:rsid w:val="00F03A15"/>
    <w:rsid w:val="00F152C7"/>
    <w:rsid w:val="00F15881"/>
    <w:rsid w:val="00F257CA"/>
    <w:rsid w:val="00F302B0"/>
    <w:rsid w:val="00F3457A"/>
    <w:rsid w:val="00F4039C"/>
    <w:rsid w:val="00F4377A"/>
    <w:rsid w:val="00F44BCA"/>
    <w:rsid w:val="00F47720"/>
    <w:rsid w:val="00F47C06"/>
    <w:rsid w:val="00F47ED3"/>
    <w:rsid w:val="00F50ECA"/>
    <w:rsid w:val="00F54F09"/>
    <w:rsid w:val="00F55868"/>
    <w:rsid w:val="00F61614"/>
    <w:rsid w:val="00F74764"/>
    <w:rsid w:val="00F75F87"/>
    <w:rsid w:val="00F825C0"/>
    <w:rsid w:val="00F9014E"/>
    <w:rsid w:val="00F97D43"/>
    <w:rsid w:val="00FB2FA5"/>
    <w:rsid w:val="00FC4418"/>
    <w:rsid w:val="00FC58DE"/>
    <w:rsid w:val="00FD5462"/>
    <w:rsid w:val="00FE04B1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2296BD"/>
  <w15:chartTrackingRefBased/>
  <w15:docId w15:val="{D27775EF-3CB0-4E8C-9AF7-A02CE54F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tLeast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755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5505E"/>
    <w:rPr>
      <w:sz w:val="20"/>
    </w:rPr>
  </w:style>
  <w:style w:type="character" w:customStyle="1" w:styleId="CommentTextChar">
    <w:name w:val="Comment Text Char"/>
    <w:link w:val="CommentText"/>
    <w:uiPriority w:val="99"/>
    <w:rsid w:val="0075505E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5505E"/>
    <w:rPr>
      <w:b/>
      <w:bCs/>
    </w:rPr>
  </w:style>
  <w:style w:type="character" w:customStyle="1" w:styleId="CommentSubjectChar">
    <w:name w:val="Comment Subject Char"/>
    <w:link w:val="CommentSubject"/>
    <w:rsid w:val="0075505E"/>
    <w:rPr>
      <w:rFonts w:ascii="Times New Roman" w:hAnsi="Times New Roman"/>
      <w:b/>
      <w:bCs/>
    </w:rPr>
  </w:style>
  <w:style w:type="paragraph" w:styleId="FootnoteText">
    <w:name w:val="footnote text"/>
    <w:basedOn w:val="Normal"/>
    <w:link w:val="FootnoteTextChar"/>
    <w:rsid w:val="008966BC"/>
    <w:rPr>
      <w:sz w:val="20"/>
    </w:rPr>
  </w:style>
  <w:style w:type="character" w:customStyle="1" w:styleId="FootnoteTextChar">
    <w:name w:val="Footnote Text Char"/>
    <w:link w:val="FootnoteText"/>
    <w:rsid w:val="008966BC"/>
    <w:rPr>
      <w:rFonts w:ascii="Times New Roman" w:hAnsi="Times New Roman"/>
    </w:rPr>
  </w:style>
  <w:style w:type="character" w:styleId="FootnoteReference">
    <w:name w:val="footnote reference"/>
    <w:uiPriority w:val="99"/>
    <w:rsid w:val="008966BC"/>
    <w:rPr>
      <w:vertAlign w:val="superscript"/>
    </w:rPr>
  </w:style>
  <w:style w:type="paragraph" w:customStyle="1" w:styleId="Default">
    <w:name w:val="Default"/>
    <w:rsid w:val="00C67426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6742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475AB"/>
    <w:rPr>
      <w:rFonts w:ascii="Times New Roman" w:hAnsi="Times New Roman"/>
      <w:sz w:val="28"/>
    </w:rPr>
  </w:style>
  <w:style w:type="character" w:styleId="Hyperlink">
    <w:name w:val="Hyperlink"/>
    <w:rsid w:val="00A94934"/>
    <w:rPr>
      <w:color w:val="0563C1"/>
      <w:u w:val="single"/>
    </w:rPr>
  </w:style>
  <w:style w:type="character" w:styleId="HTMLCode">
    <w:name w:val="HTML Code"/>
    <w:uiPriority w:val="99"/>
    <w:unhideWhenUsed/>
    <w:rsid w:val="002115C5"/>
    <w:rPr>
      <w:rFonts w:ascii="Courier New" w:eastAsia="Calibr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8bbfa7-bb15-4050-8f12-c2a851c09489">YTZ6FSJW3ZFH-10-442939</_dlc_DocId>
    <_dlc_DocIdUrl xmlns="4a8bbfa7-bb15-4050-8f12-c2a851c09489">
      <Url>http://aso-ssr-01/sites/gbusoci/_layouts/DocIdRedir.aspx?ID=YTZ6FSJW3ZFH-10-442939</Url>
      <Description>YTZ6FSJW3ZFH-10-442939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0777D44E5CDB48B8E6EAC0C02EB7A0" ma:contentTypeVersion="0" ma:contentTypeDescription="Создание документа." ma:contentTypeScope="" ma:versionID="06efb95f706e4b0db5b0d69fa065951e">
  <xsd:schema xmlns:xsd="http://www.w3.org/2001/XMLSchema" xmlns:xs="http://www.w3.org/2001/XMLSchema" xmlns:p="http://schemas.microsoft.com/office/2006/metadata/properties" xmlns:ns2="4a8bbfa7-bb15-4050-8f12-c2a851c09489" targetNamespace="http://schemas.microsoft.com/office/2006/metadata/properties" ma:root="true" ma:fieldsID="e89ac6a793a41da95db62092fca9ca51" ns2:_="">
    <xsd:import namespace="4a8bbfa7-bb15-4050-8f12-c2a851c0948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bbfa7-bb15-4050-8f12-c2a851c0948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65968-BB25-4D60-8BB2-1FE7B2CA8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4310D-2AB5-43ED-868C-FCEAA19C43F2}">
  <ds:schemaRefs>
    <ds:schemaRef ds:uri="http://schemas.microsoft.com/office/2006/metadata/properties"/>
    <ds:schemaRef ds:uri="http://schemas.microsoft.com/office/infopath/2007/PartnerControls"/>
    <ds:schemaRef ds:uri="4a8bbfa7-bb15-4050-8f12-c2a851c09489"/>
  </ds:schemaRefs>
</ds:datastoreItem>
</file>

<file path=customXml/itemProps3.xml><?xml version="1.0" encoding="utf-8"?>
<ds:datastoreItem xmlns:ds="http://schemas.openxmlformats.org/officeDocument/2006/customXml" ds:itemID="{827DED65-21AA-451D-9782-F9DFB89FE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bbfa7-bb15-4050-8f12-c2a851c09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91231-379E-4B97-9AB7-1CD4F3C619D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B627167-3763-4132-B5A9-F0C8C11A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Российкой Федерации</Company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Регистратор 15_2</dc:creator>
  <cp:keywords/>
  <cp:lastModifiedBy>admin</cp:lastModifiedBy>
  <cp:revision>14</cp:revision>
  <cp:lastPrinted>2018-11-22T11:14:00Z</cp:lastPrinted>
  <dcterms:created xsi:type="dcterms:W3CDTF">2019-05-12T22:42:00Z</dcterms:created>
  <dcterms:modified xsi:type="dcterms:W3CDTF">2019-05-13T06:00:00Z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35507ddc-aab0-4be6-8257-93449e56f042</vt:lpwstr>
  </property>
  <property fmtid="{D5CDD505-2E9C-101B-9397-08002B2CF9AE}" pid="3" name="ContentTypeId">
    <vt:lpwstr>0x010100AA0777D44E5CDB48B8E6EAC0C02EB7A0</vt:lpwstr>
  </property>
</Properties>
</file>