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niwaqftsli7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Levantamiento de Requisitos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oteh15u37zv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Requisitos funcionales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requisitos funcionales describen las acciones y funcionalidades que el sistema </w:t>
      </w:r>
      <w:r w:rsidDel="00000000" w:rsidR="00000000" w:rsidRPr="00000000">
        <w:rPr>
          <w:b w:val="1"/>
          <w:bCs w:val="1"/>
          <w:rtl w:val="0"/>
        </w:rPr>
        <w:t xml:space="preserve">Wonder Beauty Shop</w:t>
      </w:r>
      <w:r w:rsidDel="00000000" w:rsidR="00000000" w:rsidRPr="00000000">
        <w:rPr>
          <w:rtl w:val="0"/>
        </w:rPr>
        <w:t xml:space="preserve"> debe permitir realizar a sus usuarios.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RF-01:</w:t>
      </w:r>
      <w:r w:rsidDel="00000000" w:rsidR="00000000" w:rsidRPr="00000000">
        <w:rPr>
          <w:rtl w:val="0"/>
        </w:rPr>
        <w:t xml:space="preserve"> El sistema debe permitir que los clientes se registren en la tienda en línea.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RF-02:</w:t>
      </w:r>
      <w:r w:rsidDel="00000000" w:rsidR="00000000" w:rsidRPr="00000000">
        <w:rPr>
          <w:rtl w:val="0"/>
        </w:rPr>
        <w:t xml:space="preserve"> El sistema debe permitir que los clientes y administradores inicien sesión mediante sus credenciales.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RF-03:</w:t>
      </w:r>
      <w:r w:rsidDel="00000000" w:rsidR="00000000" w:rsidRPr="00000000">
        <w:rPr>
          <w:rtl w:val="0"/>
        </w:rPr>
        <w:t xml:space="preserve"> El sistema debe permitir que el cliente consulte el catálogo de productos disponibles.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RF-04:</w:t>
      </w:r>
      <w:r w:rsidDel="00000000" w:rsidR="00000000" w:rsidRPr="00000000">
        <w:rPr>
          <w:rtl w:val="0"/>
        </w:rPr>
        <w:t xml:space="preserve"> El sistema debe permitir que el cliente busque productos mediante un buscador.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RF-05:</w:t>
      </w:r>
      <w:r w:rsidDel="00000000" w:rsidR="00000000" w:rsidRPr="00000000">
        <w:rPr>
          <w:rtl w:val="0"/>
        </w:rPr>
        <w:t xml:space="preserve"> El sistema debe permitir que el cliente filtre los productos disponibles según criterios como categoría, precio, novedad y estilo.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RF-06:</w:t>
      </w:r>
      <w:r w:rsidDel="00000000" w:rsidR="00000000" w:rsidRPr="00000000">
        <w:rPr>
          <w:rtl w:val="0"/>
        </w:rPr>
        <w:t xml:space="preserve"> El sistema debe permitir que el cliente consulte el detalle de los productos disponibles.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RF-07:</w:t>
      </w:r>
      <w:r w:rsidDel="00000000" w:rsidR="00000000" w:rsidRPr="00000000">
        <w:rPr>
          <w:rtl w:val="0"/>
        </w:rPr>
        <w:t xml:space="preserve"> El sistema debe permitir que el cliente agregue productos disponibles al carrito de compras.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RF-08:</w:t>
      </w:r>
      <w:r w:rsidDel="00000000" w:rsidR="00000000" w:rsidRPr="00000000">
        <w:rPr>
          <w:rtl w:val="0"/>
        </w:rPr>
        <w:t xml:space="preserve"> El sistema debe permitir que el cliente modifique los productos agregados al carrito, incluyendo la cantidad de productos y su eliminación.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RF-09:</w:t>
      </w:r>
      <w:r w:rsidDel="00000000" w:rsidR="00000000" w:rsidRPr="00000000">
        <w:rPr>
          <w:rtl w:val="0"/>
        </w:rPr>
        <w:t xml:space="preserve"> El sistema debe permitir que el cliente realice compras de los productos seleccionados mediante los métodos de pago disponibles.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RF-10:</w:t>
      </w:r>
      <w:r w:rsidDel="00000000" w:rsidR="00000000" w:rsidRPr="00000000">
        <w:rPr>
          <w:rtl w:val="0"/>
        </w:rPr>
        <w:t xml:space="preserve"> El sistema debe permitir que el cliente consulte los pedidos realizados anteriormente y su estado.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RF-11:</w:t>
      </w:r>
      <w:r w:rsidDel="00000000" w:rsidR="00000000" w:rsidRPr="00000000">
        <w:rPr>
          <w:rtl w:val="0"/>
        </w:rPr>
        <w:t xml:space="preserve"> El sistema debe permitir que el cliente agregue y elimine productos de una lista de favoritos.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RF-12:</w:t>
      </w:r>
      <w:r w:rsidDel="00000000" w:rsidR="00000000" w:rsidRPr="00000000">
        <w:rPr>
          <w:rtl w:val="0"/>
        </w:rPr>
        <w:t xml:space="preserve"> El sistema debe permitir que el administrador registre nuevos productos en el catálogo.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RF-13:</w:t>
      </w:r>
      <w:r w:rsidDel="00000000" w:rsidR="00000000" w:rsidRPr="00000000">
        <w:rPr>
          <w:rtl w:val="0"/>
        </w:rPr>
        <w:t xml:space="preserve"> El sistema debe permitir que el administrador modifique la información de los productos registrados.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RF-14:</w:t>
      </w:r>
      <w:r w:rsidDel="00000000" w:rsidR="00000000" w:rsidRPr="00000000">
        <w:rPr>
          <w:rtl w:val="0"/>
        </w:rPr>
        <w:t xml:space="preserve"> El sistema debe permitir que el administrador elimine productos del catálogo cuando corresponda.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RF-15:</w:t>
      </w:r>
      <w:r w:rsidDel="00000000" w:rsidR="00000000" w:rsidRPr="00000000">
        <w:rPr>
          <w:rtl w:val="0"/>
        </w:rPr>
        <w:t xml:space="preserve"> El sistema debe permitir que el administrador registra y gestiona las categorías de productos.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RF-16:</w:t>
      </w:r>
      <w:r w:rsidDel="00000000" w:rsidR="00000000" w:rsidRPr="00000000">
        <w:rPr>
          <w:rtl w:val="0"/>
        </w:rPr>
        <w:t xml:space="preserve"> El sistema debe permitir que el administrador consulte y gestione las cuentas de los usuarios registrados.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RF-17:</w:t>
      </w:r>
      <w:r w:rsidDel="00000000" w:rsidR="00000000" w:rsidRPr="00000000">
        <w:rPr>
          <w:rtl w:val="0"/>
        </w:rPr>
        <w:t xml:space="preserve"> El sistema debe permitir que el administrador consulte y gestione los pedidos realizados por los clientes.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RF-18:</w:t>
      </w:r>
      <w:r w:rsidDel="00000000" w:rsidR="00000000" w:rsidRPr="00000000">
        <w:rPr>
          <w:rtl w:val="0"/>
        </w:rPr>
        <w:t xml:space="preserve"> El sistema debe permitir que el administrador consulte la cantidad disponible de los productos registrados en el inventario.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RF-19:</w:t>
      </w:r>
      <w:r w:rsidDel="00000000" w:rsidR="00000000" w:rsidRPr="00000000">
        <w:rPr>
          <w:rtl w:val="0"/>
        </w:rPr>
        <w:t xml:space="preserve"> El sistema debe conservar los productos agregados al carrito y asociados a la cuenta del cliente.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RF-20:</w:t>
      </w:r>
      <w:r w:rsidDel="00000000" w:rsidR="00000000" w:rsidRPr="00000000">
        <w:rPr>
          <w:rtl w:val="0"/>
        </w:rPr>
        <w:t xml:space="preserve"> El sistema debe generar una confirmación cuando una compra haya sido realizada exitosamente.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8i99whxv1fn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Requisitos no funcionales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requisitos no funcionales describen las características y condiciones de funcionamiento que debe cumplir </w:t>
      </w:r>
      <w:r w:rsidDel="00000000" w:rsidR="00000000" w:rsidRPr="00000000">
        <w:rPr>
          <w:b w:val="1"/>
          <w:bCs w:val="1"/>
          <w:rtl w:val="0"/>
        </w:rPr>
        <w:t xml:space="preserve">Wonder Beauty Shop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RNF-01:</w:t>
      </w:r>
      <w:r w:rsidDel="00000000" w:rsidR="00000000" w:rsidRPr="00000000">
        <w:rPr>
          <w:rtl w:val="0"/>
        </w:rPr>
        <w:t xml:space="preserve"> La aplicación debe ser responsive y adaptarse a diferentes tamaños de pantalla.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RNF-02:</w:t>
      </w:r>
      <w:r w:rsidDel="00000000" w:rsidR="00000000" w:rsidRPr="00000000">
        <w:rPr>
          <w:rtl w:val="0"/>
        </w:rPr>
        <w:t xml:space="preserve"> La interfaz debe ser intuitiva, clara y fácil de utilizar para los clientes y administradores.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RNF-03:</w:t>
      </w:r>
      <w:r w:rsidDel="00000000" w:rsidR="00000000" w:rsidRPr="00000000">
        <w:rPr>
          <w:rtl w:val="0"/>
        </w:rPr>
        <w:t xml:space="preserve"> Las contraseñas de los usuarios deben almacenarse de forma segura.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RNF-04:</w:t>
      </w:r>
      <w:r w:rsidDel="00000000" w:rsidR="00000000" w:rsidRPr="00000000">
        <w:rPr>
          <w:rtl w:val="0"/>
        </w:rPr>
        <w:t xml:space="preserve"> El sistema debe contar con mecanismos que protejan la información personal de los usuarios.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RNF-05:</w:t>
      </w:r>
      <w:r w:rsidDel="00000000" w:rsidR="00000000" w:rsidRPr="00000000">
        <w:rPr>
          <w:rtl w:val="0"/>
        </w:rPr>
        <w:t xml:space="preserve"> El sistema debe presentar tiempos de respuesta adecuados durante la navegación y ejecución de las funcionalidades.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RNF-06:</w:t>
      </w:r>
      <w:r w:rsidDel="00000000" w:rsidR="00000000" w:rsidRPr="00000000">
        <w:rPr>
          <w:rtl w:val="0"/>
        </w:rPr>
        <w:t xml:space="preserve"> La aplicación debe funcionar correctamente en dispositivos móviles, tabletas y computadores.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RNF-07:</w:t>
      </w:r>
      <w:r w:rsidDel="00000000" w:rsidR="00000000" w:rsidRPr="00000000">
        <w:rPr>
          <w:rtl w:val="0"/>
        </w:rPr>
        <w:t xml:space="preserve"> La aplicación debe ser compatible con los principales navegadores web.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RNF-08:</w:t>
      </w:r>
      <w:r w:rsidDel="00000000" w:rsidR="00000000" w:rsidRPr="00000000">
        <w:rPr>
          <w:rtl w:val="0"/>
        </w:rPr>
        <w:t xml:space="preserve"> La información de usuarios, productos, inventario y pedidos debe mantenerse íntegra y consistente.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RNF-09:</w:t>
      </w:r>
      <w:r w:rsidDel="00000000" w:rsidR="00000000" w:rsidRPr="00000000">
        <w:rPr>
          <w:rtl w:val="0"/>
        </w:rPr>
        <w:t xml:space="preserve"> El sistema debe mantener una interfaz visual coherente con la identidad de Wonder Beauty Shop.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RNF-10:</w:t>
      </w:r>
      <w:r w:rsidDel="00000000" w:rsidR="00000000" w:rsidRPr="00000000">
        <w:rPr>
          <w:rtl w:val="0"/>
        </w:rPr>
        <w:t xml:space="preserve"> La aplicación debe permitir realizar mantenimiento y actualizaciones de manera organizada sin afectar innecesariamente las funcionalidades existentes.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00" w:line="48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