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FDB2" w14:textId="70DDFDF3" w:rsidR="001C6CEB" w:rsidRPr="009F6D4A" w:rsidRDefault="002B2DF8" w:rsidP="001C6C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Survival </w:t>
      </w:r>
      <w:r w:rsidR="00CD6B94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06AE4E97" w14:textId="06263CE9" w:rsidR="00EA3883" w:rsidRDefault="007A0371" w:rsidP="007A0371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had an event</w:t>
      </w:r>
      <w:r>
        <w:rPr>
          <w:rFonts w:ascii="Times New Roman" w:hAnsi="Times New Roman" w:cs="Times New Roman"/>
          <w:sz w:val="24"/>
          <w:szCs w:val="24"/>
        </w:rPr>
        <w:tab/>
        <w:t xml:space="preserve">time = </w:t>
      </w:r>
      <w:r w:rsidR="004C2B67">
        <w:rPr>
          <w:rFonts w:ascii="Times New Roman" w:hAnsi="Times New Roman" w:cs="Times New Roman"/>
          <w:sz w:val="24"/>
          <w:szCs w:val="24"/>
        </w:rPr>
        <w:t>time to the event</w:t>
      </w:r>
    </w:p>
    <w:p w14:paraId="24E2968F" w14:textId="7EFB86A2" w:rsidR="007A0371" w:rsidRDefault="007A0371" w:rsidP="007A0371">
      <w:pPr>
        <w:tabs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did not have an event</w:t>
      </w:r>
      <w:r>
        <w:rPr>
          <w:rFonts w:ascii="Times New Roman" w:hAnsi="Times New Roman" w:cs="Times New Roman"/>
          <w:sz w:val="24"/>
          <w:szCs w:val="24"/>
        </w:rPr>
        <w:tab/>
      </w:r>
      <w:r w:rsidR="004C2B67">
        <w:rPr>
          <w:rFonts w:ascii="Times New Roman" w:hAnsi="Times New Roman" w:cs="Times New Roman"/>
          <w:sz w:val="24"/>
          <w:szCs w:val="24"/>
        </w:rPr>
        <w:t>time = time followed in the study</w:t>
      </w:r>
    </w:p>
    <w:p w14:paraId="5B4D830B" w14:textId="6079AD2E" w:rsidR="002B2DF8" w:rsidRDefault="002B2DF8" w:rsidP="000E2DB5">
      <w:pPr>
        <w:rPr>
          <w:rFonts w:ascii="Times New Roman" w:hAnsi="Times New Roman" w:cs="Times New Roman"/>
          <w:sz w:val="24"/>
          <w:szCs w:val="24"/>
        </w:rPr>
      </w:pPr>
    </w:p>
    <w:p w14:paraId="36F59C0C" w14:textId="62F0A6C6" w:rsidR="00CD6B94" w:rsidRDefault="00CD6B94" w:rsidP="007A418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cannot incorporate censored observations </w:t>
      </w:r>
      <w:r w:rsidR="007A418C">
        <w:rPr>
          <w:rFonts w:ascii="Times New Roman" w:hAnsi="Times New Roman" w:cs="Times New Roman"/>
          <w:sz w:val="24"/>
          <w:szCs w:val="24"/>
        </w:rPr>
        <w:t xml:space="preserve">and distribution of survival time is highly skewed due to some people surviving an inordinate amount of time </w:t>
      </w:r>
    </w:p>
    <w:p w14:paraId="3F4505BD" w14:textId="0CE5753A" w:rsidR="002B2DF8" w:rsidRDefault="002B2DF8" w:rsidP="000E2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only considers whether an outcome occurred</w:t>
      </w:r>
      <w:r w:rsidR="00621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01DC2" w14:textId="2DE532AA" w:rsidR="002B2DF8" w:rsidRDefault="002B2DF8" w:rsidP="000E2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survival analysis considers time until event occurred</w:t>
      </w:r>
      <w:r w:rsidR="007A418C">
        <w:rPr>
          <w:rFonts w:ascii="Times New Roman" w:hAnsi="Times New Roman" w:cs="Times New Roman"/>
          <w:sz w:val="24"/>
          <w:szCs w:val="24"/>
        </w:rPr>
        <w:t xml:space="preserve"> and can incorporate censored observations </w:t>
      </w:r>
    </w:p>
    <w:p w14:paraId="58BFBFA8" w14:textId="1268E88B" w:rsidR="002B2DF8" w:rsidRDefault="002B2DF8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6EA303" w14:textId="08708295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4E5576" w14:textId="0A6EA6FE" w:rsidR="004C2B67" w:rsidRPr="004C2B67" w:rsidRDefault="004C2B67" w:rsidP="004C2B6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Censoring</w:t>
      </w:r>
    </w:p>
    <w:p w14:paraId="2C6B5B33" w14:textId="692DB4B8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subject did not have an event during the period of time they were followed </w:t>
      </w:r>
    </w:p>
    <w:p w14:paraId="197AD8C7" w14:textId="18DB0D48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6994578" w14:textId="26B278E2" w:rsidR="004C2B67" w:rsidRP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C2B67">
        <w:rPr>
          <w:rFonts w:ascii="Times New Roman" w:eastAsiaTheme="minorEastAsia" w:hAnsi="Times New Roman" w:cs="Times New Roman"/>
          <w:sz w:val="24"/>
          <w:szCs w:val="24"/>
          <w:u w:val="single"/>
        </w:rPr>
        <w:t>Type I Censoring</w:t>
      </w:r>
    </w:p>
    <w:p w14:paraId="27D44C45" w14:textId="66994DDC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observations are censored after a predetermined follow-up period</w:t>
      </w:r>
    </w:p>
    <w:p w14:paraId="0CD4326E" w14:textId="7D61E89C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subjects who did not have the event of interest within 2 years are censored </w:t>
      </w:r>
    </w:p>
    <w:p w14:paraId="142540AF" w14:textId="77777777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E0F975" w14:textId="1FAF9437" w:rsidR="004C2B67" w:rsidRP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C2B6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Type II Censoring </w:t>
      </w:r>
    </w:p>
    <w:p w14:paraId="6465EA01" w14:textId="77777777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observations are censored after a fixed percentage of subjects develop the event of interest</w:t>
      </w:r>
    </w:p>
    <w:p w14:paraId="2DD5D753" w14:textId="63E77391" w:rsidR="004C2B67" w:rsidRDefault="004C2B67" w:rsidP="004C2B67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study will keep monitoring subjects until 10% of people have the event of interest, then censor all remaining subjects  </w:t>
      </w:r>
    </w:p>
    <w:p w14:paraId="7FEB54B3" w14:textId="77777777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355D50" w14:textId="3E47F00C" w:rsidR="004C2B67" w:rsidRP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C2B6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Random Censoring </w:t>
      </w:r>
    </w:p>
    <w:p w14:paraId="68D0C56A" w14:textId="0806C4F5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observations are censored for reasons outside the control of investigators</w:t>
      </w:r>
    </w:p>
    <w:p w14:paraId="06BE9185" w14:textId="7A00A85B" w:rsidR="004C2B67" w:rsidRDefault="0062172C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censoring that’s not part of the study design </w:t>
      </w:r>
    </w:p>
    <w:p w14:paraId="7BAF3B5C" w14:textId="38FF844A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subject </w:t>
      </w:r>
      <w:r w:rsidR="00CB3332">
        <w:rPr>
          <w:rFonts w:ascii="Times New Roman" w:eastAsiaTheme="minorEastAsia" w:hAnsi="Times New Roman" w:cs="Times New Roman"/>
          <w:sz w:val="24"/>
          <w:szCs w:val="24"/>
        </w:rPr>
        <w:t xml:space="preserve">moved out of the country </w:t>
      </w:r>
    </w:p>
    <w:p w14:paraId="2160BA69" w14:textId="4D738631" w:rsidR="004C2B67" w:rsidRDefault="004C2B67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EFEBC7" w14:textId="0635134E" w:rsidR="007A418C" w:rsidRDefault="007A418C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323AED" w14:textId="2242EB66" w:rsidR="007A418C" w:rsidRPr="007A418C" w:rsidRDefault="007A418C" w:rsidP="007A418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A418C">
        <w:rPr>
          <w:rFonts w:ascii="Times New Roman" w:eastAsiaTheme="minorEastAsia" w:hAnsi="Times New Roman" w:cs="Times New Roman"/>
          <w:b/>
          <w:bCs/>
          <w:sz w:val="24"/>
          <w:szCs w:val="24"/>
        </w:rPr>
        <w:t>Survival Analysis Example</w:t>
      </w:r>
    </w:p>
    <w:p w14:paraId="7565DC76" w14:textId="0635D1F1" w:rsidR="007A418C" w:rsidRDefault="007A418C" w:rsidP="000E2D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study follows subjects for up to 2 years with death as the event of interest </w:t>
      </w:r>
    </w:p>
    <w:p w14:paraId="7C4D7BE5" w14:textId="49771923" w:rsidR="007A418C" w:rsidRDefault="007A418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172C">
        <w:rPr>
          <w:rFonts w:ascii="Times New Roman" w:eastAsiaTheme="minorEastAsia" w:hAnsi="Times New Roman" w:cs="Times New Roman"/>
          <w:color w:val="FF0000"/>
          <w:sz w:val="24"/>
          <w:szCs w:val="24"/>
        </w:rPr>
        <w:t>Subject 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alive at the end of study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 = 24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censored observation</w:t>
      </w:r>
    </w:p>
    <w:p w14:paraId="00332B01" w14:textId="1678E4C7" w:rsidR="007A418C" w:rsidRDefault="007A418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172C">
        <w:rPr>
          <w:rFonts w:ascii="Times New Roman" w:eastAsiaTheme="minorEastAsia" w:hAnsi="Times New Roman" w:cs="Times New Roman"/>
          <w:color w:val="FFC000"/>
          <w:sz w:val="24"/>
          <w:szCs w:val="24"/>
        </w:rPr>
        <w:t>Subject 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dropped out after a year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 = 12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censored observation</w:t>
      </w:r>
    </w:p>
    <w:p w14:paraId="434F8127" w14:textId="493CA83A" w:rsidR="007A418C" w:rsidRDefault="007A418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172C">
        <w:rPr>
          <w:rFonts w:ascii="Times New Roman" w:eastAsiaTheme="minorEastAsia" w:hAnsi="Times New Roman" w:cs="Times New Roman"/>
          <w:color w:val="00B050"/>
          <w:sz w:val="24"/>
          <w:szCs w:val="24"/>
        </w:rPr>
        <w:t>Subject 3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died after 10 months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 = 10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observed event</w:t>
      </w:r>
    </w:p>
    <w:p w14:paraId="6898D011" w14:textId="1AE24C38" w:rsidR="007A418C" w:rsidRDefault="007A418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172C">
        <w:rPr>
          <w:rFonts w:ascii="Times New Roman" w:eastAsiaTheme="minorEastAsia" w:hAnsi="Times New Roman" w:cs="Times New Roman"/>
          <w:color w:val="0070C0"/>
          <w:sz w:val="24"/>
          <w:szCs w:val="24"/>
        </w:rPr>
        <w:t>Subject 4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died after 21 months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 = 21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observed event</w:t>
      </w:r>
    </w:p>
    <w:p w14:paraId="7692D011" w14:textId="79451734" w:rsidR="007A418C" w:rsidRDefault="007A418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A982FFB" w14:textId="3EE25B64" w:rsidR="007A418C" w:rsidRDefault="0062172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172C">
        <w:rPr>
          <w:rFonts w:ascii="Times New Roman" w:eastAsiaTheme="minorEastAsia" w:hAnsi="Times New Roman" w:cs="Times New Roman"/>
          <w:color w:val="FF0000"/>
          <w:sz w:val="24"/>
          <w:szCs w:val="24"/>
        </w:rPr>
        <w:t>Subject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survived at least 24 months and </w:t>
      </w:r>
      <w:r w:rsidRPr="0062172C">
        <w:rPr>
          <w:rFonts w:ascii="Times New Roman" w:eastAsiaTheme="minorEastAsia" w:hAnsi="Times New Roman" w:cs="Times New Roman"/>
          <w:color w:val="FFC000"/>
          <w:sz w:val="24"/>
          <w:szCs w:val="24"/>
        </w:rPr>
        <w:t>Subject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survived at least 12 months</w:t>
      </w:r>
    </w:p>
    <w:p w14:paraId="0CD8DEBA" w14:textId="46BCDB4D" w:rsidR="0062172C" w:rsidRDefault="0062172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172C">
        <w:rPr>
          <w:rFonts w:ascii="Times New Roman" w:eastAsiaTheme="minorEastAsia" w:hAnsi="Times New Roman" w:cs="Times New Roman"/>
          <w:color w:val="0070C0"/>
          <w:sz w:val="24"/>
          <w:szCs w:val="24"/>
        </w:rPr>
        <w:t>Subject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survived 11 months longer than </w:t>
      </w:r>
      <w:r w:rsidRPr="0062172C">
        <w:rPr>
          <w:rFonts w:ascii="Times New Roman" w:eastAsiaTheme="minorEastAsia" w:hAnsi="Times New Roman" w:cs="Times New Roman"/>
          <w:color w:val="00B050"/>
          <w:sz w:val="24"/>
          <w:szCs w:val="24"/>
        </w:rPr>
        <w:t>Subject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before dying</w:t>
      </w:r>
    </w:p>
    <w:p w14:paraId="5635EA58" w14:textId="6D6C15D9" w:rsidR="0062172C" w:rsidRDefault="0062172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68F048A" w14:textId="2E772DB8" w:rsidR="0062172C" w:rsidRDefault="0062172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BA3A729" w14:textId="77777777" w:rsidR="007A418C" w:rsidRDefault="007A418C" w:rsidP="007A418C">
      <w:pPr>
        <w:tabs>
          <w:tab w:val="left" w:pos="2160"/>
          <w:tab w:val="left" w:pos="576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C2F5F05" w14:textId="6FE4D93A" w:rsidR="0062172C" w:rsidRDefault="0062172C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6E8021" w14:textId="77777777" w:rsidR="00CB3332" w:rsidRDefault="00CB3332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3A59A6" w14:textId="77777777" w:rsidR="00CB3332" w:rsidRDefault="00CB3332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0DF0786A" w14:textId="3D82D536" w:rsidR="0062172C" w:rsidRPr="00CB3332" w:rsidRDefault="0062172C" w:rsidP="00CB333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B3332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Random </w:t>
      </w:r>
      <w:r w:rsidR="00CB3332" w:rsidRPr="00CB3332">
        <w:rPr>
          <w:rFonts w:ascii="Times New Roman" w:eastAsiaTheme="minorEastAsia" w:hAnsi="Times New Roman" w:cs="Times New Roman"/>
          <w:b/>
          <w:bCs/>
          <w:sz w:val="24"/>
          <w:szCs w:val="24"/>
        </w:rPr>
        <w:t>Censoring</w:t>
      </w:r>
    </w:p>
    <w:p w14:paraId="55F1DA5B" w14:textId="33B70A0A" w:rsidR="0062172C" w:rsidRPr="00CB3332" w:rsidRDefault="00CB3332" w:rsidP="00CB3332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B3332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Informative Censoring </w:t>
      </w:r>
    </w:p>
    <w:p w14:paraId="1008EBBD" w14:textId="1020FD52" w:rsidR="00CB3332" w:rsidRDefault="00CB3332" w:rsidP="00CB333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people who are censored would have had different outcomes than </w:t>
      </w:r>
      <w:r w:rsidR="002C30DE">
        <w:rPr>
          <w:rFonts w:ascii="Times New Roman" w:eastAsiaTheme="minorEastAsia" w:hAnsi="Times New Roman" w:cs="Times New Roman"/>
          <w:sz w:val="24"/>
          <w:szCs w:val="24"/>
        </w:rPr>
        <w:t>those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who remained in the analysis for the same amount of time </w:t>
      </w:r>
    </w:p>
    <w:p w14:paraId="0985062C" w14:textId="53349B61" w:rsidR="00CB3332" w:rsidRDefault="00CB3332" w:rsidP="00CB333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censoring due to competing risks is usually informative because they’re related to the reason for leaving the study</w:t>
      </w:r>
    </w:p>
    <w:p w14:paraId="226D12A6" w14:textId="724C5442" w:rsidR="00CB3332" w:rsidRDefault="00CB3332" w:rsidP="00CB333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e.g. subject drop</w:t>
      </w:r>
      <w:r w:rsidR="002C30DE">
        <w:rPr>
          <w:rFonts w:ascii="Times New Roman" w:eastAsiaTheme="minorEastAsia" w:hAnsi="Times New Roman" w:cs="Times New Roman"/>
          <w:sz w:val="24"/>
          <w:szCs w:val="24"/>
        </w:rPr>
        <w:t>ped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out after 6 months because they’re too sick to continue study visits</w:t>
      </w:r>
      <w:r w:rsidR="002C30DE"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probably had a higher risk of death than similar people who remained in the study for at least 6 months </w:t>
      </w:r>
    </w:p>
    <w:p w14:paraId="150E76D7" w14:textId="66F1E261" w:rsidR="00CB3332" w:rsidRDefault="00CB3332" w:rsidP="000E2D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869FFE" w14:textId="4B20C630" w:rsidR="00CB3332" w:rsidRPr="00CB3332" w:rsidRDefault="00CB3332" w:rsidP="00CB3332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B3332">
        <w:rPr>
          <w:rFonts w:ascii="Times New Roman" w:eastAsiaTheme="minorEastAsia" w:hAnsi="Times New Roman" w:cs="Times New Roman"/>
          <w:sz w:val="24"/>
          <w:szCs w:val="24"/>
          <w:u w:val="single"/>
        </w:rPr>
        <w:t>Non-Informative Censoring</w:t>
      </w:r>
    </w:p>
    <w:p w14:paraId="43600198" w14:textId="0B544E02" w:rsidR="00CB3332" w:rsidRDefault="00CB3332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people who are censored would have </w:t>
      </w:r>
      <w:r w:rsidR="002C30DE">
        <w:rPr>
          <w:rFonts w:ascii="Times New Roman" w:eastAsiaTheme="minorEastAsia" w:hAnsi="Times New Roman" w:cs="Times New Roman"/>
          <w:sz w:val="24"/>
          <w:szCs w:val="24"/>
        </w:rPr>
        <w:t xml:space="preserve">similar risk for the outcome as those who remained in the analysis for the same amount of time </w:t>
      </w:r>
    </w:p>
    <w:p w14:paraId="3C416AA9" w14:textId="466E3F8F" w:rsidR="002C30DE" w:rsidRDefault="002C30DE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e.g. subject moved out of the country after 6 months and researchers have no reason to believe that person would have a different risk for disease than similar people who remained in the study for at least 6 months</w:t>
      </w:r>
    </w:p>
    <w:p w14:paraId="0E892925" w14:textId="28F1C0DD" w:rsidR="002C30DE" w:rsidRDefault="002C30DE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basic survival analysis assumes that censoring is non-informative </w:t>
      </w:r>
    </w:p>
    <w:p w14:paraId="162F67AC" w14:textId="33A8FB5D" w:rsidR="002C30DE" w:rsidRDefault="002C30DE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4BFFC5E" w14:textId="77777777" w:rsidR="002C30DE" w:rsidRDefault="002C30DE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FA88BDA" w14:textId="442739BA" w:rsidR="002C30DE" w:rsidRPr="00C14478" w:rsidRDefault="00C14478" w:rsidP="00C14478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14478">
        <w:rPr>
          <w:rFonts w:ascii="Times New Roman" w:eastAsiaTheme="minorEastAsia" w:hAnsi="Times New Roman" w:cs="Times New Roman"/>
          <w:b/>
          <w:bCs/>
          <w:sz w:val="24"/>
          <w:szCs w:val="24"/>
        </w:rPr>
        <w:t>Survival and Hazard Functions</w:t>
      </w:r>
    </w:p>
    <w:p w14:paraId="77C3D071" w14:textId="364D3E49" w:rsidR="00CB3332" w:rsidRDefault="00C14478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= survival time to event </w:t>
      </w:r>
    </w:p>
    <w:p w14:paraId="5649752B" w14:textId="77777777" w:rsidR="00F26C61" w:rsidRDefault="00F26C61" w:rsidP="00F26C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C5B50CF" w14:textId="4EDF85F5" w:rsidR="00C14478" w:rsidRDefault="00C14478" w:rsidP="006A19E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survival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T&gt;t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=Pr</m:t>
        </m:r>
      </m:oMath>
      <w:r w:rsidR="005B79BA">
        <w:rPr>
          <w:rFonts w:ascii="Times New Roman" w:eastAsiaTheme="minorEastAsia" w:hAnsi="Times New Roman" w:cs="Times New Roman"/>
          <w:sz w:val="24"/>
          <w:szCs w:val="24"/>
        </w:rPr>
        <w:t xml:space="preserve">(subject survives at least to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5B79B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5820D13" w14:textId="77777777" w:rsidR="005B79BA" w:rsidRDefault="005B79BA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F6E35FC" w14:textId="336BB618" w:rsidR="00CB3332" w:rsidRDefault="005B79BA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function = instantaneous </w:t>
      </w:r>
      <w:r w:rsidR="00F47286">
        <w:rPr>
          <w:rFonts w:ascii="Times New Roman" w:eastAsiaTheme="minorEastAsia" w:hAnsi="Times New Roman" w:cs="Times New Roman"/>
          <w:sz w:val="24"/>
          <w:szCs w:val="24"/>
        </w:rPr>
        <w:t>rate of occurrence of the event</w:t>
      </w:r>
    </w:p>
    <w:p w14:paraId="20BB2416" w14:textId="648218EE" w:rsidR="00CB3332" w:rsidRPr="00F26C61" w:rsidRDefault="00F26C61" w:rsidP="00E969A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t&lt;T≤t+∆t|T&gt;t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func>
        </m:oMath>
      </m:oMathPara>
    </w:p>
    <w:p w14:paraId="6E035A32" w14:textId="2A82CCDF" w:rsidR="00F26C61" w:rsidRDefault="00F26C61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6FA56F5" w14:textId="1D728EDD" w:rsidR="006A19EA" w:rsidRDefault="006A19EA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density of time to event</w:t>
      </w:r>
    </w:p>
    <w:p w14:paraId="25155852" w14:textId="13330927" w:rsidR="006A19EA" w:rsidRPr="00F26C61" w:rsidRDefault="006A19EA" w:rsidP="00E969A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14:paraId="2A360762" w14:textId="7493A1C1" w:rsidR="006A19EA" w:rsidRDefault="006A19EA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cumulative hazard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</w:p>
    <w:p w14:paraId="5EB15755" w14:textId="27BA32F5" w:rsidR="00696E08" w:rsidRDefault="00696E08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D41B9A5" w14:textId="77777777" w:rsidR="00696E08" w:rsidRDefault="00696E08" w:rsidP="002C30D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04FA495" w14:textId="4D7BC436" w:rsidR="00696E08" w:rsidRDefault="00696E08" w:rsidP="00696E08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96E08">
        <w:rPr>
          <w:rFonts w:ascii="Times New Roman" w:eastAsiaTheme="minorEastAsia" w:hAnsi="Times New Roman" w:cs="Times New Roman"/>
          <w:b/>
          <w:bCs/>
          <w:sz w:val="24"/>
          <w:szCs w:val="24"/>
        </w:rPr>
        <w:t>Nonparametric Approach</w:t>
      </w:r>
    </w:p>
    <w:p w14:paraId="20231A38" w14:textId="319B7379" w:rsidR="00696E08" w:rsidRDefault="00696E08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assumptions are made on the shape of the underlying distribution for survival time </w:t>
      </w:r>
    </w:p>
    <w:p w14:paraId="33A9B11D" w14:textId="20D1E313" w:rsidR="00696E08" w:rsidRDefault="00F47286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Kaplan-Meier Curves</w:t>
      </w:r>
      <w:r w:rsidR="00E969A6">
        <w:rPr>
          <w:rFonts w:ascii="Times New Roman" w:eastAsiaTheme="minorEastAsia" w:hAnsi="Times New Roman" w:cs="Times New Roman"/>
          <w:sz w:val="24"/>
          <w:szCs w:val="24"/>
        </w:rPr>
        <w:t xml:space="preserve">/Product-Limit Estimate for descriptive </w:t>
      </w:r>
      <w:r w:rsidR="00BC02ED">
        <w:rPr>
          <w:rFonts w:ascii="Times New Roman" w:eastAsiaTheme="minorEastAsia" w:hAnsi="Times New Roman" w:cs="Times New Roman"/>
          <w:sz w:val="24"/>
          <w:szCs w:val="24"/>
        </w:rPr>
        <w:t>analysis</w:t>
      </w:r>
      <w:r w:rsidR="00E969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CE5E4B" w14:textId="1864C452" w:rsidR="00E969A6" w:rsidRDefault="00E969A6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log-rank test for crude analytical comparison among several groups </w:t>
      </w:r>
    </w:p>
    <w:p w14:paraId="6CCC4BF0" w14:textId="748A2155" w:rsidR="00E969A6" w:rsidRDefault="00E969A6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22DB07D" w14:textId="1A105DDF" w:rsidR="00E969A6" w:rsidRDefault="00E969A6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056E3B0" w14:textId="77777777" w:rsidR="00BC02ED" w:rsidRDefault="00BC02ED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00EDF2CE" w14:textId="206D68B6" w:rsidR="00BA1D16" w:rsidRPr="00BA1D16" w:rsidRDefault="00BA1D16" w:rsidP="00BA1D16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A1D16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Kaplan-Meier Estimation</w:t>
      </w:r>
    </w:p>
    <w:p w14:paraId="61E06777" w14:textId="5A05BFCF" w:rsidR="00C34C74" w:rsidRDefault="00C34C74" w:rsidP="00D46EF3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crude comparison between two groups </w:t>
      </w:r>
    </w:p>
    <w:p w14:paraId="299C542C" w14:textId="0D6AD6D9" w:rsidR="00C34C74" w:rsidRDefault="00C34C74" w:rsidP="00D46EF3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doesn’t provide an effect estimate or adjust for covariates </w:t>
      </w:r>
    </w:p>
    <w:p w14:paraId="62598B7A" w14:textId="77777777" w:rsidR="00C34C74" w:rsidRDefault="00C34C74" w:rsidP="00D46EF3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18480A8" w14:textId="78EE2049" w:rsidR="00D46EF3" w:rsidRDefault="00D46EF3" w:rsidP="00D46EF3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partition time axis according to when events occur</w:t>
      </w:r>
    </w:p>
    <w:p w14:paraId="1348835A" w14:textId="77777777" w:rsidR="00D46EF3" w:rsidRDefault="00D46EF3" w:rsidP="00D46EF3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e.g. event times are 3, 4, 8, 10, and 15</w:t>
      </w:r>
    </w:p>
    <w:p w14:paraId="06EB8634" w14:textId="40699B0C" w:rsidR="00E969A6" w:rsidRDefault="00BC02ED" w:rsidP="00D46EF3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51049C6" wp14:editId="103A19E2">
            <wp:extent cx="3581400" cy="208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47" cy="20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3B3F" w14:textId="77777777" w:rsidR="00BC02ED" w:rsidRDefault="00BC02ED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916"/>
        <w:gridCol w:w="1303"/>
        <w:gridCol w:w="1490"/>
        <w:gridCol w:w="1316"/>
      </w:tblGrid>
      <w:tr w:rsidR="00D46EF3" w14:paraId="47E8DC22" w14:textId="77777777" w:rsidTr="00D46EF3">
        <w:trPr>
          <w:jc w:val="center"/>
        </w:trPr>
        <w:tc>
          <w:tcPr>
            <w:tcW w:w="1756" w:type="dxa"/>
          </w:tcPr>
          <w:p w14:paraId="7B7AE399" w14:textId="2A637F3E" w:rsidR="00D46EF3" w:rsidRP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46EF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Time Interval</w:t>
            </w:r>
          </w:p>
        </w:tc>
        <w:tc>
          <w:tcPr>
            <w:tcW w:w="916" w:type="dxa"/>
          </w:tcPr>
          <w:p w14:paraId="347A4E3B" w14:textId="1D2E85CE" w:rsidR="00D46EF3" w:rsidRP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46EF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# Fail</w:t>
            </w:r>
          </w:p>
        </w:tc>
        <w:tc>
          <w:tcPr>
            <w:tcW w:w="1303" w:type="dxa"/>
          </w:tcPr>
          <w:p w14:paraId="53180BC4" w14:textId="62211EEC" w:rsidR="00D46EF3" w:rsidRP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46EF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# Survive</w:t>
            </w:r>
          </w:p>
        </w:tc>
        <w:tc>
          <w:tcPr>
            <w:tcW w:w="1490" w:type="dxa"/>
          </w:tcPr>
          <w:p w14:paraId="7E401A37" w14:textId="09F193B9" w:rsidR="00D46EF3" w:rsidRP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46EF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# Censored</w:t>
            </w:r>
          </w:p>
        </w:tc>
        <w:tc>
          <w:tcPr>
            <w:tcW w:w="1316" w:type="dxa"/>
          </w:tcPr>
          <w:p w14:paraId="5C885257" w14:textId="76C1B13B" w:rsidR="00D46EF3" w:rsidRP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D46EF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# Remain</w:t>
            </w:r>
          </w:p>
        </w:tc>
      </w:tr>
      <w:tr w:rsidR="00D46EF3" w14:paraId="47315E61" w14:textId="77777777" w:rsidTr="00D46EF3">
        <w:trPr>
          <w:jc w:val="center"/>
        </w:trPr>
        <w:tc>
          <w:tcPr>
            <w:tcW w:w="1756" w:type="dxa"/>
          </w:tcPr>
          <w:p w14:paraId="4B51E2FC" w14:textId="5A6613C9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7EFC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14:paraId="1F7DC733" w14:textId="68DF92BB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3" w:type="dxa"/>
          </w:tcPr>
          <w:p w14:paraId="374FA75A" w14:textId="723381E3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90" w:type="dxa"/>
          </w:tcPr>
          <w:p w14:paraId="6FA8CDB9" w14:textId="13BCE72B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5D3E78A" w14:textId="797238FB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D46EF3" w14:paraId="151A13E4" w14:textId="77777777" w:rsidTr="00D46EF3">
        <w:trPr>
          <w:jc w:val="center"/>
        </w:trPr>
        <w:tc>
          <w:tcPr>
            <w:tcW w:w="1756" w:type="dxa"/>
          </w:tcPr>
          <w:p w14:paraId="4BFE94EA" w14:textId="1911DBAA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7EFC">
              <w:rPr>
                <w:rFonts w:ascii="Times New Roman" w:eastAsiaTheme="minorEastAsia" w:hAnsi="Times New Roman" w:cs="Times New Roman"/>
                <w:color w:val="FFC000"/>
                <w:sz w:val="24"/>
                <w:szCs w:val="24"/>
              </w:rPr>
              <w:t>1</w:t>
            </w:r>
          </w:p>
        </w:tc>
        <w:tc>
          <w:tcPr>
            <w:tcW w:w="916" w:type="dxa"/>
          </w:tcPr>
          <w:p w14:paraId="00A3C182" w14:textId="640CEF8A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3" w:type="dxa"/>
          </w:tcPr>
          <w:p w14:paraId="25434C4E" w14:textId="60F1235F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490" w:type="dxa"/>
          </w:tcPr>
          <w:p w14:paraId="3EB360C2" w14:textId="50FD109F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14:paraId="21D30908" w14:textId="74687901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</w:t>
            </w:r>
          </w:p>
        </w:tc>
      </w:tr>
      <w:tr w:rsidR="00D46EF3" w14:paraId="09C77166" w14:textId="77777777" w:rsidTr="00D46EF3">
        <w:trPr>
          <w:jc w:val="center"/>
        </w:trPr>
        <w:tc>
          <w:tcPr>
            <w:tcW w:w="1756" w:type="dxa"/>
          </w:tcPr>
          <w:p w14:paraId="2479C1C9" w14:textId="5D24D3D6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73C4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 w14:paraId="6E0BF915" w14:textId="607720EA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3" w:type="dxa"/>
          </w:tcPr>
          <w:p w14:paraId="5C5F9C41" w14:textId="3EE17382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90" w:type="dxa"/>
          </w:tcPr>
          <w:p w14:paraId="7BBBA977" w14:textId="17737FDA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AFA4CBE" w14:textId="2F374EE1" w:rsidR="00D46EF3" w:rsidRDefault="00D46EF3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80</w:t>
            </w:r>
          </w:p>
        </w:tc>
      </w:tr>
      <w:tr w:rsidR="009049B2" w14:paraId="6FCDF443" w14:textId="77777777" w:rsidTr="00D46EF3">
        <w:trPr>
          <w:jc w:val="center"/>
        </w:trPr>
        <w:tc>
          <w:tcPr>
            <w:tcW w:w="1756" w:type="dxa"/>
          </w:tcPr>
          <w:p w14:paraId="3EA404F2" w14:textId="4B20A0C1" w:rsidR="009049B2" w:rsidRDefault="009049B2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73C4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355E91C1" w14:textId="7ACE3F7C" w:rsidR="009049B2" w:rsidRDefault="009049B2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03" w:type="dxa"/>
          </w:tcPr>
          <w:p w14:paraId="080A6ACA" w14:textId="53882A61" w:rsidR="009049B2" w:rsidRDefault="009049B2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90" w:type="dxa"/>
          </w:tcPr>
          <w:p w14:paraId="12AF7A69" w14:textId="29CEB9FC" w:rsidR="009049B2" w:rsidRDefault="009049B2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6" w:type="dxa"/>
          </w:tcPr>
          <w:p w14:paraId="70F7DC5E" w14:textId="759D5512" w:rsidR="009049B2" w:rsidRDefault="009049B2" w:rsidP="00D46EF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</w:t>
            </w:r>
          </w:p>
        </w:tc>
      </w:tr>
    </w:tbl>
    <w:p w14:paraId="221D4B24" w14:textId="2D7B7FD3" w:rsidR="00696E08" w:rsidRDefault="00696E08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5E384B6" w14:textId="54B93EAB" w:rsidR="009049B2" w:rsidRDefault="009049B2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#remain = #survive-#censored</m:t>
          </m:r>
        </m:oMath>
      </m:oMathPara>
    </w:p>
    <w:p w14:paraId="41933D39" w14:textId="76B8E022" w:rsidR="00D46EF3" w:rsidRDefault="00D46EF3" w:rsidP="00D46EF3">
      <w:pPr>
        <w:tabs>
          <w:tab w:val="left" w:pos="1440"/>
          <w:tab w:val="left" w:pos="432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47EFC">
        <w:rPr>
          <w:rFonts w:ascii="Times New Roman" w:eastAsiaTheme="minorEastAsia" w:hAnsi="Times New Roman" w:cs="Times New Roman"/>
          <w:color w:val="FF0000"/>
          <w:sz w:val="24"/>
          <w:szCs w:val="24"/>
        </w:rPr>
        <w:t>T = 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049B2">
        <w:rPr>
          <w:rFonts w:ascii="Times New Roman" w:eastAsiaTheme="minorEastAsia" w:hAnsi="Times New Roman" w:cs="Times New Roman"/>
          <w:sz w:val="24"/>
          <w:szCs w:val="24"/>
        </w:rPr>
        <w:t>start with 100</w:t>
      </w:r>
    </w:p>
    <w:p w14:paraId="7FB0EA6F" w14:textId="75469EAE" w:rsidR="00D46EF3" w:rsidRDefault="00D46EF3" w:rsidP="00D46EF3">
      <w:pPr>
        <w:tabs>
          <w:tab w:val="left" w:pos="1440"/>
          <w:tab w:val="left" w:pos="432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47EFC">
        <w:rPr>
          <w:rFonts w:ascii="Times New Roman" w:eastAsiaTheme="minorEastAsia" w:hAnsi="Times New Roman" w:cs="Times New Roman"/>
          <w:color w:val="FFC000"/>
          <w:sz w:val="24"/>
          <w:szCs w:val="24"/>
        </w:rPr>
        <w:t>T = 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start with 100, but 5 died and 5 </w:t>
      </w:r>
      <w:r w:rsidR="009049B2">
        <w:rPr>
          <w:rFonts w:ascii="Times New Roman" w:eastAsiaTheme="minorEastAsia" w:hAnsi="Times New Roman" w:cs="Times New Roman"/>
          <w:sz w:val="24"/>
          <w:szCs w:val="24"/>
        </w:rPr>
        <w:t>were censored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49B2">
        <w:rPr>
          <w:rFonts w:ascii="Times New Roman" w:eastAsiaTheme="minorEastAsia" w:hAnsi="Times New Roman" w:cs="Times New Roman"/>
          <w:sz w:val="24"/>
          <w:szCs w:val="24"/>
        </w:rPr>
        <w:t>so 90 left</w:t>
      </w:r>
    </w:p>
    <w:p w14:paraId="60AF6B48" w14:textId="4F6BD2A9" w:rsidR="00D46EF3" w:rsidRDefault="00D46EF3" w:rsidP="00D46EF3">
      <w:pPr>
        <w:tabs>
          <w:tab w:val="left" w:pos="1440"/>
          <w:tab w:val="left" w:pos="432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47EFC">
        <w:rPr>
          <w:rFonts w:ascii="Times New Roman" w:eastAsiaTheme="minorEastAsia" w:hAnsi="Times New Roman" w:cs="Times New Roman"/>
          <w:color w:val="00B050"/>
          <w:sz w:val="24"/>
          <w:szCs w:val="24"/>
        </w:rPr>
        <w:t>T = 2</w:t>
      </w:r>
      <w:r w:rsidR="009049B2">
        <w:rPr>
          <w:rFonts w:ascii="Times New Roman" w:eastAsiaTheme="minorEastAsia" w:hAnsi="Times New Roman" w:cs="Times New Roman"/>
          <w:sz w:val="24"/>
          <w:szCs w:val="24"/>
        </w:rPr>
        <w:tab/>
        <w:t xml:space="preserve">start with 90, but 10 died so 80 left </w:t>
      </w:r>
    </w:p>
    <w:p w14:paraId="767D7C53" w14:textId="7FFDA6EE" w:rsidR="00147EFC" w:rsidRDefault="00147EFC" w:rsidP="00D46EF3">
      <w:pPr>
        <w:tabs>
          <w:tab w:val="left" w:pos="1440"/>
          <w:tab w:val="left" w:pos="432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147EFC">
        <w:rPr>
          <w:rFonts w:ascii="Times New Roman" w:eastAsiaTheme="minorEastAsia" w:hAnsi="Times New Roman" w:cs="Times New Roman"/>
          <w:color w:val="0070C0"/>
          <w:sz w:val="24"/>
          <w:szCs w:val="24"/>
        </w:rPr>
        <w:t>T =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start with 80, but 12 died and 3 were censored, so 65 left </w:t>
      </w:r>
    </w:p>
    <w:p w14:paraId="01F3434B" w14:textId="6C693C2E" w:rsidR="009049B2" w:rsidRDefault="009049B2" w:rsidP="00D46EF3">
      <w:pPr>
        <w:tabs>
          <w:tab w:val="left" w:pos="1440"/>
          <w:tab w:val="left" w:pos="432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81CD60A" w14:textId="2EEBA55D" w:rsidR="009049B2" w:rsidRPr="00696E08" w:rsidRDefault="00F37F27" w:rsidP="009049B2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survival function using </w:t>
      </w:r>
      <w:r w:rsidR="009049B2">
        <w:rPr>
          <w:rFonts w:ascii="Times New Roman" w:eastAsiaTheme="minorEastAsia" w:hAnsi="Times New Roman" w:cs="Times New Roman"/>
          <w:sz w:val="24"/>
          <w:szCs w:val="24"/>
        </w:rPr>
        <w:t xml:space="preserve">product of conditional probabilities </w:t>
      </w:r>
    </w:p>
    <w:p w14:paraId="2FC80DCD" w14:textId="77777777" w:rsidR="00D46EF3" w:rsidRDefault="00D46EF3" w:rsidP="00696E08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FFCA4BC" w14:textId="3B649209" w:rsidR="00696E08" w:rsidRPr="00D46EF3" w:rsidRDefault="00D46EF3" w:rsidP="00D46EF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T&gt;0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=1.00</m:t>
          </m:r>
        </m:oMath>
      </m:oMathPara>
    </w:p>
    <w:p w14:paraId="579DEE99" w14:textId="621B10F7" w:rsidR="00D46EF3" w:rsidRPr="009049B2" w:rsidRDefault="00D46EF3" w:rsidP="00F37F2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T&gt;1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=0.95</m:t>
          </m:r>
        </m:oMath>
      </m:oMathPara>
    </w:p>
    <w:p w14:paraId="2133C04F" w14:textId="4FD54812" w:rsidR="00D46EF3" w:rsidRPr="00F37F27" w:rsidRDefault="00D46EF3" w:rsidP="00F37F2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T&gt;2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T&gt;1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T&gt;2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T&gt;1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=0.8444</m:t>
          </m:r>
        </m:oMath>
      </m:oMathPara>
    </w:p>
    <w:p w14:paraId="4A9A3433" w14:textId="4B68B28C" w:rsidR="00F37F27" w:rsidRPr="00D46EF3" w:rsidRDefault="00F37F27" w:rsidP="00E473C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T&gt;3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T&gt;1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T&gt;2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T&gt;1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T&gt;3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T&gt;2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=0.7178</m:t>
          </m:r>
        </m:oMath>
      </m:oMathPara>
    </w:p>
    <w:p w14:paraId="137FE621" w14:textId="77777777" w:rsidR="008378FC" w:rsidRDefault="008378FC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460618" w14:textId="7B43EA33" w:rsidR="003F00A0" w:rsidRDefault="00D22165" w:rsidP="003F00A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CA514" wp14:editId="2E14773C">
                <wp:simplePos x="0" y="0"/>
                <wp:positionH relativeFrom="column">
                  <wp:posOffset>1097280</wp:posOffset>
                </wp:positionH>
                <wp:positionV relativeFrom="paragraph">
                  <wp:posOffset>1905952</wp:posOffset>
                </wp:positionV>
                <wp:extent cx="42062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96D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50.05pt" to="417.6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" strokecolor="#00b050" strokeweight="1.5pt">
                <v:stroke dashstyle="3 1" joinstyle="miter"/>
              </v:line>
            </w:pict>
          </mc:Fallback>
        </mc:AlternateContent>
      </w:r>
      <w:r w:rsidR="003F00A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98747D0" wp14:editId="6345C7F5">
            <wp:extent cx="4966980" cy="39481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51" cy="39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A1AA" w14:textId="700127D9" w:rsidR="00E91DFA" w:rsidRPr="00E91DFA" w:rsidRDefault="00E91DFA" w:rsidP="00D46EF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91DFA">
        <w:rPr>
          <w:rFonts w:ascii="Times New Roman" w:eastAsiaTheme="minorEastAsia" w:hAnsi="Times New Roman" w:cs="Times New Roman"/>
          <w:sz w:val="24"/>
          <w:szCs w:val="24"/>
          <w:u w:val="single"/>
        </w:rPr>
        <w:t>Summary Measures</w:t>
      </w:r>
    </w:p>
    <w:p w14:paraId="21B97EBC" w14:textId="45DC4597" w:rsidR="00E91DFA" w:rsidRPr="004241E9" w:rsidRDefault="00BD0A51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median survival </w:t>
      </w:r>
      <w:r w:rsidR="009B3C20">
        <w:rPr>
          <w:rFonts w:ascii="Times New Roman" w:eastAsiaTheme="minorEastAsia" w:hAnsi="Times New Roman" w:cs="Times New Roman"/>
          <w:sz w:val="24"/>
          <w:szCs w:val="24"/>
        </w:rPr>
        <w:t xml:space="preserve">time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time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&lt;0.5</m:t>
        </m:r>
      </m:oMath>
    </w:p>
    <w:p w14:paraId="2E669849" w14:textId="5084097E" w:rsidR="004241E9" w:rsidRPr="004241E9" w:rsidRDefault="004241E9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median survival time can’t be calculated if less than half the subjects have the event </w:t>
      </w:r>
    </w:p>
    <w:p w14:paraId="30AA2ACF" w14:textId="24150B7C" w:rsidR="00BD0A51" w:rsidRDefault="00BD0A51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mean survival is often biased because survival time for all subjects are not calculated</w:t>
      </w:r>
    </w:p>
    <w:p w14:paraId="56664FEA" w14:textId="4C592C64" w:rsidR="00BD0A51" w:rsidRDefault="00BD0A51" w:rsidP="003F00A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ratio cannot be estimated from the Kaplan-Meier curve and depends on the proportional hazards assumption </w:t>
      </w:r>
    </w:p>
    <w:p w14:paraId="1408C68E" w14:textId="7A2FE42D" w:rsidR="00BD0A51" w:rsidRDefault="00BD0A51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519433" w14:textId="46AF3A20" w:rsidR="00057338" w:rsidRDefault="00057338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55B00C" w14:textId="1ACDDD64" w:rsidR="00057338" w:rsidRPr="00057338" w:rsidRDefault="00057338" w:rsidP="0005733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57338">
        <w:rPr>
          <w:rFonts w:ascii="Times New Roman" w:eastAsiaTheme="minorEastAsia" w:hAnsi="Times New Roman" w:cs="Times New Roman"/>
          <w:b/>
          <w:bCs/>
          <w:sz w:val="24"/>
          <w:szCs w:val="24"/>
        </w:rPr>
        <w:t>Log-Rank Test</w:t>
      </w:r>
    </w:p>
    <w:p w14:paraId="66B31460" w14:textId="153867D1" w:rsidR="00057338" w:rsidRDefault="00057338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non-parametric test that compares the survival distributions in 2 or more groups</w:t>
      </w:r>
    </w:p>
    <w:p w14:paraId="2FF3823C" w14:textId="4A21A2DC" w:rsidR="00057338" w:rsidRDefault="00057338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time-stratified </w:t>
      </w:r>
      <w:r w:rsidRPr="00057338">
        <w:rPr>
          <w:rFonts w:ascii="Times New Roman" w:eastAsiaTheme="minorEastAsia" w:hAnsi="Times New Roman" w:cs="Times New Roman"/>
          <w:sz w:val="24"/>
          <w:szCs w:val="24"/>
        </w:rPr>
        <w:t xml:space="preserve">Mantel Extension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057338">
        <w:rPr>
          <w:rFonts w:ascii="Times New Roman" w:eastAsiaTheme="minorEastAsia" w:hAnsi="Times New Roman" w:cs="Times New Roman"/>
          <w:sz w:val="24"/>
          <w:szCs w:val="24"/>
        </w:rPr>
        <w:t>hi-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057338">
        <w:rPr>
          <w:rFonts w:ascii="Times New Roman" w:eastAsiaTheme="minorEastAsia" w:hAnsi="Times New Roman" w:cs="Times New Roman"/>
          <w:sz w:val="24"/>
          <w:szCs w:val="24"/>
        </w:rPr>
        <w:t xml:space="preserve">quare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057338">
        <w:rPr>
          <w:rFonts w:ascii="Times New Roman" w:eastAsiaTheme="minorEastAsia" w:hAnsi="Times New Roman" w:cs="Times New Roman"/>
          <w:sz w:val="24"/>
          <w:szCs w:val="24"/>
        </w:rPr>
        <w:t>est</w:t>
      </w:r>
    </w:p>
    <w:p w14:paraId="745E3294" w14:textId="3E22EF5B" w:rsidR="00BD0A51" w:rsidRDefault="00A66360" w:rsidP="005216D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compares observed events with </w:t>
      </w:r>
      <w:r w:rsidR="005216D5">
        <w:rPr>
          <w:rFonts w:ascii="Times New Roman" w:eastAsiaTheme="minorEastAsia" w:hAnsi="Times New Roman" w:cs="Times New Roman"/>
          <w:sz w:val="24"/>
          <w:szCs w:val="24"/>
        </w:rPr>
        <w:t>expected number of events under the null hypothesis of no difference in survival between the two groups</w:t>
      </w:r>
    </w:p>
    <w:p w14:paraId="5D454E3F" w14:textId="2E52FB51" w:rsidR="000B4CF9" w:rsidRDefault="000B4CF9" w:rsidP="005216D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doesn’t measure association between groups </w:t>
      </w:r>
    </w:p>
    <w:p w14:paraId="71B701AB" w14:textId="77777777" w:rsidR="009557D8" w:rsidRDefault="009557D8" w:rsidP="005216D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DF6FE61" w14:textId="22F20FDF" w:rsidR="009557D8" w:rsidRDefault="005216D5" w:rsidP="009557D8">
      <w:pPr>
        <w:tabs>
          <w:tab w:val="left" w:pos="28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D221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9557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7D8">
        <w:rPr>
          <w:rFonts w:ascii="Times New Roman" w:eastAsiaTheme="minorEastAsia" w:hAnsi="Times New Roman" w:cs="Times New Roman"/>
          <w:sz w:val="24"/>
          <w:szCs w:val="24"/>
        </w:rPr>
        <w:tab/>
        <w:t>The survival distribution for both groups are the same</w:t>
      </w:r>
    </w:p>
    <w:p w14:paraId="6AAFAC7A" w14:textId="3B5793E3" w:rsidR="005216D5" w:rsidRDefault="004241E9" w:rsidP="009557D8">
      <w:pPr>
        <w:tabs>
          <w:tab w:val="left" w:pos="2880"/>
        </w:tabs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9557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7D8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hazard functions for both groups are the same. </w:t>
      </w:r>
    </w:p>
    <w:p w14:paraId="16987C68" w14:textId="29D135F2" w:rsidR="009557D8" w:rsidRPr="009557D8" w:rsidRDefault="005216D5" w:rsidP="009557D8">
      <w:pPr>
        <w:tabs>
          <w:tab w:val="left" w:pos="28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D2216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Ө</m:t>
            </m:r>
          </m:sup>
        </m:sSup>
      </m:oMath>
      <w:r w:rsidR="009557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7D8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survival distribution for one group is a power of the other. </w:t>
      </w:r>
    </w:p>
    <w:p w14:paraId="712E4306" w14:textId="5A0F4D85" w:rsidR="005216D5" w:rsidRDefault="004241E9" w:rsidP="003759D0">
      <w:pPr>
        <w:tabs>
          <w:tab w:val="left" w:pos="2880"/>
        </w:tabs>
        <w:ind w:left="3600" w:hanging="32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9557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57D8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hazard function for one group is a multiple of the other group’s hazard function. </w:t>
      </w:r>
    </w:p>
    <w:p w14:paraId="642F1951" w14:textId="4F8B9177" w:rsidR="005216D5" w:rsidRDefault="005216D5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585B79" w14:textId="30B9F13F" w:rsidR="00B5650B" w:rsidRDefault="00B5650B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68D1E1" w14:textId="18489655" w:rsidR="00B5650B" w:rsidRDefault="00B5650B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BBFC71" w14:textId="77777777" w:rsidR="00B5650B" w:rsidRDefault="00B5650B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1385"/>
        <w:gridCol w:w="1447"/>
        <w:gridCol w:w="1059"/>
      </w:tblGrid>
      <w:tr w:rsidR="00D22089" w14:paraId="5A560601" w14:textId="77777777" w:rsidTr="004F1770">
        <w:trPr>
          <w:trHeight w:val="440"/>
          <w:jc w:val="center"/>
        </w:trPr>
        <w:tc>
          <w:tcPr>
            <w:tcW w:w="4841" w:type="dxa"/>
            <w:gridSpan w:val="4"/>
            <w:vAlign w:val="center"/>
          </w:tcPr>
          <w:p w14:paraId="31927317" w14:textId="487FEEB8" w:rsidR="00D22089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D2208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Failure Time</w:t>
            </w:r>
          </w:p>
        </w:tc>
      </w:tr>
      <w:tr w:rsidR="00B5650B" w14:paraId="01C2D7D0" w14:textId="77777777" w:rsidTr="0036084D">
        <w:trPr>
          <w:trHeight w:val="620"/>
          <w:jc w:val="center"/>
        </w:trPr>
        <w:tc>
          <w:tcPr>
            <w:tcW w:w="950" w:type="dxa"/>
            <w:vAlign w:val="center"/>
          </w:tcPr>
          <w:p w14:paraId="71F3E027" w14:textId="4DD0526B" w:rsidR="00B5650B" w:rsidRP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650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1385" w:type="dxa"/>
            <w:vAlign w:val="center"/>
          </w:tcPr>
          <w:p w14:paraId="33EB3261" w14:textId="6C813622" w:rsidR="00B5650B" w:rsidRP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Observed events at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447" w:type="dxa"/>
            <w:vAlign w:val="center"/>
          </w:tcPr>
          <w:p w14:paraId="60F8709A" w14:textId="645CED29" w:rsidR="00B5650B" w:rsidRP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Surviving Beyond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059" w:type="dxa"/>
            <w:vAlign w:val="center"/>
          </w:tcPr>
          <w:p w14:paraId="3604BB15" w14:textId="3D07B38E" w:rsidR="00B5650B" w:rsidRP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At Risk at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</w:tr>
      <w:tr w:rsidR="00B5650B" w14:paraId="16F7E4E9" w14:textId="77777777" w:rsidTr="0036084D">
        <w:trPr>
          <w:trHeight w:val="350"/>
          <w:jc w:val="center"/>
        </w:trPr>
        <w:tc>
          <w:tcPr>
            <w:tcW w:w="950" w:type="dxa"/>
            <w:vAlign w:val="center"/>
          </w:tcPr>
          <w:p w14:paraId="2ADDF013" w14:textId="273AE682" w:rsid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" w:type="dxa"/>
            <w:vAlign w:val="center"/>
          </w:tcPr>
          <w:p w14:paraId="1F4FD482" w14:textId="2A216888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1447" w:type="dxa"/>
            <w:vAlign w:val="center"/>
          </w:tcPr>
          <w:p w14:paraId="54985445" w14:textId="34F14E29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1059" w:type="dxa"/>
            <w:vAlign w:val="center"/>
          </w:tcPr>
          <w:p w14:paraId="72E5BB1F" w14:textId="312A9415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</m:oMath>
            </m:oMathPara>
          </w:p>
        </w:tc>
      </w:tr>
      <w:tr w:rsidR="00B5650B" w14:paraId="62652439" w14:textId="77777777" w:rsidTr="0036084D">
        <w:trPr>
          <w:trHeight w:val="350"/>
          <w:jc w:val="center"/>
        </w:trPr>
        <w:tc>
          <w:tcPr>
            <w:tcW w:w="950" w:type="dxa"/>
            <w:vAlign w:val="center"/>
          </w:tcPr>
          <w:p w14:paraId="3F15757E" w14:textId="19A9C7A5" w:rsid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5" w:type="dxa"/>
            <w:vAlign w:val="center"/>
          </w:tcPr>
          <w:p w14:paraId="35493B1D" w14:textId="0A3EA5C3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1447" w:type="dxa"/>
            <w:vAlign w:val="center"/>
          </w:tcPr>
          <w:p w14:paraId="556DA74B" w14:textId="7D353A5E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1059" w:type="dxa"/>
            <w:vAlign w:val="center"/>
          </w:tcPr>
          <w:p w14:paraId="6AB7C754" w14:textId="1AE86C14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2j</m:t>
                    </m:r>
                  </m:sub>
                </m:sSub>
              </m:oMath>
            </m:oMathPara>
          </w:p>
        </w:tc>
      </w:tr>
      <w:tr w:rsidR="00B5650B" w14:paraId="3B710905" w14:textId="77777777" w:rsidTr="0036084D">
        <w:trPr>
          <w:trHeight w:val="350"/>
          <w:jc w:val="center"/>
        </w:trPr>
        <w:tc>
          <w:tcPr>
            <w:tcW w:w="950" w:type="dxa"/>
            <w:vAlign w:val="center"/>
          </w:tcPr>
          <w:p w14:paraId="59A73317" w14:textId="32F7D364" w:rsidR="00B5650B" w:rsidRDefault="00B5650B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5" w:type="dxa"/>
            <w:vAlign w:val="center"/>
          </w:tcPr>
          <w:p w14:paraId="7E5FE2A0" w14:textId="19FD0B59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47" w:type="dxa"/>
            <w:vAlign w:val="center"/>
          </w:tcPr>
          <w:p w14:paraId="3F861C32" w14:textId="11D1CC34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59" w:type="dxa"/>
            <w:vAlign w:val="center"/>
          </w:tcPr>
          <w:p w14:paraId="16F47E9C" w14:textId="106AC1BC" w:rsidR="00B5650B" w:rsidRDefault="004241E9" w:rsidP="003608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3EEC0395" w14:textId="7F5238FA" w:rsidR="005216D5" w:rsidRDefault="005216D5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0C481A" w14:textId="7D3DDEB8" w:rsidR="00C51CF4" w:rsidRDefault="00097230" w:rsidP="00C51CF4">
      <w:pPr>
        <w:tabs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expected events in </w:t>
      </w:r>
      <w:r w:rsidR="0030596C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roup 1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C51CF4">
        <w:rPr>
          <w:rFonts w:ascii="Times New Roman" w:eastAsiaTheme="minorEastAsia" w:hAnsi="Times New Roman" w:cs="Times New Roman"/>
          <w:sz w:val="24"/>
          <w:szCs w:val="24"/>
        </w:rPr>
        <w:tab/>
        <w:t xml:space="preserve">expected events in </w:t>
      </w:r>
      <w:r w:rsidR="0030596C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C51CF4">
        <w:rPr>
          <w:rFonts w:ascii="Times New Roman" w:eastAsiaTheme="minorEastAsia" w:hAnsi="Times New Roman" w:cs="Times New Roman"/>
          <w:sz w:val="24"/>
          <w:szCs w:val="24"/>
        </w:rPr>
        <w:t xml:space="preserve">roup 2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</w:p>
    <w:p w14:paraId="0165F3BF" w14:textId="7A0FE5AE" w:rsidR="005216D5" w:rsidRDefault="00DD0E5A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510D4463" w14:textId="5648798F" w:rsidR="005216D5" w:rsidRDefault="004F1770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observed events in Group 1</w:t>
      </w:r>
      <w:r w:rsidR="001D44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1j</m:t>
                </m:r>
              </m:sub>
            </m:sSub>
          </m:e>
        </m:nary>
      </m:oMath>
    </w:p>
    <w:p w14:paraId="339025E7" w14:textId="09853349" w:rsidR="002B2853" w:rsidRDefault="002B2853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expected events in Group 1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1j</m:t>
                </m:r>
              </m:sub>
            </m:sSub>
          </m:e>
        </m:nary>
      </m:oMath>
    </w:p>
    <w:p w14:paraId="560D1CAF" w14:textId="2764BF8E" w:rsidR="002B2853" w:rsidRPr="00C51CF4" w:rsidRDefault="002B2853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1j</m:t>
                  </m:r>
                </m:sub>
              </m:sSub>
            </m:e>
          </m:nary>
        </m:oMath>
      </m:oMathPara>
    </w:p>
    <w:p w14:paraId="3A17CFEA" w14:textId="28F2BB03" w:rsidR="005216D5" w:rsidRDefault="004F1770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Log-Rank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statistic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den>
        </m:f>
      </m:oMath>
    </w:p>
    <w:p w14:paraId="39AAC172" w14:textId="5193C119" w:rsidR="005216D5" w:rsidRDefault="00124085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df</m:t>
        </m:r>
      </m:oMath>
      <w:r w:rsidR="00056A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085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085">
        <w:rPr>
          <w:rFonts w:ascii="Times New Roman" w:eastAsiaTheme="minorEastAsia" w:hAnsi="Times New Roman" w:cs="Times New Roman"/>
          <w:sz w:val="24"/>
          <w:szCs w:val="24"/>
        </w:rPr>
        <w:t>#groups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124085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3AB1A5CC" w14:textId="4C325D53" w:rsidR="005216D5" w:rsidRDefault="005216D5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33074D" w14:textId="17AC001F" w:rsidR="005216D5" w:rsidRDefault="005216D5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8D755C" w14:textId="22187AD4" w:rsidR="005216D5" w:rsidRPr="00BC6EA8" w:rsidRDefault="00BC6EA8" w:rsidP="00BC6EA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EA8">
        <w:rPr>
          <w:rFonts w:ascii="Times New Roman" w:eastAsiaTheme="minorEastAsia" w:hAnsi="Times New Roman" w:cs="Times New Roman"/>
          <w:b/>
          <w:bCs/>
          <w:sz w:val="24"/>
          <w:szCs w:val="24"/>
        </w:rPr>
        <w:t>Proportional Hazards</w:t>
      </w:r>
      <w:r w:rsidR="003D28A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Assumption</w:t>
      </w:r>
    </w:p>
    <w:p w14:paraId="2E67C481" w14:textId="0DDEF873" w:rsidR="005216D5" w:rsidRDefault="00BC6EA8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functions in different groups are proportional </w:t>
      </w:r>
    </w:p>
    <w:p w14:paraId="3DEE1378" w14:textId="2C75E3B7" w:rsidR="00BC6EA8" w:rsidRDefault="00BC6EA8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survival distributions crossing is an indication of non-proportional hazards</w:t>
      </w:r>
    </w:p>
    <w:p w14:paraId="41ADB454" w14:textId="2FDA2BA5" w:rsidR="00BC6EA8" w:rsidRDefault="00BC6EA8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8024D42" wp14:editId="1D3C5D76">
            <wp:extent cx="5939155" cy="2438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1960" w14:textId="29250397" w:rsidR="00BC6EA8" w:rsidRDefault="00BC6EA8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0780FD" w14:textId="77777777" w:rsidR="00C34C74" w:rsidRDefault="00C34C74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FB8308" w14:textId="77777777" w:rsidR="00C34C74" w:rsidRDefault="00C34C74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21814DF0" w14:textId="6E772FBC" w:rsidR="00C34C74" w:rsidRPr="00C34C74" w:rsidRDefault="00C34C74" w:rsidP="00C34C7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Weibull Model</w:t>
      </w:r>
    </w:p>
    <w:p w14:paraId="3F460969" w14:textId="3DE5C101" w:rsidR="00C34C74" w:rsidRDefault="00C34C74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Weibull distribution is very flexible and can take many shapes</w:t>
      </w:r>
    </w:p>
    <w:p w14:paraId="322A0DD8" w14:textId="66A629B2" w:rsidR="00C34C74" w:rsidRDefault="00C34C74" w:rsidP="00C34C7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8299B81" wp14:editId="690F4DF7">
            <wp:extent cx="5943600" cy="22423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r="1689"/>
                    <a:stretch/>
                  </pic:blipFill>
                  <pic:spPr bwMode="auto">
                    <a:xfrm>
                      <a:off x="0" y="0"/>
                      <a:ext cx="5943600" cy="22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2B3F" w14:textId="10B37C87" w:rsidR="00C34C74" w:rsidRDefault="00C34C74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BD0B9A" w14:textId="60AFADDD" w:rsidR="00C34C74" w:rsidRPr="00B909B5" w:rsidRDefault="00B909B5" w:rsidP="00D46EF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909B5">
        <w:rPr>
          <w:rFonts w:ascii="Times New Roman" w:eastAsiaTheme="minorEastAsia" w:hAnsi="Times New Roman" w:cs="Times New Roman"/>
          <w:sz w:val="24"/>
          <w:szCs w:val="24"/>
          <w:u w:val="single"/>
        </w:rPr>
        <w:t>Exponential Model</w:t>
      </w:r>
    </w:p>
    <w:p w14:paraId="4EADF1B8" w14:textId="4DD47BBE" w:rsidR="00B909B5" w:rsidRDefault="00B909B5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simplest parametric model</w:t>
      </w:r>
    </w:p>
    <w:p w14:paraId="5987BDE6" w14:textId="77777777" w:rsidR="00DF6A3F" w:rsidRDefault="00DF6A3F" w:rsidP="00DF6A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function doesn’t depend on time so is constant </w:t>
      </w:r>
    </w:p>
    <w:p w14:paraId="478CFCCB" w14:textId="77777777" w:rsidR="00DF6A3F" w:rsidRDefault="00DF6A3F" w:rsidP="00DF6A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proportional hazards model because hazards ratio is the same at all times </w:t>
      </w:r>
    </w:p>
    <w:p w14:paraId="400E8C6D" w14:textId="1AE6B1EA" w:rsidR="00DF6A3F" w:rsidRDefault="00DF6A3F" w:rsidP="00DF6A3F">
      <w:pPr>
        <w:tabs>
          <w:tab w:val="left" w:pos="2160"/>
          <w:tab w:val="left" w:pos="5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874C0C5" wp14:editId="6BDCE185">
            <wp:extent cx="5943600" cy="18077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" t="11420" r="1014" b="2564"/>
                    <a:stretch/>
                  </pic:blipFill>
                  <pic:spPr bwMode="auto">
                    <a:xfrm>
                      <a:off x="0" y="0"/>
                      <a:ext cx="5943600" cy="18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E9A9B" w14:textId="092DF75C" w:rsidR="00B909B5" w:rsidRDefault="00B909B5" w:rsidP="00DF6A3F">
      <w:pPr>
        <w:tabs>
          <w:tab w:val="left" w:pos="2160"/>
          <w:tab w:val="left" w:pos="57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survival function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T&gt;t|λ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-λt</m:t>
            </m:r>
          </m:sup>
        </m:sSup>
      </m:oMath>
      <w:r w:rsidR="00DF6A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1E00FA" w14:textId="29EE490C" w:rsidR="00B909B5" w:rsidRDefault="00B909B5" w:rsidP="00B909B5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density function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-λt</m:t>
            </m:r>
          </m:sup>
        </m:sSup>
      </m:oMath>
    </w:p>
    <w:p w14:paraId="4B185A66" w14:textId="4361D94F" w:rsidR="00B909B5" w:rsidRDefault="00B909B5" w:rsidP="00B909B5">
      <w:pPr>
        <w:tabs>
          <w:tab w:val="left" w:pos="21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function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</m:oMath>
    </w:p>
    <w:p w14:paraId="0E32E85E" w14:textId="67A7095B" w:rsidR="00BC6EA8" w:rsidRDefault="00BC6EA8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1EE365" w14:textId="7FAB97C4" w:rsidR="00AC58AF" w:rsidRDefault="00AC58AF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 the hazard as a function of the exposure to quantify the relative hazard </w:t>
      </w:r>
    </w:p>
    <w:p w14:paraId="56AE7D96" w14:textId="35B683CB" w:rsidR="00AC58AF" w:rsidRDefault="00AC58AF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t|X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5A0C3369" w14:textId="3AAAD941" w:rsidR="00AC58AF" w:rsidRDefault="004241E9" w:rsidP="006A0B91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</m:oMath>
      <w:r w:rsidR="00DF6A3F">
        <w:rPr>
          <w:rFonts w:ascii="Times New Roman" w:eastAsiaTheme="minorEastAsia" w:hAnsi="Times New Roman" w:cs="Times New Roman"/>
          <w:sz w:val="24"/>
          <w:szCs w:val="24"/>
        </w:rPr>
        <w:tab/>
        <w:t>hazard for</w:t>
      </w:r>
      <w:r w:rsidR="006A0B91">
        <w:rPr>
          <w:rFonts w:ascii="Times New Roman" w:eastAsiaTheme="minorEastAsia" w:hAnsi="Times New Roman" w:cs="Times New Roman"/>
          <w:sz w:val="24"/>
          <w:szCs w:val="24"/>
        </w:rPr>
        <w:t xml:space="preserve"> disease in</w:t>
      </w:r>
      <w:r w:rsidR="00DF6A3F">
        <w:rPr>
          <w:rFonts w:ascii="Times New Roman" w:eastAsiaTheme="minorEastAsia" w:hAnsi="Times New Roman" w:cs="Times New Roman"/>
          <w:sz w:val="24"/>
          <w:szCs w:val="24"/>
        </w:rPr>
        <w:t xml:space="preserve"> unexposed </w:t>
      </w:r>
    </w:p>
    <w:p w14:paraId="4BC32C95" w14:textId="2C7206FF" w:rsidR="00DF6A3F" w:rsidRDefault="004241E9" w:rsidP="006A0B91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="00DF6A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6A3F">
        <w:rPr>
          <w:rFonts w:ascii="Times New Roman" w:eastAsiaTheme="minorEastAsia" w:hAnsi="Times New Roman" w:cs="Times New Roman"/>
          <w:sz w:val="24"/>
          <w:szCs w:val="24"/>
        </w:rPr>
        <w:tab/>
        <w:t xml:space="preserve">hazard for </w:t>
      </w:r>
      <w:r w:rsidR="006A0B91">
        <w:rPr>
          <w:rFonts w:ascii="Times New Roman" w:eastAsiaTheme="minorEastAsia" w:hAnsi="Times New Roman" w:cs="Times New Roman"/>
          <w:sz w:val="24"/>
          <w:szCs w:val="24"/>
        </w:rPr>
        <w:t xml:space="preserve">disease in </w:t>
      </w:r>
      <w:r w:rsidR="00DF6A3F">
        <w:rPr>
          <w:rFonts w:ascii="Times New Roman" w:eastAsiaTheme="minorEastAsia" w:hAnsi="Times New Roman" w:cs="Times New Roman"/>
          <w:sz w:val="24"/>
          <w:szCs w:val="24"/>
        </w:rPr>
        <w:t xml:space="preserve">exposed </w:t>
      </w:r>
    </w:p>
    <w:p w14:paraId="7449BC21" w14:textId="33525C0C" w:rsidR="00DF6A3F" w:rsidRDefault="004241E9" w:rsidP="006A0B91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="00DF6A3F">
        <w:rPr>
          <w:rFonts w:ascii="Times New Roman" w:eastAsiaTheme="minorEastAsia" w:hAnsi="Times New Roman" w:cs="Times New Roman"/>
          <w:sz w:val="24"/>
          <w:szCs w:val="24"/>
        </w:rPr>
        <w:tab/>
        <w:t xml:space="preserve">hazard ratio </w:t>
      </w:r>
    </w:p>
    <w:p w14:paraId="781E1C7D" w14:textId="59C15AE4" w:rsidR="00AC58AF" w:rsidRDefault="00AC58AF" w:rsidP="006A0B91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1724D8B" w14:textId="05A5DC81" w:rsidR="006A0B91" w:rsidRDefault="004241E9" w:rsidP="006A0B91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6A0B91">
        <w:rPr>
          <w:rFonts w:ascii="Times New Roman" w:eastAsiaTheme="minorEastAsia" w:hAnsi="Times New Roman" w:cs="Times New Roman"/>
          <w:sz w:val="24"/>
          <w:szCs w:val="24"/>
        </w:rPr>
        <w:tab/>
        <w:t>probab</w:t>
      </w:r>
      <w:proofErr w:type="spellStart"/>
      <w:r w:rsidR="006A0B91">
        <w:rPr>
          <w:rFonts w:ascii="Times New Roman" w:eastAsiaTheme="minorEastAsia" w:hAnsi="Times New Roman" w:cs="Times New Roman"/>
          <w:sz w:val="24"/>
          <w:szCs w:val="24"/>
        </w:rPr>
        <w:t>ility</w:t>
      </w:r>
      <w:proofErr w:type="spellEnd"/>
      <w:r w:rsidR="006A0B91">
        <w:rPr>
          <w:rFonts w:ascii="Times New Roman" w:eastAsiaTheme="minorEastAsia" w:hAnsi="Times New Roman" w:cs="Times New Roman"/>
          <w:sz w:val="24"/>
          <w:szCs w:val="24"/>
        </w:rPr>
        <w:t xml:space="preserve"> of surviving free of the disease until age t in unexposed </w:t>
      </w:r>
    </w:p>
    <w:p w14:paraId="19156C4B" w14:textId="4E54C57D" w:rsidR="006A0B91" w:rsidRDefault="004241E9" w:rsidP="006A0B91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6A0B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0B91">
        <w:rPr>
          <w:rFonts w:ascii="Times New Roman" w:eastAsiaTheme="minorEastAsia" w:hAnsi="Times New Roman" w:cs="Times New Roman"/>
          <w:sz w:val="24"/>
          <w:szCs w:val="24"/>
        </w:rPr>
        <w:tab/>
        <w:t>probability of surviving free of the disease until age t in exposed</w:t>
      </w:r>
    </w:p>
    <w:p w14:paraId="69C8C4E7" w14:textId="5636B738" w:rsidR="006A0B91" w:rsidRDefault="006A0B91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0C916A" w14:textId="07177553" w:rsidR="00DF6A3F" w:rsidRDefault="00D20B1F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 assumes </w:t>
      </w:r>
      <w:r w:rsidR="00DF6A3F">
        <w:rPr>
          <w:rFonts w:ascii="Times New Roman" w:eastAsiaTheme="minorEastAsia" w:hAnsi="Times New Roman" w:cs="Times New Roman"/>
          <w:sz w:val="24"/>
          <w:szCs w:val="24"/>
        </w:rPr>
        <w:t xml:space="preserve">hazard of the disease at age t, given no exposure before age t, is constant </w:t>
      </w:r>
    </w:p>
    <w:p w14:paraId="39FDFD4B" w14:textId="5C3FC296" w:rsidR="00DF6A3F" w:rsidRDefault="00DF6A3F" w:rsidP="006A0B9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 reasonable because the older someone is the more likely he is to develop the disease</w:t>
      </w:r>
      <w:r w:rsidR="006A0B91"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hazard of exposure should increase with time </w:t>
      </w:r>
    </w:p>
    <w:p w14:paraId="4421B150" w14:textId="0E7EF3C5" w:rsidR="00782C1F" w:rsidRPr="00782C1F" w:rsidRDefault="00782C1F" w:rsidP="00782C1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82C1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Proportional Hazards Model</w:t>
      </w:r>
      <w:r w:rsidR="007836EF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</w:p>
    <w:p w14:paraId="271F99E7" w14:textId="579498B2" w:rsidR="006E4868" w:rsidRPr="006E4868" w:rsidRDefault="006E4868" w:rsidP="006E486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E4868">
        <w:rPr>
          <w:rFonts w:ascii="Times New Roman" w:eastAsiaTheme="minorEastAsia" w:hAnsi="Times New Roman" w:cs="Times New Roman"/>
          <w:sz w:val="24"/>
          <w:szCs w:val="24"/>
          <w:u w:val="single"/>
        </w:rPr>
        <w:t>Exponential Model</w:t>
      </w:r>
    </w:p>
    <w:p w14:paraId="4B463254" w14:textId="224E67CF" w:rsidR="006E4868" w:rsidRDefault="006E4868" w:rsidP="006E48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F0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F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3D28AA">
        <w:rPr>
          <w:rFonts w:ascii="Times New Roman" w:eastAsiaTheme="minorEastAsia" w:hAnsi="Times New Roman" w:cs="Times New Roman"/>
          <w:color w:val="FF3399"/>
          <w:sz w:val="24"/>
          <w:szCs w:val="24"/>
        </w:rPr>
        <w:t xml:space="preserve">baseline hazard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× </w:t>
      </w:r>
      <w:r w:rsidRPr="003D28AA">
        <w:rPr>
          <w:rFonts w:ascii="Times New Roman" w:eastAsiaTheme="minorEastAsia" w:hAnsi="Times New Roman" w:cs="Times New Roman"/>
          <w:color w:val="00B0F0"/>
          <w:sz w:val="24"/>
          <w:szCs w:val="24"/>
        </w:rPr>
        <w:t>effects of covariates</w:t>
      </w:r>
    </w:p>
    <w:p w14:paraId="13185CF2" w14:textId="537469EE" w:rsidR="00782C1F" w:rsidRDefault="000A039C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baseline hazard is constant because it doesn’t change with time</w:t>
      </w:r>
    </w:p>
    <w:p w14:paraId="2F8843CF" w14:textId="199E197E" w:rsidR="000A039C" w:rsidRDefault="000A039C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44C093" w14:textId="27DD616D" w:rsidR="000A039C" w:rsidRPr="000A039C" w:rsidRDefault="007836EF" w:rsidP="00D46EF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General</w:t>
      </w:r>
      <w:r w:rsidR="000A039C" w:rsidRPr="000A039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Models</w:t>
      </w:r>
    </w:p>
    <w:p w14:paraId="1389E93E" w14:textId="4BA7B2F3" w:rsidR="000A039C" w:rsidRDefault="00666C3B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w:drawing>
            <wp:inline distT="0" distB="0" distL="0" distR="0" wp14:anchorId="4530E40B" wp14:editId="7FA94991">
              <wp:extent cx="2576513" cy="717060"/>
              <wp:effectExtent l="0" t="0" r="0" b="698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3268" cy="7272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="000A039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0A039C" w:rsidRPr="003D28AA">
        <w:rPr>
          <w:rFonts w:ascii="Times New Roman" w:eastAsiaTheme="minorEastAsia" w:hAnsi="Times New Roman" w:cs="Times New Roman"/>
          <w:color w:val="FF3399"/>
          <w:sz w:val="24"/>
          <w:szCs w:val="24"/>
        </w:rPr>
        <w:t xml:space="preserve">baseline hazard </w:t>
      </w:r>
      <w:r w:rsidR="000A039C">
        <w:rPr>
          <w:rFonts w:ascii="Times New Roman" w:eastAsiaTheme="minorEastAsia" w:hAnsi="Times New Roman" w:cs="Times New Roman"/>
          <w:sz w:val="24"/>
          <w:szCs w:val="24"/>
        </w:rPr>
        <w:t xml:space="preserve">× </w:t>
      </w:r>
      <w:r w:rsidR="000A039C" w:rsidRPr="003D28AA">
        <w:rPr>
          <w:rFonts w:ascii="Times New Roman" w:eastAsiaTheme="minorEastAsia" w:hAnsi="Times New Roman" w:cs="Times New Roman"/>
          <w:color w:val="00B0F0"/>
          <w:sz w:val="24"/>
          <w:szCs w:val="24"/>
        </w:rPr>
        <w:t>effects of covariates</w:t>
      </w:r>
    </w:p>
    <w:p w14:paraId="6BACDB8E" w14:textId="34109ED0" w:rsidR="007836EF" w:rsidRDefault="007836EF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baseline hazard is a function of time </w:t>
      </w:r>
    </w:p>
    <w:p w14:paraId="391B19DC" w14:textId="31C81B9B" w:rsidR="003B04BB" w:rsidRDefault="003B04BB" w:rsidP="00D46EF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D7D4E9" w14:textId="645C39C9" w:rsidR="003B04BB" w:rsidRDefault="007F7908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t|X=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t|X=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w:bookmarkStart w:id="0" w:name="_Hlk59022491"/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w:bookmarkEnd w:id="0"/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0E4CD820" w14:textId="26F99348" w:rsidR="006C1717" w:rsidRDefault="003B04BB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hazard ratio at time t for a change in X</w:t>
      </w:r>
    </w:p>
    <w:p w14:paraId="42B6A4DF" w14:textId="72A77FCC" w:rsidR="003B04BB" w:rsidRDefault="006C1717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logarithmic curves </w:t>
      </w:r>
      <w:r w:rsidR="003D28AA"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parallel and separated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4B2BF7DA" w14:textId="171F66EF" w:rsidR="003B04BB" w:rsidRDefault="003B04BB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ratio doesn’t depend on time </w:t>
      </w:r>
    </w:p>
    <w:p w14:paraId="7EFFD80F" w14:textId="6998B828" w:rsidR="003B04BB" w:rsidRDefault="00E25843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t|X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07A592FA" w14:textId="30767D16" w:rsidR="00666C3B" w:rsidRDefault="00666C3B" w:rsidP="00666C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0FFFC9B" wp14:editId="4CA9937A">
            <wp:extent cx="5943600" cy="46091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997B" w14:textId="0A72BC2F" w:rsidR="00B91016" w:rsidRDefault="00B91016" w:rsidP="00B9101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937691" w14:textId="2400FB35" w:rsidR="00666C3B" w:rsidRPr="000105DB" w:rsidRDefault="000105DB" w:rsidP="000105D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105D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Cox Proportional Hazards Model</w:t>
      </w:r>
    </w:p>
    <w:p w14:paraId="54B1E689" w14:textId="7FAFEEB0" w:rsidR="000105DB" w:rsidRDefault="006421B2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t|X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339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3399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FF3399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FF339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3399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βX</m:t>
              </m:r>
            </m:sup>
          </m:sSup>
        </m:oMath>
      </m:oMathPara>
    </w:p>
    <w:p w14:paraId="7E91BDD2" w14:textId="052B0777" w:rsidR="003B04BB" w:rsidRDefault="006421B2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baseline hazard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t</m:t>
            </m:r>
          </m:e>
        </m:d>
      </m:oMath>
      <w:r w:rsidR="004C2D89">
        <w:rPr>
          <w:rFonts w:ascii="Times New Roman" w:eastAsiaTheme="minorEastAsia" w:hAnsi="Times New Roman" w:cs="Times New Roman"/>
          <w:sz w:val="24"/>
          <w:szCs w:val="24"/>
        </w:rPr>
        <w:t xml:space="preserve"> is treated as a nuisance function and is left uncalculated  </w:t>
      </w:r>
    </w:p>
    <w:p w14:paraId="78F42CB9" w14:textId="5FA963A7" w:rsidR="004C2D89" w:rsidRDefault="004C2D89" w:rsidP="00D46EF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covariates affect the hazard function multiplicatively through the function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βX</m:t>
            </m:r>
          </m:sup>
        </m:sSup>
      </m:oMath>
    </w:p>
    <w:p w14:paraId="0060E78C" w14:textId="131B6305" w:rsidR="004C2D89" w:rsidRDefault="004C2D89" w:rsidP="004C2D89">
      <w:pPr>
        <w:tabs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semi-parametric model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baseline hazard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non-parametric </w:t>
      </w:r>
    </w:p>
    <w:p w14:paraId="1CB28498" w14:textId="6C0C18FF" w:rsidR="004C2D89" w:rsidRDefault="004C2D89" w:rsidP="004C2D89">
      <w:pPr>
        <w:tabs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D28AA">
        <w:rPr>
          <w:rFonts w:ascii="Times New Roman" w:eastAsiaTheme="minorEastAsia" w:hAnsi="Times New Roman" w:cs="Times New Roman"/>
          <w:sz w:val="24"/>
          <w:szCs w:val="24"/>
        </w:rPr>
        <w:t xml:space="preserve">effects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covariates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parametric </w:t>
      </w:r>
    </w:p>
    <w:p w14:paraId="465A4D3A" w14:textId="6F427BD5" w:rsidR="004C2D89" w:rsidRDefault="00E53C0D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suitable when parameter estimates of the covariates are more important than the shape of the hazard </w:t>
      </w:r>
    </w:p>
    <w:p w14:paraId="6495969C" w14:textId="259F7DF8" w:rsidR="00E62378" w:rsidRDefault="00E62378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fit by maximizing the partial likelihood function </w:t>
      </w:r>
    </w:p>
    <w:p w14:paraId="72B048F7" w14:textId="6FEC1C92" w:rsidR="00736DEB" w:rsidRDefault="00736DEB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010FC28" w14:textId="24FC7B65" w:rsidR="00736DEB" w:rsidRPr="00736DEB" w:rsidRDefault="00736DEB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36DEB">
        <w:rPr>
          <w:rFonts w:ascii="Times New Roman" w:eastAsiaTheme="minorEastAsia" w:hAnsi="Times New Roman" w:cs="Times New Roman"/>
          <w:sz w:val="24"/>
          <w:szCs w:val="24"/>
          <w:u w:val="single"/>
        </w:rPr>
        <w:t>Single Variable</w:t>
      </w:r>
    </w:p>
    <w:p w14:paraId="0A74495E" w14:textId="04E67EEF" w:rsidR="00414D45" w:rsidRDefault="00414D45" w:rsidP="00414D4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t|X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" w:name="_Hlk5902132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w:bookmarkEnd w:id="1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14:paraId="7E94529E" w14:textId="1FFF15DF" w:rsidR="00414D45" w:rsidRDefault="00414D45" w:rsidP="00414D45">
      <w:pPr>
        <w:tabs>
          <w:tab w:val="left" w:pos="288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t|X=0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baseline hazard for unexposed subjects </w:t>
      </w:r>
    </w:p>
    <w:p w14:paraId="035591E3" w14:textId="49FA1A4D" w:rsidR="00414D45" w:rsidRDefault="00414D45" w:rsidP="00DC77D7">
      <w:pPr>
        <w:tabs>
          <w:tab w:val="left" w:pos="288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t|X=1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baseline hazard for exposed subjects </w:t>
      </w:r>
    </w:p>
    <w:p w14:paraId="2348C45B" w14:textId="5DF329EA" w:rsidR="00414D45" w:rsidRDefault="004241E9" w:rsidP="00414D45">
      <w:pPr>
        <w:tabs>
          <w:tab w:val="left" w:pos="288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="00414D45">
        <w:rPr>
          <w:rFonts w:ascii="Times New Roman" w:eastAsiaTheme="minorEastAsia" w:hAnsi="Times New Roman" w:cs="Times New Roman"/>
          <w:sz w:val="24"/>
          <w:szCs w:val="24"/>
        </w:rPr>
        <w:tab/>
        <w:t xml:space="preserve">hazard ratio of exposed vs unexposed </w:t>
      </w:r>
    </w:p>
    <w:p w14:paraId="65E52852" w14:textId="342A288D" w:rsidR="00414D45" w:rsidRDefault="004241E9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p>
        </m:sSup>
      </m:oMath>
      <w:r w:rsidR="00DC77D7">
        <w:rPr>
          <w:rFonts w:ascii="Times New Roman" w:eastAsiaTheme="minorEastAsia" w:hAnsi="Times New Roman" w:cs="Times New Roman"/>
          <w:sz w:val="24"/>
          <w:szCs w:val="24"/>
        </w:rPr>
        <w:tab/>
        <w:t xml:space="preserve">hazard ratio comparing two specific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bookmarkStart w:id="2" w:name="_Hlk56383563"/>
    <w:p w14:paraId="56E30F7A" w14:textId="3CF2852B" w:rsidR="00DC77D7" w:rsidRDefault="004241E9" w:rsidP="00DC77D7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+1.96SE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p>
        </m:sSup>
      </m:oMath>
      <w:bookmarkEnd w:id="2"/>
      <w:r w:rsidR="00DC77D7">
        <w:rPr>
          <w:rFonts w:ascii="Times New Roman" w:eastAsiaTheme="minorEastAsia" w:hAnsi="Times New Roman" w:cs="Times New Roman"/>
          <w:sz w:val="24"/>
          <w:szCs w:val="24"/>
        </w:rPr>
        <w:tab/>
        <w:t xml:space="preserve">95% confidence interval </w:t>
      </w:r>
    </w:p>
    <w:p w14:paraId="6538F764" w14:textId="5577AA0B" w:rsidR="00DC77D7" w:rsidRDefault="00DC77D7" w:rsidP="00DC77D7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AC3455B" w14:textId="5A6F9A67" w:rsidR="00DC77D7" w:rsidRPr="00DC77D7" w:rsidRDefault="00DC77D7" w:rsidP="00DC77D7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DC77D7">
        <w:rPr>
          <w:rFonts w:ascii="Times New Roman" w:eastAsiaTheme="minorEastAsia" w:hAnsi="Times New Roman" w:cs="Times New Roman"/>
          <w:sz w:val="24"/>
          <w:szCs w:val="24"/>
          <w:u w:val="single"/>
        </w:rPr>
        <w:t>Multiple Covariates</w:t>
      </w:r>
    </w:p>
    <w:p w14:paraId="7B5750ED" w14:textId="0FE56684" w:rsidR="00DC77D7" w:rsidRPr="00DC77D7" w:rsidRDefault="00DC77D7" w:rsidP="00DC77D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" w:name="_Hlk59023514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sup>
          </m:sSup>
        </m:oMath>
      </m:oMathPara>
    </w:p>
    <w:bookmarkEnd w:id="3"/>
    <w:p w14:paraId="6E9A8A1A" w14:textId="6860139D" w:rsidR="00DC77D7" w:rsidRDefault="00DC77D7" w:rsidP="00DC7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time is in </w:t>
      </w:r>
      <w:r w:rsidR="00643398">
        <w:rPr>
          <w:rFonts w:ascii="Times New Roman" w:eastAsiaTheme="minorEastAsia" w:hAnsi="Times New Roman" w:cs="Times New Roman"/>
          <w:sz w:val="24"/>
          <w:szCs w:val="24"/>
        </w:rPr>
        <w:t xml:space="preserve">the baseline hazard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14:paraId="48DD5762" w14:textId="4C15A356" w:rsidR="00643398" w:rsidRDefault="00643398" w:rsidP="00DC7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covariates are in the exponentiated multiplier of the baseline hazard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14:paraId="05F65DFA" w14:textId="09D7BF09" w:rsidR="00643398" w:rsidRDefault="00643398" w:rsidP="00DC7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shape of the baseline hazard is undefined</w:t>
      </w:r>
    </w:p>
    <w:p w14:paraId="46F772B5" w14:textId="13CA94A8" w:rsidR="00643398" w:rsidRDefault="004241E9" w:rsidP="00643398">
      <w:pPr>
        <w:tabs>
          <w:tab w:val="left" w:pos="288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643398">
        <w:rPr>
          <w:rFonts w:ascii="Times New Roman" w:eastAsiaTheme="minorEastAsia" w:hAnsi="Times New Roman" w:cs="Times New Roman"/>
          <w:sz w:val="24"/>
          <w:szCs w:val="24"/>
        </w:rPr>
        <w:tab/>
        <w:t xml:space="preserve">subject with values of 0 for every covariate </w:t>
      </w:r>
    </w:p>
    <w:p w14:paraId="1F87DD95" w14:textId="6111FAB7" w:rsidR="00643398" w:rsidRDefault="004241E9" w:rsidP="00DC77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+...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p>
      </m:oMath>
      <w:r w:rsidR="00643398">
        <w:rPr>
          <w:rFonts w:ascii="Times New Roman" w:eastAsiaTheme="minorEastAsia" w:hAnsi="Times New Roman" w:cs="Times New Roman"/>
          <w:sz w:val="24"/>
          <w:szCs w:val="24"/>
        </w:rPr>
        <w:tab/>
        <w:t xml:space="preserve">all subjects’ hazard relative to the baseline hazard </w:t>
      </w:r>
    </w:p>
    <w:p w14:paraId="4FE091E4" w14:textId="7549C692" w:rsidR="00643398" w:rsidRDefault="00643398" w:rsidP="00DC77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53BAB6" w14:textId="77777777" w:rsidR="00643398" w:rsidRDefault="00643398" w:rsidP="00DC77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83386A" w14:textId="72B67AF6" w:rsidR="00DC77D7" w:rsidRPr="001B5A77" w:rsidRDefault="003D28AA" w:rsidP="001B5A77">
      <w:pPr>
        <w:tabs>
          <w:tab w:val="left" w:pos="2880"/>
          <w:tab w:val="left" w:pos="648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Testing </w:t>
      </w:r>
      <w:r w:rsidR="004D3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Proportional Hazards Assumption </w:t>
      </w:r>
    </w:p>
    <w:p w14:paraId="7ADECB56" w14:textId="0E474E72" w:rsidR="00FF70F6" w:rsidRPr="00FF70F6" w:rsidRDefault="00FF70F6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F70F6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Graphical </w:t>
      </w:r>
      <w:r w:rsidR="00545194">
        <w:rPr>
          <w:rFonts w:ascii="Times New Roman" w:eastAsiaTheme="minorEastAsia" w:hAnsi="Times New Roman" w:cs="Times New Roman"/>
          <w:sz w:val="24"/>
          <w:szCs w:val="24"/>
          <w:u w:val="single"/>
        </w:rPr>
        <w:t>Assessment</w:t>
      </w:r>
      <w:r w:rsidRPr="00FF70F6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14:paraId="344A477C" w14:textId="5D2DA114" w:rsidR="00FF70F6" w:rsidRDefault="00FF70F6" w:rsidP="00FF70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t|X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+βX</m:t>
          </m:r>
        </m:oMath>
      </m:oMathPara>
    </w:p>
    <w:p w14:paraId="241336CE" w14:textId="1631E72F" w:rsidR="003D28AA" w:rsidRDefault="00FF70F6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curves in plot of natural log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vs time are parallel for all values of X and separated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</w:p>
    <w:p w14:paraId="137EA98E" w14:textId="0DDB9E6F" w:rsidR="00FF70F6" w:rsidRDefault="00FF70F6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D59BDE6" w14:textId="4B9B3D2B" w:rsidR="00FF70F6" w:rsidRDefault="00FF70F6" w:rsidP="00E53C0D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t|X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+βX</m:t>
          </m:r>
        </m:oMath>
      </m:oMathPara>
    </w:p>
    <w:p w14:paraId="29D9BB40" w14:textId="6B9A7D5A" w:rsidR="00FF70F6" w:rsidRDefault="00B169AE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curves in plot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-log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t|X</m:t>
                    </m:r>
                  </m:e>
                </m:d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5194">
        <w:rPr>
          <w:rFonts w:ascii="Times New Roman" w:eastAsiaTheme="minorEastAsia" w:hAnsi="Times New Roman" w:cs="Times New Roman"/>
          <w:sz w:val="24"/>
          <w:szCs w:val="24"/>
        </w:rPr>
        <w:t xml:space="preserve">vs natural log of time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are parallel for all values of X and separated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</w:p>
    <w:p w14:paraId="20C7C588" w14:textId="2AF1C91A" w:rsidR="00545194" w:rsidRDefault="00545194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8BCA3FE" w14:textId="7BE7BAC5" w:rsidR="00545194" w:rsidRPr="00545194" w:rsidRDefault="00545194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45194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Schoenfeld Residuals </w:t>
      </w:r>
    </w:p>
    <w:p w14:paraId="41EC02BC" w14:textId="77777777" w:rsidR="00BD4D95" w:rsidRDefault="00BD4D95" w:rsidP="00BD4D95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8208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The proportional hazard assumption is satisfied </w:t>
      </w:r>
    </w:p>
    <w:p w14:paraId="1631ADDB" w14:textId="77777777" w:rsidR="00BD4D95" w:rsidRDefault="00BD4D95" w:rsidP="00BD4D95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8208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The proportional hazard assumption is not satisfied. </w:t>
      </w:r>
    </w:p>
    <w:p w14:paraId="0FF37B7B" w14:textId="32778725" w:rsidR="0099545F" w:rsidRDefault="004241E9" w:rsidP="0099545F">
      <w:pPr>
        <w:tabs>
          <w:tab w:val="left" w:pos="144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99545F">
        <w:rPr>
          <w:rFonts w:ascii="Times New Roman" w:eastAsiaTheme="minorEastAsia" w:hAnsi="Times New Roman" w:cs="Times New Roman"/>
          <w:sz w:val="24"/>
          <w:szCs w:val="24"/>
        </w:rPr>
        <w:tab/>
        <w:t xml:space="preserve">Schoenfeld residual for subject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99545F">
        <w:rPr>
          <w:rFonts w:ascii="Times New Roman" w:eastAsiaTheme="minorEastAsia" w:hAnsi="Times New Roman" w:cs="Times New Roman"/>
          <w:sz w:val="24"/>
          <w:szCs w:val="24"/>
        </w:rPr>
        <w:t xml:space="preserve"> who had an event at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14:paraId="6C10D0A7" w14:textId="7D974ECC" w:rsidR="00545194" w:rsidRDefault="004241E9" w:rsidP="0099545F">
      <w:pPr>
        <w:tabs>
          <w:tab w:val="left" w:pos="144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99545F">
        <w:rPr>
          <w:rFonts w:ascii="Times New Roman" w:eastAsiaTheme="minorEastAsia" w:hAnsi="Times New Roman" w:cs="Times New Roman"/>
          <w:sz w:val="24"/>
          <w:szCs w:val="24"/>
        </w:rPr>
        <w:tab/>
        <w:t xml:space="preserve">estimated mean of X based on the subjects at risk at time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14:paraId="0CC2FC13" w14:textId="1C6EB921" w:rsidR="00545194" w:rsidRDefault="0099545F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scaled Schoenfeld residuals should be uncorrelated with time </w:t>
      </w:r>
    </w:p>
    <w:p w14:paraId="5601250E" w14:textId="16BB25FC" w:rsidR="0099545F" w:rsidRDefault="0099545F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curve of covariate vs time should be approximately a horizontal line </w:t>
      </w:r>
    </w:p>
    <w:p w14:paraId="0F27F81B" w14:textId="77777777" w:rsidR="0099545F" w:rsidRDefault="0099545F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B32E2F5" w14:textId="24CE087A" w:rsidR="0099545F" w:rsidRPr="0099545F" w:rsidRDefault="0099545F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9545F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Time-Varying Effects</w:t>
      </w:r>
    </w:p>
    <w:p w14:paraId="0AE76FF2" w14:textId="5D903B98" w:rsidR="00BD4D95" w:rsidRDefault="00BD4D95" w:rsidP="00253163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8208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253163">
        <w:rPr>
          <w:rFonts w:ascii="Times New Roman" w:eastAsiaTheme="minorEastAsia" w:hAnsi="Times New Roman" w:cs="Times New Roman"/>
          <w:sz w:val="24"/>
          <w:szCs w:val="24"/>
        </w:rPr>
        <w:t xml:space="preserve"> is not a linear function of time.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proportional hazard assumption is satisfied </w:t>
      </w:r>
    </w:p>
    <w:p w14:paraId="6BBE5208" w14:textId="24DEDD85" w:rsidR="00BD4D95" w:rsidRDefault="00BD4D95" w:rsidP="00BD4D95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8208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253163">
        <w:rPr>
          <w:rFonts w:ascii="Times New Roman" w:eastAsiaTheme="minorEastAsia" w:hAnsi="Times New Roman" w:cs="Times New Roman"/>
          <w:sz w:val="24"/>
          <w:szCs w:val="24"/>
        </w:rPr>
        <w:t xml:space="preserve"> is a linear function of time.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proportional hazard assumption is not satisfied. </w:t>
      </w:r>
    </w:p>
    <w:p w14:paraId="4FD2FA3D" w14:textId="77777777" w:rsidR="00BD4D95" w:rsidRDefault="00BD4D95" w:rsidP="00BD4D95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357AFE8" w14:textId="66F99502" w:rsidR="007631FC" w:rsidRDefault="007631FC" w:rsidP="00B169AE">
      <w:pPr>
        <w:tabs>
          <w:tab w:val="left" w:pos="2880"/>
          <w:tab w:val="left" w:pos="432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fit a model with time-varying effects, allowing coefficients to change with time, approximated by time-varying covariates </w:t>
      </w:r>
    </w:p>
    <w:p w14:paraId="7DB74BA1" w14:textId="1629D04E" w:rsidR="0099545F" w:rsidRDefault="007631FC" w:rsidP="002E6F86">
      <w:pPr>
        <w:tabs>
          <w:tab w:val="left" w:pos="2880"/>
          <w:tab w:val="left" w:pos="432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time-varying effect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E6F86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a variable changes as a function of time  </w:t>
      </w:r>
    </w:p>
    <w:p w14:paraId="065C98EE" w14:textId="7E3979A6" w:rsidR="007631FC" w:rsidRDefault="007631FC" w:rsidP="00B169AE">
      <w:pPr>
        <w:tabs>
          <w:tab w:val="left" w:pos="2880"/>
          <w:tab w:val="left" w:pos="432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time-varying covariate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331BE">
        <w:rPr>
          <w:rFonts w:ascii="Times New Roman" w:eastAsiaTheme="minorEastAsia" w:hAnsi="Times New Roman" w:cs="Times New Roman"/>
          <w:sz w:val="24"/>
          <w:szCs w:val="24"/>
        </w:rPr>
        <w:t>variable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changes as a function of time</w:t>
      </w:r>
    </w:p>
    <w:p w14:paraId="7DFCD162" w14:textId="77777777" w:rsidR="00134053" w:rsidRDefault="00134053" w:rsidP="00B169AE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10B4FB7" w14:textId="79F1CD8E" w:rsidR="007631FC" w:rsidRDefault="00345D37" w:rsidP="008B6D09">
      <w:pPr>
        <w:tabs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β=a+bt</m:t>
          </m:r>
        </m:oMath>
      </m:oMathPara>
    </w:p>
    <w:p w14:paraId="5EA95A64" w14:textId="40BE88CB" w:rsidR="00345D37" w:rsidRDefault="00345D37" w:rsidP="00345D3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t|X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aX+btX</m:t>
              </m:r>
            </m:sup>
          </m:sSup>
        </m:oMath>
      </m:oMathPara>
    </w:p>
    <w:p w14:paraId="7787D467" w14:textId="77777777" w:rsidR="00F36752" w:rsidRDefault="006331BE" w:rsidP="008B6D09">
      <w:pPr>
        <w:tabs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model includes an interaction term between time and variable</w:t>
      </w:r>
    </w:p>
    <w:p w14:paraId="2419A7C2" w14:textId="13C64CB4" w:rsidR="0099545F" w:rsidRDefault="00F36752" w:rsidP="00134053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interaction term is not 0, then </w:t>
      </w:r>
      <w:r w:rsidR="00BD4D95">
        <w:rPr>
          <w:rFonts w:ascii="Times New Roman" w:eastAsiaTheme="minorEastAsia" w:hAnsi="Times New Roman" w:cs="Times New Roman"/>
          <w:sz w:val="24"/>
          <w:szCs w:val="24"/>
        </w:rPr>
        <w:t>the corresponding term fails the proportional hazard function and</w:t>
      </w:r>
      <w:r w:rsidR="00633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 w:rsidR="007B4F54">
        <w:rPr>
          <w:rFonts w:ascii="Times New Roman" w:eastAsiaTheme="minorEastAsia" w:hAnsi="Times New Roman" w:cs="Times New Roman"/>
          <w:sz w:val="24"/>
          <w:szCs w:val="24"/>
        </w:rPr>
        <w:t xml:space="preserve">linear </w:t>
      </w:r>
      <w:r>
        <w:rPr>
          <w:rFonts w:ascii="Times New Roman" w:eastAsiaTheme="minorEastAsia" w:hAnsi="Times New Roman" w:cs="Times New Roman"/>
          <w:sz w:val="24"/>
          <w:szCs w:val="24"/>
        </w:rPr>
        <w:t>function of time</w:t>
      </w:r>
    </w:p>
    <w:p w14:paraId="28448F8B" w14:textId="69439592" w:rsidR="00134053" w:rsidRDefault="00134053" w:rsidP="00134053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CDE637" w14:textId="5605C690" w:rsidR="00134053" w:rsidRDefault="00134053" w:rsidP="00134053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69F6272" w14:textId="484465E6" w:rsidR="00134053" w:rsidRPr="00134053" w:rsidRDefault="00134053" w:rsidP="00134053">
      <w:pPr>
        <w:tabs>
          <w:tab w:val="left" w:pos="2880"/>
          <w:tab w:val="left" w:pos="648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34053">
        <w:rPr>
          <w:rFonts w:ascii="Times New Roman" w:eastAsiaTheme="minorEastAsia" w:hAnsi="Times New Roman" w:cs="Times New Roman"/>
          <w:b/>
          <w:bCs/>
          <w:sz w:val="24"/>
          <w:szCs w:val="24"/>
        </w:rPr>
        <w:t>Accounting for Non-Proportional Hazards</w:t>
      </w:r>
    </w:p>
    <w:p w14:paraId="089EA5ED" w14:textId="19DA497F" w:rsidR="001E5927" w:rsidRPr="00CD7A23" w:rsidRDefault="00CD7A23" w:rsidP="00134053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D7A23">
        <w:rPr>
          <w:rFonts w:ascii="Times New Roman" w:eastAsiaTheme="minorEastAsia" w:hAnsi="Times New Roman" w:cs="Times New Roman"/>
          <w:sz w:val="24"/>
          <w:szCs w:val="24"/>
          <w:u w:val="single"/>
        </w:rPr>
        <w:t>Stratified Analysis</w:t>
      </w:r>
    </w:p>
    <w:p w14:paraId="690A185B" w14:textId="23ED5AA8" w:rsidR="00CD7A23" w:rsidRDefault="00CD7A23" w:rsidP="00134053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variable failing proportional hazards assumption </w:t>
      </w:r>
      <w:r w:rsidR="006B5521">
        <w:rPr>
          <w:rFonts w:ascii="Times New Roman" w:eastAsiaTheme="minorEastAsia" w:hAnsi="Times New Roman" w:cs="Times New Roman"/>
          <w:sz w:val="24"/>
          <w:szCs w:val="24"/>
        </w:rPr>
        <w:t xml:space="preserve">aren’t of interest </w:t>
      </w:r>
    </w:p>
    <w:p w14:paraId="0A6D72DD" w14:textId="0390C985" w:rsidR="006B5521" w:rsidRDefault="00EA43BA" w:rsidP="00EA43BA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stratum has the same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6B55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but different baseline hazard </w:t>
      </w:r>
    </w:p>
    <w:p w14:paraId="10C3CBB3" w14:textId="3D1520B1" w:rsidR="006B5521" w:rsidRDefault="006B5521" w:rsidP="006B5521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effect of the variable is now part of the baseline hazard</w:t>
      </w:r>
      <w:r w:rsidR="00EA43BA">
        <w:rPr>
          <w:rFonts w:ascii="Times New Roman" w:eastAsiaTheme="minorEastAsia" w:hAnsi="Times New Roman" w:cs="Times New Roman"/>
          <w:sz w:val="24"/>
          <w:szCs w:val="24"/>
        </w:rPr>
        <w:t xml:space="preserve">, which is not estimated </w:t>
      </w:r>
    </w:p>
    <w:p w14:paraId="2F6DA9C5" w14:textId="742D620A" w:rsidR="002D540D" w:rsidRDefault="002D540D" w:rsidP="002D540D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cannot use the model to </w:t>
      </w:r>
      <w:r w:rsidR="00602934">
        <w:rPr>
          <w:rFonts w:ascii="Times New Roman" w:eastAsiaTheme="minorEastAsia" w:hAnsi="Times New Roman" w:cs="Times New Roman"/>
          <w:sz w:val="24"/>
          <w:szCs w:val="24"/>
        </w:rPr>
        <w:t>calculate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hazard ratio </w:t>
      </w:r>
      <w:r w:rsidR="00602934">
        <w:rPr>
          <w:rFonts w:ascii="Times New Roman" w:eastAsiaTheme="minorEastAsia" w:hAnsi="Times New Roman" w:cs="Times New Roman"/>
          <w:sz w:val="24"/>
          <w:szCs w:val="24"/>
        </w:rPr>
        <w:t>between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subjects in different strata </w:t>
      </w:r>
    </w:p>
    <w:p w14:paraId="42CA6751" w14:textId="6B055405" w:rsidR="00D11C8D" w:rsidRDefault="00D11C8D" w:rsidP="00D11C8D">
      <w:pPr>
        <w:tabs>
          <w:tab w:val="left" w:pos="1440"/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variable is continuous, stratify it using a categorical variable and include the continuous variable as a covariate in the model to account for residual association within the strata</w:t>
      </w:r>
    </w:p>
    <w:p w14:paraId="17C52146" w14:textId="77777777" w:rsidR="006B5521" w:rsidRDefault="006B5521" w:rsidP="006B5521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A4505EA" w14:textId="23DC3252" w:rsidR="00CD7A23" w:rsidRDefault="006B5521" w:rsidP="006B5521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Stratum 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sup>
        </m:sSup>
      </m:oMath>
    </w:p>
    <w:p w14:paraId="4B465440" w14:textId="340AC7AF" w:rsidR="006B5521" w:rsidRDefault="006B5521" w:rsidP="006B5521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Stratum 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sup>
        </m:sSup>
      </m:oMath>
    </w:p>
    <w:p w14:paraId="13307150" w14:textId="134A5014" w:rsidR="00134053" w:rsidRDefault="00EA43BA" w:rsidP="00EA43BA">
      <w:pPr>
        <w:tabs>
          <w:tab w:val="left" w:pos="6480"/>
        </w:tabs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C374519" wp14:editId="27A32203">
            <wp:extent cx="4572000" cy="31895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C0A5" w14:textId="4A5FA457" w:rsidR="002D20E4" w:rsidRDefault="002D20E4" w:rsidP="002D20E4">
      <w:pPr>
        <w:tabs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hazard ratio for the disease when comparing exposed subjects to unexposed subjects within the same stratum is. </w:t>
      </w:r>
    </w:p>
    <w:p w14:paraId="60641FAB" w14:textId="51A81EFF" w:rsidR="002D540D" w:rsidRPr="002D540D" w:rsidRDefault="002D540D" w:rsidP="002D540D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2D540D">
        <w:rPr>
          <w:rFonts w:ascii="Times New Roman" w:eastAsiaTheme="minorEastAsia" w:hAnsi="Times New Roman" w:cs="Times New Roman"/>
          <w:sz w:val="24"/>
          <w:szCs w:val="24"/>
          <w:u w:val="single"/>
        </w:rPr>
        <w:t>Time-Dependent Variable</w:t>
      </w:r>
    </w:p>
    <w:p w14:paraId="5B993FD5" w14:textId="77777777" w:rsidR="00AD7C62" w:rsidRDefault="00AD7C62" w:rsidP="00AD7C62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variables failing the proportional hazards assumption are of interest</w:t>
      </w:r>
    </w:p>
    <w:p w14:paraId="533B0420" w14:textId="0DB2E089" w:rsidR="00AD7C62" w:rsidRDefault="00AD7C62" w:rsidP="00AD7C62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include interaction term between variable and time in model </w:t>
      </w:r>
    </w:p>
    <w:p w14:paraId="0E59B81A" w14:textId="31333258" w:rsidR="00E92136" w:rsidRDefault="00E92136" w:rsidP="00E9213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t|X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aX+btX</m:t>
              </m:r>
            </m:sup>
          </m:sSup>
        </m:oMath>
      </m:oMathPara>
    </w:p>
    <w:p w14:paraId="225CA9EF" w14:textId="41A1CC36" w:rsidR="00AD7C62" w:rsidRDefault="008B6D09" w:rsidP="00F54F9B">
      <w:pPr>
        <w:tabs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a+bt</m:t>
                  </m:r>
                </m:e>
              </m:d>
            </m:sup>
          </m:sSup>
        </m:oMath>
      </m:oMathPara>
    </w:p>
    <w:p w14:paraId="2255D3B9" w14:textId="0383CBD2" w:rsidR="002D540D" w:rsidRDefault="00F54F9B" w:rsidP="00F54F9B">
      <w:pPr>
        <w:tabs>
          <w:tab w:val="left" w:pos="1440"/>
          <w:tab w:val="left" w:pos="2880"/>
          <w:tab w:val="left" w:pos="648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CE5E44B" wp14:editId="64E930D8">
            <wp:extent cx="4572000" cy="31285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31D8" w14:textId="77777777" w:rsidR="00F54F9B" w:rsidRDefault="00F54F9B" w:rsidP="00F54F9B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hazard ratio comparing exposed to unexposed changes over time </w:t>
      </w:r>
    </w:p>
    <w:p w14:paraId="0E6CE40B" w14:textId="77777777" w:rsidR="00F54F9B" w:rsidRDefault="00F54F9B" w:rsidP="00F54F9B">
      <w:pPr>
        <w:tabs>
          <w:tab w:val="left" w:pos="2880"/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over time, the effect of the variable on the outcome decreases </w:t>
      </w:r>
    </w:p>
    <w:p w14:paraId="722EEB5D" w14:textId="14E4FD14" w:rsidR="00F54F9B" w:rsidRDefault="00F54F9B" w:rsidP="00F54F9B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FCDB6DE" w14:textId="01ED2AE2" w:rsidR="00253163" w:rsidRDefault="00253163" w:rsidP="00F54F9B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292D77A" w14:textId="77777777" w:rsidR="00253163" w:rsidRDefault="00253163" w:rsidP="00F54F9B">
      <w:pPr>
        <w:tabs>
          <w:tab w:val="left" w:pos="1440"/>
          <w:tab w:val="left" w:pos="2880"/>
          <w:tab w:val="left" w:pos="648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2306F0D" w14:textId="27213092" w:rsidR="002D540D" w:rsidRDefault="002D540D" w:rsidP="002D20E4">
      <w:pPr>
        <w:tabs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F512BA1" w14:textId="77777777" w:rsidR="002D540D" w:rsidRPr="00D46EF3" w:rsidRDefault="002D540D" w:rsidP="002D20E4">
      <w:pPr>
        <w:tabs>
          <w:tab w:val="left" w:pos="648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2D540D" w:rsidRPr="00D46EF3" w:rsidSect="007B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46307"/>
    <w:multiLevelType w:val="hybridMultilevel"/>
    <w:tmpl w:val="5BF2E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C0A56"/>
    <w:multiLevelType w:val="hybridMultilevel"/>
    <w:tmpl w:val="6F0A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EB"/>
    <w:rsid w:val="00001E76"/>
    <w:rsid w:val="000105DB"/>
    <w:rsid w:val="000171F3"/>
    <w:rsid w:val="00020317"/>
    <w:rsid w:val="00021E03"/>
    <w:rsid w:val="00030115"/>
    <w:rsid w:val="00032E45"/>
    <w:rsid w:val="0003380A"/>
    <w:rsid w:val="0003672A"/>
    <w:rsid w:val="00041163"/>
    <w:rsid w:val="00047724"/>
    <w:rsid w:val="00056A64"/>
    <w:rsid w:val="00057338"/>
    <w:rsid w:val="0006378B"/>
    <w:rsid w:val="000736D1"/>
    <w:rsid w:val="00073782"/>
    <w:rsid w:val="000864FA"/>
    <w:rsid w:val="00090F64"/>
    <w:rsid w:val="00092B5E"/>
    <w:rsid w:val="00097230"/>
    <w:rsid w:val="000A039C"/>
    <w:rsid w:val="000A18F8"/>
    <w:rsid w:val="000A54AF"/>
    <w:rsid w:val="000A54E7"/>
    <w:rsid w:val="000B227F"/>
    <w:rsid w:val="000B4CF9"/>
    <w:rsid w:val="000D7919"/>
    <w:rsid w:val="000E03EC"/>
    <w:rsid w:val="000E057B"/>
    <w:rsid w:val="000E2DB5"/>
    <w:rsid w:val="000E702B"/>
    <w:rsid w:val="000F06FA"/>
    <w:rsid w:val="000F24A7"/>
    <w:rsid w:val="000F462C"/>
    <w:rsid w:val="000F4754"/>
    <w:rsid w:val="000F6059"/>
    <w:rsid w:val="00110757"/>
    <w:rsid w:val="001164C5"/>
    <w:rsid w:val="00117895"/>
    <w:rsid w:val="0012357A"/>
    <w:rsid w:val="00124085"/>
    <w:rsid w:val="00125752"/>
    <w:rsid w:val="00131CF9"/>
    <w:rsid w:val="00134053"/>
    <w:rsid w:val="00136397"/>
    <w:rsid w:val="00137A42"/>
    <w:rsid w:val="00140FD4"/>
    <w:rsid w:val="0014280C"/>
    <w:rsid w:val="00143CD2"/>
    <w:rsid w:val="00147EFC"/>
    <w:rsid w:val="00151112"/>
    <w:rsid w:val="00151DD0"/>
    <w:rsid w:val="00161650"/>
    <w:rsid w:val="00167913"/>
    <w:rsid w:val="00177F27"/>
    <w:rsid w:val="0019419D"/>
    <w:rsid w:val="001A5BA9"/>
    <w:rsid w:val="001A72BE"/>
    <w:rsid w:val="001B5A77"/>
    <w:rsid w:val="001C100A"/>
    <w:rsid w:val="001C6CEB"/>
    <w:rsid w:val="001D4430"/>
    <w:rsid w:val="001D4B84"/>
    <w:rsid w:val="001D5700"/>
    <w:rsid w:val="001D6870"/>
    <w:rsid w:val="001D72C2"/>
    <w:rsid w:val="001E5927"/>
    <w:rsid w:val="001E626E"/>
    <w:rsid w:val="001F611D"/>
    <w:rsid w:val="00210DA1"/>
    <w:rsid w:val="00221CBF"/>
    <w:rsid w:val="002244A2"/>
    <w:rsid w:val="002445DB"/>
    <w:rsid w:val="00244662"/>
    <w:rsid w:val="00253163"/>
    <w:rsid w:val="0027170C"/>
    <w:rsid w:val="0027203A"/>
    <w:rsid w:val="00273AD9"/>
    <w:rsid w:val="00275DF0"/>
    <w:rsid w:val="00282232"/>
    <w:rsid w:val="00294F0F"/>
    <w:rsid w:val="002973E7"/>
    <w:rsid w:val="002A1C60"/>
    <w:rsid w:val="002A2374"/>
    <w:rsid w:val="002A788F"/>
    <w:rsid w:val="002B2853"/>
    <w:rsid w:val="002B2DF8"/>
    <w:rsid w:val="002B3570"/>
    <w:rsid w:val="002C30DE"/>
    <w:rsid w:val="002D20E4"/>
    <w:rsid w:val="002D31C1"/>
    <w:rsid w:val="002D540D"/>
    <w:rsid w:val="002D7DC1"/>
    <w:rsid w:val="002E03D3"/>
    <w:rsid w:val="002E0F3F"/>
    <w:rsid w:val="002E666D"/>
    <w:rsid w:val="002E6F86"/>
    <w:rsid w:val="002F152C"/>
    <w:rsid w:val="00302346"/>
    <w:rsid w:val="0030596C"/>
    <w:rsid w:val="003064C8"/>
    <w:rsid w:val="003149C8"/>
    <w:rsid w:val="00322BF3"/>
    <w:rsid w:val="00323D91"/>
    <w:rsid w:val="00325B47"/>
    <w:rsid w:val="00327C5C"/>
    <w:rsid w:val="00333523"/>
    <w:rsid w:val="00334D1B"/>
    <w:rsid w:val="00345D37"/>
    <w:rsid w:val="00350666"/>
    <w:rsid w:val="00350B4B"/>
    <w:rsid w:val="003527B7"/>
    <w:rsid w:val="0036084D"/>
    <w:rsid w:val="00367907"/>
    <w:rsid w:val="0037356C"/>
    <w:rsid w:val="003759D0"/>
    <w:rsid w:val="00383F82"/>
    <w:rsid w:val="00384235"/>
    <w:rsid w:val="0039548A"/>
    <w:rsid w:val="003967EC"/>
    <w:rsid w:val="003A0249"/>
    <w:rsid w:val="003A1AC9"/>
    <w:rsid w:val="003A6BF1"/>
    <w:rsid w:val="003B04BB"/>
    <w:rsid w:val="003B0D2F"/>
    <w:rsid w:val="003B34F3"/>
    <w:rsid w:val="003D28AA"/>
    <w:rsid w:val="003D6AB9"/>
    <w:rsid w:val="003D6D67"/>
    <w:rsid w:val="003E2326"/>
    <w:rsid w:val="003E2E60"/>
    <w:rsid w:val="003E2E87"/>
    <w:rsid w:val="003F0062"/>
    <w:rsid w:val="003F00A0"/>
    <w:rsid w:val="003F6CA3"/>
    <w:rsid w:val="003F70B2"/>
    <w:rsid w:val="003F74E7"/>
    <w:rsid w:val="00414D45"/>
    <w:rsid w:val="00416AF5"/>
    <w:rsid w:val="00417B05"/>
    <w:rsid w:val="004241E9"/>
    <w:rsid w:val="00425A64"/>
    <w:rsid w:val="00442279"/>
    <w:rsid w:val="00450803"/>
    <w:rsid w:val="0045371A"/>
    <w:rsid w:val="00457A0A"/>
    <w:rsid w:val="00457A20"/>
    <w:rsid w:val="004676E2"/>
    <w:rsid w:val="00474BE5"/>
    <w:rsid w:val="00486DF3"/>
    <w:rsid w:val="004913EF"/>
    <w:rsid w:val="004916F5"/>
    <w:rsid w:val="00493FCC"/>
    <w:rsid w:val="00495B4A"/>
    <w:rsid w:val="004A70CB"/>
    <w:rsid w:val="004C2B67"/>
    <w:rsid w:val="004C2D89"/>
    <w:rsid w:val="004C511F"/>
    <w:rsid w:val="004D3600"/>
    <w:rsid w:val="004D5D91"/>
    <w:rsid w:val="004F0785"/>
    <w:rsid w:val="004F095D"/>
    <w:rsid w:val="004F1770"/>
    <w:rsid w:val="004F569E"/>
    <w:rsid w:val="004F7395"/>
    <w:rsid w:val="00504641"/>
    <w:rsid w:val="005162F8"/>
    <w:rsid w:val="005216D5"/>
    <w:rsid w:val="00530795"/>
    <w:rsid w:val="00531EC7"/>
    <w:rsid w:val="005353F8"/>
    <w:rsid w:val="00535A42"/>
    <w:rsid w:val="00545194"/>
    <w:rsid w:val="00555980"/>
    <w:rsid w:val="0056527F"/>
    <w:rsid w:val="00571A75"/>
    <w:rsid w:val="005761A1"/>
    <w:rsid w:val="0058437F"/>
    <w:rsid w:val="005862CC"/>
    <w:rsid w:val="005922E7"/>
    <w:rsid w:val="005B10D9"/>
    <w:rsid w:val="005B6C78"/>
    <w:rsid w:val="005B6F58"/>
    <w:rsid w:val="005B700F"/>
    <w:rsid w:val="005B79BA"/>
    <w:rsid w:val="005C47E8"/>
    <w:rsid w:val="005C7119"/>
    <w:rsid w:val="005D3240"/>
    <w:rsid w:val="005D4A5A"/>
    <w:rsid w:val="005D5C84"/>
    <w:rsid w:val="005D5F1B"/>
    <w:rsid w:val="005E48B9"/>
    <w:rsid w:val="006018CE"/>
    <w:rsid w:val="00602934"/>
    <w:rsid w:val="00607342"/>
    <w:rsid w:val="00617E3C"/>
    <w:rsid w:val="00621599"/>
    <w:rsid w:val="0062172C"/>
    <w:rsid w:val="0062555C"/>
    <w:rsid w:val="0063267A"/>
    <w:rsid w:val="006331BE"/>
    <w:rsid w:val="006346F7"/>
    <w:rsid w:val="00636E7E"/>
    <w:rsid w:val="006421B2"/>
    <w:rsid w:val="00643398"/>
    <w:rsid w:val="0064646A"/>
    <w:rsid w:val="00661BCF"/>
    <w:rsid w:val="00666C3B"/>
    <w:rsid w:val="006752C7"/>
    <w:rsid w:val="0067667D"/>
    <w:rsid w:val="006768F7"/>
    <w:rsid w:val="00677F74"/>
    <w:rsid w:val="00686E52"/>
    <w:rsid w:val="006871D7"/>
    <w:rsid w:val="00696E08"/>
    <w:rsid w:val="00696E6B"/>
    <w:rsid w:val="006A0B91"/>
    <w:rsid w:val="006A19EA"/>
    <w:rsid w:val="006B2202"/>
    <w:rsid w:val="006B5521"/>
    <w:rsid w:val="006B7DB0"/>
    <w:rsid w:val="006C0C5D"/>
    <w:rsid w:val="006C1717"/>
    <w:rsid w:val="006C3951"/>
    <w:rsid w:val="006C4816"/>
    <w:rsid w:val="006D45E7"/>
    <w:rsid w:val="006E3725"/>
    <w:rsid w:val="006E4868"/>
    <w:rsid w:val="006F65C1"/>
    <w:rsid w:val="00700490"/>
    <w:rsid w:val="007008FB"/>
    <w:rsid w:val="00703AF7"/>
    <w:rsid w:val="00710CBA"/>
    <w:rsid w:val="007154AC"/>
    <w:rsid w:val="007217BC"/>
    <w:rsid w:val="00735032"/>
    <w:rsid w:val="00736DEB"/>
    <w:rsid w:val="00737FAD"/>
    <w:rsid w:val="00737FEF"/>
    <w:rsid w:val="007510F8"/>
    <w:rsid w:val="00754D31"/>
    <w:rsid w:val="007631FC"/>
    <w:rsid w:val="00782C1F"/>
    <w:rsid w:val="007836EF"/>
    <w:rsid w:val="007947AD"/>
    <w:rsid w:val="0079551A"/>
    <w:rsid w:val="007A0371"/>
    <w:rsid w:val="007A0C42"/>
    <w:rsid w:val="007A418C"/>
    <w:rsid w:val="007B06D1"/>
    <w:rsid w:val="007B4F54"/>
    <w:rsid w:val="007B5FD7"/>
    <w:rsid w:val="007B7981"/>
    <w:rsid w:val="007D07F1"/>
    <w:rsid w:val="007D33AD"/>
    <w:rsid w:val="007D5F58"/>
    <w:rsid w:val="007E397C"/>
    <w:rsid w:val="007E591A"/>
    <w:rsid w:val="007E68F2"/>
    <w:rsid w:val="007F5B96"/>
    <w:rsid w:val="007F7908"/>
    <w:rsid w:val="00812E7D"/>
    <w:rsid w:val="008167AA"/>
    <w:rsid w:val="00820830"/>
    <w:rsid w:val="00827B2F"/>
    <w:rsid w:val="00830473"/>
    <w:rsid w:val="00830BB9"/>
    <w:rsid w:val="008378FC"/>
    <w:rsid w:val="00846C64"/>
    <w:rsid w:val="00851AB0"/>
    <w:rsid w:val="00853B07"/>
    <w:rsid w:val="00856C65"/>
    <w:rsid w:val="0086438C"/>
    <w:rsid w:val="0087410A"/>
    <w:rsid w:val="00885660"/>
    <w:rsid w:val="00886F74"/>
    <w:rsid w:val="0089008A"/>
    <w:rsid w:val="00892027"/>
    <w:rsid w:val="00896193"/>
    <w:rsid w:val="008A2F13"/>
    <w:rsid w:val="008B6D09"/>
    <w:rsid w:val="008B7D4C"/>
    <w:rsid w:val="008C04D0"/>
    <w:rsid w:val="008C2F28"/>
    <w:rsid w:val="008C3CA4"/>
    <w:rsid w:val="008C51E6"/>
    <w:rsid w:val="008C7CAF"/>
    <w:rsid w:val="008D5079"/>
    <w:rsid w:val="008F2DCA"/>
    <w:rsid w:val="008F5185"/>
    <w:rsid w:val="009049B2"/>
    <w:rsid w:val="0090758F"/>
    <w:rsid w:val="00907E2D"/>
    <w:rsid w:val="00907F64"/>
    <w:rsid w:val="00912615"/>
    <w:rsid w:val="00912ED9"/>
    <w:rsid w:val="00917BB0"/>
    <w:rsid w:val="009212F9"/>
    <w:rsid w:val="00922FF2"/>
    <w:rsid w:val="00926F1F"/>
    <w:rsid w:val="00940696"/>
    <w:rsid w:val="0095333F"/>
    <w:rsid w:val="00954DC4"/>
    <w:rsid w:val="009557D8"/>
    <w:rsid w:val="00955E5F"/>
    <w:rsid w:val="00956CB1"/>
    <w:rsid w:val="00960CF4"/>
    <w:rsid w:val="0096316B"/>
    <w:rsid w:val="009775D2"/>
    <w:rsid w:val="00985EC4"/>
    <w:rsid w:val="009876F7"/>
    <w:rsid w:val="00994756"/>
    <w:rsid w:val="00994A4C"/>
    <w:rsid w:val="0099545F"/>
    <w:rsid w:val="00997C31"/>
    <w:rsid w:val="00997D03"/>
    <w:rsid w:val="009A25D5"/>
    <w:rsid w:val="009A50EA"/>
    <w:rsid w:val="009B3C20"/>
    <w:rsid w:val="009C0583"/>
    <w:rsid w:val="009E547E"/>
    <w:rsid w:val="009F5C58"/>
    <w:rsid w:val="00A01957"/>
    <w:rsid w:val="00A07E8B"/>
    <w:rsid w:val="00A10B73"/>
    <w:rsid w:val="00A15BD1"/>
    <w:rsid w:val="00A21C54"/>
    <w:rsid w:val="00A253E8"/>
    <w:rsid w:val="00A354B5"/>
    <w:rsid w:val="00A6517A"/>
    <w:rsid w:val="00A66360"/>
    <w:rsid w:val="00A70D6C"/>
    <w:rsid w:val="00A96E7F"/>
    <w:rsid w:val="00AA1E06"/>
    <w:rsid w:val="00AB04F6"/>
    <w:rsid w:val="00AB095B"/>
    <w:rsid w:val="00AC58AF"/>
    <w:rsid w:val="00AC7413"/>
    <w:rsid w:val="00AD36F4"/>
    <w:rsid w:val="00AD69A3"/>
    <w:rsid w:val="00AD7C62"/>
    <w:rsid w:val="00AE0595"/>
    <w:rsid w:val="00AE2119"/>
    <w:rsid w:val="00AE3079"/>
    <w:rsid w:val="00AF4072"/>
    <w:rsid w:val="00AF69F5"/>
    <w:rsid w:val="00B149A5"/>
    <w:rsid w:val="00B169AE"/>
    <w:rsid w:val="00B31280"/>
    <w:rsid w:val="00B549C9"/>
    <w:rsid w:val="00B5650B"/>
    <w:rsid w:val="00B61FEC"/>
    <w:rsid w:val="00B80D94"/>
    <w:rsid w:val="00B85038"/>
    <w:rsid w:val="00B909B5"/>
    <w:rsid w:val="00B91016"/>
    <w:rsid w:val="00B94047"/>
    <w:rsid w:val="00BA084A"/>
    <w:rsid w:val="00BA1D16"/>
    <w:rsid w:val="00BA7B84"/>
    <w:rsid w:val="00BB71FA"/>
    <w:rsid w:val="00BB7A86"/>
    <w:rsid w:val="00BC02ED"/>
    <w:rsid w:val="00BC6EA8"/>
    <w:rsid w:val="00BD0A51"/>
    <w:rsid w:val="00BD4D95"/>
    <w:rsid w:val="00BE52B2"/>
    <w:rsid w:val="00BF761C"/>
    <w:rsid w:val="00C04048"/>
    <w:rsid w:val="00C07EB6"/>
    <w:rsid w:val="00C14478"/>
    <w:rsid w:val="00C14CEF"/>
    <w:rsid w:val="00C32360"/>
    <w:rsid w:val="00C34C74"/>
    <w:rsid w:val="00C4103F"/>
    <w:rsid w:val="00C47B13"/>
    <w:rsid w:val="00C51CF4"/>
    <w:rsid w:val="00C6656A"/>
    <w:rsid w:val="00C76026"/>
    <w:rsid w:val="00C84CBC"/>
    <w:rsid w:val="00C87ED3"/>
    <w:rsid w:val="00C97350"/>
    <w:rsid w:val="00CA23AB"/>
    <w:rsid w:val="00CB1ADB"/>
    <w:rsid w:val="00CB3332"/>
    <w:rsid w:val="00CB3832"/>
    <w:rsid w:val="00CC23B0"/>
    <w:rsid w:val="00CD6B94"/>
    <w:rsid w:val="00CD7A23"/>
    <w:rsid w:val="00CE412D"/>
    <w:rsid w:val="00CE7710"/>
    <w:rsid w:val="00CF2382"/>
    <w:rsid w:val="00CF7E28"/>
    <w:rsid w:val="00D06641"/>
    <w:rsid w:val="00D11C8D"/>
    <w:rsid w:val="00D14133"/>
    <w:rsid w:val="00D20B1F"/>
    <w:rsid w:val="00D21D8F"/>
    <w:rsid w:val="00D22089"/>
    <w:rsid w:val="00D22165"/>
    <w:rsid w:val="00D4058F"/>
    <w:rsid w:val="00D46C4D"/>
    <w:rsid w:val="00D46EF3"/>
    <w:rsid w:val="00D52E46"/>
    <w:rsid w:val="00D81050"/>
    <w:rsid w:val="00D93AF6"/>
    <w:rsid w:val="00DA0400"/>
    <w:rsid w:val="00DA143D"/>
    <w:rsid w:val="00DA3A7E"/>
    <w:rsid w:val="00DC450F"/>
    <w:rsid w:val="00DC77D7"/>
    <w:rsid w:val="00DD0E5A"/>
    <w:rsid w:val="00DD6D1E"/>
    <w:rsid w:val="00DE1035"/>
    <w:rsid w:val="00DE37B3"/>
    <w:rsid w:val="00DE698D"/>
    <w:rsid w:val="00DF6A3F"/>
    <w:rsid w:val="00E16841"/>
    <w:rsid w:val="00E16B12"/>
    <w:rsid w:val="00E25843"/>
    <w:rsid w:val="00E274BD"/>
    <w:rsid w:val="00E40AB0"/>
    <w:rsid w:val="00E45447"/>
    <w:rsid w:val="00E473C4"/>
    <w:rsid w:val="00E53C0D"/>
    <w:rsid w:val="00E56F97"/>
    <w:rsid w:val="00E62378"/>
    <w:rsid w:val="00E637E3"/>
    <w:rsid w:val="00E66BF6"/>
    <w:rsid w:val="00E8025A"/>
    <w:rsid w:val="00E903C8"/>
    <w:rsid w:val="00E91DFA"/>
    <w:rsid w:val="00E92136"/>
    <w:rsid w:val="00E940AA"/>
    <w:rsid w:val="00E969A6"/>
    <w:rsid w:val="00EA2CD1"/>
    <w:rsid w:val="00EA3883"/>
    <w:rsid w:val="00EA43BA"/>
    <w:rsid w:val="00EA5304"/>
    <w:rsid w:val="00EA7997"/>
    <w:rsid w:val="00EB0978"/>
    <w:rsid w:val="00EB586E"/>
    <w:rsid w:val="00EC6DCE"/>
    <w:rsid w:val="00ED3695"/>
    <w:rsid w:val="00EF020A"/>
    <w:rsid w:val="00EF0B48"/>
    <w:rsid w:val="00EF16B7"/>
    <w:rsid w:val="00EF190F"/>
    <w:rsid w:val="00EF68C1"/>
    <w:rsid w:val="00EF7D20"/>
    <w:rsid w:val="00F26C61"/>
    <w:rsid w:val="00F36752"/>
    <w:rsid w:val="00F37F27"/>
    <w:rsid w:val="00F44919"/>
    <w:rsid w:val="00F44B69"/>
    <w:rsid w:val="00F47286"/>
    <w:rsid w:val="00F50299"/>
    <w:rsid w:val="00F54F9B"/>
    <w:rsid w:val="00F63BF2"/>
    <w:rsid w:val="00F84D1B"/>
    <w:rsid w:val="00F85D58"/>
    <w:rsid w:val="00FA32B9"/>
    <w:rsid w:val="00FB297C"/>
    <w:rsid w:val="00FB3D3B"/>
    <w:rsid w:val="00FC10E5"/>
    <w:rsid w:val="00FD3EA1"/>
    <w:rsid w:val="00FE1114"/>
    <w:rsid w:val="00FF40E0"/>
    <w:rsid w:val="00FF446D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33A8"/>
  <w15:chartTrackingRefBased/>
  <w15:docId w15:val="{1AE422AA-5D2B-4DE9-862A-80F4514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E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C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91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C1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7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7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26D1-3AAF-421B-80D8-8435C49D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10136</TotalTime>
  <Pages>10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363</cp:revision>
  <dcterms:created xsi:type="dcterms:W3CDTF">2020-10-02T23:50:00Z</dcterms:created>
  <dcterms:modified xsi:type="dcterms:W3CDTF">2021-03-05T08:23:00Z</dcterms:modified>
</cp:coreProperties>
</file>