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2D6F9" w14:textId="77777777" w:rsidR="00481212" w:rsidRPr="00424F1B" w:rsidRDefault="00481212" w:rsidP="00424F1B">
      <w:pPr>
        <w:jc w:val="center"/>
        <w:rPr>
          <w:rFonts w:ascii="Times New Roman" w:hAnsi="Times New Roman" w:cs="Times New Roman"/>
          <w:b/>
          <w:bCs/>
          <w:sz w:val="32"/>
          <w:szCs w:val="32"/>
        </w:rPr>
      </w:pPr>
      <w:r w:rsidRPr="00424F1B">
        <w:rPr>
          <w:rFonts w:ascii="Times New Roman" w:hAnsi="Times New Roman" w:cs="Times New Roman"/>
          <w:b/>
          <w:bCs/>
          <w:sz w:val="32"/>
          <w:szCs w:val="32"/>
        </w:rPr>
        <w:t>Module: Mockito Testing with Java</w:t>
      </w:r>
    </w:p>
    <w:p w14:paraId="274FED43" w14:textId="77777777" w:rsidR="00481212" w:rsidRPr="00424F1B" w:rsidRDefault="00481212" w:rsidP="00481212">
      <w:pPr>
        <w:rPr>
          <w:rFonts w:ascii="Times New Roman" w:hAnsi="Times New Roman" w:cs="Times New Roman"/>
          <w:b/>
          <w:bCs/>
          <w:sz w:val="28"/>
          <w:szCs w:val="28"/>
        </w:rPr>
      </w:pPr>
      <w:r w:rsidRPr="00424F1B">
        <w:rPr>
          <w:rFonts w:ascii="Times New Roman" w:hAnsi="Times New Roman" w:cs="Times New Roman"/>
          <w:b/>
          <w:bCs/>
          <w:sz w:val="28"/>
          <w:szCs w:val="28"/>
        </w:rPr>
        <w:t>Objective</w:t>
      </w:r>
    </w:p>
    <w:p w14:paraId="404DE833" w14:textId="77777777" w:rsidR="00481212" w:rsidRPr="00424F1B" w:rsidRDefault="00481212" w:rsidP="00481212">
      <w:pPr>
        <w:rPr>
          <w:rFonts w:ascii="Times New Roman" w:hAnsi="Times New Roman" w:cs="Times New Roman"/>
        </w:rPr>
      </w:pPr>
      <w:r w:rsidRPr="00424F1B">
        <w:rPr>
          <w:rFonts w:ascii="Times New Roman" w:hAnsi="Times New Roman" w:cs="Times New Roman"/>
        </w:rPr>
        <w:t>This document demonstrates the use of Mockito for unit testing in Java, focusing on mocking, stubbing, and verifying interactions. The aim is to simulate dependencies such as external APIs and ensure test reliability by controlling the test environment using mock objects. By decoupling external systems during testing, we improve test precision and isolation, enabling robust development practices.</w:t>
      </w:r>
    </w:p>
    <w:p w14:paraId="07D1C399" w14:textId="77777777" w:rsidR="00481212" w:rsidRPr="00494309" w:rsidRDefault="00481212" w:rsidP="00481212">
      <w:pPr>
        <w:rPr>
          <w:rFonts w:ascii="Times New Roman" w:hAnsi="Times New Roman" w:cs="Times New Roman"/>
          <w:b/>
          <w:bCs/>
          <w:sz w:val="32"/>
          <w:szCs w:val="32"/>
        </w:rPr>
      </w:pPr>
      <w:r w:rsidRPr="00494309">
        <w:rPr>
          <w:rFonts w:ascii="Times New Roman" w:hAnsi="Times New Roman" w:cs="Times New Roman"/>
          <w:b/>
          <w:bCs/>
          <w:sz w:val="32"/>
          <w:szCs w:val="32"/>
        </w:rPr>
        <w:t>Exercise 1: Mocking and Stubbing</w:t>
      </w:r>
    </w:p>
    <w:p w14:paraId="15497A9C" w14:textId="77777777" w:rsidR="00481212" w:rsidRPr="00424F1B" w:rsidRDefault="00481212" w:rsidP="00481212">
      <w:pPr>
        <w:rPr>
          <w:rFonts w:ascii="Times New Roman" w:hAnsi="Times New Roman" w:cs="Times New Roman"/>
        </w:rPr>
      </w:pPr>
      <w:r w:rsidRPr="00424F1B">
        <w:rPr>
          <w:rFonts w:ascii="Times New Roman" w:hAnsi="Times New Roman" w:cs="Times New Roman"/>
        </w:rPr>
        <w:t xml:space="preserve">In real-world applications, services often rely on external APIs for data. However, during unit testing, calling live APIs is not practical due to latency, unpredictability, or unavailability. Mockito offers an elegant solution to this by allowing developers to create mock objects and stub method </w:t>
      </w:r>
      <w:proofErr w:type="spellStart"/>
      <w:r w:rsidRPr="00424F1B">
        <w:rPr>
          <w:rFonts w:ascii="Times New Roman" w:hAnsi="Times New Roman" w:cs="Times New Roman"/>
        </w:rPr>
        <w:t>behavior</w:t>
      </w:r>
      <w:proofErr w:type="spellEnd"/>
      <w:r w:rsidRPr="00424F1B">
        <w:rPr>
          <w:rFonts w:ascii="Times New Roman" w:hAnsi="Times New Roman" w:cs="Times New Roman"/>
        </w:rPr>
        <w:t xml:space="preserve"> with predictable outputs. This exercise focuses on simulating an external API using Mockito.</w:t>
      </w:r>
    </w:p>
    <w:p w14:paraId="3EF164B9" w14:textId="77777777" w:rsidR="00481212" w:rsidRPr="00424F1B" w:rsidRDefault="00481212" w:rsidP="00481212">
      <w:pPr>
        <w:rPr>
          <w:rFonts w:ascii="Times New Roman" w:hAnsi="Times New Roman" w:cs="Times New Roman"/>
        </w:rPr>
      </w:pPr>
      <w:r w:rsidRPr="00424F1B">
        <w:rPr>
          <w:rFonts w:ascii="Times New Roman" w:hAnsi="Times New Roman" w:cs="Times New Roman"/>
        </w:rPr>
        <w:t xml:space="preserve">In this implementation, the </w:t>
      </w:r>
      <w:proofErr w:type="spellStart"/>
      <w:r w:rsidRPr="00424F1B">
        <w:rPr>
          <w:rFonts w:ascii="Times New Roman" w:hAnsi="Times New Roman" w:cs="Times New Roman"/>
        </w:rPr>
        <w:t>ExternalApi</w:t>
      </w:r>
      <w:proofErr w:type="spellEnd"/>
      <w:r w:rsidRPr="00424F1B">
        <w:rPr>
          <w:rFonts w:ascii="Times New Roman" w:hAnsi="Times New Roman" w:cs="Times New Roman"/>
        </w:rPr>
        <w:t xml:space="preserve"> class is assumed to have a method </w:t>
      </w:r>
      <w:proofErr w:type="spellStart"/>
      <w:proofErr w:type="gramStart"/>
      <w:r w:rsidRPr="00424F1B">
        <w:rPr>
          <w:rFonts w:ascii="Times New Roman" w:hAnsi="Times New Roman" w:cs="Times New Roman"/>
        </w:rPr>
        <w:t>getData</w:t>
      </w:r>
      <w:proofErr w:type="spellEnd"/>
      <w:r w:rsidRPr="00424F1B">
        <w:rPr>
          <w:rFonts w:ascii="Times New Roman" w:hAnsi="Times New Roman" w:cs="Times New Roman"/>
        </w:rPr>
        <w:t>(</w:t>
      </w:r>
      <w:proofErr w:type="gramEnd"/>
      <w:r w:rsidRPr="00424F1B">
        <w:rPr>
          <w:rFonts w:ascii="Times New Roman" w:hAnsi="Times New Roman" w:cs="Times New Roman"/>
        </w:rPr>
        <w:t xml:space="preserve">) that retrieves data from an external source. The goal was to test a </w:t>
      </w:r>
      <w:proofErr w:type="spellStart"/>
      <w:r w:rsidRPr="00424F1B">
        <w:rPr>
          <w:rFonts w:ascii="Times New Roman" w:hAnsi="Times New Roman" w:cs="Times New Roman"/>
        </w:rPr>
        <w:t>MyService</w:t>
      </w:r>
      <w:proofErr w:type="spellEnd"/>
      <w:r w:rsidRPr="00424F1B">
        <w:rPr>
          <w:rFonts w:ascii="Times New Roman" w:hAnsi="Times New Roman" w:cs="Times New Roman"/>
        </w:rPr>
        <w:t xml:space="preserve"> class which uses </w:t>
      </w:r>
      <w:proofErr w:type="spellStart"/>
      <w:r w:rsidRPr="00424F1B">
        <w:rPr>
          <w:rFonts w:ascii="Times New Roman" w:hAnsi="Times New Roman" w:cs="Times New Roman"/>
        </w:rPr>
        <w:t>ExternalApi</w:t>
      </w:r>
      <w:proofErr w:type="spellEnd"/>
      <w:r w:rsidRPr="00424F1B">
        <w:rPr>
          <w:rFonts w:ascii="Times New Roman" w:hAnsi="Times New Roman" w:cs="Times New Roman"/>
        </w:rPr>
        <w:t xml:space="preserve"> internally, without making actual API calls. Mockito was used to mock the API, and the </w:t>
      </w:r>
      <w:proofErr w:type="spellStart"/>
      <w:proofErr w:type="gramStart"/>
      <w:r w:rsidRPr="00424F1B">
        <w:rPr>
          <w:rFonts w:ascii="Times New Roman" w:hAnsi="Times New Roman" w:cs="Times New Roman"/>
        </w:rPr>
        <w:t>getData</w:t>
      </w:r>
      <w:proofErr w:type="spellEnd"/>
      <w:r w:rsidRPr="00424F1B">
        <w:rPr>
          <w:rFonts w:ascii="Times New Roman" w:hAnsi="Times New Roman" w:cs="Times New Roman"/>
        </w:rPr>
        <w:t>(</w:t>
      </w:r>
      <w:proofErr w:type="gramEnd"/>
      <w:r w:rsidRPr="00424F1B">
        <w:rPr>
          <w:rFonts w:ascii="Times New Roman" w:hAnsi="Times New Roman" w:cs="Times New Roman"/>
        </w:rPr>
        <w:t>) method was stubbed to return a predefined value.</w:t>
      </w:r>
    </w:p>
    <w:p w14:paraId="4DB1F3EF" w14:textId="77777777" w:rsidR="00481212" w:rsidRPr="00AE0D55" w:rsidRDefault="00481212" w:rsidP="00481212">
      <w:pPr>
        <w:rPr>
          <w:rFonts w:ascii="Times New Roman" w:hAnsi="Times New Roman" w:cs="Times New Roman"/>
          <w:b/>
          <w:bCs/>
          <w:sz w:val="28"/>
          <w:szCs w:val="28"/>
        </w:rPr>
      </w:pPr>
      <w:r w:rsidRPr="00AE0D55">
        <w:rPr>
          <w:rFonts w:ascii="Times New Roman" w:hAnsi="Times New Roman" w:cs="Times New Roman"/>
          <w:b/>
          <w:bCs/>
          <w:sz w:val="28"/>
          <w:szCs w:val="28"/>
        </w:rPr>
        <w:t>Code Implementation</w:t>
      </w:r>
    </w:p>
    <w:p w14:paraId="3EE7F2CA" w14:textId="77777777" w:rsidR="00481212" w:rsidRPr="00424F1B" w:rsidRDefault="00481212" w:rsidP="00481212">
      <w:pPr>
        <w:rPr>
          <w:rFonts w:ascii="Times New Roman" w:hAnsi="Times New Roman" w:cs="Times New Roman"/>
        </w:rPr>
      </w:pPr>
      <w:r w:rsidRPr="00424F1B">
        <w:rPr>
          <w:rFonts w:ascii="Times New Roman" w:hAnsi="Times New Roman" w:cs="Times New Roman"/>
        </w:rPr>
        <w:t xml:space="preserve">import static </w:t>
      </w:r>
      <w:proofErr w:type="spellStart"/>
      <w:proofErr w:type="gramStart"/>
      <w:r w:rsidRPr="00424F1B">
        <w:rPr>
          <w:rFonts w:ascii="Times New Roman" w:hAnsi="Times New Roman" w:cs="Times New Roman"/>
        </w:rPr>
        <w:t>org.mockito</w:t>
      </w:r>
      <w:proofErr w:type="gramEnd"/>
      <w:r w:rsidRPr="00424F1B">
        <w:rPr>
          <w:rFonts w:ascii="Times New Roman" w:hAnsi="Times New Roman" w:cs="Times New Roman"/>
        </w:rPr>
        <w:t>.</w:t>
      </w:r>
      <w:proofErr w:type="gramStart"/>
      <w:r w:rsidRPr="00424F1B">
        <w:rPr>
          <w:rFonts w:ascii="Times New Roman" w:hAnsi="Times New Roman" w:cs="Times New Roman"/>
        </w:rPr>
        <w:t>Mockito</w:t>
      </w:r>
      <w:proofErr w:type="spellEnd"/>
      <w:r w:rsidRPr="00424F1B">
        <w:rPr>
          <w:rFonts w:ascii="Times New Roman" w:hAnsi="Times New Roman" w:cs="Times New Roman"/>
        </w:rPr>
        <w:t>.*</w:t>
      </w:r>
      <w:proofErr w:type="gramEnd"/>
      <w:r w:rsidRPr="00424F1B">
        <w:rPr>
          <w:rFonts w:ascii="Times New Roman" w:hAnsi="Times New Roman" w:cs="Times New Roman"/>
        </w:rPr>
        <w:t>;</w:t>
      </w:r>
    </w:p>
    <w:p w14:paraId="6359F67D" w14:textId="77777777" w:rsidR="00481212" w:rsidRPr="00424F1B" w:rsidRDefault="00481212" w:rsidP="00481212">
      <w:pPr>
        <w:rPr>
          <w:rFonts w:ascii="Times New Roman" w:hAnsi="Times New Roman" w:cs="Times New Roman"/>
        </w:rPr>
      </w:pPr>
      <w:r w:rsidRPr="00424F1B">
        <w:rPr>
          <w:rFonts w:ascii="Times New Roman" w:hAnsi="Times New Roman" w:cs="Times New Roman"/>
        </w:rPr>
        <w:t xml:space="preserve">import </w:t>
      </w:r>
      <w:proofErr w:type="spellStart"/>
      <w:proofErr w:type="gramStart"/>
      <w:r w:rsidRPr="00424F1B">
        <w:rPr>
          <w:rFonts w:ascii="Times New Roman" w:hAnsi="Times New Roman" w:cs="Times New Roman"/>
        </w:rPr>
        <w:t>org.junit.jupiter.api.Test</w:t>
      </w:r>
      <w:proofErr w:type="spellEnd"/>
      <w:proofErr w:type="gramEnd"/>
      <w:r w:rsidRPr="00424F1B">
        <w:rPr>
          <w:rFonts w:ascii="Times New Roman" w:hAnsi="Times New Roman" w:cs="Times New Roman"/>
        </w:rPr>
        <w:t>;</w:t>
      </w:r>
    </w:p>
    <w:p w14:paraId="0D5201B7" w14:textId="77777777" w:rsidR="00481212" w:rsidRPr="00424F1B" w:rsidRDefault="00481212" w:rsidP="00481212">
      <w:pPr>
        <w:rPr>
          <w:rFonts w:ascii="Times New Roman" w:hAnsi="Times New Roman" w:cs="Times New Roman"/>
        </w:rPr>
      </w:pPr>
      <w:r w:rsidRPr="00424F1B">
        <w:rPr>
          <w:rFonts w:ascii="Times New Roman" w:hAnsi="Times New Roman" w:cs="Times New Roman"/>
        </w:rPr>
        <w:t xml:space="preserve">import </w:t>
      </w:r>
      <w:proofErr w:type="spellStart"/>
      <w:proofErr w:type="gramStart"/>
      <w:r w:rsidRPr="00424F1B">
        <w:rPr>
          <w:rFonts w:ascii="Times New Roman" w:hAnsi="Times New Roman" w:cs="Times New Roman"/>
        </w:rPr>
        <w:t>org.mockito</w:t>
      </w:r>
      <w:proofErr w:type="gramEnd"/>
      <w:r w:rsidRPr="00424F1B">
        <w:rPr>
          <w:rFonts w:ascii="Times New Roman" w:hAnsi="Times New Roman" w:cs="Times New Roman"/>
        </w:rPr>
        <w:t>.Mockito</w:t>
      </w:r>
      <w:proofErr w:type="spellEnd"/>
      <w:r w:rsidRPr="00424F1B">
        <w:rPr>
          <w:rFonts w:ascii="Times New Roman" w:hAnsi="Times New Roman" w:cs="Times New Roman"/>
        </w:rPr>
        <w:t>;</w:t>
      </w:r>
    </w:p>
    <w:p w14:paraId="2B989F06" w14:textId="2A8FB6F2" w:rsidR="00481212" w:rsidRPr="00424F1B" w:rsidRDefault="00481212" w:rsidP="00481212">
      <w:pPr>
        <w:rPr>
          <w:rFonts w:ascii="Times New Roman" w:hAnsi="Times New Roman" w:cs="Times New Roman"/>
        </w:rPr>
      </w:pPr>
      <w:r w:rsidRPr="00424F1B">
        <w:rPr>
          <w:rFonts w:ascii="Times New Roman" w:hAnsi="Times New Roman" w:cs="Times New Roman"/>
        </w:rPr>
        <w:t xml:space="preserve">import static </w:t>
      </w:r>
      <w:proofErr w:type="spellStart"/>
      <w:proofErr w:type="gramStart"/>
      <w:r w:rsidRPr="00424F1B">
        <w:rPr>
          <w:rFonts w:ascii="Times New Roman" w:hAnsi="Times New Roman" w:cs="Times New Roman"/>
        </w:rPr>
        <w:t>org.junit.jupiter.api.Assertions</w:t>
      </w:r>
      <w:proofErr w:type="spellEnd"/>
      <w:proofErr w:type="gramEnd"/>
      <w:r w:rsidRPr="00424F1B">
        <w:rPr>
          <w:rFonts w:ascii="Times New Roman" w:hAnsi="Times New Roman" w:cs="Times New Roman"/>
        </w:rPr>
        <w:t>.*;</w:t>
      </w:r>
    </w:p>
    <w:p w14:paraId="005D042B" w14:textId="2D30791F" w:rsidR="00481212" w:rsidRPr="00424F1B" w:rsidRDefault="00481212" w:rsidP="00481212">
      <w:pPr>
        <w:rPr>
          <w:rFonts w:ascii="Times New Roman" w:hAnsi="Times New Roman" w:cs="Times New Roman"/>
        </w:rPr>
      </w:pPr>
      <w:r w:rsidRPr="00424F1B">
        <w:rPr>
          <w:rFonts w:ascii="Times New Roman" w:hAnsi="Times New Roman" w:cs="Times New Roman"/>
        </w:rPr>
        <w:t xml:space="preserve">public class </w:t>
      </w:r>
      <w:proofErr w:type="spellStart"/>
      <w:r w:rsidRPr="00424F1B">
        <w:rPr>
          <w:rFonts w:ascii="Times New Roman" w:hAnsi="Times New Roman" w:cs="Times New Roman"/>
        </w:rPr>
        <w:t>MyServiceTest</w:t>
      </w:r>
      <w:proofErr w:type="spellEnd"/>
      <w:r w:rsidRPr="00424F1B">
        <w:rPr>
          <w:rFonts w:ascii="Times New Roman" w:hAnsi="Times New Roman" w:cs="Times New Roman"/>
        </w:rPr>
        <w:t xml:space="preserve"> {</w:t>
      </w:r>
    </w:p>
    <w:p w14:paraId="0B759834" w14:textId="77777777" w:rsidR="00481212" w:rsidRPr="00424F1B" w:rsidRDefault="00481212" w:rsidP="00481212">
      <w:pPr>
        <w:rPr>
          <w:rFonts w:ascii="Times New Roman" w:hAnsi="Times New Roman" w:cs="Times New Roman"/>
        </w:rPr>
      </w:pPr>
      <w:r w:rsidRPr="00424F1B">
        <w:rPr>
          <w:rFonts w:ascii="Times New Roman" w:hAnsi="Times New Roman" w:cs="Times New Roman"/>
        </w:rPr>
        <w:t xml:space="preserve">    @Test</w:t>
      </w:r>
    </w:p>
    <w:p w14:paraId="395CA74F" w14:textId="77777777" w:rsidR="00481212" w:rsidRPr="00424F1B" w:rsidRDefault="00481212" w:rsidP="00481212">
      <w:pPr>
        <w:rPr>
          <w:rFonts w:ascii="Times New Roman" w:hAnsi="Times New Roman" w:cs="Times New Roman"/>
        </w:rPr>
      </w:pPr>
      <w:r w:rsidRPr="00424F1B">
        <w:rPr>
          <w:rFonts w:ascii="Times New Roman" w:hAnsi="Times New Roman" w:cs="Times New Roman"/>
        </w:rPr>
        <w:t xml:space="preserve">    public void </w:t>
      </w:r>
      <w:proofErr w:type="spellStart"/>
      <w:proofErr w:type="gramStart"/>
      <w:r w:rsidRPr="00424F1B">
        <w:rPr>
          <w:rFonts w:ascii="Times New Roman" w:hAnsi="Times New Roman" w:cs="Times New Roman"/>
        </w:rPr>
        <w:t>testExternalApi</w:t>
      </w:r>
      <w:proofErr w:type="spellEnd"/>
      <w:r w:rsidRPr="00424F1B">
        <w:rPr>
          <w:rFonts w:ascii="Times New Roman" w:hAnsi="Times New Roman" w:cs="Times New Roman"/>
        </w:rPr>
        <w:t>(</w:t>
      </w:r>
      <w:proofErr w:type="gramEnd"/>
      <w:r w:rsidRPr="00424F1B">
        <w:rPr>
          <w:rFonts w:ascii="Times New Roman" w:hAnsi="Times New Roman" w:cs="Times New Roman"/>
        </w:rPr>
        <w:t>) {</w:t>
      </w:r>
    </w:p>
    <w:p w14:paraId="328B4E31" w14:textId="77777777" w:rsidR="00481212" w:rsidRPr="00424F1B" w:rsidRDefault="00481212" w:rsidP="00481212">
      <w:pPr>
        <w:rPr>
          <w:rFonts w:ascii="Times New Roman" w:hAnsi="Times New Roman" w:cs="Times New Roman"/>
        </w:rPr>
      </w:pPr>
      <w:r w:rsidRPr="00424F1B">
        <w:rPr>
          <w:rFonts w:ascii="Times New Roman" w:hAnsi="Times New Roman" w:cs="Times New Roman"/>
        </w:rPr>
        <w:t xml:space="preserve">        </w:t>
      </w:r>
      <w:proofErr w:type="spellStart"/>
      <w:r w:rsidRPr="00424F1B">
        <w:rPr>
          <w:rFonts w:ascii="Times New Roman" w:hAnsi="Times New Roman" w:cs="Times New Roman"/>
        </w:rPr>
        <w:t>ExternalApi</w:t>
      </w:r>
      <w:proofErr w:type="spellEnd"/>
      <w:r w:rsidRPr="00424F1B">
        <w:rPr>
          <w:rFonts w:ascii="Times New Roman" w:hAnsi="Times New Roman" w:cs="Times New Roman"/>
        </w:rPr>
        <w:t xml:space="preserve"> </w:t>
      </w:r>
      <w:proofErr w:type="spellStart"/>
      <w:r w:rsidRPr="00424F1B">
        <w:rPr>
          <w:rFonts w:ascii="Times New Roman" w:hAnsi="Times New Roman" w:cs="Times New Roman"/>
        </w:rPr>
        <w:t>mockApi</w:t>
      </w:r>
      <w:proofErr w:type="spellEnd"/>
      <w:r w:rsidRPr="00424F1B">
        <w:rPr>
          <w:rFonts w:ascii="Times New Roman" w:hAnsi="Times New Roman" w:cs="Times New Roman"/>
        </w:rPr>
        <w:t xml:space="preserve"> = </w:t>
      </w:r>
      <w:proofErr w:type="spellStart"/>
      <w:r w:rsidRPr="00424F1B">
        <w:rPr>
          <w:rFonts w:ascii="Times New Roman" w:hAnsi="Times New Roman" w:cs="Times New Roman"/>
        </w:rPr>
        <w:t>Mockito.mock</w:t>
      </w:r>
      <w:proofErr w:type="spellEnd"/>
      <w:r w:rsidRPr="00424F1B">
        <w:rPr>
          <w:rFonts w:ascii="Times New Roman" w:hAnsi="Times New Roman" w:cs="Times New Roman"/>
        </w:rPr>
        <w:t>(</w:t>
      </w:r>
      <w:proofErr w:type="spellStart"/>
      <w:r w:rsidRPr="00424F1B">
        <w:rPr>
          <w:rFonts w:ascii="Times New Roman" w:hAnsi="Times New Roman" w:cs="Times New Roman"/>
        </w:rPr>
        <w:t>ExternalApi.class</w:t>
      </w:r>
      <w:proofErr w:type="spellEnd"/>
      <w:r w:rsidRPr="00424F1B">
        <w:rPr>
          <w:rFonts w:ascii="Times New Roman" w:hAnsi="Times New Roman" w:cs="Times New Roman"/>
        </w:rPr>
        <w:t>);</w:t>
      </w:r>
    </w:p>
    <w:p w14:paraId="2B0ACC80" w14:textId="657DF1D3" w:rsidR="00481212" w:rsidRPr="00424F1B" w:rsidRDefault="00481212" w:rsidP="00481212">
      <w:pPr>
        <w:rPr>
          <w:rFonts w:ascii="Times New Roman" w:hAnsi="Times New Roman" w:cs="Times New Roman"/>
        </w:rPr>
      </w:pPr>
      <w:r w:rsidRPr="00424F1B">
        <w:rPr>
          <w:rFonts w:ascii="Times New Roman" w:hAnsi="Times New Roman" w:cs="Times New Roman"/>
        </w:rPr>
        <w:t xml:space="preserve">        </w:t>
      </w:r>
      <w:proofErr w:type="gramStart"/>
      <w:r w:rsidRPr="00424F1B">
        <w:rPr>
          <w:rFonts w:ascii="Times New Roman" w:hAnsi="Times New Roman" w:cs="Times New Roman"/>
        </w:rPr>
        <w:t>when(</w:t>
      </w:r>
      <w:proofErr w:type="spellStart"/>
      <w:proofErr w:type="gramEnd"/>
      <w:r w:rsidRPr="00424F1B">
        <w:rPr>
          <w:rFonts w:ascii="Times New Roman" w:hAnsi="Times New Roman" w:cs="Times New Roman"/>
        </w:rPr>
        <w:t>mockApi.getData</w:t>
      </w:r>
      <w:proofErr w:type="spellEnd"/>
      <w:r w:rsidRPr="00424F1B">
        <w:rPr>
          <w:rFonts w:ascii="Times New Roman" w:hAnsi="Times New Roman" w:cs="Times New Roman"/>
        </w:rPr>
        <w:t>()</w:t>
      </w:r>
      <w:proofErr w:type="gramStart"/>
      <w:r w:rsidRPr="00424F1B">
        <w:rPr>
          <w:rFonts w:ascii="Times New Roman" w:hAnsi="Times New Roman" w:cs="Times New Roman"/>
        </w:rPr>
        <w:t>).</w:t>
      </w:r>
      <w:proofErr w:type="spellStart"/>
      <w:r w:rsidRPr="00424F1B">
        <w:rPr>
          <w:rFonts w:ascii="Times New Roman" w:hAnsi="Times New Roman" w:cs="Times New Roman"/>
        </w:rPr>
        <w:t>thenReturn</w:t>
      </w:r>
      <w:proofErr w:type="spellEnd"/>
      <w:proofErr w:type="gramEnd"/>
      <w:r w:rsidRPr="00424F1B">
        <w:rPr>
          <w:rFonts w:ascii="Times New Roman" w:hAnsi="Times New Roman" w:cs="Times New Roman"/>
        </w:rPr>
        <w:t>("Mock Data");</w:t>
      </w:r>
    </w:p>
    <w:p w14:paraId="58541F78" w14:textId="77777777" w:rsidR="00481212" w:rsidRPr="00424F1B" w:rsidRDefault="00481212" w:rsidP="00481212">
      <w:pPr>
        <w:rPr>
          <w:rFonts w:ascii="Times New Roman" w:hAnsi="Times New Roman" w:cs="Times New Roman"/>
        </w:rPr>
      </w:pPr>
      <w:r w:rsidRPr="00424F1B">
        <w:rPr>
          <w:rFonts w:ascii="Times New Roman" w:hAnsi="Times New Roman" w:cs="Times New Roman"/>
        </w:rPr>
        <w:t xml:space="preserve">        </w:t>
      </w:r>
      <w:proofErr w:type="spellStart"/>
      <w:r w:rsidRPr="00424F1B">
        <w:rPr>
          <w:rFonts w:ascii="Times New Roman" w:hAnsi="Times New Roman" w:cs="Times New Roman"/>
        </w:rPr>
        <w:t>MyService</w:t>
      </w:r>
      <w:proofErr w:type="spellEnd"/>
      <w:r w:rsidRPr="00424F1B">
        <w:rPr>
          <w:rFonts w:ascii="Times New Roman" w:hAnsi="Times New Roman" w:cs="Times New Roman"/>
        </w:rPr>
        <w:t xml:space="preserve"> service = new </w:t>
      </w:r>
      <w:proofErr w:type="spellStart"/>
      <w:r w:rsidRPr="00424F1B">
        <w:rPr>
          <w:rFonts w:ascii="Times New Roman" w:hAnsi="Times New Roman" w:cs="Times New Roman"/>
        </w:rPr>
        <w:t>MyService</w:t>
      </w:r>
      <w:proofErr w:type="spellEnd"/>
      <w:r w:rsidRPr="00424F1B">
        <w:rPr>
          <w:rFonts w:ascii="Times New Roman" w:hAnsi="Times New Roman" w:cs="Times New Roman"/>
        </w:rPr>
        <w:t>(</w:t>
      </w:r>
      <w:proofErr w:type="spellStart"/>
      <w:r w:rsidRPr="00424F1B">
        <w:rPr>
          <w:rFonts w:ascii="Times New Roman" w:hAnsi="Times New Roman" w:cs="Times New Roman"/>
        </w:rPr>
        <w:t>mockApi</w:t>
      </w:r>
      <w:proofErr w:type="spellEnd"/>
      <w:r w:rsidRPr="00424F1B">
        <w:rPr>
          <w:rFonts w:ascii="Times New Roman" w:hAnsi="Times New Roman" w:cs="Times New Roman"/>
        </w:rPr>
        <w:t>);</w:t>
      </w:r>
    </w:p>
    <w:p w14:paraId="1EC16D4B" w14:textId="1C5B527F" w:rsidR="00481212" w:rsidRPr="00424F1B" w:rsidRDefault="00481212" w:rsidP="00481212">
      <w:pPr>
        <w:rPr>
          <w:rFonts w:ascii="Times New Roman" w:hAnsi="Times New Roman" w:cs="Times New Roman"/>
        </w:rPr>
      </w:pPr>
      <w:r w:rsidRPr="00424F1B">
        <w:rPr>
          <w:rFonts w:ascii="Times New Roman" w:hAnsi="Times New Roman" w:cs="Times New Roman"/>
        </w:rPr>
        <w:t xml:space="preserve">        String result = </w:t>
      </w:r>
      <w:proofErr w:type="spellStart"/>
      <w:proofErr w:type="gramStart"/>
      <w:r w:rsidRPr="00424F1B">
        <w:rPr>
          <w:rFonts w:ascii="Times New Roman" w:hAnsi="Times New Roman" w:cs="Times New Roman"/>
        </w:rPr>
        <w:t>service.fetchData</w:t>
      </w:r>
      <w:proofErr w:type="spellEnd"/>
      <w:proofErr w:type="gramEnd"/>
      <w:r w:rsidRPr="00424F1B">
        <w:rPr>
          <w:rFonts w:ascii="Times New Roman" w:hAnsi="Times New Roman" w:cs="Times New Roman"/>
        </w:rPr>
        <w:t>();</w:t>
      </w:r>
    </w:p>
    <w:p w14:paraId="7D8A8C1E" w14:textId="77777777" w:rsidR="00481212" w:rsidRPr="00424F1B" w:rsidRDefault="00481212" w:rsidP="00481212">
      <w:pPr>
        <w:rPr>
          <w:rFonts w:ascii="Times New Roman" w:hAnsi="Times New Roman" w:cs="Times New Roman"/>
        </w:rPr>
      </w:pPr>
      <w:r w:rsidRPr="00424F1B">
        <w:rPr>
          <w:rFonts w:ascii="Times New Roman" w:hAnsi="Times New Roman" w:cs="Times New Roman"/>
        </w:rPr>
        <w:t xml:space="preserve">        </w:t>
      </w:r>
      <w:proofErr w:type="spellStart"/>
      <w:proofErr w:type="gramStart"/>
      <w:r w:rsidRPr="00424F1B">
        <w:rPr>
          <w:rFonts w:ascii="Times New Roman" w:hAnsi="Times New Roman" w:cs="Times New Roman"/>
        </w:rPr>
        <w:t>assertEquals</w:t>
      </w:r>
      <w:proofErr w:type="spellEnd"/>
      <w:r w:rsidRPr="00424F1B">
        <w:rPr>
          <w:rFonts w:ascii="Times New Roman" w:hAnsi="Times New Roman" w:cs="Times New Roman"/>
        </w:rPr>
        <w:t>(</w:t>
      </w:r>
      <w:proofErr w:type="gramEnd"/>
      <w:r w:rsidRPr="00424F1B">
        <w:rPr>
          <w:rFonts w:ascii="Times New Roman" w:hAnsi="Times New Roman" w:cs="Times New Roman"/>
        </w:rPr>
        <w:t>"Mock Data", result);</w:t>
      </w:r>
    </w:p>
    <w:p w14:paraId="472E4BBE" w14:textId="77777777" w:rsidR="00481212" w:rsidRPr="00424F1B" w:rsidRDefault="00481212" w:rsidP="00481212">
      <w:pPr>
        <w:rPr>
          <w:rFonts w:ascii="Times New Roman" w:hAnsi="Times New Roman" w:cs="Times New Roman"/>
        </w:rPr>
      </w:pPr>
      <w:r w:rsidRPr="00424F1B">
        <w:rPr>
          <w:rFonts w:ascii="Times New Roman" w:hAnsi="Times New Roman" w:cs="Times New Roman"/>
        </w:rPr>
        <w:t xml:space="preserve">    }</w:t>
      </w:r>
    </w:p>
    <w:p w14:paraId="561C80C7" w14:textId="77777777" w:rsidR="00481212" w:rsidRPr="00424F1B" w:rsidRDefault="00481212" w:rsidP="00481212">
      <w:pPr>
        <w:rPr>
          <w:rFonts w:ascii="Times New Roman" w:hAnsi="Times New Roman" w:cs="Times New Roman"/>
        </w:rPr>
      </w:pPr>
      <w:r w:rsidRPr="00424F1B">
        <w:rPr>
          <w:rFonts w:ascii="Times New Roman" w:hAnsi="Times New Roman" w:cs="Times New Roman"/>
        </w:rPr>
        <w:lastRenderedPageBreak/>
        <w:t>}</w:t>
      </w:r>
    </w:p>
    <w:p w14:paraId="1E853A72" w14:textId="77777777" w:rsidR="00481212" w:rsidRPr="00424F1B" w:rsidRDefault="00481212" w:rsidP="00481212">
      <w:pPr>
        <w:rPr>
          <w:rFonts w:ascii="Times New Roman" w:hAnsi="Times New Roman" w:cs="Times New Roman"/>
        </w:rPr>
      </w:pPr>
      <w:r w:rsidRPr="00424F1B">
        <w:rPr>
          <w:rFonts w:ascii="Times New Roman" w:hAnsi="Times New Roman" w:cs="Times New Roman"/>
        </w:rPr>
        <w:t>This test verifies that the service correctly fetches and returns the mocked data. The external dependency was effectively replaced by a controlled simulation. As a result, the test becomes faster, independent, and stable.</w:t>
      </w:r>
    </w:p>
    <w:p w14:paraId="781FED52" w14:textId="71189387" w:rsidR="00481212" w:rsidRPr="00494309" w:rsidRDefault="00481212" w:rsidP="00481212">
      <w:pPr>
        <w:rPr>
          <w:rFonts w:ascii="Times New Roman" w:hAnsi="Times New Roman" w:cs="Times New Roman"/>
          <w:b/>
          <w:bCs/>
          <w:sz w:val="28"/>
          <w:szCs w:val="28"/>
        </w:rPr>
      </w:pPr>
      <w:r w:rsidRPr="00494309">
        <w:rPr>
          <w:rFonts w:ascii="Times New Roman" w:hAnsi="Times New Roman" w:cs="Times New Roman"/>
          <w:b/>
          <w:bCs/>
          <w:sz w:val="28"/>
          <w:szCs w:val="28"/>
        </w:rPr>
        <w:t>Output</w:t>
      </w:r>
      <w:r w:rsidR="00494309" w:rsidRPr="00494309">
        <w:rPr>
          <w:rFonts w:ascii="Times New Roman" w:hAnsi="Times New Roman" w:cs="Times New Roman"/>
          <w:b/>
          <w:bCs/>
          <w:sz w:val="28"/>
          <w:szCs w:val="28"/>
        </w:rPr>
        <w:t>:</w:t>
      </w:r>
    </w:p>
    <w:p w14:paraId="03F58F2E" w14:textId="2FB52B20" w:rsidR="00494309" w:rsidRDefault="00572817" w:rsidP="00481212">
      <w:pPr>
        <w:rPr>
          <w:rFonts w:ascii="Times New Roman" w:hAnsi="Times New Roman" w:cs="Times New Roman"/>
        </w:rPr>
      </w:pPr>
      <w:r>
        <w:rPr>
          <w:noProof/>
        </w:rPr>
        <w:drawing>
          <wp:inline distT="0" distB="0" distL="0" distR="0" wp14:anchorId="28C906DB" wp14:editId="2F988844">
            <wp:extent cx="5731510" cy="3044825"/>
            <wp:effectExtent l="0" t="0" r="2540" b="3175"/>
            <wp:docPr id="1905449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6E4E22B2" w14:textId="77777777" w:rsidR="00494309" w:rsidRPr="00282832" w:rsidRDefault="00494309" w:rsidP="00481212">
      <w:pPr>
        <w:rPr>
          <w:rFonts w:ascii="Times New Roman" w:hAnsi="Times New Roman" w:cs="Times New Roman"/>
        </w:rPr>
      </w:pPr>
    </w:p>
    <w:p w14:paraId="570FB402" w14:textId="48A4C50C" w:rsidR="00481212" w:rsidRPr="00494309" w:rsidRDefault="00481212" w:rsidP="00481212">
      <w:pPr>
        <w:rPr>
          <w:rFonts w:ascii="Times New Roman" w:hAnsi="Times New Roman" w:cs="Times New Roman"/>
          <w:b/>
          <w:bCs/>
          <w:sz w:val="32"/>
          <w:szCs w:val="32"/>
        </w:rPr>
      </w:pPr>
      <w:r w:rsidRPr="00494309">
        <w:rPr>
          <w:rFonts w:ascii="Times New Roman" w:hAnsi="Times New Roman" w:cs="Times New Roman"/>
          <w:b/>
          <w:bCs/>
          <w:sz w:val="32"/>
          <w:szCs w:val="32"/>
        </w:rPr>
        <w:t>Exercise 2: Verifying Interactions</w:t>
      </w:r>
    </w:p>
    <w:p w14:paraId="1079937C" w14:textId="77777777" w:rsidR="00481212" w:rsidRPr="00424F1B" w:rsidRDefault="00481212" w:rsidP="00481212">
      <w:pPr>
        <w:rPr>
          <w:rFonts w:ascii="Times New Roman" w:hAnsi="Times New Roman" w:cs="Times New Roman"/>
        </w:rPr>
      </w:pPr>
      <w:r w:rsidRPr="00424F1B">
        <w:rPr>
          <w:rFonts w:ascii="Times New Roman" w:hAnsi="Times New Roman" w:cs="Times New Roman"/>
        </w:rPr>
        <w:t xml:space="preserve">Apart from controlling the </w:t>
      </w:r>
      <w:proofErr w:type="spellStart"/>
      <w:r w:rsidRPr="00424F1B">
        <w:rPr>
          <w:rFonts w:ascii="Times New Roman" w:hAnsi="Times New Roman" w:cs="Times New Roman"/>
        </w:rPr>
        <w:t>behavior</w:t>
      </w:r>
      <w:proofErr w:type="spellEnd"/>
      <w:r w:rsidRPr="00424F1B">
        <w:rPr>
          <w:rFonts w:ascii="Times New Roman" w:hAnsi="Times New Roman" w:cs="Times New Roman"/>
        </w:rPr>
        <w:t xml:space="preserve"> of dependencies, it is equally important to verify how those dependencies are used. This exercise focuses on verifying whether specific methods were invoked, and whether they were called with the correct parameters.</w:t>
      </w:r>
    </w:p>
    <w:p w14:paraId="231BBEF6" w14:textId="77777777" w:rsidR="00481212" w:rsidRPr="00424F1B" w:rsidRDefault="00481212" w:rsidP="00481212">
      <w:pPr>
        <w:rPr>
          <w:rFonts w:ascii="Times New Roman" w:hAnsi="Times New Roman" w:cs="Times New Roman"/>
        </w:rPr>
      </w:pPr>
      <w:r w:rsidRPr="00424F1B">
        <w:rPr>
          <w:rFonts w:ascii="Times New Roman" w:hAnsi="Times New Roman" w:cs="Times New Roman"/>
        </w:rPr>
        <w:t xml:space="preserve">In this scenario, the same </w:t>
      </w:r>
      <w:proofErr w:type="spellStart"/>
      <w:r w:rsidRPr="00424F1B">
        <w:rPr>
          <w:rFonts w:ascii="Times New Roman" w:hAnsi="Times New Roman" w:cs="Times New Roman"/>
        </w:rPr>
        <w:t>ExternalApi</w:t>
      </w:r>
      <w:proofErr w:type="spellEnd"/>
      <w:r w:rsidRPr="00424F1B">
        <w:rPr>
          <w:rFonts w:ascii="Times New Roman" w:hAnsi="Times New Roman" w:cs="Times New Roman"/>
        </w:rPr>
        <w:t xml:space="preserve"> was mocked, and the interaction between </w:t>
      </w:r>
      <w:proofErr w:type="spellStart"/>
      <w:r w:rsidRPr="00424F1B">
        <w:rPr>
          <w:rFonts w:ascii="Times New Roman" w:hAnsi="Times New Roman" w:cs="Times New Roman"/>
        </w:rPr>
        <w:t>MyService</w:t>
      </w:r>
      <w:proofErr w:type="spellEnd"/>
      <w:r w:rsidRPr="00424F1B">
        <w:rPr>
          <w:rFonts w:ascii="Times New Roman" w:hAnsi="Times New Roman" w:cs="Times New Roman"/>
        </w:rPr>
        <w:t xml:space="preserve"> and the mock object was tracked using Mockito’s </w:t>
      </w:r>
      <w:proofErr w:type="gramStart"/>
      <w:r w:rsidRPr="00424F1B">
        <w:rPr>
          <w:rFonts w:ascii="Times New Roman" w:hAnsi="Times New Roman" w:cs="Times New Roman"/>
        </w:rPr>
        <w:t>verify(</w:t>
      </w:r>
      <w:proofErr w:type="gramEnd"/>
      <w:r w:rsidRPr="00424F1B">
        <w:rPr>
          <w:rFonts w:ascii="Times New Roman" w:hAnsi="Times New Roman" w:cs="Times New Roman"/>
        </w:rPr>
        <w:t xml:space="preserve">) feature. The test ensures that the </w:t>
      </w:r>
      <w:proofErr w:type="spellStart"/>
      <w:proofErr w:type="gramStart"/>
      <w:r w:rsidRPr="00424F1B">
        <w:rPr>
          <w:rFonts w:ascii="Times New Roman" w:hAnsi="Times New Roman" w:cs="Times New Roman"/>
        </w:rPr>
        <w:t>getData</w:t>
      </w:r>
      <w:proofErr w:type="spellEnd"/>
      <w:r w:rsidRPr="00424F1B">
        <w:rPr>
          <w:rFonts w:ascii="Times New Roman" w:hAnsi="Times New Roman" w:cs="Times New Roman"/>
        </w:rPr>
        <w:t>(</w:t>
      </w:r>
      <w:proofErr w:type="gramEnd"/>
      <w:r w:rsidRPr="00424F1B">
        <w:rPr>
          <w:rFonts w:ascii="Times New Roman" w:hAnsi="Times New Roman" w:cs="Times New Roman"/>
        </w:rPr>
        <w:t>) method was indeed called when the service logic was executed.</w:t>
      </w:r>
    </w:p>
    <w:p w14:paraId="7A799EB5" w14:textId="77777777" w:rsidR="00481212" w:rsidRPr="00494309" w:rsidRDefault="00481212" w:rsidP="00481212">
      <w:pPr>
        <w:rPr>
          <w:rFonts w:ascii="Times New Roman" w:hAnsi="Times New Roman" w:cs="Times New Roman"/>
          <w:b/>
          <w:bCs/>
          <w:sz w:val="28"/>
          <w:szCs w:val="28"/>
        </w:rPr>
      </w:pPr>
      <w:r w:rsidRPr="00494309">
        <w:rPr>
          <w:rFonts w:ascii="Times New Roman" w:hAnsi="Times New Roman" w:cs="Times New Roman"/>
          <w:b/>
          <w:bCs/>
          <w:sz w:val="28"/>
          <w:szCs w:val="28"/>
        </w:rPr>
        <w:t>Code Implementation</w:t>
      </w:r>
    </w:p>
    <w:p w14:paraId="26CA8090" w14:textId="77777777" w:rsidR="00481212" w:rsidRPr="00424F1B" w:rsidRDefault="00481212" w:rsidP="00481212">
      <w:pPr>
        <w:rPr>
          <w:rFonts w:ascii="Times New Roman" w:hAnsi="Times New Roman" w:cs="Times New Roman"/>
        </w:rPr>
      </w:pPr>
      <w:r w:rsidRPr="00424F1B">
        <w:rPr>
          <w:rFonts w:ascii="Times New Roman" w:hAnsi="Times New Roman" w:cs="Times New Roman"/>
        </w:rPr>
        <w:t xml:space="preserve">import static </w:t>
      </w:r>
      <w:proofErr w:type="spellStart"/>
      <w:proofErr w:type="gramStart"/>
      <w:r w:rsidRPr="00424F1B">
        <w:rPr>
          <w:rFonts w:ascii="Times New Roman" w:hAnsi="Times New Roman" w:cs="Times New Roman"/>
        </w:rPr>
        <w:t>org.mockito</w:t>
      </w:r>
      <w:proofErr w:type="gramEnd"/>
      <w:r w:rsidRPr="00424F1B">
        <w:rPr>
          <w:rFonts w:ascii="Times New Roman" w:hAnsi="Times New Roman" w:cs="Times New Roman"/>
        </w:rPr>
        <w:t>.</w:t>
      </w:r>
      <w:proofErr w:type="gramStart"/>
      <w:r w:rsidRPr="00424F1B">
        <w:rPr>
          <w:rFonts w:ascii="Times New Roman" w:hAnsi="Times New Roman" w:cs="Times New Roman"/>
        </w:rPr>
        <w:t>Mockito</w:t>
      </w:r>
      <w:proofErr w:type="spellEnd"/>
      <w:r w:rsidRPr="00424F1B">
        <w:rPr>
          <w:rFonts w:ascii="Times New Roman" w:hAnsi="Times New Roman" w:cs="Times New Roman"/>
        </w:rPr>
        <w:t>.*</w:t>
      </w:r>
      <w:proofErr w:type="gramEnd"/>
      <w:r w:rsidRPr="00424F1B">
        <w:rPr>
          <w:rFonts w:ascii="Times New Roman" w:hAnsi="Times New Roman" w:cs="Times New Roman"/>
        </w:rPr>
        <w:t>;</w:t>
      </w:r>
    </w:p>
    <w:p w14:paraId="41B2E310" w14:textId="77777777" w:rsidR="00481212" w:rsidRPr="00424F1B" w:rsidRDefault="00481212" w:rsidP="00481212">
      <w:pPr>
        <w:rPr>
          <w:rFonts w:ascii="Times New Roman" w:hAnsi="Times New Roman" w:cs="Times New Roman"/>
        </w:rPr>
      </w:pPr>
      <w:r w:rsidRPr="00424F1B">
        <w:rPr>
          <w:rFonts w:ascii="Times New Roman" w:hAnsi="Times New Roman" w:cs="Times New Roman"/>
        </w:rPr>
        <w:t xml:space="preserve">import </w:t>
      </w:r>
      <w:proofErr w:type="spellStart"/>
      <w:proofErr w:type="gramStart"/>
      <w:r w:rsidRPr="00424F1B">
        <w:rPr>
          <w:rFonts w:ascii="Times New Roman" w:hAnsi="Times New Roman" w:cs="Times New Roman"/>
        </w:rPr>
        <w:t>org.junit.jupiter.api.Test</w:t>
      </w:r>
      <w:proofErr w:type="spellEnd"/>
      <w:proofErr w:type="gramEnd"/>
      <w:r w:rsidRPr="00424F1B">
        <w:rPr>
          <w:rFonts w:ascii="Times New Roman" w:hAnsi="Times New Roman" w:cs="Times New Roman"/>
        </w:rPr>
        <w:t>;</w:t>
      </w:r>
    </w:p>
    <w:p w14:paraId="36881CAD" w14:textId="1E6F386C" w:rsidR="00481212" w:rsidRPr="00424F1B" w:rsidRDefault="00481212" w:rsidP="00481212">
      <w:pPr>
        <w:rPr>
          <w:rFonts w:ascii="Times New Roman" w:hAnsi="Times New Roman" w:cs="Times New Roman"/>
        </w:rPr>
      </w:pPr>
      <w:r w:rsidRPr="00424F1B">
        <w:rPr>
          <w:rFonts w:ascii="Times New Roman" w:hAnsi="Times New Roman" w:cs="Times New Roman"/>
        </w:rPr>
        <w:t xml:space="preserve">import </w:t>
      </w:r>
      <w:proofErr w:type="spellStart"/>
      <w:proofErr w:type="gramStart"/>
      <w:r w:rsidRPr="00424F1B">
        <w:rPr>
          <w:rFonts w:ascii="Times New Roman" w:hAnsi="Times New Roman" w:cs="Times New Roman"/>
        </w:rPr>
        <w:t>org.mockito</w:t>
      </w:r>
      <w:proofErr w:type="gramEnd"/>
      <w:r w:rsidRPr="00424F1B">
        <w:rPr>
          <w:rFonts w:ascii="Times New Roman" w:hAnsi="Times New Roman" w:cs="Times New Roman"/>
        </w:rPr>
        <w:t>.Mockito</w:t>
      </w:r>
      <w:proofErr w:type="spellEnd"/>
      <w:r w:rsidRPr="00424F1B">
        <w:rPr>
          <w:rFonts w:ascii="Times New Roman" w:hAnsi="Times New Roman" w:cs="Times New Roman"/>
        </w:rPr>
        <w:t>;</w:t>
      </w:r>
    </w:p>
    <w:p w14:paraId="6C9DEAED" w14:textId="2EBAF4BA" w:rsidR="00481212" w:rsidRPr="00424F1B" w:rsidRDefault="00481212" w:rsidP="00481212">
      <w:pPr>
        <w:rPr>
          <w:rFonts w:ascii="Times New Roman" w:hAnsi="Times New Roman" w:cs="Times New Roman"/>
        </w:rPr>
      </w:pPr>
      <w:r w:rsidRPr="00424F1B">
        <w:rPr>
          <w:rFonts w:ascii="Times New Roman" w:hAnsi="Times New Roman" w:cs="Times New Roman"/>
        </w:rPr>
        <w:t xml:space="preserve">public class </w:t>
      </w:r>
      <w:proofErr w:type="spellStart"/>
      <w:r w:rsidRPr="00424F1B">
        <w:rPr>
          <w:rFonts w:ascii="Times New Roman" w:hAnsi="Times New Roman" w:cs="Times New Roman"/>
        </w:rPr>
        <w:t>MyServiceTest</w:t>
      </w:r>
      <w:proofErr w:type="spellEnd"/>
      <w:r w:rsidRPr="00424F1B">
        <w:rPr>
          <w:rFonts w:ascii="Times New Roman" w:hAnsi="Times New Roman" w:cs="Times New Roman"/>
        </w:rPr>
        <w:t xml:space="preserve"> {</w:t>
      </w:r>
    </w:p>
    <w:p w14:paraId="014A64F6" w14:textId="77777777" w:rsidR="00481212" w:rsidRPr="00424F1B" w:rsidRDefault="00481212" w:rsidP="00481212">
      <w:pPr>
        <w:rPr>
          <w:rFonts w:ascii="Times New Roman" w:hAnsi="Times New Roman" w:cs="Times New Roman"/>
        </w:rPr>
      </w:pPr>
      <w:r w:rsidRPr="00424F1B">
        <w:rPr>
          <w:rFonts w:ascii="Times New Roman" w:hAnsi="Times New Roman" w:cs="Times New Roman"/>
        </w:rPr>
        <w:t xml:space="preserve">    @Test</w:t>
      </w:r>
    </w:p>
    <w:p w14:paraId="1E0FE359" w14:textId="77777777" w:rsidR="00481212" w:rsidRPr="00424F1B" w:rsidRDefault="00481212" w:rsidP="00481212">
      <w:pPr>
        <w:rPr>
          <w:rFonts w:ascii="Times New Roman" w:hAnsi="Times New Roman" w:cs="Times New Roman"/>
        </w:rPr>
      </w:pPr>
      <w:r w:rsidRPr="00424F1B">
        <w:rPr>
          <w:rFonts w:ascii="Times New Roman" w:hAnsi="Times New Roman" w:cs="Times New Roman"/>
        </w:rPr>
        <w:lastRenderedPageBreak/>
        <w:t xml:space="preserve">    public void </w:t>
      </w:r>
      <w:proofErr w:type="spellStart"/>
      <w:proofErr w:type="gramStart"/>
      <w:r w:rsidRPr="00424F1B">
        <w:rPr>
          <w:rFonts w:ascii="Times New Roman" w:hAnsi="Times New Roman" w:cs="Times New Roman"/>
        </w:rPr>
        <w:t>testVerifyInteraction</w:t>
      </w:r>
      <w:proofErr w:type="spellEnd"/>
      <w:r w:rsidRPr="00424F1B">
        <w:rPr>
          <w:rFonts w:ascii="Times New Roman" w:hAnsi="Times New Roman" w:cs="Times New Roman"/>
        </w:rPr>
        <w:t>(</w:t>
      </w:r>
      <w:proofErr w:type="gramEnd"/>
      <w:r w:rsidRPr="00424F1B">
        <w:rPr>
          <w:rFonts w:ascii="Times New Roman" w:hAnsi="Times New Roman" w:cs="Times New Roman"/>
        </w:rPr>
        <w:t>) {</w:t>
      </w:r>
    </w:p>
    <w:p w14:paraId="03EA7829" w14:textId="77B1362D" w:rsidR="00481212" w:rsidRPr="00424F1B" w:rsidRDefault="00481212" w:rsidP="00481212">
      <w:pPr>
        <w:rPr>
          <w:rFonts w:ascii="Times New Roman" w:hAnsi="Times New Roman" w:cs="Times New Roman"/>
        </w:rPr>
      </w:pPr>
      <w:r w:rsidRPr="00424F1B">
        <w:rPr>
          <w:rFonts w:ascii="Times New Roman" w:hAnsi="Times New Roman" w:cs="Times New Roman"/>
        </w:rPr>
        <w:t xml:space="preserve">        </w:t>
      </w:r>
      <w:proofErr w:type="spellStart"/>
      <w:r w:rsidRPr="00424F1B">
        <w:rPr>
          <w:rFonts w:ascii="Times New Roman" w:hAnsi="Times New Roman" w:cs="Times New Roman"/>
        </w:rPr>
        <w:t>ExternalApi</w:t>
      </w:r>
      <w:proofErr w:type="spellEnd"/>
      <w:r w:rsidRPr="00424F1B">
        <w:rPr>
          <w:rFonts w:ascii="Times New Roman" w:hAnsi="Times New Roman" w:cs="Times New Roman"/>
        </w:rPr>
        <w:t xml:space="preserve"> </w:t>
      </w:r>
      <w:proofErr w:type="spellStart"/>
      <w:r w:rsidRPr="00424F1B">
        <w:rPr>
          <w:rFonts w:ascii="Times New Roman" w:hAnsi="Times New Roman" w:cs="Times New Roman"/>
        </w:rPr>
        <w:t>mockApi</w:t>
      </w:r>
      <w:proofErr w:type="spellEnd"/>
      <w:r w:rsidRPr="00424F1B">
        <w:rPr>
          <w:rFonts w:ascii="Times New Roman" w:hAnsi="Times New Roman" w:cs="Times New Roman"/>
        </w:rPr>
        <w:t xml:space="preserve"> = </w:t>
      </w:r>
      <w:proofErr w:type="spellStart"/>
      <w:r w:rsidRPr="00424F1B">
        <w:rPr>
          <w:rFonts w:ascii="Times New Roman" w:hAnsi="Times New Roman" w:cs="Times New Roman"/>
        </w:rPr>
        <w:t>Mockito.mock</w:t>
      </w:r>
      <w:proofErr w:type="spellEnd"/>
      <w:r w:rsidRPr="00424F1B">
        <w:rPr>
          <w:rFonts w:ascii="Times New Roman" w:hAnsi="Times New Roman" w:cs="Times New Roman"/>
        </w:rPr>
        <w:t>(</w:t>
      </w:r>
      <w:proofErr w:type="spellStart"/>
      <w:r w:rsidRPr="00424F1B">
        <w:rPr>
          <w:rFonts w:ascii="Times New Roman" w:hAnsi="Times New Roman" w:cs="Times New Roman"/>
        </w:rPr>
        <w:t>ExternalApi.class</w:t>
      </w:r>
      <w:proofErr w:type="spellEnd"/>
      <w:r w:rsidRPr="00424F1B">
        <w:rPr>
          <w:rFonts w:ascii="Times New Roman" w:hAnsi="Times New Roman" w:cs="Times New Roman"/>
        </w:rPr>
        <w:t>);</w:t>
      </w:r>
    </w:p>
    <w:p w14:paraId="55106BF3" w14:textId="77777777" w:rsidR="00481212" w:rsidRPr="00424F1B" w:rsidRDefault="00481212" w:rsidP="00481212">
      <w:pPr>
        <w:rPr>
          <w:rFonts w:ascii="Times New Roman" w:hAnsi="Times New Roman" w:cs="Times New Roman"/>
        </w:rPr>
      </w:pPr>
      <w:r w:rsidRPr="00424F1B">
        <w:rPr>
          <w:rFonts w:ascii="Times New Roman" w:hAnsi="Times New Roman" w:cs="Times New Roman"/>
        </w:rPr>
        <w:t xml:space="preserve">        </w:t>
      </w:r>
      <w:proofErr w:type="spellStart"/>
      <w:r w:rsidRPr="00424F1B">
        <w:rPr>
          <w:rFonts w:ascii="Times New Roman" w:hAnsi="Times New Roman" w:cs="Times New Roman"/>
        </w:rPr>
        <w:t>MyService</w:t>
      </w:r>
      <w:proofErr w:type="spellEnd"/>
      <w:r w:rsidRPr="00424F1B">
        <w:rPr>
          <w:rFonts w:ascii="Times New Roman" w:hAnsi="Times New Roman" w:cs="Times New Roman"/>
        </w:rPr>
        <w:t xml:space="preserve"> service = new </w:t>
      </w:r>
      <w:proofErr w:type="spellStart"/>
      <w:r w:rsidRPr="00424F1B">
        <w:rPr>
          <w:rFonts w:ascii="Times New Roman" w:hAnsi="Times New Roman" w:cs="Times New Roman"/>
        </w:rPr>
        <w:t>MyService</w:t>
      </w:r>
      <w:proofErr w:type="spellEnd"/>
      <w:r w:rsidRPr="00424F1B">
        <w:rPr>
          <w:rFonts w:ascii="Times New Roman" w:hAnsi="Times New Roman" w:cs="Times New Roman"/>
        </w:rPr>
        <w:t>(</w:t>
      </w:r>
      <w:proofErr w:type="spellStart"/>
      <w:r w:rsidRPr="00424F1B">
        <w:rPr>
          <w:rFonts w:ascii="Times New Roman" w:hAnsi="Times New Roman" w:cs="Times New Roman"/>
        </w:rPr>
        <w:t>mockApi</w:t>
      </w:r>
      <w:proofErr w:type="spellEnd"/>
      <w:r w:rsidRPr="00424F1B">
        <w:rPr>
          <w:rFonts w:ascii="Times New Roman" w:hAnsi="Times New Roman" w:cs="Times New Roman"/>
        </w:rPr>
        <w:t>);</w:t>
      </w:r>
    </w:p>
    <w:p w14:paraId="0A5982EB" w14:textId="29A38BEA" w:rsidR="00481212" w:rsidRPr="00424F1B" w:rsidRDefault="00481212" w:rsidP="00481212">
      <w:pPr>
        <w:rPr>
          <w:rFonts w:ascii="Times New Roman" w:hAnsi="Times New Roman" w:cs="Times New Roman"/>
        </w:rPr>
      </w:pPr>
      <w:r w:rsidRPr="00424F1B">
        <w:rPr>
          <w:rFonts w:ascii="Times New Roman" w:hAnsi="Times New Roman" w:cs="Times New Roman"/>
        </w:rPr>
        <w:t xml:space="preserve">        </w:t>
      </w:r>
      <w:proofErr w:type="spellStart"/>
      <w:proofErr w:type="gramStart"/>
      <w:r w:rsidRPr="00424F1B">
        <w:rPr>
          <w:rFonts w:ascii="Times New Roman" w:hAnsi="Times New Roman" w:cs="Times New Roman"/>
        </w:rPr>
        <w:t>service.fetchData</w:t>
      </w:r>
      <w:proofErr w:type="spellEnd"/>
      <w:proofErr w:type="gramEnd"/>
      <w:r w:rsidRPr="00424F1B">
        <w:rPr>
          <w:rFonts w:ascii="Times New Roman" w:hAnsi="Times New Roman" w:cs="Times New Roman"/>
        </w:rPr>
        <w:t>();</w:t>
      </w:r>
    </w:p>
    <w:p w14:paraId="270029A5" w14:textId="77777777" w:rsidR="00481212" w:rsidRPr="00424F1B" w:rsidRDefault="00481212" w:rsidP="00481212">
      <w:pPr>
        <w:rPr>
          <w:rFonts w:ascii="Times New Roman" w:hAnsi="Times New Roman" w:cs="Times New Roman"/>
        </w:rPr>
      </w:pPr>
      <w:r w:rsidRPr="00424F1B">
        <w:rPr>
          <w:rFonts w:ascii="Times New Roman" w:hAnsi="Times New Roman" w:cs="Times New Roman"/>
        </w:rPr>
        <w:t xml:space="preserve">        verify(</w:t>
      </w:r>
      <w:proofErr w:type="spellStart"/>
      <w:r w:rsidRPr="00424F1B">
        <w:rPr>
          <w:rFonts w:ascii="Times New Roman" w:hAnsi="Times New Roman" w:cs="Times New Roman"/>
        </w:rPr>
        <w:t>mockApi</w:t>
      </w:r>
      <w:proofErr w:type="spellEnd"/>
      <w:proofErr w:type="gramStart"/>
      <w:r w:rsidRPr="00424F1B">
        <w:rPr>
          <w:rFonts w:ascii="Times New Roman" w:hAnsi="Times New Roman" w:cs="Times New Roman"/>
        </w:rPr>
        <w:t>).</w:t>
      </w:r>
      <w:proofErr w:type="spellStart"/>
      <w:r w:rsidRPr="00424F1B">
        <w:rPr>
          <w:rFonts w:ascii="Times New Roman" w:hAnsi="Times New Roman" w:cs="Times New Roman"/>
        </w:rPr>
        <w:t>getData</w:t>
      </w:r>
      <w:proofErr w:type="spellEnd"/>
      <w:proofErr w:type="gramEnd"/>
      <w:r w:rsidRPr="00424F1B">
        <w:rPr>
          <w:rFonts w:ascii="Times New Roman" w:hAnsi="Times New Roman" w:cs="Times New Roman"/>
        </w:rPr>
        <w:t>();</w:t>
      </w:r>
    </w:p>
    <w:p w14:paraId="4C4A623A" w14:textId="77777777" w:rsidR="00481212" w:rsidRPr="00424F1B" w:rsidRDefault="00481212" w:rsidP="00481212">
      <w:pPr>
        <w:rPr>
          <w:rFonts w:ascii="Times New Roman" w:hAnsi="Times New Roman" w:cs="Times New Roman"/>
        </w:rPr>
      </w:pPr>
      <w:r w:rsidRPr="00424F1B">
        <w:rPr>
          <w:rFonts w:ascii="Times New Roman" w:hAnsi="Times New Roman" w:cs="Times New Roman"/>
        </w:rPr>
        <w:t xml:space="preserve">    }</w:t>
      </w:r>
    </w:p>
    <w:p w14:paraId="5CA72941" w14:textId="77777777" w:rsidR="00481212" w:rsidRPr="00424F1B" w:rsidRDefault="00481212" w:rsidP="00481212">
      <w:pPr>
        <w:rPr>
          <w:rFonts w:ascii="Times New Roman" w:hAnsi="Times New Roman" w:cs="Times New Roman"/>
        </w:rPr>
      </w:pPr>
      <w:r w:rsidRPr="00424F1B">
        <w:rPr>
          <w:rFonts w:ascii="Times New Roman" w:hAnsi="Times New Roman" w:cs="Times New Roman"/>
        </w:rPr>
        <w:t>}</w:t>
      </w:r>
    </w:p>
    <w:p w14:paraId="13E688D2" w14:textId="77777777" w:rsidR="00481212" w:rsidRPr="00424F1B" w:rsidRDefault="00481212" w:rsidP="00481212">
      <w:pPr>
        <w:rPr>
          <w:rFonts w:ascii="Times New Roman" w:hAnsi="Times New Roman" w:cs="Times New Roman"/>
        </w:rPr>
      </w:pPr>
      <w:r w:rsidRPr="00424F1B">
        <w:rPr>
          <w:rFonts w:ascii="Times New Roman" w:hAnsi="Times New Roman" w:cs="Times New Roman"/>
        </w:rPr>
        <w:t xml:space="preserve">This test does not focus on return values, but on method invocation. If the method </w:t>
      </w:r>
      <w:proofErr w:type="spellStart"/>
      <w:proofErr w:type="gramStart"/>
      <w:r w:rsidRPr="00424F1B">
        <w:rPr>
          <w:rFonts w:ascii="Times New Roman" w:hAnsi="Times New Roman" w:cs="Times New Roman"/>
        </w:rPr>
        <w:t>getData</w:t>
      </w:r>
      <w:proofErr w:type="spellEnd"/>
      <w:r w:rsidRPr="00424F1B">
        <w:rPr>
          <w:rFonts w:ascii="Times New Roman" w:hAnsi="Times New Roman" w:cs="Times New Roman"/>
        </w:rPr>
        <w:t>(</w:t>
      </w:r>
      <w:proofErr w:type="gramEnd"/>
      <w:r w:rsidRPr="00424F1B">
        <w:rPr>
          <w:rFonts w:ascii="Times New Roman" w:hAnsi="Times New Roman" w:cs="Times New Roman"/>
        </w:rPr>
        <w:t xml:space="preserve">) was not called, the test would fail, clearly indicating a flaw in the logic or </w:t>
      </w:r>
      <w:proofErr w:type="spellStart"/>
      <w:r w:rsidRPr="00424F1B">
        <w:rPr>
          <w:rFonts w:ascii="Times New Roman" w:hAnsi="Times New Roman" w:cs="Times New Roman"/>
        </w:rPr>
        <w:t>behavior</w:t>
      </w:r>
      <w:proofErr w:type="spellEnd"/>
      <w:r w:rsidRPr="00424F1B">
        <w:rPr>
          <w:rFonts w:ascii="Times New Roman" w:hAnsi="Times New Roman" w:cs="Times New Roman"/>
        </w:rPr>
        <w:t xml:space="preserve"> of the </w:t>
      </w:r>
      <w:proofErr w:type="spellStart"/>
      <w:r w:rsidRPr="00424F1B">
        <w:rPr>
          <w:rFonts w:ascii="Times New Roman" w:hAnsi="Times New Roman" w:cs="Times New Roman"/>
        </w:rPr>
        <w:t>MyService</w:t>
      </w:r>
      <w:proofErr w:type="spellEnd"/>
      <w:r w:rsidRPr="00424F1B">
        <w:rPr>
          <w:rFonts w:ascii="Times New Roman" w:hAnsi="Times New Roman" w:cs="Times New Roman"/>
        </w:rPr>
        <w:t xml:space="preserve"> class.</w:t>
      </w:r>
    </w:p>
    <w:p w14:paraId="0E1B8A7A" w14:textId="6671FB1C" w:rsidR="00481212" w:rsidRDefault="00481212" w:rsidP="00481212">
      <w:pPr>
        <w:rPr>
          <w:rFonts w:ascii="Times New Roman" w:hAnsi="Times New Roman" w:cs="Times New Roman"/>
          <w:b/>
          <w:bCs/>
          <w:sz w:val="28"/>
          <w:szCs w:val="28"/>
        </w:rPr>
      </w:pPr>
      <w:r w:rsidRPr="00494309">
        <w:rPr>
          <w:rFonts w:ascii="Times New Roman" w:hAnsi="Times New Roman" w:cs="Times New Roman"/>
          <w:b/>
          <w:bCs/>
          <w:sz w:val="28"/>
          <w:szCs w:val="28"/>
        </w:rPr>
        <w:t>Output</w:t>
      </w:r>
      <w:r w:rsidR="00494309" w:rsidRPr="00494309">
        <w:rPr>
          <w:rFonts w:ascii="Times New Roman" w:hAnsi="Times New Roman" w:cs="Times New Roman"/>
          <w:b/>
          <w:bCs/>
          <w:sz w:val="28"/>
          <w:szCs w:val="28"/>
        </w:rPr>
        <w:t>:</w:t>
      </w:r>
    </w:p>
    <w:p w14:paraId="506958B4" w14:textId="4AAEC43D" w:rsidR="00572817" w:rsidRPr="00494309" w:rsidRDefault="00572817" w:rsidP="00481212">
      <w:pPr>
        <w:rPr>
          <w:rFonts w:ascii="Times New Roman" w:hAnsi="Times New Roman" w:cs="Times New Roman"/>
          <w:b/>
          <w:bCs/>
          <w:sz w:val="28"/>
          <w:szCs w:val="28"/>
        </w:rPr>
      </w:pPr>
      <w:r>
        <w:rPr>
          <w:noProof/>
        </w:rPr>
        <w:drawing>
          <wp:inline distT="0" distB="0" distL="0" distR="0" wp14:anchorId="64F693AD" wp14:editId="72A0B0CE">
            <wp:extent cx="5731510" cy="3044825"/>
            <wp:effectExtent l="0" t="0" r="2540" b="3175"/>
            <wp:docPr id="9720472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69FB6AE7" w14:textId="77777777" w:rsidR="00F26B6B" w:rsidRPr="00424F1B" w:rsidRDefault="00F26B6B">
      <w:pPr>
        <w:rPr>
          <w:rFonts w:ascii="Times New Roman" w:hAnsi="Times New Roman" w:cs="Times New Roman"/>
        </w:rPr>
      </w:pPr>
    </w:p>
    <w:sectPr w:rsidR="00F26B6B" w:rsidRPr="00424F1B" w:rsidSect="00317BA9">
      <w:headerReference w:type="default" r:id="rId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B2C788" w14:textId="77777777" w:rsidR="002C1048" w:rsidRDefault="002C1048" w:rsidP="00481212">
      <w:pPr>
        <w:spacing w:after="0" w:line="240" w:lineRule="auto"/>
      </w:pPr>
      <w:r>
        <w:separator/>
      </w:r>
    </w:p>
  </w:endnote>
  <w:endnote w:type="continuationSeparator" w:id="0">
    <w:p w14:paraId="367BA1D1" w14:textId="77777777" w:rsidR="002C1048" w:rsidRDefault="002C1048" w:rsidP="00481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E6F5AF" w14:textId="77777777" w:rsidR="002C1048" w:rsidRDefault="002C1048" w:rsidP="00481212">
      <w:pPr>
        <w:spacing w:after="0" w:line="240" w:lineRule="auto"/>
      </w:pPr>
      <w:r>
        <w:separator/>
      </w:r>
    </w:p>
  </w:footnote>
  <w:footnote w:type="continuationSeparator" w:id="0">
    <w:p w14:paraId="3CC83EA5" w14:textId="77777777" w:rsidR="002C1048" w:rsidRDefault="002C1048" w:rsidP="004812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CC7EB8" w14:textId="77777777" w:rsidR="00424F1B" w:rsidRPr="00424F1B" w:rsidRDefault="00424F1B" w:rsidP="00424F1B">
    <w:pPr>
      <w:jc w:val="center"/>
      <w:rPr>
        <w:rFonts w:ascii="Times New Roman" w:hAnsi="Times New Roman" w:cs="Times New Roman"/>
        <w:b/>
        <w:bCs/>
        <w:sz w:val="36"/>
        <w:szCs w:val="36"/>
        <w:lang w:val="en-US"/>
      </w:rPr>
    </w:pPr>
    <w:r w:rsidRPr="00424F1B">
      <w:rPr>
        <w:rFonts w:ascii="Times New Roman" w:hAnsi="Times New Roman" w:cs="Times New Roman"/>
        <w:b/>
        <w:bCs/>
        <w:sz w:val="36"/>
        <w:szCs w:val="36"/>
        <w:lang w:val="en-US"/>
      </w:rPr>
      <w:t>Digital Nurture 4.0 – Week 2</w:t>
    </w:r>
  </w:p>
  <w:p w14:paraId="55C6EA65" w14:textId="4A7E0497" w:rsidR="00481212" w:rsidRPr="00481212" w:rsidRDefault="00481212" w:rsidP="00481212">
    <w:pPr>
      <w:jc w:val="center"/>
      <w:rPr>
        <w:rFonts w:ascii="Times New Roman" w:hAnsi="Times New Roman" w:cs="Times New Roman"/>
        <w:sz w:val="36"/>
        <w:szCs w:val="3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212"/>
    <w:rsid w:val="00282832"/>
    <w:rsid w:val="002C1048"/>
    <w:rsid w:val="00317BA9"/>
    <w:rsid w:val="00424F1B"/>
    <w:rsid w:val="00481212"/>
    <w:rsid w:val="00494309"/>
    <w:rsid w:val="00572817"/>
    <w:rsid w:val="00753E2A"/>
    <w:rsid w:val="007E20FE"/>
    <w:rsid w:val="00967210"/>
    <w:rsid w:val="00AE0D55"/>
    <w:rsid w:val="00D463AB"/>
    <w:rsid w:val="00DE7DCD"/>
    <w:rsid w:val="00EA2C3E"/>
    <w:rsid w:val="00F26B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6935C"/>
  <w15:chartTrackingRefBased/>
  <w15:docId w15:val="{6819C2B6-D4CF-4111-A968-A0ADF62C7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12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12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12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12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12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12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12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12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12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2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12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12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12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12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12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12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12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1212"/>
    <w:rPr>
      <w:rFonts w:eastAsiaTheme="majorEastAsia" w:cstheme="majorBidi"/>
      <w:color w:val="272727" w:themeColor="text1" w:themeTint="D8"/>
    </w:rPr>
  </w:style>
  <w:style w:type="paragraph" w:styleId="Title">
    <w:name w:val="Title"/>
    <w:basedOn w:val="Normal"/>
    <w:next w:val="Normal"/>
    <w:link w:val="TitleChar"/>
    <w:uiPriority w:val="10"/>
    <w:qFormat/>
    <w:rsid w:val="004812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2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2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12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1212"/>
    <w:pPr>
      <w:spacing w:before="160"/>
      <w:jc w:val="center"/>
    </w:pPr>
    <w:rPr>
      <w:i/>
      <w:iCs/>
      <w:color w:val="404040" w:themeColor="text1" w:themeTint="BF"/>
    </w:rPr>
  </w:style>
  <w:style w:type="character" w:customStyle="1" w:styleId="QuoteChar">
    <w:name w:val="Quote Char"/>
    <w:basedOn w:val="DefaultParagraphFont"/>
    <w:link w:val="Quote"/>
    <w:uiPriority w:val="29"/>
    <w:rsid w:val="00481212"/>
    <w:rPr>
      <w:i/>
      <w:iCs/>
      <w:color w:val="404040" w:themeColor="text1" w:themeTint="BF"/>
    </w:rPr>
  </w:style>
  <w:style w:type="paragraph" w:styleId="ListParagraph">
    <w:name w:val="List Paragraph"/>
    <w:basedOn w:val="Normal"/>
    <w:uiPriority w:val="34"/>
    <w:qFormat/>
    <w:rsid w:val="00481212"/>
    <w:pPr>
      <w:ind w:left="720"/>
      <w:contextualSpacing/>
    </w:pPr>
  </w:style>
  <w:style w:type="character" w:styleId="IntenseEmphasis">
    <w:name w:val="Intense Emphasis"/>
    <w:basedOn w:val="DefaultParagraphFont"/>
    <w:uiPriority w:val="21"/>
    <w:qFormat/>
    <w:rsid w:val="00481212"/>
    <w:rPr>
      <w:i/>
      <w:iCs/>
      <w:color w:val="0F4761" w:themeColor="accent1" w:themeShade="BF"/>
    </w:rPr>
  </w:style>
  <w:style w:type="paragraph" w:styleId="IntenseQuote">
    <w:name w:val="Intense Quote"/>
    <w:basedOn w:val="Normal"/>
    <w:next w:val="Normal"/>
    <w:link w:val="IntenseQuoteChar"/>
    <w:uiPriority w:val="30"/>
    <w:qFormat/>
    <w:rsid w:val="004812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1212"/>
    <w:rPr>
      <w:i/>
      <w:iCs/>
      <w:color w:val="0F4761" w:themeColor="accent1" w:themeShade="BF"/>
    </w:rPr>
  </w:style>
  <w:style w:type="character" w:styleId="IntenseReference">
    <w:name w:val="Intense Reference"/>
    <w:basedOn w:val="DefaultParagraphFont"/>
    <w:uiPriority w:val="32"/>
    <w:qFormat/>
    <w:rsid w:val="00481212"/>
    <w:rPr>
      <w:b/>
      <w:bCs/>
      <w:smallCaps/>
      <w:color w:val="0F4761" w:themeColor="accent1" w:themeShade="BF"/>
      <w:spacing w:val="5"/>
    </w:rPr>
  </w:style>
  <w:style w:type="paragraph" w:styleId="Header">
    <w:name w:val="header"/>
    <w:basedOn w:val="Normal"/>
    <w:link w:val="HeaderChar"/>
    <w:uiPriority w:val="99"/>
    <w:unhideWhenUsed/>
    <w:rsid w:val="004812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1212"/>
  </w:style>
  <w:style w:type="paragraph" w:styleId="Footer">
    <w:name w:val="footer"/>
    <w:basedOn w:val="Normal"/>
    <w:link w:val="FooterChar"/>
    <w:uiPriority w:val="99"/>
    <w:unhideWhenUsed/>
    <w:rsid w:val="004812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1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280790">
      <w:bodyDiv w:val="1"/>
      <w:marLeft w:val="0"/>
      <w:marRight w:val="0"/>
      <w:marTop w:val="0"/>
      <w:marBottom w:val="0"/>
      <w:divBdr>
        <w:top w:val="none" w:sz="0" w:space="0" w:color="auto"/>
        <w:left w:val="none" w:sz="0" w:space="0" w:color="auto"/>
        <w:bottom w:val="none" w:sz="0" w:space="0" w:color="auto"/>
        <w:right w:val="none" w:sz="0" w:space="0" w:color="auto"/>
      </w:divBdr>
    </w:div>
    <w:div w:id="965937579">
      <w:bodyDiv w:val="1"/>
      <w:marLeft w:val="0"/>
      <w:marRight w:val="0"/>
      <w:marTop w:val="0"/>
      <w:marBottom w:val="0"/>
      <w:divBdr>
        <w:top w:val="none" w:sz="0" w:space="0" w:color="auto"/>
        <w:left w:val="none" w:sz="0" w:space="0" w:color="auto"/>
        <w:bottom w:val="none" w:sz="0" w:space="0" w:color="auto"/>
        <w:right w:val="none" w:sz="0" w:space="0" w:color="auto"/>
      </w:divBdr>
    </w:div>
    <w:div w:id="1354914338">
      <w:bodyDiv w:val="1"/>
      <w:marLeft w:val="0"/>
      <w:marRight w:val="0"/>
      <w:marTop w:val="0"/>
      <w:marBottom w:val="0"/>
      <w:divBdr>
        <w:top w:val="none" w:sz="0" w:space="0" w:color="auto"/>
        <w:left w:val="none" w:sz="0" w:space="0" w:color="auto"/>
        <w:bottom w:val="none" w:sz="0" w:space="0" w:color="auto"/>
        <w:right w:val="none" w:sz="0" w:space="0" w:color="auto"/>
      </w:divBdr>
    </w:div>
    <w:div w:id="149757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ShadowVerse AI</dc:creator>
  <cp:keywords/>
  <dc:description/>
  <cp:lastModifiedBy>Irfana Farhath</cp:lastModifiedBy>
  <cp:revision>8</cp:revision>
  <dcterms:created xsi:type="dcterms:W3CDTF">2025-06-26T17:12:00Z</dcterms:created>
  <dcterms:modified xsi:type="dcterms:W3CDTF">2025-06-28T07:15:00Z</dcterms:modified>
</cp:coreProperties>
</file>