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394970" w14:textId="77777777" w:rsidR="00B266F8" w:rsidRDefault="00B266F8" w:rsidP="00B266F8">
      <w:r>
        <w:t>Partial Investment = 1; OPEX = 1; UNIT PRICE = 1; AEO – REFERENCE; initial PC maturity = 0</w:t>
      </w:r>
    </w:p>
    <w:p w14:paraId="44C301D6" w14:textId="77777777" w:rsidR="00B266F8" w:rsidRDefault="00B266F8" w:rsidP="00B266F8"/>
    <w:p w14:paraId="082A58C5" w14:textId="77777777" w:rsidR="00B266F8" w:rsidRDefault="00B266F8" w:rsidP="00B266F8">
      <w:r w:rsidRPr="00CA6F71">
        <w:rPr>
          <w:noProof/>
        </w:rPr>
        <w:drawing>
          <wp:inline distT="0" distB="0" distL="0" distR="0" wp14:anchorId="100E621D" wp14:editId="12D6A03F">
            <wp:extent cx="8940399" cy="3326860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61057" cy="33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31DD" w14:textId="77777777" w:rsidR="00B266F8" w:rsidRDefault="00B266F8" w:rsidP="00B266F8">
      <w:r>
        <w:br/>
      </w:r>
    </w:p>
    <w:p w14:paraId="1231E340" w14:textId="77777777" w:rsidR="00B266F8" w:rsidRDefault="00B266F8" w:rsidP="00B266F8">
      <w:r>
        <w:br w:type="page"/>
      </w:r>
    </w:p>
    <w:p w14:paraId="1EE7BA4F" w14:textId="77777777" w:rsidR="00B266F8" w:rsidRDefault="00B266F8" w:rsidP="00B266F8">
      <w:r>
        <w:lastRenderedPageBreak/>
        <w:t>Partial Investment = 0; OPEX = 1; UNIT PRICE = 1; AEO = reference; PC Maturity = 0</w:t>
      </w:r>
    </w:p>
    <w:p w14:paraId="3AE33B0C" w14:textId="77777777" w:rsidR="00B266F8" w:rsidRDefault="00B266F8" w:rsidP="00B266F8"/>
    <w:p w14:paraId="620466C7" w14:textId="77777777" w:rsidR="00B266F8" w:rsidRDefault="00B266F8" w:rsidP="00B266F8">
      <w:r w:rsidRPr="00EF3F3B">
        <w:rPr>
          <w:noProof/>
        </w:rPr>
        <w:drawing>
          <wp:inline distT="0" distB="0" distL="0" distR="0" wp14:anchorId="4ECE3CB8" wp14:editId="58FC42A6">
            <wp:extent cx="8229600" cy="3061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AB72B7" w14:textId="77777777" w:rsidR="00B266F8" w:rsidRDefault="00B266F8">
      <w:r>
        <w:br w:type="page"/>
      </w:r>
    </w:p>
    <w:p w14:paraId="68E38505" w14:textId="77777777" w:rsidR="00B266F8" w:rsidRDefault="00B266F8" w:rsidP="00B266F8">
      <w:r>
        <w:lastRenderedPageBreak/>
        <w:t>Partial Investment = 1; OPEX = 1; UNIT PRICE = 1; AEO = reference; PC Maturity = 0.5</w:t>
      </w:r>
    </w:p>
    <w:p w14:paraId="65E18C6A" w14:textId="77777777" w:rsidR="00B266F8" w:rsidRDefault="00B266F8" w:rsidP="00B266F8">
      <w:r w:rsidRPr="00CE5AA2">
        <w:drawing>
          <wp:inline distT="0" distB="0" distL="0" distR="0" wp14:anchorId="63E90194" wp14:editId="7CEE7E27">
            <wp:extent cx="8229600" cy="3103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EF1F" w14:textId="77777777" w:rsidR="00B266F8" w:rsidRDefault="00B266F8">
      <w:r>
        <w:br w:type="page"/>
      </w:r>
    </w:p>
    <w:p w14:paraId="04993A6D" w14:textId="77777777" w:rsidR="00B266F8" w:rsidRDefault="00B266F8" w:rsidP="00B266F8">
      <w:r>
        <w:lastRenderedPageBreak/>
        <w:t>Partial Investment = 0; OPEX = 1; UNIT PRICE = 1; AEO = reference; PC Maturity = 0.5</w:t>
      </w:r>
    </w:p>
    <w:p w14:paraId="7B730FBE" w14:textId="056329FD" w:rsidR="00B266F8" w:rsidRDefault="00B266F8" w:rsidP="00B266F8">
      <w:r w:rsidRPr="00CE5AA2">
        <w:drawing>
          <wp:inline distT="0" distB="0" distL="0" distR="0" wp14:anchorId="484E7FD7" wp14:editId="068B260A">
            <wp:extent cx="8229600" cy="3103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2FE0B1" w14:textId="77777777" w:rsidR="00B266F8" w:rsidRDefault="00B266F8" w:rsidP="00B266F8">
      <w:r>
        <w:lastRenderedPageBreak/>
        <w:t>Partial Investment = 1; OPEX = 1; UNIT PRICE = 1; AEO = reference; PC Maturity = 1</w:t>
      </w:r>
      <w:r>
        <w:br/>
      </w:r>
    </w:p>
    <w:p w14:paraId="2FCB92BC" w14:textId="77777777" w:rsidR="00B266F8" w:rsidRDefault="00B266F8" w:rsidP="00B266F8">
      <w:r w:rsidRPr="00CE5AA2">
        <w:drawing>
          <wp:inline distT="0" distB="0" distL="0" distR="0" wp14:anchorId="646A93E1" wp14:editId="67B8065D">
            <wp:extent cx="8229600" cy="3103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051F" w14:textId="77777777" w:rsidR="00B266F8" w:rsidRDefault="00B266F8" w:rsidP="00B266F8">
      <w:r>
        <w:br w:type="page"/>
      </w:r>
    </w:p>
    <w:p w14:paraId="4DD65366" w14:textId="77777777" w:rsidR="00B266F8" w:rsidRDefault="00B266F8" w:rsidP="00B266F8">
      <w:r>
        <w:lastRenderedPageBreak/>
        <w:t xml:space="preserve"> Partial Investment = 0; OPEX = 1; UNIT PRICE = 1; AEO = reference; PC Maturity = 1</w:t>
      </w:r>
    </w:p>
    <w:p w14:paraId="324A416E" w14:textId="77777777" w:rsidR="00B266F8" w:rsidRDefault="00B266F8" w:rsidP="00B266F8">
      <w:r w:rsidRPr="00CE5AA2">
        <w:drawing>
          <wp:inline distT="0" distB="0" distL="0" distR="0" wp14:anchorId="19D8FFA5" wp14:editId="34D418F6">
            <wp:extent cx="8229600" cy="31038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67A" w14:textId="77777777" w:rsidR="00B266F8" w:rsidRDefault="00B266F8" w:rsidP="00B266F8"/>
    <w:p w14:paraId="187CE508" w14:textId="77777777" w:rsidR="00B266F8" w:rsidRDefault="00B266F8" w:rsidP="00B266F8"/>
    <w:p w14:paraId="3A5D06BD" w14:textId="5DE7BF86" w:rsidR="00B266F8" w:rsidRDefault="00B266F8" w:rsidP="00B266F8">
      <w:r>
        <w:br/>
      </w:r>
    </w:p>
    <w:p w14:paraId="1DD85029" w14:textId="77777777" w:rsidR="00B266F8" w:rsidRDefault="00B266F8" w:rsidP="00B266F8">
      <w:r>
        <w:br w:type="page"/>
      </w:r>
    </w:p>
    <w:p w14:paraId="7844FC26" w14:textId="2481B70F" w:rsidR="00B266F8" w:rsidRDefault="00B266F8" w:rsidP="00B266F8">
      <w:r>
        <w:lastRenderedPageBreak/>
        <w:t xml:space="preserve">Partial Investment = </w:t>
      </w:r>
      <w:r>
        <w:t>1</w:t>
      </w:r>
      <w:r>
        <w:t>; OPEX = 1; UNIT PRICE = 1; AEO = high oil price; PC Maturity = 0</w:t>
      </w:r>
    </w:p>
    <w:p w14:paraId="098A462E" w14:textId="77777777" w:rsidR="00B266F8" w:rsidRDefault="00B266F8" w:rsidP="00B266F8"/>
    <w:p w14:paraId="18B2F64E" w14:textId="77777777" w:rsidR="00B266F8" w:rsidRDefault="00B266F8" w:rsidP="00B266F8"/>
    <w:p w14:paraId="249FCC87" w14:textId="66255C1B" w:rsidR="00B266F8" w:rsidRDefault="00B266F8" w:rsidP="00B266F8">
      <w:r w:rsidRPr="00B266F8">
        <w:drawing>
          <wp:inline distT="0" distB="0" distL="0" distR="0" wp14:anchorId="424B607C" wp14:editId="45D2546F">
            <wp:extent cx="8229600" cy="3103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F90A" w14:textId="66FEAA88" w:rsidR="00B266F8" w:rsidRDefault="00B266F8" w:rsidP="00B266F8">
      <w:r>
        <w:br w:type="page"/>
      </w:r>
      <w:bookmarkStart w:id="0" w:name="_GoBack"/>
      <w:bookmarkEnd w:id="0"/>
      <w:r>
        <w:lastRenderedPageBreak/>
        <w:t>Partial Investment = 0; OPEX = 1; UNIT PRICE = 1; AEO = high oil price; PC Maturity = 0</w:t>
      </w:r>
    </w:p>
    <w:p w14:paraId="1368AFFB" w14:textId="77777777" w:rsidR="00B266F8" w:rsidRDefault="00B266F8" w:rsidP="00B266F8"/>
    <w:p w14:paraId="3233DE44" w14:textId="77777777" w:rsidR="00B266F8" w:rsidRDefault="00B266F8" w:rsidP="00B266F8">
      <w:r w:rsidRPr="00B266F8">
        <w:drawing>
          <wp:inline distT="0" distB="0" distL="0" distR="0" wp14:anchorId="33EF4970" wp14:editId="7DE1274C">
            <wp:extent cx="8229600" cy="3103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562" w14:textId="77777777" w:rsidR="00B266F8" w:rsidRDefault="00B266F8" w:rsidP="00B266F8">
      <w:r>
        <w:br w:type="page"/>
      </w:r>
    </w:p>
    <w:p w14:paraId="5A4B6C9F" w14:textId="77777777" w:rsidR="00B266F8" w:rsidRDefault="00B266F8" w:rsidP="00B266F8"/>
    <w:p w14:paraId="4CDF6F8D" w14:textId="77777777" w:rsidR="00B266F8" w:rsidRDefault="00B266F8" w:rsidP="00B266F8">
      <w:r>
        <w:t>Partial Investment = 1; OPEX = 1; UNIT PRICE = 1; AEO = high oil price; PC Maturity = 0.5</w:t>
      </w:r>
    </w:p>
    <w:p w14:paraId="32C751A9" w14:textId="77777777" w:rsidR="00B266F8" w:rsidRDefault="00B266F8" w:rsidP="00B266F8"/>
    <w:p w14:paraId="23948747" w14:textId="77777777" w:rsidR="00B266F8" w:rsidRDefault="00B266F8" w:rsidP="00B266F8">
      <w:r w:rsidRPr="00990C1F">
        <w:drawing>
          <wp:inline distT="0" distB="0" distL="0" distR="0" wp14:anchorId="6DE4255A" wp14:editId="6479E56E">
            <wp:extent cx="8229600" cy="3103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8231" w14:textId="77777777" w:rsidR="00B266F8" w:rsidRDefault="00B266F8" w:rsidP="00B266F8"/>
    <w:p w14:paraId="3E8D4BA5" w14:textId="77777777" w:rsidR="00B266F8" w:rsidRDefault="00B266F8" w:rsidP="00B266F8"/>
    <w:p w14:paraId="4D9BDB79" w14:textId="77777777" w:rsidR="00B266F8" w:rsidRDefault="00B266F8" w:rsidP="00B266F8"/>
    <w:p w14:paraId="6F3F8553" w14:textId="77777777" w:rsidR="00B266F8" w:rsidRDefault="00B266F8" w:rsidP="00B266F8"/>
    <w:p w14:paraId="72EAAF38" w14:textId="77777777" w:rsidR="00B266F8" w:rsidRDefault="00B266F8" w:rsidP="00B266F8">
      <w:r>
        <w:br w:type="page"/>
      </w:r>
    </w:p>
    <w:p w14:paraId="3050F11A" w14:textId="77777777" w:rsidR="00B266F8" w:rsidRDefault="00B266F8" w:rsidP="00B266F8">
      <w:r>
        <w:lastRenderedPageBreak/>
        <w:t>Partial Investment = 0; OPEX = 1; UNIT PRICE = 1; AEO = high oil price; PC Maturity = 0.5</w:t>
      </w:r>
    </w:p>
    <w:p w14:paraId="2C3E52BB" w14:textId="77777777" w:rsidR="00B266F8" w:rsidRDefault="00B266F8" w:rsidP="00B266F8">
      <w:r>
        <w:t>NPV investment is negative for large facilities</w:t>
      </w:r>
    </w:p>
    <w:p w14:paraId="6DF89311" w14:textId="77777777" w:rsidR="00B266F8" w:rsidRDefault="00B266F8" w:rsidP="00B266F8"/>
    <w:p w14:paraId="742EE9C9" w14:textId="77777777" w:rsidR="00B266F8" w:rsidRDefault="00B266F8" w:rsidP="00B266F8">
      <w:r w:rsidRPr="00990C1F">
        <w:drawing>
          <wp:inline distT="0" distB="0" distL="0" distR="0" wp14:anchorId="336390FE" wp14:editId="0DBE268F">
            <wp:extent cx="8229600" cy="3103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DE06" w14:textId="77777777" w:rsidR="00B266F8" w:rsidRDefault="00B266F8" w:rsidP="00B266F8">
      <w:r>
        <w:br w:type="page"/>
      </w:r>
      <w:r>
        <w:lastRenderedPageBreak/>
        <w:t>Partial Investment = 1; OPEX = 1; UNIT PRICE = 1; AEO = high oil price; PC Maturity = 1</w:t>
      </w:r>
    </w:p>
    <w:p w14:paraId="21E245F4" w14:textId="77777777" w:rsidR="00B266F8" w:rsidRDefault="00B266F8" w:rsidP="00B266F8">
      <w:r w:rsidRPr="00990C1F">
        <w:drawing>
          <wp:inline distT="0" distB="0" distL="0" distR="0" wp14:anchorId="068FF1E2" wp14:editId="5B3F2FF6">
            <wp:extent cx="8229600" cy="3103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56D9" w14:textId="77777777" w:rsidR="00B266F8" w:rsidRDefault="00B266F8" w:rsidP="00B266F8"/>
    <w:p w14:paraId="6EEA6599" w14:textId="77777777" w:rsidR="00B266F8" w:rsidRDefault="00B266F8" w:rsidP="00B266F8">
      <w:r>
        <w:br w:type="page"/>
      </w:r>
    </w:p>
    <w:p w14:paraId="31488337" w14:textId="77777777" w:rsidR="00B266F8" w:rsidRDefault="00B266F8" w:rsidP="00B266F8">
      <w:r>
        <w:lastRenderedPageBreak/>
        <w:t>Partial Investment = 0; OPEX = 1; UNIT PRICE = 1; AEO = high oil price; PC Maturity = 1</w:t>
      </w:r>
    </w:p>
    <w:p w14:paraId="45DE91E6" w14:textId="77777777" w:rsidR="00B266F8" w:rsidRDefault="00B266F8" w:rsidP="00B266F8">
      <w:r w:rsidRPr="00990C1F">
        <w:drawing>
          <wp:inline distT="0" distB="0" distL="0" distR="0" wp14:anchorId="221FC770" wp14:editId="3832C9B6">
            <wp:extent cx="8229600" cy="3103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B28A" w14:textId="77777777" w:rsidR="00B266F8" w:rsidRDefault="00B266F8" w:rsidP="00B266F8"/>
    <w:sectPr w:rsidR="00B266F8" w:rsidSect="00B266F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F8"/>
    <w:rsid w:val="000E6354"/>
    <w:rsid w:val="00425EA7"/>
    <w:rsid w:val="00A51F58"/>
    <w:rsid w:val="00B266F8"/>
    <w:rsid w:val="00C8555F"/>
    <w:rsid w:val="00D7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9275CA"/>
  <w15:chartTrackingRefBased/>
  <w15:docId w15:val="{874AF6B8-C3A7-DB4E-A6D4-4B7099B9F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6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Tsiryapkina, Irina</dc:creator>
  <cp:keywords/>
  <dc:description/>
  <cp:lastModifiedBy>Tsiryapkina, Irina</cp:lastModifiedBy>
  <cp:revision>3</cp:revision>
  <dcterms:created xsi:type="dcterms:W3CDTF">2019-08-22T15:36:00Z</dcterms:created>
  <dcterms:modified xsi:type="dcterms:W3CDTF">2019-08-22T22:00:00Z</dcterms:modified>
</cp:coreProperties>
</file>