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ОС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Рулев</w:t>
      </w:r>
      <w:r>
        <w:t xml:space="preserve"> </w:t>
      </w:r>
      <w:r>
        <w:t xml:space="preserve">Иван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НПМбв-02-20"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X9e1dcf95cfcc578e31cfcc835240d4351b2d7db"/>
    <w:p>
      <w:pPr>
        <w:pStyle w:val="Heading2"/>
      </w:pP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</w:p>
    <w:p>
      <w:pPr>
        <w:pStyle w:val="BodyText"/>
      </w:pPr>
      <w:r>
        <w:t xml:space="preserve">Запускаем терминальный мультиплексор</w:t>
      </w:r>
      <w:r>
        <w:t xml:space="preserve"> </w:t>
      </w:r>
      <w:r>
        <w:rPr>
          <w:i/>
          <w:iCs/>
        </w:rPr>
        <w:t xml:space="preserve">tmux</w:t>
      </w:r>
      <w:r>
        <w:t xml:space="preserve"> </w:t>
      </w:r>
      <w:r>
        <w:t xml:space="preserve">и переключаюсь на роль супер-пользователя:</w:t>
      </w:r>
    </w:p>
    <w:p>
      <w:pPr>
        <w:pStyle w:val="BodyText"/>
      </w:pPr>
      <w:r>
        <w:drawing>
          <wp:inline>
            <wp:extent cx="5334000" cy="3977640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rofessional\Desktop\lab01\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30" w:name="работа-с-языком-разметки-markdown"/>
    <w:p>
      <w:pPr>
        <w:pStyle w:val="Heading3"/>
      </w:pPr>
      <w:r>
        <w:t xml:space="preserve">Работа с языком разметки Markdown</w:t>
      </w:r>
    </w:p>
    <w:p>
      <w:pPr>
        <w:pStyle w:val="FirstParagraph"/>
      </w:pPr>
      <w:r>
        <w:t xml:space="preserve">Установим pandoc.</w:t>
      </w:r>
    </w:p>
    <w:p>
      <w:pPr>
        <w:pStyle w:val="BodyText"/>
      </w:pPr>
      <w:r>
        <w:drawing>
          <wp:inline>
            <wp:extent cx="5334000" cy="4965915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rofessional\Desktop\lab01\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5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Установим дистрибутив TeXlive.</w:t>
      </w:r>
    </w:p>
    <w:p>
      <w:pPr>
        <w:pStyle w:val="BodyText"/>
      </w:pPr>
      <w:r>
        <w:drawing>
          <wp:inline>
            <wp:extent cx="5334000" cy="2886041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Professional\Desktop\lab01\image\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0"/>
    <w:bookmarkEnd w:id="31"/>
    <w:bookmarkEnd w:id="32"/>
    <w:bookmarkStart w:id="38" w:name="домашнее-задание"/>
    <w:p>
      <w:pPr>
        <w:pStyle w:val="Heading1"/>
      </w:pPr>
      <w:r>
        <w:t xml:space="preserve">Домашнее задание</w:t>
      </w:r>
    </w:p>
    <w:p>
      <w:pPr>
        <w:numPr>
          <w:ilvl w:val="0"/>
          <w:numId w:val="1002"/>
        </w:numPr>
      </w:pPr>
      <w:r>
        <w:t xml:space="preserve">В окне терминала проанализирую последовательность загрузки системы, выполнив команду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dmesg | less</w:t>
      </w:r>
    </w:p>
    <w:p>
      <w:pPr>
        <w:numPr>
          <w:ilvl w:val="0"/>
          <w:numId w:val="1000"/>
        </w:numPr>
      </w:pPr>
      <w:r>
        <w:drawing>
          <wp:inline>
            <wp:extent cx="5334000" cy="3041185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Users\Professional\Desktop\lab01\image\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  <w:r>
        <w:t xml:space="preserve">Получаем следующую информацию.</w:t>
      </w:r>
    </w:p>
    <w:p>
      <w:pPr>
        <w:numPr>
          <w:ilvl w:val="1"/>
          <w:numId w:val="1003"/>
        </w:numPr>
      </w:pPr>
      <w:r>
        <w:t xml:space="preserve">Версия ядра Linux (Linux version).</w:t>
      </w:r>
    </w:p>
    <w:p>
      <w:pPr>
        <w:numPr>
          <w:ilvl w:val="1"/>
          <w:numId w:val="1003"/>
        </w:numPr>
      </w:pPr>
      <w:r>
        <w:t xml:space="preserve">Частота процессора (Detected Mhz processor).</w:t>
      </w:r>
    </w:p>
    <w:p>
      <w:pPr>
        <w:numPr>
          <w:ilvl w:val="1"/>
          <w:numId w:val="1003"/>
        </w:numPr>
      </w:pPr>
      <w:r>
        <w:t xml:space="preserve">Модель процессора (CPU0).</w:t>
      </w:r>
    </w:p>
    <w:p>
      <w:pPr>
        <w:numPr>
          <w:ilvl w:val="1"/>
          <w:numId w:val="1003"/>
        </w:numPr>
      </w:pPr>
      <w:r>
        <w:t xml:space="preserve">Объём доступной оперативной памяти (Memory available).</w:t>
      </w:r>
    </w:p>
    <w:p>
      <w:pPr>
        <w:numPr>
          <w:ilvl w:val="1"/>
          <w:numId w:val="1003"/>
        </w:numPr>
      </w:pPr>
      <w:r>
        <w:t xml:space="preserve">Тип обнаруженного гипервизора (Hypervisor detected).</w:t>
      </w:r>
    </w:p>
    <w:p>
      <w:pPr>
        <w:numPr>
          <w:ilvl w:val="0"/>
          <w:numId w:val="1000"/>
        </w:numPr>
      </w:pPr>
      <w:r>
        <w:drawing>
          <wp:inline>
            <wp:extent cx="5334000" cy="3041185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Professional\Desktop\lab01\image\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4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bookmarkStart w:id="39" w:name="Xf4ab62f3b1983e9b664035291d34b62b65d0263"/>
    <w:p>
      <w:pPr>
        <w:pStyle w:val="Heading4"/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04"/>
        </w:numPr>
      </w:pPr>
      <w:r>
        <w:t xml:space="preserve">Системное имя - должно быть уникальным, содержит только латинские знаки.</w:t>
      </w:r>
    </w:p>
    <w:p>
      <w:pPr>
        <w:numPr>
          <w:ilvl w:val="0"/>
          <w:numId w:val="1004"/>
        </w:numPr>
      </w:pPr>
      <w:r>
        <w:t xml:space="preserve">Уникальных идентификатор пользователя в системе, содержит число.</w:t>
      </w:r>
    </w:p>
    <w:p>
      <w:pPr>
        <w:numPr>
          <w:ilvl w:val="0"/>
          <w:numId w:val="1004"/>
        </w:numPr>
      </w:pPr>
      <w:r>
        <w:t xml:space="preserve">Полное имя - ФИО пользователя.</w:t>
      </w:r>
    </w:p>
    <w:bookmarkEnd w:id="39"/>
    <w:bookmarkStart w:id="40" w:name="Xc2d63129f93f33760890753ce050d80f36c6086"/>
    <w:p>
      <w:pPr>
        <w:pStyle w:val="Heading4"/>
      </w:pPr>
      <w:r>
        <w:t xml:space="preserve">Укажите команды терминала и приведите примеры: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для получения справки по команде = --help;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 = cd;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 = ls;</w:t>
      </w:r>
    </w:p>
    <w:p>
      <w:pPr>
        <w:numPr>
          <w:ilvl w:val="0"/>
          <w:numId w:val="1005"/>
        </w:numPr>
      </w:pPr>
      <w:r>
        <w:t xml:space="preserve">для определения объёма каталога = du + имя каталога;</w:t>
      </w:r>
    </w:p>
    <w:p>
      <w:pPr>
        <w:numPr>
          <w:ilvl w:val="0"/>
          <w:numId w:val="1005"/>
        </w:numPr>
      </w:pPr>
      <w:r>
        <w:t xml:space="preserve">для создания / удаления каталогов = mkdir/rmdir;</w:t>
      </w:r>
    </w:p>
    <w:p>
      <w:pPr>
        <w:numPr>
          <w:ilvl w:val="0"/>
          <w:numId w:val="1005"/>
        </w:numPr>
      </w:pPr>
      <w:r>
        <w:t xml:space="preserve">для создания / удаления файлов = touch/rm;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/ каталог = chmod;</w:t>
      </w:r>
    </w:p>
    <w:p>
      <w:pPr>
        <w:numPr>
          <w:ilvl w:val="0"/>
          <w:numId w:val="1005"/>
        </w:numPr>
      </w:pPr>
      <w:r>
        <w:t xml:space="preserve">для просмотра истории команд = history;</w:t>
      </w:r>
    </w:p>
    <w:bookmarkEnd w:id="40"/>
    <w:bookmarkStart w:id="41" w:name="что-такое-файловая-система"/>
    <w:p>
      <w:pPr>
        <w:pStyle w:val="Heading4"/>
      </w:pPr>
      <w:r>
        <w:t xml:space="preserve">Что такое файловая система?</w:t>
      </w:r>
      <w:r>
        <w:t xml:space="preserve"> </w:t>
      </w:r>
    </w:p>
    <w:p>
      <w:pPr>
        <w:numPr>
          <w:ilvl w:val="0"/>
          <w:numId w:val="1006"/>
        </w:numPr>
      </w:pPr>
      <w:r>
        <w:t xml:space="preserve">FAT32 - файловая система, в которой пространство разделено на три части: область служебных структур, указатели в виде таблиц и область хранения файлов;</w:t>
      </w:r>
    </w:p>
    <w:p>
      <w:pPr>
        <w:numPr>
          <w:ilvl w:val="0"/>
          <w:numId w:val="1006"/>
        </w:numPr>
      </w:pPr>
      <w:r>
        <w:t xml:space="preserve">ext4 - система, которая используется в основном в ОС на Linux. Файловая система, в последней версии максимальный размер файла - 16Гб.</w:t>
      </w:r>
    </w:p>
    <w:bookmarkEnd w:id="41"/>
    <w:bookmarkStart w:id="42" w:name="X67936d9178f77ab017ecf84c07b59cd0683b1a4"/>
    <w:p>
      <w:pPr>
        <w:pStyle w:val="Heading4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Как посмотреть, какие файловые системы подмонтированы в ОС? Для этого нужно ввести в терминал команду df - это покажет список всех файловых систем по номерам устройств, размеры и данные о памяти. Но при этом можно посмотреть в свойствах папок все эти данные вручную.</w:t>
      </w:r>
    </w:p>
    <w:bookmarkEnd w:id="42"/>
    <w:bookmarkStart w:id="43" w:name="как-удалить-зависший-процесс"/>
    <w:p>
      <w:pPr>
        <w:pStyle w:val="Heading4"/>
      </w:pPr>
      <w:r>
        <w:t xml:space="preserve">Как удалить зависший процесс?</w:t>
      </w:r>
    </w:p>
    <w:p>
      <w:pPr>
        <w:pStyle w:val="FirstParagraph"/>
      </w:pPr>
      <w:r>
        <w:t xml:space="preserve">Как удалить зависший процесс?</w:t>
      </w:r>
    </w:p>
    <w:p>
      <w:pPr>
        <w:numPr>
          <w:ilvl w:val="0"/>
          <w:numId w:val="1007"/>
        </w:numPr>
      </w:pPr>
      <w:r>
        <w:t xml:space="preserve">killall - остановит все процессы, которые есть в данный момент.</w:t>
      </w:r>
    </w:p>
    <w:p>
      <w:pPr>
        <w:numPr>
          <w:ilvl w:val="0"/>
          <w:numId w:val="1007"/>
        </w:numPr>
      </w:pPr>
      <w:r>
        <w:t xml:space="preserve">kill + id-процесса. Это поможет удалить один конкретный процесс. (Чтобы узнать id нужно написать в терминале команду ps).</w:t>
      </w:r>
    </w:p>
    <w:bookmarkEnd w:id="43"/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работы 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 Установка и настройка ОС</dc:title>
  <dc:creator>Рулев Иван Николаевич НПМбв-02-20" </dc:creator>
  <dc:language>ru-RU</dc:language>
  <cp:keywords/>
  <dcterms:created xsi:type="dcterms:W3CDTF">2024-03-24T10:51:52Z</dcterms:created>
  <dcterms:modified xsi:type="dcterms:W3CDTF">2024-03-24T10:51:52Z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 # Table of contents</vt:lpwstr>
  </property>
  <property fmtid="{D5CDD505-2E9C-101B-9397-08002B2CF9AE}" pid="35" name="toc-depth">
    <vt:lpwstr>2</vt:lpwstr>
  </property>
  <property fmtid="{D5CDD505-2E9C-101B-9397-08002B2CF9AE}" pid="36" name="toc-title">
    <vt:lpwstr>Содержание" </vt:lpwstr>
  </property>
</Properties>
</file>