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E9CF" w14:textId="77777777" w:rsidR="00446263" w:rsidRPr="00446263" w:rsidRDefault="00446263" w:rsidP="00446263">
      <w:pPr>
        <w:shd w:val="clear" w:color="auto" w:fill="FCFCFC"/>
        <w:spacing w:after="180" w:line="240" w:lineRule="auto"/>
        <w:outlineLvl w:val="0"/>
        <w:rPr>
          <w:rFonts w:ascii="Arial" w:eastAsia="Times New Roman" w:hAnsi="Arial" w:cs="Arial"/>
          <w:b/>
          <w:bCs/>
          <w:kern w:val="36"/>
          <w:sz w:val="38"/>
          <w:szCs w:val="38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36"/>
          <w:sz w:val="38"/>
          <w:szCs w:val="38"/>
          <w:lang w:eastAsia="es-MX"/>
          <w14:ligatures w14:val="none"/>
        </w:rPr>
        <w:t>Estado de cumplimiento — Objetivos 1 a 10</w:t>
      </w:r>
    </w:p>
    <w:p w14:paraId="3AAAA036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CRM Ambiental Alcaldía de Envigado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</w: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Referencia: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 propuesta técnica vs. implementación actual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</w: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Entorno: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 </w:t>
      </w:r>
      <w:proofErr w:type="spellStart"/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EspoCRM</w:t>
      </w:r>
      <w:proofErr w:type="spellEnd"/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custom</w:t>
      </w:r>
      <w:proofErr w:type="spellEnd"/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en Docker, 7 casos, 3 actas, 3 plantillas documentales, 5 usuarios operativos.</w:t>
      </w:r>
    </w:p>
    <w:p w14:paraId="3ED114C1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720A4C">
          <v:rect id="_x0000_i1081" alt="" style="width:441.9pt;height:.05pt;mso-width-percent:0;mso-height-percent:0;mso-width-percent:0;mso-height-percent:0" o:hralign="center" o:hrstd="t" o:hr="t" fillcolor="#a0a0a0" stroked="f"/>
        </w:pict>
      </w:r>
    </w:p>
    <w:p w14:paraId="7616017C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Leyenda de estado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6408"/>
      </w:tblGrid>
      <w:tr w:rsidR="00446263" w:rsidRPr="00446263" w14:paraId="0BD1865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43D5E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72C3E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Significado</w:t>
            </w:r>
          </w:p>
        </w:tc>
      </w:tr>
      <w:tr w:rsidR="00446263" w:rsidRPr="00446263" w14:paraId="6A4C46F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1AF41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323A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Implementado y operativo</w:t>
            </w:r>
          </w:p>
        </w:tc>
      </w:tr>
      <w:tr w:rsidR="00446263" w:rsidRPr="00446263" w14:paraId="511FE7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C476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5C1F0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Existe, pero incompleto o sin evidencia formal</w:t>
            </w:r>
          </w:p>
        </w:tc>
      </w:tr>
      <w:tr w:rsidR="00446263" w:rsidRPr="00446263" w14:paraId="13608B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EEBEF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204E1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implementado o no iniciado</w:t>
            </w:r>
          </w:p>
        </w:tc>
      </w:tr>
      <w:tr w:rsidR="00446263" w:rsidRPr="00446263" w14:paraId="5F8F79D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CD0A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Proceso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3CB8E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Depende de capacitación, actas, firmas u otra gestión no técnica</w:t>
            </w:r>
          </w:p>
        </w:tc>
      </w:tr>
    </w:tbl>
    <w:p w14:paraId="1E4154B1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39D0700">
          <v:rect id="_x0000_i1080" alt="" style="width:441.9pt;height:.05pt;mso-width-percent:0;mso-height-percent:0;mso-width-percent:0;mso-height-percent:0" o:hralign="center" o:hrstd="t" o:hr="t" fillcolor="#a0a0a0" stroked="f"/>
        </w:pict>
      </w:r>
    </w:p>
    <w:p w14:paraId="4B5AD740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 — Diseñar la estructura técnica del CRM ambiental</w:t>
      </w:r>
    </w:p>
    <w:p w14:paraId="7700A0FE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60%)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937"/>
        <w:gridCol w:w="5198"/>
      </w:tblGrid>
      <w:tr w:rsidR="00446263" w:rsidRPr="00446263" w14:paraId="5E17F02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2D1BF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95ED8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C5389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094EBB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62F4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modelo entidad-relación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0F92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3541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Modelo implementado en código: Case,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Contact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Account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ActaVisita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ActuoArchivo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Document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Meeting,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Task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Team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User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con sus relaciones. Falta el entregable formal (diagrama ER publicado).</w:t>
            </w:r>
          </w:p>
        </w:tc>
      </w:tr>
      <w:tr w:rsidR="00446263" w:rsidRPr="00446263" w14:paraId="2A51DF9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7DA9A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auditoría de cambios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128B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3697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EspoCRM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trae auditoría nativa (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stream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createdAt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modifiedBy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). Varios campos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tienen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audited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activo. No hay política de auditoría documentada como entregable.</w:t>
            </w:r>
          </w:p>
        </w:tc>
      </w:tr>
      <w:tr w:rsidR="00446263" w:rsidRPr="00446263" w14:paraId="51773E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C344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tablas de casos, terceros, documentos, comunicaciones y estados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F0C2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2AF2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Casos, terceros, documentos y estados: sí. Comunicaciones: parcial (notificaciones +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stream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; no hay módulo formal de comunicaciones).</w:t>
            </w:r>
          </w:p>
        </w:tc>
      </w:tr>
      <w:tr w:rsidR="00446263" w:rsidRPr="00446263" w14:paraId="2694909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AC14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relaciones y permisos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4F5C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6270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Roles (Inspección, Radicación, Asignador, Patrullero),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hooks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ACL, filtros obligatorios por rol, permisos de campo por script.</w:t>
            </w:r>
          </w:p>
        </w:tc>
      </w:tr>
    </w:tbl>
    <w:p w14:paraId="2C7C92AE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6183"/>
      </w:tblGrid>
      <w:tr w:rsidR="00446263" w:rsidRPr="00446263" w14:paraId="36496E4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13E72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lastRenderedPageBreak/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981AD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766BCF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7CBD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de datos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4E11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Parcial — existe en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metadata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/código, no como documento formal</w:t>
            </w:r>
          </w:p>
        </w:tc>
      </w:tr>
      <w:tr w:rsidR="00446263" w:rsidRPr="00446263" w14:paraId="1EA5AE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1297C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Diagrama de arquitectura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540D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5C712F5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DC32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Diccionario de datos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D3911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7D31E150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CF43306">
          <v:rect id="_x0000_i1079" alt="" style="width:441.9pt;height:.05pt;mso-width-percent:0;mso-height-percent:0;mso-width-percent:0;mso-height-percent:0" o:hralign="center" o:hrstd="t" o:hr="t" fillcolor="#a0a0a0" stroked="f"/>
        </w:pict>
      </w:r>
    </w:p>
    <w:p w14:paraId="7D9DA98D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2 — Crear el módulo de registro de casos ambientales</w:t>
      </w:r>
    </w:p>
    <w:p w14:paraId="247E9137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Listo (aprox. 85%)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937"/>
        <w:gridCol w:w="5776"/>
      </w:tblGrid>
      <w:tr w:rsidR="00446263" w:rsidRPr="00446263" w14:paraId="4D9B5E0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95C2B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5C019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58AD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113F36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2EDC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Diseñar formulario de caso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A120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2DC6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Formulario extenso: peticionario, infractor, queja, registro Excel Alcaldía, radicación, etc.</w:t>
            </w:r>
          </w:p>
        </w:tc>
      </w:tr>
      <w:tr w:rsidR="00446263" w:rsidRPr="00446263" w14:paraId="3236D6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259A2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Validar campos obligatorios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97C1E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69EC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Hooks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 validación al guardar (solicitud completa, tipos de persona,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).</w:t>
            </w:r>
          </w:p>
        </w:tc>
      </w:tr>
      <w:tr w:rsidR="00446263" w:rsidRPr="00446263" w14:paraId="5C452A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C008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Asociar caso a tercero y dependencia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DAE9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E8A8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Tercero: sí (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Contact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Account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lookup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por cédula/NIT). Dependencia: parcial (tema/recurso, zona, equipos; no hay entidad “Dependencia” explícita).</w:t>
            </w:r>
          </w:p>
        </w:tc>
      </w:tr>
      <w:tr w:rsidR="00446263" w:rsidRPr="00446263" w14:paraId="5DBB2F1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6BC3E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Guardar historial inicial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6C30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44B5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Stream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del caso, notificación al crear, estado inicial automático.</w:t>
            </w:r>
          </w:p>
        </w:tc>
      </w:tr>
    </w:tbl>
    <w:p w14:paraId="710B0B3A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6041"/>
      </w:tblGrid>
      <w:tr w:rsidR="00446263" w:rsidRPr="00446263" w14:paraId="0865792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BAA9E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14EA1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524456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4BBB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Caso piloto creado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2DF7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 — hay 7 casos en base de datos</w:t>
            </w:r>
          </w:p>
        </w:tc>
      </w:tr>
      <w:tr w:rsidR="00446263" w:rsidRPr="00446263" w14:paraId="42AC63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C151F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Capturas de formulario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71D2A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 de recopilar</w:t>
            </w:r>
          </w:p>
        </w:tc>
      </w:tr>
      <w:tr w:rsidR="00446263" w:rsidRPr="00446263" w14:paraId="54A1DF8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7127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Pruebas de registro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B7C0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 — funcional en operación, sin acta formal de prueba</w:t>
            </w:r>
          </w:p>
        </w:tc>
      </w:tr>
    </w:tbl>
    <w:p w14:paraId="61080BF0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1D094F">
          <v:rect id="_x0000_i1078" alt="" style="width:441.9pt;height:.05pt;mso-width-percent:0;mso-height-percent:0;mso-width-percent:0;mso-height-percent:0" o:hralign="center" o:hrstd="t" o:hr="t" fillcolor="#a0a0a0" stroked="f"/>
        </w:pict>
      </w:r>
    </w:p>
    <w:p w14:paraId="0CBED93F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3 — Capacitar a funcionarios en operación del CRM ambiental</w:t>
      </w:r>
    </w:p>
    <w:p w14:paraId="10A0FE50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Proceso (aprox. 30%)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937"/>
        <w:gridCol w:w="4958"/>
      </w:tblGrid>
      <w:tr w:rsidR="00446263" w:rsidRPr="00446263" w14:paraId="3FABD4F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8EDE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C4CA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66FC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</w:t>
            </w:r>
          </w:p>
        </w:tc>
      </w:tr>
      <w:tr w:rsidR="00446263" w:rsidRPr="00446263" w14:paraId="71F64E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65BE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caso piloto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17C8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A2E9F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lo permite; hay casos reales</w:t>
            </w:r>
          </w:p>
        </w:tc>
      </w:tr>
      <w:tr w:rsidR="00446263" w:rsidRPr="00446263" w14:paraId="2C55CB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1067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Cambiar estados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D1CB6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746BB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 estados configurados</w:t>
            </w:r>
          </w:p>
        </w:tc>
      </w:tr>
      <w:tr w:rsidR="00446263" w:rsidRPr="00446263" w14:paraId="1F2BFA6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78AD1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Cargar documentos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957D5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528D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PDFs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generados automáticamente; carga manual limitada</w:t>
            </w:r>
          </w:p>
        </w:tc>
      </w:tr>
      <w:tr w:rsidR="00446263" w:rsidRPr="00446263" w14:paraId="4D4F42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2DDE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 comunicaciones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874A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04DA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Notificaciones sí; módulo de comunicaciones formal no</w:t>
            </w:r>
          </w:p>
        </w:tc>
      </w:tr>
      <w:tr w:rsidR="00446263" w:rsidRPr="00446263" w14:paraId="618AAE0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DC63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Revisar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y reportes PDF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6AA80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D62F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sí;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PDFs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por formato sí; reportes gerenciales formales no</w:t>
            </w:r>
          </w:p>
        </w:tc>
      </w:tr>
    </w:tbl>
    <w:p w14:paraId="2043AFB1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217"/>
      </w:tblGrid>
      <w:tr w:rsidR="00446263" w:rsidRPr="00446263" w14:paraId="367F482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7EF0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5964D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69B61D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FE02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Lista de asistencia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705C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7D6FAF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5BE4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Ejercicio práctico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B1149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705B0AF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07F1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Acta de capacitación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39115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6FC0E086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EBD27E4">
          <v:rect id="_x0000_i1077" alt="" style="width:441.9pt;height:.05pt;mso-width-percent:0;mso-height-percent:0;mso-width-percent:0;mso-height-percent:0" o:hralign="center" o:hrstd="t" o:hr="t" fillcolor="#a0a0a0" stroked="f"/>
        </w:pict>
      </w:r>
    </w:p>
    <w:p w14:paraId="55726E70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4 — Permitir asignar responsables internos a cada caso ambiental</w:t>
      </w:r>
    </w:p>
    <w:p w14:paraId="22039EF9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Listo (aprox. 80%)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937"/>
        <w:gridCol w:w="4941"/>
      </w:tblGrid>
      <w:tr w:rsidR="00446263" w:rsidRPr="00446263" w14:paraId="0E0D5F8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F6799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A38C7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09FB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</w:t>
            </w:r>
          </w:p>
        </w:tc>
      </w:tr>
      <w:tr w:rsidR="00446263" w:rsidRPr="00446263" w14:paraId="328A0E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631D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roles internos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27AE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2483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Inspección, Radicación, Asignador, Patrullero</w:t>
            </w:r>
          </w:p>
        </w:tc>
      </w:tr>
      <w:tr w:rsidR="00446263" w:rsidRPr="00446263" w14:paraId="38435F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867A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Implementar campo responsable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C92A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32AF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Campo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assignedUser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con lógica post-radicación</w:t>
            </w:r>
          </w:p>
        </w:tc>
      </w:tr>
      <w:tr w:rsidR="00446263" w:rsidRPr="00446263" w14:paraId="14DB4A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BA60E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 asignaciones y reasignaciones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4CE8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3922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Notificación al asignar;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stream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nativo; sin historial dedicado de reasignaciones</w:t>
            </w:r>
          </w:p>
        </w:tc>
      </w:tr>
      <w:tr w:rsidR="00446263" w:rsidRPr="00446263" w14:paraId="39F0EF1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D513C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Filtrar casos por responsable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471F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73EA5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Filtro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misCasos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ACL patrullero,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filtrado</w:t>
            </w:r>
          </w:p>
        </w:tc>
      </w:tr>
    </w:tbl>
    <w:p w14:paraId="6B10C14F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2290"/>
      </w:tblGrid>
      <w:tr w:rsidR="00446263" w:rsidRPr="00446263" w14:paraId="3796397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4D4E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F7AC3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342E5A2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70CE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Caso con responsable asignado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27CE9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</w:tr>
      <w:tr w:rsidR="00446263" w:rsidRPr="00446263" w14:paraId="41FADD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45E42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Historial de reasignación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DD54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Parcial — vía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stream</w:t>
            </w:r>
            <w:proofErr w:type="spellEnd"/>
          </w:p>
        </w:tc>
      </w:tr>
      <w:tr w:rsidR="00446263" w:rsidRPr="00446263" w14:paraId="4679ECD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F7A5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Vista por responsable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65B4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</w:tr>
    </w:tbl>
    <w:p w14:paraId="4E80F490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F770601">
          <v:rect id="_x0000_i1076" alt="" style="width:441.9pt;height:.05pt;mso-width-percent:0;mso-height-percent:0;mso-width-percent:0;mso-height-percent:0" o:hralign="center" o:hrstd="t" o:hr="t" fillcolor="#a0a0a0" stroked="f"/>
        </w:pict>
      </w:r>
    </w:p>
    <w:p w14:paraId="44331214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lastRenderedPageBreak/>
        <w:t>Objetivo 5 — Crear trazabilidad cronológica integral por caso</w:t>
      </w:r>
    </w:p>
    <w:p w14:paraId="764953F7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70%)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937"/>
        <w:gridCol w:w="4443"/>
      </w:tblGrid>
      <w:tr w:rsidR="00446263" w:rsidRPr="00446263" w14:paraId="7717041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72E9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33BE2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2FA3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</w:t>
            </w:r>
          </w:p>
        </w:tc>
      </w:tr>
      <w:tr w:rsidR="00446263" w:rsidRPr="00446263" w14:paraId="74933A0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427C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 eventos automáticos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7756F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4FE86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Hooks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 estado, notificaciones, generación PDF; no hay log de eventos unificado</w:t>
            </w:r>
          </w:p>
        </w:tc>
      </w:tr>
      <w:tr w:rsidR="00446263" w:rsidRPr="00446263" w14:paraId="022C32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6792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Mostrar línea de tiempo por caso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03DAF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3F5D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Panel “Línea de tiempo” en detalle del caso</w:t>
            </w:r>
          </w:p>
        </w:tc>
      </w:tr>
      <w:tr w:rsidR="00446263" w:rsidRPr="00446263" w14:paraId="7C686A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89B00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Incluir cambios de estado, documentos y comunicaciones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3223E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84A5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sí; documentos en panel de formatos; comunicaciones parcial</w:t>
            </w:r>
          </w:p>
        </w:tc>
      </w:tr>
      <w:tr w:rsidR="00446263" w:rsidRPr="00446263" w14:paraId="76B84E1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CB4F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Validar trazabilidad con caso piloto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47001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DB00B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Funciona en casos reales; sin acta de validación formal</w:t>
            </w:r>
          </w:p>
        </w:tc>
      </w:tr>
    </w:tbl>
    <w:p w14:paraId="3918A61C" w14:textId="77777777" w:rsidR="00446263" w:rsidRDefault="00446263"/>
    <w:tbl>
      <w:tblPr>
        <w:tblW w:w="0" w:type="auto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446263" w:rsidRPr="00446263" w14:paraId="58C8946C" w14:textId="77777777">
        <w:tc>
          <w:tcPr>
            <w:tcW w:w="0" w:type="auto"/>
            <w:shd w:val="clear" w:color="auto" w:fill="FCFCFC"/>
            <w:vAlign w:val="center"/>
            <w:hideMark/>
          </w:tcPr>
          <w:p w14:paraId="7C0552C3" w14:textId="77777777" w:rsidR="00446263" w:rsidRPr="00446263" w:rsidRDefault="00446263" w:rsidP="00446263">
            <w:pPr>
              <w:spacing w:before="300" w:after="150" w:line="240" w:lineRule="auto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6"/>
                <w:szCs w:val="26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6"/>
                <w:szCs w:val="26"/>
                <w:lang w:eastAsia="es-MX"/>
                <w14:ligatures w14:val="none"/>
              </w:rPr>
              <w:t>Objetivo 6 — Implementar control de tiempos y vencimientos</w:t>
            </w:r>
          </w:p>
          <w:p w14:paraId="734508E2" w14:textId="77777777" w:rsidR="00446263" w:rsidRPr="00446263" w:rsidRDefault="00446263" w:rsidP="00446263">
            <w:pPr>
              <w:spacing w:before="90" w:after="9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Estado general: Parcial (aprox. 75%)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937"/>
              <w:gridCol w:w="5014"/>
            </w:tblGrid>
            <w:tr w:rsidR="00446263" w:rsidRPr="00446263" w14:paraId="6559908D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A72C4A8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Actividad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FEF32ED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Estado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6819C64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Qué hay hoy</w:t>
                  </w:r>
                </w:p>
              </w:tc>
            </w:tr>
            <w:tr w:rsidR="00446263" w:rsidRPr="00446263" w14:paraId="4094B7DA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80B648A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Definir reglas por tipo de caso y estado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81CCA84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391EF42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Alertas por fecha de vencimiento; reglas formales por tipo/estado no documentadas</w:t>
                  </w:r>
                </w:p>
              </w:tc>
            </w:tr>
            <w:tr w:rsidR="00446263" w:rsidRPr="00446263" w14:paraId="37D8EF93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45E1039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Implementar semáforos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7A10F02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Listo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8C99154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Dashboard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con semáforo de vencimiento</w:t>
                  </w:r>
                </w:p>
              </w:tc>
            </w:tr>
            <w:tr w:rsidR="00446263" w:rsidRPr="00446263" w14:paraId="2262DC9D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86BACC0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Crear alertas internas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5CF0D20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Listo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3377A7D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Notificaciones +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job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diario de alertas</w:t>
                  </w:r>
                </w:p>
              </w:tc>
            </w:tr>
            <w:tr w:rsidR="00446263" w:rsidRPr="00446263" w14:paraId="58E6638D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5B62649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Probar casos vencidos, próximos y al día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7E7A1A6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C314310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Lógica implementada; pruebas formales pendientes</w:t>
                  </w:r>
                </w:p>
              </w:tc>
            </w:tr>
          </w:tbl>
          <w:p w14:paraId="1985EE8B" w14:textId="77777777" w:rsidR="00446263" w:rsidRPr="00446263" w:rsidRDefault="00446263" w:rsidP="00446263">
            <w:pPr>
              <w:spacing w:before="90" w:after="9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Evidencias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  <w:gridCol w:w="2977"/>
            </w:tblGrid>
            <w:tr w:rsidR="00446263" w:rsidRPr="00446263" w14:paraId="2314BC62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21D0790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Evidencia solicitada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EB7FA93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Estado</w:t>
                  </w:r>
                </w:p>
              </w:tc>
            </w:tr>
            <w:tr w:rsidR="00446263" w:rsidRPr="00446263" w14:paraId="565BCE70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D8BD37D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Reglas documentadas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83D6516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Pendiente — solo en código</w:t>
                  </w:r>
                </w:p>
              </w:tc>
            </w:tr>
            <w:tr w:rsidR="00446263" w:rsidRPr="00446263" w14:paraId="61FABF0C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B0B898A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Capturas de semáforos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4A8275C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Pendiente de recopilar</w:t>
                  </w:r>
                </w:p>
              </w:tc>
            </w:tr>
            <w:tr w:rsidR="00446263" w:rsidRPr="00446263" w14:paraId="38ED01BF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B802C43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Pruebas de alertas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F2EFEAD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 — sistema activo</w:t>
                  </w:r>
                </w:p>
              </w:tc>
            </w:tr>
          </w:tbl>
          <w:p w14:paraId="7768E07D" w14:textId="77777777" w:rsidR="00446263" w:rsidRPr="00446263" w:rsidRDefault="00446263" w:rsidP="00446263">
            <w:pPr>
              <w:spacing w:before="240"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es-MX"/>
              </w:rPr>
            </w:r>
            <w:r w:rsidR="00446263" w:rsidRPr="00446263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es-MX"/>
              </w:rPr>
              <w:pict w14:anchorId="22E9CB3F">
                <v:rect id="_x0000_i1075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0D790F07" w14:textId="77777777" w:rsidR="00446263" w:rsidRPr="00446263" w:rsidRDefault="00446263" w:rsidP="00446263">
            <w:pPr>
              <w:spacing w:before="300" w:after="150" w:line="240" w:lineRule="auto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6"/>
                <w:szCs w:val="26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6"/>
                <w:szCs w:val="26"/>
                <w:lang w:eastAsia="es-MX"/>
                <w14:ligatures w14:val="none"/>
              </w:rPr>
              <w:t>Objetivo 7 — Configurar notificaciones del CRM</w:t>
            </w:r>
          </w:p>
          <w:p w14:paraId="78423D81" w14:textId="77777777" w:rsidR="00446263" w:rsidRPr="00446263" w:rsidRDefault="00446263" w:rsidP="00446263">
            <w:pPr>
              <w:spacing w:before="90" w:after="9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Estado general: Parcial (aprox. 80%)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9"/>
              <w:gridCol w:w="937"/>
              <w:gridCol w:w="4772"/>
            </w:tblGrid>
            <w:tr w:rsidR="00446263" w:rsidRPr="00446263" w14:paraId="6BFCC070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03E8663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lastRenderedPageBreak/>
                    <w:t>Actividad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9B6357F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Estado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E2EFF15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Qué hay hoy</w:t>
                  </w:r>
                </w:p>
              </w:tc>
            </w:tr>
            <w:tr w:rsidR="00446263" w:rsidRPr="00446263" w14:paraId="06D6785D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A6F739C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Definir eventos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notificables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0B3094F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Listo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F78C2CF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Nueva solicitud, radicado, asignación, vencimiento, finalizado, acta</w:t>
                  </w:r>
                </w:p>
              </w:tc>
            </w:tr>
            <w:tr w:rsidR="00446263" w:rsidRPr="00446263" w14:paraId="54A19D20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CD43BB5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Crear plantillas de mensaje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5038A3D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3DB06D4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Mensajes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custom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en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hooks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y vista de notificaciones; sin matriz formal</w:t>
                  </w:r>
                </w:p>
              </w:tc>
            </w:tr>
            <w:tr w:rsidR="00446263" w:rsidRPr="00446263" w14:paraId="6480C483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715B19C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Configurar destinatarios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64B9778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Listo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CFEC2B7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Por rol/usuario en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hooks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PHP</w:t>
                  </w:r>
                </w:p>
              </w:tc>
            </w:tr>
            <w:tr w:rsidR="00446263" w:rsidRPr="00446263" w14:paraId="51416C4E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AFFD438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Probar notificaciones internas y externas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37D4123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738988E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Campana operativa; email depende de SMTP</w:t>
                  </w:r>
                </w:p>
              </w:tc>
            </w:tr>
          </w:tbl>
          <w:p w14:paraId="55E4DBC1" w14:textId="77777777" w:rsidR="00446263" w:rsidRPr="00446263" w:rsidRDefault="00446263" w:rsidP="00446263">
            <w:pPr>
              <w:spacing w:before="90" w:after="9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Evidencias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6"/>
              <w:gridCol w:w="4869"/>
            </w:tblGrid>
            <w:tr w:rsidR="00446263" w:rsidRPr="00446263" w14:paraId="67697CE0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7CF58C6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Evidencia solicitada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88D7FB7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Estado</w:t>
                  </w:r>
                </w:p>
              </w:tc>
            </w:tr>
            <w:tr w:rsidR="00446263" w:rsidRPr="00446263" w14:paraId="38E81F20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4E87EB5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Plantillas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651BDB7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 — en código</w:t>
                  </w:r>
                </w:p>
              </w:tc>
            </w:tr>
            <w:tr w:rsidR="00446263" w:rsidRPr="00446263" w14:paraId="64B94375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BFEDC07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Capturas/correos de prueba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B4BC45F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 — campana sí; correos dependen SMTP</w:t>
                  </w:r>
                </w:p>
              </w:tc>
            </w:tr>
            <w:tr w:rsidR="00446263" w:rsidRPr="00446263" w14:paraId="60A32CB4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25DBC44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Matriz de eventos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10C5199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Pendiente</w:t>
                  </w:r>
                </w:p>
              </w:tc>
            </w:tr>
          </w:tbl>
          <w:p w14:paraId="6EF6D239" w14:textId="77777777" w:rsidR="00446263" w:rsidRPr="00446263" w:rsidRDefault="00446263" w:rsidP="00446263">
            <w:pPr>
              <w:spacing w:before="240"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es-MX"/>
              </w:rPr>
            </w:r>
            <w:r w:rsidR="00446263" w:rsidRPr="00446263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es-MX"/>
              </w:rPr>
              <w:pict w14:anchorId="769C00E4">
                <v:rect id="_x0000_i1074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0DEBD6F0" w14:textId="77777777" w:rsidR="00446263" w:rsidRPr="00446263" w:rsidRDefault="00446263" w:rsidP="00446263">
            <w:pPr>
              <w:spacing w:before="300" w:after="150" w:line="240" w:lineRule="auto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6"/>
                <w:szCs w:val="26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6"/>
                <w:szCs w:val="26"/>
                <w:lang w:eastAsia="es-MX"/>
                <w14:ligatures w14:val="none"/>
              </w:rPr>
              <w:t>Objetivo 8 — Implementar gestión documental del CRM</w:t>
            </w:r>
          </w:p>
          <w:p w14:paraId="2BA15CD3" w14:textId="77777777" w:rsidR="00446263" w:rsidRPr="00446263" w:rsidRDefault="00446263" w:rsidP="00446263">
            <w:pPr>
              <w:spacing w:before="90" w:after="9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Estado general: Parcial (aprox. 75%)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44"/>
              <w:gridCol w:w="937"/>
              <w:gridCol w:w="4527"/>
            </w:tblGrid>
            <w:tr w:rsidR="00446263" w:rsidRPr="00446263" w14:paraId="73323B2F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872E7DC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Actividad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B35E1A1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Estado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D1D96E1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Qué hay hoy</w:t>
                  </w:r>
                </w:p>
              </w:tc>
            </w:tr>
            <w:tr w:rsidR="00446263" w:rsidRPr="00446263" w14:paraId="7033ED5F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915673E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Definir tipos documentales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526A863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Listo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716C943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Categorías: Formato solicitud, Acta de visita,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Actuo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archivo</w:t>
                  </w:r>
                </w:p>
              </w:tc>
            </w:tr>
            <w:tr w:rsidR="00446263" w:rsidRPr="00446263" w14:paraId="1D764BEB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3265425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Cargar archivos por caso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076C1DE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6F844DB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PDFs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generados automáticamente; carga manual limitada</w:t>
                  </w:r>
                </w:p>
              </w:tc>
            </w:tr>
            <w:tr w:rsidR="00446263" w:rsidRPr="00446263" w14:paraId="42BF7F08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E4B3F5A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Indexar documentos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7CA3664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39553DF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Categorías + adjuntos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EspoCRM</w:t>
                  </w:r>
                  <w:proofErr w:type="spellEnd"/>
                </w:p>
              </w:tc>
            </w:tr>
            <w:tr w:rsidR="00446263" w:rsidRPr="00446263" w14:paraId="1F63C058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7793AD6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Organizar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docs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técnicos y administrativos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0D2F0EC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77144A9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Módulo Documentos +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PDFs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en caso</w:t>
                  </w:r>
                </w:p>
              </w:tc>
            </w:tr>
            <w:tr w:rsidR="00446263" w:rsidRPr="00446263" w14:paraId="782D01B1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0D6A53E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Validar consulta y descarga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58E1AFB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Listo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7ADF8C2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Entry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</w:t>
                  </w:r>
                  <w:proofErr w:type="spellStart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points</w:t>
                  </w:r>
                  <w:proofErr w:type="spellEnd"/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 xml:space="preserve"> PDF + listado Documentos</w:t>
                  </w:r>
                </w:p>
              </w:tc>
            </w:tr>
          </w:tbl>
          <w:p w14:paraId="71A6CD9F" w14:textId="77777777" w:rsidR="00446263" w:rsidRPr="00446263" w:rsidRDefault="00446263" w:rsidP="00446263">
            <w:pPr>
              <w:spacing w:before="90" w:after="9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Evidencias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0"/>
              <w:gridCol w:w="4602"/>
            </w:tblGrid>
            <w:tr w:rsidR="00446263" w:rsidRPr="00446263" w14:paraId="2ABD43AD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72B4360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Evidencia solicitada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1C48208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Estado</w:t>
                  </w:r>
                </w:p>
              </w:tc>
            </w:tr>
            <w:tr w:rsidR="00446263" w:rsidRPr="00446263" w14:paraId="4758FD04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9DA045D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Caso con documentos asociados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BE62651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Listo</w:t>
                  </w:r>
                </w:p>
              </w:tc>
            </w:tr>
            <w:tr w:rsidR="00446263" w:rsidRPr="00446263" w14:paraId="4EF8C475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BEF6B94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Matriz documental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AFEE088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Pendiente</w:t>
                  </w:r>
                </w:p>
              </w:tc>
            </w:tr>
            <w:tr w:rsidR="00446263" w:rsidRPr="00446263" w14:paraId="0779353F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8958A81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Pruebas de cargue y consulta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BEF5413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Times New Roman" w:eastAsia="Times New Roman" w:hAnsi="Times New Roman" w:cs="Times New Roman"/>
                      <w:kern w:val="0"/>
                      <w:lang w:eastAsia="es-MX"/>
                      <w14:ligatures w14:val="none"/>
                    </w:rPr>
                    <w:t>Parcial — descarga sí; cargue manual parcial</w:t>
                  </w:r>
                </w:p>
              </w:tc>
            </w:tr>
          </w:tbl>
          <w:p w14:paraId="4FFC6B48" w14:textId="77777777" w:rsidR="00446263" w:rsidRPr="00446263" w:rsidRDefault="00446263" w:rsidP="00446263">
            <w:pPr>
              <w:spacing w:before="240" w:after="24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es-MX"/>
              </w:rPr>
            </w:r>
            <w:r w:rsidR="00446263" w:rsidRPr="00446263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es-MX"/>
              </w:rPr>
              <w:pict w14:anchorId="13551564">
                <v:rect id="_x0000_i1073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21AC883E" w14:textId="77777777" w:rsidR="00446263" w:rsidRPr="00446263" w:rsidRDefault="00446263" w:rsidP="00446263">
            <w:pPr>
              <w:spacing w:before="300" w:after="150" w:line="240" w:lineRule="auto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6"/>
                <w:szCs w:val="26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6"/>
                <w:szCs w:val="26"/>
                <w:lang w:eastAsia="es-MX"/>
                <w14:ligatures w14:val="none"/>
              </w:rPr>
              <w:lastRenderedPageBreak/>
              <w:t>Objetivo 9 — Verificar relación técnica con sistemas institucionales</w:t>
            </w:r>
          </w:p>
          <w:p w14:paraId="72F37941" w14:textId="77777777" w:rsidR="00446263" w:rsidRPr="00446263" w:rsidRDefault="00446263" w:rsidP="00446263">
            <w:pPr>
              <w:spacing w:before="90" w:after="9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4626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Estado general: Pendiente (aprox. 15%)</w:t>
            </w:r>
          </w:p>
          <w:tbl>
            <w:tblPr>
              <w:tblW w:w="0" w:type="auto"/>
              <w:shd w:val="clear" w:color="auto" w:fill="FCFCF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4"/>
              <w:gridCol w:w="1171"/>
              <w:gridCol w:w="4393"/>
            </w:tblGrid>
            <w:tr w:rsidR="00446263" w:rsidRPr="00446263" w14:paraId="3CD33FEC" w14:textId="77777777">
              <w:trPr>
                <w:tblHeader/>
              </w:trPr>
              <w:tc>
                <w:tcPr>
                  <w:tcW w:w="0" w:type="auto"/>
                  <w:shd w:val="clear" w:color="auto" w:fill="FCFCFC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17F9E70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Actividad</w:t>
                  </w:r>
                </w:p>
              </w:tc>
              <w:tc>
                <w:tcPr>
                  <w:tcW w:w="0" w:type="auto"/>
                  <w:shd w:val="clear" w:color="auto" w:fill="FCFCFC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7EDF0DA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Estado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FCFCFC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E3D9D96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b/>
                      <w:bCs/>
                      <w:kern w:val="0"/>
                      <w:sz w:val="21"/>
                      <w:szCs w:val="21"/>
                      <w:lang w:eastAsia="es-MX"/>
                      <w14:ligatures w14:val="none"/>
                    </w:rPr>
                    <w:t>Qué hay hoy</w:t>
                  </w:r>
                </w:p>
              </w:tc>
            </w:tr>
            <w:tr w:rsidR="00446263" w:rsidRPr="00446263" w14:paraId="2E19B4B5" w14:textId="77777777">
              <w:tc>
                <w:tcPr>
                  <w:tcW w:w="0" w:type="auto"/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F481A50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Identificar sistemas relacionados</w:t>
                  </w:r>
                </w:p>
              </w:tc>
              <w:tc>
                <w:tcPr>
                  <w:tcW w:w="0" w:type="auto"/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C263B90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Pendiente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1C7EE9C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No hay documento de análisis</w:t>
                  </w:r>
                </w:p>
              </w:tc>
            </w:tr>
            <w:tr w:rsidR="00446263" w:rsidRPr="00446263" w14:paraId="26613B50" w14:textId="77777777">
              <w:tc>
                <w:tcPr>
                  <w:tcW w:w="0" w:type="auto"/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B365C05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Definir integraciones o restricciones</w:t>
                  </w:r>
                </w:p>
              </w:tc>
              <w:tc>
                <w:tcPr>
                  <w:tcW w:w="0" w:type="auto"/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F75049B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73E9184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Excel Alcaldía (</w:t>
                  </w:r>
                  <w:proofErr w:type="spellStart"/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export</w:t>
                  </w:r>
                  <w:proofErr w:type="spellEnd"/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/</w:t>
                  </w:r>
                  <w:proofErr w:type="spellStart"/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sync</w:t>
                  </w:r>
                  <w:proofErr w:type="spellEnd"/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); formulario web caído</w:t>
                  </w:r>
                </w:p>
              </w:tc>
            </w:tr>
            <w:tr w:rsidR="00446263" w:rsidRPr="00446263" w14:paraId="2801735D" w14:textId="77777777">
              <w:tc>
                <w:tcPr>
                  <w:tcW w:w="0" w:type="auto"/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B2D350A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Documentar no conflicto</w:t>
                  </w:r>
                </w:p>
              </w:tc>
              <w:tc>
                <w:tcPr>
                  <w:tcW w:w="0" w:type="auto"/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058BDB1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Pendiente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771E8EC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  <w:tr w:rsidR="00446263" w:rsidRPr="00446263" w14:paraId="2F587991" w14:textId="77777777">
              <w:tc>
                <w:tcPr>
                  <w:tcW w:w="0" w:type="auto"/>
                  <w:tcBorders>
                    <w:bottom w:val="nil"/>
                  </w:tcBorders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AB37127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Validar con responsables técnicos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108D21D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44626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Pendiente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shd w:val="clear" w:color="auto" w:fill="FCFCFC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A71806C" w14:textId="77777777" w:rsidR="00446263" w:rsidRPr="00446263" w:rsidRDefault="00446263" w:rsidP="0044626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14:paraId="703C6A58" w14:textId="77777777" w:rsidR="00446263" w:rsidRPr="00446263" w:rsidRDefault="00446263" w:rsidP="004462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3F4ACEFC" w14:textId="77777777" w:rsidR="00446263" w:rsidRDefault="00446263"/>
    <w:p w14:paraId="33134D7D" w14:textId="6396E660" w:rsidR="00446263" w:rsidRPr="00446263" w:rsidRDefault="00446263" w:rsidP="00446263">
      <w:pPr>
        <w:shd w:val="clear" w:color="auto" w:fill="FCFCFC"/>
        <w:spacing w:after="180" w:line="240" w:lineRule="auto"/>
        <w:outlineLvl w:val="0"/>
        <w:rPr>
          <w:rFonts w:ascii="Arial" w:eastAsia="Times New Roman" w:hAnsi="Arial" w:cs="Arial"/>
          <w:b/>
          <w:bCs/>
          <w:kern w:val="36"/>
          <w:sz w:val="38"/>
          <w:szCs w:val="38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36"/>
          <w:sz w:val="38"/>
          <w:szCs w:val="38"/>
          <w:lang w:eastAsia="es-MX"/>
          <w14:ligatures w14:val="none"/>
        </w:rPr>
        <w:t>Objetivos 1</w:t>
      </w:r>
      <w:r>
        <w:rPr>
          <w:rFonts w:ascii="Arial" w:eastAsia="Times New Roman" w:hAnsi="Arial" w:cs="Arial"/>
          <w:b/>
          <w:bCs/>
          <w:kern w:val="36"/>
          <w:sz w:val="38"/>
          <w:szCs w:val="38"/>
          <w:lang w:eastAsia="es-MX"/>
          <w14:ligatures w14:val="none"/>
        </w:rPr>
        <w:t xml:space="preserve">1 </w:t>
      </w:r>
      <w:r w:rsidRPr="00446263">
        <w:rPr>
          <w:rFonts w:ascii="Arial" w:eastAsia="Times New Roman" w:hAnsi="Arial" w:cs="Arial"/>
          <w:b/>
          <w:bCs/>
          <w:kern w:val="36"/>
          <w:sz w:val="38"/>
          <w:szCs w:val="38"/>
          <w:lang w:eastAsia="es-MX"/>
          <w14:ligatures w14:val="none"/>
        </w:rPr>
        <w:t xml:space="preserve">a </w:t>
      </w:r>
      <w:r>
        <w:rPr>
          <w:rFonts w:ascii="Arial" w:eastAsia="Times New Roman" w:hAnsi="Arial" w:cs="Arial"/>
          <w:b/>
          <w:bCs/>
          <w:kern w:val="36"/>
          <w:sz w:val="38"/>
          <w:szCs w:val="38"/>
          <w:lang w:eastAsia="es-MX"/>
          <w14:ligatures w14:val="none"/>
        </w:rPr>
        <w:t>20</w:t>
      </w:r>
      <w:r w:rsidRPr="00446263">
        <w:rPr>
          <w:rFonts w:ascii="Arial" w:eastAsia="Times New Roman" w:hAnsi="Arial" w:cs="Arial"/>
          <w:b/>
          <w:bCs/>
          <w:kern w:val="36"/>
          <w:sz w:val="38"/>
          <w:szCs w:val="38"/>
          <w:lang w:eastAsia="es-MX"/>
          <w14:ligatures w14:val="none"/>
        </w:rPr>
        <w:t xml:space="preserve"> — Estado de cumplimiento</w:t>
      </w:r>
    </w:p>
    <w:p w14:paraId="06909585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CRM Ambiental Alcaldía de Envigado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br/>
      </w: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Formato: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 propuesta vs. implementación actual (sin modificar el sistema)</w:t>
      </w:r>
    </w:p>
    <w:p w14:paraId="73C4D260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A32C29A">
          <v:rect id="_x0000_i1072" alt="" style="width:441.9pt;height:.05pt;mso-width-percent:0;mso-height-percent:0;mso-width-percent:0;mso-height-percent:0" o:hralign="center" o:hrstd="t" o:hr="t" fillcolor="#a0a0a0" stroked="f"/>
        </w:pict>
      </w:r>
    </w:p>
    <w:p w14:paraId="60C79C84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10 — Validar el CRM con usuarios reales internos</w:t>
      </w:r>
    </w:p>
    <w:p w14:paraId="64CC6684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Proceso (aprox. 35%)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851"/>
        <w:gridCol w:w="7161"/>
      </w:tblGrid>
      <w:tr w:rsidR="00446263" w:rsidRPr="00446263" w14:paraId="50A21E3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5CBB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6002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1BB7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3C8112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D4D1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Preparar casos de prueba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2440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691CC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Hay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 casos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 actas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y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 usuarios operativos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juan.inspeccion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edwin.radicacion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julian.asignador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patrullero.1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patrullero.2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). Sirven como piloto, pero no hay paquete formal de casos UAT.</w:t>
            </w:r>
          </w:p>
        </w:tc>
      </w:tr>
      <w:tr w:rsidR="00446263" w:rsidRPr="00446263" w14:paraId="283D9B0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5D79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Ejecutar sesión UAT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BF05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F9CC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hay acta ni registro de sesión UAT formal.</w:t>
            </w:r>
          </w:p>
        </w:tc>
      </w:tr>
      <w:tr w:rsidR="00446263" w:rsidRPr="00446263" w14:paraId="7C24891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0A87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 hallazgos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AD58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DEC47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hay matriz de hallazgos documentada.</w:t>
            </w:r>
          </w:p>
        </w:tc>
      </w:tr>
      <w:tr w:rsidR="00446263" w:rsidRPr="00446263" w14:paraId="658538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ACDCA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Priorizar ajustes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98BDB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2FC4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Ajustes se han hecho de forma iterativa (desarrollo), no vía proceso UAT estructurado.</w:t>
            </w:r>
          </w:p>
        </w:tc>
      </w:tr>
      <w:tr w:rsidR="00446263" w:rsidRPr="00446263" w14:paraId="4B9AF2B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C58D5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Cerrar errores críticos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C2B4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A5397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Varios bugs corregidos en operación (radicado, notificaciones, documentos, equipos), pero sin trazabilidad UAT.</w:t>
            </w:r>
          </w:p>
        </w:tc>
      </w:tr>
    </w:tbl>
    <w:p w14:paraId="125EE1FA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1217"/>
      </w:tblGrid>
      <w:tr w:rsidR="00446263" w:rsidRPr="00446263" w14:paraId="7F250DF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FF8D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9C20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62120E7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956F8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Acta UAT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4941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428967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202C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Lista de asistencia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2AAA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1FDBF99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644C0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Matriz de hallazgos y cierre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C5A87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55026646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E198F3C">
          <v:rect id="_x0000_i1071" alt="" style="width:441.9pt;height:.05pt;mso-width-percent:0;mso-height-percent:0;mso-width-percent:0;mso-height-percent:0" o:hralign="center" o:hrstd="t" o:hr="t" fillcolor="#a0a0a0" stroked="f"/>
        </w:pict>
      </w:r>
    </w:p>
    <w:p w14:paraId="581A7E85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11 — Preparar procedimiento de migración de datos previos al CRM</w:t>
      </w:r>
    </w:p>
    <w:p w14:paraId="0B748E29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40%)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217"/>
        <w:gridCol w:w="5562"/>
      </w:tblGrid>
      <w:tr w:rsidR="00446263" w:rsidRPr="00446263" w14:paraId="78AE755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7E663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3B24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B426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3E31EB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8F00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Identificar fuentes previas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7D6A2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E2EB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integración con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Excel Alcaldía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excelAlcaldia.xlsx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export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sync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). Scripts de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backup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restore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y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purge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en 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scripts/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. No hay inventario formal de fuentes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legacy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</w:t>
            </w:r>
          </w:p>
        </w:tc>
      </w:tr>
      <w:tr w:rsidR="00446263" w:rsidRPr="00446263" w14:paraId="0FC304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77E3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plantilla de carga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1913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DD72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hay plantilla estándar de migración masiva de casos/terceros.</w:t>
            </w:r>
          </w:p>
        </w:tc>
      </w:tr>
      <w:tr w:rsidR="00446263" w:rsidRPr="00446263" w14:paraId="4E9F33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90717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reglas de limpieza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E1A0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96E0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Scripts de migración (</w:t>
            </w:r>
            <w:proofErr w:type="spellStart"/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migrate</w:t>
            </w:r>
            <w:proofErr w:type="spellEnd"/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-</w:t>
            </w:r>
            <w:proofErr w:type="spellStart"/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drop</w:t>
            </w:r>
            <w:proofErr w:type="spellEnd"/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-case-</w:t>
            </w:r>
            <w:proofErr w:type="spellStart"/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categoria</w:t>
            </w:r>
            <w:proofErr w:type="spellEnd"/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-</w:t>
            </w:r>
            <w:proofErr w:type="spellStart"/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tipo.php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purge-crm-data.php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 limpian datos obsoletos. Reglas no documentadas como procedimiento.</w:t>
            </w:r>
          </w:p>
        </w:tc>
      </w:tr>
      <w:tr w:rsidR="00446263" w:rsidRPr="00446263" w14:paraId="65C847B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6D63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procedimiento de carga y validación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A5101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68065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hay plan de migración formal ni piloto documentado.</w:t>
            </w:r>
          </w:p>
        </w:tc>
      </w:tr>
    </w:tbl>
    <w:p w14:paraId="4F733674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777"/>
      </w:tblGrid>
      <w:tr w:rsidR="00446263" w:rsidRPr="00446263" w14:paraId="0DD081E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CE23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F75A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3410D6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50BC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Plan de migración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2CC3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3B2961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F1D2C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Plantilla de carga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2ED18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094EB68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7CA88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Prueba piloto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A327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 — datos de prueba en BD, no migración desde sistema anterior</w:t>
            </w:r>
          </w:p>
        </w:tc>
      </w:tr>
    </w:tbl>
    <w:p w14:paraId="2BBD34D5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DE8FD2B">
          <v:rect id="_x0000_i1070" alt="" style="width:441.9pt;height:.05pt;mso-width-percent:0;mso-height-percent:0;mso-width-percent:0;mso-height-percent:0" o:hralign="center" o:hrstd="t" o:hr="t" fillcolor="#a0a0a0" stroked="f"/>
        </w:pict>
      </w:r>
    </w:p>
    <w:p w14:paraId="14A0966A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12 — Centralizar actuaciones por tercero en una vista única</w:t>
      </w:r>
    </w:p>
    <w:p w14:paraId="6FB71B79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65%)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880"/>
        <w:gridCol w:w="6640"/>
      </w:tblGrid>
      <w:tr w:rsidR="00446263" w:rsidRPr="00446263" w14:paraId="322A245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A5EF4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9A6C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0D3C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23F0B9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0A7F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datos del tercero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F7CB4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F216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Contact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(persona natural) y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Account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(persona jurídica) con campos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: documento, barrio, municipio, NIT.</w:t>
            </w:r>
          </w:p>
        </w:tc>
      </w:tr>
      <w:tr w:rsidR="00446263" w:rsidRPr="00446263" w14:paraId="1228F8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0964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Relacionar casos con tercero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6175C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16E7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Hooks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SyncPeticionarioToContact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 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SyncPerjudicanteParty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; API 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buscarParte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;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lookup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por cédula/NIT al crear caso.</w:t>
            </w:r>
          </w:p>
        </w:tc>
      </w:tr>
      <w:tr w:rsidR="00446263" w:rsidRPr="00446263" w14:paraId="7E3DA73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C2BA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vista consolidada de historial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262E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8A1B1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lógica de casos asociados (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PartyCasosService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panel </w:t>
            </w:r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casos-relacion.js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).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hay expediente único completo con todas las actuaciones del tercero en una sola pantalla madura.</w:t>
            </w:r>
          </w:p>
        </w:tc>
      </w:tr>
      <w:tr w:rsidR="00446263" w:rsidRPr="00446263" w14:paraId="48A3515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4670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Validar consulta persona natural y jurídica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31826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3D9B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Tipos de persona en formulario de caso; búsqueda por documento operativa. Validación formal pendiente.</w:t>
            </w:r>
          </w:p>
        </w:tc>
      </w:tr>
    </w:tbl>
    <w:p w14:paraId="3C734720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5395"/>
      </w:tblGrid>
      <w:tr w:rsidR="00446263" w:rsidRPr="00446263" w14:paraId="6AB07FD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C610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3318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41BFA0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4DC2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Expediente de prueba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1EB2D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</w:tr>
      <w:tr w:rsidR="00446263" w:rsidRPr="00446263" w14:paraId="6FCFFC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B140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Vista consolidada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CFA0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 — base implementada, no expediente integral</w:t>
            </w:r>
          </w:p>
        </w:tc>
      </w:tr>
      <w:tr w:rsidR="00446263" w:rsidRPr="00446263" w14:paraId="6A3B8A3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65CD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Pruebas de consulta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4C16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</w:tr>
    </w:tbl>
    <w:p w14:paraId="09315F7B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AA1F615">
          <v:rect id="_x0000_i1069" alt="" style="width:441.9pt;height:.05pt;mso-width-percent:0;mso-height-percent:0;mso-width-percent:0;mso-height-percent:0" o:hralign="center" o:hrstd="t" o:hr="t" fillcolor="#a0a0a0" stroked="f"/>
        </w:pict>
      </w:r>
    </w:p>
    <w:p w14:paraId="4628B7D1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13 — Mejorar calidad de datos y evitar duplicidad de registros</w:t>
      </w:r>
    </w:p>
    <w:p w14:paraId="2320A75E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75%)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937"/>
        <w:gridCol w:w="6044"/>
      </w:tblGrid>
      <w:tr w:rsidR="00446263" w:rsidRPr="00446263" w14:paraId="409C0BA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17DD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lastRenderedPageBreak/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57FE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081F0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0B5434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785FB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reglas para cédula, NIT y nombres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FC929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91BED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Reglas en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hooks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;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documentadas formalmente.</w:t>
            </w:r>
          </w:p>
        </w:tc>
      </w:tr>
      <w:tr w:rsidR="00446263" w:rsidRPr="00446263" w14:paraId="26CFB0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E864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Implementar validación de formatos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51652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A22E1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ValidatePersonaTipoOnSave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validación de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placeholders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normalizados.</w:t>
            </w:r>
          </w:p>
        </w:tc>
      </w:tr>
      <w:tr w:rsidR="00446263" w:rsidRPr="00446263" w14:paraId="75BE91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BABCA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Implementar búsqueda previa de terceros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38B7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6AFED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party-document-lookup.js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+ API 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Case/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action</w:t>
            </w:r>
            <w:proofErr w:type="spellEnd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/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buscarParte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antes de crear/vincular.</w:t>
            </w:r>
          </w:p>
        </w:tc>
      </w:tr>
      <w:tr w:rsidR="00446263" w:rsidRPr="00446263" w14:paraId="6ED1867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3465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Probar casos duplicados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E50B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CA956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Hooks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PreventDuplicateDocument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Contact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 y 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PreventDuplicateNit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Account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 activos. Pruebas formales pendientes.</w:t>
            </w:r>
          </w:p>
        </w:tc>
      </w:tr>
    </w:tbl>
    <w:p w14:paraId="7720C0CC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977"/>
      </w:tblGrid>
      <w:tr w:rsidR="00446263" w:rsidRPr="00446263" w14:paraId="2622FAB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1411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7A768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3F78A3F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8B26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documentadas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1835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 — solo en código</w:t>
            </w:r>
          </w:p>
        </w:tc>
      </w:tr>
      <w:tr w:rsidR="00446263" w:rsidRPr="00446263" w14:paraId="1A4C40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6B17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Pruebas de duplicidad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201C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 — lógica activa</w:t>
            </w:r>
          </w:p>
        </w:tc>
      </w:tr>
      <w:tr w:rsidR="00446263" w:rsidRPr="00446263" w14:paraId="123572F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6363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Capturas de validación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9D2B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 de recopilar</w:t>
            </w:r>
          </w:p>
        </w:tc>
      </w:tr>
    </w:tbl>
    <w:p w14:paraId="27879E3C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2E6AEC">
          <v:rect id="_x0000_i1068" alt="" style="width:441.9pt;height:.05pt;mso-width-percent:0;mso-height-percent:0;mso-width-percent:0;mso-height-percent:0" o:hralign="center" o:hrstd="t" o:hr="t" fillcolor="#a0a0a0" stroked="f"/>
        </w:pict>
      </w:r>
    </w:p>
    <w:p w14:paraId="18CE21FD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14 — Registrar comunicaciones y actuaciones relacionadas con cada caso</w:t>
      </w:r>
    </w:p>
    <w:p w14:paraId="36FAB79C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45%)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217"/>
        <w:gridCol w:w="5504"/>
      </w:tblGrid>
      <w:tr w:rsidR="00446263" w:rsidRPr="00446263" w14:paraId="35F2486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2A73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52CF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AC69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3ADA79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D1842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tipos de comunicación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C8482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4D48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hay entidad/módulo de comunicaciones con tipos definidos.</w:t>
            </w:r>
          </w:p>
        </w:tc>
      </w:tr>
      <w:tr w:rsidR="00446263" w:rsidRPr="00446263" w14:paraId="2AA62C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1006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Asociar comunicación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caso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FA2ED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E3AE6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Stream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del caso + notificaciones cubren parte del historial, pero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registro estructurado de comunicaciones.</w:t>
            </w:r>
          </w:p>
        </w:tc>
      </w:tr>
      <w:tr w:rsidR="00446263" w:rsidRPr="00446263" w14:paraId="2056A8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D272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Registrar respuesta final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45E2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E087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Cierre vía estados 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Finalizado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/ </w:t>
            </w:r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Proceso cerrado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y auto de archivo;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campo formal de “respuesta final al ciudadano”.</w:t>
            </w:r>
          </w:p>
        </w:tc>
      </w:tr>
      <w:tr w:rsidR="00446263" w:rsidRPr="00446263" w14:paraId="182D47B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C3A3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Marcar estado cerrado con evidencia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1EB7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639A8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Auto de archivo + PDF como evidencia de cierre; flujo no probado de punta a punta (0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actuos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en BD).</w:t>
            </w:r>
          </w:p>
        </w:tc>
      </w:tr>
    </w:tbl>
    <w:p w14:paraId="1C257401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5242"/>
      </w:tblGrid>
      <w:tr w:rsidR="00446263" w:rsidRPr="00446263" w14:paraId="6E9D3D3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FFE2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lastRenderedPageBreak/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5724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12DEE4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3699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Caso con comunicaciones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769B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Parcial —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stream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/notificaciones, no bitácora formal</w:t>
            </w:r>
          </w:p>
        </w:tc>
      </w:tr>
      <w:tr w:rsidR="00446263" w:rsidRPr="00446263" w14:paraId="664967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F782D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Respuesta final registrada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40CB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2BC84DB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21208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Historial de cierre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AE10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</w:tr>
    </w:tbl>
    <w:p w14:paraId="3E597251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29D0121">
          <v:rect id="_x0000_i1067" alt="" style="width:441.9pt;height:.05pt;mso-width-percent:0;mso-height-percent:0;mso-width-percent:0;mso-height-percent:0" o:hralign="center" o:hrstd="t" o:hr="t" fillcolor="#a0a0a0" stroked="f"/>
        </w:pict>
      </w:r>
    </w:p>
    <w:p w14:paraId="0883604D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15 — Clasificar terceros y usuarios según criterios ambientales</w:t>
      </w:r>
    </w:p>
    <w:p w14:paraId="33121967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50%)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937"/>
        <w:gridCol w:w="5888"/>
      </w:tblGrid>
      <w:tr w:rsidR="00446263" w:rsidRPr="00446263" w14:paraId="65EA30A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655D6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E3D1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9BBE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5EF728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598F9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criterios aplicables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E6B00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B04E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Criterios implícitos: recurso/tema (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cRecursoTema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), zona (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cZonaAlcaldia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), barrio, canal de reporte.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hay matriz formal de segmentación ambiental.</w:t>
            </w:r>
          </w:p>
        </w:tc>
      </w:tr>
      <w:tr w:rsidR="00446263" w:rsidRPr="00446263" w14:paraId="19AAA7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E7B38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campos de segmentación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F049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BF86F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Campos en Case y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Contact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;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segmentación dedicada en terceros/usuarios.</w:t>
            </w:r>
          </w:p>
        </w:tc>
      </w:tr>
      <w:tr w:rsidR="00446263" w:rsidRPr="00446263" w14:paraId="4378F15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1E7F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Implementar filtros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C5C7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C3755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Filtros de casos por estado, responsable, radicación;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por tema/barrio. Filtros por criterio ambiental en terceros: limitados.</w:t>
            </w:r>
          </w:p>
        </w:tc>
      </w:tr>
      <w:tr w:rsidR="00446263" w:rsidRPr="00446263" w14:paraId="4359474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001C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Probar consultas por criterio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E21C3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60744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filtra por recurso y barrio; pruebas formales pendientes.</w:t>
            </w:r>
          </w:p>
        </w:tc>
      </w:tr>
    </w:tbl>
    <w:p w14:paraId="530FF17D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6215"/>
      </w:tblGrid>
      <w:tr w:rsidR="00446263" w:rsidRPr="00446263" w14:paraId="2812DAF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036E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81F3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1E9936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65EE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Matriz de criterios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316A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738451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C5DB5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Vista filtrada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7C02C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Parcial —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y listas de casos</w:t>
            </w:r>
          </w:p>
        </w:tc>
      </w:tr>
      <w:tr w:rsidR="00446263" w:rsidRPr="00446263" w14:paraId="0D60682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5212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Terceros clasificados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16239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 — datos en casos, no clasificación maestra de terceros</w:t>
            </w:r>
          </w:p>
        </w:tc>
      </w:tr>
    </w:tbl>
    <w:p w14:paraId="46890D51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38C6E1E">
          <v:rect id="_x0000_i1066" alt="" style="width:441.9pt;height:.05pt;mso-width-percent:0;mso-height-percent:0;mso-width-percent:0;mso-height-percent:0" o:hralign="center" o:hrstd="t" o:hr="t" fillcolor="#a0a0a0" stroked="f"/>
        </w:pict>
      </w:r>
    </w:p>
    <w:p w14:paraId="12D0B226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16 — Crear tableros de control para seguimiento interno de casos</w:t>
      </w:r>
    </w:p>
    <w:p w14:paraId="6B4F077C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Listo (aprox. 85%)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937"/>
        <w:gridCol w:w="5133"/>
      </w:tblGrid>
      <w:tr w:rsidR="00446263" w:rsidRPr="00446263" w14:paraId="26AE421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F1C4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CAFC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032E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41F2C5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ACC6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métricas de embudo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FF63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5664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con embudo de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 estados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del caso.</w:t>
            </w:r>
          </w:p>
        </w:tc>
      </w:tr>
      <w:tr w:rsidR="00446263" w:rsidRPr="00446263" w14:paraId="24BC26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8796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Crear indicadores por estado y tiempo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5BEB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2D7C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Semáforo de vencimiento, ingreso diario, radicados por día, casos por asignación.</w:t>
            </w:r>
          </w:p>
        </w:tc>
      </w:tr>
      <w:tr w:rsidR="00446263" w:rsidRPr="00446263" w14:paraId="4F4935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8C9C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Diseñar visualizaciones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1D28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73D5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es-MX"/>
                <w14:ligatures w14:val="none"/>
              </w:rPr>
              <w:t>dashboard.html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+ Chart.js: embudo, polar, barras, canal, barrios, recurso/tema.</w:t>
            </w:r>
          </w:p>
        </w:tc>
      </w:tr>
      <w:tr w:rsidR="00446263" w:rsidRPr="00446263" w14:paraId="0109B97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A1FBB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Validar con casos de prueba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1D00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D679C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Funciona con los 7 casos reales; validación formal pendiente.</w:t>
            </w:r>
          </w:p>
        </w:tc>
      </w:tr>
    </w:tbl>
    <w:p w14:paraId="6D1C76E6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856"/>
      </w:tblGrid>
      <w:tr w:rsidR="00446263" w:rsidRPr="00446263" w14:paraId="192514D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A34A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249C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1AA154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C27E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funcional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3DFE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Listo — pestaña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en Inicio</w:t>
            </w:r>
          </w:p>
        </w:tc>
      </w:tr>
      <w:tr w:rsidR="00446263" w:rsidRPr="00446263" w14:paraId="3A66BA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3817F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Definición de indicadores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FC9ED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 — implementados, no documentados formalmente</w:t>
            </w:r>
          </w:p>
        </w:tc>
      </w:tr>
      <w:tr w:rsidR="00446263" w:rsidRPr="00446263" w14:paraId="1FDD969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015E4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Capturas del panel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A0B3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 de recopilar</w:t>
            </w:r>
          </w:p>
        </w:tc>
      </w:tr>
    </w:tbl>
    <w:p w14:paraId="12E64B77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Complemento: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 en detalle de caso hay </w:t>
      </w: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línea de tiempo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 y </w:t>
      </w: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cronograma</w:t>
      </w:r>
      <w:r w:rsidRPr="00446263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 como paneles de seguimiento individual.</w:t>
      </w:r>
    </w:p>
    <w:p w14:paraId="27E9C157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C1EFEB5">
          <v:rect id="_x0000_i1065" alt="" style="width:441.9pt;height:.05pt;mso-width-percent:0;mso-height-percent:0;mso-width-percent:0;mso-height-percent:0" o:hralign="center" o:hrstd="t" o:hr="t" fillcolor="#a0a0a0" stroked="f"/>
        </w:pict>
      </w:r>
    </w:p>
    <w:p w14:paraId="4DAAE76B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17 — Automatizar alertas de escalamiento a supervisores</w:t>
      </w:r>
    </w:p>
    <w:p w14:paraId="307CD248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55%)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217"/>
        <w:gridCol w:w="5780"/>
      </w:tblGrid>
      <w:tr w:rsidR="00446263" w:rsidRPr="00446263" w14:paraId="230FCBC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BE8E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2AA1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848C8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168275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09FFC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X días por tipo de trámite o estado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6C87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46BA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Alertas por 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cFechaVencimiento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(vencido y ≤3 días).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hay reglas diferenciadas por tipo de trámite o estado del flujo.</w:t>
            </w:r>
          </w:p>
        </w:tc>
      </w:tr>
      <w:tr w:rsidR="00446263" w:rsidRPr="00446263" w14:paraId="6F419C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E48F8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Programar regla de inactividad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63A1D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45510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hay regla de “caso sin movimiento en X días”.</w:t>
            </w:r>
          </w:p>
        </w:tc>
      </w:tr>
      <w:tr w:rsidR="00446263" w:rsidRPr="00446263" w14:paraId="3A29549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2C3B3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Configurar notificación al supervisor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A839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562DD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Notificaciones a roles fijos (Inspección, Radicación, Asignador) en eventos clave.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hay escalamiento explícito a supervisor por inactividad.</w:t>
            </w:r>
          </w:p>
        </w:tc>
      </w:tr>
      <w:tr w:rsidR="00446263" w:rsidRPr="00446263" w14:paraId="1631484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FFE2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Probar caso con vencimiento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E4EB7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A05E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Job diario 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CheckCaseVencimientoAlerts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 +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hook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inmediato; 69 notificaciones en BD.</w:t>
            </w:r>
          </w:p>
        </w:tc>
      </w:tr>
    </w:tbl>
    <w:p w14:paraId="7BAFCCFF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4502"/>
      </w:tblGrid>
      <w:tr w:rsidR="00446263" w:rsidRPr="00446263" w14:paraId="179E071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584BB9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5DC01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0D25B5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20E8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aprobadas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74852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58C1FEE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1809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Alerta de prueba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6E265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 — alertas de vencimiento operativas</w:t>
            </w:r>
          </w:p>
        </w:tc>
      </w:tr>
      <w:tr w:rsidR="00446263" w:rsidRPr="00446263" w14:paraId="3E0F1E6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D6E7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Registro de escalamiento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629C3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 — no hay log de escalamiento</w:t>
            </w:r>
          </w:p>
        </w:tc>
      </w:tr>
    </w:tbl>
    <w:p w14:paraId="650D3E83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5848050">
          <v:rect id="_x0000_i1064" alt="" style="width:441.9pt;height:.05pt;mso-width-percent:0;mso-height-percent:0;mso-width-percent:0;mso-height-percent:0" o:hralign="center" o:hrstd="t" o:hr="t" fillcolor="#a0a0a0" stroked="f"/>
        </w:pict>
      </w:r>
    </w:p>
    <w:p w14:paraId="4824082C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18 — Ubicar territorialmente los casos ambientales</w:t>
      </w:r>
    </w:p>
    <w:p w14:paraId="295A5EFF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35%)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217"/>
        <w:gridCol w:w="5308"/>
      </w:tblGrid>
      <w:tr w:rsidR="00446263" w:rsidRPr="00446263" w14:paraId="7275956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B1C6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D64F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9872B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7252A41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F219E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campos de coordenadas o dirección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D8089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E244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Dirección y barrio del peticionario/infractor; zona Alcaldía (</w:t>
            </w:r>
            <w:proofErr w:type="spellStart"/>
            <w:r w:rsidRPr="00446263">
              <w:rPr>
                <w:rFonts w:ascii="Menlo" w:eastAsia="Times New Roman" w:hAnsi="Menlo" w:cs="Menlo"/>
                <w:kern w:val="0"/>
                <w:sz w:val="22"/>
                <w:szCs w:val="22"/>
                <w:lang w:eastAsia="es-MX"/>
                <w14:ligatures w14:val="none"/>
              </w:rPr>
              <w:t>cZonaAlcaldia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).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hay campos de latitud/longitud.</w:t>
            </w:r>
          </w:p>
        </w:tc>
      </w:tr>
      <w:tr w:rsidR="00446263" w:rsidRPr="00446263" w14:paraId="422456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CE5B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Validar formato geográfico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5402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BB5A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Sin validación geográfica formal.</w:t>
            </w:r>
          </w:p>
        </w:tc>
      </w:tr>
      <w:tr w:rsidR="00446263" w:rsidRPr="00446263" w14:paraId="276FDD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00AF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Implementar vista de mapa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1870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748C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hay mapa integrado en el CRM.</w:t>
            </w:r>
          </w:p>
        </w:tc>
      </w:tr>
      <w:tr w:rsidR="00446263" w:rsidRPr="00446263" w14:paraId="59642CF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41DB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Probar filtros territoriales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553C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AC69D1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agrupa por </w:t>
            </w: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barrio</w:t>
            </w: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; filtros por zona en casos. No georreferenciación.</w:t>
            </w:r>
          </w:p>
        </w:tc>
      </w:tr>
    </w:tbl>
    <w:p w14:paraId="731D3EB1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Evidencias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4309"/>
      </w:tblGrid>
      <w:tr w:rsidR="00446263" w:rsidRPr="00446263" w14:paraId="71E9D83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FAF30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Evidencia solicitada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A2E96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</w:tr>
      <w:tr w:rsidR="00446263" w:rsidRPr="00446263" w14:paraId="49761F7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182712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Casos georreferenciados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FB1D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 — solo dirección/barrio textual</w:t>
            </w:r>
          </w:p>
        </w:tc>
      </w:tr>
      <w:tr w:rsidR="00446263" w:rsidRPr="00446263" w14:paraId="6FA2CA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A2892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Mapa funcional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3697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446263" w:rsidRPr="00446263" w14:paraId="77992B0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429EB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Capturas de visualización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0354A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Parcial — gráfica por barrio en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dashboard</w:t>
            </w:r>
            <w:proofErr w:type="spellEnd"/>
          </w:p>
        </w:tc>
      </w:tr>
    </w:tbl>
    <w:p w14:paraId="4A158363" w14:textId="77777777" w:rsidR="00446263" w:rsidRPr="00446263" w:rsidRDefault="00446263" w:rsidP="00446263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</w:r>
      <w:r w:rsidR="00446263" w:rsidRPr="00446263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40DB828">
          <v:rect id="_x0000_i1063" alt="" style="width:441.9pt;height:.05pt;mso-width-percent:0;mso-height-percent:0;mso-width-percent:0;mso-height-percent:0" o:hralign="center" o:hrstd="t" o:hr="t" fillcolor="#a0a0a0" stroked="f"/>
        </w:pict>
      </w:r>
    </w:p>
    <w:p w14:paraId="365E5BEF" w14:textId="77777777" w:rsidR="00446263" w:rsidRPr="00446263" w:rsidRDefault="00446263" w:rsidP="00446263">
      <w:pPr>
        <w:shd w:val="clear" w:color="auto" w:fill="FCFCFC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31"/>
          <w:szCs w:val="31"/>
          <w:lang w:eastAsia="es-MX"/>
          <w14:ligatures w14:val="none"/>
        </w:rPr>
        <w:t>Objetivo 19 — Garantizar calidad mínima de información registrada en el CRM</w:t>
      </w:r>
    </w:p>
    <w:p w14:paraId="5CF9BA09" w14:textId="77777777" w:rsidR="00446263" w:rsidRPr="00446263" w:rsidRDefault="00446263" w:rsidP="00446263">
      <w:pPr>
        <w:shd w:val="clear" w:color="auto" w:fill="FCFCFC"/>
        <w:spacing w:before="90" w:after="9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446263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Estado general: Parcial (aprox. 80%)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4"/>
        <w:gridCol w:w="564"/>
        <w:gridCol w:w="1220"/>
      </w:tblGrid>
      <w:tr w:rsidR="00446263" w:rsidRPr="00446263" w14:paraId="1D4C7D5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2DFC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FE6C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B63CE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s-MX"/>
                <w14:ligatures w14:val="none"/>
              </w:rPr>
              <w:t>Qué hay hoy en el CRM</w:t>
            </w:r>
          </w:p>
        </w:tc>
      </w:tr>
      <w:tr w:rsidR="00446263" w:rsidRPr="00446263" w14:paraId="37AA75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70FDEC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campos obligatorios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A0A9E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63EF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Validación en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hooks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: solicitud completa, persona tipo,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enums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radicado.</w:t>
            </w:r>
          </w:p>
        </w:tc>
      </w:tr>
      <w:tr w:rsidR="00446263" w:rsidRPr="00446263" w14:paraId="354790B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66CAEF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Validar formatos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3F67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3CDB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Normalización de </w:t>
            </w:r>
            <w:proofErr w:type="spellStart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placeholders</w:t>
            </w:r>
            <w:proofErr w:type="spellEnd"/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validación documento/NIT, siglas de radicado.</w:t>
            </w:r>
          </w:p>
        </w:tc>
      </w:tr>
      <w:tr w:rsidR="00446263" w:rsidRPr="00446263" w14:paraId="265637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78EE8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Implementar mensajes de error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820645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72A1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Mensajes claros al usuario (ej. “Siglas no válidas”, campos obligatorios por rol).</w:t>
            </w:r>
          </w:p>
        </w:tc>
      </w:tr>
      <w:tr w:rsidR="00446263" w:rsidRPr="00446263" w14:paraId="3CAF40F3" w14:textId="77777777" w:rsidTr="0044626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DBC3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Probar datos inválidos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9570D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Parcial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0D70DB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626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Validaciones activas en operación; matriz de pruebas </w:t>
            </w:r>
          </w:p>
        </w:tc>
      </w:tr>
      <w:tr w:rsidR="00446263" w:rsidRPr="00446263" w14:paraId="4A3D266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5D2F0A1" w14:textId="77777777" w:rsid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7F816972" w14:textId="77777777" w:rsidR="002A5599" w:rsidRDefault="002A5599" w:rsidP="002A5599">
            <w:pPr>
              <w:pStyle w:val="Ttulo2"/>
              <w:shd w:val="clear" w:color="auto" w:fill="FCFCFC"/>
              <w:spacing w:before="300" w:after="150"/>
              <w:rPr>
                <w:rFonts w:ascii="Arial" w:hAnsi="Arial" w:cs="Arial"/>
                <w:sz w:val="31"/>
                <w:szCs w:val="31"/>
              </w:rPr>
            </w:pPr>
          </w:p>
          <w:p w14:paraId="6C4D5A2D" w14:textId="77777777" w:rsidR="002A5599" w:rsidRDefault="002A5599" w:rsidP="002A5599">
            <w:pPr>
              <w:pStyle w:val="Ttulo2"/>
              <w:shd w:val="clear" w:color="auto" w:fill="FCFCFC"/>
              <w:spacing w:before="300" w:after="150"/>
              <w:rPr>
                <w:rFonts w:ascii="Arial" w:hAnsi="Arial" w:cs="Arial"/>
                <w:sz w:val="31"/>
                <w:szCs w:val="31"/>
              </w:rPr>
            </w:pPr>
          </w:p>
          <w:p w14:paraId="298A4494" w14:textId="77777777" w:rsidR="002A5599" w:rsidRDefault="002A5599" w:rsidP="002A5599">
            <w:pPr>
              <w:pStyle w:val="Ttulo2"/>
              <w:shd w:val="clear" w:color="auto" w:fill="FCFCFC"/>
              <w:spacing w:before="300" w:after="150"/>
              <w:rPr>
                <w:rFonts w:ascii="Arial" w:hAnsi="Arial" w:cs="Arial"/>
                <w:sz w:val="31"/>
                <w:szCs w:val="31"/>
              </w:rPr>
            </w:pPr>
          </w:p>
          <w:p w14:paraId="5CCF41C3" w14:textId="6E896F93" w:rsidR="002A5599" w:rsidRDefault="002A5599" w:rsidP="002A5599">
            <w:pPr>
              <w:pStyle w:val="Ttulo2"/>
              <w:shd w:val="clear" w:color="auto" w:fill="FCFCFC"/>
              <w:spacing w:before="300" w:after="150"/>
              <w:rPr>
                <w:rFonts w:ascii="Arial" w:hAnsi="Arial" w:cs="Arial"/>
                <w:sz w:val="31"/>
                <w:szCs w:val="31"/>
              </w:rPr>
            </w:pPr>
            <w:r>
              <w:rPr>
                <w:rFonts w:ascii="Arial" w:hAnsi="Arial" w:cs="Arial"/>
                <w:sz w:val="31"/>
                <w:szCs w:val="31"/>
              </w:rPr>
              <w:t>Objetivo 20 — Generar informe PDF institucional a partir del CRM</w:t>
            </w:r>
          </w:p>
          <w:p w14:paraId="161ABF1E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Estado general: Parcial (aprox. 40%)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5"/>
              <w:gridCol w:w="742"/>
              <w:gridCol w:w="5177"/>
            </w:tblGrid>
            <w:tr w:rsidR="002A5599" w14:paraId="5AFA0BC4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B229D3F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Actividad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9F727F8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Estado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9C523C5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Qué hay hoy en el CRM</w:t>
                  </w:r>
                </w:p>
              </w:tc>
            </w:tr>
            <w:tr w:rsidR="002A5599" w14:paraId="194CFB36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5A237D1" w14:textId="77777777" w:rsidR="002A5599" w:rsidRDefault="002A5599" w:rsidP="002A5599">
                  <w:r>
                    <w:t>Definir plantilla SGC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B44300D" w14:textId="77777777" w:rsidR="002A5599" w:rsidRDefault="002A5599" w:rsidP="002A5599">
                  <w:r>
                    <w:t>Pendiente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1F46ED8" w14:textId="77777777" w:rsidR="002A5599" w:rsidRDefault="002A5599" w:rsidP="002A5599">
                  <w:r>
                    <w:t>No existe plantilla de </w:t>
                  </w:r>
                  <w:r>
                    <w:rPr>
                      <w:rStyle w:val="font-semibold"/>
                      <w:b/>
                      <w:bCs/>
                    </w:rPr>
                    <w:t>informe institucional consolidado</w:t>
                  </w:r>
                  <w:r>
                    <w:t xml:space="preserve"> tipo SGC. Sí hay plantillas operativas: Formato solicitud, Acta de visita, </w:t>
                  </w:r>
                  <w:proofErr w:type="spellStart"/>
                  <w:r>
                    <w:t>Actuo</w:t>
                  </w:r>
                  <w:proofErr w:type="spellEnd"/>
                  <w:r>
                    <w:t xml:space="preserve"> archivo.</w:t>
                  </w:r>
                </w:p>
              </w:tc>
            </w:tr>
            <w:tr w:rsidR="002A5599" w14:paraId="454C210C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94DF693" w14:textId="77777777" w:rsidR="002A5599" w:rsidRDefault="002A5599" w:rsidP="002A5599">
                  <w:r>
                    <w:t>Mapear datos del caso, visitas y documentos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EF93978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A1EA927" w14:textId="77777777" w:rsidR="002A5599" w:rsidRDefault="002A5599" w:rsidP="002A5599">
                  <w:r>
                    <w:t>Los generadores PDF (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FormatoSolicitudGenerator</w:t>
                  </w:r>
                  <w:r>
                    <w:t>, 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FormatoActaVisitaGenerator</w:t>
                  </w:r>
                  <w:r>
                    <w:t>, 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FormatoActuoArchivoGenerator</w:t>
                  </w:r>
                  <w:r>
                    <w:t>) mapean datos del caso y acta/</w:t>
                  </w:r>
                  <w:proofErr w:type="spellStart"/>
                  <w:r>
                    <w:t>actuo</w:t>
                  </w:r>
                  <w:proofErr w:type="spellEnd"/>
                  <w:r>
                    <w:t xml:space="preserve"> por separado. </w:t>
                  </w:r>
                  <w:r>
                    <w:rPr>
                      <w:rStyle w:val="font-semibold"/>
                      <w:b/>
                      <w:bCs/>
                    </w:rPr>
                    <w:t>No</w:t>
                  </w:r>
                  <w:r>
                    <w:t> hay un mapeo unificado para un solo informe institucional.</w:t>
                  </w:r>
                </w:p>
              </w:tc>
            </w:tr>
            <w:tr w:rsidR="002A5599" w14:paraId="5A25A0C6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49CA812" w14:textId="77777777" w:rsidR="002A5599" w:rsidRDefault="002A5599" w:rsidP="002A5599">
                  <w:r>
                    <w:t xml:space="preserve">Permitir agregar análisis </w:t>
                  </w:r>
                  <w:r>
                    <w:lastRenderedPageBreak/>
                    <w:t>del caso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8E884CB" w14:textId="77777777" w:rsidR="002A5599" w:rsidRDefault="002A5599" w:rsidP="002A5599">
                  <w:r>
                    <w:lastRenderedPageBreak/>
                    <w:t>Pendiente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B3B39CF" w14:textId="77777777" w:rsidR="002A5599" w:rsidRDefault="002A5599" w:rsidP="002A5599">
                  <w:r>
                    <w:t>No hay campo dedicado de “análisis institucional” ni sección editable para un informe final consolidado.</w:t>
                  </w:r>
                </w:p>
              </w:tc>
            </w:tr>
            <w:tr w:rsidR="002A5599" w14:paraId="37ED85CB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095BF64" w14:textId="77777777" w:rsidR="002A5599" w:rsidRDefault="002A5599" w:rsidP="002A5599">
                  <w:r>
                    <w:t>Preparar campos de elaboración y revisión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BDC5C02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FC29C29" w14:textId="77777777" w:rsidR="002A5599" w:rsidRDefault="002A5599" w:rsidP="002A5599">
                  <w:r>
                    <w:t>En </w:t>
                  </w:r>
                  <w:proofErr w:type="spellStart"/>
                  <w:r>
                    <w:rPr>
                      <w:rStyle w:val="font-semibold"/>
                      <w:b/>
                      <w:bCs/>
                    </w:rPr>
                    <w:t>ActaVisita</w:t>
                  </w:r>
                  <w:proofErr w:type="spellEnd"/>
                  <w:r>
                    <w:t> existen campos de revisión (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vistoBueno</w:t>
                  </w:r>
                  <w:r>
                    <w:t>, 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observacionesRevision</w:t>
                  </w:r>
                  <w:r>
                    <w:t>, 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fechaAprobacion</w:t>
                  </w:r>
                  <w:r>
                    <w:t>, 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registroOficial</w:t>
                  </w:r>
                  <w:r>
                    <w:t>). </w:t>
                  </w:r>
                  <w:r>
                    <w:rPr>
                      <w:rStyle w:val="font-semibold"/>
                      <w:b/>
                      <w:bCs/>
                    </w:rPr>
                    <w:t>No</w:t>
                  </w:r>
                  <w:r>
                    <w:t> están pensados para un informe PDF institucional global del caso.</w:t>
                  </w:r>
                </w:p>
              </w:tc>
            </w:tr>
            <w:tr w:rsidR="002A5599" w14:paraId="7ACF9544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E329FBA" w14:textId="77777777" w:rsidR="002A5599" w:rsidRDefault="002A5599" w:rsidP="002A5599">
                  <w:r>
                    <w:t>Generar PDF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7267A62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A31FD4F" w14:textId="77777777" w:rsidR="002A5599" w:rsidRDefault="002A5599" w:rsidP="002A5599">
                  <w:r>
                    <w:t>Generación PDF </w:t>
                  </w:r>
                  <w:r>
                    <w:rPr>
                      <w:rStyle w:val="font-semibold"/>
                      <w:b/>
                      <w:bCs/>
                    </w:rPr>
                    <w:t>por documento</w:t>
                  </w:r>
                  <w:r>
                    <w:t xml:space="preserve"> (solicitud, acta, </w:t>
                  </w:r>
                  <w:proofErr w:type="spellStart"/>
                  <w:r>
                    <w:t>actuo</w:t>
                  </w:r>
                  <w:proofErr w:type="spellEnd"/>
                  <w:r>
                    <w:t>) operativa. </w:t>
                  </w:r>
                  <w:r>
                    <w:rPr>
                      <w:rStyle w:val="font-semibold"/>
                      <w:b/>
                      <w:bCs/>
                    </w:rPr>
                    <w:t>No</w:t>
                  </w:r>
                  <w:r>
                    <w:t> hay botón ni flujo de “generar informe institucional completo”.</w:t>
                  </w:r>
                </w:p>
              </w:tc>
            </w:tr>
          </w:tbl>
          <w:p w14:paraId="089E3C2E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Evidencias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5"/>
              <w:gridCol w:w="4299"/>
            </w:tblGrid>
            <w:tr w:rsidR="002A5599" w14:paraId="454DA438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9776889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Evidencia solicitada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4F20F9C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Estado</w:t>
                  </w:r>
                </w:p>
              </w:tc>
            </w:tr>
            <w:tr w:rsidR="002A5599" w14:paraId="6E421E03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EA1DC4C" w14:textId="77777777" w:rsidR="002A5599" w:rsidRDefault="002A5599" w:rsidP="002A5599">
                  <w:r>
                    <w:t>PDF de prueba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28D354A" w14:textId="77777777" w:rsidR="002A5599" w:rsidRDefault="002A5599" w:rsidP="002A5599">
                  <w:r>
                    <w:t xml:space="preserve">Parcial — </w:t>
                  </w:r>
                  <w:proofErr w:type="spellStart"/>
                  <w:r>
                    <w:t>PDFs</w:t>
                  </w:r>
                  <w:proofErr w:type="spellEnd"/>
                  <w:r>
                    <w:t xml:space="preserve"> individuales sí; informe institucional único no</w:t>
                  </w:r>
                </w:p>
              </w:tc>
            </w:tr>
            <w:tr w:rsidR="002A5599" w14:paraId="786836D4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98659E3" w14:textId="77777777" w:rsidR="002A5599" w:rsidRDefault="002A5599" w:rsidP="002A5599">
                  <w:r>
                    <w:t>Plantilla usada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23362F6" w14:textId="77777777" w:rsidR="002A5599" w:rsidRDefault="002A5599" w:rsidP="002A5599">
                  <w:r>
                    <w:t>Parcial — plantillas Word en </w:t>
                  </w:r>
                  <w:r>
                    <w:rPr>
                      <w:rStyle w:val="md-inline-path-prefix"/>
                      <w:rFonts w:ascii="Menlo" w:hAnsi="Menlo" w:cs="Menlo"/>
                      <w:sz w:val="22"/>
                      <w:szCs w:val="22"/>
                    </w:rPr>
                    <w:t>files/</w:t>
                  </w:r>
                  <w:proofErr w:type="spellStart"/>
                  <w:r>
                    <w:rPr>
                      <w:rStyle w:val="md-inline-path-prefix"/>
                      <w:rFonts w:ascii="Menlo" w:hAnsi="Menlo" w:cs="Menlo"/>
                      <w:sz w:val="22"/>
                      <w:szCs w:val="22"/>
                    </w:rPr>
                    <w:t>templates</w:t>
                  </w:r>
                  <w:proofErr w:type="spellEnd"/>
                  <w:r>
                    <w:rPr>
                      <w:rStyle w:val="md-inline-path-prefix"/>
                      <w:rFonts w:ascii="Menlo" w:hAnsi="Menlo" w:cs="Menlo"/>
                      <w:sz w:val="22"/>
                      <w:szCs w:val="22"/>
                    </w:rPr>
                    <w:t>/</w:t>
                  </w:r>
                  <w:r>
                    <w:t>, no plantilla SGC</w:t>
                  </w:r>
                </w:p>
              </w:tc>
            </w:tr>
            <w:tr w:rsidR="002A5599" w14:paraId="1168F244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10C5D73" w14:textId="77777777" w:rsidR="002A5599" w:rsidRDefault="002A5599" w:rsidP="002A5599">
                  <w:r>
                    <w:t>Caso piloto documentado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269D6F9" w14:textId="77777777" w:rsidR="002A5599" w:rsidRDefault="002A5599" w:rsidP="002A5599">
                  <w:r>
                    <w:t>Pendiente para este objetivo específico</w:t>
                  </w:r>
                </w:p>
              </w:tc>
            </w:tr>
          </w:tbl>
          <w:p w14:paraId="0222CC16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Nota:</w:t>
            </w:r>
            <w:r>
              <w:rPr>
                <w:rFonts w:ascii="Arial" w:hAnsi="Arial" w:cs="Arial"/>
                <w:sz w:val="20"/>
                <w:szCs w:val="20"/>
              </w:rPr>
              <w:t> Lo que hoy funciona son </w:t>
            </w: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formatos oficiales por etapa</w:t>
            </w:r>
            <w:r>
              <w:rPr>
                <w:rFonts w:ascii="Arial" w:hAnsi="Arial" w:cs="Arial"/>
                <w:sz w:val="20"/>
                <w:szCs w:val="20"/>
              </w:rPr>
              <w:t>, no un </w:t>
            </w: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informe final institucional</w:t>
            </w:r>
            <w:r>
              <w:rPr>
                <w:rFonts w:ascii="Arial" w:hAnsi="Arial" w:cs="Arial"/>
                <w:sz w:val="20"/>
                <w:szCs w:val="20"/>
              </w:rPr>
              <w:t> que consolide caso + visitas + documentos + análisis en un solo PDF.</w:t>
            </w:r>
          </w:p>
          <w:p w14:paraId="0BFC1002" w14:textId="77777777" w:rsidR="002A5599" w:rsidRDefault="002A5599" w:rsidP="002A5599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</w:r>
            <w:r w:rsidR="002A5599">
              <w:rPr>
                <w:noProof/>
              </w:rPr>
              <w:pict w14:anchorId="630041BB">
                <v:rect id="_x0000_i1082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5FFED00E" w14:textId="77777777" w:rsidR="002A5599" w:rsidRDefault="002A5599" w:rsidP="002A5599">
            <w:pPr>
              <w:pStyle w:val="Ttulo2"/>
              <w:shd w:val="clear" w:color="auto" w:fill="FCFCFC"/>
              <w:spacing w:before="300" w:after="150"/>
              <w:rPr>
                <w:rFonts w:ascii="Arial" w:hAnsi="Arial" w:cs="Arial"/>
                <w:sz w:val="31"/>
                <w:szCs w:val="31"/>
              </w:rPr>
            </w:pPr>
            <w:r>
              <w:rPr>
                <w:rFonts w:ascii="Arial" w:hAnsi="Arial" w:cs="Arial"/>
                <w:sz w:val="31"/>
                <w:szCs w:val="31"/>
              </w:rPr>
              <w:lastRenderedPageBreak/>
              <w:t>Objetivo 21 — Configurar permisos internos del CRM</w:t>
            </w:r>
          </w:p>
          <w:p w14:paraId="4D8083D0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Estado general: Parcial (aprox. 70%)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9"/>
              <w:gridCol w:w="976"/>
              <w:gridCol w:w="4499"/>
            </w:tblGrid>
            <w:tr w:rsidR="002A5599" w14:paraId="2485EC9E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64DB234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Actividad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DBA6774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Estado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31FC2ED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Qué hay hoy en el CRM</w:t>
                  </w:r>
                </w:p>
              </w:tc>
            </w:tr>
            <w:tr w:rsidR="002A5599" w14:paraId="6A2FABAE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0D3403E" w14:textId="77777777" w:rsidR="002A5599" w:rsidRDefault="002A5599" w:rsidP="002A5599">
                  <w:r>
                    <w:t>Definir perfiles institucionales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3545202" w14:textId="77777777" w:rsidR="002A5599" w:rsidRDefault="002A5599" w:rsidP="002A5599">
                  <w:r>
                    <w:t>Listo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4DAD524" w14:textId="77777777" w:rsidR="002A5599" w:rsidRDefault="002A5599" w:rsidP="002A5599">
                  <w:r>
                    <w:t>Roles operativos: </w:t>
                  </w:r>
                  <w:r>
                    <w:rPr>
                      <w:rStyle w:val="font-semibold"/>
                      <w:b/>
                      <w:bCs/>
                    </w:rPr>
                    <w:t>Inspección</w:t>
                  </w:r>
                  <w:r>
                    <w:t>, </w:t>
                  </w:r>
                  <w:r>
                    <w:rPr>
                      <w:rStyle w:val="font-semibold"/>
                      <w:b/>
                      <w:bCs/>
                    </w:rPr>
                    <w:t>Radicación</w:t>
                  </w:r>
                  <w:r>
                    <w:t>, </w:t>
                  </w:r>
                  <w:r>
                    <w:rPr>
                      <w:rStyle w:val="font-semibold"/>
                      <w:b/>
                      <w:bCs/>
                    </w:rPr>
                    <w:t>Asignador</w:t>
                  </w:r>
                  <w:r>
                    <w:t>, </w:t>
                  </w:r>
                  <w:r>
                    <w:rPr>
                      <w:rStyle w:val="font-semibold"/>
                      <w:b/>
                      <w:bCs/>
                    </w:rPr>
                    <w:t>Patrullero</w:t>
                  </w:r>
                  <w:r>
                    <w:t>, más </w:t>
                  </w:r>
                  <w:proofErr w:type="spellStart"/>
                  <w:r>
                    <w:rPr>
                      <w:rStyle w:val="font-semibold"/>
                      <w:b/>
                      <w:bCs/>
                    </w:rPr>
                    <w:t>Admin</w:t>
                  </w:r>
                  <w:proofErr w:type="spellEnd"/>
                  <w:r>
                    <w:t>. Equipos: Patrulleros, Radicación, Recibidores.</w:t>
                  </w:r>
                </w:p>
              </w:tc>
            </w:tr>
            <w:tr w:rsidR="002A5599" w14:paraId="7A95ADBB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1DA2EBE" w14:textId="77777777" w:rsidR="002A5599" w:rsidRDefault="002A5599" w:rsidP="002A5599">
                  <w:r>
                    <w:t>Configurar accesos por módulo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A400484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4FA1F75" w14:textId="77777777" w:rsidR="002A5599" w:rsidRDefault="002A5599" w:rsidP="002A5599">
                  <w:r>
                    <w:t>Scripts 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configure-*-entity.php</w:t>
                  </w:r>
                  <w:r>
                    <w:t>, </w:t>
                  </w:r>
                  <w:r>
                    <w:rPr>
                      <w:rStyle w:val="md-inline-path-filename"/>
                      <w:rFonts w:ascii="Menlo" w:hAnsi="Menlo" w:cs="Menlo"/>
                      <w:color w:val="3C7CAB"/>
                      <w:sz w:val="22"/>
                      <w:szCs w:val="22"/>
                    </w:rPr>
                    <w:t>configure-radicacion-field-level.php</w:t>
                  </w:r>
                  <w:r>
                    <w:t>, </w:t>
                  </w:r>
                  <w:r>
                    <w:rPr>
                      <w:rStyle w:val="md-inline-path-filename"/>
                      <w:rFonts w:ascii="Menlo" w:hAnsi="Menlo" w:cs="Menlo"/>
                      <w:color w:val="3C7CAB"/>
                      <w:sz w:val="22"/>
                      <w:szCs w:val="22"/>
                    </w:rPr>
                    <w:t>configure-full-access-all-roles.php</w:t>
                  </w:r>
                  <w:r>
                    <w:t>. Menú global vía </w:t>
                  </w:r>
                  <w:r>
                    <w:rPr>
                      <w:rStyle w:val="md-inline-path-filename"/>
                      <w:rFonts w:ascii="Menlo" w:hAnsi="Menlo" w:cs="Menlo"/>
                      <w:color w:val="3C7CAB"/>
                      <w:sz w:val="22"/>
                      <w:szCs w:val="22"/>
                    </w:rPr>
                    <w:t>configure-global-</w:t>
                  </w:r>
                  <w:proofErr w:type="spellStart"/>
                  <w:r>
                    <w:rPr>
                      <w:rStyle w:val="md-inline-path-filename"/>
                      <w:rFonts w:ascii="Menlo" w:hAnsi="Menlo" w:cs="Menlo"/>
                      <w:color w:val="3C7CAB"/>
                      <w:sz w:val="22"/>
                      <w:szCs w:val="22"/>
                    </w:rPr>
                    <w:t>tablist.php</w:t>
                  </w:r>
                  <w:proofErr w:type="spellEnd"/>
                  <w:r>
                    <w:t>. </w:t>
                  </w:r>
                  <w:r>
                    <w:rPr>
                      <w:rStyle w:val="font-semibold"/>
                      <w:b/>
                      <w:bCs/>
                    </w:rPr>
                    <w:t>Importante:</w:t>
                  </w:r>
                  <w:r>
                    <w:t xml:space="preserve"> el script de acceso amplio sobrescribe permisos de </w:t>
                  </w:r>
                  <w:proofErr w:type="spellStart"/>
                  <w:r>
                    <w:t>scope</w:t>
                  </w:r>
                  <w:proofErr w:type="spellEnd"/>
                  <w:r>
                    <w:t xml:space="preserve"> en cada </w:t>
                  </w:r>
                  <w:proofErr w:type="spellStart"/>
                  <w:r>
                    <w:t>deploy</w:t>
                  </w:r>
                  <w:proofErr w:type="spellEnd"/>
                  <w:r>
                    <w:t>; las restricciones reales están en </w:t>
                  </w:r>
                  <w:proofErr w:type="spellStart"/>
                  <w:r>
                    <w:rPr>
                      <w:rStyle w:val="font-semibold"/>
                      <w:b/>
                      <w:bCs/>
                    </w:rPr>
                    <w:t>hooks</w:t>
                  </w:r>
                  <w:proofErr w:type="spellEnd"/>
                  <w:r>
                    <w:t> y </w:t>
                  </w:r>
                  <w:r>
                    <w:rPr>
                      <w:rStyle w:val="font-semibold"/>
                      <w:b/>
                      <w:bCs/>
                    </w:rPr>
                    <w:t>filtros ACL</w:t>
                  </w:r>
                  <w:r>
                    <w:t>.</w:t>
                  </w:r>
                </w:p>
              </w:tc>
            </w:tr>
            <w:tr w:rsidR="002A5599" w14:paraId="6764ECDE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B36E428" w14:textId="77777777" w:rsidR="002A5599" w:rsidRDefault="002A5599" w:rsidP="002A5599">
                  <w:r>
                    <w:t>Probar restricciones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3DBAAB8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D314D06" w14:textId="77777777" w:rsidR="002A5599" w:rsidRDefault="002A5599" w:rsidP="002A5599">
                  <w:r>
                    <w:t>Restricciones activas en operación: patrullero solo ve/edita lo suyo, asignador solo post-radicado, radicación solo campos de radicado, etc. </w:t>
                  </w:r>
                  <w:r>
                    <w:rPr>
                      <w:rStyle w:val="font-semibold"/>
                      <w:b/>
                      <w:bCs/>
                    </w:rPr>
                    <w:t>No</w:t>
                  </w:r>
                  <w:r>
                    <w:t> hay acta formal de pruebas por usuario.</w:t>
                  </w:r>
                </w:p>
              </w:tc>
            </w:tr>
            <w:tr w:rsidR="002A5599" w14:paraId="1932DA55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5DFED12" w14:textId="77777777" w:rsidR="002A5599" w:rsidRDefault="002A5599" w:rsidP="002A5599">
                  <w:r>
                    <w:t>Documentar permisos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A969F03" w14:textId="77777777" w:rsidR="002A5599" w:rsidRDefault="002A5599" w:rsidP="002A5599">
                  <w:r>
                    <w:t>Pendiente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F5EF6E8" w14:textId="77777777" w:rsidR="002A5599" w:rsidRDefault="002A5599" w:rsidP="002A5599">
                  <w:r>
                    <w:t>Lógica en código y scripts; </w:t>
                  </w:r>
                  <w:r>
                    <w:rPr>
                      <w:rStyle w:val="font-semibold"/>
                      <w:b/>
                      <w:bCs/>
                    </w:rPr>
                    <w:t>no</w:t>
                  </w:r>
                  <w:r>
                    <w:t> hay matriz de perfiles como entregable formal.</w:t>
                  </w:r>
                </w:p>
              </w:tc>
            </w:tr>
          </w:tbl>
          <w:p w14:paraId="4EEE9D42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 xml:space="preserve">Detalle de restricciones implementadas (más allá de permisos </w:t>
            </w:r>
            <w:proofErr w:type="spellStart"/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EspoCRM</w:t>
            </w:r>
            <w:proofErr w:type="spellEnd"/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  <w:gridCol w:w="5347"/>
            </w:tblGrid>
            <w:tr w:rsidR="002A5599" w14:paraId="04693198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313D787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lastRenderedPageBreak/>
                    <w:t>Rol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B4014C3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Restricción principal</w:t>
                  </w:r>
                </w:p>
              </w:tc>
            </w:tr>
            <w:tr w:rsidR="002A5599" w14:paraId="70CEC8A0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2A042E6" w14:textId="77777777" w:rsidR="002A5599" w:rsidRDefault="002A5599" w:rsidP="002A5599">
                  <w:r>
                    <w:t>Inspección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933519C" w14:textId="77777777" w:rsidR="002A5599" w:rsidRDefault="002A5599" w:rsidP="002A5599">
                  <w:r>
                    <w:t>Crea casos; edita registro Excel; revisa actas; auto de archivo en Finalizado</w:t>
                  </w:r>
                </w:p>
              </w:tc>
            </w:tr>
            <w:tr w:rsidR="002A5599" w14:paraId="63D052C8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7F3A519" w14:textId="77777777" w:rsidR="002A5599" w:rsidRDefault="002A5599" w:rsidP="002A5599">
                  <w:r>
                    <w:t>Radicación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9119D66" w14:textId="77777777" w:rsidR="002A5599" w:rsidRDefault="002A5599" w:rsidP="002A5599">
                  <w:r>
                    <w:t>Edita radicado/expediente; asistente de consecutivos</w:t>
                  </w:r>
                </w:p>
              </w:tc>
            </w:tr>
            <w:tr w:rsidR="002A5599" w14:paraId="04FE9850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A049EBE" w14:textId="77777777" w:rsidR="002A5599" w:rsidRDefault="002A5599" w:rsidP="002A5599">
                  <w:r>
                    <w:t>Asignador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E4AC1EE" w14:textId="77777777" w:rsidR="002A5599" w:rsidRDefault="002A5599" w:rsidP="002A5599">
                  <w:r>
                    <w:t>Solo casos radicados; solo cambia responsable</w:t>
                  </w:r>
                </w:p>
              </w:tc>
            </w:tr>
            <w:tr w:rsidR="002A5599" w14:paraId="5FDBF1C5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625E82A" w14:textId="77777777" w:rsidR="002A5599" w:rsidRDefault="002A5599" w:rsidP="002A5599">
                  <w:r>
                    <w:t>Patrullero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7486873" w14:textId="77777777" w:rsidR="002A5599" w:rsidRDefault="002A5599" w:rsidP="002A5599">
                  <w:r>
                    <w:t>Solo casos asignados a él; acta vía modal; no edita el caso</w:t>
                  </w:r>
                </w:p>
              </w:tc>
            </w:tr>
            <w:tr w:rsidR="002A5599" w14:paraId="0306463C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3D70549" w14:textId="77777777" w:rsidR="002A5599" w:rsidRDefault="002A5599" w:rsidP="002A5599">
                  <w:proofErr w:type="spellStart"/>
                  <w:r>
                    <w:t>Admin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AF27884" w14:textId="77777777" w:rsidR="002A5599" w:rsidRDefault="002A5599" w:rsidP="002A5599">
                  <w:r>
                    <w:t>Acceso total</w:t>
                  </w:r>
                </w:p>
              </w:tc>
            </w:tr>
          </w:tbl>
          <w:p w14:paraId="22C11CF4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Evidencias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9"/>
              <w:gridCol w:w="4495"/>
            </w:tblGrid>
            <w:tr w:rsidR="002A5599" w14:paraId="104849FB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580761C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Evidencia solicitada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C400D3B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Estado</w:t>
                  </w:r>
                </w:p>
              </w:tc>
            </w:tr>
            <w:tr w:rsidR="002A5599" w14:paraId="0CD4F794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04AE8D7" w14:textId="77777777" w:rsidR="002A5599" w:rsidRDefault="002A5599" w:rsidP="002A5599">
                  <w:r>
                    <w:t>Matriz de perfiles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4D364F6" w14:textId="77777777" w:rsidR="002A5599" w:rsidRDefault="002A5599" w:rsidP="002A5599">
                  <w:r>
                    <w:t>Pendiente</w:t>
                  </w:r>
                </w:p>
              </w:tc>
            </w:tr>
            <w:tr w:rsidR="002A5599" w14:paraId="5FACC682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12AA3CF" w14:textId="77777777" w:rsidR="002A5599" w:rsidRDefault="002A5599" w:rsidP="002A5599">
                  <w:r>
                    <w:t>Pruebas por usuario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BDB1B22" w14:textId="77777777" w:rsidR="002A5599" w:rsidRDefault="002A5599" w:rsidP="002A5599">
                  <w:r>
                    <w:t>Parcial — operativas con 5 usuarios, sin documento formal</w:t>
                  </w:r>
                </w:p>
              </w:tc>
            </w:tr>
            <w:tr w:rsidR="002A5599" w14:paraId="1D0887F5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2485D4B" w14:textId="77777777" w:rsidR="002A5599" w:rsidRDefault="002A5599" w:rsidP="002A5599">
                  <w:r>
                    <w:t>Capturas de acceso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D2FC796" w14:textId="77777777" w:rsidR="002A5599" w:rsidRDefault="002A5599" w:rsidP="002A5599">
                  <w:r>
                    <w:t>Pendiente de recopilar</w:t>
                  </w:r>
                </w:p>
              </w:tc>
            </w:tr>
          </w:tbl>
          <w:p w14:paraId="6B5490E7" w14:textId="77777777" w:rsidR="002A5599" w:rsidRDefault="002A5599" w:rsidP="002A5599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</w:r>
            <w:r w:rsidR="002A5599">
              <w:rPr>
                <w:noProof/>
              </w:rPr>
              <w:pict w14:anchorId="1BE69E91">
                <v:rect id="_x0000_i1083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2647D206" w14:textId="77777777" w:rsidR="002A5599" w:rsidRDefault="002A5599" w:rsidP="002A5599">
            <w:pPr>
              <w:pStyle w:val="Ttulo2"/>
              <w:shd w:val="clear" w:color="auto" w:fill="FCFCFC"/>
              <w:spacing w:before="300" w:after="150"/>
              <w:rPr>
                <w:rFonts w:ascii="Arial" w:hAnsi="Arial" w:cs="Arial"/>
                <w:sz w:val="31"/>
                <w:szCs w:val="31"/>
              </w:rPr>
            </w:pPr>
            <w:r>
              <w:rPr>
                <w:rFonts w:ascii="Arial" w:hAnsi="Arial" w:cs="Arial"/>
                <w:sz w:val="31"/>
                <w:szCs w:val="31"/>
              </w:rPr>
              <w:t>Objetivo 22 — Verificar acceso exclusivamente institucional al CRM</w:t>
            </w:r>
          </w:p>
          <w:p w14:paraId="2C50FD6F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Estado general: Parcial (aprox. 75%)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1"/>
              <w:gridCol w:w="1086"/>
              <w:gridCol w:w="4307"/>
            </w:tblGrid>
            <w:tr w:rsidR="002A5599" w14:paraId="4B1829CA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A174937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lastRenderedPageBreak/>
                    <w:t>Actividad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A609E2B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Estado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7A0B3A2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Qué hay hoy en el CRM</w:t>
                  </w:r>
                </w:p>
              </w:tc>
            </w:tr>
            <w:tr w:rsidR="002A5599" w14:paraId="473F5B67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907FF59" w14:textId="77777777" w:rsidR="002A5599" w:rsidRDefault="002A5599" w:rsidP="002A5599">
                  <w:r>
                    <w:t>Revisar rutas públicas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2DBF8C9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BE40FD0" w14:textId="77777777" w:rsidR="002A5599" w:rsidRDefault="002A5599" w:rsidP="002A5599">
                  <w:r>
                    <w:t>El CRM principal en 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localhost:8080</w:t>
                  </w:r>
                  <w:r>
                    <w:t> </w:t>
                  </w:r>
                  <w:r>
                    <w:rPr>
                      <w:rStyle w:val="font-semibold"/>
                      <w:b/>
                      <w:bCs/>
                    </w:rPr>
                    <w:t xml:space="preserve">exige </w:t>
                  </w:r>
                  <w:proofErr w:type="spellStart"/>
                  <w:r>
                    <w:rPr>
                      <w:rStyle w:val="font-semibold"/>
                      <w:b/>
                      <w:bCs/>
                    </w:rPr>
                    <w:t>login</w:t>
                  </w:r>
                  <w:proofErr w:type="spellEnd"/>
                  <w:r>
                    <w:t xml:space="preserve">. </w:t>
                  </w:r>
                  <w:proofErr w:type="spellStart"/>
                  <w:r>
                    <w:t>Entry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points</w:t>
                  </w:r>
                  <w:proofErr w:type="spellEnd"/>
                  <w:r>
                    <w:t xml:space="preserve"> de PDF (</w:t>
                  </w:r>
                  <w:proofErr w:type="spellStart"/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FormatoSolicitud</w:t>
                  </w:r>
                  <w:proofErr w:type="spellEnd"/>
                  <w:r>
                    <w:t>, </w:t>
                  </w:r>
                  <w:proofErr w:type="spellStart"/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FormatoActaVisitaCaso</w:t>
                  </w:r>
                  <w:proofErr w:type="spellEnd"/>
                  <w:r>
                    <w:t>, etc.) se invocan desde sesión autenticada. </w:t>
                  </w:r>
                  <w:r>
                    <w:rPr>
                      <w:rStyle w:val="font-semibold"/>
                      <w:b/>
                      <w:bCs/>
                    </w:rPr>
                    <w:t>No</w:t>
                  </w:r>
                  <w:r>
                    <w:t> hay auditoría formal de rutas públicas documentada.</w:t>
                  </w:r>
                </w:p>
              </w:tc>
            </w:tr>
            <w:tr w:rsidR="002A5599" w14:paraId="37D177FD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4A26B23" w14:textId="77777777" w:rsidR="002A5599" w:rsidRDefault="002A5599" w:rsidP="002A5599">
                  <w:r>
                    <w:t>Validar autenticación obligatoria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5F50D0F" w14:textId="77777777" w:rsidR="002A5599" w:rsidRDefault="002A5599" w:rsidP="002A5599">
                  <w:r>
                    <w:t>Listo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502CF24" w14:textId="77777777" w:rsidR="002A5599" w:rsidRDefault="002A5599" w:rsidP="002A5599">
                  <w:proofErr w:type="spellStart"/>
                  <w:r>
                    <w:t>EspoCRM</w:t>
                  </w:r>
                  <w:proofErr w:type="spellEnd"/>
                  <w:r>
                    <w:t xml:space="preserve"> requiere usuario y contraseña para acceder al sistema. Usuarios internos activos en BD.</w:t>
                  </w:r>
                </w:p>
              </w:tc>
            </w:tr>
            <w:tr w:rsidR="002A5599" w14:paraId="4AEC0171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9F4EB90" w14:textId="77777777" w:rsidR="002A5599" w:rsidRDefault="002A5599" w:rsidP="002A5599">
                  <w:r>
                    <w:t>Documentar restricción de acceso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3FDFE88" w14:textId="77777777" w:rsidR="002A5599" w:rsidRDefault="002A5599" w:rsidP="002A5599">
                  <w:r>
                    <w:t>Pendiente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21A6D9E" w14:textId="77777777" w:rsidR="002A5599" w:rsidRDefault="002A5599" w:rsidP="002A5599">
                  <w:r>
                    <w:t>Comportamiento implementado; </w:t>
                  </w:r>
                  <w:r>
                    <w:rPr>
                      <w:rStyle w:val="font-semibold"/>
                      <w:b/>
                      <w:bCs/>
                    </w:rPr>
                    <w:t>no</w:t>
                  </w:r>
                  <w:r>
                    <w:t> hay acta ni informe de verificación formal.</w:t>
                  </w:r>
                </w:p>
              </w:tc>
            </w:tr>
          </w:tbl>
          <w:p w14:paraId="5B002AFC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Consideraciones adicionales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0"/>
              <w:gridCol w:w="4134"/>
            </w:tblGrid>
            <w:tr w:rsidR="002A5599" w14:paraId="446A6346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07DFBB6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Elemento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C2E39C0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Estado</w:t>
                  </w:r>
                </w:p>
              </w:tc>
            </w:tr>
            <w:tr w:rsidR="002A5599" w14:paraId="7F7FAC2E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06F5D41" w14:textId="77777777" w:rsidR="002A5599" w:rsidRDefault="002A5599" w:rsidP="002A5599">
                  <w:r>
                    <w:t>Acceso ciudadano al CRM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B5964E0" w14:textId="77777777" w:rsidR="002A5599" w:rsidRDefault="002A5599" w:rsidP="002A5599">
                  <w:r>
                    <w:t>No habilitado como portal público de casos</w:t>
                  </w:r>
                </w:p>
              </w:tc>
            </w:tr>
            <w:tr w:rsidR="002A5599" w14:paraId="09AC5C2D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FFD5380" w14:textId="77777777" w:rsidR="002A5599" w:rsidRDefault="002A5599" w:rsidP="002A5599">
                  <w:r>
                    <w:t>Formulario web externo (</w:t>
                  </w:r>
                  <w:r>
                    <w:rPr>
                      <w:rStyle w:val="CdigoHTML"/>
                      <w:rFonts w:ascii="Menlo" w:eastAsiaTheme="majorEastAsia" w:hAnsi="Menlo" w:cs="Menlo"/>
                      <w:sz w:val="22"/>
                      <w:szCs w:val="22"/>
                    </w:rPr>
                    <w:t>formulario-web</w:t>
                  </w:r>
                  <w:r>
                    <w:t>)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47939D5" w14:textId="77777777" w:rsidR="002A5599" w:rsidRDefault="002A5599" w:rsidP="002A5599">
                  <w:r>
                    <w:t>Contenedor separado, actualmente inestable — </w:t>
                  </w:r>
                  <w:r>
                    <w:rPr>
                      <w:rStyle w:val="font-semibold"/>
                      <w:b/>
                      <w:bCs/>
                    </w:rPr>
                    <w:t>no</w:t>
                  </w:r>
                  <w:r>
                    <w:t> es el CRM principal</w:t>
                  </w:r>
                </w:p>
              </w:tc>
            </w:tr>
            <w:tr w:rsidR="002A5599" w14:paraId="77A5BD62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458DBE0" w14:textId="77777777" w:rsidR="002A5599" w:rsidRDefault="002A5599" w:rsidP="002A5599">
                  <w:r>
                    <w:t>Despliegue local Docker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FF7FCB0" w14:textId="77777777" w:rsidR="002A5599" w:rsidRDefault="002A5599" w:rsidP="002A5599">
                  <w:r>
                    <w:t>Entorno de desarrollo/pruebas, no expuesto como servicio público documentado</w:t>
                  </w:r>
                </w:p>
              </w:tc>
            </w:tr>
            <w:tr w:rsidR="002A5599" w14:paraId="148F79C8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C5F4373" w14:textId="77777777" w:rsidR="002A5599" w:rsidRDefault="002A5599" w:rsidP="002A5599">
                  <w:r>
                    <w:lastRenderedPageBreak/>
                    <w:t xml:space="preserve">Descarga de </w:t>
                  </w:r>
                  <w:proofErr w:type="spellStart"/>
                  <w:r>
                    <w:t>PDFs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DAB6D5D" w14:textId="77777777" w:rsidR="002A5599" w:rsidRDefault="002A5599" w:rsidP="002A5599">
                  <w:r>
                    <w:t>Vinculada al flujo interno del caso; no hay portal abierto de consulta</w:t>
                  </w:r>
                </w:p>
              </w:tc>
            </w:tr>
          </w:tbl>
          <w:p w14:paraId="5F3F9DD5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Evidencias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2"/>
              <w:gridCol w:w="4072"/>
            </w:tblGrid>
            <w:tr w:rsidR="002A5599" w14:paraId="3E362858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696ECB7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Evidencia solicitada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703F762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Estado</w:t>
                  </w:r>
                </w:p>
              </w:tc>
            </w:tr>
            <w:tr w:rsidR="002A5599" w14:paraId="530E5DC5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EB68538" w14:textId="77777777" w:rsidR="002A5599" w:rsidRDefault="002A5599" w:rsidP="002A5599">
                  <w:r>
                    <w:t>Acta o informe de verificación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B219998" w14:textId="77777777" w:rsidR="002A5599" w:rsidRDefault="002A5599" w:rsidP="002A5599">
                  <w:r>
                    <w:t>Pendiente</w:t>
                  </w:r>
                </w:p>
              </w:tc>
            </w:tr>
            <w:tr w:rsidR="002A5599" w14:paraId="14517741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9302AA7" w14:textId="77777777" w:rsidR="002A5599" w:rsidRDefault="002A5599" w:rsidP="002A5599">
                  <w:r>
                    <w:t>Capturas de acceso restringido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7E12B92" w14:textId="77777777" w:rsidR="002A5599" w:rsidRDefault="002A5599" w:rsidP="002A5599">
                  <w:r>
                    <w:t xml:space="preserve">Pendiente de recopilar (fácil: pantalla de </w:t>
                  </w:r>
                  <w:proofErr w:type="spellStart"/>
                  <w:r>
                    <w:t>login</w:t>
                  </w:r>
                  <w:proofErr w:type="spellEnd"/>
                  <w:r>
                    <w:t>, intento sin credenciales)</w:t>
                  </w:r>
                </w:p>
              </w:tc>
            </w:tr>
          </w:tbl>
          <w:p w14:paraId="1458ABCB" w14:textId="77777777" w:rsidR="002A5599" w:rsidRDefault="002A5599" w:rsidP="002A5599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</w:r>
            <w:r w:rsidR="002A5599">
              <w:rPr>
                <w:noProof/>
              </w:rPr>
              <w:pict w14:anchorId="795DEF46">
                <v:rect id="_x0000_i1084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28C3408C" w14:textId="77777777" w:rsidR="002A5599" w:rsidRDefault="002A5599" w:rsidP="002A5599">
            <w:pPr>
              <w:pStyle w:val="Ttulo1"/>
              <w:shd w:val="clear" w:color="auto" w:fill="FCFCFC"/>
              <w:spacing w:after="180"/>
              <w:rPr>
                <w:rFonts w:ascii="Arial" w:hAnsi="Arial" w:cs="Arial"/>
                <w:sz w:val="38"/>
                <w:szCs w:val="38"/>
              </w:rPr>
            </w:pPr>
            <w:r>
              <w:rPr>
                <w:rFonts w:ascii="Arial" w:hAnsi="Arial" w:cs="Arial"/>
                <w:sz w:val="38"/>
                <w:szCs w:val="38"/>
              </w:rPr>
              <w:t>Resumen ejecutivo — Objetivos 20 a 22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4044"/>
              <w:gridCol w:w="977"/>
              <w:gridCol w:w="1088"/>
            </w:tblGrid>
            <w:tr w:rsidR="002A5599" w14:paraId="03EE85E1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58FFE5E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N.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01E4F3D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Objetivo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5D2B101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Estado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EDD1EAB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% aprox.</w:t>
                  </w:r>
                </w:p>
              </w:tc>
            </w:tr>
            <w:tr w:rsidR="002A5599" w14:paraId="5F7889C6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092B0AC" w14:textId="77777777" w:rsidR="002A5599" w:rsidRDefault="002A5599" w:rsidP="002A5599">
                  <w:r>
                    <w:t>20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690AF92" w14:textId="77777777" w:rsidR="002A5599" w:rsidRDefault="002A5599" w:rsidP="002A5599">
                  <w:r>
                    <w:t>Informe PDF institucional (SGC)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7AC3BE5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582A172" w14:textId="77777777" w:rsidR="002A5599" w:rsidRDefault="002A5599" w:rsidP="002A5599">
                  <w:r>
                    <w:t>40%</w:t>
                  </w:r>
                </w:p>
              </w:tc>
            </w:tr>
            <w:tr w:rsidR="002A5599" w14:paraId="31E8E252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E4A5855" w14:textId="77777777" w:rsidR="002A5599" w:rsidRDefault="002A5599" w:rsidP="002A5599">
                  <w:r>
                    <w:t>21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52B81D4" w14:textId="77777777" w:rsidR="002A5599" w:rsidRDefault="002A5599" w:rsidP="002A5599">
                  <w:r>
                    <w:t>Permisos internos del CRM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12090C3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95E4E25" w14:textId="77777777" w:rsidR="002A5599" w:rsidRDefault="002A5599" w:rsidP="002A5599">
                  <w:r>
                    <w:t>70%</w:t>
                  </w:r>
                </w:p>
              </w:tc>
            </w:tr>
            <w:tr w:rsidR="002A5599" w14:paraId="666860EA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E3F2773" w14:textId="77777777" w:rsidR="002A5599" w:rsidRDefault="002A5599" w:rsidP="002A5599">
                  <w:r>
                    <w:t>22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7D94170" w14:textId="77777777" w:rsidR="002A5599" w:rsidRDefault="002A5599" w:rsidP="002A5599">
                  <w:r>
                    <w:t>Acceso exclusivamente institucional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4B05DA7" w14:textId="77777777" w:rsidR="002A5599" w:rsidRDefault="002A5599" w:rsidP="002A5599">
                  <w:r>
                    <w:t>Parcial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D057BBA" w14:textId="77777777" w:rsidR="002A5599" w:rsidRDefault="002A5599" w:rsidP="002A5599">
                  <w:r>
                    <w:t>75%</w:t>
                  </w:r>
                </w:p>
              </w:tc>
            </w:tr>
          </w:tbl>
          <w:p w14:paraId="4D5AE2C0" w14:textId="77777777" w:rsidR="002A5599" w:rsidRDefault="002A5599" w:rsidP="002A5599">
            <w:pPr>
              <w:pStyle w:val="NormalWeb"/>
              <w:shd w:val="clear" w:color="auto" w:fill="FCFCFC"/>
              <w:spacing w:before="90" w:beforeAutospacing="0" w:after="9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Promedio implementación técnica (20–22):</w:t>
            </w:r>
            <w:r>
              <w:rPr>
                <w:rFonts w:ascii="Arial" w:hAnsi="Arial" w:cs="Arial"/>
                <w:sz w:val="20"/>
                <w:szCs w:val="20"/>
              </w:rPr>
              <w:t> aprox. </w:t>
            </w: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62%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Promedio con evidencias formales:</w:t>
            </w:r>
            <w:r>
              <w:rPr>
                <w:rFonts w:ascii="Arial" w:hAnsi="Arial" w:cs="Arial"/>
                <w:sz w:val="20"/>
                <w:szCs w:val="20"/>
              </w:rPr>
              <w:t> aprox. </w:t>
            </w:r>
            <w:r>
              <w:rPr>
                <w:rStyle w:val="font-semibold"/>
                <w:rFonts w:ascii="Arial" w:eastAsiaTheme="majorEastAsia" w:hAnsi="Arial" w:cs="Arial"/>
                <w:b/>
                <w:bCs/>
                <w:sz w:val="20"/>
                <w:szCs w:val="20"/>
              </w:rPr>
              <w:t>45%</w:t>
            </w:r>
          </w:p>
          <w:p w14:paraId="32B9AF40" w14:textId="77777777" w:rsidR="002A5599" w:rsidRDefault="002A5599" w:rsidP="002A5599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</w:r>
            <w:r w:rsidR="002A5599">
              <w:rPr>
                <w:noProof/>
              </w:rPr>
              <w:pict w14:anchorId="23B13F07">
                <v:rect id="_x0000_i1085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1884F961" w14:textId="77777777" w:rsidR="002A5599" w:rsidRDefault="002A5599" w:rsidP="002A5599">
            <w:pPr>
              <w:pStyle w:val="Ttulo1"/>
              <w:shd w:val="clear" w:color="auto" w:fill="FCFCFC"/>
              <w:spacing w:after="180"/>
              <w:rPr>
                <w:rFonts w:ascii="Arial" w:hAnsi="Arial" w:cs="Arial"/>
                <w:sz w:val="38"/>
                <w:szCs w:val="38"/>
              </w:rPr>
            </w:pPr>
            <w:r>
              <w:rPr>
                <w:rFonts w:ascii="Arial" w:hAnsi="Arial" w:cs="Arial"/>
                <w:sz w:val="38"/>
                <w:szCs w:val="38"/>
              </w:rPr>
              <w:lastRenderedPageBreak/>
              <w:t>Resumen acumulado — Objetivos 1 a 22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4"/>
              <w:gridCol w:w="3814"/>
              <w:gridCol w:w="1956"/>
            </w:tblGrid>
            <w:tr w:rsidR="002A5599" w14:paraId="2C1998B6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05FAA85" w14:textId="77777777" w:rsidR="002A5599" w:rsidRDefault="002A5599" w:rsidP="002A5599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Bloque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11D9792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Objetivos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74C7B0D" w14:textId="77777777" w:rsidR="002A5599" w:rsidRDefault="002A5599" w:rsidP="002A559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Promedio técnico</w:t>
                  </w:r>
                </w:p>
              </w:tc>
            </w:tr>
            <w:tr w:rsidR="002A5599" w14:paraId="2E4061CD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D0442AD" w14:textId="77777777" w:rsidR="002A5599" w:rsidRDefault="002A5599" w:rsidP="002A5599">
                  <w:r>
                    <w:t>1–9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77EC867" w14:textId="77777777" w:rsidR="002A5599" w:rsidRDefault="002A5599" w:rsidP="002A5599">
                  <w:r>
                    <w:t>Estructura, casos, capacitación, asignación, trazabilidad, vencimientos, notificaciones, documentos, integración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5DB044A" w14:textId="77777777" w:rsidR="002A5599" w:rsidRDefault="002A5599" w:rsidP="002A5599">
                  <w:r>
                    <w:t>63%</w:t>
                  </w:r>
                </w:p>
              </w:tc>
            </w:tr>
            <w:tr w:rsidR="002A5599" w14:paraId="148C2958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6F4C3EB" w14:textId="77777777" w:rsidR="002A5599" w:rsidRDefault="002A5599" w:rsidP="002A5599">
                  <w:r>
                    <w:t>10–19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70D1565" w14:textId="77777777" w:rsidR="002A5599" w:rsidRDefault="002A5599" w:rsidP="002A5599">
                  <w:r>
                    <w:t xml:space="preserve">UAT, migración, terceros, duplicidad, comunicaciones, clasificación, </w:t>
                  </w:r>
                  <w:proofErr w:type="spellStart"/>
                  <w:r>
                    <w:t>dashboard</w:t>
                  </w:r>
                  <w:proofErr w:type="spellEnd"/>
                  <w:r>
                    <w:t>, escalamiento, mapa, calidad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BFA834E" w14:textId="77777777" w:rsidR="002A5599" w:rsidRDefault="002A5599" w:rsidP="002A5599">
                  <w:r>
                    <w:t>57%</w:t>
                  </w:r>
                </w:p>
              </w:tc>
            </w:tr>
            <w:tr w:rsidR="002A5599" w14:paraId="0EB032AA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01ADEEC" w14:textId="77777777" w:rsidR="002A5599" w:rsidRDefault="002A5599" w:rsidP="002A5599">
                  <w:r>
                    <w:t>20–22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1E6E84B" w14:textId="77777777" w:rsidR="002A5599" w:rsidRDefault="002A5599" w:rsidP="002A5599">
                  <w:r>
                    <w:t>Informe PDF institucional, permisos, acceso institucional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26A2F95" w14:textId="77777777" w:rsidR="002A5599" w:rsidRDefault="002A5599" w:rsidP="002A5599">
                  <w:r>
                    <w:t>62%</w:t>
                  </w:r>
                </w:p>
              </w:tc>
            </w:tr>
            <w:tr w:rsidR="002A5599" w14:paraId="65E09FF0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8944B79" w14:textId="77777777" w:rsidR="002A5599" w:rsidRDefault="002A5599" w:rsidP="002A5599">
                  <w:r>
                    <w:rPr>
                      <w:rStyle w:val="font-semibold"/>
                      <w:b/>
                      <w:bCs/>
                    </w:rPr>
                    <w:t>Total 1–22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C201EC7" w14:textId="77777777" w:rsidR="002A5599" w:rsidRDefault="002A5599" w:rsidP="002A5599"/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7496626" w14:textId="77777777" w:rsidR="002A5599" w:rsidRDefault="002A5599" w:rsidP="002A5599">
                  <w:r>
                    <w:rPr>
                      <w:rStyle w:val="font-semibold"/>
                      <w:b/>
                      <w:bCs/>
                    </w:rPr>
                    <w:t>aprox. 60%</w:t>
                  </w:r>
                </w:p>
              </w:tc>
            </w:tr>
          </w:tbl>
          <w:p w14:paraId="756495BF" w14:textId="77777777" w:rsidR="002A5599" w:rsidRDefault="002A5599" w:rsidP="002A5599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</w:r>
            <w:r w:rsidR="002A5599">
              <w:rPr>
                <w:noProof/>
              </w:rPr>
              <w:pict w14:anchorId="61CBA6EA">
                <v:rect id="_x0000_i1086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2ED1BF3E" w14:textId="77777777" w:rsidR="002A5599" w:rsidRDefault="002A5599" w:rsidP="002A5599">
            <w:pPr>
              <w:spacing w:after="0"/>
              <w:rPr>
                <w:rFonts w:ascii="Times New Roman" w:hAnsi="Times New Roman" w:cs="Times New Roman"/>
              </w:rPr>
            </w:pPr>
          </w:p>
          <w:p w14:paraId="64E2B630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8743304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CD609A7" w14:textId="77777777" w:rsidR="00446263" w:rsidRPr="00446263" w:rsidRDefault="00446263" w:rsidP="00446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37D157CF" w14:textId="77777777" w:rsidR="00446263" w:rsidRDefault="00446263"/>
    <w:sectPr w:rsidR="004462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63"/>
    <w:rsid w:val="002A5599"/>
    <w:rsid w:val="00446263"/>
    <w:rsid w:val="00C4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72D37"/>
  <w15:chartTrackingRefBased/>
  <w15:docId w15:val="{F1F1360B-6674-BD4E-9136-38708932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2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ont-semibold">
    <w:name w:val="font-semibold"/>
    <w:basedOn w:val="Fuentedeprrafopredeter"/>
    <w:rsid w:val="00446263"/>
  </w:style>
  <w:style w:type="character" w:styleId="CdigoHTML">
    <w:name w:val="HTML Code"/>
    <w:basedOn w:val="Fuentedeprrafopredeter"/>
    <w:uiPriority w:val="99"/>
    <w:semiHidden/>
    <w:unhideWhenUsed/>
    <w:rsid w:val="00446263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Fuentedeprrafopredeter"/>
    <w:rsid w:val="00446263"/>
  </w:style>
  <w:style w:type="character" w:customStyle="1" w:styleId="md-inline-path-prefix">
    <w:name w:val="md-inline-path-prefix"/>
    <w:basedOn w:val="Fuentedeprrafopredeter"/>
    <w:rsid w:val="00446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2787</Words>
  <Characters>17868</Characters>
  <Application>Microsoft Office Word</Application>
  <DocSecurity>0</DocSecurity>
  <Lines>940</Lines>
  <Paragraphs>737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Sanchez | Geotrends</dc:creator>
  <cp:keywords/>
  <dc:description/>
  <cp:lastModifiedBy>Isabela Sanchez | Geotrends</cp:lastModifiedBy>
  <cp:revision>1</cp:revision>
  <dcterms:created xsi:type="dcterms:W3CDTF">2026-06-19T19:34:00Z</dcterms:created>
  <dcterms:modified xsi:type="dcterms:W3CDTF">2026-06-19T19:46:00Z</dcterms:modified>
</cp:coreProperties>
</file>