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217BF7" w14:textId="373239F4" w:rsidR="003F0F85" w:rsidRDefault="00E66891">
      <w:r>
        <w:t>Reflective writing</w:t>
      </w:r>
    </w:p>
    <w:p w14:paraId="1CE61B83" w14:textId="42BA2A36" w:rsidR="00E66891" w:rsidRDefault="00E66891"/>
    <w:p w14:paraId="7AF2273D" w14:textId="2B2BB15D" w:rsidR="00E66891" w:rsidRDefault="008E15A3">
      <w:r>
        <w:tab/>
      </w:r>
      <w:r w:rsidR="00E66891">
        <w:t>I think what could be exciting about my project is the audience doesn’t really know where it’s going to go. It could be a great first date or it could be the worst first date ever. I think it’s challenging to decide how I can make the story line fit into the</w:t>
      </w:r>
      <w:r w:rsidR="00CF7F02">
        <w:t xml:space="preserve"> 4-minute time duration. It really comes down to what I want to show and when, ensuring the timeline is correct and makes sense. </w:t>
      </w:r>
    </w:p>
    <w:p w14:paraId="4C59C6C7" w14:textId="46E1CB8F" w:rsidR="008E15A3" w:rsidRDefault="008E15A3">
      <w:r>
        <w:tab/>
        <w:t xml:space="preserve">I think what makes an audio narrative work well is the sounds and the different variations of volume for the sounds. It’s like reading a sentence with different sentence structures, you want to keep reading because it’s varied. In my opinion it’s the same with listening, you want to keep listening because you want to know what you are going to hear next. </w:t>
      </w:r>
    </w:p>
    <w:p w14:paraId="0C12AAFD" w14:textId="06D8A19F" w:rsidR="00D07C92" w:rsidRDefault="00D07C92"/>
    <w:p w14:paraId="7C7E1246" w14:textId="0B900C22" w:rsidR="00D07C92" w:rsidRDefault="00D07C92"/>
    <w:p w14:paraId="302E1BD7" w14:textId="77777777" w:rsidR="00D07C92" w:rsidRDefault="00D07C92"/>
    <w:sectPr w:rsidR="00D07C92" w:rsidSect="00A24A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2A0"/>
    <w:rsid w:val="003B2805"/>
    <w:rsid w:val="003F0F85"/>
    <w:rsid w:val="008E15A3"/>
    <w:rsid w:val="00A24A00"/>
    <w:rsid w:val="00CF4529"/>
    <w:rsid w:val="00CF7F02"/>
    <w:rsid w:val="00D07C92"/>
    <w:rsid w:val="00E66891"/>
    <w:rsid w:val="00F032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6066DAE"/>
  <w15:chartTrackingRefBased/>
  <w15:docId w15:val="{1FAFF85E-77CF-694C-AA36-103274051A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115</Words>
  <Characters>656</Characters>
  <Application>Microsoft Office Word</Application>
  <DocSecurity>0</DocSecurity>
  <Lines>5</Lines>
  <Paragraphs>1</Paragraphs>
  <ScaleCrop>false</ScaleCrop>
  <Company/>
  <LinksUpToDate>false</LinksUpToDate>
  <CharactersWithSpaces>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Bautista, Isabelle</dc:creator>
  <cp:keywords/>
  <dc:description/>
  <cp:lastModifiedBy>Bautista, Isabelle</cp:lastModifiedBy>
  <cp:revision>2</cp:revision>
  <dcterms:created xsi:type="dcterms:W3CDTF">2022-01-27T18:55:00Z</dcterms:created>
  <dcterms:modified xsi:type="dcterms:W3CDTF">2022-01-27T18:55:00Z</dcterms:modified>
</cp:coreProperties>
</file>