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6" w:rsidRPr="00691066" w:rsidRDefault="008E40A3" w:rsidP="00691066">
      <w:pPr>
        <w:jc w:val="center"/>
        <w:rPr>
          <w:b/>
          <w:sz w:val="36"/>
          <w:szCs w:val="36"/>
        </w:rPr>
      </w:pPr>
      <w:r w:rsidRPr="00691066">
        <w:rPr>
          <w:b/>
          <w:sz w:val="36"/>
          <w:szCs w:val="36"/>
          <w:lang w:val="en-US"/>
        </w:rPr>
        <w:t>Test</w:t>
      </w:r>
      <w:r w:rsidRPr="00B67757">
        <w:rPr>
          <w:b/>
          <w:sz w:val="36"/>
          <w:szCs w:val="36"/>
        </w:rPr>
        <w:t xml:space="preserve"> </w:t>
      </w:r>
      <w:r w:rsidRPr="00691066">
        <w:rPr>
          <w:b/>
          <w:sz w:val="36"/>
          <w:szCs w:val="36"/>
          <w:lang w:val="en-US"/>
        </w:rPr>
        <w:t>plan</w:t>
      </w:r>
      <w:bookmarkStart w:id="0" w:name="_GoBack"/>
      <w:bookmarkEnd w:id="0"/>
    </w:p>
    <w:p w:rsidR="008E40A3" w:rsidRPr="00691066" w:rsidRDefault="008E40A3" w:rsidP="008E40A3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Introduction</w:t>
      </w:r>
    </w:p>
    <w:p w:rsidR="00691066" w:rsidRDefault="008E40A3" w:rsidP="008E40A3">
      <w:r>
        <w:t>Целью данного документа является проверка ра</w:t>
      </w:r>
      <w:r w:rsidR="00D95970">
        <w:t>ботоспособности сайта</w:t>
      </w:r>
      <w:r w:rsidR="007404F8" w:rsidRPr="007404F8">
        <w:t xml:space="preserve"> </w:t>
      </w:r>
      <w:hyperlink r:id="rId6" w:history="1">
        <w:r w:rsidR="007404F8" w:rsidRPr="00CA782E">
          <w:rPr>
            <w:rStyle w:val="a3"/>
          </w:rPr>
          <w:t>https://www.etsy.com/</w:t>
        </w:r>
      </w:hyperlink>
      <w:r w:rsidR="00D95970">
        <w:t xml:space="preserve">. </w:t>
      </w:r>
      <w:r w:rsidR="00691066">
        <w:t xml:space="preserve"> </w:t>
      </w:r>
      <w:r w:rsidR="00D95970">
        <w:t xml:space="preserve">Содержит план тестирования для каждого из функционального блока сайта. Также документ описывает </w:t>
      </w:r>
      <w:r w:rsidR="00D95970" w:rsidRPr="00D95970">
        <w:t xml:space="preserve">стратегии тестирования, критерии начала и окончания тестирования, </w:t>
      </w:r>
      <w:r w:rsidR="00691066">
        <w:rPr>
          <w:rFonts w:cstheme="minorHAnsi"/>
        </w:rPr>
        <w:t>з</w:t>
      </w:r>
      <w:r w:rsidR="00691066" w:rsidRPr="009A12E0">
        <w:rPr>
          <w:rFonts w:cstheme="minorHAnsi"/>
        </w:rPr>
        <w:t xml:space="preserve">оны ответственности </w:t>
      </w:r>
      <w:r w:rsidR="00691066">
        <w:rPr>
          <w:rFonts w:cstheme="minorHAnsi"/>
        </w:rPr>
        <w:t xml:space="preserve">для каждого </w:t>
      </w:r>
      <w:proofErr w:type="spellStart"/>
      <w:r w:rsidR="00691066">
        <w:rPr>
          <w:rFonts w:cstheme="minorHAnsi"/>
        </w:rPr>
        <w:t>тестировщика</w:t>
      </w:r>
      <w:proofErr w:type="spellEnd"/>
      <w:r w:rsidR="00691066">
        <w:rPr>
          <w:rFonts w:cstheme="minorHAnsi"/>
        </w:rPr>
        <w:t>,</w:t>
      </w:r>
      <w:r w:rsidR="00691066" w:rsidRPr="00D95970">
        <w:t xml:space="preserve"> </w:t>
      </w:r>
      <w:r w:rsidR="00D95970" w:rsidRPr="00D95970">
        <w:t xml:space="preserve">оценки рисков, список </w:t>
      </w:r>
      <w:r w:rsidR="00691066">
        <w:t>необходимого оборудования и</w:t>
      </w:r>
      <w:r w:rsidR="00691066" w:rsidRPr="00886373">
        <w:t xml:space="preserve"> ПО</w:t>
      </w:r>
      <w:r w:rsidR="00D95970" w:rsidRPr="00D95970">
        <w:t xml:space="preserve">, </w:t>
      </w:r>
      <w:r w:rsidR="00D95970">
        <w:t xml:space="preserve">а так же </w:t>
      </w:r>
      <w:r w:rsidR="00D95970" w:rsidRPr="00D95970">
        <w:t>план будущих работ.</w:t>
      </w:r>
    </w:p>
    <w:p w:rsidR="00D95970" w:rsidRPr="00691066" w:rsidRDefault="00D95970" w:rsidP="008E40A3">
      <w:pPr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Items</w:t>
      </w:r>
      <w:proofErr w:type="spellEnd"/>
    </w:p>
    <w:p w:rsidR="00D95970" w:rsidRDefault="00D95970" w:rsidP="008E40A3">
      <w:r>
        <w:t>Тест план будет охватывать ту часть функционала указанного выше сайта, которая доступна для использования конечному пользователю.</w:t>
      </w:r>
      <w:r w:rsidR="00FF0230">
        <w:t xml:space="preserve"> </w:t>
      </w:r>
    </w:p>
    <w:p w:rsidR="007404F8" w:rsidRPr="007404F8" w:rsidRDefault="00FF0230" w:rsidP="008E40A3">
      <w:r w:rsidRPr="00FF0230">
        <w:t xml:space="preserve">Сайт </w:t>
      </w:r>
      <w:hyperlink r:id="rId7" w:history="1">
        <w:r w:rsidR="007404F8" w:rsidRPr="00CA782E">
          <w:rPr>
            <w:rStyle w:val="a3"/>
          </w:rPr>
          <w:t>https://www.etsy.com/</w:t>
        </w:r>
      </w:hyperlink>
      <w:r w:rsidRPr="00FF0230">
        <w:t xml:space="preserve"> должен представлять </w:t>
      </w:r>
      <w:r w:rsidR="007404F8">
        <w:t>собой интернет-магазин, а именно международную торговую площадку</w:t>
      </w:r>
      <w:r w:rsidR="007404F8" w:rsidRPr="0043177E">
        <w:t xml:space="preserve"> для</w:t>
      </w:r>
      <w:r w:rsidR="007404F8">
        <w:t xml:space="preserve"> продажи и </w:t>
      </w:r>
      <w:proofErr w:type="gramStart"/>
      <w:r w:rsidR="007404F8">
        <w:t>покупки</w:t>
      </w:r>
      <w:proofErr w:type="gramEnd"/>
      <w:r w:rsidR="007404F8" w:rsidRPr="0043177E">
        <w:t xml:space="preserve"> уникальных вещей: от изделий ручной работы до </w:t>
      </w:r>
      <w:proofErr w:type="spellStart"/>
      <w:r w:rsidR="007404F8" w:rsidRPr="0043177E">
        <w:t>винтажных</w:t>
      </w:r>
      <w:proofErr w:type="spellEnd"/>
      <w:r w:rsidR="007404F8" w:rsidRPr="0043177E">
        <w:t xml:space="preserve"> сокровищ</w:t>
      </w:r>
      <w:r w:rsidR="007404F8">
        <w:t>, предлагаемых</w:t>
      </w:r>
      <w:r w:rsidR="007404F8" w:rsidRPr="00E634E2">
        <w:t xml:space="preserve"> независимыми продавцами</w:t>
      </w:r>
      <w:r w:rsidR="007404F8" w:rsidRPr="0043177E">
        <w:t>.</w:t>
      </w:r>
      <w:r w:rsidR="007404F8">
        <w:t xml:space="preserve"> Другими словами готовый продукт </w:t>
      </w:r>
      <w:r w:rsidR="007404F8" w:rsidRPr="00970412">
        <w:t>это онлайн-</w:t>
      </w:r>
      <w:proofErr w:type="spellStart"/>
      <w:r w:rsidR="007404F8" w:rsidRPr="00970412">
        <w:t>маркетплейс</w:t>
      </w:r>
      <w:proofErr w:type="spellEnd"/>
      <w:r w:rsidR="007404F8" w:rsidRPr="00970412">
        <w:t>, который со</w:t>
      </w:r>
      <w:r w:rsidR="007404F8">
        <w:t xml:space="preserve">единяет покупателей и продавцов </w:t>
      </w:r>
      <w:r w:rsidR="007404F8" w:rsidRPr="0043177E">
        <w:t>для</w:t>
      </w:r>
      <w:r w:rsidR="007404F8">
        <w:t xml:space="preserve"> продажи и покупки</w:t>
      </w:r>
      <w:r w:rsidR="007404F8" w:rsidRPr="0043177E">
        <w:t xml:space="preserve"> </w:t>
      </w:r>
      <w:r w:rsidR="007404F8">
        <w:t>товаров с возможностью просмотра описания каждой единицы товара, его фото, цены, отзывов с возможностью покупки и продажи онлайн для авторизованных пользователей.</w:t>
      </w:r>
    </w:p>
    <w:p w:rsidR="00FF0230" w:rsidRPr="00D95970" w:rsidRDefault="00FF0230" w:rsidP="008E40A3">
      <w:r>
        <w:t xml:space="preserve">Основные действия пользователя, относительно которых будет произведено тестирования: </w:t>
      </w:r>
    </w:p>
    <w:p w:rsidR="007404F8" w:rsidRDefault="007404F8" w:rsidP="007404F8">
      <w:pPr>
        <w:pStyle w:val="a4"/>
        <w:numPr>
          <w:ilvl w:val="0"/>
          <w:numId w:val="1"/>
        </w:numPr>
      </w:pPr>
      <w:r w:rsidRPr="00312879">
        <w:t>Создание аккаунта и авторизация;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Поиск и просмотр товаров;</w:t>
      </w:r>
    </w:p>
    <w:p w:rsidR="007404F8" w:rsidRDefault="007404F8" w:rsidP="007404F8">
      <w:pPr>
        <w:pStyle w:val="a4"/>
        <w:numPr>
          <w:ilvl w:val="0"/>
          <w:numId w:val="1"/>
        </w:numPr>
      </w:pPr>
      <w:r w:rsidRPr="00312879">
        <w:t>Добавление товаров в корзину;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оформления заказов;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размещения объявлений;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 xml:space="preserve">Осуществление связи </w:t>
      </w:r>
      <w:proofErr w:type="gramStart"/>
      <w:r>
        <w:t>с</w:t>
      </w:r>
      <w:proofErr w:type="gramEnd"/>
      <w:r w:rsidRPr="00312879">
        <w:t xml:space="preserve"> продавцам;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читать и оставлять о</w:t>
      </w:r>
      <w:r w:rsidRPr="00312879">
        <w:t xml:space="preserve">тзывы и рейтинги </w:t>
      </w:r>
      <w:r>
        <w:t xml:space="preserve">товаров и </w:t>
      </w:r>
      <w:r w:rsidRPr="00312879">
        <w:t>продавцов;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Осуществление</w:t>
      </w:r>
      <w:r w:rsidRPr="00312879">
        <w:t xml:space="preserve"> </w:t>
      </w:r>
      <w:r>
        <w:t>п</w:t>
      </w:r>
      <w:r>
        <w:t>оддержки</w:t>
      </w:r>
      <w:r w:rsidRPr="00312879">
        <w:t xml:space="preserve"> нескольких языков и валют;</w:t>
      </w:r>
    </w:p>
    <w:p w:rsidR="00FF0230" w:rsidRPr="00D95970" w:rsidRDefault="00FF0230" w:rsidP="00FF0230">
      <w:pPr>
        <w:pStyle w:val="a4"/>
      </w:pPr>
    </w:p>
    <w:p w:rsidR="008E40A3" w:rsidRPr="00691066" w:rsidRDefault="00FF0230" w:rsidP="008E40A3">
      <w:pPr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Features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To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Be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Tested</w:t>
      </w:r>
      <w:proofErr w:type="spellEnd"/>
      <w:r w:rsidRPr="00691066">
        <w:rPr>
          <w:b/>
          <w:sz w:val="28"/>
          <w:szCs w:val="28"/>
          <w:u w:val="single"/>
        </w:rPr>
        <w:t>:</w:t>
      </w:r>
    </w:p>
    <w:p w:rsidR="00FF0230" w:rsidRDefault="00BE7ADA" w:rsidP="008E40A3">
      <w:r>
        <w:t>Данный тест план предусматривает тестирование следующих блоков сайта:</w:t>
      </w:r>
    </w:p>
    <w:p w:rsidR="00BE7ADA" w:rsidRDefault="007555DD" w:rsidP="00BE7ADA">
      <w:pPr>
        <w:pStyle w:val="a4"/>
        <w:numPr>
          <w:ilvl w:val="0"/>
          <w:numId w:val="1"/>
        </w:numPr>
      </w:pPr>
      <w:r>
        <w:t>Функциональный блок  “</w:t>
      </w:r>
      <w:r w:rsidR="00BE7ADA" w:rsidRPr="00BE7ADA">
        <w:t>Форма авторизация на сайте”</w:t>
      </w:r>
      <w:r w:rsidR="00BE7ADA"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 w:rsidRPr="00BE7ADA">
        <w:t>Функциональный блок  “</w:t>
      </w:r>
      <w:r w:rsidR="007555DD" w:rsidRPr="007555DD">
        <w:t>Шапка</w:t>
      </w:r>
      <w:r w:rsidRPr="00BE7ADA">
        <w:t>”</w:t>
      </w:r>
      <w:r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="007555DD" w:rsidRPr="007555DD">
        <w:t>Подвал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Главная страница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Корзина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Товар</w:t>
      </w:r>
      <w:r w:rsidRPr="00BE7ADA">
        <w:t>”</w:t>
      </w:r>
      <w:r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="007555DD">
        <w:t>“</w:t>
      </w:r>
      <w:r w:rsidR="007555DD" w:rsidRPr="007555DD">
        <w:t>Сортировка товара</w:t>
      </w:r>
      <w:r w:rsidRPr="00BE7ADA">
        <w:t>”</w:t>
      </w:r>
      <w:r>
        <w:t>;</w:t>
      </w:r>
    </w:p>
    <w:p w:rsidR="00BE7ADA" w:rsidRDefault="007555DD" w:rsidP="007555DD">
      <w:r>
        <w:t>В том числе будут протестированы н</w:t>
      </w:r>
      <w:r w:rsidRPr="007555DD">
        <w:t>ефункциональные требования</w:t>
      </w:r>
      <w:r>
        <w:t>, такие как: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lastRenderedPageBreak/>
        <w:t xml:space="preserve">Тестирование </w:t>
      </w:r>
      <w:r>
        <w:t>безопасности;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096F70">
        <w:t>Кроссплатформенность</w:t>
      </w:r>
      <w:r>
        <w:t>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t>Тестирование производительности</w:t>
      </w:r>
      <w:r>
        <w:t>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t>Тестирование локализации</w:t>
      </w:r>
      <w:r>
        <w:t>.</w:t>
      </w:r>
    </w:p>
    <w:p w:rsidR="007555DD" w:rsidRDefault="007555DD" w:rsidP="007555DD"/>
    <w:p w:rsidR="00BE7ADA" w:rsidRDefault="00BE7ADA" w:rsidP="00BE7ADA">
      <w:pPr>
        <w:pStyle w:val="a4"/>
        <w:ind w:left="0"/>
      </w:pPr>
      <w:r>
        <w:t>Так же предусмотрено проведение следующих тестовых сценариев:</w:t>
      </w:r>
    </w:p>
    <w:p w:rsidR="00BE7ADA" w:rsidRDefault="00BE7ADA" w:rsidP="00BE7ADA">
      <w:pPr>
        <w:pStyle w:val="a4"/>
        <w:ind w:left="0"/>
      </w:pPr>
    </w:p>
    <w:p w:rsidR="00BE7ADA" w:rsidRDefault="007555DD" w:rsidP="007555DD">
      <w:pPr>
        <w:pStyle w:val="a4"/>
        <w:numPr>
          <w:ilvl w:val="0"/>
          <w:numId w:val="1"/>
        </w:numPr>
      </w:pPr>
      <w:r>
        <w:t>Авторизация пользователя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Возвра</w:t>
      </w:r>
      <w:r>
        <w:t>щение на главную страницу сайта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Изменение</w:t>
      </w:r>
      <w:r>
        <w:t xml:space="preserve"> курсора-стрелки на курсор-руку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П</w:t>
      </w:r>
      <w:r>
        <w:t>р</w:t>
      </w:r>
      <w:r w:rsidRPr="007555DD">
        <w:t>ос</w:t>
      </w:r>
      <w:r>
        <w:t>мотр подробного описания товара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>
        <w:t>Добавление товара в корзину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П</w:t>
      </w:r>
      <w:r>
        <w:t>р</w:t>
      </w:r>
      <w:r w:rsidRPr="007555DD">
        <w:t>осмотр все</w:t>
      </w:r>
      <w:r>
        <w:t>х товаров добавленных в корзину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Ввод своего адрес</w:t>
      </w:r>
      <w:r>
        <w:t xml:space="preserve"> доставки при оформлении заказа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Открытие выпадающего ок</w:t>
      </w:r>
      <w:r>
        <w:t>на с обновлениями для просмотра</w:t>
      </w:r>
      <w:r w:rsidR="001636F4"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Открытие всплыва</w:t>
      </w:r>
      <w:r>
        <w:t>ющего окна "Изменить настройки";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Сортировка</w:t>
      </w:r>
      <w:r>
        <w:t xml:space="preserve"> списка товаров по актуальности;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 xml:space="preserve">Сортировка списка товаров </w:t>
      </w:r>
      <w:r>
        <w:t>по самой низкой цене;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Сортировка списк</w:t>
      </w:r>
      <w:r>
        <w:t>а товаров по самой высокой цене;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 xml:space="preserve">Сортировка списка </w:t>
      </w:r>
      <w:proofErr w:type="gramStart"/>
      <w:r w:rsidRPr="007555DD">
        <w:t>товаров</w:t>
      </w:r>
      <w:proofErr w:type="gramEnd"/>
      <w:r w:rsidRPr="007555DD">
        <w:t xml:space="preserve"> по</w:t>
      </w:r>
      <w:r>
        <w:t xml:space="preserve"> отзывам постоянных покупателей;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</w:t>
      </w:r>
      <w:r>
        <w:t xml:space="preserve">вка списка товаров </w:t>
      </w:r>
      <w:proofErr w:type="gramStart"/>
      <w:r>
        <w:t>по</w:t>
      </w:r>
      <w:proofErr w:type="gramEnd"/>
      <w:r>
        <w:t xml:space="preserve"> последним;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 xml:space="preserve">Открытие сайта на ОС </w:t>
      </w:r>
      <w:proofErr w:type="spellStart"/>
      <w:r w:rsidRPr="007555DD">
        <w:t>W</w:t>
      </w:r>
      <w:r>
        <w:t>indows</w:t>
      </w:r>
      <w:proofErr w:type="spellEnd"/>
      <w:r>
        <w:t xml:space="preserve">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 xml:space="preserve">Открытие сайта на ОС </w:t>
      </w:r>
      <w:proofErr w:type="spellStart"/>
      <w:r w:rsidRPr="007555DD">
        <w:t>macOS</w:t>
      </w:r>
      <w:proofErr w:type="spellEnd"/>
      <w:r w:rsidRPr="007555DD">
        <w:t xml:space="preserve"> в брауз</w:t>
      </w:r>
      <w:r>
        <w:t xml:space="preserve">ере </w:t>
      </w:r>
      <w:proofErr w:type="spellStart"/>
      <w:r>
        <w:t>Safari</w:t>
      </w:r>
      <w:proofErr w:type="spellEnd"/>
      <w:r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 xml:space="preserve">Открытие сайта на ОС </w:t>
      </w:r>
      <w:proofErr w:type="spellStart"/>
      <w:r w:rsidRPr="007555DD">
        <w:t>Linux</w:t>
      </w:r>
      <w:proofErr w:type="spellEnd"/>
      <w:r w:rsidRPr="007555DD">
        <w:t xml:space="preserve"> в браузере </w:t>
      </w:r>
      <w:proofErr w:type="spellStart"/>
      <w:r w:rsidRPr="007555DD">
        <w:t>Mozilla</w:t>
      </w:r>
      <w:proofErr w:type="spellEnd"/>
      <w:r w:rsidRPr="007555DD">
        <w:t xml:space="preserve"> </w:t>
      </w:r>
      <w:proofErr w:type="spellStart"/>
      <w:r w:rsidRPr="007555DD">
        <w:t>Firefox</w:t>
      </w:r>
      <w:proofErr w:type="spellEnd"/>
      <w:r w:rsidRPr="007555DD">
        <w:t>.</w:t>
      </w: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Features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Not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To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Be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Tested</w:t>
      </w:r>
    </w:p>
    <w:p w:rsidR="00C264F8" w:rsidRDefault="00C264F8" w:rsidP="001636F4">
      <w:pPr>
        <w:pStyle w:val="a4"/>
        <w:ind w:left="0"/>
        <w:rPr>
          <w:b/>
          <w:sz w:val="28"/>
          <w:szCs w:val="28"/>
        </w:rPr>
      </w:pPr>
    </w:p>
    <w:p w:rsidR="001636F4" w:rsidRDefault="001636F4" w:rsidP="001636F4">
      <w:pPr>
        <w:pStyle w:val="a4"/>
        <w:ind w:left="0"/>
      </w:pPr>
      <w:r w:rsidRPr="001636F4">
        <w:t xml:space="preserve">Данный документ не предусматривает </w:t>
      </w:r>
      <w:r>
        <w:t xml:space="preserve"> тестирование:</w:t>
      </w:r>
    </w:p>
    <w:p w:rsidR="001636F4" w:rsidRDefault="001636F4" w:rsidP="001636F4">
      <w:pPr>
        <w:pStyle w:val="a4"/>
        <w:ind w:left="0"/>
      </w:pPr>
    </w:p>
    <w:p w:rsidR="001636F4" w:rsidRDefault="007555DD" w:rsidP="007555DD">
      <w:pPr>
        <w:pStyle w:val="a4"/>
        <w:numPr>
          <w:ilvl w:val="0"/>
          <w:numId w:val="1"/>
        </w:numPr>
      </w:pPr>
      <w:proofErr w:type="spellStart"/>
      <w:r w:rsidRPr="007555DD">
        <w:t>Code</w:t>
      </w:r>
      <w:proofErr w:type="spellEnd"/>
      <w:r w:rsidRPr="007555DD">
        <w:t xml:space="preserve"> </w:t>
      </w:r>
      <w:proofErr w:type="spellStart"/>
      <w:r w:rsidRPr="007555DD">
        <w:t>injections</w:t>
      </w:r>
      <w:proofErr w:type="spellEnd"/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proofErr w:type="spellStart"/>
      <w:r w:rsidRPr="007555DD">
        <w:t>Authorization</w:t>
      </w:r>
      <w:proofErr w:type="spellEnd"/>
      <w:r w:rsidRPr="007555DD">
        <w:t xml:space="preserve"> </w:t>
      </w:r>
      <w:proofErr w:type="spellStart"/>
      <w:r w:rsidRPr="007555DD">
        <w:t>Bypass</w:t>
      </w:r>
      <w:proofErr w:type="spellEnd"/>
      <w:r>
        <w:t>.</w:t>
      </w:r>
    </w:p>
    <w:p w:rsidR="001636F4" w:rsidRDefault="001636F4" w:rsidP="001636F4">
      <w:pPr>
        <w:pStyle w:val="a4"/>
        <w:ind w:left="0"/>
      </w:pPr>
    </w:p>
    <w:p w:rsidR="001636F4" w:rsidRDefault="001636F4" w:rsidP="001636F4">
      <w:pPr>
        <w:pStyle w:val="a4"/>
        <w:ind w:left="0"/>
      </w:pP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Approach</w:t>
      </w:r>
      <w:proofErr w:type="spellEnd"/>
    </w:p>
    <w:p w:rsidR="001636F4" w:rsidRDefault="001636F4" w:rsidP="001636F4">
      <w:pPr>
        <w:pStyle w:val="a4"/>
        <w:ind w:left="0"/>
        <w:rPr>
          <w:b/>
          <w:sz w:val="28"/>
          <w:szCs w:val="28"/>
        </w:rPr>
      </w:pPr>
    </w:p>
    <w:p w:rsidR="0034113E" w:rsidRPr="0034113E" w:rsidRDefault="0034113E" w:rsidP="001636F4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>Функциональное тестирование</w:t>
      </w:r>
      <w:r>
        <w:rPr>
          <w:b/>
          <w:sz w:val="24"/>
          <w:szCs w:val="24"/>
        </w:rPr>
        <w:t>:</w:t>
      </w:r>
    </w:p>
    <w:p w:rsidR="0034113E" w:rsidRPr="0034113E" w:rsidRDefault="0034113E" w:rsidP="0034113E">
      <w:pPr>
        <w:pStyle w:val="a4"/>
        <w:ind w:left="0"/>
      </w:pPr>
      <w:r>
        <w:t>При тестировании</w:t>
      </w:r>
      <w:r w:rsidRPr="0034113E">
        <w:t xml:space="preserve"> сайта </w:t>
      </w:r>
      <w:hyperlink r:id="rId8" w:history="1">
        <w:r w:rsidR="007555DD" w:rsidRPr="00CA782E">
          <w:rPr>
            <w:rStyle w:val="a3"/>
          </w:rPr>
          <w:t>https://www.etsy.com/</w:t>
        </w:r>
      </w:hyperlink>
      <w:r>
        <w:t xml:space="preserve"> </w:t>
      </w:r>
      <w:r w:rsidRPr="0034113E">
        <w:t>будет применено функциональное тестирование</w:t>
      </w:r>
      <w:r>
        <w:t>, которое основано</w:t>
      </w:r>
      <w:r w:rsidRPr="0034113E">
        <w:t xml:space="preserve"> на составленных тест кейсах из документа “</w:t>
      </w:r>
      <w:proofErr w:type="spellStart"/>
      <w:r w:rsidRPr="0034113E">
        <w:t>T</w:t>
      </w:r>
      <w:r>
        <w:t>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” на основе </w:t>
      </w:r>
      <w:r w:rsidRPr="0034113E">
        <w:t xml:space="preserve">спецификации продукта “SRS”. </w:t>
      </w:r>
    </w:p>
    <w:p w:rsidR="001636F4" w:rsidRDefault="0034113E" w:rsidP="0034113E">
      <w:pPr>
        <w:pStyle w:val="a4"/>
        <w:ind w:left="0"/>
      </w:pPr>
      <w:r>
        <w:t>Обнаруженные баги</w:t>
      </w:r>
      <w:r w:rsidRPr="0034113E">
        <w:t xml:space="preserve"> в процессе тестирования будут о</w:t>
      </w:r>
      <w:r w:rsidR="007555DD">
        <w:t>писаны в документе “</w:t>
      </w:r>
      <w:proofErr w:type="spellStart"/>
      <w:r w:rsidR="007555DD">
        <w:t>Bug</w:t>
      </w:r>
      <w:proofErr w:type="spellEnd"/>
      <w:r w:rsidR="007555DD">
        <w:t xml:space="preserve"> </w:t>
      </w:r>
      <w:proofErr w:type="spellStart"/>
      <w:r w:rsidR="007555DD">
        <w:t>Report</w:t>
      </w:r>
      <w:proofErr w:type="spellEnd"/>
      <w:r w:rsidR="007555DD">
        <w:t>”</w:t>
      </w:r>
      <w:r w:rsidRPr="0034113E">
        <w:t xml:space="preserve"> для их будущего исправления.</w:t>
      </w:r>
    </w:p>
    <w:p w:rsidR="00E06D41" w:rsidRDefault="00E06D41" w:rsidP="00E06D41">
      <w:pPr>
        <w:pStyle w:val="a4"/>
        <w:ind w:left="0"/>
      </w:pPr>
    </w:p>
    <w:p w:rsidR="00E06D41" w:rsidRDefault="00E06D41" w:rsidP="00E06D41">
      <w:pPr>
        <w:pStyle w:val="a4"/>
        <w:ind w:left="0"/>
      </w:pPr>
    </w:p>
    <w:p w:rsidR="00E06D41" w:rsidRPr="0034113E" w:rsidRDefault="00E06D41" w:rsidP="00E06D41">
      <w:pPr>
        <w:pStyle w:val="a4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</w:t>
      </w:r>
      <w:r w:rsidRPr="0034113E">
        <w:rPr>
          <w:b/>
          <w:sz w:val="24"/>
          <w:szCs w:val="24"/>
        </w:rPr>
        <w:t>стирование</w:t>
      </w:r>
      <w:r>
        <w:rPr>
          <w:b/>
          <w:sz w:val="24"/>
          <w:szCs w:val="24"/>
        </w:rPr>
        <w:t xml:space="preserve"> безопасности</w:t>
      </w:r>
      <w:r>
        <w:rPr>
          <w:b/>
          <w:sz w:val="24"/>
          <w:szCs w:val="24"/>
        </w:rPr>
        <w:t>:</w:t>
      </w:r>
    </w:p>
    <w:p w:rsidR="00E06D41" w:rsidRDefault="00E06D41" w:rsidP="00E06D41">
      <w:r w:rsidRPr="00C264F8">
        <w:t xml:space="preserve">С целью тестирования </w:t>
      </w:r>
      <w:r>
        <w:t>безопасности будет проведена проверка на н</w:t>
      </w:r>
      <w:r>
        <w:t xml:space="preserve">аличие </w:t>
      </w:r>
      <w:r w:rsidRPr="00671268">
        <w:t>SSL-сертификат</w:t>
      </w:r>
      <w:r>
        <w:t>а (</w:t>
      </w:r>
      <w:r w:rsidRPr="004D177D">
        <w:t>использование протокола HTTPS</w:t>
      </w:r>
      <w:r>
        <w:t>);</w:t>
      </w:r>
    </w:p>
    <w:p w:rsidR="0034113E" w:rsidRDefault="0034113E" w:rsidP="0034113E">
      <w:pPr>
        <w:pStyle w:val="a4"/>
        <w:ind w:left="0"/>
      </w:pPr>
    </w:p>
    <w:p w:rsidR="0034113E" w:rsidRDefault="0034113E" w:rsidP="0034113E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>Тестирование совместимости</w:t>
      </w:r>
      <w:r>
        <w:rPr>
          <w:b/>
          <w:sz w:val="24"/>
          <w:szCs w:val="24"/>
        </w:rPr>
        <w:t>:</w:t>
      </w:r>
    </w:p>
    <w:p w:rsidR="00C264F8" w:rsidRDefault="0034113E" w:rsidP="00C264F8">
      <w:pPr>
        <w:pStyle w:val="a4"/>
        <w:ind w:left="0"/>
      </w:pPr>
      <w:r w:rsidRPr="00C264F8">
        <w:t xml:space="preserve">С целью тестирования кроссплатформенности будет проведена проверка на корректное отображение дизайна сайта и работоспособность его функционала в </w:t>
      </w:r>
      <w:r w:rsidR="00C264F8" w:rsidRPr="00C264F8">
        <w:t>следующих системах и браузерах:</w:t>
      </w:r>
    </w:p>
    <w:p w:rsidR="00C264F8" w:rsidRPr="00C264F8" w:rsidRDefault="00C264F8" w:rsidP="00C264F8">
      <w:pPr>
        <w:pStyle w:val="a4"/>
        <w:ind w:left="0"/>
      </w:pPr>
    </w:p>
    <w:p w:rsidR="00C264F8" w:rsidRDefault="00C264F8" w:rsidP="00C264F8">
      <w:pPr>
        <w:pStyle w:val="a4"/>
        <w:numPr>
          <w:ilvl w:val="0"/>
          <w:numId w:val="1"/>
        </w:numPr>
      </w:pPr>
      <w:r w:rsidRPr="00C264F8">
        <w:t>Раб</w:t>
      </w:r>
      <w:r>
        <w:t xml:space="preserve">ота с ОС: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;</w:t>
      </w:r>
    </w:p>
    <w:p w:rsidR="00C264F8" w:rsidRDefault="00C264F8" w:rsidP="00C264F8">
      <w:pPr>
        <w:pStyle w:val="a4"/>
        <w:numPr>
          <w:ilvl w:val="0"/>
          <w:numId w:val="1"/>
        </w:numPr>
      </w:pPr>
      <w:r w:rsidRPr="00C264F8">
        <w:t xml:space="preserve">Работа с браузерами: </w:t>
      </w:r>
      <w:proofErr w:type="spellStart"/>
      <w:r w:rsidRPr="00C264F8">
        <w:t>Google</w:t>
      </w:r>
      <w:proofErr w:type="spellEnd"/>
      <w:r w:rsidRPr="00C264F8">
        <w:t xml:space="preserve"> </w:t>
      </w:r>
      <w:proofErr w:type="spellStart"/>
      <w:r w:rsidRPr="00C264F8">
        <w:t>Chrome</w:t>
      </w:r>
      <w:proofErr w:type="spellEnd"/>
      <w:r w:rsidRPr="00C264F8">
        <w:t xml:space="preserve">, </w:t>
      </w:r>
      <w:proofErr w:type="spellStart"/>
      <w:r w:rsidRPr="00C264F8">
        <w:t>Mozill</w:t>
      </w:r>
      <w:r w:rsidR="00E06D41">
        <w:t>a</w:t>
      </w:r>
      <w:proofErr w:type="spellEnd"/>
      <w:r w:rsidR="00E06D41">
        <w:t xml:space="preserve"> </w:t>
      </w:r>
      <w:proofErr w:type="spellStart"/>
      <w:r w:rsidR="00E06D41">
        <w:t>Firefox</w:t>
      </w:r>
      <w:proofErr w:type="spellEnd"/>
      <w:r w:rsidRPr="00C264F8">
        <w:t xml:space="preserve">, </w:t>
      </w:r>
      <w:proofErr w:type="spellStart"/>
      <w:r w:rsidRPr="00C264F8">
        <w:t>Safari</w:t>
      </w:r>
      <w:proofErr w:type="spellEnd"/>
      <w:r>
        <w:t>.</w:t>
      </w:r>
    </w:p>
    <w:p w:rsidR="00E06D41" w:rsidRDefault="00E06D41" w:rsidP="00E06D41">
      <w:pPr>
        <w:pStyle w:val="a4"/>
        <w:ind w:left="0"/>
        <w:rPr>
          <w:b/>
          <w:sz w:val="24"/>
          <w:szCs w:val="24"/>
        </w:rPr>
      </w:pPr>
    </w:p>
    <w:p w:rsidR="00E06D41" w:rsidRDefault="00E06D41" w:rsidP="00E06D41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 xml:space="preserve">Тестирование </w:t>
      </w:r>
      <w:r w:rsidRPr="00E06D41">
        <w:rPr>
          <w:b/>
          <w:sz w:val="24"/>
          <w:szCs w:val="24"/>
        </w:rPr>
        <w:t>производительности</w:t>
      </w:r>
      <w:r>
        <w:rPr>
          <w:b/>
          <w:sz w:val="24"/>
          <w:szCs w:val="24"/>
        </w:rPr>
        <w:t>:</w:t>
      </w:r>
    </w:p>
    <w:p w:rsidR="00E06D41" w:rsidRPr="00C264F8" w:rsidRDefault="00E06D41" w:rsidP="00E06D41">
      <w:pPr>
        <w:pStyle w:val="a4"/>
        <w:ind w:left="0"/>
      </w:pPr>
      <w:r w:rsidRPr="00C264F8">
        <w:t xml:space="preserve">С целью тестирования </w:t>
      </w:r>
      <w:r w:rsidRPr="00E06D41">
        <w:t>производительности</w:t>
      </w:r>
      <w:r>
        <w:t xml:space="preserve"> будут проведены следующие проверки:</w:t>
      </w:r>
      <w:r w:rsidRPr="00C264F8">
        <w:t xml:space="preserve"> 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>верка скорости загрузки страниц;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>в</w:t>
      </w:r>
      <w:r>
        <w:t>ерка времени отклика сайта</w:t>
      </w:r>
      <w:r>
        <w:t>;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 xml:space="preserve">верка </w:t>
      </w:r>
      <w:r w:rsidRPr="00897817">
        <w:t>стабильности при высоких нагрузках</w:t>
      </w:r>
      <w:r>
        <w:t>.</w:t>
      </w:r>
    </w:p>
    <w:p w:rsidR="00C264F8" w:rsidRDefault="00C264F8" w:rsidP="0034113E">
      <w:pPr>
        <w:pStyle w:val="a4"/>
        <w:ind w:left="0"/>
      </w:pPr>
    </w:p>
    <w:p w:rsidR="00C264F8" w:rsidRDefault="00C264F8" w:rsidP="0034113E">
      <w:pPr>
        <w:pStyle w:val="a4"/>
        <w:ind w:left="0"/>
        <w:rPr>
          <w:b/>
          <w:sz w:val="24"/>
          <w:szCs w:val="24"/>
        </w:rPr>
      </w:pPr>
      <w:r w:rsidRPr="00C264F8">
        <w:rPr>
          <w:b/>
          <w:sz w:val="24"/>
          <w:szCs w:val="24"/>
        </w:rPr>
        <w:t>Специальные требования</w:t>
      </w:r>
      <w:r>
        <w:rPr>
          <w:b/>
          <w:sz w:val="24"/>
          <w:szCs w:val="24"/>
        </w:rPr>
        <w:t>:</w:t>
      </w:r>
    </w:p>
    <w:p w:rsidR="00C264F8" w:rsidRDefault="00C264F8" w:rsidP="0034113E">
      <w:pPr>
        <w:pStyle w:val="a4"/>
        <w:ind w:left="0"/>
      </w:pPr>
      <w:r>
        <w:t>С целью визуализации структуры сайта</w:t>
      </w:r>
      <w:r w:rsidR="00E06D41">
        <w:t xml:space="preserve"> </w:t>
      </w:r>
      <w:hyperlink r:id="rId9" w:history="1">
        <w:r w:rsidR="00E06D41" w:rsidRPr="00CA782E">
          <w:rPr>
            <w:rStyle w:val="a3"/>
          </w:rPr>
          <w:t>https://www.etsy.com/</w:t>
        </w:r>
      </w:hyperlink>
      <w:r w:rsidR="00E06D41">
        <w:t xml:space="preserve"> </w:t>
      </w:r>
      <w:r>
        <w:t xml:space="preserve">предусмотрено составление </w:t>
      </w:r>
      <w:proofErr w:type="spellStart"/>
      <w:r w:rsidRPr="00C264F8">
        <w:t>Mind</w:t>
      </w:r>
      <w:proofErr w:type="spellEnd"/>
      <w:r w:rsidRPr="00C264F8">
        <w:t xml:space="preserve"> </w:t>
      </w:r>
      <w:proofErr w:type="spellStart"/>
      <w:r w:rsidRPr="00C264F8">
        <w:t>Map</w:t>
      </w:r>
      <w:proofErr w:type="spellEnd"/>
      <w:r w:rsidRPr="00C264F8">
        <w:t xml:space="preserve"> для</w:t>
      </w:r>
      <w:r>
        <w:t xml:space="preserve"> данного</w:t>
      </w:r>
      <w:r w:rsidRPr="00C264F8">
        <w:t xml:space="preserve"> сайта</w:t>
      </w:r>
      <w:r>
        <w:t>.</w:t>
      </w:r>
    </w:p>
    <w:p w:rsidR="00C264F8" w:rsidRDefault="00C264F8" w:rsidP="0034113E">
      <w:pPr>
        <w:pStyle w:val="a4"/>
        <w:ind w:left="0"/>
      </w:pPr>
    </w:p>
    <w:p w:rsidR="00C264F8" w:rsidRDefault="00C264F8" w:rsidP="0034113E">
      <w:pPr>
        <w:pStyle w:val="a4"/>
        <w:ind w:left="0"/>
      </w:pPr>
    </w:p>
    <w:p w:rsidR="00C264F8" w:rsidRPr="00B67757" w:rsidRDefault="00C264F8" w:rsidP="0034113E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B67757">
        <w:rPr>
          <w:b/>
          <w:sz w:val="28"/>
          <w:szCs w:val="28"/>
          <w:u w:val="single"/>
          <w:lang w:val="en-US"/>
        </w:rPr>
        <w:t>Item Pass/Fail Criteria</w:t>
      </w:r>
    </w:p>
    <w:p w:rsidR="00A804EB" w:rsidRPr="00B67757" w:rsidRDefault="00A804EB" w:rsidP="0034113E">
      <w:pPr>
        <w:pStyle w:val="a4"/>
        <w:ind w:left="0"/>
        <w:rPr>
          <w:b/>
          <w:sz w:val="28"/>
          <w:szCs w:val="28"/>
          <w:lang w:val="en-US"/>
        </w:rPr>
      </w:pPr>
    </w:p>
    <w:p w:rsidR="00A804EB" w:rsidRPr="00B67757" w:rsidRDefault="00A804EB" w:rsidP="00A804EB">
      <w:pPr>
        <w:pStyle w:val="a4"/>
        <w:ind w:left="0"/>
        <w:rPr>
          <w:b/>
          <w:lang w:val="en-US"/>
        </w:rPr>
      </w:pPr>
      <w:r w:rsidRPr="00A804EB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 w:rsidRPr="00A804EB">
        <w:rPr>
          <w:b/>
        </w:rPr>
        <w:t>приостановки</w:t>
      </w:r>
      <w:r w:rsidRPr="00B67757">
        <w:rPr>
          <w:b/>
          <w:lang w:val="en-US"/>
        </w:rPr>
        <w:t xml:space="preserve">: </w:t>
      </w:r>
    </w:p>
    <w:p w:rsidR="00A804EB" w:rsidRDefault="00A804EB" w:rsidP="00A804EB">
      <w:pPr>
        <w:pStyle w:val="a4"/>
        <w:ind w:left="0"/>
      </w:pPr>
      <w:r w:rsidRPr="00A804EB">
        <w:t xml:space="preserve">Если при </w:t>
      </w:r>
      <w:r>
        <w:t>тестировании будет найден баг</w:t>
      </w:r>
      <w:r w:rsidRPr="00A804EB">
        <w:t xml:space="preserve">, который </w:t>
      </w:r>
      <w:r>
        <w:t>оказывает влияние на дальнейшую работу</w:t>
      </w:r>
      <w:r w:rsidRPr="00A804EB">
        <w:t xml:space="preserve"> </w:t>
      </w:r>
      <w:r>
        <w:t>функционального блока</w:t>
      </w:r>
      <w:r w:rsidRPr="00A804EB">
        <w:t xml:space="preserve">, тестирование </w:t>
      </w:r>
      <w:r>
        <w:t>данного функционального блока</w:t>
      </w:r>
      <w:r w:rsidRPr="00A804EB">
        <w:t xml:space="preserve"> приостанавливается.  </w:t>
      </w:r>
      <w:r>
        <w:t>При этом</w:t>
      </w:r>
      <w:r w:rsidR="00997913">
        <w:t xml:space="preserve"> </w:t>
      </w:r>
      <w:proofErr w:type="gramStart"/>
      <w:r w:rsidR="00997913">
        <w:t>найденный</w:t>
      </w:r>
      <w:proofErr w:type="gramEnd"/>
      <w:r>
        <w:t xml:space="preserve"> баг</w:t>
      </w:r>
      <w:r w:rsidRPr="00A804EB">
        <w:t xml:space="preserve"> передается на исправление </w:t>
      </w:r>
      <w:r>
        <w:t>команде разработчиков.</w:t>
      </w:r>
    </w:p>
    <w:p w:rsidR="00A804EB" w:rsidRPr="00A804EB" w:rsidRDefault="00A804EB" w:rsidP="00A804EB">
      <w:pPr>
        <w:pStyle w:val="a4"/>
        <w:ind w:left="0"/>
      </w:pPr>
    </w:p>
    <w:p w:rsidR="00A804EB" w:rsidRPr="00A804EB" w:rsidRDefault="00A804EB" w:rsidP="00A804EB">
      <w:pPr>
        <w:pStyle w:val="a4"/>
        <w:ind w:left="0"/>
        <w:rPr>
          <w:b/>
        </w:rPr>
      </w:pPr>
      <w:r w:rsidRPr="00A804EB">
        <w:rPr>
          <w:b/>
        </w:rPr>
        <w:t>Критерии завершения:</w:t>
      </w:r>
    </w:p>
    <w:p w:rsidR="00997913" w:rsidRPr="00997913" w:rsidRDefault="00A804EB" w:rsidP="00A804EB">
      <w:pPr>
        <w:pStyle w:val="a4"/>
        <w:ind w:left="0"/>
      </w:pPr>
      <w:r>
        <w:t>Тестирование функционального блока завершается,</w:t>
      </w:r>
      <w:r w:rsidRPr="00A804EB">
        <w:t xml:space="preserve"> если он соответствует «ожидаемому результату»</w:t>
      </w:r>
      <w:r>
        <w:t xml:space="preserve"> и все возложенные на него функции выполняются корректно путем успешного прохождения </w:t>
      </w:r>
      <w:r w:rsidR="00997913">
        <w:t xml:space="preserve">тестовых сценариев, которые содержит документ </w:t>
      </w:r>
      <w:r w:rsidR="00997913" w:rsidRPr="0034113E">
        <w:t>“</w:t>
      </w:r>
      <w:r w:rsidR="00997913">
        <w:rPr>
          <w:lang w:val="en-US"/>
        </w:rPr>
        <w:t>Test</w:t>
      </w:r>
      <w:r w:rsidR="00997913" w:rsidRPr="00997913">
        <w:t xml:space="preserve"> </w:t>
      </w:r>
      <w:r w:rsidR="00997913">
        <w:rPr>
          <w:lang w:val="en-US"/>
        </w:rPr>
        <w:t>Cases</w:t>
      </w:r>
      <w:r w:rsidR="00997913">
        <w:t>”</w:t>
      </w:r>
      <w:r w:rsidR="00997913" w:rsidRPr="00997913">
        <w:t>.</w:t>
      </w:r>
    </w:p>
    <w:p w:rsidR="00997913" w:rsidRDefault="00997913" w:rsidP="00A804EB">
      <w:pPr>
        <w:pStyle w:val="a4"/>
        <w:ind w:left="0"/>
      </w:pPr>
    </w:p>
    <w:p w:rsidR="00691066" w:rsidRPr="00691066" w:rsidRDefault="00691066" w:rsidP="00A804EB">
      <w:pPr>
        <w:pStyle w:val="a4"/>
        <w:ind w:left="0"/>
      </w:pPr>
    </w:p>
    <w:p w:rsidR="00997913" w:rsidRPr="00691066" w:rsidRDefault="00997913" w:rsidP="00A804EB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691066">
        <w:rPr>
          <w:b/>
          <w:sz w:val="28"/>
          <w:szCs w:val="28"/>
          <w:u w:val="single"/>
          <w:lang w:val="en-US"/>
        </w:rPr>
        <w:t>Suspension Criteria and Resumption Requirements</w:t>
      </w:r>
    </w:p>
    <w:p w:rsidR="00997913" w:rsidRPr="00B67757" w:rsidRDefault="00997913" w:rsidP="00A804EB">
      <w:pPr>
        <w:pStyle w:val="a4"/>
        <w:ind w:left="0"/>
        <w:rPr>
          <w:b/>
          <w:sz w:val="28"/>
          <w:szCs w:val="28"/>
          <w:lang w:val="en-US"/>
        </w:rPr>
      </w:pPr>
    </w:p>
    <w:p w:rsidR="00405EDB" w:rsidRPr="00B67757" w:rsidRDefault="00405EDB" w:rsidP="00405EDB">
      <w:pPr>
        <w:pStyle w:val="a4"/>
        <w:ind w:left="0"/>
        <w:rPr>
          <w:b/>
          <w:lang w:val="en-US"/>
        </w:rPr>
      </w:pPr>
      <w:r w:rsidRPr="00997913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>
        <w:rPr>
          <w:b/>
        </w:rPr>
        <w:t>начала</w:t>
      </w:r>
      <w:r w:rsidRPr="00B67757">
        <w:rPr>
          <w:b/>
          <w:lang w:val="en-US"/>
        </w:rPr>
        <w:t xml:space="preserve"> </w:t>
      </w:r>
      <w:r w:rsidRPr="00997913">
        <w:rPr>
          <w:b/>
        </w:rPr>
        <w:t>тестирования</w:t>
      </w:r>
      <w:r w:rsidRPr="00B67757">
        <w:rPr>
          <w:b/>
          <w:lang w:val="en-US"/>
        </w:rPr>
        <w:t>:</w:t>
      </w:r>
    </w:p>
    <w:p w:rsidR="00405EDB" w:rsidRDefault="00405EDB" w:rsidP="00405EDB">
      <w:pPr>
        <w:pStyle w:val="a4"/>
        <w:ind w:left="0"/>
      </w:pPr>
      <w:r>
        <w:t>Т</w:t>
      </w:r>
      <w:r w:rsidRPr="00997913">
        <w:t>естирование</w:t>
      </w:r>
      <w:r>
        <w:t xml:space="preserve"> может быть начато после окончания разработки требуемого функционала  и наличия всей необходимой документации</w:t>
      </w:r>
      <w:r w:rsidRPr="00997913">
        <w:t>.</w:t>
      </w:r>
    </w:p>
    <w:p w:rsidR="00405EDB" w:rsidRPr="00405EDB" w:rsidRDefault="00405EDB" w:rsidP="00405EDB">
      <w:pPr>
        <w:pStyle w:val="a4"/>
        <w:ind w:left="0"/>
        <w:rPr>
          <w:b/>
        </w:rPr>
      </w:pPr>
    </w:p>
    <w:p w:rsidR="00046DA9" w:rsidRDefault="00046DA9" w:rsidP="00997913">
      <w:pPr>
        <w:pStyle w:val="a4"/>
        <w:ind w:left="0"/>
        <w:rPr>
          <w:b/>
        </w:rPr>
      </w:pPr>
    </w:p>
    <w:p w:rsidR="00046DA9" w:rsidRDefault="00046DA9" w:rsidP="00997913">
      <w:pPr>
        <w:pStyle w:val="a4"/>
        <w:ind w:left="0"/>
        <w:rPr>
          <w:b/>
        </w:rPr>
      </w:pPr>
    </w:p>
    <w:p w:rsidR="00997913" w:rsidRPr="00997913" w:rsidRDefault="00997913" w:rsidP="00997913">
      <w:pPr>
        <w:pStyle w:val="a4"/>
        <w:ind w:left="0"/>
        <w:rPr>
          <w:b/>
        </w:rPr>
      </w:pPr>
      <w:r w:rsidRPr="00997913">
        <w:rPr>
          <w:b/>
        </w:rPr>
        <w:lastRenderedPageBreak/>
        <w:t>Критерии остановки тестирования:</w:t>
      </w:r>
    </w:p>
    <w:p w:rsidR="00997913" w:rsidRPr="00997913" w:rsidRDefault="00997913" w:rsidP="00997913">
      <w:pPr>
        <w:pStyle w:val="a4"/>
        <w:ind w:left="0"/>
      </w:pPr>
      <w:r>
        <w:t>Т</w:t>
      </w:r>
      <w:r w:rsidRPr="00997913">
        <w:t xml:space="preserve">естирование будет </w:t>
      </w:r>
      <w:r>
        <w:t>остановлено при условии достижения критической отметки в 3</w:t>
      </w:r>
      <w:r w:rsidRPr="00997913">
        <w:t>0% тестовых случаев, которые не прошли успешную проверку.</w:t>
      </w:r>
    </w:p>
    <w:p w:rsidR="00997913" w:rsidRPr="00997913" w:rsidRDefault="00997913" w:rsidP="00997913">
      <w:pPr>
        <w:pStyle w:val="a4"/>
        <w:ind w:left="0"/>
      </w:pPr>
    </w:p>
    <w:p w:rsidR="00997913" w:rsidRPr="00A804EB" w:rsidRDefault="00997913" w:rsidP="00997913">
      <w:pPr>
        <w:pStyle w:val="a4"/>
        <w:ind w:left="0"/>
        <w:rPr>
          <w:b/>
        </w:rPr>
      </w:pPr>
      <w:r w:rsidRPr="00997913">
        <w:rPr>
          <w:b/>
        </w:rPr>
        <w:t>Критерии возобновления тестирования</w:t>
      </w:r>
      <w:r w:rsidRPr="00A804EB">
        <w:rPr>
          <w:b/>
        </w:rPr>
        <w:t>:</w:t>
      </w:r>
    </w:p>
    <w:p w:rsidR="00733E5F" w:rsidRDefault="00997913" w:rsidP="00997913">
      <w:pPr>
        <w:pStyle w:val="a4"/>
        <w:ind w:left="0"/>
      </w:pPr>
      <w:r>
        <w:t xml:space="preserve">Тестирование возобновляется после устранение </w:t>
      </w:r>
      <w:r w:rsidR="00733E5F">
        <w:t xml:space="preserve">командой разработчиков </w:t>
      </w:r>
      <w:r>
        <w:t>всех критических багов</w:t>
      </w:r>
      <w:r w:rsidR="00733E5F">
        <w:t>.</w:t>
      </w:r>
    </w:p>
    <w:p w:rsidR="00733E5F" w:rsidRDefault="00733E5F" w:rsidP="00997913">
      <w:pPr>
        <w:pStyle w:val="a4"/>
        <w:ind w:left="0"/>
      </w:pPr>
    </w:p>
    <w:p w:rsidR="00405EDB" w:rsidRDefault="00405EDB" w:rsidP="00997913">
      <w:pPr>
        <w:pStyle w:val="a4"/>
        <w:ind w:left="0"/>
      </w:pPr>
    </w:p>
    <w:p w:rsidR="00733E5F" w:rsidRPr="00691066" w:rsidRDefault="00733E5F" w:rsidP="00997913">
      <w:pPr>
        <w:pStyle w:val="a4"/>
        <w:ind w:left="0"/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Deliverables</w:t>
      </w:r>
      <w:proofErr w:type="spellEnd"/>
    </w:p>
    <w:p w:rsidR="00405EDB" w:rsidRDefault="00405EDB" w:rsidP="00997913">
      <w:pPr>
        <w:pStyle w:val="a4"/>
        <w:ind w:left="0"/>
        <w:rPr>
          <w:b/>
          <w:sz w:val="28"/>
          <w:szCs w:val="28"/>
        </w:rPr>
      </w:pPr>
    </w:p>
    <w:p w:rsidR="00405EDB" w:rsidRDefault="00405EDB" w:rsidP="00997913">
      <w:pPr>
        <w:pStyle w:val="a4"/>
        <w:ind w:left="0"/>
      </w:pPr>
      <w:r>
        <w:t xml:space="preserve">В список </w:t>
      </w:r>
      <w:r w:rsidRPr="00405EDB">
        <w:t xml:space="preserve">документов </w:t>
      </w:r>
      <w:r>
        <w:t>будет входить:</w:t>
      </w:r>
    </w:p>
    <w:p w:rsidR="00405EDB" w:rsidRDefault="00405EDB" w:rsidP="00997913">
      <w:pPr>
        <w:pStyle w:val="a4"/>
        <w:ind w:left="0"/>
      </w:pPr>
    </w:p>
    <w:p w:rsidR="00405EDB" w:rsidRDefault="00405EDB" w:rsidP="00405EDB">
      <w:pPr>
        <w:pStyle w:val="a4"/>
        <w:numPr>
          <w:ilvl w:val="0"/>
          <w:numId w:val="1"/>
        </w:numPr>
      </w:pPr>
      <w:r>
        <w:rPr>
          <w:lang w:val="pl-PL"/>
        </w:rPr>
        <w:t>SRS</w:t>
      </w:r>
      <w:r>
        <w:t>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proofErr w:type="spellStart"/>
      <w:r w:rsidRPr="00886373">
        <w:t>Requirements</w:t>
      </w:r>
      <w:proofErr w:type="spellEnd"/>
      <w:r>
        <w:rPr>
          <w:lang w:val="pl-PL"/>
        </w:rPr>
        <w:t>;</w:t>
      </w:r>
    </w:p>
    <w:p w:rsidR="00886373" w:rsidRPr="00886373" w:rsidRDefault="00886373" w:rsidP="00405EDB">
      <w:pPr>
        <w:pStyle w:val="a4"/>
        <w:numPr>
          <w:ilvl w:val="0"/>
          <w:numId w:val="1"/>
        </w:numPr>
      </w:pPr>
      <w:r>
        <w:rPr>
          <w:lang w:val="pl-PL"/>
        </w:rPr>
        <w:t>FAC;</w:t>
      </w:r>
    </w:p>
    <w:p w:rsidR="00886373" w:rsidRPr="00886373" w:rsidRDefault="00886373" w:rsidP="00405EDB">
      <w:pPr>
        <w:pStyle w:val="a4"/>
        <w:numPr>
          <w:ilvl w:val="0"/>
          <w:numId w:val="1"/>
        </w:numPr>
      </w:pPr>
      <w:r>
        <w:rPr>
          <w:lang w:val="pl-PL"/>
        </w:rPr>
        <w:t>Test Plan;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Mind Map;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proofErr w:type="spellStart"/>
      <w:r>
        <w:t>Test</w:t>
      </w:r>
      <w:proofErr w:type="spellEnd"/>
      <w:r>
        <w:t xml:space="preserve"> </w:t>
      </w:r>
      <w:r>
        <w:rPr>
          <w:lang w:val="pl-PL"/>
        </w:rPr>
        <w:t>C</w:t>
      </w:r>
      <w:proofErr w:type="spellStart"/>
      <w:r w:rsidRPr="00886373">
        <w:t>ases</w:t>
      </w:r>
      <w:proofErr w:type="spellEnd"/>
      <w:r>
        <w:rPr>
          <w:lang w:val="pl-PL"/>
        </w:rPr>
        <w:t>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Check List;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RTM;</w:t>
      </w:r>
    </w:p>
    <w:p w:rsidR="00B67757" w:rsidRPr="00B67757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Bug report</w:t>
      </w:r>
      <w:r w:rsidR="00B67757">
        <w:rPr>
          <w:lang w:val="pl-PL"/>
        </w:rPr>
        <w:t>;</w:t>
      </w:r>
    </w:p>
    <w:p w:rsidR="00886373" w:rsidRPr="00886373" w:rsidRDefault="00B67757" w:rsidP="00B67757">
      <w:pPr>
        <w:pStyle w:val="a4"/>
        <w:numPr>
          <w:ilvl w:val="0"/>
          <w:numId w:val="1"/>
        </w:numPr>
      </w:pPr>
      <w:r w:rsidRPr="00B67757">
        <w:rPr>
          <w:lang w:val="pl-PL"/>
        </w:rPr>
        <w:t>TestReport</w:t>
      </w:r>
      <w:r>
        <w:rPr>
          <w:lang w:val="pl-PL"/>
        </w:rPr>
        <w:t>.</w:t>
      </w:r>
    </w:p>
    <w:p w:rsidR="00886373" w:rsidRDefault="00886373" w:rsidP="00886373">
      <w:pPr>
        <w:pStyle w:val="a4"/>
        <w:ind w:left="0"/>
        <w:rPr>
          <w:lang w:val="pl-PL"/>
        </w:rPr>
      </w:pPr>
    </w:p>
    <w:p w:rsidR="00886373" w:rsidRPr="00691066" w:rsidRDefault="00886373" w:rsidP="00886373">
      <w:pPr>
        <w:pStyle w:val="a4"/>
        <w:ind w:left="0"/>
        <w:rPr>
          <w:b/>
          <w:sz w:val="28"/>
          <w:szCs w:val="28"/>
          <w:u w:val="single"/>
          <w:lang w:val="pl-PL"/>
        </w:rPr>
      </w:pPr>
      <w:r w:rsidRPr="00691066">
        <w:rPr>
          <w:b/>
          <w:sz w:val="28"/>
          <w:szCs w:val="28"/>
          <w:u w:val="single"/>
          <w:lang w:val="pl-PL"/>
        </w:rPr>
        <w:t>Environmental Needs</w:t>
      </w:r>
    </w:p>
    <w:p w:rsidR="00886373" w:rsidRDefault="00886373" w:rsidP="00886373">
      <w:pPr>
        <w:pStyle w:val="a4"/>
        <w:ind w:left="0"/>
        <w:rPr>
          <w:lang w:val="en-US"/>
        </w:rPr>
      </w:pPr>
    </w:p>
    <w:p w:rsidR="00886373" w:rsidRDefault="00886373" w:rsidP="00886373">
      <w:pPr>
        <w:pStyle w:val="a4"/>
        <w:ind w:left="0"/>
      </w:pPr>
      <w:r>
        <w:t>Для проведения тестирования предусмотрено наличие необходимого оборудования и</w:t>
      </w:r>
      <w:r w:rsidRPr="00886373">
        <w:t xml:space="preserve"> </w:t>
      </w:r>
      <w:proofErr w:type="gramStart"/>
      <w:r w:rsidRPr="00886373">
        <w:t>ПО</w:t>
      </w:r>
      <w:proofErr w:type="gramEnd"/>
      <w:r>
        <w:t>:</w:t>
      </w:r>
    </w:p>
    <w:p w:rsidR="00886373" w:rsidRDefault="00886373" w:rsidP="00886373">
      <w:pPr>
        <w:pStyle w:val="a4"/>
        <w:ind w:left="0"/>
      </w:pPr>
    </w:p>
    <w:p w:rsidR="00886373" w:rsidRPr="00F13F5A" w:rsidRDefault="008A654B" w:rsidP="008A654B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Dell Latitude 3420 - Intel Core i3 1115G4 / 3 GHz </w:t>
      </w:r>
      <w:r w:rsidR="00F13F5A" w:rsidRPr="00F13F5A">
        <w:rPr>
          <w:rFonts w:cstheme="minorHAnsi"/>
          <w:lang w:val="en-US"/>
        </w:rPr>
        <w:t>- UHD Graphics - 8 GB RAM - 256 GB</w:t>
      </w:r>
      <w:r w:rsidRPr="00F13F5A">
        <w:rPr>
          <w:rFonts w:cstheme="minorHAnsi"/>
          <w:lang w:val="en-US"/>
        </w:rPr>
        <w:t xml:space="preserve"> SSD </w:t>
      </w:r>
      <w:proofErr w:type="spellStart"/>
      <w:r w:rsidRPr="00F13F5A">
        <w:rPr>
          <w:rFonts w:cstheme="minorHAnsi"/>
          <w:lang w:val="en-US"/>
        </w:rPr>
        <w:t>NVMe</w:t>
      </w:r>
      <w:proofErr w:type="spellEnd"/>
      <w:r w:rsidRPr="00F13F5A">
        <w:rPr>
          <w:rFonts w:cstheme="minorHAnsi"/>
          <w:lang w:val="en-US"/>
        </w:rPr>
        <w:t xml:space="preserve"> - 14" </w:t>
      </w:r>
      <w:r w:rsidR="00957B68">
        <w:rPr>
          <w:rFonts w:cstheme="minorHAnsi"/>
          <w:lang w:val="en-US"/>
        </w:rPr>
        <w:t xml:space="preserve">1920 x 1080 (Full HD) </w:t>
      </w:r>
      <w:r w:rsidRPr="00F13F5A">
        <w:rPr>
          <w:rFonts w:cstheme="minorHAnsi"/>
          <w:lang w:val="en-US"/>
        </w:rPr>
        <w:t>- Win 11 Pro 64 bits,</w:t>
      </w:r>
    </w:p>
    <w:p w:rsidR="008A654B" w:rsidRPr="00046DA9" w:rsidRDefault="008A654B" w:rsidP="008A654B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046DA9">
        <w:rPr>
          <w:rFonts w:cstheme="minorHAnsi"/>
        </w:rPr>
        <w:t xml:space="preserve"> </w:t>
      </w:r>
      <w:proofErr w:type="gramStart"/>
      <w:r w:rsidRPr="00F13F5A">
        <w:rPr>
          <w:rFonts w:cstheme="minorHAnsi"/>
        </w:rPr>
        <w:t>предустановленными</w:t>
      </w:r>
      <w:proofErr w:type="gramEnd"/>
      <w:r w:rsidRPr="00046DA9">
        <w:rPr>
          <w:rFonts w:cstheme="minorHAnsi"/>
        </w:rPr>
        <w:t xml:space="preserve"> </w:t>
      </w:r>
      <w:r w:rsidR="004A726F">
        <w:rPr>
          <w:rFonts w:cstheme="minorHAnsi"/>
        </w:rPr>
        <w:t>браузером</w:t>
      </w:r>
      <w:r w:rsidR="00046DA9" w:rsidRPr="00046DA9">
        <w:rPr>
          <w:rFonts w:cstheme="minorHAnsi"/>
        </w:rPr>
        <w:t xml:space="preserve">: </w:t>
      </w:r>
      <w:r w:rsidR="00046DA9">
        <w:rPr>
          <w:rFonts w:cstheme="minorHAnsi"/>
          <w:lang w:val="en-US"/>
        </w:rPr>
        <w:t>Google</w:t>
      </w:r>
      <w:r w:rsidR="00046DA9" w:rsidRPr="00046DA9">
        <w:rPr>
          <w:rFonts w:cstheme="minorHAnsi"/>
        </w:rPr>
        <w:t xml:space="preserve"> </w:t>
      </w:r>
      <w:r w:rsidR="00046DA9">
        <w:rPr>
          <w:rFonts w:cstheme="minorHAnsi"/>
          <w:lang w:val="en-US"/>
        </w:rPr>
        <w:t>Chrome</w:t>
      </w:r>
      <w:r w:rsidR="00F13F5A" w:rsidRPr="00046DA9">
        <w:rPr>
          <w:rFonts w:cstheme="minorHAnsi"/>
        </w:rPr>
        <w:t>;</w:t>
      </w:r>
    </w:p>
    <w:p w:rsidR="008A654B" w:rsidRPr="00046DA9" w:rsidRDefault="008A654B" w:rsidP="008A654B">
      <w:pPr>
        <w:pStyle w:val="a4"/>
        <w:rPr>
          <w:rFonts w:cstheme="minorHAnsi"/>
        </w:rPr>
      </w:pPr>
    </w:p>
    <w:p w:rsidR="00886373" w:rsidRPr="00F13F5A" w:rsidRDefault="008A654B" w:rsidP="00F13F5A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</w:t>
      </w:r>
      <w:r w:rsidR="00F13F5A" w:rsidRPr="00F13F5A">
        <w:rPr>
          <w:rFonts w:cstheme="minorHAnsi"/>
          <w:lang w:val="en-US"/>
        </w:rPr>
        <w:t>Apple MacBook Pro 13'' - M2 CPU 8</w:t>
      </w:r>
      <w:r w:rsidR="00F13F5A" w:rsidRPr="00F13F5A">
        <w:rPr>
          <w:rFonts w:cstheme="minorHAnsi"/>
          <w:lang w:val="uk-UA"/>
        </w:rPr>
        <w:t xml:space="preserve"> </w:t>
      </w:r>
      <w:r w:rsidR="00F13F5A" w:rsidRPr="00F13F5A">
        <w:rPr>
          <w:rFonts w:cstheme="minorHAnsi"/>
          <w:lang w:val="en-US"/>
        </w:rPr>
        <w:t xml:space="preserve">cores GPU 10 cores - 8 GB RAM -  </w:t>
      </w:r>
      <w:r w:rsidR="00F13F5A">
        <w:rPr>
          <w:rFonts w:cstheme="minorHAnsi"/>
          <w:lang w:val="en-US"/>
        </w:rPr>
        <w:t>256 GB</w:t>
      </w:r>
      <w:r w:rsidR="00F13F5A" w:rsidRPr="00F13F5A">
        <w:rPr>
          <w:rFonts w:cstheme="minorHAnsi"/>
          <w:lang w:val="en-US"/>
        </w:rPr>
        <w:t xml:space="preserve"> SSD -  </w:t>
      </w:r>
      <w:proofErr w:type="spellStart"/>
      <w:r w:rsidR="00F13F5A" w:rsidRPr="00F13F5A">
        <w:rPr>
          <w:rFonts w:cstheme="minorHAnsi"/>
          <w:lang w:val="en-US"/>
        </w:rPr>
        <w:t>macOS</w:t>
      </w:r>
      <w:proofErr w:type="spellEnd"/>
      <w:r w:rsidR="00F13F5A" w:rsidRPr="00F13F5A">
        <w:rPr>
          <w:rFonts w:cstheme="minorHAnsi"/>
          <w:lang w:val="en-US"/>
        </w:rPr>
        <w:t xml:space="preserve"> Monterey,</w:t>
      </w:r>
    </w:p>
    <w:p w:rsidR="00F13F5A" w:rsidRPr="00F13F5A" w:rsidRDefault="00F13F5A" w:rsidP="00F13F5A">
      <w:pPr>
        <w:pStyle w:val="a4"/>
        <w:rPr>
          <w:rFonts w:cstheme="minorHAnsi"/>
          <w:lang w:val="en-US"/>
        </w:rPr>
      </w:pPr>
      <w:r w:rsidRPr="00F13F5A">
        <w:rPr>
          <w:rFonts w:cstheme="minorHAnsi"/>
        </w:rPr>
        <w:t>с</w:t>
      </w:r>
      <w:r w:rsidRPr="00F13F5A">
        <w:rPr>
          <w:rFonts w:cstheme="minorHAnsi"/>
          <w:lang w:val="en-US"/>
        </w:rPr>
        <w:t xml:space="preserve"> </w:t>
      </w:r>
      <w:r w:rsidRPr="00F13F5A">
        <w:rPr>
          <w:rFonts w:cstheme="minorHAnsi"/>
        </w:rPr>
        <w:t>предустановленным</w:t>
      </w:r>
      <w:r w:rsidRPr="00F13F5A">
        <w:rPr>
          <w:rFonts w:cstheme="minorHAnsi"/>
          <w:lang w:val="en-US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F13F5A">
        <w:rPr>
          <w:rFonts w:cstheme="minorHAnsi"/>
          <w:lang w:val="en-US"/>
        </w:rPr>
        <w:t xml:space="preserve"> Safari;</w:t>
      </w:r>
    </w:p>
    <w:p w:rsidR="00F13F5A" w:rsidRPr="00F13F5A" w:rsidRDefault="00F13F5A" w:rsidP="00F13F5A">
      <w:pPr>
        <w:pStyle w:val="a4"/>
        <w:rPr>
          <w:rFonts w:cstheme="minorHAnsi"/>
          <w:lang w:val="en-US"/>
        </w:rPr>
      </w:pPr>
    </w:p>
    <w:p w:rsidR="00F13F5A" w:rsidRDefault="00F13F5A" w:rsidP="00F13F5A">
      <w:pPr>
        <w:pStyle w:val="a4"/>
        <w:numPr>
          <w:ilvl w:val="0"/>
          <w:numId w:val="2"/>
        </w:numPr>
        <w:rPr>
          <w:lang w:val="en-US"/>
        </w:rPr>
      </w:pPr>
      <w:r>
        <w:t>Ноутбук</w:t>
      </w:r>
      <w:r w:rsidRPr="00F13F5A">
        <w:rPr>
          <w:lang w:val="en-US"/>
        </w:rPr>
        <w:t xml:space="preserve"> </w:t>
      </w:r>
      <w:r>
        <w:rPr>
          <w:lang w:val="en-US"/>
        </w:rPr>
        <w:t xml:space="preserve">Dell Latitude E6230 - </w:t>
      </w:r>
      <w:r w:rsidRPr="00F13F5A">
        <w:rPr>
          <w:lang w:val="en-US"/>
        </w:rPr>
        <w:t>14</w:t>
      </w:r>
      <w:r>
        <w:rPr>
          <w:lang w:val="en-US"/>
        </w:rPr>
        <w:t xml:space="preserve">'' </w:t>
      </w:r>
      <w:r w:rsidRPr="00F13F5A">
        <w:rPr>
          <w:lang w:val="en-US"/>
        </w:rPr>
        <w:t xml:space="preserve">- Intel Core i5-3320M / 2.60 GHz - </w:t>
      </w:r>
      <w:r w:rsidRPr="00F13F5A">
        <w:rPr>
          <w:rFonts w:cstheme="minorHAnsi"/>
          <w:lang w:val="en-US"/>
        </w:rPr>
        <w:t xml:space="preserve">4 GB RAM </w:t>
      </w:r>
      <w:r w:rsidRPr="00F13F5A">
        <w:rPr>
          <w:lang w:val="en-US"/>
        </w:rPr>
        <w:t xml:space="preserve">- </w:t>
      </w:r>
      <w:r>
        <w:rPr>
          <w:lang w:val="en-US"/>
        </w:rPr>
        <w:t xml:space="preserve">240 GB </w:t>
      </w:r>
      <w:r w:rsidRPr="00F13F5A">
        <w:rPr>
          <w:lang w:val="en-US"/>
        </w:rPr>
        <w:t>S</w:t>
      </w:r>
      <w:r>
        <w:rPr>
          <w:lang w:val="en-US"/>
        </w:rPr>
        <w:t>SD</w:t>
      </w:r>
      <w:r w:rsidR="00957B68">
        <w:rPr>
          <w:lang w:val="en-US"/>
        </w:rPr>
        <w:t xml:space="preserve"> </w:t>
      </w:r>
      <w:r w:rsidR="00957B68" w:rsidRPr="00F13F5A">
        <w:rPr>
          <w:rFonts w:cstheme="minorHAnsi"/>
          <w:lang w:val="en-US"/>
        </w:rPr>
        <w:t>- 14" 1920 x 1080 (Full HD)</w:t>
      </w:r>
      <w:r w:rsidR="00957B68">
        <w:rPr>
          <w:rFonts w:cstheme="minorHAnsi"/>
          <w:lang w:val="en-US"/>
        </w:rPr>
        <w:t xml:space="preserve"> -</w:t>
      </w:r>
      <w:r w:rsidR="00957B68" w:rsidRPr="00F13F5A">
        <w:rPr>
          <w:rFonts w:cstheme="minorHAnsi"/>
          <w:lang w:val="en-US"/>
        </w:rPr>
        <w:t xml:space="preserve"> </w:t>
      </w:r>
      <w:r w:rsidRPr="00F13F5A">
        <w:rPr>
          <w:lang w:val="en-US"/>
        </w:rPr>
        <w:t xml:space="preserve">Ubuntu </w:t>
      </w:r>
      <w:r w:rsidR="00957B68">
        <w:rPr>
          <w:lang w:val="en-US"/>
        </w:rPr>
        <w:t>–</w:t>
      </w:r>
      <w:r w:rsidRPr="00F13F5A">
        <w:rPr>
          <w:lang w:val="en-US"/>
        </w:rPr>
        <w:t xml:space="preserve"> Linux</w:t>
      </w:r>
      <w:r w:rsidR="00957B68">
        <w:rPr>
          <w:lang w:val="en-US"/>
        </w:rPr>
        <w:t>,</w:t>
      </w:r>
    </w:p>
    <w:p w:rsidR="00957B68" w:rsidRPr="00B67757" w:rsidRDefault="00957B68" w:rsidP="00957B68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957B68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957B68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957B68">
        <w:rPr>
          <w:rFonts w:cstheme="minorHAnsi"/>
        </w:rPr>
        <w:t xml:space="preserve"> </w:t>
      </w:r>
      <w:proofErr w:type="spellStart"/>
      <w:r w:rsidRPr="00C264F8">
        <w:t>Mozilla</w:t>
      </w:r>
      <w:proofErr w:type="spellEnd"/>
      <w:r w:rsidRPr="00C264F8">
        <w:t xml:space="preserve"> </w:t>
      </w:r>
      <w:proofErr w:type="spellStart"/>
      <w:r w:rsidRPr="00C264F8">
        <w:t>Firefox</w:t>
      </w:r>
      <w:proofErr w:type="spellEnd"/>
      <w:r w:rsidRPr="00957B68">
        <w:rPr>
          <w:rFonts w:cstheme="minorHAnsi"/>
        </w:rPr>
        <w:t>.</w:t>
      </w:r>
    </w:p>
    <w:p w:rsidR="00957B68" w:rsidRPr="00B67757" w:rsidRDefault="00957B68" w:rsidP="00957B68">
      <w:pPr>
        <w:pStyle w:val="a4"/>
        <w:rPr>
          <w:rFonts w:cstheme="minorHAnsi"/>
        </w:rPr>
      </w:pPr>
    </w:p>
    <w:p w:rsidR="00957B68" w:rsidRPr="00B67757" w:rsidRDefault="00957B68" w:rsidP="00957B68">
      <w:pPr>
        <w:pStyle w:val="a4"/>
        <w:rPr>
          <w:rFonts w:cstheme="minorHAnsi"/>
        </w:rPr>
      </w:pPr>
    </w:p>
    <w:p w:rsidR="00957B68" w:rsidRPr="00B67757" w:rsidRDefault="007269EE" w:rsidP="00957B68">
      <w:pPr>
        <w:pStyle w:val="a4"/>
        <w:ind w:left="0"/>
        <w:rPr>
          <w:rFonts w:cstheme="minorHAnsi"/>
          <w:b/>
          <w:sz w:val="28"/>
          <w:szCs w:val="28"/>
          <w:u w:val="single"/>
        </w:rPr>
      </w:pPr>
      <w:r w:rsidRPr="00691066">
        <w:rPr>
          <w:rFonts w:cstheme="minorHAnsi"/>
          <w:b/>
          <w:sz w:val="28"/>
          <w:szCs w:val="28"/>
          <w:u w:val="single"/>
          <w:lang w:val="en-US"/>
        </w:rPr>
        <w:t>Responsibilities</w:t>
      </w:r>
    </w:p>
    <w:p w:rsidR="007269EE" w:rsidRPr="00B67757" w:rsidRDefault="007269EE" w:rsidP="00957B68">
      <w:pPr>
        <w:pStyle w:val="a4"/>
        <w:ind w:left="0"/>
        <w:rPr>
          <w:rFonts w:cstheme="minorHAnsi"/>
          <w:b/>
          <w:sz w:val="28"/>
          <w:szCs w:val="28"/>
        </w:rPr>
      </w:pPr>
    </w:p>
    <w:p w:rsidR="009A12E0" w:rsidRDefault="009A12E0" w:rsidP="00957B68">
      <w:pPr>
        <w:pStyle w:val="a4"/>
        <w:ind w:left="0"/>
        <w:rPr>
          <w:rFonts w:cstheme="minorHAnsi"/>
        </w:rPr>
      </w:pPr>
      <w:r>
        <w:rPr>
          <w:rFonts w:cstheme="minorHAnsi"/>
        </w:rPr>
        <w:t>З</w:t>
      </w:r>
      <w:r w:rsidRPr="009A12E0">
        <w:rPr>
          <w:rFonts w:cstheme="minorHAnsi"/>
        </w:rPr>
        <w:t xml:space="preserve">оны ответственности </w:t>
      </w:r>
      <w:r>
        <w:rPr>
          <w:rFonts w:cstheme="minorHAnsi"/>
        </w:rPr>
        <w:t xml:space="preserve">для </w:t>
      </w:r>
      <w:r w:rsidRPr="009A12E0">
        <w:rPr>
          <w:rFonts w:cstheme="minorHAnsi"/>
        </w:rPr>
        <w:t>каждого члена группы обеспечения качества</w:t>
      </w:r>
      <w:r>
        <w:rPr>
          <w:rFonts w:cstheme="minorHAnsi"/>
        </w:rPr>
        <w:t>:</w:t>
      </w:r>
    </w:p>
    <w:p w:rsidR="009A12E0" w:rsidRPr="009A12E0" w:rsidRDefault="009A12E0" w:rsidP="00957B68">
      <w:pPr>
        <w:pStyle w:val="a4"/>
        <w:ind w:left="0"/>
        <w:rPr>
          <w:rFonts w:cstheme="minorHAnsi"/>
        </w:rPr>
      </w:pPr>
    </w:p>
    <w:p w:rsidR="00C6552D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SRS</w:t>
      </w:r>
      <w:r>
        <w:rPr>
          <w:lang w:val="en-US"/>
        </w:rPr>
        <w:t xml:space="preserve"> – QA1;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proofErr w:type="spellStart"/>
      <w:r w:rsidRPr="00886373">
        <w:lastRenderedPageBreak/>
        <w:t>Requirements</w:t>
      </w:r>
      <w:proofErr w:type="spellEnd"/>
      <w:r>
        <w:rPr>
          <w:lang w:val="pl-PL"/>
        </w:rPr>
        <w:t xml:space="preserve"> – QA1;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FAC – QA1,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Test Plan – QA1,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Mind Map –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proofErr w:type="spellStart"/>
      <w:r>
        <w:t>Test</w:t>
      </w:r>
      <w:proofErr w:type="spellEnd"/>
      <w:r>
        <w:t xml:space="preserve"> </w:t>
      </w:r>
      <w:r>
        <w:rPr>
          <w:lang w:val="pl-PL"/>
        </w:rPr>
        <w:t>C</w:t>
      </w:r>
      <w:proofErr w:type="spellStart"/>
      <w:r w:rsidRPr="00886373">
        <w:t>ases</w:t>
      </w:r>
      <w:proofErr w:type="spellEnd"/>
      <w:r>
        <w:rPr>
          <w:lang w:val="pl-PL"/>
        </w:rPr>
        <w:t xml:space="preserve"> – QA2, QA3;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Check List – QA2, QA3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RTM – QA3;</w:t>
      </w:r>
    </w:p>
    <w:p w:rsidR="00C6552D" w:rsidRDefault="00046DA9" w:rsidP="00C6552D">
      <w:pPr>
        <w:pStyle w:val="a4"/>
        <w:numPr>
          <w:ilvl w:val="0"/>
          <w:numId w:val="1"/>
        </w:numPr>
      </w:pPr>
      <w:r>
        <w:rPr>
          <w:lang w:val="pl-PL"/>
        </w:rPr>
        <w:t>Bug report - QA2, QA3</w:t>
      </w:r>
      <w:r>
        <w:rPr>
          <w:lang w:val="uk-UA"/>
        </w:rPr>
        <w:t>;</w:t>
      </w:r>
    </w:p>
    <w:p w:rsidR="00046DA9" w:rsidRPr="00C6552D" w:rsidRDefault="00046DA9" w:rsidP="00046DA9">
      <w:pPr>
        <w:pStyle w:val="a4"/>
        <w:numPr>
          <w:ilvl w:val="0"/>
          <w:numId w:val="1"/>
        </w:numPr>
      </w:pPr>
      <w:r w:rsidRPr="00B67757">
        <w:rPr>
          <w:lang w:val="pl-PL"/>
        </w:rPr>
        <w:t>TestReport</w:t>
      </w:r>
      <w:r>
        <w:t xml:space="preserve"> – </w:t>
      </w:r>
      <w:r>
        <w:rPr>
          <w:lang w:val="pl-PL"/>
        </w:rPr>
        <w:t>QA</w:t>
      </w:r>
      <w:r>
        <w:rPr>
          <w:lang w:val="uk-UA"/>
        </w:rPr>
        <w:t>1</w:t>
      </w:r>
      <w:r>
        <w:rPr>
          <w:lang w:val="pl-PL"/>
        </w:rPr>
        <w:t>, QA2, QA3.</w:t>
      </w:r>
    </w:p>
    <w:p w:rsidR="009A12E0" w:rsidRDefault="009A12E0" w:rsidP="00C6552D"/>
    <w:p w:rsidR="0041768F" w:rsidRPr="00691066" w:rsidRDefault="0041768F" w:rsidP="00C6552D">
      <w:pPr>
        <w:rPr>
          <w:b/>
          <w:sz w:val="28"/>
          <w:szCs w:val="28"/>
          <w:u w:val="single"/>
          <w:lang w:val="uk-UA"/>
        </w:rPr>
      </w:pPr>
      <w:proofErr w:type="spellStart"/>
      <w:r w:rsidRPr="00691066">
        <w:rPr>
          <w:b/>
          <w:sz w:val="28"/>
          <w:szCs w:val="28"/>
          <w:u w:val="single"/>
        </w:rPr>
        <w:t>Work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plan</w:t>
      </w:r>
      <w:proofErr w:type="spellEnd"/>
    </w:p>
    <w:p w:rsidR="0041768F" w:rsidRDefault="0041768F" w:rsidP="00C6552D">
      <w:pPr>
        <w:rPr>
          <w:lang w:val="uk-UA"/>
        </w:rPr>
      </w:pPr>
      <w:proofErr w:type="spellStart"/>
      <w:r w:rsidRPr="0041768F">
        <w:rPr>
          <w:lang w:val="uk-UA"/>
        </w:rPr>
        <w:t>Последовательность</w:t>
      </w:r>
      <w:proofErr w:type="spellEnd"/>
      <w:r w:rsidRPr="0041768F">
        <w:rPr>
          <w:lang w:val="uk-UA"/>
        </w:rPr>
        <w:t xml:space="preserve"> </w:t>
      </w:r>
      <w:r w:rsidR="00BA6E81">
        <w:rPr>
          <w:lang w:val="uk-UA"/>
        </w:rPr>
        <w:t xml:space="preserve">и </w:t>
      </w:r>
      <w:proofErr w:type="spellStart"/>
      <w:r w:rsidR="00BA6E81">
        <w:rPr>
          <w:lang w:val="uk-UA"/>
        </w:rPr>
        <w:t>сроки</w:t>
      </w:r>
      <w:proofErr w:type="spellEnd"/>
      <w:r w:rsidR="00BA6E81">
        <w:rPr>
          <w:lang w:val="uk-UA"/>
        </w:rPr>
        <w:t xml:space="preserve"> </w:t>
      </w:r>
      <w:proofErr w:type="spellStart"/>
      <w:r w:rsidRPr="0041768F">
        <w:rPr>
          <w:lang w:val="uk-UA"/>
        </w:rPr>
        <w:t>проведения</w:t>
      </w:r>
      <w:proofErr w:type="spellEnd"/>
      <w:r w:rsidRPr="0041768F">
        <w:rPr>
          <w:lang w:val="uk-UA"/>
        </w:rPr>
        <w:t xml:space="preserve"> </w:t>
      </w:r>
      <w:proofErr w:type="spellStart"/>
      <w:r w:rsidRPr="0041768F">
        <w:rPr>
          <w:lang w:val="uk-UA"/>
        </w:rPr>
        <w:t>работ</w:t>
      </w:r>
      <w:proofErr w:type="spellEnd"/>
      <w:r w:rsidR="00BA6E81">
        <w:rPr>
          <w:lang w:val="uk-UA"/>
        </w:rPr>
        <w:t>:</w:t>
      </w:r>
    </w:p>
    <w:p w:rsidR="00BA6E81" w:rsidRPr="00886373" w:rsidRDefault="00BA6E81" w:rsidP="00BA6E81">
      <w:pPr>
        <w:pStyle w:val="a4"/>
        <w:numPr>
          <w:ilvl w:val="0"/>
          <w:numId w:val="1"/>
        </w:numPr>
      </w:pPr>
      <w:r w:rsidRPr="00BA6E81">
        <w:rPr>
          <w:lang w:val="pl-PL"/>
        </w:rPr>
        <w:t>Test Preparation</w:t>
      </w:r>
      <w:r>
        <w:rPr>
          <w:lang w:val="pl-PL"/>
        </w:rPr>
        <w:t>:  01.02.2023 – 31.03.2023;</w:t>
      </w:r>
    </w:p>
    <w:p w:rsidR="00BA6E81" w:rsidRPr="00886373" w:rsidRDefault="00BA6E81" w:rsidP="00BA6E81">
      <w:pPr>
        <w:pStyle w:val="a4"/>
        <w:numPr>
          <w:ilvl w:val="0"/>
          <w:numId w:val="1"/>
        </w:numPr>
      </w:pPr>
      <w:proofErr w:type="spellStart"/>
      <w:r w:rsidRPr="00BA6E81">
        <w:t>Testing</w:t>
      </w:r>
      <w:proofErr w:type="spellEnd"/>
      <w:r>
        <w:rPr>
          <w:lang w:val="pl-PL"/>
        </w:rPr>
        <w:t xml:space="preserve">:  </w:t>
      </w:r>
      <w:r w:rsidRPr="00BA6E81">
        <w:t>03.04.2023 – 28.04.2023</w:t>
      </w:r>
      <w:r>
        <w:rPr>
          <w:lang w:val="pl-PL"/>
        </w:rPr>
        <w:t>;</w:t>
      </w:r>
    </w:p>
    <w:p w:rsidR="0041768F" w:rsidRPr="00BA6E81" w:rsidRDefault="00BA6E81" w:rsidP="00C6552D">
      <w:pPr>
        <w:pStyle w:val="a4"/>
        <w:numPr>
          <w:ilvl w:val="0"/>
          <w:numId w:val="1"/>
        </w:numPr>
      </w:pPr>
      <w:proofErr w:type="spellStart"/>
      <w:r w:rsidRPr="00BA6E81">
        <w:rPr>
          <w:lang w:val="uk-UA"/>
        </w:rPr>
        <w:t>Test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Result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Analisys</w:t>
      </w:r>
      <w:proofErr w:type="spellEnd"/>
      <w:r w:rsidRPr="00BA6E81">
        <w:t>:</w:t>
      </w:r>
      <w:r>
        <w:rPr>
          <w:lang w:val="pl-PL"/>
        </w:rPr>
        <w:t xml:space="preserve">  </w:t>
      </w:r>
      <w:r w:rsidRPr="00BA6E81">
        <w:t>02.05.2023 – 15.05.2023</w:t>
      </w:r>
      <w:r>
        <w:rPr>
          <w:lang w:val="pl-PL"/>
        </w:rPr>
        <w:t>.</w:t>
      </w:r>
    </w:p>
    <w:p w:rsidR="00BA6E81" w:rsidRPr="00BA6E81" w:rsidRDefault="00BA6E81" w:rsidP="00BA6E81">
      <w:pPr>
        <w:pStyle w:val="a4"/>
      </w:pPr>
    </w:p>
    <w:p w:rsidR="009A12E0" w:rsidRPr="00691066" w:rsidRDefault="009A12E0" w:rsidP="00C6552D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Risks</w:t>
      </w:r>
    </w:p>
    <w:p w:rsidR="009A12E0" w:rsidRPr="009A12E0" w:rsidRDefault="009A12E0" w:rsidP="00C6552D">
      <w:r>
        <w:t>В ходе проведения тестирования существуют следующие риски:</w:t>
      </w:r>
    </w:p>
    <w:p w:rsidR="009A12E0" w:rsidRDefault="009A12E0" w:rsidP="009A12E0">
      <w:pPr>
        <w:pStyle w:val="a4"/>
        <w:numPr>
          <w:ilvl w:val="0"/>
          <w:numId w:val="1"/>
        </w:numPr>
      </w:pPr>
      <w:r w:rsidRPr="009A12E0">
        <w:t>Недостаток квалификации, подготовки и сотрудников;</w:t>
      </w:r>
    </w:p>
    <w:p w:rsidR="009A12E0" w:rsidRPr="00886373" w:rsidRDefault="009A12E0" w:rsidP="009A12E0">
      <w:pPr>
        <w:pStyle w:val="a4"/>
        <w:numPr>
          <w:ilvl w:val="0"/>
          <w:numId w:val="1"/>
        </w:numPr>
      </w:pPr>
      <w:r w:rsidRPr="009A12E0">
        <w:t>Личные проблемы сотрудников</w:t>
      </w:r>
      <w:r>
        <w:rPr>
          <w:lang w:val="pl-PL"/>
        </w:rPr>
        <w:t>;</w:t>
      </w:r>
    </w:p>
    <w:p w:rsidR="0041768F" w:rsidRPr="0041768F" w:rsidRDefault="0041768F" w:rsidP="0041768F">
      <w:pPr>
        <w:pStyle w:val="a4"/>
        <w:numPr>
          <w:ilvl w:val="0"/>
          <w:numId w:val="1"/>
        </w:numPr>
      </w:pPr>
      <w:r w:rsidRPr="0041768F">
        <w:t>Низкое качество проектирования, кода, конфигурационных и тестовых данных и</w:t>
      </w:r>
    </w:p>
    <w:p w:rsidR="009A12E0" w:rsidRPr="00886373" w:rsidRDefault="0041768F" w:rsidP="0041768F">
      <w:pPr>
        <w:pStyle w:val="a4"/>
        <w:numPr>
          <w:ilvl w:val="0"/>
          <w:numId w:val="1"/>
        </w:numPr>
      </w:pPr>
      <w:r w:rsidRPr="0041768F">
        <w:rPr>
          <w:lang w:val="pl-PL"/>
        </w:rPr>
        <w:t>тестов</w:t>
      </w:r>
      <w:r w:rsidR="009A12E0">
        <w:rPr>
          <w:lang w:val="pl-PL"/>
        </w:rPr>
        <w:t>;</w:t>
      </w:r>
    </w:p>
    <w:p w:rsidR="009A12E0" w:rsidRPr="00886373" w:rsidRDefault="0041768F" w:rsidP="009A12E0">
      <w:pPr>
        <w:pStyle w:val="a4"/>
        <w:numPr>
          <w:ilvl w:val="0"/>
          <w:numId w:val="1"/>
        </w:numPr>
      </w:pPr>
      <w:r>
        <w:t>Возможность отключения питания электросети в месте проведения тестирования</w:t>
      </w:r>
      <w:r w:rsidR="009A12E0" w:rsidRPr="0041768F">
        <w:t>;</w:t>
      </w:r>
    </w:p>
    <w:p w:rsidR="009A12E0" w:rsidRPr="00886373" w:rsidRDefault="0041768F" w:rsidP="0041768F">
      <w:pPr>
        <w:pStyle w:val="a4"/>
        <w:numPr>
          <w:ilvl w:val="0"/>
          <w:numId w:val="1"/>
        </w:numPr>
      </w:pPr>
      <w:r>
        <w:t>Поломка оборудования, на котором будет проводиться тестирование</w:t>
      </w:r>
      <w:r w:rsidR="009A12E0" w:rsidRPr="0041768F">
        <w:t>;</w:t>
      </w:r>
    </w:p>
    <w:p w:rsidR="009A12E0" w:rsidRDefault="0041768F" w:rsidP="0041768F">
      <w:pPr>
        <w:pStyle w:val="a4"/>
        <w:numPr>
          <w:ilvl w:val="0"/>
          <w:numId w:val="1"/>
        </w:numPr>
      </w:pPr>
      <w:r w:rsidRPr="0041768F">
        <w:t>Отказ третьей стороны</w:t>
      </w:r>
      <w:r>
        <w:t>.</w:t>
      </w:r>
    </w:p>
    <w:p w:rsidR="0041768F" w:rsidRDefault="0041768F" w:rsidP="00BA6E81"/>
    <w:p w:rsidR="00BA6E81" w:rsidRPr="00691066" w:rsidRDefault="00BA6E81" w:rsidP="00BA6E81">
      <w:pPr>
        <w:rPr>
          <w:b/>
          <w:sz w:val="28"/>
          <w:szCs w:val="28"/>
          <w:u w:val="single"/>
        </w:rPr>
      </w:pPr>
      <w:proofErr w:type="spellStart"/>
      <w:r w:rsidRPr="00691066">
        <w:rPr>
          <w:b/>
          <w:sz w:val="28"/>
          <w:szCs w:val="28"/>
          <w:u w:val="single"/>
        </w:rPr>
        <w:t>Test</w:t>
      </w:r>
      <w:proofErr w:type="spellEnd"/>
      <w:r w:rsidRPr="00691066">
        <w:rPr>
          <w:b/>
          <w:sz w:val="28"/>
          <w:szCs w:val="28"/>
          <w:u w:val="single"/>
        </w:rPr>
        <w:t xml:space="preserve"> </w:t>
      </w:r>
      <w:proofErr w:type="spellStart"/>
      <w:r w:rsidRPr="00691066">
        <w:rPr>
          <w:b/>
          <w:sz w:val="28"/>
          <w:szCs w:val="28"/>
          <w:u w:val="single"/>
        </w:rPr>
        <w:t>Result</w:t>
      </w:r>
      <w:proofErr w:type="spellEnd"/>
    </w:p>
    <w:p w:rsidR="00BA6E81" w:rsidRPr="00BA6E81" w:rsidRDefault="00691066" w:rsidP="00BA6E81">
      <w:r>
        <w:t>Рез</w:t>
      </w:r>
      <w:r w:rsidR="00C913E8">
        <w:t xml:space="preserve">ультаты проведения тестирования с подробным описанием багов </w:t>
      </w:r>
      <w:r>
        <w:t xml:space="preserve">должны быть отображены </w:t>
      </w:r>
      <w:r w:rsidR="00BA6E81" w:rsidRPr="00BA6E81">
        <w:t xml:space="preserve">в документе </w:t>
      </w:r>
      <w:r>
        <w:t>“</w:t>
      </w:r>
      <w:proofErr w:type="spellStart"/>
      <w:r>
        <w:t>Bug</w:t>
      </w:r>
      <w:proofErr w:type="spellEnd"/>
      <w:r>
        <w:t xml:space="preserve"> </w:t>
      </w:r>
      <w:proofErr w:type="spellStart"/>
      <w:r>
        <w:t>Report</w:t>
      </w:r>
      <w:proofErr w:type="spellEnd"/>
      <w:r w:rsidR="00BA6E81" w:rsidRPr="00BA6E81">
        <w:t>”.</w:t>
      </w:r>
    </w:p>
    <w:p w:rsidR="00BE7ADA" w:rsidRPr="00957B68" w:rsidRDefault="00BE7ADA" w:rsidP="00BE7ADA">
      <w:pPr>
        <w:pStyle w:val="a4"/>
        <w:ind w:left="0"/>
      </w:pPr>
    </w:p>
    <w:sectPr w:rsidR="00BE7ADA" w:rsidRPr="0095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2387D"/>
    <w:multiLevelType w:val="hybridMultilevel"/>
    <w:tmpl w:val="BC1AA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B0"/>
    <w:rsid w:val="00046DA9"/>
    <w:rsid w:val="001636F4"/>
    <w:rsid w:val="0034113E"/>
    <w:rsid w:val="00405EDB"/>
    <w:rsid w:val="0041768F"/>
    <w:rsid w:val="004251B0"/>
    <w:rsid w:val="004A726F"/>
    <w:rsid w:val="00524262"/>
    <w:rsid w:val="00691066"/>
    <w:rsid w:val="007269EE"/>
    <w:rsid w:val="00733E5F"/>
    <w:rsid w:val="007404F8"/>
    <w:rsid w:val="007555DD"/>
    <w:rsid w:val="00886373"/>
    <w:rsid w:val="008A654B"/>
    <w:rsid w:val="008E40A3"/>
    <w:rsid w:val="00957B68"/>
    <w:rsid w:val="00997913"/>
    <w:rsid w:val="009A12E0"/>
    <w:rsid w:val="00A804EB"/>
    <w:rsid w:val="00B67757"/>
    <w:rsid w:val="00BA6E81"/>
    <w:rsid w:val="00BE7ADA"/>
    <w:rsid w:val="00C264F8"/>
    <w:rsid w:val="00C6552D"/>
    <w:rsid w:val="00C913E8"/>
    <w:rsid w:val="00D95970"/>
    <w:rsid w:val="00E06D41"/>
    <w:rsid w:val="00F13F5A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5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ts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2023-03-20T08:27:00Z</dcterms:created>
  <dcterms:modified xsi:type="dcterms:W3CDTF">2023-03-29T23:23:00Z</dcterms:modified>
</cp:coreProperties>
</file>