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E2744" w14:textId="77777777" w:rsidR="00F635A9" w:rsidRDefault="00F635A9" w:rsidP="00F635A9">
      <w:pPr>
        <w:jc w:val="center"/>
        <w:rPr>
          <w:noProof/>
        </w:rPr>
      </w:pPr>
    </w:p>
    <w:p w14:paraId="0CC412AE" w14:textId="77777777" w:rsidR="00F635A9" w:rsidRDefault="00F635A9" w:rsidP="00F635A9">
      <w:pPr>
        <w:jc w:val="center"/>
        <w:rPr>
          <w:noProof/>
        </w:rPr>
      </w:pPr>
    </w:p>
    <w:p w14:paraId="7204FD44" w14:textId="77777777" w:rsidR="00F635A9" w:rsidRDefault="00F635A9" w:rsidP="00F635A9">
      <w:pPr>
        <w:jc w:val="center"/>
        <w:rPr>
          <w:noProof/>
        </w:rPr>
      </w:pPr>
    </w:p>
    <w:p w14:paraId="5A4D582A" w14:textId="77777777" w:rsidR="00F635A9" w:rsidRDefault="00F635A9" w:rsidP="00F635A9">
      <w:pPr>
        <w:jc w:val="center"/>
        <w:rPr>
          <w:noProof/>
        </w:rPr>
      </w:pPr>
    </w:p>
    <w:p w14:paraId="725D2C6E" w14:textId="77777777" w:rsidR="00F635A9" w:rsidRDefault="00F635A9" w:rsidP="00F635A9">
      <w:pPr>
        <w:jc w:val="center"/>
        <w:rPr>
          <w:noProof/>
        </w:rPr>
      </w:pPr>
    </w:p>
    <w:p w14:paraId="3D6499F9" w14:textId="77777777" w:rsidR="00F635A9" w:rsidRDefault="00F635A9" w:rsidP="00F635A9">
      <w:pPr>
        <w:jc w:val="center"/>
        <w:rPr>
          <w:noProof/>
        </w:rPr>
      </w:pPr>
    </w:p>
    <w:p w14:paraId="0F870C63" w14:textId="77777777" w:rsidR="00F635A9" w:rsidRDefault="00F635A9" w:rsidP="00F635A9">
      <w:pPr>
        <w:jc w:val="center"/>
        <w:rPr>
          <w:noProof/>
        </w:rPr>
      </w:pPr>
    </w:p>
    <w:p w14:paraId="63F42ABD" w14:textId="77777777" w:rsidR="00F635A9" w:rsidRDefault="00F635A9" w:rsidP="00F635A9">
      <w:pPr>
        <w:jc w:val="center"/>
        <w:rPr>
          <w:noProof/>
        </w:rPr>
      </w:pPr>
    </w:p>
    <w:p w14:paraId="2A67E9C2" w14:textId="77777777" w:rsidR="00F635A9" w:rsidRDefault="00F635A9" w:rsidP="00F635A9">
      <w:pPr>
        <w:jc w:val="center"/>
        <w:rPr>
          <w:noProof/>
        </w:rPr>
      </w:pPr>
    </w:p>
    <w:p w14:paraId="0A197792" w14:textId="77777777" w:rsidR="00F635A9" w:rsidRDefault="00F635A9" w:rsidP="00F635A9">
      <w:pPr>
        <w:pBdr>
          <w:bottom w:val="double" w:sz="6" w:space="1" w:color="auto"/>
        </w:pBdr>
        <w:jc w:val="center"/>
        <w:rPr>
          <w:noProof/>
        </w:rPr>
      </w:pPr>
    </w:p>
    <w:p w14:paraId="07A5FE99" w14:textId="33E70B6F" w:rsidR="00F635A9" w:rsidRPr="00F635A9" w:rsidRDefault="00F635A9" w:rsidP="00F635A9">
      <w:pPr>
        <w:jc w:val="center"/>
        <w:rPr>
          <w:noProof/>
          <w:sz w:val="40"/>
          <w:szCs w:val="40"/>
        </w:rPr>
      </w:pPr>
      <w:r w:rsidRPr="00F635A9">
        <w:rPr>
          <w:noProof/>
          <w:sz w:val="40"/>
          <w:szCs w:val="40"/>
        </w:rPr>
        <w:t xml:space="preserve">Lab </w:t>
      </w:r>
      <w:r w:rsidR="00586463">
        <w:rPr>
          <w:noProof/>
          <w:sz w:val="40"/>
          <w:szCs w:val="40"/>
        </w:rPr>
        <w:t>9</w:t>
      </w:r>
      <w:r w:rsidRPr="00F635A9">
        <w:rPr>
          <w:noProof/>
          <w:sz w:val="40"/>
          <w:szCs w:val="40"/>
        </w:rPr>
        <w:t xml:space="preserve"> – </w:t>
      </w:r>
      <w:r w:rsidR="00FE1019">
        <w:rPr>
          <w:noProof/>
          <w:sz w:val="40"/>
          <w:szCs w:val="40"/>
        </w:rPr>
        <w:t>Interrupt Driven Output</w:t>
      </w:r>
    </w:p>
    <w:p w14:paraId="1C87E90B" w14:textId="5E789610" w:rsidR="00F635A9" w:rsidRPr="00F635A9" w:rsidRDefault="00F635A9" w:rsidP="00F635A9">
      <w:pPr>
        <w:pBdr>
          <w:bottom w:val="double" w:sz="6" w:space="1" w:color="auto"/>
        </w:pBdr>
        <w:jc w:val="center"/>
        <w:rPr>
          <w:noProof/>
          <w:sz w:val="32"/>
          <w:szCs w:val="32"/>
        </w:rPr>
      </w:pPr>
      <w:r w:rsidRPr="00F635A9">
        <w:rPr>
          <w:noProof/>
          <w:sz w:val="32"/>
          <w:szCs w:val="32"/>
        </w:rPr>
        <w:t>Matthew Romleski</w:t>
      </w:r>
      <w:r w:rsidRPr="00F635A9">
        <w:rPr>
          <w:noProof/>
          <w:sz w:val="32"/>
          <w:szCs w:val="32"/>
        </w:rPr>
        <w:br/>
        <w:t>Jayson Treml</w:t>
      </w:r>
      <w:r w:rsidRPr="00F635A9">
        <w:rPr>
          <w:noProof/>
          <w:sz w:val="32"/>
          <w:szCs w:val="32"/>
        </w:rPr>
        <w:br w:type="page"/>
      </w:r>
    </w:p>
    <w:p w14:paraId="48D53567" w14:textId="399292A0" w:rsidR="001E4E91" w:rsidRDefault="008E615A" w:rsidP="001E4E91">
      <w:pPr>
        <w:ind w:firstLine="720"/>
        <w:rPr>
          <w:sz w:val="24"/>
          <w:szCs w:val="24"/>
        </w:rPr>
      </w:pPr>
      <w:r w:rsidRPr="00C5514E">
        <w:rPr>
          <w:noProof/>
          <w:sz w:val="24"/>
          <w:szCs w:val="24"/>
        </w:rPr>
        <w:lastRenderedPageBreak/>
        <w:t xml:space="preserve">For this lab the goal was to </w:t>
      </w:r>
      <w:r w:rsidR="001E4E91">
        <w:rPr>
          <w:sz w:val="24"/>
          <w:szCs w:val="24"/>
        </w:rPr>
        <w:t>toggle</w:t>
      </w:r>
      <w:r w:rsidR="00367E18">
        <w:rPr>
          <w:sz w:val="24"/>
          <w:szCs w:val="24"/>
        </w:rPr>
        <w:t xml:space="preserve"> an LED built into</w:t>
      </w:r>
      <w:r w:rsidR="00307F56" w:rsidRPr="00C5514E">
        <w:rPr>
          <w:sz w:val="24"/>
          <w:szCs w:val="24"/>
        </w:rPr>
        <w:t xml:space="preserve"> the</w:t>
      </w:r>
      <w:r w:rsidRPr="00C5514E">
        <w:rPr>
          <w:sz w:val="24"/>
          <w:szCs w:val="24"/>
        </w:rPr>
        <w:t xml:space="preserve"> XMEGA-A1U</w:t>
      </w:r>
      <w:r w:rsidR="00307F56" w:rsidRPr="00C5514E">
        <w:rPr>
          <w:sz w:val="24"/>
          <w:szCs w:val="24"/>
        </w:rPr>
        <w:t xml:space="preserve"> board </w:t>
      </w:r>
      <w:r w:rsidR="001E4E91">
        <w:rPr>
          <w:sz w:val="24"/>
          <w:szCs w:val="24"/>
        </w:rPr>
        <w:t xml:space="preserve">in response to an interrupt </w:t>
      </w:r>
      <w:r w:rsidR="00307F56" w:rsidRPr="00C5514E">
        <w:rPr>
          <w:sz w:val="24"/>
          <w:szCs w:val="24"/>
        </w:rPr>
        <w:t xml:space="preserve">provided </w:t>
      </w:r>
      <w:r w:rsidR="001E4E91">
        <w:rPr>
          <w:sz w:val="24"/>
          <w:szCs w:val="24"/>
        </w:rPr>
        <w:t>by a button on Port C pin 3</w:t>
      </w:r>
      <w:r w:rsidR="00307F56" w:rsidRPr="00C5514E">
        <w:rPr>
          <w:sz w:val="24"/>
          <w:szCs w:val="24"/>
        </w:rPr>
        <w:t>.</w:t>
      </w:r>
      <w:r w:rsidR="001E4E91">
        <w:rPr>
          <w:sz w:val="24"/>
          <w:szCs w:val="24"/>
        </w:rPr>
        <w:t xml:space="preserve"> As outlined in the lab assignment, the program needed to have the following aspects:</w:t>
      </w:r>
    </w:p>
    <w:p w14:paraId="7ED97A4F" w14:textId="0676D8D4" w:rsidR="00307F56" w:rsidRDefault="001E4E91" w:rsidP="001E4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Utilize the stack pointer (due to the auto push &amp; pop that is done when an interrupt occurs &amp; finishes).</w:t>
      </w:r>
    </w:p>
    <w:p w14:paraId="1868F238" w14:textId="2724B717" w:rsidR="001E4E91" w:rsidRDefault="001E4E91" w:rsidP="001E4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Have PQ3 set for output (this is the built-in port for the LED).</w:t>
      </w:r>
    </w:p>
    <w:p w14:paraId="4690A4CD" w14:textId="45590C85" w:rsidR="001E4E91" w:rsidRDefault="001E4E91" w:rsidP="001E4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Have PC3 set for input on rising edge w/ INT0 configured and set to high priority.</w:t>
      </w:r>
    </w:p>
    <w:p w14:paraId="04422356" w14:textId="0DA4ACA0" w:rsidR="001E4E91" w:rsidRDefault="001E4E91" w:rsidP="001E4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Setup the interrupt table with the proper vector for the ISR.</w:t>
      </w:r>
    </w:p>
    <w:p w14:paraId="017F3718" w14:textId="49F0359E" w:rsidR="001E4E91" w:rsidRDefault="001E4E91" w:rsidP="001E4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Enable interrupts globally.</w:t>
      </w:r>
    </w:p>
    <w:p w14:paraId="1F45CA6A" w14:textId="363CC92E" w:rsidR="001E4E91" w:rsidRPr="001E4E91" w:rsidRDefault="001E4E91" w:rsidP="001E4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Loop forever through a dummy loop which just feeds data to </w:t>
      </w:r>
      <w:r w:rsidR="00BD5A78">
        <w:rPr>
          <w:sz w:val="24"/>
          <w:szCs w:val="24"/>
        </w:rPr>
        <w:t>PORTQ_OUT</w:t>
      </w:r>
      <w:r>
        <w:rPr>
          <w:sz w:val="24"/>
          <w:szCs w:val="24"/>
        </w:rPr>
        <w:t>.</w:t>
      </w:r>
    </w:p>
    <w:p w14:paraId="08DD7F67" w14:textId="4932CDA8" w:rsidR="00D75F8A" w:rsidRDefault="001C3645" w:rsidP="00307F5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To solve this, the program just needed to be coded in accordance to the requirements listed. </w:t>
      </w:r>
      <w:r w:rsidR="002B0035">
        <w:rPr>
          <w:sz w:val="24"/>
          <w:szCs w:val="24"/>
        </w:rPr>
        <w:t xml:space="preserve">Steps 1, 2, and the beginning of 3 were completed as has been done in previous labs. To configure INT0, set priority </w:t>
      </w:r>
      <w:r w:rsidR="002B0035">
        <w:rPr>
          <w:sz w:val="24"/>
          <w:szCs w:val="24"/>
        </w:rPr>
        <w:t>(</w:t>
      </w:r>
      <w:proofErr w:type="gramStart"/>
      <w:r w:rsidR="002B0035">
        <w:rPr>
          <w:sz w:val="24"/>
          <w:szCs w:val="24"/>
        </w:rPr>
        <w:t>3 part</w:t>
      </w:r>
      <w:proofErr w:type="gramEnd"/>
      <w:r w:rsidR="002B0035">
        <w:rPr>
          <w:sz w:val="24"/>
          <w:szCs w:val="24"/>
        </w:rPr>
        <w:t xml:space="preserve"> b)</w:t>
      </w:r>
      <w:r w:rsidR="002B0035">
        <w:rPr>
          <w:sz w:val="24"/>
          <w:szCs w:val="24"/>
        </w:rPr>
        <w:t xml:space="preserve">, and enable interrupts (5), the necessary commands could be found by reviewing the slides for the lecture on interrupts. </w:t>
      </w:r>
      <w:r w:rsidR="004C09C9">
        <w:rPr>
          <w:sz w:val="24"/>
          <w:szCs w:val="24"/>
        </w:rPr>
        <w:t>Alternatively, they could have been found in the datasheet for our processor provided on the official ATMEL website.</w:t>
      </w:r>
    </w:p>
    <w:p w14:paraId="21BE30EB" w14:textId="3A7BC50E" w:rsidR="008E615A" w:rsidRDefault="00607170" w:rsidP="00307F56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When setting up the</w:t>
      </w:r>
      <w:r w:rsidR="002B0035">
        <w:rPr>
          <w:sz w:val="24"/>
          <w:szCs w:val="24"/>
        </w:rPr>
        <w:t xml:space="preserve"> interrupt vector (4), it was written essentially the same way as a subroutine except </w:t>
      </w:r>
      <w:r w:rsidR="00D75F8A">
        <w:rPr>
          <w:sz w:val="24"/>
          <w:szCs w:val="24"/>
        </w:rPr>
        <w:t xml:space="preserve">the final line (which is usually RET) </w:t>
      </w:r>
      <w:r>
        <w:rPr>
          <w:sz w:val="24"/>
          <w:szCs w:val="24"/>
        </w:rPr>
        <w:t>wa</w:t>
      </w:r>
      <w:r w:rsidR="00D75F8A">
        <w:rPr>
          <w:sz w:val="24"/>
          <w:szCs w:val="24"/>
        </w:rPr>
        <w:t xml:space="preserve">s replaced with RETI. Then, the vector is fed to the interrupt table using .org and the interrupt that </w:t>
      </w:r>
      <w:r w:rsidR="00023419">
        <w:rPr>
          <w:sz w:val="24"/>
          <w:szCs w:val="24"/>
        </w:rPr>
        <w:t xml:space="preserve">this vector should be associated with </w:t>
      </w:r>
      <w:r w:rsidR="00D75F8A">
        <w:rPr>
          <w:sz w:val="24"/>
          <w:szCs w:val="24"/>
        </w:rPr>
        <w:t>(in this case, PORTC_INT0_vect).</w:t>
      </w:r>
    </w:p>
    <w:p w14:paraId="7EB22B1F" w14:textId="4B2EC650" w:rsidR="00D84188" w:rsidRDefault="00D84188" w:rsidP="00D84188">
      <w:pPr>
        <w:ind w:firstLine="720"/>
        <w:rPr>
          <w:noProof/>
          <w:sz w:val="24"/>
          <w:szCs w:val="24"/>
          <w:lang w:eastAsia="en-US"/>
        </w:rPr>
      </w:pPr>
      <w:r w:rsidRPr="00C5514E">
        <w:rPr>
          <w:noProof/>
          <w:sz w:val="24"/>
          <w:szCs w:val="24"/>
          <w:lang w:eastAsia="en-US"/>
        </w:rPr>
        <w:t>In conclusion, we lea</w:t>
      </w:r>
      <w:r>
        <w:rPr>
          <w:noProof/>
          <w:sz w:val="24"/>
          <w:szCs w:val="24"/>
          <w:lang w:eastAsia="en-US"/>
        </w:rPr>
        <w:t>rned how to write interrupt vectors and implement them into the interrupt table so that</w:t>
      </w:r>
      <w:r w:rsidR="004373E7">
        <w:rPr>
          <w:noProof/>
          <w:sz w:val="24"/>
          <w:szCs w:val="24"/>
          <w:lang w:eastAsia="en-US"/>
        </w:rPr>
        <w:t xml:space="preserve"> </w:t>
      </w:r>
      <w:r w:rsidR="009479FD">
        <w:rPr>
          <w:noProof/>
          <w:sz w:val="24"/>
          <w:szCs w:val="24"/>
          <w:lang w:eastAsia="en-US"/>
        </w:rPr>
        <w:t>when an interrupt is triggered (when the button is pressed), the system moves from the task it’s currently working on (the loop) to deal with the interrupt.</w:t>
      </w:r>
    </w:p>
    <w:p w14:paraId="5C7ABDC8" w14:textId="5EEAEE71" w:rsidR="004D573F" w:rsidRPr="00C5514E" w:rsidRDefault="004D573F" w:rsidP="00D8418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convenient viewing, you can find the program </w:t>
      </w:r>
      <w:r w:rsidR="002E0451">
        <w:rPr>
          <w:sz w:val="24"/>
          <w:szCs w:val="24"/>
        </w:rPr>
        <w:t xml:space="preserve">coded during the lab </w:t>
      </w:r>
      <w:r>
        <w:rPr>
          <w:sz w:val="24"/>
          <w:szCs w:val="24"/>
        </w:rPr>
        <w:t>appended to this report.</w:t>
      </w:r>
    </w:p>
    <w:p w14:paraId="12FC9378" w14:textId="77777777" w:rsidR="00D84188" w:rsidRPr="002B0035" w:rsidRDefault="00D84188" w:rsidP="00307F56">
      <w:pPr>
        <w:ind w:firstLine="720"/>
        <w:rPr>
          <w:rFonts w:ascii="Microsoft Uighur" w:hAnsi="Microsoft Uighur" w:cs="Microsoft Uighur"/>
          <w:sz w:val="24"/>
          <w:szCs w:val="24"/>
        </w:rPr>
      </w:pPr>
    </w:p>
    <w:p w14:paraId="56154DA2" w14:textId="7933BF24" w:rsidR="00307F56" w:rsidRPr="00C5514E" w:rsidRDefault="00307F56" w:rsidP="00307F56">
      <w:pPr>
        <w:ind w:firstLine="720"/>
        <w:rPr>
          <w:noProof/>
          <w:sz w:val="24"/>
          <w:szCs w:val="24"/>
          <w:lang w:eastAsia="en-US"/>
        </w:rPr>
      </w:pPr>
      <w:r w:rsidRPr="00C5514E">
        <w:rPr>
          <w:sz w:val="24"/>
          <w:szCs w:val="24"/>
        </w:rPr>
        <w:lastRenderedPageBreak/>
        <w:t>Here is the resulting program</w:t>
      </w:r>
      <w:r w:rsidR="001C3645">
        <w:rPr>
          <w:sz w:val="24"/>
          <w:szCs w:val="24"/>
        </w:rPr>
        <w:t xml:space="preserve"> which was </w:t>
      </w:r>
      <w:r w:rsidR="007C0035">
        <w:rPr>
          <w:sz w:val="24"/>
          <w:szCs w:val="24"/>
        </w:rPr>
        <w:t>coded</w:t>
      </w:r>
      <w:bookmarkStart w:id="0" w:name="_GoBack"/>
      <w:bookmarkEnd w:id="0"/>
      <w:r w:rsidR="001C3645">
        <w:rPr>
          <w:sz w:val="24"/>
          <w:szCs w:val="24"/>
        </w:rPr>
        <w:t xml:space="preserve"> during the lab period:</w:t>
      </w:r>
      <w:r w:rsidR="00D84188" w:rsidRPr="00D84188">
        <w:rPr>
          <w:noProof/>
        </w:rPr>
        <w:t xml:space="preserve"> </w:t>
      </w:r>
      <w:r w:rsidR="00D84188">
        <w:rPr>
          <w:noProof/>
        </w:rPr>
        <w:drawing>
          <wp:inline distT="0" distB="0" distL="0" distR="0" wp14:anchorId="45FB9E9B" wp14:editId="57C89A1B">
            <wp:extent cx="4014216" cy="405993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405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188">
        <w:rPr>
          <w:noProof/>
        </w:rPr>
        <w:br/>
      </w:r>
      <w:r w:rsidR="00D84188">
        <w:rPr>
          <w:noProof/>
        </w:rPr>
        <w:drawing>
          <wp:inline distT="0" distB="0" distL="0" distR="0" wp14:anchorId="57E25415" wp14:editId="62F3198E">
            <wp:extent cx="4315968" cy="326440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968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F56" w:rsidRPr="00C5514E" w:rsidSect="00F635A9">
      <w:headerReference w:type="default" r:id="rId10"/>
      <w:pgSz w:w="12240" w:h="15840"/>
      <w:pgMar w:top="1985" w:right="1701" w:bottom="170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4EFFB" w14:textId="77777777" w:rsidR="00D77FDD" w:rsidRDefault="00D77FDD" w:rsidP="006B3736">
      <w:pPr>
        <w:spacing w:after="0" w:line="240" w:lineRule="auto"/>
      </w:pPr>
      <w:r>
        <w:separator/>
      </w:r>
    </w:p>
  </w:endnote>
  <w:endnote w:type="continuationSeparator" w:id="0">
    <w:p w14:paraId="43731C86" w14:textId="77777777" w:rsidR="00D77FDD" w:rsidRDefault="00D77FDD" w:rsidP="006B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ECA67" w14:textId="77777777" w:rsidR="00D77FDD" w:rsidRDefault="00D77FDD" w:rsidP="006B3736">
      <w:pPr>
        <w:spacing w:after="0" w:line="240" w:lineRule="auto"/>
      </w:pPr>
      <w:r>
        <w:separator/>
      </w:r>
    </w:p>
  </w:footnote>
  <w:footnote w:type="continuationSeparator" w:id="0">
    <w:p w14:paraId="5701F5C1" w14:textId="77777777" w:rsidR="00D77FDD" w:rsidRDefault="00D77FDD" w:rsidP="006B3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C073" w14:textId="6A885525" w:rsidR="006B3736" w:rsidRDefault="006B3736" w:rsidP="006B3736">
    <w:pPr>
      <w:pStyle w:val="Header"/>
      <w:jc w:val="right"/>
    </w:pPr>
    <w:r>
      <w:t>Matthew Romleski</w:t>
    </w:r>
  </w:p>
  <w:p w14:paraId="0B376109" w14:textId="32A8C177" w:rsidR="008E615A" w:rsidRDefault="008E615A" w:rsidP="006B3736">
    <w:pPr>
      <w:pStyle w:val="Header"/>
      <w:jc w:val="right"/>
    </w:pPr>
    <w:r>
      <w:t xml:space="preserve">Jayson </w:t>
    </w:r>
    <w:proofErr w:type="spellStart"/>
    <w:r>
      <w:t>Treml</w:t>
    </w:r>
    <w:proofErr w:type="spellEnd"/>
  </w:p>
  <w:p w14:paraId="0A823FF2" w14:textId="33545236" w:rsidR="00DD2F37" w:rsidRDefault="00DD2F37" w:rsidP="006B3736">
    <w:pPr>
      <w:pStyle w:val="Header"/>
      <w:jc w:val="right"/>
    </w:pPr>
    <w:r>
      <w:t>Lab Report #</w:t>
    </w:r>
    <w:r w:rsidR="00CC39E9">
      <w:t>9</w:t>
    </w:r>
  </w:p>
  <w:p w14:paraId="0CFCA81B" w14:textId="32CDF1B0" w:rsidR="00DD2F37" w:rsidRDefault="00DD2F37" w:rsidP="006B3736">
    <w:pPr>
      <w:pStyle w:val="Header"/>
      <w:jc w:val="right"/>
    </w:pPr>
    <w:r>
      <w:t>EE 235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E47C3"/>
    <w:multiLevelType w:val="hybridMultilevel"/>
    <w:tmpl w:val="7B981B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58335A"/>
    <w:multiLevelType w:val="hybridMultilevel"/>
    <w:tmpl w:val="6D28F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111F0"/>
    <w:multiLevelType w:val="hybridMultilevel"/>
    <w:tmpl w:val="AC944C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736"/>
    <w:rsid w:val="00023419"/>
    <w:rsid w:val="000446F8"/>
    <w:rsid w:val="000607C0"/>
    <w:rsid w:val="0008699E"/>
    <w:rsid w:val="000B0C57"/>
    <w:rsid w:val="001C3645"/>
    <w:rsid w:val="001E4E91"/>
    <w:rsid w:val="0022093A"/>
    <w:rsid w:val="00236EF1"/>
    <w:rsid w:val="00273749"/>
    <w:rsid w:val="0028651C"/>
    <w:rsid w:val="002B0035"/>
    <w:rsid w:val="002E0451"/>
    <w:rsid w:val="00307F56"/>
    <w:rsid w:val="00367E18"/>
    <w:rsid w:val="00386964"/>
    <w:rsid w:val="00403420"/>
    <w:rsid w:val="004317B9"/>
    <w:rsid w:val="00436FEA"/>
    <w:rsid w:val="004373E7"/>
    <w:rsid w:val="004658E9"/>
    <w:rsid w:val="004C09C9"/>
    <w:rsid w:val="004D573F"/>
    <w:rsid w:val="00584F88"/>
    <w:rsid w:val="00586463"/>
    <w:rsid w:val="005F19C4"/>
    <w:rsid w:val="005F676B"/>
    <w:rsid w:val="00607170"/>
    <w:rsid w:val="00607B98"/>
    <w:rsid w:val="006129AE"/>
    <w:rsid w:val="00646425"/>
    <w:rsid w:val="006546C2"/>
    <w:rsid w:val="0068598A"/>
    <w:rsid w:val="00685C6B"/>
    <w:rsid w:val="006B3736"/>
    <w:rsid w:val="006F6072"/>
    <w:rsid w:val="00714913"/>
    <w:rsid w:val="00723B55"/>
    <w:rsid w:val="007B19BD"/>
    <w:rsid w:val="007C0035"/>
    <w:rsid w:val="007C3150"/>
    <w:rsid w:val="007C7B15"/>
    <w:rsid w:val="007D44ED"/>
    <w:rsid w:val="007E43ED"/>
    <w:rsid w:val="007F7469"/>
    <w:rsid w:val="008A23C3"/>
    <w:rsid w:val="008E1800"/>
    <w:rsid w:val="008E615A"/>
    <w:rsid w:val="009204C8"/>
    <w:rsid w:val="009479FD"/>
    <w:rsid w:val="00973A19"/>
    <w:rsid w:val="009B1A8E"/>
    <w:rsid w:val="009E35F2"/>
    <w:rsid w:val="00A3476C"/>
    <w:rsid w:val="00A54929"/>
    <w:rsid w:val="00A816C8"/>
    <w:rsid w:val="00B41DE8"/>
    <w:rsid w:val="00B45379"/>
    <w:rsid w:val="00B900D2"/>
    <w:rsid w:val="00BC7DA1"/>
    <w:rsid w:val="00BD5A78"/>
    <w:rsid w:val="00C5514E"/>
    <w:rsid w:val="00C609DE"/>
    <w:rsid w:val="00CB45E3"/>
    <w:rsid w:val="00CC39E9"/>
    <w:rsid w:val="00CF236B"/>
    <w:rsid w:val="00D75F8A"/>
    <w:rsid w:val="00D77FDD"/>
    <w:rsid w:val="00D84188"/>
    <w:rsid w:val="00DA7068"/>
    <w:rsid w:val="00DD2F37"/>
    <w:rsid w:val="00DD727C"/>
    <w:rsid w:val="00E53AA4"/>
    <w:rsid w:val="00EA4C1D"/>
    <w:rsid w:val="00EB17A4"/>
    <w:rsid w:val="00EB3392"/>
    <w:rsid w:val="00EB6448"/>
    <w:rsid w:val="00F635A9"/>
    <w:rsid w:val="00F93845"/>
    <w:rsid w:val="00FC00ED"/>
    <w:rsid w:val="00FE1019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2843"/>
  <w15:chartTrackingRefBased/>
  <w15:docId w15:val="{9AEC93C9-BEE6-441A-BF15-26EC54E6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36"/>
  </w:style>
  <w:style w:type="paragraph" w:styleId="Footer">
    <w:name w:val="footer"/>
    <w:basedOn w:val="Normal"/>
    <w:link w:val="FooterChar"/>
    <w:uiPriority w:val="99"/>
    <w:unhideWhenUsed/>
    <w:rsid w:val="006B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36"/>
  </w:style>
  <w:style w:type="character" w:styleId="PlaceholderText">
    <w:name w:val="Placeholder Text"/>
    <w:basedOn w:val="DefaultParagraphFont"/>
    <w:uiPriority w:val="99"/>
    <w:semiHidden/>
    <w:rsid w:val="00685C6B"/>
    <w:rPr>
      <w:color w:val="808080"/>
    </w:rPr>
  </w:style>
  <w:style w:type="paragraph" w:styleId="ListParagraph">
    <w:name w:val="List Paragraph"/>
    <w:basedOn w:val="Normal"/>
    <w:uiPriority w:val="34"/>
    <w:qFormat/>
    <w:rsid w:val="00086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F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C4D6E-A970-4B2F-9D61-C257C4928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24</cp:revision>
  <cp:lastPrinted>2018-10-29T12:38:00Z</cp:lastPrinted>
  <dcterms:created xsi:type="dcterms:W3CDTF">2018-11-13T15:27:00Z</dcterms:created>
  <dcterms:modified xsi:type="dcterms:W3CDTF">2018-11-14T11:46:00Z</dcterms:modified>
</cp:coreProperties>
</file>