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4B4AF0" w14:textId="74602FA4" w:rsidR="006A7F2F" w:rsidRPr="00595004" w:rsidRDefault="006A7F2F" w:rsidP="00885759">
      <w:pPr>
        <w:rPr>
          <w:b/>
          <w:bCs/>
          <w:sz w:val="24"/>
          <w:szCs w:val="24"/>
          <w:lang w:val="en-US"/>
        </w:rPr>
      </w:pPr>
      <w:r w:rsidRPr="00595004">
        <w:rPr>
          <w:b/>
          <w:bCs/>
          <w:sz w:val="24"/>
          <w:szCs w:val="24"/>
          <w:lang w:val="en-US"/>
        </w:rPr>
        <w:t>What is Software Engineering?</w:t>
      </w:r>
    </w:p>
    <w:p w14:paraId="02458E57" w14:textId="7863B6D6" w:rsidR="007102F5" w:rsidRPr="009E1D7D" w:rsidRDefault="009E1D7D" w:rsidP="006A7F2F">
      <w:pPr>
        <w:pStyle w:val="a3"/>
        <w:rPr>
          <w:rFonts w:ascii="Arial" w:hAnsi="Arial" w:cs="Arial"/>
          <w:color w:val="BDC1C6"/>
          <w:shd w:val="clear" w:color="auto" w:fill="202124"/>
          <w:lang w:val="en-US"/>
        </w:rPr>
      </w:pPr>
      <w:r w:rsidRPr="009E1D7D">
        <w:rPr>
          <w:rFonts w:ascii="Arial" w:hAnsi="Arial" w:cs="Arial"/>
          <w:noProof/>
          <w:color w:val="BDC1C6"/>
          <w:shd w:val="clear" w:color="auto" w:fill="202124"/>
          <w:lang w:val="en-US"/>
        </w:rPr>
        <mc:AlternateContent>
          <mc:Choice Requires="wps">
            <w:drawing>
              <wp:anchor distT="45720" distB="45720" distL="114300" distR="114300" simplePos="0" relativeHeight="251659264" behindDoc="0" locked="0" layoutInCell="1" allowOverlap="1" wp14:anchorId="246A1D84" wp14:editId="15FB087A">
                <wp:simplePos x="0" y="0"/>
                <wp:positionH relativeFrom="column">
                  <wp:align>center</wp:align>
                </wp:positionH>
                <wp:positionV relativeFrom="paragraph">
                  <wp:posOffset>182880</wp:posOffset>
                </wp:positionV>
                <wp:extent cx="2360930" cy="1404620"/>
                <wp:effectExtent l="0" t="0" r="22860" b="11430"/>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90D40B7" w14:textId="77E16EF5" w:rsidR="009E1D7D" w:rsidRPr="009E1D7D" w:rsidRDefault="009E1D7D">
                            <w:pPr>
                              <w:rPr>
                                <w:lang w:val="en-US"/>
                              </w:rPr>
                            </w:pPr>
                            <w:r>
                              <w:rPr>
                                <w:lang w:val="en-US"/>
                              </w:rPr>
                              <w:t>NO RETAKE</w:t>
                            </w:r>
                            <w:r>
                              <w:rPr>
                                <w:lang w:val="en-US"/>
                              </w:rPr>
                              <w:br/>
                              <w:t>NO SMOKING</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46A1D84" id="_x0000_t202" coordsize="21600,21600" o:spt="202" path="m,l,21600r21600,l21600,xe">
                <v:stroke joinstyle="miter"/>
                <v:path gradientshapeok="t" o:connecttype="rect"/>
              </v:shapetype>
              <v:shape id="Надпись 2" o:spid="_x0000_s1026" type="#_x0000_t202" style="position:absolute;left:0;text-align:left;margin-left:0;margin-top:14.4pt;width:185.9pt;height:110.6pt;z-index:251659264;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">
                <v:textbox style="mso-fit-shape-to-text:t">
                  <w:txbxContent>
                    <w:p w14:paraId="690D40B7" w14:textId="77E16EF5" w:rsidR="009E1D7D" w:rsidRPr="009E1D7D" w:rsidRDefault="009E1D7D">
                      <w:pPr>
                        <w:rPr>
                          <w:lang w:val="en-US"/>
                        </w:rPr>
                      </w:pPr>
                      <w:r>
                        <w:rPr>
                          <w:lang w:val="en-US"/>
                        </w:rPr>
                        <w:t>NO RETAKE</w:t>
                      </w:r>
                      <w:r>
                        <w:rPr>
                          <w:lang w:val="en-US"/>
                        </w:rPr>
                        <w:br/>
                        <w:t>NO SMOKING</w:t>
                      </w:r>
                    </w:p>
                  </w:txbxContent>
                </v:textbox>
                <w10:wrap type="square"/>
              </v:shape>
            </w:pict>
          </mc:Fallback>
        </mc:AlternateContent>
      </w:r>
      <w:r w:rsidR="00885759" w:rsidRPr="00885759">
        <w:rPr>
          <w:rFonts w:ascii="Arial" w:hAnsi="Arial" w:cs="Arial"/>
          <w:color w:val="BDC1C6"/>
          <w:shd w:val="clear" w:color="auto" w:fill="202124"/>
          <w:lang w:val="en-US"/>
        </w:rPr>
        <w:drawing>
          <wp:inline distT="0" distB="0" distL="0" distR="0" wp14:anchorId="2080286A" wp14:editId="4D1C9CDD">
            <wp:extent cx="1615440" cy="1857308"/>
            <wp:effectExtent l="0" t="0" r="3810" b="0"/>
            <wp:docPr id="5" name="Рисунок 5" descr="Изображение выглядит как текст, внутренний, человек, закрыть&#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22938" cy="1865929"/>
                    </a:xfrm>
                    <a:prstGeom prst="rect">
                      <a:avLst/>
                    </a:prstGeom>
                  </pic:spPr>
                </pic:pic>
              </a:graphicData>
            </a:graphic>
          </wp:inline>
        </w:drawing>
      </w:r>
      <w:r w:rsidR="00885759">
        <w:rPr>
          <w:rFonts w:ascii="Arial" w:hAnsi="Arial" w:cs="Arial"/>
          <w:color w:val="BDC1C6"/>
          <w:shd w:val="clear" w:color="auto" w:fill="202124"/>
          <w:lang w:val="en-US"/>
        </w:rPr>
        <w:t xml:space="preserve">  </w:t>
      </w:r>
      <w:r w:rsidRPr="009E1D7D">
        <w:rPr>
          <w:rFonts w:ascii="Arial" w:hAnsi="Arial" w:cs="Arial"/>
          <w:color w:val="BDC1C6"/>
          <w:shd w:val="clear" w:color="auto" w:fill="202124"/>
          <w:lang w:val="en-US"/>
        </w:rPr>
        <w:t xml:space="preserve"> </w:t>
      </w:r>
    </w:p>
    <w:p w14:paraId="61F90904" w14:textId="67B7BB28" w:rsidR="006A7F2F" w:rsidRDefault="006A7F2F" w:rsidP="006A7F2F">
      <w:pPr>
        <w:pStyle w:val="a3"/>
        <w:rPr>
          <w:rFonts w:ascii="Arial" w:hAnsi="Arial" w:cs="Arial"/>
          <w:color w:val="BDC1C6"/>
          <w:shd w:val="clear" w:color="auto" w:fill="202124"/>
          <w:lang w:val="en-US"/>
        </w:rPr>
      </w:pPr>
      <w:r w:rsidRPr="007102F5">
        <w:rPr>
          <w:rFonts w:ascii="Arial" w:hAnsi="Arial" w:cs="Arial"/>
          <w:color w:val="BDC1C6"/>
          <w:shd w:val="clear" w:color="auto" w:fill="202124"/>
          <w:lang w:val="en-US"/>
        </w:rPr>
        <w:t xml:space="preserve">Software engineering is the application of principles used in the field of engineering, which usually deals with physical systems, to the design, development, testing, </w:t>
      </w:r>
      <w:proofErr w:type="gramStart"/>
      <w:r w:rsidRPr="007102F5">
        <w:rPr>
          <w:rFonts w:ascii="Arial" w:hAnsi="Arial" w:cs="Arial"/>
          <w:color w:val="BDC1C6"/>
          <w:shd w:val="clear" w:color="auto" w:fill="202124"/>
          <w:lang w:val="en-US"/>
        </w:rPr>
        <w:t>deployment</w:t>
      </w:r>
      <w:proofErr w:type="gramEnd"/>
      <w:r w:rsidRPr="007102F5">
        <w:rPr>
          <w:rFonts w:ascii="Arial" w:hAnsi="Arial" w:cs="Arial"/>
          <w:color w:val="BDC1C6"/>
          <w:shd w:val="clear" w:color="auto" w:fill="202124"/>
          <w:lang w:val="en-US"/>
        </w:rPr>
        <w:t xml:space="preserve"> and management of software systems.</w:t>
      </w:r>
    </w:p>
    <w:p w14:paraId="08BECAEA" w14:textId="2654051B" w:rsidR="00BD6290" w:rsidRPr="00BD6290" w:rsidRDefault="00885759" w:rsidP="00BD6290">
      <w:pPr>
        <w:pStyle w:val="trt0xe"/>
        <w:shd w:val="clear" w:color="auto" w:fill="FFFFFF"/>
        <w:spacing w:before="0" w:beforeAutospacing="0" w:after="60" w:afterAutospacing="0"/>
        <w:rPr>
          <w:color w:val="202124"/>
          <w:lang w:val="en-US"/>
        </w:rPr>
      </w:pPr>
      <w:r w:rsidRPr="00595004">
        <w:rPr>
          <w:b/>
          <w:bCs/>
          <w:lang w:val="en-US"/>
        </w:rPr>
        <w:t xml:space="preserve">2. </w:t>
      </w:r>
      <w:r w:rsidRPr="00595004">
        <w:rPr>
          <w:b/>
          <w:bCs/>
          <w:lang w:val="en-US"/>
        </w:rPr>
        <w:t>Why is the Waterfall method described as a plan-driven development methodology? (2 points)</w:t>
      </w:r>
      <w:r w:rsidR="00595004">
        <w:rPr>
          <w:lang w:val="en-US"/>
        </w:rPr>
        <w:br/>
      </w:r>
      <w:r w:rsidR="00BD6290" w:rsidRPr="00BD6290">
        <w:rPr>
          <w:color w:val="202124"/>
          <w:shd w:val="clear" w:color="auto" w:fill="FFFFFF"/>
          <w:lang w:val="en-US"/>
        </w:rPr>
        <w:t>The waterfall model is mostly used for large systems engineering projects where a system is developed at several sites. In those circumstances, </w:t>
      </w:r>
      <w:r w:rsidR="00BD6290" w:rsidRPr="00BD6290">
        <w:rPr>
          <w:b/>
          <w:bCs/>
          <w:color w:val="202124"/>
          <w:shd w:val="clear" w:color="auto" w:fill="FFFFFF"/>
          <w:lang w:val="en-US"/>
        </w:rPr>
        <w:t>the plan-driven nature of the waterfall model helps coordinate the work</w:t>
      </w:r>
      <w:r w:rsidR="00BD6290" w:rsidRPr="00BD6290">
        <w:rPr>
          <w:color w:val="202124"/>
          <w:shd w:val="clear" w:color="auto" w:fill="FFFFFF"/>
          <w:lang w:val="en-US"/>
        </w:rPr>
        <w:t>.</w:t>
      </w:r>
      <w:r w:rsidR="00BD6290" w:rsidRPr="00BD6290">
        <w:rPr>
          <w:color w:val="202124"/>
          <w:shd w:val="clear" w:color="auto" w:fill="FFFFFF"/>
          <w:lang w:val="en-US"/>
        </w:rPr>
        <w:br/>
      </w:r>
      <w:r w:rsidR="00BD6290" w:rsidRPr="00BD6290">
        <w:rPr>
          <w:color w:val="202124"/>
          <w:shd w:val="clear" w:color="auto" w:fill="FFFFFF"/>
          <w:lang w:val="en-US"/>
        </w:rPr>
        <w:t>The cost of accommodating changing customer requirements is reduced.</w:t>
      </w:r>
      <w:r w:rsidR="00595004">
        <w:rPr>
          <w:color w:val="202124"/>
          <w:shd w:val="clear" w:color="auto" w:fill="FFFFFF"/>
          <w:lang w:val="en-US"/>
        </w:rPr>
        <w:br/>
        <w:t>There are another reasons:</w:t>
      </w:r>
      <w:r w:rsidR="00BD6290" w:rsidRPr="00BD6290">
        <w:rPr>
          <w:color w:val="202124"/>
          <w:shd w:val="clear" w:color="auto" w:fill="FFFFFF"/>
          <w:lang w:val="en-US"/>
        </w:rPr>
        <w:br/>
      </w:r>
      <w:r w:rsidR="00595004" w:rsidRPr="00595004">
        <w:rPr>
          <w:color w:val="202124"/>
          <w:lang w:val="en-US"/>
        </w:rPr>
        <w:t>1</w:t>
      </w:r>
      <w:r w:rsidR="00595004">
        <w:rPr>
          <w:color w:val="202124"/>
          <w:lang w:val="en-US"/>
        </w:rPr>
        <w:t>.</w:t>
      </w:r>
      <w:r w:rsidR="00BD6290" w:rsidRPr="00BD6290">
        <w:rPr>
          <w:color w:val="202124"/>
          <w:lang w:val="en-US"/>
        </w:rPr>
        <w:t>Requirements are clear and fixed that may not change.</w:t>
      </w:r>
    </w:p>
    <w:p w14:paraId="1A7B33F9" w14:textId="161935CE" w:rsidR="00BD6290" w:rsidRPr="00BD6290" w:rsidRDefault="00595004" w:rsidP="00BD6290">
      <w:pPr>
        <w:pStyle w:val="trt0xe"/>
        <w:shd w:val="clear" w:color="auto" w:fill="FFFFFF"/>
        <w:spacing w:before="0" w:beforeAutospacing="0" w:after="60" w:afterAutospacing="0"/>
        <w:rPr>
          <w:color w:val="202124"/>
          <w:lang w:val="en-US"/>
        </w:rPr>
      </w:pPr>
      <w:r>
        <w:rPr>
          <w:color w:val="202124"/>
          <w:lang w:val="en-US"/>
        </w:rPr>
        <w:t>2.</w:t>
      </w:r>
      <w:r w:rsidR="00BD6290" w:rsidRPr="00BD6290">
        <w:rPr>
          <w:color w:val="202124"/>
          <w:lang w:val="en-US"/>
        </w:rPr>
        <w:t>There are no ambiguous requirements (no confusion).</w:t>
      </w:r>
    </w:p>
    <w:p w14:paraId="0385A8F2" w14:textId="73702B20" w:rsidR="00BD6290" w:rsidRPr="00BD6290" w:rsidRDefault="00595004" w:rsidP="00BD6290">
      <w:pPr>
        <w:pStyle w:val="trt0xe"/>
        <w:shd w:val="clear" w:color="auto" w:fill="FFFFFF"/>
        <w:spacing w:before="0" w:beforeAutospacing="0" w:after="60" w:afterAutospacing="0"/>
        <w:rPr>
          <w:color w:val="202124"/>
          <w:lang w:val="en-US"/>
        </w:rPr>
      </w:pPr>
      <w:r>
        <w:rPr>
          <w:color w:val="202124"/>
          <w:lang w:val="en-US"/>
        </w:rPr>
        <w:t>3.</w:t>
      </w:r>
      <w:r w:rsidR="00BD6290" w:rsidRPr="00BD6290">
        <w:rPr>
          <w:color w:val="202124"/>
          <w:lang w:val="en-US"/>
        </w:rPr>
        <w:t>It is good to use this model when the technology is well understood.</w:t>
      </w:r>
    </w:p>
    <w:p w14:paraId="39AF00B4" w14:textId="1D9E8CDE" w:rsidR="00BD6290" w:rsidRPr="00BD6290" w:rsidRDefault="00595004" w:rsidP="00BD6290">
      <w:pPr>
        <w:pStyle w:val="trt0xe"/>
        <w:shd w:val="clear" w:color="auto" w:fill="FFFFFF"/>
        <w:spacing w:before="0" w:beforeAutospacing="0" w:after="60" w:afterAutospacing="0"/>
        <w:rPr>
          <w:color w:val="202124"/>
          <w:lang w:val="en-US"/>
        </w:rPr>
      </w:pPr>
      <w:r>
        <w:rPr>
          <w:color w:val="202124"/>
          <w:lang w:val="en-US"/>
        </w:rPr>
        <w:t>4.</w:t>
      </w:r>
      <w:r w:rsidR="00BD6290" w:rsidRPr="00BD6290">
        <w:rPr>
          <w:color w:val="202124"/>
          <w:lang w:val="en-US"/>
        </w:rPr>
        <w:t xml:space="preserve">The project is </w:t>
      </w:r>
      <w:proofErr w:type="gramStart"/>
      <w:r w:rsidR="00BD6290" w:rsidRPr="00BD6290">
        <w:rPr>
          <w:color w:val="202124"/>
          <w:lang w:val="en-US"/>
        </w:rPr>
        <w:t>short</w:t>
      </w:r>
      <w:proofErr w:type="gramEnd"/>
      <w:r w:rsidR="00BD6290" w:rsidRPr="00BD6290">
        <w:rPr>
          <w:color w:val="202124"/>
          <w:lang w:val="en-US"/>
        </w:rPr>
        <w:t xml:space="preserve"> and cast is low.</w:t>
      </w:r>
    </w:p>
    <w:p w14:paraId="09BABEBE" w14:textId="12132E4A" w:rsidR="00BD6290" w:rsidRPr="00BD6290" w:rsidRDefault="00595004" w:rsidP="00BD6290">
      <w:pPr>
        <w:pStyle w:val="trt0xe"/>
        <w:shd w:val="clear" w:color="auto" w:fill="FFFFFF"/>
        <w:spacing w:before="0" w:beforeAutospacing="0" w:after="60" w:afterAutospacing="0"/>
        <w:rPr>
          <w:color w:val="202124"/>
          <w:lang w:val="en-US"/>
        </w:rPr>
      </w:pPr>
      <w:r>
        <w:rPr>
          <w:color w:val="202124"/>
          <w:lang w:val="en-US"/>
        </w:rPr>
        <w:t>5.</w:t>
      </w:r>
      <w:r w:rsidR="00BD6290" w:rsidRPr="00BD6290">
        <w:rPr>
          <w:color w:val="202124"/>
          <w:lang w:val="en-US"/>
        </w:rPr>
        <w:t>Risk is zero or minimum.</w:t>
      </w:r>
    </w:p>
    <w:p w14:paraId="4082173F" w14:textId="77777777" w:rsidR="00595004" w:rsidRDefault="00885759" w:rsidP="00BD6290">
      <w:pPr>
        <w:rPr>
          <w:rFonts w:ascii="Arial" w:hAnsi="Arial" w:cs="Arial"/>
          <w:color w:val="202124"/>
          <w:shd w:val="clear" w:color="auto" w:fill="FFFFFF"/>
          <w:lang w:val="en-US"/>
        </w:rPr>
      </w:pPr>
      <w:r w:rsidRPr="00885759">
        <w:rPr>
          <w:lang w:val="en-US"/>
        </w:rPr>
        <w:br/>
      </w:r>
      <w:r w:rsidRPr="00595004">
        <w:rPr>
          <w:b/>
          <w:bCs/>
          <w:sz w:val="24"/>
          <w:szCs w:val="24"/>
          <w:lang w:val="en-US"/>
        </w:rPr>
        <w:t>3. What do you think that some companies opening software product beta testing public? (2 points)</w:t>
      </w:r>
      <w:r w:rsidRPr="00595004">
        <w:rPr>
          <w:sz w:val="24"/>
          <w:szCs w:val="24"/>
          <w:lang w:val="en-US"/>
        </w:rPr>
        <w:t xml:space="preserve"> </w:t>
      </w:r>
      <w:r w:rsidR="00595004" w:rsidRPr="00595004">
        <w:rPr>
          <w:rFonts w:ascii="Arial" w:hAnsi="Arial" w:cs="Arial"/>
          <w:color w:val="202124"/>
          <w:shd w:val="clear" w:color="auto" w:fill="FFFFFF"/>
          <w:lang w:val="en-US"/>
        </w:rPr>
        <w:br/>
      </w:r>
      <w:r w:rsidR="00595004" w:rsidRPr="00595004">
        <w:rPr>
          <w:rFonts w:ascii="Arial" w:hAnsi="Arial" w:cs="Arial"/>
          <w:color w:val="202124"/>
          <w:shd w:val="clear" w:color="auto" w:fill="FFFFFF"/>
          <w:lang w:val="en-US"/>
        </w:rPr>
        <w:t>Through beta testing, </w:t>
      </w:r>
      <w:proofErr w:type="gramStart"/>
      <w:r w:rsidR="00595004" w:rsidRPr="00595004">
        <w:rPr>
          <w:rFonts w:ascii="Arial" w:hAnsi="Arial" w:cs="Arial"/>
          <w:b/>
          <w:bCs/>
          <w:color w:val="202124"/>
          <w:shd w:val="clear" w:color="auto" w:fill="FFFFFF"/>
          <w:lang w:val="en-US"/>
        </w:rPr>
        <w:t>you're</w:t>
      </w:r>
      <w:proofErr w:type="gramEnd"/>
      <w:r w:rsidR="00595004" w:rsidRPr="00595004">
        <w:rPr>
          <w:rFonts w:ascii="Arial" w:hAnsi="Arial" w:cs="Arial"/>
          <w:b/>
          <w:bCs/>
          <w:color w:val="202124"/>
          <w:shd w:val="clear" w:color="auto" w:fill="FFFFFF"/>
          <w:lang w:val="en-US"/>
        </w:rPr>
        <w:t xml:space="preserve"> able to expand on any usability studies your team has previously done in a lab and see how your product is performing out in the wild</w:t>
      </w:r>
      <w:r w:rsidR="00595004" w:rsidRPr="00595004">
        <w:rPr>
          <w:rFonts w:ascii="Arial" w:hAnsi="Arial" w:cs="Arial"/>
          <w:color w:val="202124"/>
          <w:shd w:val="clear" w:color="auto" w:fill="FFFFFF"/>
          <w:lang w:val="en-US"/>
        </w:rPr>
        <w:t>. This can provide valuable feedback that will allow you to make some final improvements before release.</w:t>
      </w:r>
    </w:p>
    <w:p w14:paraId="5175A146" w14:textId="77777777" w:rsidR="00595004" w:rsidRDefault="00885759" w:rsidP="00595004">
      <w:pPr>
        <w:rPr>
          <w:b/>
          <w:bCs/>
          <w:sz w:val="24"/>
          <w:szCs w:val="24"/>
          <w:lang w:val="en-US"/>
        </w:rPr>
      </w:pPr>
      <w:r w:rsidRPr="00885759">
        <w:rPr>
          <w:lang w:val="en-US"/>
        </w:rPr>
        <w:br/>
      </w:r>
      <w:r w:rsidRPr="00595004">
        <w:rPr>
          <w:b/>
          <w:bCs/>
          <w:sz w:val="24"/>
          <w:szCs w:val="24"/>
          <w:lang w:val="en-US"/>
        </w:rPr>
        <w:t xml:space="preserve">4. What is the </w:t>
      </w:r>
      <w:proofErr w:type="gramStart"/>
      <w:r w:rsidRPr="00595004">
        <w:rPr>
          <w:b/>
          <w:bCs/>
          <w:sz w:val="24"/>
          <w:szCs w:val="24"/>
          <w:lang w:val="en-US"/>
        </w:rPr>
        <w:t>most commonly used</w:t>
      </w:r>
      <w:proofErr w:type="gramEnd"/>
      <w:r w:rsidRPr="00595004">
        <w:rPr>
          <w:b/>
          <w:bCs/>
          <w:sz w:val="24"/>
          <w:szCs w:val="24"/>
          <w:lang w:val="en-US"/>
        </w:rPr>
        <w:t xml:space="preserve"> V&amp;V activity in testing? (2 points) </w:t>
      </w:r>
    </w:p>
    <w:p w14:paraId="74425F16" w14:textId="17E01BE6" w:rsidR="00595004" w:rsidRPr="00404F31" w:rsidRDefault="00595004" w:rsidP="00404F31">
      <w:pPr>
        <w:shd w:val="clear" w:color="auto" w:fill="FFFFFF"/>
        <w:rPr>
          <w:rFonts w:ascii="Times New Roman" w:eastAsia="Times New Roman" w:hAnsi="Times New Roman" w:cs="Times New Roman"/>
          <w:color w:val="202124"/>
          <w:lang w:val="en-US" w:eastAsia="ru-RU"/>
        </w:rPr>
      </w:pPr>
      <w:r w:rsidRPr="00404F31">
        <w:rPr>
          <w:rFonts w:ascii="Times New Roman" w:hAnsi="Times New Roman" w:cs="Times New Roman"/>
          <w:color w:val="202124"/>
          <w:shd w:val="clear" w:color="auto" w:fill="FFFFFF"/>
          <w:lang w:val="en-US"/>
        </w:rPr>
        <w:t xml:space="preserve">In software project management, software testing, and software engineering, </w:t>
      </w:r>
      <w:proofErr w:type="gramStart"/>
      <w:r w:rsidRPr="00404F31">
        <w:rPr>
          <w:rFonts w:ascii="Times New Roman" w:hAnsi="Times New Roman" w:cs="Times New Roman"/>
          <w:color w:val="202124"/>
          <w:shd w:val="clear" w:color="auto" w:fill="FFFFFF"/>
          <w:lang w:val="en-US"/>
        </w:rPr>
        <w:t>verification</w:t>
      </w:r>
      <w:proofErr w:type="gramEnd"/>
      <w:r w:rsidRPr="00404F31">
        <w:rPr>
          <w:rFonts w:ascii="Times New Roman" w:hAnsi="Times New Roman" w:cs="Times New Roman"/>
          <w:color w:val="202124"/>
          <w:shd w:val="clear" w:color="auto" w:fill="FFFFFF"/>
          <w:lang w:val="en-US"/>
        </w:rPr>
        <w:t xml:space="preserve"> and validation (V&amp;V) is the process of checking that a software system meets specifications and requirements so that it fulfills its intended purpose. It may also be referred to as software quality control</w:t>
      </w:r>
      <w:r w:rsidRPr="00404F31">
        <w:rPr>
          <w:rFonts w:ascii="Times New Roman" w:hAnsi="Times New Roman" w:cs="Times New Roman"/>
          <w:color w:val="202124"/>
          <w:shd w:val="clear" w:color="auto" w:fill="FFFFFF"/>
          <w:lang w:val="en-US"/>
        </w:rPr>
        <w:t>.</w:t>
      </w:r>
      <w:r w:rsidR="00404F31" w:rsidRPr="00404F31">
        <w:rPr>
          <w:rFonts w:ascii="Times New Roman" w:hAnsi="Times New Roman" w:cs="Times New Roman"/>
          <w:color w:val="202124"/>
          <w:shd w:val="clear" w:color="auto" w:fill="FFFFFF"/>
          <w:lang w:val="en-US"/>
        </w:rPr>
        <w:br/>
      </w:r>
      <w:r w:rsidR="00404F31" w:rsidRPr="00404F31">
        <w:rPr>
          <w:rFonts w:ascii="Times New Roman" w:eastAsia="Times New Roman" w:hAnsi="Times New Roman" w:cs="Times New Roman"/>
          <w:b/>
          <w:bCs/>
          <w:color w:val="202124"/>
          <w:lang w:val="en-US" w:eastAsia="ru-RU"/>
        </w:rPr>
        <w:t>There are two aspects of V&amp;V (Verification &amp; Validation) tasks:</w:t>
      </w:r>
      <w:r w:rsidR="00404F31" w:rsidRPr="00404F31">
        <w:rPr>
          <w:rFonts w:ascii="Times New Roman" w:eastAsia="Times New Roman" w:hAnsi="Times New Roman" w:cs="Times New Roman"/>
          <w:color w:val="202124"/>
          <w:lang w:val="en-US" w:eastAsia="ru-RU"/>
        </w:rPr>
        <w:br/>
      </w:r>
      <w:r w:rsidR="00404F31" w:rsidRPr="00404F31">
        <w:rPr>
          <w:rFonts w:ascii="Times New Roman" w:eastAsia="Times New Roman" w:hAnsi="Times New Roman" w:cs="Times New Roman"/>
          <w:color w:val="202124"/>
          <w:lang w:val="en-US" w:eastAsia="ru-RU"/>
        </w:rPr>
        <w:t>Confirms to requirements (Producer view of quality)</w:t>
      </w:r>
      <w:r w:rsidR="00404F31" w:rsidRPr="00404F31">
        <w:rPr>
          <w:rFonts w:ascii="Times New Roman" w:eastAsia="Times New Roman" w:hAnsi="Times New Roman" w:cs="Times New Roman"/>
          <w:color w:val="202124"/>
          <w:lang w:val="en-US" w:eastAsia="ru-RU"/>
        </w:rPr>
        <w:br/>
      </w:r>
      <w:r w:rsidR="00404F31" w:rsidRPr="00404F31">
        <w:rPr>
          <w:rFonts w:ascii="Times New Roman" w:eastAsia="Times New Roman" w:hAnsi="Times New Roman" w:cs="Times New Roman"/>
          <w:color w:val="202124"/>
          <w:lang w:val="en-US" w:eastAsia="ru-RU"/>
        </w:rPr>
        <w:t>Fit for use (consumers view of quality)</w:t>
      </w:r>
    </w:p>
    <w:p w14:paraId="4E193672" w14:textId="77777777" w:rsidR="00595004" w:rsidRPr="00595004" w:rsidRDefault="00885759" w:rsidP="00595004">
      <w:pPr>
        <w:rPr>
          <w:sz w:val="24"/>
          <w:szCs w:val="24"/>
          <w:lang w:val="en-US"/>
        </w:rPr>
      </w:pPr>
      <w:r w:rsidRPr="00595004">
        <w:rPr>
          <w:b/>
          <w:bCs/>
          <w:sz w:val="24"/>
          <w:szCs w:val="24"/>
          <w:lang w:val="en-US"/>
        </w:rPr>
        <w:br/>
      </w:r>
      <w:r w:rsidRPr="00595004">
        <w:rPr>
          <w:b/>
          <w:bCs/>
          <w:sz w:val="24"/>
          <w:szCs w:val="24"/>
          <w:lang w:val="en-US"/>
        </w:rPr>
        <w:t>5. What is the difference between Functional Requirements and Non-Functional Requirements? (2 points)</w:t>
      </w:r>
    </w:p>
    <w:p w14:paraId="5882195C" w14:textId="77777777" w:rsidR="00404F31" w:rsidRDefault="00595004" w:rsidP="00595004">
      <w:pPr>
        <w:rPr>
          <w:rFonts w:ascii="Arial" w:hAnsi="Arial" w:cs="Arial"/>
          <w:color w:val="202124"/>
          <w:shd w:val="clear" w:color="auto" w:fill="FFFFFF"/>
          <w:lang w:val="en-US"/>
        </w:rPr>
      </w:pPr>
      <w:r w:rsidRPr="00404F31">
        <w:rPr>
          <w:rFonts w:ascii="Arial" w:hAnsi="Arial" w:cs="Arial"/>
          <w:b/>
          <w:bCs/>
          <w:color w:val="202124"/>
          <w:shd w:val="clear" w:color="auto" w:fill="FFFFFF"/>
          <w:lang w:val="en-US"/>
        </w:rPr>
        <w:t>Functional</w:t>
      </w:r>
      <w:r w:rsidRPr="00595004">
        <w:rPr>
          <w:rFonts w:ascii="Arial" w:hAnsi="Arial" w:cs="Arial"/>
          <w:color w:val="202124"/>
          <w:shd w:val="clear" w:color="auto" w:fill="FFFFFF"/>
          <w:lang w:val="en-US"/>
        </w:rPr>
        <w:t xml:space="preserve"> requirements explain how the system must work, while </w:t>
      </w:r>
      <w:r w:rsidR="00404F31">
        <w:rPr>
          <w:rFonts w:ascii="Arial" w:hAnsi="Arial" w:cs="Arial"/>
          <w:b/>
          <w:bCs/>
          <w:color w:val="202124"/>
          <w:shd w:val="clear" w:color="auto" w:fill="FFFFFF"/>
          <w:lang w:val="en-US"/>
        </w:rPr>
        <w:t>N</w:t>
      </w:r>
      <w:r w:rsidRPr="00595004">
        <w:rPr>
          <w:rFonts w:ascii="Arial" w:hAnsi="Arial" w:cs="Arial"/>
          <w:b/>
          <w:bCs/>
          <w:color w:val="202124"/>
          <w:shd w:val="clear" w:color="auto" w:fill="FFFFFF"/>
          <w:lang w:val="en-US"/>
        </w:rPr>
        <w:t>on</w:t>
      </w:r>
      <w:r w:rsidRPr="00595004">
        <w:rPr>
          <w:rFonts w:ascii="Arial" w:hAnsi="Arial" w:cs="Arial"/>
          <w:b/>
          <w:bCs/>
          <w:color w:val="202124"/>
          <w:shd w:val="clear" w:color="auto" w:fill="FFFFFF"/>
          <w:lang w:val="en-US"/>
        </w:rPr>
        <w:t>-</w:t>
      </w:r>
      <w:r w:rsidRPr="00595004">
        <w:rPr>
          <w:rFonts w:ascii="Arial" w:hAnsi="Arial" w:cs="Arial"/>
          <w:b/>
          <w:bCs/>
          <w:color w:val="202124"/>
          <w:shd w:val="clear" w:color="auto" w:fill="FFFFFF"/>
          <w:lang w:val="en-US"/>
        </w:rPr>
        <w:t>functional</w:t>
      </w:r>
      <w:r w:rsidRPr="00595004">
        <w:rPr>
          <w:rFonts w:ascii="Arial" w:hAnsi="Arial" w:cs="Arial"/>
          <w:color w:val="202124"/>
          <w:shd w:val="clear" w:color="auto" w:fill="FFFFFF"/>
          <w:lang w:val="en-US"/>
        </w:rPr>
        <w:t xml:space="preserve"> requirements explain how the system should perform.</w:t>
      </w:r>
      <w:r>
        <w:rPr>
          <w:rFonts w:ascii="Arial" w:hAnsi="Arial" w:cs="Arial"/>
          <w:color w:val="202124"/>
          <w:shd w:val="clear" w:color="auto" w:fill="FFFFFF"/>
          <w:lang w:val="en-US"/>
        </w:rPr>
        <w:t xml:space="preserve"> </w:t>
      </w:r>
    </w:p>
    <w:p w14:paraId="631D7C82" w14:textId="615B0F16" w:rsidR="00404F31" w:rsidRPr="00404F31" w:rsidRDefault="00885759" w:rsidP="00595004">
      <w:pPr>
        <w:rPr>
          <w:lang w:val="en-US"/>
        </w:rPr>
      </w:pPr>
      <w:r w:rsidRPr="00595004">
        <w:rPr>
          <w:b/>
          <w:bCs/>
          <w:sz w:val="24"/>
          <w:szCs w:val="24"/>
          <w:lang w:val="en-US"/>
        </w:rPr>
        <w:lastRenderedPageBreak/>
        <w:t xml:space="preserve">6. What are the advantages of Test-driven development in Software Engineering? (2 points) </w:t>
      </w:r>
      <w:r w:rsidRPr="00595004">
        <w:rPr>
          <w:b/>
          <w:bCs/>
          <w:sz w:val="24"/>
          <w:szCs w:val="24"/>
          <w:lang w:val="en-US"/>
        </w:rPr>
        <w:br/>
      </w:r>
      <w:r w:rsidR="00404F31" w:rsidRPr="00404F31">
        <w:rPr>
          <w:rFonts w:ascii="Times New Roman" w:hAnsi="Times New Roman" w:cs="Times New Roman"/>
          <w:color w:val="202124"/>
          <w:shd w:val="clear" w:color="auto" w:fill="FFFFFF"/>
          <w:lang w:val="en-US"/>
        </w:rPr>
        <w:t xml:space="preserve">By starting tests with the simplest functionality first, you can use them to guide your logic as you build up functionality. This helps you to break a problem down into smaller, more manageable pieces, thus aiding the </w:t>
      </w:r>
      <w:r w:rsidR="00404F31" w:rsidRPr="00404F31">
        <w:rPr>
          <w:rFonts w:ascii="Times New Roman" w:hAnsi="Times New Roman" w:cs="Times New Roman"/>
          <w:color w:val="202124"/>
          <w:shd w:val="clear" w:color="auto" w:fill="FFFFFF"/>
          <w:lang w:val="en-US"/>
        </w:rPr>
        <w:t>problem-solving</w:t>
      </w:r>
      <w:r w:rsidR="00404F31" w:rsidRPr="00404F31">
        <w:rPr>
          <w:rFonts w:ascii="Times New Roman" w:hAnsi="Times New Roman" w:cs="Times New Roman"/>
          <w:color w:val="202124"/>
          <w:shd w:val="clear" w:color="auto" w:fill="FFFFFF"/>
          <w:lang w:val="en-US"/>
        </w:rPr>
        <w:t xml:space="preserve"> process</w:t>
      </w:r>
      <w:r w:rsidR="00404F31" w:rsidRPr="00404F31">
        <w:rPr>
          <w:rFonts w:ascii="Times New Roman" w:hAnsi="Times New Roman" w:cs="Times New Roman"/>
          <w:color w:val="202124"/>
          <w:shd w:val="clear" w:color="auto" w:fill="FFFFFF"/>
          <w:lang w:val="en-US"/>
        </w:rPr>
        <w:t>.</w:t>
      </w:r>
      <w:r w:rsidR="00404F31" w:rsidRPr="00404F31">
        <w:rPr>
          <w:rFonts w:ascii="Times New Roman" w:hAnsi="Times New Roman" w:cs="Times New Roman"/>
          <w:color w:val="202124"/>
          <w:shd w:val="clear" w:color="auto" w:fill="FFFFFF"/>
          <w:lang w:val="en-US"/>
        </w:rPr>
        <w:br/>
        <w:t>other benefits of TDD:</w:t>
      </w:r>
      <w:r w:rsidR="00404F31" w:rsidRPr="00404F31">
        <w:rPr>
          <w:rFonts w:ascii="Times New Roman" w:hAnsi="Times New Roman" w:cs="Times New Roman"/>
          <w:color w:val="202124"/>
          <w:shd w:val="clear" w:color="auto" w:fill="FFFFFF"/>
          <w:lang w:val="en-US"/>
        </w:rPr>
        <w:br/>
        <w:t>1.</w:t>
      </w:r>
      <w:r w:rsidR="00404F31" w:rsidRPr="00404F31">
        <w:rPr>
          <w:rFonts w:ascii="Times New Roman" w:hAnsi="Times New Roman" w:cs="Times New Roman"/>
          <w:lang w:val="en-US"/>
        </w:rPr>
        <w:t xml:space="preserve"> </w:t>
      </w:r>
      <w:proofErr w:type="spellStart"/>
      <w:r w:rsidR="00404F31" w:rsidRPr="00404F31">
        <w:rPr>
          <w:rFonts w:ascii="Times New Roman" w:hAnsi="Times New Roman" w:cs="Times New Roman"/>
        </w:rPr>
        <w:t>Code</w:t>
      </w:r>
      <w:proofErr w:type="spellEnd"/>
      <w:r w:rsidR="00404F31" w:rsidRPr="00404F31">
        <w:rPr>
          <w:rFonts w:ascii="Times New Roman" w:hAnsi="Times New Roman" w:cs="Times New Roman"/>
        </w:rPr>
        <w:t xml:space="preserve"> coverage</w:t>
      </w:r>
      <w:r w:rsidR="00404F31" w:rsidRPr="00404F31">
        <w:rPr>
          <w:rFonts w:ascii="Times New Roman" w:hAnsi="Times New Roman" w:cs="Times New Roman"/>
          <w:lang w:val="en-US"/>
        </w:rPr>
        <w:br/>
        <w:t>2.</w:t>
      </w:r>
      <w:r w:rsidR="00404F31" w:rsidRPr="00404F31">
        <w:rPr>
          <w:rFonts w:ascii="Times New Roman" w:hAnsi="Times New Roman" w:cs="Times New Roman"/>
        </w:rPr>
        <w:t xml:space="preserve"> </w:t>
      </w:r>
      <w:proofErr w:type="spellStart"/>
      <w:r w:rsidR="00404F31" w:rsidRPr="00404F31">
        <w:rPr>
          <w:rFonts w:ascii="Times New Roman" w:hAnsi="Times New Roman" w:cs="Times New Roman"/>
        </w:rPr>
        <w:t>Regression</w:t>
      </w:r>
      <w:proofErr w:type="spellEnd"/>
      <w:r w:rsidR="00404F31" w:rsidRPr="00404F31">
        <w:rPr>
          <w:rFonts w:ascii="Times New Roman" w:hAnsi="Times New Roman" w:cs="Times New Roman"/>
        </w:rPr>
        <w:t xml:space="preserve"> </w:t>
      </w:r>
      <w:proofErr w:type="spellStart"/>
      <w:r w:rsidR="00404F31" w:rsidRPr="00404F31">
        <w:rPr>
          <w:rFonts w:ascii="Times New Roman" w:hAnsi="Times New Roman" w:cs="Times New Roman"/>
        </w:rPr>
        <w:t>testing</w:t>
      </w:r>
      <w:proofErr w:type="spellEnd"/>
      <w:r w:rsidR="00404F31" w:rsidRPr="00404F31">
        <w:rPr>
          <w:rFonts w:ascii="Times New Roman" w:hAnsi="Times New Roman" w:cs="Times New Roman"/>
        </w:rPr>
        <w:br/>
      </w:r>
      <w:r w:rsidR="00404F31" w:rsidRPr="00404F31">
        <w:rPr>
          <w:rFonts w:ascii="Times New Roman" w:hAnsi="Times New Roman" w:cs="Times New Roman"/>
          <w:lang w:val="en-US"/>
        </w:rPr>
        <w:t>3.</w:t>
      </w:r>
      <w:r w:rsidR="00404F31" w:rsidRPr="00404F31">
        <w:rPr>
          <w:rFonts w:ascii="Times New Roman" w:hAnsi="Times New Roman" w:cs="Times New Roman"/>
        </w:rPr>
        <w:t xml:space="preserve"> </w:t>
      </w:r>
      <w:proofErr w:type="spellStart"/>
      <w:r w:rsidR="00404F31" w:rsidRPr="00404F31">
        <w:rPr>
          <w:rFonts w:ascii="Times New Roman" w:hAnsi="Times New Roman" w:cs="Times New Roman"/>
        </w:rPr>
        <w:t>Simplified</w:t>
      </w:r>
      <w:proofErr w:type="spellEnd"/>
      <w:r w:rsidR="00404F31" w:rsidRPr="00404F31">
        <w:rPr>
          <w:rFonts w:ascii="Times New Roman" w:hAnsi="Times New Roman" w:cs="Times New Roman"/>
        </w:rPr>
        <w:t xml:space="preserve"> </w:t>
      </w:r>
      <w:proofErr w:type="spellStart"/>
      <w:r w:rsidR="00404F31" w:rsidRPr="00404F31">
        <w:rPr>
          <w:rFonts w:ascii="Times New Roman" w:hAnsi="Times New Roman" w:cs="Times New Roman"/>
        </w:rPr>
        <w:t>debugging</w:t>
      </w:r>
      <w:proofErr w:type="spellEnd"/>
      <w:r w:rsidR="00404F31" w:rsidRPr="00404F31">
        <w:rPr>
          <w:rFonts w:ascii="Times New Roman" w:hAnsi="Times New Roman" w:cs="Times New Roman"/>
        </w:rPr>
        <w:br/>
      </w:r>
      <w:r w:rsidR="00404F31" w:rsidRPr="00404F31">
        <w:rPr>
          <w:rFonts w:ascii="Times New Roman" w:hAnsi="Times New Roman" w:cs="Times New Roman"/>
          <w:lang w:val="en-US"/>
        </w:rPr>
        <w:t>4.</w:t>
      </w:r>
      <w:r w:rsidR="00404F31" w:rsidRPr="00404F31">
        <w:rPr>
          <w:rFonts w:ascii="Times New Roman" w:hAnsi="Times New Roman" w:cs="Times New Roman"/>
        </w:rPr>
        <w:t xml:space="preserve"> </w:t>
      </w:r>
      <w:proofErr w:type="spellStart"/>
      <w:r w:rsidR="00404F31" w:rsidRPr="00404F31">
        <w:rPr>
          <w:rFonts w:ascii="Times New Roman" w:hAnsi="Times New Roman" w:cs="Times New Roman"/>
        </w:rPr>
        <w:t>System</w:t>
      </w:r>
      <w:proofErr w:type="spellEnd"/>
      <w:r w:rsidR="00404F31" w:rsidRPr="00404F31">
        <w:rPr>
          <w:rFonts w:ascii="Times New Roman" w:hAnsi="Times New Roman" w:cs="Times New Roman"/>
        </w:rPr>
        <w:t xml:space="preserve"> </w:t>
      </w:r>
      <w:proofErr w:type="spellStart"/>
      <w:r w:rsidR="00404F31" w:rsidRPr="00404F31">
        <w:rPr>
          <w:rFonts w:ascii="Times New Roman" w:hAnsi="Times New Roman" w:cs="Times New Roman"/>
        </w:rPr>
        <w:t>documentation</w:t>
      </w:r>
      <w:proofErr w:type="spellEnd"/>
    </w:p>
    <w:p w14:paraId="18CCCB64" w14:textId="1C6AD32A" w:rsidR="00885759" w:rsidRPr="00404F31" w:rsidRDefault="00885759" w:rsidP="00595004">
      <w:pPr>
        <w:rPr>
          <w:rFonts w:ascii="Arial" w:hAnsi="Arial" w:cs="Arial"/>
          <w:color w:val="202124"/>
          <w:shd w:val="clear" w:color="auto" w:fill="FFFFFF"/>
          <w:lang w:val="en-US"/>
        </w:rPr>
      </w:pPr>
      <w:r w:rsidRPr="00595004">
        <w:rPr>
          <w:b/>
          <w:bCs/>
          <w:sz w:val="24"/>
          <w:szCs w:val="24"/>
          <w:lang w:val="en-US"/>
        </w:rPr>
        <w:t>7. What is the main difference between Requirement Elicitation and Requirements Specification? (2 points)</w:t>
      </w:r>
      <w:r w:rsidRPr="00595004">
        <w:rPr>
          <w:sz w:val="24"/>
          <w:szCs w:val="24"/>
          <w:lang w:val="en-US"/>
        </w:rPr>
        <w:t xml:space="preserve"> </w:t>
      </w:r>
      <w:r w:rsidRPr="00885759">
        <w:rPr>
          <w:lang w:val="en-US"/>
        </w:rPr>
        <w:br/>
      </w:r>
      <w:r w:rsidRPr="00885759">
        <w:rPr>
          <w:rFonts w:ascii="Times New Roman" w:hAnsi="Times New Roman" w:cs="Times New Roman"/>
          <w:b/>
          <w:bCs/>
          <w:color w:val="232629"/>
          <w:lang w:val="en-US"/>
        </w:rPr>
        <w:t xml:space="preserve">Requirements Elicitation </w:t>
      </w:r>
      <w:r w:rsidRPr="00885759">
        <w:rPr>
          <w:rFonts w:ascii="Times New Roman" w:hAnsi="Times New Roman" w:cs="Times New Roman"/>
          <w:color w:val="232629"/>
          <w:lang w:val="en-US"/>
        </w:rPr>
        <w:t>= Requirements Gathering. This is asking what the requirements are, what if this, what if that, etc. This is about asking the questions and getting responses. How well are the answers being another matter entirely? This requires the stakeholders to answer their part of what is to be done and why.</w:t>
      </w:r>
      <w:r w:rsidRPr="00885759">
        <w:rPr>
          <w:rFonts w:ascii="Times New Roman" w:hAnsi="Times New Roman" w:cs="Times New Roman"/>
          <w:color w:val="232629"/>
          <w:lang w:val="en-US"/>
        </w:rPr>
        <w:br/>
      </w:r>
      <w:r w:rsidRPr="00885759">
        <w:rPr>
          <w:rFonts w:ascii="Times New Roman" w:hAnsi="Times New Roman" w:cs="Times New Roman"/>
          <w:b/>
          <w:bCs/>
          <w:color w:val="232629"/>
          <w:lang w:val="en-US"/>
        </w:rPr>
        <w:t>Requirements Analysis.</w:t>
      </w:r>
      <w:r w:rsidRPr="00885759">
        <w:rPr>
          <w:rFonts w:ascii="Times New Roman" w:hAnsi="Times New Roman" w:cs="Times New Roman"/>
          <w:color w:val="232629"/>
          <w:lang w:val="en-US"/>
        </w:rPr>
        <w:t xml:space="preserve"> This is more the organizing of answers to the first part. Which solution is optimal? What are the trade-offs of various possible implementations? In this part there may be the odd question, but it </w:t>
      </w:r>
      <w:proofErr w:type="gramStart"/>
      <w:r w:rsidRPr="00885759">
        <w:rPr>
          <w:rFonts w:ascii="Times New Roman" w:hAnsi="Times New Roman" w:cs="Times New Roman"/>
          <w:color w:val="232629"/>
          <w:lang w:val="en-US"/>
        </w:rPr>
        <w:t>isn't</w:t>
      </w:r>
      <w:proofErr w:type="gramEnd"/>
      <w:r w:rsidRPr="00885759">
        <w:rPr>
          <w:rFonts w:ascii="Times New Roman" w:hAnsi="Times New Roman" w:cs="Times New Roman"/>
          <w:color w:val="232629"/>
          <w:lang w:val="en-US"/>
        </w:rPr>
        <w:t xml:space="preserve"> the main point as this is about seeing which solution may be better under various constraints, e.g. which is the fastest or cheapest. This is more about how something is to be done and why does that way make more sense than another.</w:t>
      </w:r>
      <w:r w:rsidRPr="00885759">
        <w:rPr>
          <w:noProof/>
          <w:lang w:val="en-US"/>
        </w:rPr>
        <w:t xml:space="preserve"> </w:t>
      </w:r>
      <w:r w:rsidRPr="007C4E9E">
        <w:rPr>
          <w:noProof/>
          <w:lang w:val="en-US"/>
        </w:rPr>
        <w:drawing>
          <wp:inline distT="0" distB="0" distL="0" distR="0" wp14:anchorId="7E36B550" wp14:editId="34C699DC">
            <wp:extent cx="5029200" cy="966596"/>
            <wp:effectExtent l="0" t="0" r="0" b="5080"/>
            <wp:docPr id="7" name="Рисунок 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12651" cy="1001855"/>
                    </a:xfrm>
                    <a:prstGeom prst="rect">
                      <a:avLst/>
                    </a:prstGeom>
                  </pic:spPr>
                </pic:pic>
              </a:graphicData>
            </a:graphic>
          </wp:inline>
        </w:drawing>
      </w:r>
      <w:r>
        <w:rPr>
          <w:noProof/>
          <w:lang w:val="en-US"/>
        </w:rPr>
        <w:t xml:space="preserve"> </w:t>
      </w:r>
      <w:r w:rsidRPr="00885759">
        <w:rPr>
          <w:rFonts w:ascii="Times New Roman" w:hAnsi="Times New Roman" w:cs="Times New Roman"/>
          <w:color w:val="232629"/>
          <w:lang w:val="en-US"/>
        </w:rPr>
        <w:br/>
      </w:r>
      <w:r w:rsidRPr="00595004">
        <w:rPr>
          <w:b/>
          <w:bCs/>
          <w:sz w:val="24"/>
          <w:szCs w:val="24"/>
          <w:lang w:val="en-US"/>
        </w:rPr>
        <w:t>8. What are Software Design Patterns? (2 points)</w:t>
      </w:r>
    </w:p>
    <w:p w14:paraId="03A37554" w14:textId="77777777" w:rsidR="00885759" w:rsidRDefault="00885759" w:rsidP="00885759">
      <w:pPr>
        <w:pStyle w:val="a3"/>
        <w:rPr>
          <w:lang w:val="en-US"/>
        </w:rPr>
      </w:pPr>
      <w:r w:rsidRPr="00D34100">
        <w:rPr>
          <w:noProof/>
          <w:lang w:val="en-US"/>
        </w:rPr>
        <w:drawing>
          <wp:inline distT="0" distB="0" distL="0" distR="0" wp14:anchorId="05949F1C" wp14:editId="31A89744">
            <wp:extent cx="3847100" cy="1802130"/>
            <wp:effectExtent l="0" t="0" r="1270" b="7620"/>
            <wp:docPr id="9" name="Рисунок 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56991" cy="1806763"/>
                    </a:xfrm>
                    <a:prstGeom prst="rect">
                      <a:avLst/>
                    </a:prstGeom>
                  </pic:spPr>
                </pic:pic>
              </a:graphicData>
            </a:graphic>
          </wp:inline>
        </w:drawing>
      </w:r>
    </w:p>
    <w:p w14:paraId="59B7E116" w14:textId="5888B0B2" w:rsidR="00595004" w:rsidRDefault="00885759" w:rsidP="00595004">
      <w:pPr>
        <w:pStyle w:val="a3"/>
        <w:rPr>
          <w:b/>
          <w:bCs/>
          <w:lang w:val="en-US"/>
        </w:rPr>
      </w:pPr>
      <w:r w:rsidRPr="00D34100">
        <w:rPr>
          <w:lang w:val="en-US"/>
        </w:rPr>
        <w:t>Patterns are a way of reusing the knowledge and experience of other designers. Design patterns are usually associated with object-oriented design. Published patterns often rely on object characteristics such as inheritance and polymorphism to provide generality</w:t>
      </w:r>
      <w:r w:rsidR="00595004">
        <w:rPr>
          <w:lang w:val="en-US"/>
        </w:rPr>
        <w:br/>
      </w:r>
    </w:p>
    <w:p w14:paraId="0EEF753C" w14:textId="137126BD" w:rsidR="00404F31" w:rsidRDefault="00404F31" w:rsidP="00595004">
      <w:pPr>
        <w:pStyle w:val="a3"/>
        <w:rPr>
          <w:b/>
          <w:bCs/>
          <w:lang w:val="en-US"/>
        </w:rPr>
      </w:pPr>
    </w:p>
    <w:p w14:paraId="76E7CD04" w14:textId="35B100AC" w:rsidR="00404F31" w:rsidRDefault="00404F31" w:rsidP="00595004">
      <w:pPr>
        <w:pStyle w:val="a3"/>
        <w:rPr>
          <w:b/>
          <w:bCs/>
          <w:lang w:val="en-US"/>
        </w:rPr>
      </w:pPr>
    </w:p>
    <w:p w14:paraId="6273A7D0" w14:textId="09F9D4E5" w:rsidR="00404F31" w:rsidRDefault="00404F31" w:rsidP="00595004">
      <w:pPr>
        <w:pStyle w:val="a3"/>
        <w:rPr>
          <w:b/>
          <w:bCs/>
          <w:lang w:val="en-US"/>
        </w:rPr>
      </w:pPr>
    </w:p>
    <w:p w14:paraId="5069121C" w14:textId="69E8897F" w:rsidR="00404F31" w:rsidRDefault="00404F31" w:rsidP="00595004">
      <w:pPr>
        <w:pStyle w:val="a3"/>
        <w:rPr>
          <w:b/>
          <w:bCs/>
          <w:lang w:val="en-US"/>
        </w:rPr>
      </w:pPr>
    </w:p>
    <w:p w14:paraId="18EFB85D" w14:textId="3F80787D" w:rsidR="00404F31" w:rsidRDefault="00404F31" w:rsidP="00595004">
      <w:pPr>
        <w:pStyle w:val="a3"/>
        <w:rPr>
          <w:b/>
          <w:bCs/>
          <w:lang w:val="en-US"/>
        </w:rPr>
      </w:pPr>
    </w:p>
    <w:p w14:paraId="3E9B2FCC" w14:textId="62857D86" w:rsidR="00404F31" w:rsidRDefault="00404F31" w:rsidP="00595004">
      <w:pPr>
        <w:pStyle w:val="a3"/>
        <w:rPr>
          <w:b/>
          <w:bCs/>
          <w:lang w:val="en-US"/>
        </w:rPr>
      </w:pPr>
    </w:p>
    <w:p w14:paraId="362D6468" w14:textId="0671C4BF" w:rsidR="00404F31" w:rsidRDefault="00404F31" w:rsidP="00595004">
      <w:pPr>
        <w:pStyle w:val="a3"/>
        <w:rPr>
          <w:b/>
          <w:bCs/>
          <w:lang w:val="en-US"/>
        </w:rPr>
      </w:pPr>
    </w:p>
    <w:p w14:paraId="55959A7E" w14:textId="6754BC12" w:rsidR="00404F31" w:rsidRDefault="00404F31" w:rsidP="00595004">
      <w:pPr>
        <w:pStyle w:val="a3"/>
        <w:rPr>
          <w:b/>
          <w:bCs/>
          <w:lang w:val="en-US"/>
        </w:rPr>
      </w:pPr>
    </w:p>
    <w:p w14:paraId="38BFF8BF" w14:textId="77777777" w:rsidR="00404F31" w:rsidRDefault="00404F31" w:rsidP="00595004">
      <w:pPr>
        <w:pStyle w:val="a3"/>
        <w:rPr>
          <w:b/>
          <w:bCs/>
          <w:lang w:val="en-US"/>
        </w:rPr>
      </w:pPr>
    </w:p>
    <w:p w14:paraId="62EDAEF5" w14:textId="1427E639" w:rsidR="00885759" w:rsidRPr="00595004" w:rsidRDefault="00885759" w:rsidP="00595004">
      <w:pPr>
        <w:rPr>
          <w:b/>
          <w:bCs/>
          <w:lang w:val="en-US"/>
        </w:rPr>
      </w:pPr>
      <w:r w:rsidRPr="00595004">
        <w:rPr>
          <w:b/>
          <w:bCs/>
          <w:lang w:val="en-US"/>
        </w:rPr>
        <w:lastRenderedPageBreak/>
        <w:t xml:space="preserve">9. Why is the scrum (agile) method convenient in modern software engineering? (2 points) </w:t>
      </w:r>
    </w:p>
    <w:p w14:paraId="7FCDDDBF" w14:textId="77777777" w:rsidR="00885759" w:rsidRPr="007102F5" w:rsidRDefault="00885759" w:rsidP="00885759">
      <w:pPr>
        <w:pStyle w:val="a3"/>
        <w:rPr>
          <w:lang w:val="en-US"/>
        </w:rPr>
      </w:pPr>
      <w:r w:rsidRPr="007102F5">
        <w:rPr>
          <w:lang w:val="en-US"/>
        </w:rPr>
        <w:t>What is Agile software development?</w:t>
      </w:r>
    </w:p>
    <w:p w14:paraId="2B1608E2" w14:textId="77777777" w:rsidR="00595004" w:rsidRDefault="00885759" w:rsidP="00885759">
      <w:pPr>
        <w:pStyle w:val="a3"/>
        <w:rPr>
          <w:lang w:val="en-US"/>
        </w:rPr>
      </w:pPr>
      <w:r w:rsidRPr="007C4E9E">
        <w:rPr>
          <w:noProof/>
          <w:lang w:val="en-US"/>
        </w:rPr>
        <w:drawing>
          <wp:inline distT="0" distB="0" distL="0" distR="0" wp14:anchorId="5F76B14A" wp14:editId="677C4E6E">
            <wp:extent cx="3265884" cy="988695"/>
            <wp:effectExtent l="0" t="0" r="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90241" cy="996069"/>
                    </a:xfrm>
                    <a:prstGeom prst="rect">
                      <a:avLst/>
                    </a:prstGeom>
                  </pic:spPr>
                </pic:pic>
              </a:graphicData>
            </a:graphic>
          </wp:inline>
        </w:drawing>
      </w:r>
    </w:p>
    <w:p w14:paraId="23380080" w14:textId="50FC8E3A" w:rsidR="00595004" w:rsidRDefault="00885759" w:rsidP="00885759">
      <w:pPr>
        <w:pStyle w:val="a3"/>
        <w:rPr>
          <w:lang w:val="en-US"/>
        </w:rPr>
      </w:pPr>
      <w:r w:rsidRPr="007C4E9E">
        <w:rPr>
          <w:lang w:val="en-US"/>
        </w:rPr>
        <w:t>Agile methods are incremental development methods in which the increments are small, and, typically, new releases of the system are created and made available to customers every two or three weeks. They involve customers in the development process to get rapid feedback on changing requirements. They minimize documentation by using informal communications rather than formal meetings with written documents</w:t>
      </w:r>
      <w:r>
        <w:rPr>
          <w:lang w:val="en-US"/>
        </w:rPr>
        <w:t>.</w:t>
      </w:r>
    </w:p>
    <w:p w14:paraId="2D37951C" w14:textId="77777777" w:rsidR="00595004" w:rsidRDefault="00595004" w:rsidP="00595004">
      <w:pPr>
        <w:pStyle w:val="a3"/>
        <w:rPr>
          <w:b/>
          <w:bCs/>
          <w:lang w:val="en-US"/>
        </w:rPr>
      </w:pPr>
    </w:p>
    <w:p w14:paraId="044B8FF7" w14:textId="25C8AE7A" w:rsidR="00595004" w:rsidRPr="00404F31" w:rsidRDefault="00595004" w:rsidP="00595004">
      <w:pPr>
        <w:rPr>
          <w:rFonts w:ascii="Times New Roman" w:hAnsi="Times New Roman" w:cs="Times New Roman"/>
          <w:b/>
          <w:bCs/>
          <w:sz w:val="24"/>
          <w:szCs w:val="24"/>
          <w:lang w:val="en-US"/>
        </w:rPr>
      </w:pPr>
      <w:r w:rsidRPr="00595004">
        <w:rPr>
          <w:b/>
          <w:bCs/>
          <w:lang w:val="en-US"/>
        </w:rPr>
        <w:t xml:space="preserve">10. What is the difference between Release testing &amp; User testing? (2 points) </w:t>
      </w:r>
      <w:r w:rsidRPr="00595004">
        <w:rPr>
          <w:b/>
          <w:bCs/>
          <w:lang w:val="en-US"/>
        </w:rPr>
        <w:br/>
      </w:r>
      <w:r w:rsidR="00404F31" w:rsidRPr="00404F31">
        <w:rPr>
          <w:rFonts w:ascii="Times New Roman" w:hAnsi="Times New Roman" w:cs="Times New Roman"/>
          <w:b/>
          <w:bCs/>
          <w:color w:val="202124"/>
          <w:sz w:val="24"/>
          <w:szCs w:val="24"/>
          <w:shd w:val="clear" w:color="auto" w:fill="FFFFFF"/>
          <w:lang w:val="en-US"/>
        </w:rPr>
        <w:t>Release testing:</w:t>
      </w:r>
      <w:r w:rsidR="00404F31" w:rsidRPr="00404F31">
        <w:rPr>
          <w:rFonts w:ascii="Times New Roman" w:hAnsi="Times New Roman" w:cs="Times New Roman"/>
          <w:color w:val="202124"/>
          <w:sz w:val="24"/>
          <w:szCs w:val="24"/>
          <w:shd w:val="clear" w:color="auto" w:fill="FFFFFF"/>
          <w:lang w:val="en-US"/>
        </w:rPr>
        <w:t xml:space="preserve"> a separate testing team test a complete version of the system before it is released to users. </w:t>
      </w:r>
      <w:r w:rsidR="00404F31" w:rsidRPr="00404F31">
        <w:rPr>
          <w:rFonts w:ascii="Times New Roman" w:hAnsi="Times New Roman" w:cs="Times New Roman"/>
          <w:color w:val="202124"/>
          <w:sz w:val="24"/>
          <w:szCs w:val="24"/>
          <w:shd w:val="clear" w:color="auto" w:fill="FFFFFF"/>
          <w:lang w:val="en-US"/>
        </w:rPr>
        <w:br/>
      </w:r>
      <w:r w:rsidR="00404F31" w:rsidRPr="00404F31">
        <w:rPr>
          <w:rFonts w:ascii="Times New Roman" w:hAnsi="Times New Roman" w:cs="Times New Roman"/>
          <w:b/>
          <w:bCs/>
          <w:color w:val="202124"/>
          <w:sz w:val="24"/>
          <w:szCs w:val="24"/>
          <w:shd w:val="clear" w:color="auto" w:fill="FFFFFF"/>
          <w:lang w:val="en-US"/>
        </w:rPr>
        <w:t>User testing:</w:t>
      </w:r>
      <w:r w:rsidR="00404F31" w:rsidRPr="00404F31">
        <w:rPr>
          <w:rFonts w:ascii="Times New Roman" w:hAnsi="Times New Roman" w:cs="Times New Roman"/>
          <w:color w:val="202124"/>
          <w:sz w:val="24"/>
          <w:szCs w:val="24"/>
          <w:shd w:val="clear" w:color="auto" w:fill="FFFFFF"/>
          <w:lang w:val="en-US"/>
        </w:rPr>
        <w:t xml:space="preserve"> users or potential users of a system test the system in their own environment.</w:t>
      </w:r>
    </w:p>
    <w:p w14:paraId="36179D0F" w14:textId="69EA7C8A" w:rsidR="00930098" w:rsidRPr="00930098" w:rsidRDefault="00595004" w:rsidP="00595004">
      <w:pPr>
        <w:rPr>
          <w:b/>
          <w:bCs/>
        </w:rPr>
      </w:pPr>
      <w:r w:rsidRPr="00595004">
        <w:rPr>
          <w:b/>
          <w:bCs/>
          <w:lang w:val="en-US"/>
        </w:rPr>
        <w:t xml:space="preserve">11. What kind of methods/activities are there in Requirements Elicitation? (2 points) </w:t>
      </w:r>
      <w:r w:rsidRPr="00595004">
        <w:rPr>
          <w:b/>
          <w:bCs/>
          <w:lang w:val="en-US"/>
        </w:rPr>
        <w:br/>
      </w:r>
      <w:r w:rsidR="00404F31" w:rsidRPr="00404F31">
        <w:rPr>
          <w:b/>
          <w:bCs/>
          <w:lang w:val="en-US"/>
        </w:rPr>
        <w:drawing>
          <wp:inline distT="0" distB="0" distL="0" distR="0" wp14:anchorId="2662536F" wp14:editId="3CE90E00">
            <wp:extent cx="3723005" cy="1259617"/>
            <wp:effectExtent l="0" t="0" r="0" b="0"/>
            <wp:docPr id="12" name="Рисунок 12" descr="Изображение выглядит как текст, челове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77720" cy="1278129"/>
                    </a:xfrm>
                    <a:prstGeom prst="rect">
                      <a:avLst/>
                    </a:prstGeom>
                  </pic:spPr>
                </pic:pic>
              </a:graphicData>
            </a:graphic>
          </wp:inline>
        </w:drawing>
      </w:r>
      <w:r w:rsidR="00930098">
        <w:rPr>
          <w:b/>
          <w:bCs/>
          <w:lang w:val="en-US"/>
        </w:rPr>
        <w:br/>
      </w:r>
      <w:r w:rsidR="00930098">
        <w:rPr>
          <w:b/>
          <w:bCs/>
        </w:rPr>
        <w:t xml:space="preserve">НО есть еще в инете </w:t>
      </w:r>
      <w:proofErr w:type="spellStart"/>
      <w:r w:rsidR="00930098">
        <w:rPr>
          <w:b/>
          <w:bCs/>
        </w:rPr>
        <w:t>варики</w:t>
      </w:r>
      <w:proofErr w:type="spellEnd"/>
      <w:r w:rsidR="00930098">
        <w:rPr>
          <w:b/>
          <w:bCs/>
        </w:rPr>
        <w:br/>
      </w:r>
      <w:r w:rsidR="00930098" w:rsidRPr="00930098">
        <w:rPr>
          <w:b/>
          <w:bCs/>
        </w:rPr>
        <w:drawing>
          <wp:inline distT="0" distB="0" distL="0" distR="0" wp14:anchorId="63B89DA3" wp14:editId="0EBC646F">
            <wp:extent cx="4175760" cy="1567640"/>
            <wp:effectExtent l="0" t="0" r="0" b="0"/>
            <wp:docPr id="13" name="Рисунок 1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35512" cy="1590072"/>
                    </a:xfrm>
                    <a:prstGeom prst="rect">
                      <a:avLst/>
                    </a:prstGeom>
                  </pic:spPr>
                </pic:pic>
              </a:graphicData>
            </a:graphic>
          </wp:inline>
        </w:drawing>
      </w:r>
    </w:p>
    <w:p w14:paraId="04BA4921" w14:textId="4EA517A5" w:rsidR="00930098" w:rsidRPr="00930098" w:rsidRDefault="00595004" w:rsidP="00930098">
      <w:pPr>
        <w:pStyle w:val="aa"/>
        <w:shd w:val="clear" w:color="auto" w:fill="FFFFFF"/>
        <w:textAlignment w:val="baseline"/>
        <w:rPr>
          <w:sz w:val="22"/>
          <w:szCs w:val="22"/>
        </w:rPr>
      </w:pPr>
      <w:r w:rsidRPr="00595004">
        <w:rPr>
          <w:b/>
          <w:bCs/>
          <w:lang w:val="en-US"/>
        </w:rPr>
        <w:t xml:space="preserve">12. How do companies get benefits and earn money from open-source software solutions? (2 points) </w:t>
      </w:r>
      <w:r w:rsidRPr="00595004">
        <w:rPr>
          <w:b/>
          <w:bCs/>
          <w:lang w:val="en-US"/>
        </w:rPr>
        <w:br/>
      </w:r>
      <w:r w:rsidR="00930098">
        <w:rPr>
          <w:b/>
          <w:bCs/>
          <w:sz w:val="22"/>
          <w:szCs w:val="22"/>
        </w:rPr>
        <w:t xml:space="preserve">   </w:t>
      </w:r>
      <w:r w:rsidR="00930098" w:rsidRPr="00930098">
        <w:rPr>
          <w:b/>
          <w:bCs/>
          <w:sz w:val="22"/>
          <w:szCs w:val="22"/>
          <w:lang w:val="en-US"/>
        </w:rPr>
        <w:t>Here are six methods you can employ:</w:t>
      </w:r>
    </w:p>
    <w:p w14:paraId="79941CAD" w14:textId="77777777" w:rsidR="00930098" w:rsidRPr="00930098" w:rsidRDefault="00930098" w:rsidP="00930098">
      <w:pPr>
        <w:numPr>
          <w:ilvl w:val="0"/>
          <w:numId w:val="16"/>
        </w:numPr>
        <w:shd w:val="clear" w:color="auto" w:fill="FFFFFF"/>
        <w:spacing w:before="100" w:beforeAutospacing="1" w:after="100" w:afterAutospacing="1" w:line="240" w:lineRule="auto"/>
        <w:textAlignment w:val="baseline"/>
        <w:rPr>
          <w:rFonts w:ascii="Times New Roman" w:eastAsia="Times New Roman" w:hAnsi="Times New Roman" w:cs="Times New Roman"/>
          <w:lang w:eastAsia="ru-RU"/>
        </w:rPr>
      </w:pPr>
      <w:r w:rsidRPr="00930098">
        <w:rPr>
          <w:rFonts w:ascii="Times New Roman" w:eastAsia="Times New Roman" w:hAnsi="Times New Roman" w:cs="Times New Roman"/>
          <w:lang w:val="en-US" w:eastAsia="ru-RU"/>
        </w:rPr>
        <w:t>Paid support</w:t>
      </w:r>
    </w:p>
    <w:p w14:paraId="421D00B3" w14:textId="77777777" w:rsidR="00930098" w:rsidRPr="00930098" w:rsidRDefault="00930098" w:rsidP="00930098">
      <w:pPr>
        <w:numPr>
          <w:ilvl w:val="0"/>
          <w:numId w:val="16"/>
        </w:numPr>
        <w:shd w:val="clear" w:color="auto" w:fill="FFFFFF"/>
        <w:spacing w:before="100" w:beforeAutospacing="1" w:after="100" w:afterAutospacing="1" w:line="240" w:lineRule="auto"/>
        <w:textAlignment w:val="baseline"/>
        <w:rPr>
          <w:rFonts w:ascii="Times New Roman" w:eastAsia="Times New Roman" w:hAnsi="Times New Roman" w:cs="Times New Roman"/>
          <w:lang w:val="en-US" w:eastAsia="ru-RU"/>
        </w:rPr>
      </w:pPr>
      <w:r w:rsidRPr="00930098">
        <w:rPr>
          <w:rFonts w:ascii="Times New Roman" w:eastAsia="Times New Roman" w:hAnsi="Times New Roman" w:cs="Times New Roman"/>
          <w:lang w:val="en-US" w:eastAsia="ru-RU"/>
        </w:rPr>
        <w:t>Software as a Service (</w:t>
      </w:r>
      <w:proofErr w:type="spellStart"/>
      <w:r w:rsidRPr="00930098">
        <w:rPr>
          <w:rFonts w:ascii="Times New Roman" w:eastAsia="Times New Roman" w:hAnsi="Times New Roman" w:cs="Times New Roman"/>
          <w:lang w:val="en-US" w:eastAsia="ru-RU"/>
        </w:rPr>
        <w:t>OpenSaaS</w:t>
      </w:r>
      <w:proofErr w:type="spellEnd"/>
      <w:r w:rsidRPr="00930098">
        <w:rPr>
          <w:rFonts w:ascii="Times New Roman" w:eastAsia="Times New Roman" w:hAnsi="Times New Roman" w:cs="Times New Roman"/>
          <w:lang w:val="en-US" w:eastAsia="ru-RU"/>
        </w:rPr>
        <w:t>)</w:t>
      </w:r>
    </w:p>
    <w:p w14:paraId="6DB0A393" w14:textId="77777777" w:rsidR="00930098" w:rsidRPr="00930098" w:rsidRDefault="00930098" w:rsidP="00930098">
      <w:pPr>
        <w:numPr>
          <w:ilvl w:val="0"/>
          <w:numId w:val="16"/>
        </w:numPr>
        <w:shd w:val="clear" w:color="auto" w:fill="FFFFFF"/>
        <w:spacing w:before="100" w:beforeAutospacing="1" w:after="100" w:afterAutospacing="1" w:line="240" w:lineRule="auto"/>
        <w:textAlignment w:val="baseline"/>
        <w:rPr>
          <w:rFonts w:ascii="Times New Roman" w:eastAsia="Times New Roman" w:hAnsi="Times New Roman" w:cs="Times New Roman"/>
          <w:lang w:eastAsia="ru-RU"/>
        </w:rPr>
      </w:pPr>
      <w:proofErr w:type="spellStart"/>
      <w:r w:rsidRPr="00930098">
        <w:rPr>
          <w:rFonts w:ascii="Times New Roman" w:eastAsia="Times New Roman" w:hAnsi="Times New Roman" w:cs="Times New Roman"/>
          <w:lang w:eastAsia="ru-RU"/>
        </w:rPr>
        <w:t>Open-core</w:t>
      </w:r>
      <w:proofErr w:type="spellEnd"/>
      <w:r w:rsidRPr="00930098">
        <w:rPr>
          <w:rFonts w:ascii="Times New Roman" w:eastAsia="Times New Roman" w:hAnsi="Times New Roman" w:cs="Times New Roman"/>
          <w:lang w:eastAsia="ru-RU"/>
        </w:rPr>
        <w:t xml:space="preserve"> </w:t>
      </w:r>
      <w:proofErr w:type="spellStart"/>
      <w:r w:rsidRPr="00930098">
        <w:rPr>
          <w:rFonts w:ascii="Times New Roman" w:eastAsia="Times New Roman" w:hAnsi="Times New Roman" w:cs="Times New Roman"/>
          <w:lang w:eastAsia="ru-RU"/>
        </w:rPr>
        <w:t>model</w:t>
      </w:r>
      <w:proofErr w:type="spellEnd"/>
    </w:p>
    <w:p w14:paraId="2C80225C" w14:textId="77777777" w:rsidR="00930098" w:rsidRPr="00930098" w:rsidRDefault="00930098" w:rsidP="00930098">
      <w:pPr>
        <w:numPr>
          <w:ilvl w:val="0"/>
          <w:numId w:val="16"/>
        </w:numPr>
        <w:shd w:val="clear" w:color="auto" w:fill="FFFFFF"/>
        <w:spacing w:before="100" w:beforeAutospacing="1" w:after="100" w:afterAutospacing="1" w:line="240" w:lineRule="auto"/>
        <w:textAlignment w:val="baseline"/>
        <w:rPr>
          <w:rFonts w:ascii="Times New Roman" w:eastAsia="Times New Roman" w:hAnsi="Times New Roman" w:cs="Times New Roman"/>
          <w:lang w:eastAsia="ru-RU"/>
        </w:rPr>
      </w:pPr>
      <w:proofErr w:type="spellStart"/>
      <w:r w:rsidRPr="00930098">
        <w:rPr>
          <w:rFonts w:ascii="Times New Roman" w:eastAsia="Times New Roman" w:hAnsi="Times New Roman" w:cs="Times New Roman"/>
          <w:lang w:eastAsia="ru-RU"/>
        </w:rPr>
        <w:t>GitHub</w:t>
      </w:r>
      <w:proofErr w:type="spellEnd"/>
      <w:r w:rsidRPr="00930098">
        <w:rPr>
          <w:rFonts w:ascii="Times New Roman" w:eastAsia="Times New Roman" w:hAnsi="Times New Roman" w:cs="Times New Roman"/>
          <w:lang w:eastAsia="ru-RU"/>
        </w:rPr>
        <w:t xml:space="preserve"> </w:t>
      </w:r>
      <w:proofErr w:type="spellStart"/>
      <w:r w:rsidRPr="00930098">
        <w:rPr>
          <w:rFonts w:ascii="Times New Roman" w:eastAsia="Times New Roman" w:hAnsi="Times New Roman" w:cs="Times New Roman"/>
          <w:lang w:eastAsia="ru-RU"/>
        </w:rPr>
        <w:t>sponsors</w:t>
      </w:r>
      <w:proofErr w:type="spellEnd"/>
    </w:p>
    <w:p w14:paraId="4AB2E2E3" w14:textId="77777777" w:rsidR="00930098" w:rsidRPr="00930098" w:rsidRDefault="00930098" w:rsidP="00930098">
      <w:pPr>
        <w:numPr>
          <w:ilvl w:val="0"/>
          <w:numId w:val="16"/>
        </w:numPr>
        <w:shd w:val="clear" w:color="auto" w:fill="FFFFFF"/>
        <w:spacing w:before="100" w:beforeAutospacing="1" w:after="100" w:afterAutospacing="1" w:line="240" w:lineRule="auto"/>
        <w:textAlignment w:val="baseline"/>
        <w:rPr>
          <w:rFonts w:ascii="Times New Roman" w:eastAsia="Times New Roman" w:hAnsi="Times New Roman" w:cs="Times New Roman"/>
          <w:lang w:eastAsia="ru-RU"/>
        </w:rPr>
      </w:pPr>
      <w:proofErr w:type="spellStart"/>
      <w:r w:rsidRPr="00930098">
        <w:rPr>
          <w:rFonts w:ascii="Times New Roman" w:eastAsia="Times New Roman" w:hAnsi="Times New Roman" w:cs="Times New Roman"/>
          <w:lang w:eastAsia="ru-RU"/>
        </w:rPr>
        <w:t>Paid</w:t>
      </w:r>
      <w:proofErr w:type="spellEnd"/>
      <w:r w:rsidRPr="00930098">
        <w:rPr>
          <w:rFonts w:ascii="Times New Roman" w:eastAsia="Times New Roman" w:hAnsi="Times New Roman" w:cs="Times New Roman"/>
          <w:lang w:eastAsia="ru-RU"/>
        </w:rPr>
        <w:t xml:space="preserve"> </w:t>
      </w:r>
      <w:proofErr w:type="spellStart"/>
      <w:r w:rsidRPr="00930098">
        <w:rPr>
          <w:rFonts w:ascii="Times New Roman" w:eastAsia="Times New Roman" w:hAnsi="Times New Roman" w:cs="Times New Roman"/>
          <w:lang w:eastAsia="ru-RU"/>
        </w:rPr>
        <w:t>feature</w:t>
      </w:r>
      <w:proofErr w:type="spellEnd"/>
      <w:r w:rsidRPr="00930098">
        <w:rPr>
          <w:rFonts w:ascii="Times New Roman" w:eastAsia="Times New Roman" w:hAnsi="Times New Roman" w:cs="Times New Roman"/>
          <w:lang w:eastAsia="ru-RU"/>
        </w:rPr>
        <w:t xml:space="preserve"> </w:t>
      </w:r>
      <w:proofErr w:type="spellStart"/>
      <w:r w:rsidRPr="00930098">
        <w:rPr>
          <w:rFonts w:ascii="Times New Roman" w:eastAsia="Times New Roman" w:hAnsi="Times New Roman" w:cs="Times New Roman"/>
          <w:lang w:eastAsia="ru-RU"/>
        </w:rPr>
        <w:t>requests</w:t>
      </w:r>
      <w:proofErr w:type="spellEnd"/>
    </w:p>
    <w:p w14:paraId="4BB6F289" w14:textId="77777777" w:rsidR="00930098" w:rsidRPr="00930098" w:rsidRDefault="00930098" w:rsidP="00930098">
      <w:pPr>
        <w:numPr>
          <w:ilvl w:val="0"/>
          <w:numId w:val="16"/>
        </w:numPr>
        <w:shd w:val="clear" w:color="auto" w:fill="FFFFFF"/>
        <w:spacing w:before="100" w:beforeAutospacing="1" w:after="100" w:afterAutospacing="1" w:line="240" w:lineRule="auto"/>
        <w:textAlignment w:val="baseline"/>
        <w:rPr>
          <w:rFonts w:ascii="Times New Roman" w:eastAsia="Times New Roman" w:hAnsi="Times New Roman" w:cs="Times New Roman"/>
          <w:lang w:val="en-US" w:eastAsia="ru-RU"/>
        </w:rPr>
      </w:pPr>
      <w:r w:rsidRPr="00930098">
        <w:rPr>
          <w:rFonts w:ascii="Times New Roman" w:eastAsia="Times New Roman" w:hAnsi="Times New Roman" w:cs="Times New Roman"/>
          <w:lang w:val="en-US" w:eastAsia="ru-RU"/>
        </w:rPr>
        <w:t>Get paid to build open source extensions for existing products</w:t>
      </w:r>
    </w:p>
    <w:p w14:paraId="59228311" w14:textId="448343F7" w:rsidR="00595004" w:rsidRDefault="00595004" w:rsidP="00595004">
      <w:pPr>
        <w:rPr>
          <w:b/>
          <w:bCs/>
          <w:lang w:val="en-US"/>
        </w:rPr>
      </w:pPr>
    </w:p>
    <w:p w14:paraId="01E6FB38" w14:textId="56AE120E" w:rsidR="00595004" w:rsidRPr="00930098" w:rsidRDefault="00595004" w:rsidP="00595004">
      <w:pPr>
        <w:rPr>
          <w:b/>
          <w:bCs/>
          <w:lang w:val="en-US"/>
        </w:rPr>
      </w:pPr>
      <w:r w:rsidRPr="00595004">
        <w:rPr>
          <w:b/>
          <w:bCs/>
          <w:lang w:val="en-US"/>
        </w:rPr>
        <w:lastRenderedPageBreak/>
        <w:t xml:space="preserve">13. Why is the Activity Diagram widely used between software developers and non-software developers (salespeople, logistics people, finance people, </w:t>
      </w:r>
      <w:proofErr w:type="spellStart"/>
      <w:r w:rsidRPr="00595004">
        <w:rPr>
          <w:b/>
          <w:bCs/>
          <w:lang w:val="en-US"/>
        </w:rPr>
        <w:t>etc</w:t>
      </w:r>
      <w:proofErr w:type="spellEnd"/>
      <w:r w:rsidRPr="00595004">
        <w:rPr>
          <w:b/>
          <w:bCs/>
          <w:lang w:val="en-US"/>
        </w:rPr>
        <w:t xml:space="preserve">)? (2 points) </w:t>
      </w:r>
      <w:r w:rsidR="00930098">
        <w:rPr>
          <w:b/>
          <w:bCs/>
          <w:lang w:val="en-US"/>
        </w:rPr>
        <w:br/>
      </w:r>
      <w:r w:rsidRPr="00595004">
        <w:rPr>
          <w:b/>
          <w:bCs/>
          <w:lang w:val="en-US"/>
        </w:rPr>
        <w:br/>
      </w:r>
      <w:r w:rsidR="00930098" w:rsidRPr="00930098">
        <w:rPr>
          <w:rFonts w:ascii="Arial" w:hAnsi="Arial" w:cs="Arial"/>
          <w:color w:val="202124"/>
          <w:shd w:val="clear" w:color="auto" w:fill="FFFFFF"/>
          <w:lang w:val="en-US"/>
        </w:rPr>
        <w:t>However, the diagrams are a useful and effective modelling tool that can be used throughout the system development process. They </w:t>
      </w:r>
      <w:r w:rsidR="00930098" w:rsidRPr="00930098">
        <w:rPr>
          <w:rFonts w:ascii="Arial" w:hAnsi="Arial" w:cs="Arial"/>
          <w:b/>
          <w:bCs/>
          <w:color w:val="202124"/>
          <w:shd w:val="clear" w:color="auto" w:fill="FFFFFF"/>
          <w:lang w:val="en-US"/>
        </w:rPr>
        <w:t>help to visualize the functionality of the system at different levels of detail, and aid communication between developers and clients</w:t>
      </w:r>
      <w:r w:rsidR="00930098" w:rsidRPr="00930098">
        <w:rPr>
          <w:rFonts w:ascii="Arial" w:hAnsi="Arial" w:cs="Arial"/>
          <w:color w:val="202124"/>
          <w:shd w:val="clear" w:color="auto" w:fill="FFFFFF"/>
          <w:lang w:val="en-US"/>
        </w:rPr>
        <w:t>.</w:t>
      </w:r>
    </w:p>
    <w:p w14:paraId="5EA48F8E" w14:textId="0980E0A0" w:rsidR="00595004" w:rsidRDefault="00595004" w:rsidP="00595004">
      <w:pPr>
        <w:rPr>
          <w:b/>
          <w:bCs/>
          <w:lang w:val="en-US"/>
        </w:rPr>
      </w:pPr>
      <w:r w:rsidRPr="00595004">
        <w:rPr>
          <w:b/>
          <w:bCs/>
          <w:lang w:val="en-US"/>
        </w:rPr>
        <w:t xml:space="preserve">14. Please draw UML diagrams to describe WSP (University-based information exchange application) (2 points) </w:t>
      </w:r>
      <w:r w:rsidRPr="00595004">
        <w:rPr>
          <w:b/>
          <w:bCs/>
          <w:lang w:val="en-US"/>
        </w:rPr>
        <w:br/>
      </w:r>
      <w:r w:rsidR="001D776F">
        <w:rPr>
          <w:noProof/>
        </w:rPr>
        <w:drawing>
          <wp:inline distT="0" distB="0" distL="0" distR="0" wp14:anchorId="04F0AA0D" wp14:editId="66D4BD11">
            <wp:extent cx="5288280" cy="3462396"/>
            <wp:effectExtent l="0" t="0" r="7620" b="5080"/>
            <wp:docPr id="14" name="Рисунок 14" descr="University Management System Use Case Diagram | FreeProject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Management System Use Case Diagram | FreeProjectz"/>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16796" cy="3481066"/>
                    </a:xfrm>
                    <a:prstGeom prst="rect">
                      <a:avLst/>
                    </a:prstGeom>
                    <a:noFill/>
                    <a:ln>
                      <a:noFill/>
                    </a:ln>
                  </pic:spPr>
                </pic:pic>
              </a:graphicData>
            </a:graphic>
          </wp:inline>
        </w:drawing>
      </w:r>
    </w:p>
    <w:p w14:paraId="4185ABA3" w14:textId="77777777" w:rsidR="001D776F" w:rsidRDefault="001D776F" w:rsidP="00595004">
      <w:pPr>
        <w:rPr>
          <w:b/>
          <w:bCs/>
          <w:lang w:val="en-US"/>
        </w:rPr>
      </w:pPr>
    </w:p>
    <w:p w14:paraId="381384B7" w14:textId="77777777" w:rsidR="001D776F" w:rsidRDefault="001D776F" w:rsidP="00595004">
      <w:pPr>
        <w:rPr>
          <w:b/>
          <w:bCs/>
          <w:lang w:val="en-US"/>
        </w:rPr>
      </w:pPr>
    </w:p>
    <w:p w14:paraId="08AB832F" w14:textId="401671AB" w:rsidR="00595004" w:rsidRPr="001D776F" w:rsidRDefault="00595004" w:rsidP="00595004">
      <w:pPr>
        <w:rPr>
          <w:b/>
          <w:bCs/>
          <w:lang w:val="en-US"/>
        </w:rPr>
      </w:pPr>
      <w:r w:rsidRPr="00595004">
        <w:rPr>
          <w:b/>
          <w:bCs/>
          <w:lang w:val="en-US"/>
        </w:rPr>
        <w:t xml:space="preserve">15. Where do we use State Machine Diagrams? (2 points) </w:t>
      </w:r>
      <w:r w:rsidRPr="00595004">
        <w:rPr>
          <w:b/>
          <w:bCs/>
          <w:lang w:val="en-US"/>
        </w:rPr>
        <w:br/>
      </w:r>
      <w:r w:rsidR="001D776F" w:rsidRPr="001D776F">
        <w:rPr>
          <w:rFonts w:ascii="Times New Roman" w:hAnsi="Times New Roman" w:cs="Times New Roman"/>
          <w:color w:val="202124"/>
          <w:sz w:val="24"/>
          <w:szCs w:val="24"/>
          <w:shd w:val="clear" w:color="auto" w:fill="FFFFFF"/>
          <w:lang w:val="en-US"/>
        </w:rPr>
        <w:t>State machine diagrams are </w:t>
      </w:r>
      <w:r w:rsidR="001D776F" w:rsidRPr="001D776F">
        <w:rPr>
          <w:rFonts w:ascii="Times New Roman" w:hAnsi="Times New Roman" w:cs="Times New Roman"/>
          <w:b/>
          <w:bCs/>
          <w:color w:val="202124"/>
          <w:sz w:val="24"/>
          <w:szCs w:val="24"/>
          <w:shd w:val="clear" w:color="auto" w:fill="FFFFFF"/>
          <w:lang w:val="en-US"/>
        </w:rPr>
        <w:t>usually applied to objects but can be applied to any element that has behavior to other entities such as: actors, use cases, methods, subsystems systems and etc</w:t>
      </w:r>
      <w:r w:rsidR="001D776F" w:rsidRPr="001D776F">
        <w:rPr>
          <w:rFonts w:ascii="Times New Roman" w:hAnsi="Times New Roman" w:cs="Times New Roman"/>
          <w:color w:val="202124"/>
          <w:sz w:val="24"/>
          <w:szCs w:val="24"/>
          <w:shd w:val="clear" w:color="auto" w:fill="FFFFFF"/>
          <w:lang w:val="en-US"/>
        </w:rPr>
        <w:t>. and they are typically used in conjunction with interaction diagrams (usually sequence diagrams)</w:t>
      </w:r>
      <w:r w:rsidR="001D776F" w:rsidRPr="001D776F">
        <w:rPr>
          <w:rFonts w:ascii="Arial" w:hAnsi="Arial" w:cs="Arial"/>
          <w:color w:val="202124"/>
          <w:sz w:val="24"/>
          <w:szCs w:val="24"/>
          <w:shd w:val="clear" w:color="auto" w:fill="FFFFFF"/>
          <w:lang w:val="en-US"/>
        </w:rPr>
        <w:t xml:space="preserve"> </w:t>
      </w:r>
    </w:p>
    <w:p w14:paraId="0916E897" w14:textId="65545733" w:rsidR="00595004" w:rsidRDefault="00595004" w:rsidP="00595004">
      <w:pPr>
        <w:rPr>
          <w:b/>
          <w:bCs/>
          <w:lang w:val="en-US"/>
        </w:rPr>
      </w:pPr>
      <w:r w:rsidRPr="00595004">
        <w:rPr>
          <w:b/>
          <w:bCs/>
          <w:lang w:val="en-US"/>
        </w:rPr>
        <w:lastRenderedPageBreak/>
        <w:t xml:space="preserve">16. What is the availability of the principal dependability properties of software engineering? </w:t>
      </w:r>
      <w:r w:rsidRPr="00595004">
        <w:rPr>
          <w:b/>
          <w:bCs/>
          <w:lang w:val="en-US"/>
        </w:rPr>
        <w:br/>
      </w:r>
      <w:r w:rsidR="001D776F" w:rsidRPr="001D776F">
        <w:rPr>
          <w:b/>
          <w:bCs/>
          <w:lang w:val="en-US"/>
        </w:rPr>
        <w:drawing>
          <wp:inline distT="0" distB="0" distL="0" distR="0" wp14:anchorId="6FA23CE1" wp14:editId="3426BB36">
            <wp:extent cx="4808220" cy="2604303"/>
            <wp:effectExtent l="0" t="0" r="0" b="5715"/>
            <wp:docPr id="15" name="Рисунок 1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2206" cy="2611878"/>
                    </a:xfrm>
                    <a:prstGeom prst="rect">
                      <a:avLst/>
                    </a:prstGeom>
                  </pic:spPr>
                </pic:pic>
              </a:graphicData>
            </a:graphic>
          </wp:inline>
        </w:drawing>
      </w:r>
    </w:p>
    <w:p w14:paraId="486010D6" w14:textId="36D44990" w:rsidR="00595004" w:rsidRPr="00595004" w:rsidRDefault="00595004" w:rsidP="00595004">
      <w:pPr>
        <w:rPr>
          <w:b/>
          <w:bCs/>
          <w:lang w:val="en-US"/>
        </w:rPr>
      </w:pPr>
      <w:r w:rsidRPr="00595004">
        <w:rPr>
          <w:b/>
          <w:bCs/>
          <w:lang w:val="en-US"/>
        </w:rPr>
        <w:t xml:space="preserve">17. What is the 4 + 1 view model of software architecture? (2 points) </w:t>
      </w:r>
    </w:p>
    <w:p w14:paraId="03E9220A" w14:textId="489BA86B" w:rsidR="00595004" w:rsidRPr="00595004" w:rsidRDefault="00595004" w:rsidP="00595004">
      <w:pPr>
        <w:rPr>
          <w:lang w:val="en-US"/>
        </w:rPr>
      </w:pPr>
      <w:r>
        <w:rPr>
          <w:lang w:val="en-US"/>
        </w:rPr>
        <w:t xml:space="preserve"> </w:t>
      </w:r>
    </w:p>
    <w:p w14:paraId="16229D2E" w14:textId="48F49B31" w:rsidR="00595004" w:rsidRPr="00595004" w:rsidRDefault="00595004" w:rsidP="00595004">
      <w:pPr>
        <w:rPr>
          <w:lang w:val="en-US"/>
        </w:rPr>
      </w:pPr>
    </w:p>
    <w:p w14:paraId="2FC57C7B" w14:textId="77777777" w:rsidR="00885759" w:rsidRDefault="00885759" w:rsidP="00885759">
      <w:pPr>
        <w:pStyle w:val="a3"/>
        <w:rPr>
          <w:lang w:val="en-US"/>
        </w:rPr>
      </w:pPr>
      <w:r w:rsidRPr="006A7F2F">
        <w:rPr>
          <w:noProof/>
          <w:lang w:val="en-US"/>
        </w:rPr>
        <w:drawing>
          <wp:inline distT="0" distB="0" distL="0" distR="0" wp14:anchorId="6C4CCFE9" wp14:editId="213CD693">
            <wp:extent cx="5490046" cy="4892040"/>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14989" cy="4914266"/>
                    </a:xfrm>
                    <a:prstGeom prst="rect">
                      <a:avLst/>
                    </a:prstGeom>
                  </pic:spPr>
                </pic:pic>
              </a:graphicData>
            </a:graphic>
          </wp:inline>
        </w:drawing>
      </w:r>
    </w:p>
    <w:p w14:paraId="4645514D" w14:textId="77777777" w:rsidR="00885759" w:rsidRDefault="00885759" w:rsidP="00885759">
      <w:pPr>
        <w:pStyle w:val="a3"/>
        <w:rPr>
          <w:lang w:val="en-US"/>
        </w:rPr>
      </w:pPr>
    </w:p>
    <w:p w14:paraId="1B654C49" w14:textId="77777777" w:rsidR="001D776F" w:rsidRDefault="00885759" w:rsidP="00595004">
      <w:pPr>
        <w:rPr>
          <w:b/>
          <w:bCs/>
          <w:sz w:val="24"/>
          <w:szCs w:val="24"/>
          <w:lang w:val="en-US"/>
        </w:rPr>
      </w:pPr>
      <w:r w:rsidRPr="00595004">
        <w:rPr>
          <w:lang w:val="en-US"/>
        </w:rPr>
        <w:lastRenderedPageBreak/>
        <w:br/>
      </w:r>
    </w:p>
    <w:p w14:paraId="74C8297F" w14:textId="77777777" w:rsidR="001D776F" w:rsidRDefault="001D776F" w:rsidP="00595004">
      <w:pPr>
        <w:rPr>
          <w:b/>
          <w:bCs/>
          <w:sz w:val="24"/>
          <w:szCs w:val="24"/>
          <w:lang w:val="en-US"/>
        </w:rPr>
      </w:pPr>
    </w:p>
    <w:p w14:paraId="5AADEEE9" w14:textId="0672D9AE" w:rsidR="00595004" w:rsidRPr="001D776F" w:rsidRDefault="00885759" w:rsidP="00595004">
      <w:pPr>
        <w:rPr>
          <w:b/>
          <w:bCs/>
          <w:sz w:val="24"/>
          <w:szCs w:val="24"/>
          <w:lang w:val="en-US"/>
        </w:rPr>
      </w:pPr>
      <w:r w:rsidRPr="00595004">
        <w:rPr>
          <w:b/>
          <w:bCs/>
          <w:sz w:val="24"/>
          <w:szCs w:val="24"/>
          <w:lang w:val="en-US"/>
        </w:rPr>
        <w:t xml:space="preserve">18. What are Context models in System Modelling? (2 points) </w:t>
      </w:r>
      <w:r w:rsidRPr="00595004">
        <w:rPr>
          <w:b/>
          <w:bCs/>
          <w:sz w:val="24"/>
          <w:szCs w:val="24"/>
          <w:lang w:val="en-US"/>
        </w:rPr>
        <w:br/>
      </w:r>
      <w:r w:rsidR="001D776F" w:rsidRPr="001D776F">
        <w:rPr>
          <w:rFonts w:ascii="Times New Roman" w:hAnsi="Times New Roman" w:cs="Times New Roman"/>
          <w:color w:val="202124"/>
          <w:sz w:val="24"/>
          <w:szCs w:val="24"/>
          <w:shd w:val="clear" w:color="auto" w:fill="FFFFFF"/>
          <w:lang w:val="en-US"/>
        </w:rPr>
        <w:t>A Software System Context Model is </w:t>
      </w:r>
      <w:r w:rsidR="001D776F" w:rsidRPr="001D776F">
        <w:rPr>
          <w:rFonts w:ascii="Times New Roman" w:hAnsi="Times New Roman" w:cs="Times New Roman"/>
          <w:b/>
          <w:bCs/>
          <w:color w:val="202124"/>
          <w:sz w:val="24"/>
          <w:szCs w:val="24"/>
          <w:shd w:val="clear" w:color="auto" w:fill="FFFFFF"/>
          <w:lang w:val="en-US"/>
        </w:rPr>
        <w:t>a type of system context model that explicitly depicts the boundary between the software system and its external environment</w:t>
      </w:r>
      <w:r w:rsidR="001D776F" w:rsidRPr="001D776F">
        <w:rPr>
          <w:rFonts w:ascii="Times New Roman" w:hAnsi="Times New Roman" w:cs="Times New Roman"/>
          <w:color w:val="202124"/>
          <w:sz w:val="24"/>
          <w:szCs w:val="24"/>
          <w:shd w:val="clear" w:color="auto" w:fill="FFFFFF"/>
          <w:lang w:val="en-US"/>
        </w:rPr>
        <w:t>: the hardware devices that the software system interacts with in order to engage with the environment</w:t>
      </w:r>
    </w:p>
    <w:p w14:paraId="41AEE382" w14:textId="70214C1C" w:rsidR="00595004" w:rsidRPr="00B951FC" w:rsidRDefault="00885759" w:rsidP="00595004">
      <w:pPr>
        <w:rPr>
          <w:b/>
          <w:bCs/>
          <w:sz w:val="24"/>
          <w:szCs w:val="24"/>
          <w:lang w:val="en-US"/>
        </w:rPr>
      </w:pPr>
      <w:r w:rsidRPr="00595004">
        <w:rPr>
          <w:b/>
          <w:bCs/>
          <w:sz w:val="24"/>
          <w:szCs w:val="24"/>
          <w:lang w:val="en-US"/>
        </w:rPr>
        <w:t xml:space="preserve">19. Why do you think that modern software operation system turns off automatically when processors heat up (at a higher temperature than the allowed temperature)? What are the principles behind this dependability property? (2 points) </w:t>
      </w:r>
      <w:r w:rsidR="00B951FC">
        <w:rPr>
          <w:b/>
          <w:bCs/>
          <w:sz w:val="24"/>
          <w:szCs w:val="24"/>
          <w:lang w:val="en-US"/>
        </w:rPr>
        <w:br/>
      </w:r>
      <w:r w:rsidRPr="00595004">
        <w:rPr>
          <w:b/>
          <w:bCs/>
          <w:sz w:val="24"/>
          <w:szCs w:val="24"/>
          <w:lang w:val="en-US"/>
        </w:rPr>
        <w:br/>
      </w:r>
      <w:r w:rsidR="00B951FC" w:rsidRPr="00B951FC">
        <w:rPr>
          <w:rFonts w:ascii="Times New Roman" w:hAnsi="Times New Roman" w:cs="Times New Roman"/>
          <w:color w:val="202124"/>
          <w:sz w:val="24"/>
          <w:szCs w:val="24"/>
          <w:shd w:val="clear" w:color="auto" w:fill="FFFFFF"/>
          <w:lang w:val="en-US"/>
        </w:rPr>
        <w:t>Computers need to be cooled down and maintain certain temperatures to run optimally. Thus, when a PC is running at extremely high temperatures (above 60℃), it will shut down </w:t>
      </w:r>
      <w:r w:rsidR="00B951FC" w:rsidRPr="00B951FC">
        <w:rPr>
          <w:rFonts w:ascii="Times New Roman" w:hAnsi="Times New Roman" w:cs="Times New Roman"/>
          <w:b/>
          <w:bCs/>
          <w:color w:val="202124"/>
          <w:sz w:val="24"/>
          <w:szCs w:val="24"/>
          <w:shd w:val="clear" w:color="auto" w:fill="FFFFFF"/>
          <w:lang w:val="en-US"/>
        </w:rPr>
        <w:t>to protect its components from further damage</w:t>
      </w:r>
      <w:r w:rsidR="00B951FC" w:rsidRPr="00B951FC">
        <w:rPr>
          <w:rFonts w:ascii="Times New Roman" w:hAnsi="Times New Roman" w:cs="Times New Roman"/>
          <w:color w:val="202124"/>
          <w:sz w:val="24"/>
          <w:szCs w:val="24"/>
          <w:shd w:val="clear" w:color="auto" w:fill="FFFFFF"/>
          <w:lang w:val="en-US"/>
        </w:rPr>
        <w:t>.</w:t>
      </w:r>
      <w:r w:rsidR="00B951FC">
        <w:rPr>
          <w:rFonts w:ascii="Times New Roman" w:hAnsi="Times New Roman" w:cs="Times New Roman"/>
          <w:color w:val="202124"/>
          <w:sz w:val="24"/>
          <w:szCs w:val="24"/>
          <w:shd w:val="clear" w:color="auto" w:fill="FFFFFF"/>
          <w:lang w:val="en-US"/>
        </w:rPr>
        <w:br/>
      </w:r>
      <w:r w:rsidR="00B951FC" w:rsidRPr="00B951FC">
        <w:rPr>
          <w:b/>
          <w:bCs/>
          <w:sz w:val="24"/>
          <w:szCs w:val="24"/>
          <w:lang w:val="en-US"/>
        </w:rPr>
        <w:drawing>
          <wp:inline distT="0" distB="0" distL="0" distR="0" wp14:anchorId="119970A4" wp14:editId="57D4A8F5">
            <wp:extent cx="4118960" cy="3034665"/>
            <wp:effectExtent l="0" t="0" r="0" b="0"/>
            <wp:docPr id="16" name="Рисунок 1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42727" cy="3052175"/>
                    </a:xfrm>
                    <a:prstGeom prst="rect">
                      <a:avLst/>
                    </a:prstGeom>
                  </pic:spPr>
                </pic:pic>
              </a:graphicData>
            </a:graphic>
          </wp:inline>
        </w:drawing>
      </w:r>
      <w:r w:rsidR="00B951FC" w:rsidRPr="00B951FC">
        <w:rPr>
          <w:noProof/>
          <w:lang w:val="en-US"/>
        </w:rPr>
        <w:t xml:space="preserve"> </w:t>
      </w:r>
      <w:r w:rsidR="00B951FC" w:rsidRPr="00B951FC">
        <w:rPr>
          <w:rFonts w:ascii="Times New Roman" w:hAnsi="Times New Roman" w:cs="Times New Roman"/>
          <w:color w:val="202124"/>
          <w:sz w:val="24"/>
          <w:szCs w:val="24"/>
          <w:shd w:val="clear" w:color="auto" w:fill="FFFFFF"/>
          <w:lang w:val="en-US"/>
        </w:rPr>
        <w:drawing>
          <wp:inline distT="0" distB="0" distL="0" distR="0" wp14:anchorId="66A86AE1" wp14:editId="14321E1F">
            <wp:extent cx="5676900" cy="2160317"/>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83562" cy="2162852"/>
                    </a:xfrm>
                    <a:prstGeom prst="rect">
                      <a:avLst/>
                    </a:prstGeom>
                  </pic:spPr>
                </pic:pic>
              </a:graphicData>
            </a:graphic>
          </wp:inline>
        </w:drawing>
      </w:r>
    </w:p>
    <w:p w14:paraId="49C883D5" w14:textId="024659F2" w:rsidR="007102F5" w:rsidRPr="001D776F" w:rsidRDefault="00B951FC" w:rsidP="00595004">
      <w:pPr>
        <w:rPr>
          <w:rFonts w:ascii="Times New Roman" w:hAnsi="Times New Roman" w:cs="Times New Roman"/>
          <w:b/>
          <w:bCs/>
          <w:sz w:val="28"/>
          <w:szCs w:val="28"/>
          <w:lang w:val="en-US"/>
        </w:rPr>
      </w:pPr>
      <w:r>
        <w:rPr>
          <w:b/>
          <w:bCs/>
          <w:sz w:val="24"/>
          <w:szCs w:val="24"/>
          <w:lang w:val="en-US"/>
        </w:rPr>
        <w:br/>
      </w:r>
      <w:r w:rsidR="00885759" w:rsidRPr="00595004">
        <w:rPr>
          <w:b/>
          <w:bCs/>
          <w:sz w:val="24"/>
          <w:szCs w:val="24"/>
          <w:lang w:val="en-US"/>
        </w:rPr>
        <w:t>20. Please describe how GitHub helps software developers (2 points)</w:t>
      </w:r>
      <w:r w:rsidR="001D776F">
        <w:rPr>
          <w:b/>
          <w:bCs/>
          <w:sz w:val="24"/>
          <w:szCs w:val="24"/>
          <w:lang w:val="en-US"/>
        </w:rPr>
        <w:br/>
      </w:r>
      <w:r w:rsidR="001D776F">
        <w:rPr>
          <w:b/>
          <w:bCs/>
          <w:sz w:val="24"/>
          <w:szCs w:val="24"/>
          <w:lang w:val="en-US"/>
        </w:rPr>
        <w:tab/>
      </w:r>
      <w:r w:rsidR="001D776F" w:rsidRPr="001D776F">
        <w:rPr>
          <w:rFonts w:ascii="Times New Roman" w:hAnsi="Times New Roman" w:cs="Times New Roman"/>
          <w:color w:val="202124"/>
          <w:sz w:val="24"/>
          <w:szCs w:val="24"/>
          <w:shd w:val="clear" w:color="auto" w:fill="FFFFFF"/>
          <w:lang w:val="en-US"/>
        </w:rPr>
        <w:t>GitHub </w:t>
      </w:r>
      <w:r w:rsidR="001D776F" w:rsidRPr="001D776F">
        <w:rPr>
          <w:rFonts w:ascii="Times New Roman" w:hAnsi="Times New Roman" w:cs="Times New Roman"/>
          <w:b/>
          <w:bCs/>
          <w:color w:val="202124"/>
          <w:sz w:val="24"/>
          <w:szCs w:val="24"/>
          <w:shd w:val="clear" w:color="auto" w:fill="FFFFFF"/>
          <w:lang w:val="en-US"/>
        </w:rPr>
        <w:t xml:space="preserve">allows developers to change, adapt and improve software from its public </w:t>
      </w:r>
      <w:r w:rsidR="001D776F" w:rsidRPr="001D776F">
        <w:rPr>
          <w:rFonts w:ascii="Times New Roman" w:hAnsi="Times New Roman" w:cs="Times New Roman"/>
          <w:b/>
          <w:bCs/>
          <w:color w:val="202124"/>
          <w:sz w:val="24"/>
          <w:szCs w:val="24"/>
          <w:shd w:val="clear" w:color="auto" w:fill="FFFFFF"/>
          <w:lang w:val="en-US"/>
        </w:rPr>
        <w:lastRenderedPageBreak/>
        <w:t>repositories for free</w:t>
      </w:r>
      <w:r w:rsidR="001D776F" w:rsidRPr="001D776F">
        <w:rPr>
          <w:rFonts w:ascii="Times New Roman" w:hAnsi="Times New Roman" w:cs="Times New Roman"/>
          <w:color w:val="202124"/>
          <w:sz w:val="24"/>
          <w:szCs w:val="24"/>
          <w:shd w:val="clear" w:color="auto" w:fill="FFFFFF"/>
          <w:lang w:val="en-US"/>
        </w:rPr>
        <w:t xml:space="preserve">, but it charges for private repositories, offering various paid plans. Each public or private repository contains </w:t>
      </w:r>
      <w:proofErr w:type="gramStart"/>
      <w:r w:rsidR="001D776F" w:rsidRPr="001D776F">
        <w:rPr>
          <w:rFonts w:ascii="Times New Roman" w:hAnsi="Times New Roman" w:cs="Times New Roman"/>
          <w:color w:val="202124"/>
          <w:sz w:val="24"/>
          <w:szCs w:val="24"/>
          <w:shd w:val="clear" w:color="auto" w:fill="FFFFFF"/>
          <w:lang w:val="en-US"/>
        </w:rPr>
        <w:t>all of</w:t>
      </w:r>
      <w:proofErr w:type="gramEnd"/>
      <w:r w:rsidR="001D776F" w:rsidRPr="001D776F">
        <w:rPr>
          <w:rFonts w:ascii="Times New Roman" w:hAnsi="Times New Roman" w:cs="Times New Roman"/>
          <w:color w:val="202124"/>
          <w:sz w:val="24"/>
          <w:szCs w:val="24"/>
          <w:shd w:val="clear" w:color="auto" w:fill="FFFFFF"/>
          <w:lang w:val="en-US"/>
        </w:rPr>
        <w:t xml:space="preserve"> a project's files, as well as each file's revision history.</w:t>
      </w:r>
      <w:r w:rsidR="001D776F" w:rsidRPr="001D776F">
        <w:rPr>
          <w:rFonts w:ascii="Times New Roman" w:hAnsi="Times New Roman" w:cs="Times New Roman"/>
          <w:color w:val="202124"/>
          <w:sz w:val="24"/>
          <w:szCs w:val="24"/>
          <w:shd w:val="clear" w:color="auto" w:fill="FFFFFF"/>
          <w:lang w:val="en-US"/>
        </w:rPr>
        <w:t xml:space="preserve"> </w:t>
      </w:r>
    </w:p>
    <w:p w14:paraId="2614AFED" w14:textId="77777777" w:rsidR="001D776F" w:rsidRPr="00595004" w:rsidRDefault="001D776F" w:rsidP="00595004">
      <w:pPr>
        <w:rPr>
          <w:b/>
          <w:bCs/>
          <w:sz w:val="24"/>
          <w:szCs w:val="24"/>
          <w:lang w:val="en-US"/>
        </w:rPr>
      </w:pPr>
    </w:p>
    <w:p w14:paraId="3F9A3E78" w14:textId="38D51407" w:rsidR="007102F5" w:rsidRDefault="007102F5" w:rsidP="007102F5">
      <w:pPr>
        <w:pStyle w:val="a3"/>
        <w:rPr>
          <w:lang w:val="en-US"/>
        </w:rPr>
      </w:pPr>
    </w:p>
    <w:p w14:paraId="1900B7D2" w14:textId="12D851F9" w:rsidR="007102F5" w:rsidRPr="007102F5" w:rsidRDefault="007102F5" w:rsidP="007102F5">
      <w:pPr>
        <w:pStyle w:val="a3"/>
        <w:jc w:val="center"/>
        <w:rPr>
          <w:b/>
          <w:bCs/>
          <w:lang w:val="en-US"/>
        </w:rPr>
      </w:pPr>
      <w:r w:rsidRPr="007102F5">
        <w:rPr>
          <w:b/>
          <w:bCs/>
          <w:lang w:val="en-US"/>
        </w:rPr>
        <w:t>ADDITIONAL QUESTIONS</w:t>
      </w:r>
    </w:p>
    <w:p w14:paraId="053A435D" w14:textId="12D20C9E" w:rsidR="006A7F2F" w:rsidRPr="007102F5" w:rsidRDefault="006A7F2F" w:rsidP="007102F5">
      <w:pPr>
        <w:rPr>
          <w:b/>
          <w:bCs/>
          <w:lang w:val="en-US"/>
        </w:rPr>
      </w:pPr>
      <w:r w:rsidRPr="007102F5">
        <w:rPr>
          <w:b/>
          <w:bCs/>
          <w:lang w:val="en-US"/>
        </w:rPr>
        <w:t xml:space="preserve"> What is the difference between alpha and beta testing?</w:t>
      </w:r>
    </w:p>
    <w:p w14:paraId="7DCD66FA" w14:textId="77777777" w:rsidR="007102F5" w:rsidRDefault="006A7F2F" w:rsidP="007102F5">
      <w:pPr>
        <w:pStyle w:val="a3"/>
        <w:rPr>
          <w:b/>
          <w:bCs/>
          <w:lang w:val="en-US"/>
        </w:rPr>
      </w:pPr>
      <w:r w:rsidRPr="006A7F2F">
        <w:rPr>
          <w:noProof/>
          <w:lang w:val="en-US"/>
        </w:rPr>
        <w:drawing>
          <wp:inline distT="0" distB="0" distL="0" distR="0" wp14:anchorId="382224FE" wp14:editId="10F1FCD8">
            <wp:extent cx="5839640" cy="1905266"/>
            <wp:effectExtent l="0" t="0" r="8890" b="0"/>
            <wp:docPr id="2" name="Рисунок 2" descr="Изображение выглядит как текст, челове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39640" cy="1905266"/>
                    </a:xfrm>
                    <a:prstGeom prst="rect">
                      <a:avLst/>
                    </a:prstGeom>
                  </pic:spPr>
                </pic:pic>
              </a:graphicData>
            </a:graphic>
          </wp:inline>
        </w:drawing>
      </w:r>
    </w:p>
    <w:p w14:paraId="1EF43E2F" w14:textId="3C7208EE" w:rsidR="007C4E9E" w:rsidRPr="007102F5" w:rsidRDefault="007C4E9E" w:rsidP="007102F5">
      <w:pPr>
        <w:rPr>
          <w:b/>
          <w:bCs/>
          <w:lang w:val="en-US"/>
        </w:rPr>
      </w:pPr>
      <w:r w:rsidRPr="007102F5">
        <w:rPr>
          <w:b/>
          <w:bCs/>
          <w:lang w:val="en-US"/>
        </w:rPr>
        <w:t>What kind of processes are there in Software Testing?</w:t>
      </w:r>
    </w:p>
    <w:p w14:paraId="59537BAE" w14:textId="7EE985E5" w:rsidR="007C4E9E" w:rsidRDefault="007C4E9E" w:rsidP="007102F5">
      <w:pPr>
        <w:pStyle w:val="a3"/>
        <w:rPr>
          <w:lang w:val="en-US"/>
        </w:rPr>
      </w:pPr>
      <w:r w:rsidRPr="007C4E9E">
        <w:rPr>
          <w:noProof/>
          <w:lang w:val="en-US"/>
        </w:rPr>
        <w:drawing>
          <wp:inline distT="0" distB="0" distL="0" distR="0" wp14:anchorId="7FE5F5F5" wp14:editId="3C078BD9">
            <wp:extent cx="4332587" cy="2566670"/>
            <wp:effectExtent l="0" t="0" r="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43817" cy="2573323"/>
                    </a:xfrm>
                    <a:prstGeom prst="rect">
                      <a:avLst/>
                    </a:prstGeom>
                  </pic:spPr>
                </pic:pic>
              </a:graphicData>
            </a:graphic>
          </wp:inline>
        </w:drawing>
      </w:r>
      <w:r w:rsidRPr="007C4E9E">
        <w:rPr>
          <w:lang w:val="en-US"/>
        </w:rPr>
        <w:t xml:space="preserve"> </w:t>
      </w:r>
    </w:p>
    <w:p w14:paraId="0E8B70DC" w14:textId="3D4E8C19" w:rsidR="007C4E9E" w:rsidRPr="007102F5" w:rsidRDefault="007C4E9E" w:rsidP="007102F5">
      <w:pPr>
        <w:rPr>
          <w:b/>
          <w:bCs/>
          <w:lang w:val="en-US"/>
        </w:rPr>
      </w:pPr>
      <w:r w:rsidRPr="007102F5">
        <w:rPr>
          <w:b/>
          <w:bCs/>
          <w:lang w:val="en-US"/>
        </w:rPr>
        <w:t>What are Product Requirements?</w:t>
      </w:r>
    </w:p>
    <w:p w14:paraId="64D23CC6" w14:textId="63CA1193" w:rsidR="007C4E9E" w:rsidRDefault="007C4E9E" w:rsidP="007C4E9E">
      <w:pPr>
        <w:pStyle w:val="a3"/>
        <w:rPr>
          <w:lang w:val="en-US"/>
        </w:rPr>
      </w:pPr>
      <w:r w:rsidRPr="007C4E9E">
        <w:rPr>
          <w:noProof/>
          <w:lang w:val="en-US"/>
        </w:rPr>
        <w:drawing>
          <wp:inline distT="0" distB="0" distL="0" distR="0" wp14:anchorId="464003A8" wp14:editId="286C74D0">
            <wp:extent cx="4251960" cy="943361"/>
            <wp:effectExtent l="0" t="0" r="0" b="9525"/>
            <wp:docPr id="6" name="Рисунок 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76068" cy="970896"/>
                    </a:xfrm>
                    <a:prstGeom prst="rect">
                      <a:avLst/>
                    </a:prstGeom>
                  </pic:spPr>
                </pic:pic>
              </a:graphicData>
            </a:graphic>
          </wp:inline>
        </w:drawing>
      </w:r>
    </w:p>
    <w:p w14:paraId="1DFA8E57" w14:textId="716DE464" w:rsidR="007C4E9E" w:rsidRPr="00885759" w:rsidRDefault="007C4E9E" w:rsidP="00885759">
      <w:pPr>
        <w:rPr>
          <w:lang w:val="en-US"/>
        </w:rPr>
      </w:pPr>
      <w:r w:rsidRPr="00885759">
        <w:rPr>
          <w:b/>
          <w:bCs/>
          <w:lang w:val="en-US"/>
        </w:rPr>
        <w:t>Why do some companies like Apple pay more attention to System Modeling for their products?</w:t>
      </w:r>
    </w:p>
    <w:p w14:paraId="032C6041" w14:textId="5DFE3DC6" w:rsidR="00D34100" w:rsidRDefault="00D34100" w:rsidP="00D34100">
      <w:pPr>
        <w:pStyle w:val="a3"/>
        <w:rPr>
          <w:lang w:val="en-US"/>
        </w:rPr>
      </w:pPr>
      <w:r w:rsidRPr="00D34100">
        <w:rPr>
          <w:noProof/>
          <w:lang w:val="en-US"/>
        </w:rPr>
        <w:drawing>
          <wp:inline distT="0" distB="0" distL="0" distR="0" wp14:anchorId="23BB79A7" wp14:editId="5E076D70">
            <wp:extent cx="4119088" cy="620395"/>
            <wp:effectExtent l="0" t="0" r="0" b="8255"/>
            <wp:docPr id="8" name="Рисунок 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28524" cy="621816"/>
                    </a:xfrm>
                    <a:prstGeom prst="rect">
                      <a:avLst/>
                    </a:prstGeom>
                  </pic:spPr>
                </pic:pic>
              </a:graphicData>
            </a:graphic>
          </wp:inline>
        </w:drawing>
      </w:r>
    </w:p>
    <w:p w14:paraId="7D94B7D5" w14:textId="16352BC2" w:rsidR="00D34100" w:rsidRDefault="00D34100" w:rsidP="00D34100">
      <w:pPr>
        <w:pStyle w:val="a3"/>
        <w:rPr>
          <w:lang w:val="en-US"/>
        </w:rPr>
      </w:pPr>
      <w:r w:rsidRPr="00D34100">
        <w:rPr>
          <w:lang w:val="en-US"/>
        </w:rPr>
        <w:t xml:space="preserve">Models are used during the requirements engineering process to help derive the detailed requirements for a system, during the design process to describe the system to engineers </w:t>
      </w:r>
      <w:r w:rsidRPr="00D34100">
        <w:rPr>
          <w:lang w:val="en-US"/>
        </w:rPr>
        <w:lastRenderedPageBreak/>
        <w:t>implementing the system, and after implementation to document the system’s structure and operation.</w:t>
      </w:r>
      <w:r>
        <w:rPr>
          <w:lang w:val="en-US"/>
        </w:rPr>
        <w:t xml:space="preserve"> </w:t>
      </w:r>
    </w:p>
    <w:p w14:paraId="10DC5E83" w14:textId="7122816F" w:rsidR="009E1D7D" w:rsidRDefault="009E1D7D" w:rsidP="00D34100">
      <w:pPr>
        <w:pStyle w:val="a3"/>
        <w:rPr>
          <w:lang w:val="en-US"/>
        </w:rPr>
      </w:pPr>
    </w:p>
    <w:p w14:paraId="53CC61DB" w14:textId="77777777" w:rsidR="009E1D7D" w:rsidRDefault="009E1D7D" w:rsidP="00D34100">
      <w:pPr>
        <w:pStyle w:val="a3"/>
        <w:rPr>
          <w:lang w:val="en-US"/>
        </w:rPr>
      </w:pPr>
    </w:p>
    <w:p w14:paraId="0B68A4DD" w14:textId="77777777" w:rsidR="00D34100" w:rsidRPr="00BD6290" w:rsidRDefault="00D34100" w:rsidP="00BD6290">
      <w:pPr>
        <w:rPr>
          <w:b/>
          <w:bCs/>
          <w:lang w:val="en-US"/>
        </w:rPr>
      </w:pPr>
      <w:r w:rsidRPr="00BD6290">
        <w:rPr>
          <w:b/>
          <w:bCs/>
          <w:lang w:val="en-US"/>
        </w:rPr>
        <w:t>What is the Context model in System Modeling?</w:t>
      </w:r>
    </w:p>
    <w:p w14:paraId="3293D59B" w14:textId="68E99486" w:rsidR="00D34100" w:rsidRDefault="00EC4B1B" w:rsidP="00D34100">
      <w:pPr>
        <w:pStyle w:val="a3"/>
        <w:rPr>
          <w:lang w:val="en-US"/>
        </w:rPr>
      </w:pPr>
      <w:r w:rsidRPr="00EC4B1B">
        <w:rPr>
          <w:noProof/>
          <w:lang w:val="en-US"/>
        </w:rPr>
        <w:drawing>
          <wp:inline distT="0" distB="0" distL="0" distR="0" wp14:anchorId="3580340B" wp14:editId="0EF505BB">
            <wp:extent cx="4135119" cy="754380"/>
            <wp:effectExtent l="0" t="0" r="0" b="7620"/>
            <wp:docPr id="10" name="Рисунок 1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56101" cy="758208"/>
                    </a:xfrm>
                    <a:prstGeom prst="rect">
                      <a:avLst/>
                    </a:prstGeom>
                  </pic:spPr>
                </pic:pic>
              </a:graphicData>
            </a:graphic>
          </wp:inline>
        </w:drawing>
      </w:r>
    </w:p>
    <w:p w14:paraId="35014A72" w14:textId="77777777" w:rsidR="00BD6290" w:rsidRDefault="00BD6290" w:rsidP="00BD6290">
      <w:pPr>
        <w:rPr>
          <w:b/>
          <w:bCs/>
          <w:lang w:val="en-US"/>
        </w:rPr>
      </w:pPr>
    </w:p>
    <w:p w14:paraId="63F3BE5B" w14:textId="2BFA1B97" w:rsidR="00EC4B1B" w:rsidRPr="00BD6290" w:rsidRDefault="00EC4B1B" w:rsidP="00BD6290">
      <w:pPr>
        <w:rPr>
          <w:b/>
          <w:bCs/>
          <w:lang w:val="en-US"/>
        </w:rPr>
      </w:pPr>
      <w:r w:rsidRPr="00BD6290">
        <w:rPr>
          <w:b/>
          <w:bCs/>
          <w:lang w:val="en-US"/>
        </w:rPr>
        <w:t>Why is Test-Driven Development convenient in the modern software engineering field?</w:t>
      </w:r>
    </w:p>
    <w:p w14:paraId="2DDCC657" w14:textId="60662A36" w:rsidR="00DF6EB9" w:rsidRPr="00BD6290" w:rsidRDefault="00EC4B1B" w:rsidP="00DF6EB9">
      <w:pPr>
        <w:pStyle w:val="a3"/>
        <w:rPr>
          <w:b/>
          <w:bCs/>
          <w:lang w:val="en-US"/>
        </w:rPr>
      </w:pPr>
      <w:r w:rsidRPr="00EC4B1B">
        <w:rPr>
          <w:lang w:val="en-US"/>
        </w:rPr>
        <w:t xml:space="preserve">Test-driven development is of most value in new software development where the functionality is either implemented in new code or by using components from standard libraries. If you are reusing large code components or legacy systems, then you need to write tests for these </w:t>
      </w:r>
      <w:proofErr w:type="gramStart"/>
      <w:r w:rsidRPr="00EC4B1B">
        <w:rPr>
          <w:lang w:val="en-US"/>
        </w:rPr>
        <w:t>systems as a whole</w:t>
      </w:r>
      <w:proofErr w:type="gramEnd"/>
      <w:r w:rsidRPr="00EC4B1B">
        <w:rPr>
          <w:lang w:val="en-US"/>
        </w:rPr>
        <w:t>. You cannot easily decompose them into separate testable elements.</w:t>
      </w:r>
      <w:r>
        <w:rPr>
          <w:lang w:val="en-US"/>
        </w:rPr>
        <w:t xml:space="preserve"> </w:t>
      </w:r>
      <w:r w:rsidRPr="00EC4B1B">
        <w:rPr>
          <w:lang w:val="en-US"/>
        </w:rPr>
        <w:t xml:space="preserve">Test-driven development is now a widely used and mainstream approach to software testing. Most programmers who have adopted this approach are happy with it and find it a more productive way to develop software. It is also claimed that use of TDD encourages better structuring of a program and improved code quality. </w:t>
      </w:r>
      <w:r w:rsidRPr="00BD6290">
        <w:rPr>
          <w:lang w:val="en-US"/>
        </w:rPr>
        <w:t>However, experiments to verify this claim have been inconclusive</w:t>
      </w:r>
      <w:r w:rsidR="00DF6EB9">
        <w:rPr>
          <w:lang w:val="en-US"/>
        </w:rPr>
        <w:t>.</w:t>
      </w:r>
    </w:p>
    <w:p w14:paraId="2D9A9828" w14:textId="6265E850" w:rsidR="00DF6EB9" w:rsidRPr="00BD6290" w:rsidRDefault="00DF6EB9" w:rsidP="00BD6290">
      <w:pPr>
        <w:rPr>
          <w:b/>
          <w:bCs/>
          <w:lang w:val="en-US"/>
        </w:rPr>
      </w:pPr>
      <w:r w:rsidRPr="00BD6290">
        <w:rPr>
          <w:b/>
          <w:bCs/>
          <w:lang w:val="en-US"/>
        </w:rPr>
        <w:t>What is the difference between Functional &amp; Non-Functional Requirements?</w:t>
      </w:r>
    </w:p>
    <w:p w14:paraId="63C7DE14" w14:textId="732F3354" w:rsidR="00DF6EB9" w:rsidRPr="00DF6EB9" w:rsidRDefault="00DF6EB9" w:rsidP="00DF6EB9">
      <w:pPr>
        <w:pStyle w:val="a3"/>
        <w:rPr>
          <w:lang w:val="en-US"/>
        </w:rPr>
      </w:pPr>
      <w:r w:rsidRPr="00DF6EB9">
        <w:rPr>
          <w:rFonts w:ascii="Arial" w:hAnsi="Arial" w:cs="Arial"/>
          <w:b/>
          <w:bCs/>
          <w:color w:val="BDC1C6"/>
          <w:shd w:val="clear" w:color="auto" w:fill="202124"/>
          <w:lang w:val="en-US"/>
        </w:rPr>
        <w:t xml:space="preserve">Functional requirements explain how the system must work, while </w:t>
      </w:r>
      <w:proofErr w:type="gramStart"/>
      <w:r w:rsidRPr="00DF6EB9">
        <w:rPr>
          <w:rFonts w:ascii="Arial" w:hAnsi="Arial" w:cs="Arial"/>
          <w:b/>
          <w:bCs/>
          <w:color w:val="BDC1C6"/>
          <w:shd w:val="clear" w:color="auto" w:fill="202124"/>
          <w:lang w:val="en-US"/>
        </w:rPr>
        <w:t>non functional</w:t>
      </w:r>
      <w:proofErr w:type="gramEnd"/>
      <w:r w:rsidRPr="00DF6EB9">
        <w:rPr>
          <w:rFonts w:ascii="Arial" w:hAnsi="Arial" w:cs="Arial"/>
          <w:b/>
          <w:bCs/>
          <w:color w:val="BDC1C6"/>
          <w:shd w:val="clear" w:color="auto" w:fill="202124"/>
          <w:lang w:val="en-US"/>
        </w:rPr>
        <w:t xml:space="preserve"> requirements explain how the system should perform</w:t>
      </w:r>
      <w:r w:rsidRPr="00DF6EB9">
        <w:rPr>
          <w:rFonts w:ascii="Arial" w:hAnsi="Arial" w:cs="Arial"/>
          <w:color w:val="BDC1C6"/>
          <w:shd w:val="clear" w:color="auto" w:fill="202124"/>
          <w:lang w:val="en-US"/>
        </w:rPr>
        <w:t>.</w:t>
      </w:r>
    </w:p>
    <w:p w14:paraId="139AABDF" w14:textId="0D17BB12" w:rsidR="00DF6EB9" w:rsidRPr="00BD6290" w:rsidRDefault="00DF6EB9" w:rsidP="00BD6290">
      <w:pPr>
        <w:rPr>
          <w:b/>
          <w:bCs/>
          <w:lang w:val="en-US"/>
        </w:rPr>
      </w:pPr>
      <w:r w:rsidRPr="00BD6290">
        <w:rPr>
          <w:b/>
          <w:bCs/>
          <w:lang w:val="en-US"/>
        </w:rPr>
        <w:t>What is the Ethnography in Requirement Elicitation?</w:t>
      </w:r>
    </w:p>
    <w:p w14:paraId="14D2372C" w14:textId="2AE523D2" w:rsidR="00DF6EB9" w:rsidRPr="00DF6EB9" w:rsidRDefault="00DF6EB9" w:rsidP="00DF6EB9">
      <w:pPr>
        <w:pStyle w:val="a3"/>
        <w:rPr>
          <w:lang w:val="en-US"/>
        </w:rPr>
      </w:pPr>
      <w:r w:rsidRPr="00DF6EB9">
        <w:rPr>
          <w:lang w:val="en-US"/>
        </w:rPr>
        <w:t>Ethnography is helpful to understand existing systems, but this understanding does not always help with innovation. Innovation is particularly relevant for new product development. Commentators have suggested that Nokia used ethnography to discover how people used their phones and developed new phone models on that basis; Apple, on the other hand, ignored current use and revolutionized the mobile phone industry with the introduction of the iPhone.</w:t>
      </w:r>
    </w:p>
    <w:p w14:paraId="72EC1B26" w14:textId="467E8CA8" w:rsidR="00DF6EB9" w:rsidRPr="00BD6290" w:rsidRDefault="00DF6EB9" w:rsidP="00BD6290">
      <w:pPr>
        <w:rPr>
          <w:b/>
          <w:bCs/>
          <w:lang w:val="en-US"/>
        </w:rPr>
      </w:pPr>
      <w:r w:rsidRPr="00BD6290">
        <w:rPr>
          <w:b/>
          <w:bCs/>
          <w:lang w:val="en-US"/>
        </w:rPr>
        <w:t xml:space="preserve"> How do companies get the benefit and earn money by providing open-source software solutions?</w:t>
      </w:r>
    </w:p>
    <w:p w14:paraId="12F29D01" w14:textId="2378907F" w:rsidR="0038027F" w:rsidRPr="00BD6290" w:rsidRDefault="00DF6EB9" w:rsidP="00BD6290">
      <w:pPr>
        <w:pStyle w:val="a3"/>
        <w:rPr>
          <w:lang w:val="en-US"/>
        </w:rPr>
      </w:pPr>
      <w:r w:rsidRPr="00DF6EB9">
        <w:rPr>
          <w:noProof/>
          <w:lang w:val="en-US"/>
        </w:rPr>
        <w:lastRenderedPageBreak/>
        <w:drawing>
          <wp:inline distT="0" distB="0" distL="0" distR="0" wp14:anchorId="11D6EFCC" wp14:editId="31BC0C6B">
            <wp:extent cx="3695700" cy="3635115"/>
            <wp:effectExtent l="0" t="0" r="0"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25943" cy="3664862"/>
                    </a:xfrm>
                    <a:prstGeom prst="rect">
                      <a:avLst/>
                    </a:prstGeom>
                  </pic:spPr>
                </pic:pic>
              </a:graphicData>
            </a:graphic>
          </wp:inline>
        </w:drawing>
      </w:r>
    </w:p>
    <w:sectPr w:rsidR="0038027F" w:rsidRPr="00BD6290">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023893" w14:textId="77777777" w:rsidR="004E2A85" w:rsidRDefault="004E2A85" w:rsidP="00D34100">
      <w:pPr>
        <w:spacing w:after="0" w:line="240" w:lineRule="auto"/>
      </w:pPr>
      <w:r>
        <w:separator/>
      </w:r>
    </w:p>
  </w:endnote>
  <w:endnote w:type="continuationSeparator" w:id="0">
    <w:p w14:paraId="4B772319" w14:textId="77777777" w:rsidR="004E2A85" w:rsidRDefault="004E2A85" w:rsidP="00D341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2AA9A0" w14:textId="77777777" w:rsidR="004E2A85" w:rsidRDefault="004E2A85" w:rsidP="00D34100">
      <w:pPr>
        <w:spacing w:after="0" w:line="240" w:lineRule="auto"/>
      </w:pPr>
      <w:r>
        <w:separator/>
      </w:r>
    </w:p>
  </w:footnote>
  <w:footnote w:type="continuationSeparator" w:id="0">
    <w:p w14:paraId="2EB70D8A" w14:textId="77777777" w:rsidR="004E2A85" w:rsidRDefault="004E2A85" w:rsidP="00D341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3C258E"/>
    <w:multiLevelType w:val="hybridMultilevel"/>
    <w:tmpl w:val="DE8E9BD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F310961"/>
    <w:multiLevelType w:val="hybridMultilevel"/>
    <w:tmpl w:val="2362DCD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2550941"/>
    <w:multiLevelType w:val="hybridMultilevel"/>
    <w:tmpl w:val="42BCB21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3F85340"/>
    <w:multiLevelType w:val="hybridMultilevel"/>
    <w:tmpl w:val="7B3E794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F117DF8"/>
    <w:multiLevelType w:val="hybridMultilevel"/>
    <w:tmpl w:val="CB0C300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2BC46A8"/>
    <w:multiLevelType w:val="multilevel"/>
    <w:tmpl w:val="C0007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07526BE"/>
    <w:multiLevelType w:val="multilevel"/>
    <w:tmpl w:val="2230F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5338D0"/>
    <w:multiLevelType w:val="hybridMultilevel"/>
    <w:tmpl w:val="D24AD6F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50434E17"/>
    <w:multiLevelType w:val="hybridMultilevel"/>
    <w:tmpl w:val="1B387C4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54EB7A7F"/>
    <w:multiLevelType w:val="hybridMultilevel"/>
    <w:tmpl w:val="8E469CB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591B1EEA"/>
    <w:multiLevelType w:val="hybridMultilevel"/>
    <w:tmpl w:val="E01C56E2"/>
    <w:lvl w:ilvl="0" w:tplc="E22C3D20">
      <w:start w:val="7"/>
      <w:numFmt w:val="decimal"/>
      <w:lvlText w:val="%1."/>
      <w:lvlJc w:val="left"/>
      <w:pPr>
        <w:ind w:left="1128" w:hanging="360"/>
      </w:pPr>
      <w:rPr>
        <w:rFonts w:hint="default"/>
      </w:rPr>
    </w:lvl>
    <w:lvl w:ilvl="1" w:tplc="04190019" w:tentative="1">
      <w:start w:val="1"/>
      <w:numFmt w:val="lowerLetter"/>
      <w:lvlText w:val="%2."/>
      <w:lvlJc w:val="left"/>
      <w:pPr>
        <w:ind w:left="1848" w:hanging="360"/>
      </w:pPr>
    </w:lvl>
    <w:lvl w:ilvl="2" w:tplc="0419001B" w:tentative="1">
      <w:start w:val="1"/>
      <w:numFmt w:val="lowerRoman"/>
      <w:lvlText w:val="%3."/>
      <w:lvlJc w:val="right"/>
      <w:pPr>
        <w:ind w:left="2568" w:hanging="180"/>
      </w:pPr>
    </w:lvl>
    <w:lvl w:ilvl="3" w:tplc="0419000F" w:tentative="1">
      <w:start w:val="1"/>
      <w:numFmt w:val="decimal"/>
      <w:lvlText w:val="%4."/>
      <w:lvlJc w:val="left"/>
      <w:pPr>
        <w:ind w:left="3288" w:hanging="360"/>
      </w:pPr>
    </w:lvl>
    <w:lvl w:ilvl="4" w:tplc="04190019" w:tentative="1">
      <w:start w:val="1"/>
      <w:numFmt w:val="lowerLetter"/>
      <w:lvlText w:val="%5."/>
      <w:lvlJc w:val="left"/>
      <w:pPr>
        <w:ind w:left="4008" w:hanging="360"/>
      </w:pPr>
    </w:lvl>
    <w:lvl w:ilvl="5" w:tplc="0419001B" w:tentative="1">
      <w:start w:val="1"/>
      <w:numFmt w:val="lowerRoman"/>
      <w:lvlText w:val="%6."/>
      <w:lvlJc w:val="right"/>
      <w:pPr>
        <w:ind w:left="4728" w:hanging="180"/>
      </w:pPr>
    </w:lvl>
    <w:lvl w:ilvl="6" w:tplc="0419000F" w:tentative="1">
      <w:start w:val="1"/>
      <w:numFmt w:val="decimal"/>
      <w:lvlText w:val="%7."/>
      <w:lvlJc w:val="left"/>
      <w:pPr>
        <w:ind w:left="5448" w:hanging="360"/>
      </w:pPr>
    </w:lvl>
    <w:lvl w:ilvl="7" w:tplc="04190019" w:tentative="1">
      <w:start w:val="1"/>
      <w:numFmt w:val="lowerLetter"/>
      <w:lvlText w:val="%8."/>
      <w:lvlJc w:val="left"/>
      <w:pPr>
        <w:ind w:left="6168" w:hanging="360"/>
      </w:pPr>
    </w:lvl>
    <w:lvl w:ilvl="8" w:tplc="0419001B" w:tentative="1">
      <w:start w:val="1"/>
      <w:numFmt w:val="lowerRoman"/>
      <w:lvlText w:val="%9."/>
      <w:lvlJc w:val="right"/>
      <w:pPr>
        <w:ind w:left="6888" w:hanging="180"/>
      </w:pPr>
    </w:lvl>
  </w:abstractNum>
  <w:abstractNum w:abstractNumId="11" w15:restartNumberingAfterBreak="0">
    <w:nsid w:val="654267C3"/>
    <w:multiLevelType w:val="hybridMultilevel"/>
    <w:tmpl w:val="E1FAC85E"/>
    <w:lvl w:ilvl="0" w:tplc="0419000F">
      <w:start w:val="8"/>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6E5F72C1"/>
    <w:multiLevelType w:val="hybridMultilevel"/>
    <w:tmpl w:val="B35E9464"/>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3" w15:restartNumberingAfterBreak="0">
    <w:nsid w:val="75CD05BF"/>
    <w:multiLevelType w:val="multilevel"/>
    <w:tmpl w:val="4B242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5FF1A3F"/>
    <w:multiLevelType w:val="hybridMultilevel"/>
    <w:tmpl w:val="3E2819B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7ED46BA9"/>
    <w:multiLevelType w:val="hybridMultilevel"/>
    <w:tmpl w:val="202A5D6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
  </w:num>
  <w:num w:numId="2">
    <w:abstractNumId w:val="8"/>
  </w:num>
  <w:num w:numId="3">
    <w:abstractNumId w:val="15"/>
  </w:num>
  <w:num w:numId="4">
    <w:abstractNumId w:val="0"/>
  </w:num>
  <w:num w:numId="5">
    <w:abstractNumId w:val="14"/>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2"/>
  </w:num>
  <w:num w:numId="9">
    <w:abstractNumId w:val="3"/>
  </w:num>
  <w:num w:numId="10">
    <w:abstractNumId w:val="9"/>
  </w:num>
  <w:num w:numId="11">
    <w:abstractNumId w:val="1"/>
  </w:num>
  <w:num w:numId="12">
    <w:abstractNumId w:val="11"/>
  </w:num>
  <w:num w:numId="13">
    <w:abstractNumId w:val="10"/>
  </w:num>
  <w:num w:numId="14">
    <w:abstractNumId w:val="5"/>
  </w:num>
  <w:num w:numId="15">
    <w:abstractNumId w:val="13"/>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122C"/>
    <w:rsid w:val="00011F4D"/>
    <w:rsid w:val="00061E29"/>
    <w:rsid w:val="00072E48"/>
    <w:rsid w:val="001A550F"/>
    <w:rsid w:val="001B49BA"/>
    <w:rsid w:val="001C2C16"/>
    <w:rsid w:val="001D776F"/>
    <w:rsid w:val="001E78CC"/>
    <w:rsid w:val="0023685C"/>
    <w:rsid w:val="002A7255"/>
    <w:rsid w:val="003754EA"/>
    <w:rsid w:val="0038027F"/>
    <w:rsid w:val="00404F31"/>
    <w:rsid w:val="004136C9"/>
    <w:rsid w:val="00424A56"/>
    <w:rsid w:val="00427412"/>
    <w:rsid w:val="00446126"/>
    <w:rsid w:val="0045227B"/>
    <w:rsid w:val="00483156"/>
    <w:rsid w:val="004A705A"/>
    <w:rsid w:val="004D2F09"/>
    <w:rsid w:val="004E2A85"/>
    <w:rsid w:val="00556702"/>
    <w:rsid w:val="00595004"/>
    <w:rsid w:val="00611AED"/>
    <w:rsid w:val="006570DA"/>
    <w:rsid w:val="006A7F2F"/>
    <w:rsid w:val="006D6CEE"/>
    <w:rsid w:val="007102F5"/>
    <w:rsid w:val="00744A84"/>
    <w:rsid w:val="0074731B"/>
    <w:rsid w:val="007676F7"/>
    <w:rsid w:val="00774734"/>
    <w:rsid w:val="007B650B"/>
    <w:rsid w:val="007C4E9E"/>
    <w:rsid w:val="007C6AF1"/>
    <w:rsid w:val="00813BA4"/>
    <w:rsid w:val="008232A3"/>
    <w:rsid w:val="00824293"/>
    <w:rsid w:val="00885759"/>
    <w:rsid w:val="008C2791"/>
    <w:rsid w:val="008E2E28"/>
    <w:rsid w:val="008F6550"/>
    <w:rsid w:val="00930098"/>
    <w:rsid w:val="009935A3"/>
    <w:rsid w:val="009E1D7D"/>
    <w:rsid w:val="00A441CA"/>
    <w:rsid w:val="00A553ED"/>
    <w:rsid w:val="00A620EE"/>
    <w:rsid w:val="00A6452C"/>
    <w:rsid w:val="00A86C7B"/>
    <w:rsid w:val="00A97674"/>
    <w:rsid w:val="00AC49E5"/>
    <w:rsid w:val="00B5122C"/>
    <w:rsid w:val="00B951FC"/>
    <w:rsid w:val="00BD6290"/>
    <w:rsid w:val="00C30AE2"/>
    <w:rsid w:val="00C75D41"/>
    <w:rsid w:val="00CB77B1"/>
    <w:rsid w:val="00D34100"/>
    <w:rsid w:val="00D905D0"/>
    <w:rsid w:val="00DE4F4D"/>
    <w:rsid w:val="00DF6EB9"/>
    <w:rsid w:val="00E167A6"/>
    <w:rsid w:val="00EC4B1B"/>
    <w:rsid w:val="00F7175E"/>
    <w:rsid w:val="00FE78D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69745"/>
  <w15:chartTrackingRefBased/>
  <w15:docId w15:val="{A2E4B304-10B1-4C66-99B5-EFC16A6817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4731B"/>
    <w:pPr>
      <w:ind w:left="720"/>
      <w:contextualSpacing/>
    </w:pPr>
  </w:style>
  <w:style w:type="table" w:styleId="a4">
    <w:name w:val="Table Grid"/>
    <w:basedOn w:val="a1"/>
    <w:uiPriority w:val="39"/>
    <w:rsid w:val="009935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a0"/>
    <w:rsid w:val="00AC49E5"/>
  </w:style>
  <w:style w:type="character" w:customStyle="1" w:styleId="eop">
    <w:name w:val="eop"/>
    <w:basedOn w:val="a0"/>
    <w:rsid w:val="00AC49E5"/>
  </w:style>
  <w:style w:type="paragraph" w:customStyle="1" w:styleId="paragraph">
    <w:name w:val="paragraph"/>
    <w:basedOn w:val="a"/>
    <w:rsid w:val="00AC49E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spellingerror">
    <w:name w:val="spellingerror"/>
    <w:basedOn w:val="a0"/>
    <w:rsid w:val="00AC49E5"/>
  </w:style>
  <w:style w:type="character" w:styleId="a5">
    <w:name w:val="Hyperlink"/>
    <w:basedOn w:val="a0"/>
    <w:uiPriority w:val="99"/>
    <w:semiHidden/>
    <w:unhideWhenUsed/>
    <w:rsid w:val="006D6CEE"/>
    <w:rPr>
      <w:color w:val="0000FF"/>
      <w:u w:val="single"/>
    </w:rPr>
  </w:style>
  <w:style w:type="paragraph" w:styleId="a6">
    <w:name w:val="header"/>
    <w:basedOn w:val="a"/>
    <w:link w:val="a7"/>
    <w:uiPriority w:val="99"/>
    <w:unhideWhenUsed/>
    <w:rsid w:val="00D34100"/>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D34100"/>
  </w:style>
  <w:style w:type="paragraph" w:styleId="a8">
    <w:name w:val="footer"/>
    <w:basedOn w:val="a"/>
    <w:link w:val="a9"/>
    <w:uiPriority w:val="99"/>
    <w:unhideWhenUsed/>
    <w:rsid w:val="00D34100"/>
    <w:pPr>
      <w:tabs>
        <w:tab w:val="center" w:pos="4677"/>
        <w:tab w:val="right" w:pos="9355"/>
      </w:tabs>
      <w:spacing w:after="0" w:line="240" w:lineRule="auto"/>
    </w:pPr>
  </w:style>
  <w:style w:type="character" w:customStyle="1" w:styleId="a9">
    <w:name w:val="Нижний колонтитул Знак"/>
    <w:basedOn w:val="a0"/>
    <w:link w:val="a8"/>
    <w:uiPriority w:val="99"/>
    <w:rsid w:val="00D34100"/>
  </w:style>
  <w:style w:type="paragraph" w:styleId="aa">
    <w:name w:val="Normal (Web)"/>
    <w:basedOn w:val="a"/>
    <w:uiPriority w:val="99"/>
    <w:unhideWhenUsed/>
    <w:rsid w:val="007102F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trt0xe">
    <w:name w:val="trt0xe"/>
    <w:basedOn w:val="a"/>
    <w:rsid w:val="00BD6290"/>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343068">
      <w:bodyDiv w:val="1"/>
      <w:marLeft w:val="0"/>
      <w:marRight w:val="0"/>
      <w:marTop w:val="0"/>
      <w:marBottom w:val="0"/>
      <w:divBdr>
        <w:top w:val="none" w:sz="0" w:space="0" w:color="auto"/>
        <w:left w:val="none" w:sz="0" w:space="0" w:color="auto"/>
        <w:bottom w:val="none" w:sz="0" w:space="0" w:color="auto"/>
        <w:right w:val="none" w:sz="0" w:space="0" w:color="auto"/>
      </w:divBdr>
    </w:div>
    <w:div w:id="264846477">
      <w:bodyDiv w:val="1"/>
      <w:marLeft w:val="0"/>
      <w:marRight w:val="0"/>
      <w:marTop w:val="0"/>
      <w:marBottom w:val="0"/>
      <w:divBdr>
        <w:top w:val="none" w:sz="0" w:space="0" w:color="auto"/>
        <w:left w:val="none" w:sz="0" w:space="0" w:color="auto"/>
        <w:bottom w:val="none" w:sz="0" w:space="0" w:color="auto"/>
        <w:right w:val="none" w:sz="0" w:space="0" w:color="auto"/>
      </w:divBdr>
    </w:div>
    <w:div w:id="338580956">
      <w:bodyDiv w:val="1"/>
      <w:marLeft w:val="0"/>
      <w:marRight w:val="0"/>
      <w:marTop w:val="0"/>
      <w:marBottom w:val="0"/>
      <w:divBdr>
        <w:top w:val="none" w:sz="0" w:space="0" w:color="auto"/>
        <w:left w:val="none" w:sz="0" w:space="0" w:color="auto"/>
        <w:bottom w:val="none" w:sz="0" w:space="0" w:color="auto"/>
        <w:right w:val="none" w:sz="0" w:space="0" w:color="auto"/>
      </w:divBdr>
    </w:div>
    <w:div w:id="384649540">
      <w:bodyDiv w:val="1"/>
      <w:marLeft w:val="0"/>
      <w:marRight w:val="0"/>
      <w:marTop w:val="0"/>
      <w:marBottom w:val="0"/>
      <w:divBdr>
        <w:top w:val="none" w:sz="0" w:space="0" w:color="auto"/>
        <w:left w:val="none" w:sz="0" w:space="0" w:color="auto"/>
        <w:bottom w:val="none" w:sz="0" w:space="0" w:color="auto"/>
        <w:right w:val="none" w:sz="0" w:space="0" w:color="auto"/>
      </w:divBdr>
    </w:div>
    <w:div w:id="399450448">
      <w:bodyDiv w:val="1"/>
      <w:marLeft w:val="0"/>
      <w:marRight w:val="0"/>
      <w:marTop w:val="0"/>
      <w:marBottom w:val="0"/>
      <w:divBdr>
        <w:top w:val="none" w:sz="0" w:space="0" w:color="auto"/>
        <w:left w:val="none" w:sz="0" w:space="0" w:color="auto"/>
        <w:bottom w:val="none" w:sz="0" w:space="0" w:color="auto"/>
        <w:right w:val="none" w:sz="0" w:space="0" w:color="auto"/>
      </w:divBdr>
      <w:divsChild>
        <w:div w:id="1171334562">
          <w:marLeft w:val="0"/>
          <w:marRight w:val="0"/>
          <w:marTop w:val="0"/>
          <w:marBottom w:val="0"/>
          <w:divBdr>
            <w:top w:val="none" w:sz="0" w:space="0" w:color="auto"/>
            <w:left w:val="none" w:sz="0" w:space="0" w:color="auto"/>
            <w:bottom w:val="none" w:sz="0" w:space="0" w:color="auto"/>
            <w:right w:val="none" w:sz="0" w:space="0" w:color="auto"/>
          </w:divBdr>
        </w:div>
        <w:div w:id="1012948957">
          <w:marLeft w:val="0"/>
          <w:marRight w:val="0"/>
          <w:marTop w:val="0"/>
          <w:marBottom w:val="0"/>
          <w:divBdr>
            <w:top w:val="none" w:sz="0" w:space="0" w:color="auto"/>
            <w:left w:val="none" w:sz="0" w:space="0" w:color="auto"/>
            <w:bottom w:val="none" w:sz="0" w:space="0" w:color="auto"/>
            <w:right w:val="none" w:sz="0" w:space="0" w:color="auto"/>
          </w:divBdr>
        </w:div>
        <w:div w:id="1215504516">
          <w:marLeft w:val="0"/>
          <w:marRight w:val="0"/>
          <w:marTop w:val="0"/>
          <w:marBottom w:val="0"/>
          <w:divBdr>
            <w:top w:val="none" w:sz="0" w:space="0" w:color="auto"/>
            <w:left w:val="none" w:sz="0" w:space="0" w:color="auto"/>
            <w:bottom w:val="none" w:sz="0" w:space="0" w:color="auto"/>
            <w:right w:val="none" w:sz="0" w:space="0" w:color="auto"/>
          </w:divBdr>
        </w:div>
        <w:div w:id="1818645930">
          <w:marLeft w:val="0"/>
          <w:marRight w:val="0"/>
          <w:marTop w:val="0"/>
          <w:marBottom w:val="0"/>
          <w:divBdr>
            <w:top w:val="none" w:sz="0" w:space="0" w:color="auto"/>
            <w:left w:val="none" w:sz="0" w:space="0" w:color="auto"/>
            <w:bottom w:val="none" w:sz="0" w:space="0" w:color="auto"/>
            <w:right w:val="none" w:sz="0" w:space="0" w:color="auto"/>
          </w:divBdr>
        </w:div>
        <w:div w:id="1920553674">
          <w:marLeft w:val="0"/>
          <w:marRight w:val="0"/>
          <w:marTop w:val="0"/>
          <w:marBottom w:val="0"/>
          <w:divBdr>
            <w:top w:val="none" w:sz="0" w:space="0" w:color="auto"/>
            <w:left w:val="none" w:sz="0" w:space="0" w:color="auto"/>
            <w:bottom w:val="none" w:sz="0" w:space="0" w:color="auto"/>
            <w:right w:val="none" w:sz="0" w:space="0" w:color="auto"/>
          </w:divBdr>
        </w:div>
        <w:div w:id="1125735971">
          <w:marLeft w:val="0"/>
          <w:marRight w:val="0"/>
          <w:marTop w:val="0"/>
          <w:marBottom w:val="0"/>
          <w:divBdr>
            <w:top w:val="none" w:sz="0" w:space="0" w:color="auto"/>
            <w:left w:val="none" w:sz="0" w:space="0" w:color="auto"/>
            <w:bottom w:val="none" w:sz="0" w:space="0" w:color="auto"/>
            <w:right w:val="none" w:sz="0" w:space="0" w:color="auto"/>
          </w:divBdr>
        </w:div>
        <w:div w:id="94980662">
          <w:marLeft w:val="0"/>
          <w:marRight w:val="0"/>
          <w:marTop w:val="0"/>
          <w:marBottom w:val="0"/>
          <w:divBdr>
            <w:top w:val="none" w:sz="0" w:space="0" w:color="auto"/>
            <w:left w:val="none" w:sz="0" w:space="0" w:color="auto"/>
            <w:bottom w:val="none" w:sz="0" w:space="0" w:color="auto"/>
            <w:right w:val="none" w:sz="0" w:space="0" w:color="auto"/>
          </w:divBdr>
        </w:div>
        <w:div w:id="251208722">
          <w:marLeft w:val="0"/>
          <w:marRight w:val="0"/>
          <w:marTop w:val="0"/>
          <w:marBottom w:val="0"/>
          <w:divBdr>
            <w:top w:val="none" w:sz="0" w:space="0" w:color="auto"/>
            <w:left w:val="none" w:sz="0" w:space="0" w:color="auto"/>
            <w:bottom w:val="none" w:sz="0" w:space="0" w:color="auto"/>
            <w:right w:val="none" w:sz="0" w:space="0" w:color="auto"/>
          </w:divBdr>
        </w:div>
        <w:div w:id="1353459442">
          <w:marLeft w:val="0"/>
          <w:marRight w:val="0"/>
          <w:marTop w:val="0"/>
          <w:marBottom w:val="0"/>
          <w:divBdr>
            <w:top w:val="none" w:sz="0" w:space="0" w:color="auto"/>
            <w:left w:val="none" w:sz="0" w:space="0" w:color="auto"/>
            <w:bottom w:val="none" w:sz="0" w:space="0" w:color="auto"/>
            <w:right w:val="none" w:sz="0" w:space="0" w:color="auto"/>
          </w:divBdr>
        </w:div>
        <w:div w:id="912396331">
          <w:marLeft w:val="0"/>
          <w:marRight w:val="0"/>
          <w:marTop w:val="0"/>
          <w:marBottom w:val="0"/>
          <w:divBdr>
            <w:top w:val="none" w:sz="0" w:space="0" w:color="auto"/>
            <w:left w:val="none" w:sz="0" w:space="0" w:color="auto"/>
            <w:bottom w:val="none" w:sz="0" w:space="0" w:color="auto"/>
            <w:right w:val="none" w:sz="0" w:space="0" w:color="auto"/>
          </w:divBdr>
        </w:div>
        <w:div w:id="1529181265">
          <w:marLeft w:val="0"/>
          <w:marRight w:val="0"/>
          <w:marTop w:val="0"/>
          <w:marBottom w:val="0"/>
          <w:divBdr>
            <w:top w:val="none" w:sz="0" w:space="0" w:color="auto"/>
            <w:left w:val="none" w:sz="0" w:space="0" w:color="auto"/>
            <w:bottom w:val="none" w:sz="0" w:space="0" w:color="auto"/>
            <w:right w:val="none" w:sz="0" w:space="0" w:color="auto"/>
          </w:divBdr>
        </w:div>
        <w:div w:id="84157010">
          <w:marLeft w:val="0"/>
          <w:marRight w:val="0"/>
          <w:marTop w:val="0"/>
          <w:marBottom w:val="0"/>
          <w:divBdr>
            <w:top w:val="none" w:sz="0" w:space="0" w:color="auto"/>
            <w:left w:val="none" w:sz="0" w:space="0" w:color="auto"/>
            <w:bottom w:val="none" w:sz="0" w:space="0" w:color="auto"/>
            <w:right w:val="none" w:sz="0" w:space="0" w:color="auto"/>
          </w:divBdr>
        </w:div>
        <w:div w:id="1096755107">
          <w:marLeft w:val="0"/>
          <w:marRight w:val="0"/>
          <w:marTop w:val="0"/>
          <w:marBottom w:val="0"/>
          <w:divBdr>
            <w:top w:val="none" w:sz="0" w:space="0" w:color="auto"/>
            <w:left w:val="none" w:sz="0" w:space="0" w:color="auto"/>
            <w:bottom w:val="none" w:sz="0" w:space="0" w:color="auto"/>
            <w:right w:val="none" w:sz="0" w:space="0" w:color="auto"/>
          </w:divBdr>
        </w:div>
        <w:div w:id="856886649">
          <w:marLeft w:val="0"/>
          <w:marRight w:val="0"/>
          <w:marTop w:val="0"/>
          <w:marBottom w:val="0"/>
          <w:divBdr>
            <w:top w:val="none" w:sz="0" w:space="0" w:color="auto"/>
            <w:left w:val="none" w:sz="0" w:space="0" w:color="auto"/>
            <w:bottom w:val="none" w:sz="0" w:space="0" w:color="auto"/>
            <w:right w:val="none" w:sz="0" w:space="0" w:color="auto"/>
          </w:divBdr>
        </w:div>
        <w:div w:id="1483306388">
          <w:marLeft w:val="0"/>
          <w:marRight w:val="0"/>
          <w:marTop w:val="0"/>
          <w:marBottom w:val="0"/>
          <w:divBdr>
            <w:top w:val="none" w:sz="0" w:space="0" w:color="auto"/>
            <w:left w:val="none" w:sz="0" w:space="0" w:color="auto"/>
            <w:bottom w:val="none" w:sz="0" w:space="0" w:color="auto"/>
            <w:right w:val="none" w:sz="0" w:space="0" w:color="auto"/>
          </w:divBdr>
        </w:div>
        <w:div w:id="1481341384">
          <w:marLeft w:val="0"/>
          <w:marRight w:val="0"/>
          <w:marTop w:val="0"/>
          <w:marBottom w:val="0"/>
          <w:divBdr>
            <w:top w:val="none" w:sz="0" w:space="0" w:color="auto"/>
            <w:left w:val="none" w:sz="0" w:space="0" w:color="auto"/>
            <w:bottom w:val="none" w:sz="0" w:space="0" w:color="auto"/>
            <w:right w:val="none" w:sz="0" w:space="0" w:color="auto"/>
          </w:divBdr>
        </w:div>
        <w:div w:id="521094471">
          <w:marLeft w:val="0"/>
          <w:marRight w:val="0"/>
          <w:marTop w:val="0"/>
          <w:marBottom w:val="0"/>
          <w:divBdr>
            <w:top w:val="none" w:sz="0" w:space="0" w:color="auto"/>
            <w:left w:val="none" w:sz="0" w:space="0" w:color="auto"/>
            <w:bottom w:val="none" w:sz="0" w:space="0" w:color="auto"/>
            <w:right w:val="none" w:sz="0" w:space="0" w:color="auto"/>
          </w:divBdr>
        </w:div>
        <w:div w:id="1213154698">
          <w:marLeft w:val="0"/>
          <w:marRight w:val="0"/>
          <w:marTop w:val="0"/>
          <w:marBottom w:val="0"/>
          <w:divBdr>
            <w:top w:val="none" w:sz="0" w:space="0" w:color="auto"/>
            <w:left w:val="none" w:sz="0" w:space="0" w:color="auto"/>
            <w:bottom w:val="none" w:sz="0" w:space="0" w:color="auto"/>
            <w:right w:val="none" w:sz="0" w:space="0" w:color="auto"/>
          </w:divBdr>
        </w:div>
        <w:div w:id="1328097949">
          <w:marLeft w:val="0"/>
          <w:marRight w:val="0"/>
          <w:marTop w:val="0"/>
          <w:marBottom w:val="0"/>
          <w:divBdr>
            <w:top w:val="none" w:sz="0" w:space="0" w:color="auto"/>
            <w:left w:val="none" w:sz="0" w:space="0" w:color="auto"/>
            <w:bottom w:val="none" w:sz="0" w:space="0" w:color="auto"/>
            <w:right w:val="none" w:sz="0" w:space="0" w:color="auto"/>
          </w:divBdr>
        </w:div>
        <w:div w:id="1834878239">
          <w:marLeft w:val="0"/>
          <w:marRight w:val="0"/>
          <w:marTop w:val="0"/>
          <w:marBottom w:val="0"/>
          <w:divBdr>
            <w:top w:val="none" w:sz="0" w:space="0" w:color="auto"/>
            <w:left w:val="none" w:sz="0" w:space="0" w:color="auto"/>
            <w:bottom w:val="none" w:sz="0" w:space="0" w:color="auto"/>
            <w:right w:val="none" w:sz="0" w:space="0" w:color="auto"/>
          </w:divBdr>
        </w:div>
        <w:div w:id="1872915737">
          <w:marLeft w:val="0"/>
          <w:marRight w:val="0"/>
          <w:marTop w:val="0"/>
          <w:marBottom w:val="0"/>
          <w:divBdr>
            <w:top w:val="none" w:sz="0" w:space="0" w:color="auto"/>
            <w:left w:val="none" w:sz="0" w:space="0" w:color="auto"/>
            <w:bottom w:val="none" w:sz="0" w:space="0" w:color="auto"/>
            <w:right w:val="none" w:sz="0" w:space="0" w:color="auto"/>
          </w:divBdr>
        </w:div>
        <w:div w:id="19817458">
          <w:marLeft w:val="0"/>
          <w:marRight w:val="0"/>
          <w:marTop w:val="0"/>
          <w:marBottom w:val="0"/>
          <w:divBdr>
            <w:top w:val="none" w:sz="0" w:space="0" w:color="auto"/>
            <w:left w:val="none" w:sz="0" w:space="0" w:color="auto"/>
            <w:bottom w:val="none" w:sz="0" w:space="0" w:color="auto"/>
            <w:right w:val="none" w:sz="0" w:space="0" w:color="auto"/>
          </w:divBdr>
        </w:div>
        <w:div w:id="1513494314">
          <w:marLeft w:val="0"/>
          <w:marRight w:val="0"/>
          <w:marTop w:val="0"/>
          <w:marBottom w:val="0"/>
          <w:divBdr>
            <w:top w:val="none" w:sz="0" w:space="0" w:color="auto"/>
            <w:left w:val="none" w:sz="0" w:space="0" w:color="auto"/>
            <w:bottom w:val="none" w:sz="0" w:space="0" w:color="auto"/>
            <w:right w:val="none" w:sz="0" w:space="0" w:color="auto"/>
          </w:divBdr>
        </w:div>
        <w:div w:id="1001658493">
          <w:marLeft w:val="0"/>
          <w:marRight w:val="0"/>
          <w:marTop w:val="0"/>
          <w:marBottom w:val="0"/>
          <w:divBdr>
            <w:top w:val="none" w:sz="0" w:space="0" w:color="auto"/>
            <w:left w:val="none" w:sz="0" w:space="0" w:color="auto"/>
            <w:bottom w:val="none" w:sz="0" w:space="0" w:color="auto"/>
            <w:right w:val="none" w:sz="0" w:space="0" w:color="auto"/>
          </w:divBdr>
        </w:div>
        <w:div w:id="1887569521">
          <w:marLeft w:val="0"/>
          <w:marRight w:val="0"/>
          <w:marTop w:val="0"/>
          <w:marBottom w:val="0"/>
          <w:divBdr>
            <w:top w:val="none" w:sz="0" w:space="0" w:color="auto"/>
            <w:left w:val="none" w:sz="0" w:space="0" w:color="auto"/>
            <w:bottom w:val="none" w:sz="0" w:space="0" w:color="auto"/>
            <w:right w:val="none" w:sz="0" w:space="0" w:color="auto"/>
          </w:divBdr>
        </w:div>
      </w:divsChild>
    </w:div>
    <w:div w:id="597566425">
      <w:bodyDiv w:val="1"/>
      <w:marLeft w:val="0"/>
      <w:marRight w:val="0"/>
      <w:marTop w:val="0"/>
      <w:marBottom w:val="0"/>
      <w:divBdr>
        <w:top w:val="none" w:sz="0" w:space="0" w:color="auto"/>
        <w:left w:val="none" w:sz="0" w:space="0" w:color="auto"/>
        <w:bottom w:val="none" w:sz="0" w:space="0" w:color="auto"/>
        <w:right w:val="none" w:sz="0" w:space="0" w:color="auto"/>
      </w:divBdr>
    </w:div>
    <w:div w:id="1282416056">
      <w:bodyDiv w:val="1"/>
      <w:marLeft w:val="0"/>
      <w:marRight w:val="0"/>
      <w:marTop w:val="0"/>
      <w:marBottom w:val="0"/>
      <w:divBdr>
        <w:top w:val="none" w:sz="0" w:space="0" w:color="auto"/>
        <w:left w:val="none" w:sz="0" w:space="0" w:color="auto"/>
        <w:bottom w:val="none" w:sz="0" w:space="0" w:color="auto"/>
        <w:right w:val="none" w:sz="0" w:space="0" w:color="auto"/>
      </w:divBdr>
    </w:div>
    <w:div w:id="1331828921">
      <w:bodyDiv w:val="1"/>
      <w:marLeft w:val="0"/>
      <w:marRight w:val="0"/>
      <w:marTop w:val="0"/>
      <w:marBottom w:val="0"/>
      <w:divBdr>
        <w:top w:val="none" w:sz="0" w:space="0" w:color="auto"/>
        <w:left w:val="none" w:sz="0" w:space="0" w:color="auto"/>
        <w:bottom w:val="none" w:sz="0" w:space="0" w:color="auto"/>
        <w:right w:val="none" w:sz="0" w:space="0" w:color="auto"/>
      </w:divBdr>
    </w:div>
    <w:div w:id="1593470434">
      <w:bodyDiv w:val="1"/>
      <w:marLeft w:val="0"/>
      <w:marRight w:val="0"/>
      <w:marTop w:val="0"/>
      <w:marBottom w:val="0"/>
      <w:divBdr>
        <w:top w:val="none" w:sz="0" w:space="0" w:color="auto"/>
        <w:left w:val="none" w:sz="0" w:space="0" w:color="auto"/>
        <w:bottom w:val="none" w:sz="0" w:space="0" w:color="auto"/>
        <w:right w:val="none" w:sz="0" w:space="0" w:color="auto"/>
      </w:divBdr>
    </w:div>
    <w:div w:id="1742826986">
      <w:bodyDiv w:val="1"/>
      <w:marLeft w:val="0"/>
      <w:marRight w:val="0"/>
      <w:marTop w:val="0"/>
      <w:marBottom w:val="0"/>
      <w:divBdr>
        <w:top w:val="none" w:sz="0" w:space="0" w:color="auto"/>
        <w:left w:val="none" w:sz="0" w:space="0" w:color="auto"/>
        <w:bottom w:val="none" w:sz="0" w:space="0" w:color="auto"/>
        <w:right w:val="none" w:sz="0" w:space="0" w:color="auto"/>
      </w:divBdr>
      <w:divsChild>
        <w:div w:id="1446391798">
          <w:marLeft w:val="0"/>
          <w:marRight w:val="0"/>
          <w:marTop w:val="0"/>
          <w:marBottom w:val="180"/>
          <w:divBdr>
            <w:top w:val="none" w:sz="0" w:space="0" w:color="auto"/>
            <w:left w:val="none" w:sz="0" w:space="0" w:color="auto"/>
            <w:bottom w:val="none" w:sz="0" w:space="0" w:color="auto"/>
            <w:right w:val="none" w:sz="0" w:space="0" w:color="auto"/>
          </w:divBdr>
        </w:div>
        <w:div w:id="465969641">
          <w:marLeft w:val="0"/>
          <w:marRight w:val="0"/>
          <w:marTop w:val="0"/>
          <w:marBottom w:val="0"/>
          <w:divBdr>
            <w:top w:val="none" w:sz="0" w:space="0" w:color="auto"/>
            <w:left w:val="none" w:sz="0" w:space="0" w:color="auto"/>
            <w:bottom w:val="none" w:sz="0" w:space="0" w:color="auto"/>
            <w:right w:val="none" w:sz="0" w:space="0" w:color="auto"/>
          </w:divBdr>
        </w:div>
      </w:divsChild>
    </w:div>
    <w:div w:id="1747723686">
      <w:bodyDiv w:val="1"/>
      <w:marLeft w:val="0"/>
      <w:marRight w:val="0"/>
      <w:marTop w:val="0"/>
      <w:marBottom w:val="0"/>
      <w:divBdr>
        <w:top w:val="none" w:sz="0" w:space="0" w:color="auto"/>
        <w:left w:val="none" w:sz="0" w:space="0" w:color="auto"/>
        <w:bottom w:val="none" w:sz="0" w:space="0" w:color="auto"/>
        <w:right w:val="none" w:sz="0" w:space="0" w:color="auto"/>
      </w:divBdr>
    </w:div>
    <w:div w:id="1949508339">
      <w:bodyDiv w:val="1"/>
      <w:marLeft w:val="0"/>
      <w:marRight w:val="0"/>
      <w:marTop w:val="0"/>
      <w:marBottom w:val="0"/>
      <w:divBdr>
        <w:top w:val="none" w:sz="0" w:space="0" w:color="auto"/>
        <w:left w:val="none" w:sz="0" w:space="0" w:color="auto"/>
        <w:bottom w:val="none" w:sz="0" w:space="0" w:color="auto"/>
        <w:right w:val="none" w:sz="0" w:space="0" w:color="auto"/>
      </w:divBdr>
    </w:div>
    <w:div w:id="2080397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1396</Words>
  <Characters>7963</Characters>
  <Application>Microsoft Office Word</Application>
  <DocSecurity>0</DocSecurity>
  <Lines>66</Lines>
  <Paragraphs>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Faizulla Yerkhat</dc:creator>
  <cp:keywords/>
  <dc:description/>
  <cp:lastModifiedBy>Faizulla Yerkhat</cp:lastModifiedBy>
  <cp:revision>2</cp:revision>
  <cp:lastPrinted>2022-10-23T09:59:00Z</cp:lastPrinted>
  <dcterms:created xsi:type="dcterms:W3CDTF">2022-12-21T17:12:00Z</dcterms:created>
  <dcterms:modified xsi:type="dcterms:W3CDTF">2022-12-21T17:12:00Z</dcterms:modified>
</cp:coreProperties>
</file>