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イスラエルよ、もろもろの民のように喜びおどるな。あなたは淫行をなして、あなたの神を離れ、すべての穀物の打ち場で受ける淫行の価を愛した。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打ち場と酒ぶねとは彼らを養わない。また新しい酒もむなしくなる。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彼らは主の地に住むことなく、エフライムはエジプトに帰り、アッスリヤで汚れた物を食べる。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主に向かって酒を注がず、また犠牲をもって主を喜ばせず、彼らのパンは喪におる者のパンのようで、すべてこれを食べる者は汚される。彼らのパンはただ自分の飢えを満たすためで、主の家に、はい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あなたがたは祝の日と、主の祭の日に、何をしようとするのか。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見よ、彼らはアッスリヤへ行く。エジプトは彼らを集め、メンピスは彼らを葬る。あざみは彼らの銀の宝物を所有し、いばらは彼らの天幕にはびこる。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刑罰の日は来た。報いの日は来た。イスラエルはこれを知る。預言者は愚かな者、霊に感じた人は狂った者だ。これはあなたがたの不義が多く、恨みが大きいためである。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預言者はわが神の民エフライムの見張人である。しかし預言者のすべての道には鳥をとる者のわながあり、恨みはその神の家にある。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彼らはギベアの日のように、深くおのれを腐らせた。主はその不義を覚え、その罪を罰せられる。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イスラエルを荒野のぶどうのように見、あなたがたの先祖たちを、いちじくの木の初めに結んだ初なりのように見た。ところが彼らはバアル・ペオルへ行き、身をバアルにゆだね、彼らが愛した物と同じように憎むべき者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エフライムの栄光は、鳥のようにとび去る。すなわち産むことも、はらむことも、みごもることもなくなる。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たとい彼らが子を育てても、わたしはその子を奪って、残る者のないようにする。わたしが彼らを離れるとき、彼らはわざわいだ。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わたしが見たように、エフライムの子らはえじきに定められた。エフライムはその子らを、人を殺す者に渡さなければならない。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主よ、彼らに与えてください。あなたは何を与えられますか。流産の胎と、かわいた乳ぶさを彼らに与えてください。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彼らのすべての悪はギルガルにある。わたしはかしこで彼らを憎んだ。彼らのおこないの悪しきがゆえに、彼らをわが家から追いだし、重ねて愛することをしない。その君たちはみな、反逆者である。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エフライムは撃たれ、その根は枯れて、実を結ばない。たとい彼らが子を産んでも、わたしはそのいつくしむ子らを殺す。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彼らは聞き従わないので、わが神はこれを捨てられる。彼らはもろもろの国民のうちに、さすらい人となる。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