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five days, the kohen gadol Ananias came down with some of the elders and an attorney named Tertullus. They brought formal charges against Paul before the governor.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Paul was called in, Tertullus began to accuse him, saying, “We are enjoying much peace through you, and reforms are introduced for this nation because of your foresight.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We acknowledge this, most excellent Felix, in every way and every place with all gratitude.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in order that I may not weary you any longer, I beg you in your kindness to hear us briefly.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we have found this man to be a pest, stirring up riots among all the Jewish people throughout the world, and a ringleader of the sect of the Natzratim.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even tried to defile the Temple, but we seized him.</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By examining him yourself, you will be able to learn from him all these things about which we accuse him.”</w:t>
      </w:r>
    </w:p>
    <w:p w:rsidR="00000000" w:rsidDel="00000000" w:rsidP="00000000" w:rsidRDefault="00000000" w:rsidRPr="00000000" w14:paraId="0000000D">
      <w:pPr>
        <w:numPr>
          <w:ilvl w:val="0"/>
          <w:numId w:val="2"/>
        </w:numPr>
        <w:ind w:left="720" w:hanging="360"/>
        <w:rPr>
          <w:sz w:val="24"/>
          <w:szCs w:val="24"/>
          <w:u w:val="none"/>
        </w:rPr>
      </w:pPr>
      <w:r w:rsidDel="00000000" w:rsidR="00000000" w:rsidRPr="00000000">
        <w:rPr>
          <w:sz w:val="24"/>
          <w:szCs w:val="24"/>
          <w:rtl w:val="0"/>
        </w:rPr>
        <w:t xml:space="preserve">The Judean leaders also joined in the attack, affirming that these things were true.</w:t>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When the governor nodded for him to speak, Paul responded: “Knowing that you have been judge over this nation for many years, I gladly make my own defense.</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As you can verify, it is no more than twelve days since I went up to Jerusalem to worship.</w:t>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They did not find me arguing with anyone or inciting a riot—not in the Temple or in the synagogues or anywhere else in the city.</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Nor can they prove to you the charges they now bring against me.</w:t>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“But this I confess to you, that according to the Way (which they call a sect), I worship EH'YEH of our fathers, believing everything written in the Torah and the Prophets.</w:t>
      </w:r>
    </w:p>
    <w:p w:rsidR="00000000" w:rsidDel="00000000" w:rsidP="00000000" w:rsidRDefault="00000000" w:rsidRPr="00000000" w14:paraId="00000013">
      <w:pPr>
        <w:numPr>
          <w:ilvl w:val="0"/>
          <w:numId w:val="2"/>
        </w:numPr>
        <w:ind w:left="720" w:hanging="360"/>
        <w:rPr>
          <w:sz w:val="24"/>
          <w:szCs w:val="24"/>
          <w:u w:val="none"/>
        </w:rPr>
      </w:pPr>
      <w:r w:rsidDel="00000000" w:rsidR="00000000" w:rsidRPr="00000000">
        <w:rPr>
          <w:sz w:val="24"/>
          <w:szCs w:val="24"/>
          <w:rtl w:val="0"/>
        </w:rPr>
        <w:t xml:space="preserve">In EH'YEH I have a hope—which these men also wait for—that there will surely be a resurrection of both the righteous and the unrighteous.</w:t>
      </w:r>
    </w:p>
    <w:p w:rsidR="00000000" w:rsidDel="00000000" w:rsidP="00000000" w:rsidRDefault="00000000" w:rsidRPr="00000000" w14:paraId="00000014">
      <w:pPr>
        <w:numPr>
          <w:ilvl w:val="0"/>
          <w:numId w:val="2"/>
        </w:numPr>
        <w:ind w:left="720" w:hanging="360"/>
        <w:rPr>
          <w:sz w:val="24"/>
          <w:szCs w:val="24"/>
          <w:u w:val="none"/>
        </w:rPr>
      </w:pPr>
      <w:r w:rsidDel="00000000" w:rsidR="00000000" w:rsidRPr="00000000">
        <w:rPr>
          <w:sz w:val="24"/>
          <w:szCs w:val="24"/>
          <w:rtl w:val="0"/>
        </w:rPr>
        <w:t xml:space="preserve">“Therefore I do my best always to have a clear conscience before both EH'YEH and men.</w:t>
      </w:r>
    </w:p>
    <w:p w:rsidR="00000000" w:rsidDel="00000000" w:rsidP="00000000" w:rsidRDefault="00000000" w:rsidRPr="00000000" w14:paraId="00000015">
      <w:pPr>
        <w:numPr>
          <w:ilvl w:val="0"/>
          <w:numId w:val="2"/>
        </w:numPr>
        <w:ind w:left="720" w:hanging="360"/>
        <w:rPr>
          <w:sz w:val="24"/>
          <w:szCs w:val="24"/>
          <w:u w:val="none"/>
        </w:rPr>
      </w:pPr>
      <w:r w:rsidDel="00000000" w:rsidR="00000000" w:rsidRPr="00000000">
        <w:rPr>
          <w:sz w:val="24"/>
          <w:szCs w:val="24"/>
          <w:rtl w:val="0"/>
        </w:rPr>
        <w:t xml:space="preserve">Now after several years, I came to bring tzadakah to my country for the poor and to present offerings.</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2"/>
        </w:numPr>
        <w:ind w:left="720" w:hanging="360"/>
        <w:rPr>
          <w:sz w:val="24"/>
          <w:szCs w:val="24"/>
          <w:u w:val="none"/>
        </w:rPr>
      </w:pPr>
      <w:r w:rsidDel="00000000" w:rsidR="00000000" w:rsidRPr="00000000">
        <w:rPr>
          <w:sz w:val="24"/>
          <w:szCs w:val="24"/>
          <w:rtl w:val="0"/>
        </w:rPr>
        <w:t xml:space="preserve">As I was doing this, they found me in the Temple, having been purified—without any crowd or uproar.</w:t>
      </w:r>
    </w:p>
    <w:p w:rsidR="00000000" w:rsidDel="00000000" w:rsidP="00000000" w:rsidRDefault="00000000" w:rsidRPr="00000000" w14:paraId="0000001D">
      <w:pPr>
        <w:numPr>
          <w:ilvl w:val="0"/>
          <w:numId w:val="2"/>
        </w:numPr>
        <w:ind w:left="720" w:hanging="360"/>
        <w:rPr>
          <w:sz w:val="24"/>
          <w:szCs w:val="24"/>
          <w:u w:val="none"/>
        </w:rPr>
      </w:pPr>
      <w:r w:rsidDel="00000000" w:rsidR="00000000" w:rsidRPr="00000000">
        <w:rPr>
          <w:sz w:val="24"/>
          <w:szCs w:val="24"/>
          <w:rtl w:val="0"/>
        </w:rPr>
        <w:t xml:space="preserve">But there were some Jewish people from Asia, who ought to be here before you to press charges if they have anything against me.</w:t>
      </w:r>
    </w:p>
    <w:p w:rsidR="00000000" w:rsidDel="00000000" w:rsidP="00000000" w:rsidRDefault="00000000" w:rsidRPr="00000000" w14:paraId="0000001E">
      <w:pPr>
        <w:numPr>
          <w:ilvl w:val="0"/>
          <w:numId w:val="2"/>
        </w:numPr>
        <w:ind w:left="720" w:hanging="360"/>
        <w:rPr>
          <w:sz w:val="24"/>
          <w:szCs w:val="24"/>
          <w:u w:val="none"/>
        </w:rPr>
      </w:pPr>
      <w:r w:rsidDel="00000000" w:rsidR="00000000" w:rsidRPr="00000000">
        <w:rPr>
          <w:sz w:val="24"/>
          <w:szCs w:val="24"/>
          <w:rtl w:val="0"/>
        </w:rPr>
        <w:t xml:space="preserve">Or let these men themselves tell what wrongdoing they found when I stood before the Sanhedrin—</w:t>
      </w:r>
    </w:p>
    <w:p w:rsidR="00000000" w:rsidDel="00000000" w:rsidP="00000000" w:rsidRDefault="00000000" w:rsidRPr="00000000" w14:paraId="0000001F">
      <w:pPr>
        <w:numPr>
          <w:ilvl w:val="0"/>
          <w:numId w:val="2"/>
        </w:numPr>
        <w:ind w:left="720" w:hanging="360"/>
        <w:rPr>
          <w:sz w:val="24"/>
          <w:szCs w:val="24"/>
          <w:u w:val="none"/>
        </w:rPr>
      </w:pPr>
      <w:r w:rsidDel="00000000" w:rsidR="00000000" w:rsidRPr="00000000">
        <w:rPr>
          <w:sz w:val="24"/>
          <w:szCs w:val="24"/>
          <w:rtl w:val="0"/>
        </w:rPr>
        <w:t xml:space="preserve">except for this one cry I shouted out while standing among them: ‘It is about the resurrection of the dead that today I am on trial before you.’”</w:t>
      </w:r>
    </w:p>
    <w:p w:rsidR="00000000" w:rsidDel="00000000" w:rsidP="00000000" w:rsidRDefault="00000000" w:rsidRPr="00000000" w14:paraId="00000020">
      <w:pPr>
        <w:numPr>
          <w:ilvl w:val="0"/>
          <w:numId w:val="2"/>
        </w:numPr>
        <w:ind w:left="720" w:hanging="360"/>
        <w:rPr>
          <w:sz w:val="24"/>
          <w:szCs w:val="24"/>
          <w:u w:val="none"/>
        </w:rPr>
      </w:pPr>
      <w:r w:rsidDel="00000000" w:rsidR="00000000" w:rsidRPr="00000000">
        <w:rPr>
          <w:sz w:val="24"/>
          <w:szCs w:val="24"/>
          <w:rtl w:val="0"/>
        </w:rPr>
        <w:t xml:space="preserve">But Felix, having a rather extensive knowledge of the Way, put them off, saying, “When Lysias the commander comes down, I will rule on your case.”</w:t>
      </w:r>
    </w:p>
    <w:p w:rsidR="00000000" w:rsidDel="00000000" w:rsidP="00000000" w:rsidRDefault="00000000" w:rsidRPr="00000000" w14:paraId="00000021">
      <w:pPr>
        <w:numPr>
          <w:ilvl w:val="0"/>
          <w:numId w:val="2"/>
        </w:numPr>
        <w:ind w:left="720" w:hanging="360"/>
        <w:rPr>
          <w:sz w:val="24"/>
          <w:szCs w:val="24"/>
          <w:u w:val="none"/>
        </w:rPr>
      </w:pPr>
      <w:r w:rsidDel="00000000" w:rsidR="00000000" w:rsidRPr="00000000">
        <w:rPr>
          <w:sz w:val="24"/>
          <w:szCs w:val="24"/>
          <w:rtl w:val="0"/>
        </w:rPr>
        <w:t xml:space="preserve">Then he gave the centurion orders for Paul to be kept in custody and yet have some freedom, and not to prevent any of his friends from attending to his needs.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5">
      <w:pPr>
        <w:ind w:firstLine="720"/>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2"/>
        </w:numPr>
        <w:ind w:left="720" w:hanging="360"/>
        <w:rPr>
          <w:sz w:val="24"/>
          <w:szCs w:val="24"/>
          <w:u w:val="none"/>
        </w:rPr>
      </w:pPr>
      <w:r w:rsidDel="00000000" w:rsidR="00000000" w:rsidRPr="00000000">
        <w:rPr>
          <w:sz w:val="24"/>
          <w:szCs w:val="24"/>
          <w:rtl w:val="0"/>
        </w:rPr>
        <w:t xml:space="preserve">Now some days later Felix came with his wife Drusilla, who was Jewish. He sent for Paul and listened to him speak about faith B’Mashiach Yeshua.</w:t>
      </w:r>
    </w:p>
    <w:p w:rsidR="00000000" w:rsidDel="00000000" w:rsidP="00000000" w:rsidRDefault="00000000" w:rsidRPr="00000000" w14:paraId="00000027">
      <w:pPr>
        <w:numPr>
          <w:ilvl w:val="0"/>
          <w:numId w:val="2"/>
        </w:numPr>
        <w:ind w:left="720" w:hanging="360"/>
        <w:rPr>
          <w:sz w:val="24"/>
          <w:szCs w:val="24"/>
          <w:u w:val="none"/>
        </w:rPr>
      </w:pPr>
      <w:r w:rsidDel="00000000" w:rsidR="00000000" w:rsidRPr="00000000">
        <w:rPr>
          <w:sz w:val="24"/>
          <w:szCs w:val="24"/>
          <w:rtl w:val="0"/>
        </w:rPr>
        <w:t xml:space="preserve">But as he was arguing about righteousness, self-control, and the coming judgment, Felix became afraid and said, “Go away for now! When I find time, I will summon you.”</w:t>
      </w:r>
    </w:p>
    <w:p w:rsidR="00000000" w:rsidDel="00000000" w:rsidP="00000000" w:rsidRDefault="00000000" w:rsidRPr="00000000" w14:paraId="00000028">
      <w:pPr>
        <w:numPr>
          <w:ilvl w:val="0"/>
          <w:numId w:val="2"/>
        </w:numPr>
        <w:ind w:left="720" w:hanging="360"/>
        <w:rPr>
          <w:sz w:val="24"/>
          <w:szCs w:val="24"/>
          <w:u w:val="none"/>
        </w:rPr>
      </w:pPr>
      <w:r w:rsidDel="00000000" w:rsidR="00000000" w:rsidRPr="00000000">
        <w:rPr>
          <w:sz w:val="24"/>
          <w:szCs w:val="24"/>
          <w:rtl w:val="0"/>
        </w:rPr>
        <w:t xml:space="preserve">At the same time too, he was hoping that money would be given to him by Paul; so he sent for him frequently and would talk with him.</w:t>
      </w:r>
    </w:p>
    <w:p w:rsidR="00000000" w:rsidDel="00000000" w:rsidP="00000000" w:rsidRDefault="00000000" w:rsidRPr="00000000" w14:paraId="00000029">
      <w:pPr>
        <w:numPr>
          <w:ilvl w:val="0"/>
          <w:numId w:val="2"/>
        </w:numPr>
        <w:ind w:left="720" w:hanging="360"/>
        <w:rPr>
          <w:sz w:val="24"/>
          <w:szCs w:val="24"/>
          <w:u w:val="none"/>
        </w:rPr>
      </w:pPr>
      <w:r w:rsidDel="00000000" w:rsidR="00000000" w:rsidRPr="00000000">
        <w:rPr>
          <w:sz w:val="24"/>
          <w:szCs w:val="24"/>
          <w:rtl w:val="0"/>
        </w:rPr>
        <w:t xml:space="preserve">But after two years had passed, Felix was succeeded by Porcius Festus; and wishing to do the Judean leaders a favor, Felix left Paul in prison.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