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Some time afterwards, David attacked the P’lishtim and subdued them; David took Meteg-Amah out of the hands of the P’lishtim.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also defeated Mo’av; making them lie down on the ground, he measured them with a length of cord; for every two lengths to be put to death he designated one length to be kept alive. The people of Mo’av became subjects of David and paid tribute.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David, on his way to establish his dominion as far as the Euphrates River, also defeated Hadad‘ezer the son of Rechov king of Tzovah.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David captured 1,700 horsemen and 20,000 foot soldiers. He reserved enough horses for 100 chariots and disabled the rest.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people of Aram from Dammesek came to the aid of Hadad‘ezer king of Tzovah, David killed 22,000 men of Aram.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David put garrisons among the people of Aram in Dammesek; Aram became subject to David and paid tribute. YIHOVEH TZVA’OT gave victory to David wherever he went.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David took the gold shields which Hadad‘ezer’s servants were wearing and brought them to Yerushalayim.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From Betach and Berotai, cities of Hadad‘ezer, King David took a great quantity of bronze.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To‘i king of Hamat heard that David had defeated Hadad‘ezer’s entire army,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To‘i sent Yoram his son to King David to greet and congratulate him on fighting and defeating Hadad‘ezer, for Hadad‘ezer had been at war with To‘i. Yoram brought with him articles of silver, articles of gold and articles of bronze,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which King David dedicated to YIHOVEH TZVA’OT, along with the silver and gold that he dedicated from all the nations he conquered —</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Aram, Mo’av, the people of ‘Amon, the P’lishtim, ‘Amalek, and the spoil taken from Hadad‘ezer son of Rechov, king of Tzovah.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David gained more fame on returning from killing 18,000 men from Aram in the Salt Valley.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David stationed garrisons in Edom; he put garrisons throughout all of Edom, and all the people of Edom became subject to him. YIHOVEH TZVA’OT gave victory to David wherever he went.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David ruled over all Isra’el; David administered law and justice for all his people.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Yo’av the son of Tz’ruyah was commander of the army, Y’hoshafat the son of Achilud was chief adviser,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Tzadok the son of Achituv and Achimelekh the son of Evyatar were cohanim, S’rayah was secretary,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B’nayahu the son of Y’hoyada was in charge of the K’reti and P’leti, and David’s sons were cohanim.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