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F5D" w:rsidRDefault="00486B9C">
      <w:pPr>
        <w:spacing w:line="360" w:lineRule="auto"/>
        <w:jc w:val="center"/>
        <w:rPr>
          <w:rFonts w:ascii="Book Antiqua" w:eastAsia="Book Antiqua" w:hAnsi="Book Antiqua" w:cs="Book Antiqua"/>
          <w:sz w:val="24"/>
          <w:szCs w:val="24"/>
        </w:rPr>
      </w:pPr>
      <w:bookmarkStart w:id="0" w:name="_GoBack"/>
      <w:bookmarkEnd w:id="0"/>
      <w:r>
        <w:rPr>
          <w:rFonts w:ascii="Book Antiqua" w:eastAsia="Book Antiqua" w:hAnsi="Book Antiqua" w:cs="Book Antiqua"/>
          <w:b/>
          <w:color w:val="000000"/>
          <w:sz w:val="24"/>
          <w:szCs w:val="24"/>
        </w:rPr>
        <w:t>CHAPTER I</w:t>
      </w:r>
    </w:p>
    <w:p w:rsidR="00E77F5D" w:rsidRDefault="00486B9C">
      <w:pPr>
        <w:spacing w:line="360" w:lineRule="auto"/>
        <w:jc w:val="center"/>
        <w:rPr>
          <w:rFonts w:ascii="Book Antiqua" w:eastAsia="Book Antiqua" w:hAnsi="Book Antiqua" w:cs="Book Antiqua"/>
          <w:sz w:val="24"/>
          <w:szCs w:val="24"/>
        </w:rPr>
      </w:pPr>
      <w:r>
        <w:rPr>
          <w:rFonts w:ascii="Book Antiqua" w:eastAsia="Book Antiqua" w:hAnsi="Book Antiqua" w:cs="Book Antiqua"/>
          <w:b/>
          <w:color w:val="000000"/>
          <w:sz w:val="24"/>
          <w:szCs w:val="24"/>
        </w:rPr>
        <w:t>CAPSTONE PROJECT BACKGROUND</w:t>
      </w:r>
    </w:p>
    <w:p w:rsidR="00E77F5D" w:rsidRDefault="00E77F5D">
      <w:pPr>
        <w:spacing w:after="0" w:line="360" w:lineRule="auto"/>
        <w:rPr>
          <w:rFonts w:ascii="Book Antiqua" w:eastAsia="Book Antiqua" w:hAnsi="Book Antiqua" w:cs="Book Antiqua"/>
          <w:sz w:val="24"/>
          <w:szCs w:val="24"/>
        </w:rPr>
      </w:pP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Introduction</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ab/>
      </w:r>
      <w:r>
        <w:rPr>
          <w:rFonts w:ascii="Book Antiqua" w:eastAsia="Book Antiqua" w:hAnsi="Book Antiqua" w:cs="Book Antiqua"/>
          <w:color w:val="000000"/>
          <w:sz w:val="24"/>
          <w:szCs w:val="24"/>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ab/>
      </w:r>
      <w:r>
        <w:rPr>
          <w:rFonts w:ascii="Book Antiqua" w:eastAsia="Book Antiqua" w:hAnsi="Book Antiqua" w:cs="Book Antiqua"/>
          <w:color w:val="000000"/>
          <w:sz w:val="24"/>
          <w:szCs w:val="24"/>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rPr>
        <w:tab/>
        <w:t xml:space="preserve">As the proponents conducted an interview with the QC PESO Unit Head, Mr. </w:t>
      </w:r>
      <w:proofErr w:type="spellStart"/>
      <w:r>
        <w:rPr>
          <w:rFonts w:ascii="Book Antiqua" w:eastAsia="Book Antiqua" w:hAnsi="Book Antiqua" w:cs="Book Antiqua"/>
          <w:color w:val="000000"/>
          <w:sz w:val="24"/>
          <w:szCs w:val="24"/>
        </w:rPr>
        <w:t>Pagute</w:t>
      </w:r>
      <w:proofErr w:type="spellEnd"/>
      <w:r>
        <w:rPr>
          <w:rFonts w:ascii="Book Antiqua" w:eastAsia="Book Antiqua" w:hAnsi="Book Antiqua" w:cs="Book Antiqua"/>
          <w:color w:val="000000"/>
          <w:sz w:val="24"/>
          <w:szCs w:val="24"/>
        </w:rPr>
        <w:t>,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rsidR="00E77F5D" w:rsidRDefault="00486B9C">
      <w:pPr>
        <w:spacing w:line="360" w:lineRule="auto"/>
        <w:ind w:firstLine="720"/>
        <w:jc w:val="both"/>
        <w:rPr>
          <w:rFonts w:ascii="Book Antiqua" w:eastAsia="Book Antiqua" w:hAnsi="Book Antiqua" w:cs="Book Antiqua"/>
          <w:sz w:val="24"/>
          <w:szCs w:val="24"/>
        </w:rPr>
      </w:pPr>
      <w:r>
        <w:rPr>
          <w:rFonts w:ascii="Book Antiqua" w:eastAsia="Book Antiqua" w:hAnsi="Book Antiqua" w:cs="Book Antiqua"/>
          <w:color w:val="000000"/>
          <w:sz w:val="24"/>
          <w:szCs w:val="24"/>
        </w:rPr>
        <w:t>From the observation and continuous interviews performed by the proponents, they have realized the cause and effect of using the present system. In order for the QC PESO to serve people better, the proponents decided to propose and develop a management information system for QC PESO and incorporate the use of technology. The proposed system will benefit not only the citizens but also the management.</w:t>
      </w: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Project Background and Context</w:t>
      </w:r>
    </w:p>
    <w:p w:rsidR="00E77F5D" w:rsidRDefault="00486B9C">
      <w:pPr>
        <w:spacing w:line="360" w:lineRule="auto"/>
        <w:ind w:firstLine="720"/>
        <w:jc w:val="both"/>
        <w:rPr>
          <w:rFonts w:ascii="Book Antiqua" w:eastAsia="Book Antiqua" w:hAnsi="Book Antiqua" w:cs="Book Antiqua"/>
          <w:sz w:val="24"/>
          <w:szCs w:val="24"/>
        </w:rPr>
      </w:pPr>
      <w:r>
        <w:rPr>
          <w:rFonts w:ascii="Book Antiqua" w:eastAsia="Book Antiqua" w:hAnsi="Book Antiqua" w:cs="Book Antiqua"/>
          <w:color w:val="000000"/>
          <w:sz w:val="24"/>
          <w:szCs w:val="24"/>
        </w:rPr>
        <w:t xml:space="preserve">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w:t>
      </w:r>
      <w:r>
        <w:rPr>
          <w:rFonts w:ascii="Book Antiqua" w:eastAsia="Book Antiqua" w:hAnsi="Book Antiqua" w:cs="Book Antiqua"/>
          <w:color w:val="000000"/>
          <w:sz w:val="24"/>
          <w:szCs w:val="24"/>
        </w:rPr>
        <w:lastRenderedPageBreak/>
        <w:t>City’s PESO was born when the City Government signed a pertinent Memorandum of Agreement with the Department of Labor and Employment (DOLE) on September 3, 1992.</w:t>
      </w:r>
    </w:p>
    <w:p w:rsidR="00E77F5D" w:rsidRDefault="00486B9C">
      <w:pPr>
        <w:spacing w:line="360" w:lineRule="auto"/>
        <w:ind w:firstLine="720"/>
        <w:jc w:val="both"/>
        <w:rPr>
          <w:rFonts w:ascii="Book Antiqua" w:eastAsia="Book Antiqua" w:hAnsi="Book Antiqua" w:cs="Book Antiqua"/>
          <w:sz w:val="24"/>
          <w:szCs w:val="24"/>
        </w:rPr>
      </w:pPr>
      <w:r>
        <w:rPr>
          <w:rFonts w:ascii="Book Antiqua" w:eastAsia="Book Antiqua" w:hAnsi="Book Antiqua" w:cs="Book Antiqua"/>
          <w:color w:val="000000"/>
          <w:sz w:val="24"/>
          <w:szCs w:val="24"/>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rPr>
        <w:tab/>
        <w:t xml:space="preserve">QC PESO is using a </w:t>
      </w:r>
      <w:r>
        <w:rPr>
          <w:rFonts w:ascii="Book Antiqua" w:eastAsia="Book Antiqua" w:hAnsi="Book Antiqua" w:cs="Book Antiqua"/>
          <w:sz w:val="24"/>
          <w:szCs w:val="24"/>
        </w:rPr>
        <w:t>macro-based program with database made in Microsoft Access</w:t>
      </w:r>
      <w:r>
        <w:rPr>
          <w:rFonts w:ascii="Book Antiqua" w:eastAsia="Book Antiqua" w:hAnsi="Book Antiqua" w:cs="Book Antiqua"/>
          <w:color w:val="000000"/>
          <w:sz w:val="24"/>
          <w:szCs w:val="24"/>
        </w:rPr>
        <w:t>. It is operated for the collection, transformation and dissemination of their clients’ data.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new job offerings and programs, they uses posters and they post it at the ground level of their assigned building.</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rPr>
        <w:tab/>
        <w:t>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data. Since they are using MS Access as a database, it only supports limited data storage and it is not scalable compared to other databases.</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rPr>
        <w:tab/>
        <w:t>The problems stated above may affect the entire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rPr>
        <w:lastRenderedPageBreak/>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rsidR="00E77F5D" w:rsidRDefault="00486B9C" w:rsidP="00486B9C">
      <w:pPr>
        <w:spacing w:line="360" w:lineRule="auto"/>
        <w:jc w:val="both"/>
        <w:rPr>
          <w:rFonts w:ascii="Book Antiqua" w:eastAsia="Book Antiqua" w:hAnsi="Book Antiqua" w:cs="Book Antiqua"/>
          <w:sz w:val="24"/>
          <w:szCs w:val="24"/>
        </w:rPr>
      </w:pPr>
      <w:r>
        <w:rPr>
          <w:rFonts w:ascii="Book Antiqua" w:eastAsia="Book Antiqua" w:hAnsi="Book Antiqua" w:cs="Book Antiqua"/>
          <w:color w:val="000000"/>
          <w:sz w:val="24"/>
          <w:szCs w:val="24"/>
        </w:rPr>
        <w:tab/>
        <w:t xml:space="preserve"> The proponents aim to develop a Management Information System for QC PESO. The main function of the system is to provide a well-coordinated information system. The proposed system intend to support the management function of the QC PESO. </w:t>
      </w:r>
    </w:p>
    <w:p w:rsidR="00486B9C" w:rsidRDefault="00486B9C" w:rsidP="00486B9C">
      <w:pPr>
        <w:spacing w:line="360" w:lineRule="auto"/>
        <w:jc w:val="both"/>
        <w:rPr>
          <w:rFonts w:ascii="Book Antiqua" w:eastAsia="Book Antiqua" w:hAnsi="Book Antiqua" w:cs="Book Antiqua"/>
          <w:sz w:val="24"/>
          <w:szCs w:val="24"/>
        </w:rPr>
      </w:pP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Project Purpose and Description </w:t>
      </w: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ab/>
      </w: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Main Objective</w:t>
      </w:r>
    </w:p>
    <w:p w:rsidR="00E77F5D" w:rsidRDefault="00486B9C">
      <w:pPr>
        <w:spacing w:after="0" w:line="360" w:lineRule="auto"/>
        <w:ind w:firstLine="720"/>
        <w:jc w:val="both"/>
        <w:rPr>
          <w:rFonts w:ascii="Book Antiqua" w:eastAsia="Book Antiqua" w:hAnsi="Book Antiqua" w:cs="Book Antiqua"/>
          <w:sz w:val="24"/>
          <w:szCs w:val="24"/>
        </w:rPr>
      </w:pPr>
      <w:r>
        <w:rPr>
          <w:rFonts w:ascii="Book Antiqua" w:eastAsia="Book Antiqua" w:hAnsi="Book Antiqua" w:cs="Book Antiqua"/>
          <w:color w:val="000000"/>
          <w:sz w:val="24"/>
          <w:szCs w:val="24"/>
        </w:rPr>
        <w:t>The main objective of the proponents is to develop a Management Information System for Quezon City Public Employment Service Office.</w:t>
      </w:r>
    </w:p>
    <w:p w:rsidR="00E77F5D" w:rsidRDefault="00486B9C">
      <w:pPr>
        <w:spacing w:line="36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Specific Objectives</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sz w:val="24"/>
          <w:szCs w:val="24"/>
        </w:rPr>
        <w:tab/>
        <w:t>The proposed system seeks to achieve the following objectives:</w:t>
      </w:r>
    </w:p>
    <w:p w:rsidR="00E77F5D" w:rsidRDefault="00486B9C">
      <w:pPr>
        <w:numPr>
          <w:ilvl w:val="0"/>
          <w:numId w:val="2"/>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To develop a web application that can manage applicants’ profile, employers’ profile, and job postings and vacancies.</w:t>
      </w:r>
    </w:p>
    <w:p w:rsidR="00E77F5D" w:rsidRDefault="00486B9C">
      <w:pPr>
        <w:numPr>
          <w:ilvl w:val="0"/>
          <w:numId w:val="2"/>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To develop a system that will provide business intelligence tools such as executive dashboards and interactive reports for PESO Head to see the general overview of the system and to generate customized reports respectively.</w:t>
      </w:r>
    </w:p>
    <w:p w:rsidR="00E77F5D" w:rsidRDefault="00486B9C">
      <w:pPr>
        <w:numPr>
          <w:ilvl w:val="0"/>
          <w:numId w:val="2"/>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To design a database that will organize and secure clients’ data for data integrity as well as data analytics purposes for future references.</w:t>
      </w:r>
    </w:p>
    <w:p w:rsidR="00E77F5D" w:rsidRDefault="00486B9C">
      <w:pPr>
        <w:numPr>
          <w:ilvl w:val="0"/>
          <w:numId w:val="2"/>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To develop a system that will match applicant’s resume and job qualification easily.</w:t>
      </w:r>
    </w:p>
    <w:p w:rsidR="00E77F5D" w:rsidRDefault="00486B9C">
      <w:pPr>
        <w:numPr>
          <w:ilvl w:val="0"/>
          <w:numId w:val="2"/>
        </w:numPr>
        <w:pBdr>
          <w:top w:val="nil"/>
          <w:left w:val="nil"/>
          <w:bottom w:val="nil"/>
          <w:right w:val="nil"/>
          <w:between w:val="nil"/>
        </w:pBdr>
        <w:spacing w:after="20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To develop a system that will provide an online Career Personality and Aptitude Test for job seekers to help them assess their interest, values, and preference surrounding their career.</w:t>
      </w: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Project/System Description</w:t>
      </w:r>
    </w:p>
    <w:p w:rsidR="00E77F5D" w:rsidRDefault="00486B9C">
      <w:pPr>
        <w:spacing w:line="360" w:lineRule="auto"/>
        <w:ind w:firstLine="720"/>
        <w:jc w:val="both"/>
        <w:rPr>
          <w:rFonts w:ascii="Book Antiqua" w:eastAsia="Book Antiqua" w:hAnsi="Book Antiqua" w:cs="Book Antiqua"/>
          <w:sz w:val="24"/>
          <w:szCs w:val="24"/>
        </w:rPr>
      </w:pPr>
      <w:r>
        <w:rPr>
          <w:rFonts w:ascii="Book Antiqua" w:eastAsia="Book Antiqua" w:hAnsi="Book Antiqua" w:cs="Book Antiqua"/>
          <w:color w:val="000000"/>
          <w:sz w:val="24"/>
          <w:szCs w:val="24"/>
        </w:rPr>
        <w:t>The QC PESO Management Information System is a web</w:t>
      </w:r>
      <w:r>
        <w:rPr>
          <w:rFonts w:ascii="Book Antiqua" w:eastAsia="Book Antiqua" w:hAnsi="Book Antiqua" w:cs="Book Antiqua"/>
          <w:sz w:val="24"/>
          <w:szCs w:val="24"/>
        </w:rPr>
        <w:t xml:space="preserve">-based system </w:t>
      </w:r>
      <w:r>
        <w:rPr>
          <w:rFonts w:ascii="Book Antiqua" w:eastAsia="Book Antiqua" w:hAnsi="Book Antiqua" w:cs="Book Antiqua"/>
          <w:color w:val="000000"/>
          <w:sz w:val="24"/>
          <w:szCs w:val="24"/>
        </w:rPr>
        <w:t xml:space="preserve">that provides accessible, complete, and reliable information in a timely manner for the Quezon City Public Employment Service Office. It will be developed using Hypertext </w:t>
      </w:r>
      <w:r>
        <w:rPr>
          <w:rFonts w:ascii="Book Antiqua" w:eastAsia="Book Antiqua" w:hAnsi="Book Antiqua" w:cs="Book Antiqua"/>
          <w:color w:val="000000"/>
          <w:sz w:val="24"/>
          <w:szCs w:val="24"/>
        </w:rPr>
        <w:lastRenderedPageBreak/>
        <w:t xml:space="preserve">Preprocessor (PHP) and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Framework </w:t>
      </w:r>
      <w:r>
        <w:rPr>
          <w:rFonts w:ascii="Book Antiqua" w:eastAsia="Book Antiqua" w:hAnsi="Book Antiqua" w:cs="Book Antiqua"/>
          <w:sz w:val="24"/>
          <w:szCs w:val="24"/>
        </w:rPr>
        <w:t>and used</w:t>
      </w:r>
      <w:r>
        <w:rPr>
          <w:rFonts w:ascii="Book Antiqua" w:eastAsia="Book Antiqua" w:hAnsi="Book Antiqua" w:cs="Book Antiqua"/>
          <w:color w:val="000000"/>
          <w:sz w:val="24"/>
          <w:szCs w:val="24"/>
        </w:rPr>
        <w:t xml:space="preserve"> Model-View-Controller (MVC) </w:t>
      </w:r>
      <w:r>
        <w:rPr>
          <w:rFonts w:ascii="Book Antiqua" w:eastAsia="Book Antiqua" w:hAnsi="Book Antiqua" w:cs="Book Antiqua"/>
          <w:sz w:val="24"/>
          <w:szCs w:val="24"/>
        </w:rPr>
        <w:t>architecture pattern for the development of web application</w:t>
      </w:r>
      <w:r>
        <w:rPr>
          <w:rFonts w:ascii="Book Antiqua" w:eastAsia="Book Antiqua" w:hAnsi="Book Antiqua" w:cs="Book Antiqua"/>
          <w:color w:val="000000"/>
          <w:sz w:val="24"/>
          <w:szCs w:val="24"/>
        </w:rPr>
        <w:t>, Ajax as client-side scripting, Bootstrap as front-end framework for designing the website, and M</w:t>
      </w:r>
      <w:r>
        <w:rPr>
          <w:rFonts w:ascii="Book Antiqua" w:eastAsia="Book Antiqua" w:hAnsi="Book Antiqua" w:cs="Book Antiqua"/>
          <w:sz w:val="24"/>
          <w:szCs w:val="24"/>
        </w:rPr>
        <w:t>y</w:t>
      </w:r>
      <w:r>
        <w:rPr>
          <w:rFonts w:ascii="Book Antiqua" w:eastAsia="Book Antiqua" w:hAnsi="Book Antiqua" w:cs="Book Antiqua"/>
          <w:color w:val="000000"/>
          <w:sz w:val="24"/>
          <w:szCs w:val="24"/>
        </w:rPr>
        <w:t>SQL server for the database management.</w:t>
      </w:r>
    </w:p>
    <w:p w:rsidR="00E77F5D" w:rsidRDefault="00486B9C">
      <w:pPr>
        <w:spacing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proposed system is considered a progressive web application where it is responsive to any device and take advantage to the features enabled in the website such as clipboard access, accessing the filesystem and hardware-accelerated 2D/3D graphics. It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rsidR="00E77F5D" w:rsidRDefault="00E77F5D">
      <w:pPr>
        <w:spacing w:after="0" w:line="360" w:lineRule="auto"/>
        <w:rPr>
          <w:rFonts w:ascii="Book Antiqua" w:eastAsia="Book Antiqua" w:hAnsi="Book Antiqua" w:cs="Book Antiqua"/>
          <w:sz w:val="24"/>
          <w:szCs w:val="24"/>
        </w:rPr>
      </w:pP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Scope and Delimitations of the Project</w:t>
      </w: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ab/>
      </w:r>
      <w:r>
        <w:rPr>
          <w:rFonts w:ascii="Book Antiqua" w:eastAsia="Book Antiqua" w:hAnsi="Book Antiqua" w:cs="Book Antiqua"/>
          <w:color w:val="000000"/>
          <w:sz w:val="24"/>
          <w:szCs w:val="24"/>
        </w:rPr>
        <w:t>This section discusses the boundaries of the proposed system.</w:t>
      </w:r>
    </w:p>
    <w:p w:rsidR="00E77F5D" w:rsidRDefault="00E77F5D">
      <w:pPr>
        <w:spacing w:after="0" w:line="360" w:lineRule="auto"/>
        <w:rPr>
          <w:rFonts w:ascii="Book Antiqua" w:eastAsia="Book Antiqua" w:hAnsi="Book Antiqua" w:cs="Book Antiqua"/>
          <w:sz w:val="24"/>
          <w:szCs w:val="24"/>
        </w:rPr>
      </w:pPr>
    </w:p>
    <w:p w:rsidR="00E77F5D" w:rsidRDefault="00486B9C">
      <w:pPr>
        <w:spacing w:line="36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Scope</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sz w:val="24"/>
          <w:szCs w:val="24"/>
        </w:rPr>
        <w:tab/>
        <w:t>The scope of the system includes the following:</w:t>
      </w:r>
    </w:p>
    <w:p w:rsidR="00E77F5D" w:rsidRDefault="00486B9C">
      <w:pPr>
        <w:numPr>
          <w:ilvl w:val="0"/>
          <w:numId w:val="3"/>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proposed system has six (6) access level: the PESO Head, Department Manager, Client Assistant Staff, Employer, Applicant and Public</w:t>
      </w:r>
    </w:p>
    <w:p w:rsidR="00E77F5D" w:rsidRDefault="00486B9C">
      <w:pPr>
        <w:numPr>
          <w:ilvl w:val="0"/>
          <w:numId w:val="3"/>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PESO Head stands as the Administrator of the system. The Administrator can manage user accounts, manage the web content, view dashboards, print customized reports, and backup and restore database.</w:t>
      </w:r>
    </w:p>
    <w:p w:rsidR="00E77F5D" w:rsidRDefault="00486B9C">
      <w:pPr>
        <w:numPr>
          <w:ilvl w:val="0"/>
          <w:numId w:val="3"/>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Department Manager can manage employee accounts, manage applicant’s profile, manage employer’s profile, view dashboard, and print customized reports.</w:t>
      </w:r>
    </w:p>
    <w:p w:rsidR="00E77F5D" w:rsidRDefault="00486B9C">
      <w:pPr>
        <w:numPr>
          <w:ilvl w:val="0"/>
          <w:numId w:val="3"/>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Client Assistant Officer can encode and update both applicant’s and employer’s data record, job matching, and print referral letter.</w:t>
      </w:r>
    </w:p>
    <w:p w:rsidR="00E77F5D" w:rsidRDefault="00486B9C">
      <w:pPr>
        <w:numPr>
          <w:ilvl w:val="0"/>
          <w:numId w:val="3"/>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Employer can view company information, and post job vacancies</w:t>
      </w:r>
    </w:p>
    <w:p w:rsidR="00E77F5D" w:rsidRDefault="00486B9C">
      <w:pPr>
        <w:numPr>
          <w:ilvl w:val="0"/>
          <w:numId w:val="3"/>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Applicant can view available jobs, take Career and Aptitude Test, and receive notification for new job vacancies.</w:t>
      </w:r>
    </w:p>
    <w:p w:rsidR="00E77F5D" w:rsidRDefault="00486B9C">
      <w:pPr>
        <w:numPr>
          <w:ilvl w:val="0"/>
          <w:numId w:val="3"/>
        </w:numPr>
        <w:pBdr>
          <w:top w:val="nil"/>
          <w:left w:val="nil"/>
          <w:bottom w:val="nil"/>
          <w:right w:val="nil"/>
          <w:between w:val="nil"/>
        </w:pBdr>
        <w:spacing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public can view available jobs and create account.</w:t>
      </w:r>
    </w:p>
    <w:p w:rsidR="00E77F5D" w:rsidRDefault="00486B9C">
      <w:pPr>
        <w:spacing w:line="36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lastRenderedPageBreak/>
        <w:t>Delimitations</w:t>
      </w:r>
    </w:p>
    <w:p w:rsidR="00E77F5D" w:rsidRDefault="00486B9C">
      <w:pPr>
        <w:spacing w:line="360" w:lineRule="auto"/>
        <w:jc w:val="both"/>
        <w:rPr>
          <w:rFonts w:ascii="Book Antiqua" w:eastAsia="Book Antiqua" w:hAnsi="Book Antiqua" w:cs="Book Antiqua"/>
          <w:sz w:val="24"/>
          <w:szCs w:val="24"/>
        </w:rPr>
      </w:pPr>
      <w:r>
        <w:rPr>
          <w:rFonts w:ascii="Book Antiqua" w:eastAsia="Book Antiqua" w:hAnsi="Book Antiqua" w:cs="Book Antiqua"/>
          <w:sz w:val="24"/>
          <w:szCs w:val="24"/>
        </w:rPr>
        <w:tab/>
        <w:t>The delimitations of the proposed system are as follows:</w:t>
      </w:r>
    </w:p>
    <w:p w:rsidR="00E77F5D" w:rsidRDefault="00486B9C">
      <w:pPr>
        <w:numPr>
          <w:ilvl w:val="0"/>
          <w:numId w:val="1"/>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proposed system does not have features like text-to-speech and speech-to-text to support visually/hearing impaired.</w:t>
      </w:r>
    </w:p>
    <w:p w:rsidR="00E77F5D" w:rsidRDefault="00486B9C">
      <w:pPr>
        <w:numPr>
          <w:ilvl w:val="0"/>
          <w:numId w:val="1"/>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proposed system does not accept an appointment for scheduling and reservation for job vacancies.</w:t>
      </w:r>
    </w:p>
    <w:p w:rsidR="00E77F5D" w:rsidRDefault="00486B9C">
      <w:pPr>
        <w:numPr>
          <w:ilvl w:val="0"/>
          <w:numId w:val="1"/>
        </w:numPr>
        <w:pBdr>
          <w:top w:val="nil"/>
          <w:left w:val="nil"/>
          <w:bottom w:val="nil"/>
          <w:right w:val="nil"/>
          <w:between w:val="nil"/>
        </w:pBdr>
        <w:spacing w:after="0"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proposed system is limited to application form processing and does not have an online interview.</w:t>
      </w:r>
    </w:p>
    <w:p w:rsidR="00E77F5D" w:rsidRDefault="00486B9C">
      <w:pPr>
        <w:numPr>
          <w:ilvl w:val="0"/>
          <w:numId w:val="1"/>
        </w:numPr>
        <w:pBdr>
          <w:top w:val="nil"/>
          <w:left w:val="nil"/>
          <w:bottom w:val="nil"/>
          <w:right w:val="nil"/>
          <w:between w:val="nil"/>
        </w:pBdr>
        <w:spacing w:line="360" w:lineRule="auto"/>
        <w:contextualSpacing/>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proposed system is limited to account-based notifications.</w:t>
      </w:r>
    </w:p>
    <w:p w:rsidR="00E77F5D" w:rsidRDefault="00E77F5D">
      <w:pPr>
        <w:spacing w:after="0" w:line="360" w:lineRule="auto"/>
        <w:rPr>
          <w:rFonts w:ascii="Book Antiqua" w:eastAsia="Book Antiqua" w:hAnsi="Book Antiqua" w:cs="Book Antiqua"/>
          <w:sz w:val="24"/>
          <w:szCs w:val="24"/>
        </w:rPr>
      </w:pPr>
    </w:p>
    <w:p w:rsidR="00E77F5D" w:rsidRDefault="00486B9C">
      <w:pPr>
        <w:spacing w:after="0" w:line="360" w:lineRule="auto"/>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Definition of Terms</w:t>
      </w:r>
    </w:p>
    <w:p w:rsidR="00E77F5D" w:rsidRDefault="00486B9C">
      <w:pPr>
        <w:spacing w:after="0" w:line="360" w:lineRule="auto"/>
        <w:ind w:firstLine="720"/>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The following are the definitions of the terms used by the proponents in the proposed system for the general reader to understand its context.</w:t>
      </w:r>
    </w:p>
    <w:p w:rsidR="00E77F5D" w:rsidRDefault="00E77F5D">
      <w:pPr>
        <w:spacing w:after="0" w:line="360" w:lineRule="auto"/>
        <w:ind w:firstLine="720"/>
        <w:jc w:val="both"/>
        <w:rPr>
          <w:rFonts w:ascii="Book Antiqua" w:eastAsia="Book Antiqua" w:hAnsi="Book Antiqua" w:cs="Book Antiqua"/>
          <w:sz w:val="24"/>
          <w:szCs w:val="24"/>
        </w:rPr>
      </w:pP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Access Level. </w:t>
      </w:r>
      <w:r>
        <w:rPr>
          <w:rFonts w:ascii="Book Antiqua" w:eastAsia="Book Antiqua" w:hAnsi="Book Antiqua" w:cs="Book Antiqua"/>
          <w:color w:val="000000"/>
          <w:sz w:val="24"/>
          <w:szCs w:val="24"/>
        </w:rPr>
        <w:t>It is a set of permissions and restrictions imposed to each user of the proposed system to limit and determine what each user can access.</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Clients. </w:t>
      </w:r>
      <w:r>
        <w:rPr>
          <w:rFonts w:ascii="Book Antiqua" w:eastAsia="Book Antiqua" w:hAnsi="Book Antiqua" w:cs="Book Antiqua"/>
          <w:color w:val="000000"/>
          <w:sz w:val="24"/>
          <w:szCs w:val="24"/>
        </w:rPr>
        <w:t>These are people who are QC PESO gives service. It can be jobseekers, employers, students, or persons with disability (PWD).</w:t>
      </w:r>
    </w:p>
    <w:p w:rsidR="00E77F5D" w:rsidRDefault="00486B9C">
      <w:pPr>
        <w:spacing w:after="0" w:line="360" w:lineRule="auto"/>
        <w:ind w:left="720" w:hanging="720"/>
        <w:jc w:val="both"/>
        <w:rPr>
          <w:rFonts w:ascii="Book Antiqua" w:eastAsia="Book Antiqua" w:hAnsi="Book Antiqua" w:cs="Book Antiqua"/>
          <w:sz w:val="24"/>
          <w:szCs w:val="24"/>
        </w:rPr>
      </w:pPr>
      <w:proofErr w:type="spellStart"/>
      <w:r>
        <w:rPr>
          <w:rFonts w:ascii="Book Antiqua" w:eastAsia="Book Antiqua" w:hAnsi="Book Antiqua" w:cs="Book Antiqua"/>
          <w:b/>
          <w:color w:val="000000"/>
          <w:sz w:val="24"/>
          <w:szCs w:val="24"/>
        </w:rPr>
        <w:t>CodeIgniter</w:t>
      </w:r>
      <w:proofErr w:type="spellEnd"/>
      <w:r>
        <w:rPr>
          <w:rFonts w:ascii="Book Antiqua" w:eastAsia="Book Antiqua" w:hAnsi="Book Antiqua" w:cs="Book Antiqua"/>
          <w:b/>
          <w:color w:val="000000"/>
          <w:sz w:val="24"/>
          <w:szCs w:val="24"/>
        </w:rPr>
        <w:t xml:space="preserve">. </w:t>
      </w:r>
      <w:r>
        <w:rPr>
          <w:rFonts w:ascii="Book Antiqua" w:eastAsia="Book Antiqua" w:hAnsi="Book Antiqua" w:cs="Book Antiqua"/>
          <w:color w:val="000000"/>
          <w:sz w:val="24"/>
          <w:szCs w:val="24"/>
        </w:rPr>
        <w:t xml:space="preserve">A </w:t>
      </w: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is a PHP driven framework. It simplifies the PHP code and brings out a fully interactive and dynamic website at a shorter time. </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Dashboard. </w:t>
      </w:r>
      <w:r>
        <w:rPr>
          <w:rFonts w:ascii="Book Antiqua" w:eastAsia="Book Antiqua" w:hAnsi="Book Antiqua" w:cs="Book Antiqua"/>
          <w:color w:val="000000"/>
          <w:sz w:val="24"/>
          <w:szCs w:val="24"/>
        </w:rPr>
        <w:t>It is a user-interface that organizes and presents information into a visual representation in a way that is easy to read.</w:t>
      </w:r>
    </w:p>
    <w:p w:rsidR="00E77F5D" w:rsidRDefault="00486B9C">
      <w:pPr>
        <w:spacing w:after="0" w:line="360" w:lineRule="auto"/>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Database. </w:t>
      </w:r>
      <w:r>
        <w:rPr>
          <w:rFonts w:ascii="Book Antiqua" w:eastAsia="Book Antiqua" w:hAnsi="Book Antiqua" w:cs="Book Antiqua"/>
          <w:color w:val="000000"/>
          <w:sz w:val="24"/>
          <w:szCs w:val="24"/>
        </w:rPr>
        <w:t>It is an organized collection of information gathered from various clients.</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Encode.</w:t>
      </w:r>
      <w:r>
        <w:rPr>
          <w:rFonts w:ascii="Book Antiqua" w:eastAsia="Book Antiqua" w:hAnsi="Book Antiqua" w:cs="Book Antiqua"/>
          <w:color w:val="000000"/>
          <w:sz w:val="24"/>
          <w:szCs w:val="24"/>
        </w:rPr>
        <w:t xml:space="preserve">  The process of putting a sequence of characters (letters, numbers, punctuation, and certain symbols) into a specialized format for efficient transmission or storage. </w:t>
      </w:r>
    </w:p>
    <w:p w:rsidR="00E77F5D" w:rsidRDefault="00486B9C">
      <w:pPr>
        <w:spacing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Hypertext Preprocessor (PHP). </w:t>
      </w:r>
      <w:r>
        <w:rPr>
          <w:rFonts w:ascii="Book Antiqua" w:eastAsia="Book Antiqua" w:hAnsi="Book Antiqua" w:cs="Book Antiqua"/>
          <w:color w:val="000000"/>
          <w:sz w:val="24"/>
          <w:szCs w:val="24"/>
        </w:rPr>
        <w:t>It is a scripting language which used by the proponents to generate dynamic website and control user access.</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Interactive Reports. </w:t>
      </w:r>
      <w:r>
        <w:rPr>
          <w:rFonts w:ascii="Book Antiqua" w:eastAsia="Book Antiqua" w:hAnsi="Book Antiqua" w:cs="Book Antiqua"/>
          <w:color w:val="000000"/>
          <w:sz w:val="24"/>
          <w:szCs w:val="24"/>
        </w:rPr>
        <w:t xml:space="preserve">These are reports customized by the admin by filtering, sorting, searching, and other data manipulation the appearance of data. </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Job Matching. </w:t>
      </w:r>
      <w:r>
        <w:rPr>
          <w:rFonts w:ascii="Book Antiqua" w:eastAsia="Book Antiqua" w:hAnsi="Book Antiqua" w:cs="Book Antiqua"/>
          <w:color w:val="000000"/>
          <w:sz w:val="24"/>
          <w:szCs w:val="24"/>
        </w:rPr>
        <w:t>It is a process done by the Client Assistant Officer which matches the applicant’s skills to the specific vacant job qualifications.</w:t>
      </w:r>
    </w:p>
    <w:p w:rsidR="00E77F5D" w:rsidRDefault="00486B9C">
      <w:pPr>
        <w:spacing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Microsoft SQL. </w:t>
      </w:r>
      <w:r>
        <w:rPr>
          <w:rFonts w:ascii="Book Antiqua" w:eastAsia="Book Antiqua" w:hAnsi="Book Antiqua" w:cs="Book Antiqua"/>
          <w:color w:val="000000"/>
          <w:sz w:val="24"/>
          <w:szCs w:val="24"/>
        </w:rPr>
        <w:t xml:space="preserve">It </w:t>
      </w:r>
      <w:r>
        <w:rPr>
          <w:rFonts w:ascii="Book Antiqua" w:eastAsia="Book Antiqua" w:hAnsi="Book Antiqua" w:cs="Book Antiqua"/>
          <w:sz w:val="24"/>
          <w:szCs w:val="24"/>
        </w:rPr>
        <w:t>is an Oracle-backed open source relational database management system (RDBMS) based on Structured Query Language (SQL)</w:t>
      </w:r>
    </w:p>
    <w:p w:rsidR="00E77F5D" w:rsidRDefault="00486B9C">
      <w:pPr>
        <w:spacing w:line="360" w:lineRule="auto"/>
        <w:ind w:left="720" w:hanging="720"/>
        <w:jc w:val="both"/>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lastRenderedPageBreak/>
        <w:t xml:space="preserve">Model-View-Controller framework. </w:t>
      </w:r>
      <w:r>
        <w:rPr>
          <w:rFonts w:ascii="Book Antiqua" w:eastAsia="Book Antiqua" w:hAnsi="Book Antiqua" w:cs="Book Antiqua"/>
          <w:color w:val="000000"/>
          <w:sz w:val="24"/>
          <w:szCs w:val="24"/>
        </w:rPr>
        <w:t>It is an architectural design used by the proponents in creating user interface. It has three components which are model for maintaining data, view for displaying the portion of data, and controller for handling the events that affects the model and view.</w:t>
      </w:r>
      <w:r>
        <w:rPr>
          <w:rFonts w:ascii="Book Antiqua" w:eastAsia="Book Antiqua" w:hAnsi="Book Antiqua" w:cs="Book Antiqua"/>
          <w:b/>
          <w:color w:val="000000"/>
          <w:sz w:val="24"/>
          <w:szCs w:val="24"/>
        </w:rPr>
        <w:t xml:space="preserve"> </w:t>
      </w:r>
    </w:p>
    <w:p w:rsidR="00E77F5D" w:rsidRDefault="00486B9C">
      <w:pPr>
        <w:spacing w:line="360" w:lineRule="auto"/>
        <w:ind w:left="720" w:hanging="720"/>
        <w:jc w:val="both"/>
        <w:rPr>
          <w:rFonts w:ascii="Book Antiqua" w:eastAsia="Book Antiqua" w:hAnsi="Book Antiqua" w:cs="Book Antiqua"/>
          <w:sz w:val="24"/>
          <w:szCs w:val="24"/>
        </w:rPr>
      </w:pPr>
      <w:bookmarkStart w:id="1" w:name="_gjdgxs" w:colFirst="0" w:colLast="0"/>
      <w:bookmarkEnd w:id="1"/>
      <w:r>
        <w:rPr>
          <w:rFonts w:ascii="Book Antiqua" w:eastAsia="Book Antiqua" w:hAnsi="Book Antiqua" w:cs="Book Antiqua"/>
          <w:b/>
          <w:color w:val="000000"/>
          <w:sz w:val="24"/>
          <w:szCs w:val="24"/>
        </w:rPr>
        <w:t>Progressive Web Application.</w:t>
      </w:r>
      <w:r>
        <w:rPr>
          <w:rFonts w:ascii="Book Antiqua" w:eastAsia="Book Antiqua" w:hAnsi="Book Antiqua" w:cs="Book Antiqua"/>
          <w:sz w:val="24"/>
          <w:szCs w:val="24"/>
        </w:rPr>
        <w:t xml:space="preserve"> It is a website with responsive capability as well as other added features enabled in the website.</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Public. </w:t>
      </w:r>
      <w:r>
        <w:rPr>
          <w:rFonts w:ascii="Book Antiqua" w:eastAsia="Book Antiqua" w:hAnsi="Book Antiqua" w:cs="Book Antiqua"/>
          <w:color w:val="000000"/>
          <w:sz w:val="24"/>
          <w:szCs w:val="24"/>
        </w:rPr>
        <w:t xml:space="preserve">It is one of the access level stated by the proponents. These are people who does not have an account in the website or not yet logged in. </w:t>
      </w:r>
    </w:p>
    <w:p w:rsidR="00E77F5D" w:rsidRDefault="00486B9C">
      <w:pPr>
        <w:spacing w:after="0" w:line="360" w:lineRule="auto"/>
        <w:ind w:left="720" w:hanging="720"/>
        <w:jc w:val="both"/>
        <w:rPr>
          <w:rFonts w:ascii="Book Antiqua" w:eastAsia="Book Antiqua" w:hAnsi="Book Antiqua" w:cs="Book Antiqua"/>
          <w:sz w:val="24"/>
          <w:szCs w:val="24"/>
        </w:rPr>
      </w:pPr>
      <w:r>
        <w:rPr>
          <w:rFonts w:ascii="Book Antiqua" w:eastAsia="Book Antiqua" w:hAnsi="Book Antiqua" w:cs="Book Antiqua"/>
          <w:b/>
          <w:color w:val="000000"/>
          <w:sz w:val="24"/>
          <w:szCs w:val="24"/>
        </w:rPr>
        <w:t xml:space="preserve">Scripting Language. </w:t>
      </w:r>
      <w:r>
        <w:rPr>
          <w:rFonts w:ascii="Book Antiqua" w:eastAsia="Book Antiqua" w:hAnsi="Book Antiqua" w:cs="Book Antiqua"/>
          <w:color w:val="000000"/>
          <w:sz w:val="24"/>
          <w:szCs w:val="24"/>
        </w:rPr>
        <w:t xml:space="preserve">It is a programming language which embedded within Hypertext </w:t>
      </w:r>
      <w:proofErr w:type="spellStart"/>
      <w:r>
        <w:rPr>
          <w:rFonts w:ascii="Book Antiqua" w:eastAsia="Book Antiqua" w:hAnsi="Book Antiqua" w:cs="Book Antiqua"/>
          <w:color w:val="000000"/>
          <w:sz w:val="24"/>
          <w:szCs w:val="24"/>
        </w:rPr>
        <w:t>MarkUp</w:t>
      </w:r>
      <w:proofErr w:type="spellEnd"/>
      <w:r>
        <w:rPr>
          <w:rFonts w:ascii="Book Antiqua" w:eastAsia="Book Antiqua" w:hAnsi="Book Antiqua" w:cs="Book Antiqua"/>
          <w:color w:val="000000"/>
          <w:sz w:val="24"/>
          <w:szCs w:val="24"/>
        </w:rPr>
        <w:t xml:space="preserve"> Language and it is used by the proponents to add functionality to the web page.</w:t>
      </w:r>
    </w:p>
    <w:p w:rsidR="00E77F5D" w:rsidRDefault="00486B9C">
      <w:pPr>
        <w:spacing w:line="360" w:lineRule="auto"/>
        <w:ind w:left="720" w:hanging="720"/>
        <w:rPr>
          <w:rFonts w:ascii="Book Antiqua" w:eastAsia="Book Antiqua" w:hAnsi="Book Antiqua" w:cs="Book Antiqua"/>
          <w:smallCaps/>
          <w:sz w:val="24"/>
          <w:szCs w:val="24"/>
        </w:rPr>
      </w:pPr>
      <w:r>
        <w:rPr>
          <w:rFonts w:ascii="Book Antiqua" w:eastAsia="Book Antiqua" w:hAnsi="Book Antiqua" w:cs="Book Antiqua"/>
          <w:b/>
          <w:color w:val="000000"/>
          <w:sz w:val="24"/>
          <w:szCs w:val="24"/>
        </w:rPr>
        <w:t xml:space="preserve">Web Application. </w:t>
      </w:r>
      <w:r>
        <w:rPr>
          <w:rFonts w:ascii="Book Antiqua" w:eastAsia="Book Antiqua" w:hAnsi="Book Antiqua" w:cs="Book Antiqua"/>
          <w:color w:val="000000"/>
          <w:sz w:val="24"/>
          <w:szCs w:val="24"/>
        </w:rPr>
        <w:t>It is an application or computer program that runs in web browsers and perform task over the internet.</w:t>
      </w:r>
    </w:p>
    <w:sectPr w:rsidR="00E77F5D">
      <w:pgSz w:w="12240" w:h="1872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E066B"/>
    <w:multiLevelType w:val="multilevel"/>
    <w:tmpl w:val="E3561C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720F2A"/>
    <w:multiLevelType w:val="multilevel"/>
    <w:tmpl w:val="C4880F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19D3E91"/>
    <w:multiLevelType w:val="multilevel"/>
    <w:tmpl w:val="1C680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E77F5D"/>
    <w:rsid w:val="00486B9C"/>
    <w:rsid w:val="00972350"/>
    <w:rsid w:val="00E77F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72743-44EA-458A-AD64-C0F5CCAB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ubtleEmphasis">
    <w:name w:val="Subtle Emphasis"/>
    <w:basedOn w:val="DefaultParagraphFont"/>
    <w:uiPriority w:val="19"/>
    <w:qFormat/>
    <w:rsid w:val="009723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1752</Words>
  <Characters>9993</Characters>
  <Application>Microsoft Office Word</Application>
  <DocSecurity>0</DocSecurity>
  <Lines>83</Lines>
  <Paragraphs>23</Paragraphs>
  <ScaleCrop>false</ScaleCrop>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cp:lastModifiedBy>
  <cp:revision>5</cp:revision>
  <dcterms:created xsi:type="dcterms:W3CDTF">2018-10-29T03:30:00Z</dcterms:created>
  <dcterms:modified xsi:type="dcterms:W3CDTF">2018-10-30T13:16:00Z</dcterms:modified>
</cp:coreProperties>
</file>