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2300A6" w:rsidRDefault="00F255E8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2300A6">
        <w:rPr>
          <w:noProof/>
          <w:lang w:val="fr-FR"/>
        </w:rPr>
        <w:t>Packet Tracer : configuration d’un routeur Linksys</w:t>
      </w:r>
    </w:p>
    <w:p w:rsidR="00C8760C" w:rsidRPr="002300A6" w:rsidRDefault="00C8760C" w:rsidP="00C8760C">
      <w:pPr>
        <w:pStyle w:val="LabSection"/>
        <w:rPr>
          <w:noProof/>
          <w:lang w:val="fr-FR"/>
        </w:rPr>
      </w:pPr>
      <w:r w:rsidRPr="002300A6">
        <w:rPr>
          <w:noProof/>
          <w:lang w:val="fr-FR"/>
        </w:rPr>
        <w:t>Topologie</w:t>
      </w:r>
    </w:p>
    <w:p w:rsidR="00C8760C" w:rsidRPr="002300A6" w:rsidRDefault="00C638F0" w:rsidP="00C638F0">
      <w:pPr>
        <w:pStyle w:val="LabSection"/>
        <w:numPr>
          <w:ilvl w:val="0"/>
          <w:numId w:val="0"/>
        </w:numPr>
        <w:jc w:val="center"/>
        <w:rPr>
          <w:noProof/>
          <w:lang w:val="fr-FR"/>
        </w:rPr>
      </w:pPr>
      <w:r w:rsidRPr="002300A6">
        <w:rPr>
          <w:noProof/>
          <w:lang w:eastAsia="en-US"/>
        </w:rPr>
        <w:drawing>
          <wp:inline distT="0" distB="0" distL="0" distR="0">
            <wp:extent cx="2400000" cy="1980953"/>
            <wp:effectExtent l="19050" t="0" r="300" b="0"/>
            <wp:docPr id="3" name="Picture 2" descr="Configuring_a_Linksys_Router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_a_Linksys_Router Topolog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2300A6" w:rsidRDefault="009D2C27" w:rsidP="00F72897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2300A6">
        <w:rPr>
          <w:noProof/>
          <w:lang w:val="fr-FR"/>
        </w:rPr>
        <w:t>Objectifs</w:t>
      </w:r>
    </w:p>
    <w:p w:rsidR="00F374F2" w:rsidRPr="002300A6" w:rsidRDefault="00B7147C" w:rsidP="00CC5853">
      <w:pPr>
        <w:pStyle w:val="BodyTextL25Bold"/>
        <w:rPr>
          <w:noProof/>
          <w:lang w:val="fr-FR"/>
        </w:rPr>
      </w:pPr>
      <w:r w:rsidRPr="002300A6">
        <w:rPr>
          <w:noProof/>
          <w:lang w:val="fr-FR"/>
        </w:rPr>
        <w:t xml:space="preserve">1re partie : </w:t>
      </w:r>
      <w:r w:rsidR="00963E34" w:rsidRPr="002300A6">
        <w:rPr>
          <w:noProof/>
          <w:lang w:val="fr-FR"/>
        </w:rPr>
        <w:t>Se connecter au routeur Linksys</w:t>
      </w:r>
    </w:p>
    <w:p w:rsidR="006E6581" w:rsidRPr="002300A6" w:rsidRDefault="00B7147C" w:rsidP="00CC5853">
      <w:pPr>
        <w:pStyle w:val="BodyTextL25Bold"/>
        <w:rPr>
          <w:noProof/>
          <w:lang w:val="fr-FR"/>
        </w:rPr>
      </w:pPr>
      <w:r w:rsidRPr="002300A6">
        <w:rPr>
          <w:noProof/>
          <w:lang w:val="fr-FR"/>
        </w:rPr>
        <w:t xml:space="preserve">2e partie : </w:t>
      </w:r>
      <w:r w:rsidR="00CC5853" w:rsidRPr="002300A6">
        <w:rPr>
          <w:noProof/>
          <w:lang w:val="fr-FR"/>
        </w:rPr>
        <w:t>Activer la connectivité sans fil</w:t>
      </w:r>
    </w:p>
    <w:p w:rsidR="000917CF" w:rsidRPr="002300A6" w:rsidRDefault="00B7147C" w:rsidP="00F374F2">
      <w:pPr>
        <w:pStyle w:val="BodyTextL25Bold"/>
        <w:rPr>
          <w:noProof/>
          <w:lang w:val="fr-FR"/>
        </w:rPr>
      </w:pPr>
      <w:r w:rsidRPr="002300A6">
        <w:rPr>
          <w:rFonts w:eastAsia="SimSun"/>
          <w:noProof/>
          <w:lang w:val="fr-FR"/>
        </w:rPr>
        <w:t>3</w:t>
      </w:r>
      <w:r w:rsidRPr="002300A6">
        <w:rPr>
          <w:noProof/>
          <w:lang w:val="fr-FR"/>
        </w:rPr>
        <w:t xml:space="preserve">e partie : </w:t>
      </w:r>
      <w:r w:rsidR="00CC5853" w:rsidRPr="002300A6">
        <w:rPr>
          <w:noProof/>
          <w:lang w:val="fr-FR"/>
        </w:rPr>
        <w:t>Configurer et vérifier l</w:t>
      </w:r>
      <w:r w:rsidR="00D24C76" w:rsidRPr="002300A6">
        <w:rPr>
          <w:noProof/>
          <w:lang w:val="fr-FR"/>
        </w:rPr>
        <w:t>’</w:t>
      </w:r>
      <w:r w:rsidR="00CC5853" w:rsidRPr="002300A6">
        <w:rPr>
          <w:noProof/>
          <w:lang w:val="fr-FR"/>
        </w:rPr>
        <w:t>accès client sans fil</w:t>
      </w:r>
    </w:p>
    <w:p w:rsidR="00C07FD9" w:rsidRPr="002300A6" w:rsidRDefault="009143BA" w:rsidP="0014219C">
      <w:pPr>
        <w:pStyle w:val="LabSection"/>
        <w:rPr>
          <w:noProof/>
          <w:lang w:val="fr-FR"/>
        </w:rPr>
      </w:pPr>
      <w:r w:rsidRPr="002300A6">
        <w:rPr>
          <w:noProof/>
          <w:lang w:val="fr-FR"/>
        </w:rPr>
        <w:t>Contexte</w:t>
      </w:r>
    </w:p>
    <w:p w:rsidR="00D87F26" w:rsidRPr="002300A6" w:rsidRDefault="00F374F2" w:rsidP="00F374F2">
      <w:pPr>
        <w:pStyle w:val="BodyTextL25"/>
        <w:rPr>
          <w:noProof/>
          <w:szCs w:val="20"/>
          <w:lang w:val="fr-FR"/>
        </w:rPr>
      </w:pPr>
      <w:r w:rsidRPr="002300A6">
        <w:rPr>
          <w:noProof/>
          <w:lang w:val="fr-FR"/>
        </w:rPr>
        <w:t>Dans cet exercice,</w:t>
      </w:r>
      <w:r w:rsidRPr="002300A6">
        <w:rPr>
          <w:noProof/>
          <w:szCs w:val="20"/>
          <w:lang w:val="fr-FR"/>
        </w:rPr>
        <w:t xml:space="preserve"> vous allez configurer un routeur sans fil Linksys qui permet d</w:t>
      </w:r>
      <w:r w:rsidR="00D24C76" w:rsidRPr="002300A6">
        <w:rPr>
          <w:noProof/>
          <w:szCs w:val="20"/>
          <w:lang w:val="fr-FR"/>
        </w:rPr>
        <w:t>’</w:t>
      </w:r>
      <w:r w:rsidRPr="002300A6">
        <w:rPr>
          <w:noProof/>
          <w:szCs w:val="20"/>
          <w:lang w:val="fr-FR"/>
        </w:rPr>
        <w:t>accéder à distance aux clients sans fil et d</w:t>
      </w:r>
      <w:r w:rsidR="00D24C76" w:rsidRPr="002300A6">
        <w:rPr>
          <w:noProof/>
          <w:szCs w:val="20"/>
          <w:lang w:val="fr-FR"/>
        </w:rPr>
        <w:t>’</w:t>
      </w:r>
      <w:r w:rsidRPr="002300A6">
        <w:rPr>
          <w:noProof/>
          <w:szCs w:val="20"/>
          <w:lang w:val="fr-FR"/>
        </w:rPr>
        <w:t>activer la sécurité WPA.</w:t>
      </w:r>
    </w:p>
    <w:p w:rsidR="00F2780A" w:rsidRPr="002300A6" w:rsidRDefault="0091658F" w:rsidP="0091658F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2300A6">
        <w:rPr>
          <w:noProof/>
          <w:lang w:val="fr-FR"/>
        </w:rPr>
        <w:t xml:space="preserve">1re partie : </w:t>
      </w:r>
      <w:r w:rsidR="00BE171F" w:rsidRPr="002300A6">
        <w:rPr>
          <w:noProof/>
          <w:lang w:val="fr-FR"/>
        </w:rPr>
        <w:t>Se connecter au routeur Linksys</w:t>
      </w:r>
    </w:p>
    <w:p w:rsidR="00117F97" w:rsidRPr="002300A6" w:rsidRDefault="00117F97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Établissez et vérifiez la connectivité avec le routeur Linksys.</w:t>
      </w:r>
    </w:p>
    <w:p w:rsidR="00117F97" w:rsidRPr="002300A6" w:rsidRDefault="00117F97" w:rsidP="00117F97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Branchez le câble approprié entre </w:t>
      </w:r>
      <w:r w:rsidRPr="002300A6">
        <w:rPr>
          <w:b/>
          <w:noProof/>
          <w:lang w:val="fr-FR"/>
        </w:rPr>
        <w:t>l</w:t>
      </w:r>
      <w:r w:rsidR="00D24C76" w:rsidRPr="002300A6">
        <w:rPr>
          <w:b/>
          <w:noProof/>
          <w:lang w:val="fr-FR"/>
        </w:rPr>
        <w:t>’</w:t>
      </w:r>
      <w:r w:rsidRPr="002300A6">
        <w:rPr>
          <w:b/>
          <w:noProof/>
          <w:lang w:val="fr-FR"/>
        </w:rPr>
        <w:t>hôte A</w:t>
      </w:r>
      <w:r w:rsidRPr="002300A6">
        <w:rPr>
          <w:noProof/>
          <w:lang w:val="fr-FR"/>
        </w:rPr>
        <w:t xml:space="preserve"> et le port Ethernet 1 du routeur </w:t>
      </w:r>
      <w:r w:rsidRPr="002300A6">
        <w:rPr>
          <w:b/>
          <w:noProof/>
          <w:lang w:val="fr-FR"/>
        </w:rPr>
        <w:t>Linksys</w:t>
      </w:r>
      <w:r w:rsidRPr="002300A6">
        <w:rPr>
          <w:noProof/>
          <w:lang w:val="fr-FR"/>
        </w:rPr>
        <w:t xml:space="preserve">. </w:t>
      </w:r>
    </w:p>
    <w:p w:rsidR="000562A8" w:rsidRPr="002300A6" w:rsidRDefault="00C638F0" w:rsidP="00117F97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>Attendez que le voyant de liaison devienne vert. Ouvrez ensuite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invite de commandes de </w:t>
      </w:r>
      <w:r w:rsidRPr="002300A6">
        <w:rPr>
          <w:b/>
          <w:noProof/>
          <w:lang w:val="fr-FR"/>
        </w:rPr>
        <w:t>l</w:t>
      </w:r>
      <w:r w:rsidR="00D24C76" w:rsidRPr="002300A6">
        <w:rPr>
          <w:b/>
          <w:noProof/>
          <w:lang w:val="fr-FR"/>
        </w:rPr>
        <w:t>’</w:t>
      </w:r>
      <w:r w:rsidRPr="002300A6">
        <w:rPr>
          <w:b/>
          <w:noProof/>
          <w:lang w:val="fr-FR"/>
        </w:rPr>
        <w:t>hôte A</w:t>
      </w:r>
      <w:r w:rsidRPr="002300A6">
        <w:rPr>
          <w:noProof/>
          <w:lang w:val="fr-FR"/>
        </w:rPr>
        <w:t xml:space="preserve">. Utilisez la commande </w:t>
      </w:r>
      <w:r w:rsidRPr="002300A6">
        <w:rPr>
          <w:b/>
          <w:noProof/>
          <w:lang w:val="fr-FR"/>
        </w:rPr>
        <w:t xml:space="preserve">ipconfig </w:t>
      </w:r>
      <w:r w:rsidRPr="002300A6">
        <w:rPr>
          <w:noProof/>
          <w:lang w:val="fr-FR"/>
        </w:rPr>
        <w:t>afin de vérifier les informations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adressage IP </w:t>
      </w:r>
      <w:r w:rsidRPr="002300A6">
        <w:rPr>
          <w:b/>
          <w:noProof/>
          <w:lang w:val="fr-FR"/>
        </w:rPr>
        <w:t>reçues par l</w:t>
      </w:r>
      <w:r w:rsidR="00D24C76" w:rsidRPr="002300A6">
        <w:rPr>
          <w:b/>
          <w:noProof/>
          <w:lang w:val="fr-FR"/>
        </w:rPr>
        <w:t>’</w:t>
      </w:r>
      <w:r w:rsidRPr="002300A6">
        <w:rPr>
          <w:b/>
          <w:noProof/>
          <w:lang w:val="fr-FR"/>
        </w:rPr>
        <w:t>hôte</w:t>
      </w:r>
      <w:r w:rsidRPr="002300A6">
        <w:rPr>
          <w:noProof/>
          <w:lang w:val="fr-FR"/>
        </w:rPr>
        <w:t xml:space="preserve">. </w:t>
      </w:r>
    </w:p>
    <w:p w:rsidR="0048311E" w:rsidRPr="002300A6" w:rsidRDefault="000562A8" w:rsidP="00117F97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Exécutez la commande </w:t>
      </w:r>
      <w:r w:rsidRPr="002300A6">
        <w:rPr>
          <w:b/>
          <w:noProof/>
          <w:lang w:val="fr-FR"/>
        </w:rPr>
        <w:t xml:space="preserve">ping 192.168.0.1 </w:t>
      </w:r>
      <w:r w:rsidRPr="002300A6">
        <w:rPr>
          <w:noProof/>
          <w:lang w:val="fr-FR"/>
        </w:rPr>
        <w:t>afin de vous assurer que l</w:t>
      </w:r>
      <w:r w:rsidR="00D24C76" w:rsidRPr="002300A6">
        <w:rPr>
          <w:noProof/>
          <w:lang w:val="fr-FR"/>
        </w:rPr>
        <w:t>’</w:t>
      </w:r>
      <w:r w:rsidRPr="002300A6">
        <w:rPr>
          <w:b/>
          <w:noProof/>
          <w:lang w:val="fr-FR"/>
        </w:rPr>
        <w:t xml:space="preserve">hôte A </w:t>
      </w:r>
      <w:r w:rsidRPr="002300A6">
        <w:rPr>
          <w:noProof/>
          <w:lang w:val="fr-FR"/>
        </w:rPr>
        <w:t>peut accéder à la passerelle par défaut.</w:t>
      </w:r>
    </w:p>
    <w:p w:rsidR="00117F97" w:rsidRPr="002300A6" w:rsidRDefault="002C4AE4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Accédez à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interface graphique utilisateur de Linksys à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aide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un navigateur Web.</w:t>
      </w:r>
    </w:p>
    <w:p w:rsidR="00117F97" w:rsidRPr="002300A6" w:rsidRDefault="00C638F0" w:rsidP="008675AA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2300A6">
        <w:rPr>
          <w:noProof/>
          <w:lang w:val="fr-FR"/>
        </w:rPr>
        <w:t xml:space="preserve">Pour configurer le routeur </w:t>
      </w:r>
      <w:r w:rsidRPr="002300A6">
        <w:rPr>
          <w:b/>
          <w:noProof/>
          <w:lang w:val="fr-FR"/>
        </w:rPr>
        <w:t xml:space="preserve">Linksys </w:t>
      </w:r>
      <w:r w:rsidRPr="002300A6">
        <w:rPr>
          <w:noProof/>
          <w:lang w:val="fr-FR"/>
        </w:rPr>
        <w:t>à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aide de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interface graphique utilisateur, vous devrez y accéder en utilisant le navigateur Web de l</w:t>
      </w:r>
      <w:r w:rsidR="00D24C76" w:rsidRPr="002300A6">
        <w:rPr>
          <w:noProof/>
          <w:lang w:val="fr-FR"/>
        </w:rPr>
        <w:t>’</w:t>
      </w:r>
      <w:r w:rsidRPr="002300A6">
        <w:rPr>
          <w:b/>
          <w:noProof/>
          <w:lang w:val="fr-FR"/>
        </w:rPr>
        <w:t>hôte A</w:t>
      </w:r>
      <w:r w:rsidRPr="002300A6">
        <w:rPr>
          <w:noProof/>
          <w:lang w:val="fr-FR"/>
        </w:rPr>
        <w:t>.</w:t>
      </w:r>
      <w:r w:rsidR="00C713DF">
        <w:rPr>
          <w:rFonts w:eastAsia="SimSun" w:hint="eastAsia"/>
          <w:noProof/>
          <w:lang w:val="fr-FR"/>
        </w:rPr>
        <w:t xml:space="preserve"> </w:t>
      </w:r>
      <w:r w:rsidRPr="002300A6">
        <w:rPr>
          <w:noProof/>
          <w:lang w:val="fr-FR"/>
        </w:rPr>
        <w:t xml:space="preserve">Ouvrez le navigateur Web et accédez à </w:t>
      </w:r>
      <w:r w:rsidRPr="002300A6">
        <w:rPr>
          <w:b/>
          <w:noProof/>
          <w:lang w:val="fr-FR"/>
        </w:rPr>
        <w:t>Linksys</w:t>
      </w:r>
      <w:r w:rsidRPr="002300A6">
        <w:rPr>
          <w:noProof/>
          <w:lang w:val="fr-FR"/>
        </w:rPr>
        <w:t xml:space="preserve"> en entrant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adresse de la passerelle par défaut dans le champ URL.</w:t>
      </w:r>
    </w:p>
    <w:p w:rsidR="00117F97" w:rsidRPr="002300A6" w:rsidRDefault="00D81A1F" w:rsidP="00117F97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Entrez </w:t>
      </w:r>
      <w:r w:rsidRPr="002300A6">
        <w:rPr>
          <w:b/>
          <w:noProof/>
          <w:lang w:val="fr-FR"/>
        </w:rPr>
        <w:t xml:space="preserve">admin </w:t>
      </w:r>
      <w:r w:rsidRPr="002300A6">
        <w:rPr>
          <w:noProof/>
          <w:lang w:val="fr-FR"/>
        </w:rPr>
        <w:t>en tant que nom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utilisateur et mot de passe par défaut pour accéder au routeur </w:t>
      </w:r>
      <w:r w:rsidRPr="002300A6">
        <w:rPr>
          <w:b/>
          <w:noProof/>
          <w:lang w:val="fr-FR"/>
        </w:rPr>
        <w:t>Linksys</w:t>
      </w:r>
      <w:r w:rsidRPr="002300A6">
        <w:rPr>
          <w:noProof/>
          <w:lang w:val="fr-FR"/>
        </w:rPr>
        <w:t xml:space="preserve">. </w:t>
      </w:r>
    </w:p>
    <w:p w:rsidR="000562A8" w:rsidRPr="002300A6" w:rsidRDefault="000562A8" w:rsidP="000562A8">
      <w:pPr>
        <w:pStyle w:val="BodyTextL50"/>
        <w:rPr>
          <w:noProof/>
          <w:lang w:val="fr-FR"/>
        </w:rPr>
      </w:pPr>
      <w:r w:rsidRPr="002300A6">
        <w:rPr>
          <w:b/>
          <w:noProof/>
          <w:lang w:val="fr-FR"/>
        </w:rPr>
        <w:t>Remarque :</w:t>
      </w:r>
      <w:r w:rsidRPr="002300A6">
        <w:rPr>
          <w:noProof/>
          <w:lang w:val="fr-FR"/>
        </w:rPr>
        <w:t xml:space="preserve">lors de la configuration du routeur </w:t>
      </w:r>
      <w:r w:rsidRPr="002300A6">
        <w:rPr>
          <w:b/>
          <w:noProof/>
          <w:lang w:val="fr-FR"/>
        </w:rPr>
        <w:t>Linksys</w:t>
      </w:r>
      <w:r w:rsidRPr="002300A6">
        <w:rPr>
          <w:noProof/>
          <w:lang w:val="fr-FR"/>
        </w:rPr>
        <w:t>, vous ne verrez votre score changer que lorsque vous cliquerez sur</w:t>
      </w:r>
      <w:r w:rsidRPr="002300A6">
        <w:rPr>
          <w:b/>
          <w:noProof/>
          <w:lang w:val="fr-FR"/>
        </w:rPr>
        <w:t xml:space="preserve"> Save Settings</w:t>
      </w:r>
      <w:r w:rsidRPr="002300A6">
        <w:rPr>
          <w:noProof/>
          <w:lang w:val="fr-FR"/>
        </w:rPr>
        <w:t>.</w:t>
      </w:r>
    </w:p>
    <w:p w:rsidR="00112AC5" w:rsidRPr="002300A6" w:rsidRDefault="0091658F" w:rsidP="0091658F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2300A6">
        <w:rPr>
          <w:noProof/>
          <w:lang w:val="fr-FR"/>
        </w:rPr>
        <w:lastRenderedPageBreak/>
        <w:t xml:space="preserve">2e partie : </w:t>
      </w:r>
      <w:r w:rsidR="00CC5853" w:rsidRPr="002300A6">
        <w:rPr>
          <w:noProof/>
          <w:lang w:val="fr-FR"/>
        </w:rPr>
        <w:t>Activer la connectivité sans fil</w:t>
      </w:r>
    </w:p>
    <w:p w:rsidR="00112AC5" w:rsidRPr="002300A6" w:rsidRDefault="00673533" w:rsidP="00B9200F">
      <w:pPr>
        <w:pStyle w:val="StepHead"/>
        <w:numPr>
          <w:ilvl w:val="0"/>
          <w:numId w:val="8"/>
        </w:numPr>
        <w:ind w:left="993" w:firstLineChars="0" w:hanging="993"/>
        <w:rPr>
          <w:noProof/>
          <w:lang w:val="fr-FR"/>
        </w:rPr>
      </w:pPr>
      <w:r w:rsidRPr="002300A6">
        <w:rPr>
          <w:noProof/>
          <w:lang w:val="fr-FR"/>
        </w:rPr>
        <w:t>Configurez le routeur Linksys pour la connectivité Internet.</w:t>
      </w:r>
    </w:p>
    <w:p w:rsidR="005019FD" w:rsidRPr="002300A6" w:rsidRDefault="00983368" w:rsidP="005019FD">
      <w:pPr>
        <w:pStyle w:val="BodyTextL25"/>
        <w:rPr>
          <w:noProof/>
          <w:lang w:val="fr-FR"/>
        </w:rPr>
      </w:pPr>
      <w:r w:rsidRPr="002300A6">
        <w:rPr>
          <w:noProof/>
          <w:lang w:val="fr-FR"/>
        </w:rPr>
        <w:t>Il n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y a pas de connectivité Internet dans ce scénario, mais vous allez malgré tout configurer les paramètres de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interface exposée à Internet. Pour </w:t>
      </w:r>
      <w:r w:rsidRPr="002300A6">
        <w:rPr>
          <w:b/>
          <w:noProof/>
          <w:lang w:val="fr-FR"/>
        </w:rPr>
        <w:t>Internet Connection Type</w:t>
      </w:r>
      <w:r w:rsidRPr="002300A6">
        <w:rPr>
          <w:noProof/>
          <w:lang w:val="fr-FR"/>
        </w:rPr>
        <w:t xml:space="preserve">, choisissez </w:t>
      </w:r>
      <w:r w:rsidRPr="002300A6">
        <w:rPr>
          <w:b/>
          <w:noProof/>
          <w:lang w:val="fr-FR"/>
        </w:rPr>
        <w:t>Static IP</w:t>
      </w:r>
      <w:r w:rsidRPr="002300A6">
        <w:rPr>
          <w:noProof/>
          <w:lang w:val="fr-FR"/>
        </w:rPr>
        <w:t xml:space="preserve"> dans la liste déroulante. Entrez ensuite les informations IP statiques suivantes :</w:t>
      </w:r>
    </w:p>
    <w:p w:rsidR="005019FD" w:rsidRPr="002300A6" w:rsidRDefault="00F255E8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 xml:space="preserve">Adresse IP Internet : </w:t>
      </w:r>
      <w:r w:rsidR="009B5D8A" w:rsidRPr="002300A6">
        <w:rPr>
          <w:b/>
          <w:noProof/>
          <w:lang w:val="fr-FR"/>
        </w:rPr>
        <w:t>198.133.219.1</w:t>
      </w:r>
    </w:p>
    <w:p w:rsidR="009B5D8A" w:rsidRPr="002300A6" w:rsidRDefault="00F255E8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 xml:space="preserve">Masque de sous-réseau : </w:t>
      </w:r>
      <w:r w:rsidR="009B5D8A" w:rsidRPr="002300A6">
        <w:rPr>
          <w:b/>
          <w:noProof/>
          <w:lang w:val="fr-FR"/>
        </w:rPr>
        <w:t>255.255.255.0</w:t>
      </w:r>
    </w:p>
    <w:p w:rsidR="00112AC5" w:rsidRPr="002300A6" w:rsidRDefault="009B5D8A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Passerelle par défaut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b/>
          <w:noProof/>
          <w:lang w:val="fr-FR"/>
        </w:rPr>
        <w:t>198.133.219.254</w:t>
      </w:r>
    </w:p>
    <w:p w:rsidR="005019FD" w:rsidRPr="002300A6" w:rsidRDefault="005019FD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DNS 1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b/>
          <w:noProof/>
          <w:lang w:val="fr-FR"/>
        </w:rPr>
        <w:t>198.133.219.10</w:t>
      </w:r>
    </w:p>
    <w:p w:rsidR="00112AC5" w:rsidRPr="002300A6" w:rsidRDefault="00112AC5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Configurez les paramètres réseau internes.</w:t>
      </w:r>
    </w:p>
    <w:p w:rsidR="005019FD" w:rsidRPr="002300A6" w:rsidRDefault="009B5D8A" w:rsidP="009B5D8A">
      <w:pPr>
        <w:pStyle w:val="BodyTextL25"/>
        <w:rPr>
          <w:noProof/>
          <w:lang w:val="fr-FR"/>
        </w:rPr>
      </w:pPr>
      <w:r w:rsidRPr="002300A6">
        <w:rPr>
          <w:noProof/>
          <w:lang w:val="fr-FR"/>
        </w:rPr>
        <w:t>Faites défiler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affichage jusqu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à la section </w:t>
      </w:r>
      <w:r w:rsidRPr="002300A6">
        <w:rPr>
          <w:b/>
          <w:noProof/>
          <w:lang w:val="fr-FR"/>
        </w:rPr>
        <w:t>Network Setup</w:t>
      </w:r>
      <w:r w:rsidRPr="002300A6">
        <w:rPr>
          <w:noProof/>
          <w:lang w:val="fr-FR"/>
        </w:rPr>
        <w:t xml:space="preserve"> et configurez les informations suivantes :</w:t>
      </w:r>
    </w:p>
    <w:p w:rsidR="00112AC5" w:rsidRPr="002300A6" w:rsidRDefault="005019FD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Adresse IP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b/>
          <w:noProof/>
          <w:lang w:val="fr-FR"/>
        </w:rPr>
        <w:t>172.31.1.1</w:t>
      </w:r>
    </w:p>
    <w:p w:rsidR="009B5D8A" w:rsidRPr="002300A6" w:rsidRDefault="009B5D8A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Masque de sous-réseau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b/>
          <w:noProof/>
          <w:lang w:val="fr-FR"/>
        </w:rPr>
        <w:t>255.255.255.224</w:t>
      </w:r>
    </w:p>
    <w:p w:rsidR="0052400A" w:rsidRPr="002300A6" w:rsidRDefault="005019FD" w:rsidP="009B5D8A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Adresse IP de départ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noProof/>
          <w:lang w:val="fr-FR"/>
        </w:rPr>
        <w:t>Entrez la valeur</w:t>
      </w:r>
      <w:r w:rsidR="00C713DF">
        <w:rPr>
          <w:rFonts w:eastAsia="SimSun" w:hint="eastAsia"/>
          <w:noProof/>
          <w:lang w:val="fr-FR"/>
        </w:rPr>
        <w:t xml:space="preserve"> </w:t>
      </w:r>
      <w:r w:rsidRPr="002300A6">
        <w:rPr>
          <w:b/>
          <w:noProof/>
          <w:lang w:val="fr-FR"/>
        </w:rPr>
        <w:t>5</w:t>
      </w:r>
      <w:r w:rsidR="00C713DF">
        <w:rPr>
          <w:rFonts w:eastAsia="SimSun" w:hint="eastAsia"/>
          <w:b/>
          <w:noProof/>
          <w:lang w:val="fr-FR"/>
        </w:rPr>
        <w:t xml:space="preserve"> </w:t>
      </w:r>
      <w:r w:rsidRPr="002300A6">
        <w:rPr>
          <w:noProof/>
          <w:lang w:val="fr-FR"/>
        </w:rPr>
        <w:t>pour le dernier octet.</w:t>
      </w:r>
    </w:p>
    <w:p w:rsidR="004D2325" w:rsidRPr="002300A6" w:rsidRDefault="002C4AE4" w:rsidP="004D2325">
      <w:pPr>
        <w:pStyle w:val="Bulletlevel1"/>
        <w:rPr>
          <w:noProof/>
          <w:lang w:val="fr-FR"/>
        </w:rPr>
      </w:pPr>
      <w:r w:rsidRPr="002300A6">
        <w:rPr>
          <w:noProof/>
          <w:lang w:val="fr-FR"/>
        </w:rPr>
        <w:t>Nombre maximal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utilisateurs</w:t>
      </w:r>
      <w:r w:rsidR="00F255E8" w:rsidRPr="002300A6">
        <w:rPr>
          <w:noProof/>
          <w:lang w:val="fr-FR"/>
        </w:rPr>
        <w:t xml:space="preserve"> : </w:t>
      </w:r>
      <w:r w:rsidRPr="002300A6">
        <w:rPr>
          <w:b/>
          <w:noProof/>
          <w:lang w:val="fr-FR"/>
        </w:rPr>
        <w:t>25</w:t>
      </w:r>
    </w:p>
    <w:p w:rsidR="004D2325" w:rsidRPr="002300A6" w:rsidRDefault="004D2325" w:rsidP="004D2325">
      <w:pPr>
        <w:pStyle w:val="BodyTextL50"/>
        <w:rPr>
          <w:noProof/>
          <w:lang w:val="fr-FR"/>
        </w:rPr>
      </w:pPr>
      <w:r w:rsidRPr="002300A6">
        <w:rPr>
          <w:b/>
          <w:noProof/>
          <w:lang w:val="fr-FR"/>
        </w:rPr>
        <w:t>Remarque :</w:t>
      </w:r>
      <w:r w:rsidR="00C713DF">
        <w:rPr>
          <w:rFonts w:eastAsia="SimSun" w:hint="eastAsia"/>
          <w:b/>
          <w:noProof/>
          <w:lang w:val="fr-FR"/>
        </w:rPr>
        <w:t xml:space="preserve"> </w:t>
      </w:r>
      <w:r w:rsidRPr="002300A6">
        <w:rPr>
          <w:noProof/>
          <w:lang w:val="fr-FR"/>
        </w:rPr>
        <w:t>la plage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adresses IP du pool DHCP ne tiendra compte de vos modifications que lorsque vous cliquerez sur </w:t>
      </w:r>
      <w:r w:rsidRPr="002300A6">
        <w:rPr>
          <w:b/>
          <w:noProof/>
          <w:lang w:val="fr-FR"/>
        </w:rPr>
        <w:t>Save Settings.</w:t>
      </w:r>
    </w:p>
    <w:p w:rsidR="00242E3A" w:rsidRPr="002300A6" w:rsidRDefault="00FB014F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Enregistrez les paramètres et reconnectez-vous au routeur Linksys.</w:t>
      </w:r>
    </w:p>
    <w:p w:rsidR="00FB014F" w:rsidRPr="002300A6" w:rsidRDefault="009B5D8A" w:rsidP="00220BB4">
      <w:pPr>
        <w:pStyle w:val="SubStepAlpha"/>
        <w:numPr>
          <w:ilvl w:val="2"/>
          <w:numId w:val="9"/>
        </w:numPr>
        <w:spacing w:before="100" w:after="100"/>
        <w:rPr>
          <w:noProof/>
          <w:lang w:val="fr-FR"/>
        </w:rPr>
      </w:pPr>
      <w:r w:rsidRPr="002300A6">
        <w:rPr>
          <w:noProof/>
          <w:lang w:val="fr-FR"/>
        </w:rPr>
        <w:t>Faites défiler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affichage jusqu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au bas de la page et cliquez sur </w:t>
      </w:r>
      <w:r w:rsidRPr="002300A6">
        <w:rPr>
          <w:b/>
          <w:noProof/>
          <w:lang w:val="fr-FR"/>
        </w:rPr>
        <w:t>Save Settings</w:t>
      </w:r>
      <w:r w:rsidRPr="002300A6">
        <w:rPr>
          <w:noProof/>
          <w:lang w:val="fr-FR"/>
        </w:rPr>
        <w:t>.</w:t>
      </w:r>
      <w:r w:rsidR="00C713DF">
        <w:rPr>
          <w:rFonts w:eastAsia="SimSun" w:hint="eastAsia"/>
          <w:noProof/>
          <w:lang w:val="fr-FR"/>
        </w:rPr>
        <w:t xml:space="preserve"> </w:t>
      </w:r>
      <w:r w:rsidRPr="002300A6">
        <w:rPr>
          <w:noProof/>
          <w:lang w:val="fr-FR"/>
        </w:rPr>
        <w:t>Si vous passez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un onglet à un autre sans enregistrer, vos configurations seront perdues. </w:t>
      </w:r>
    </w:p>
    <w:p w:rsidR="00C40EE2" w:rsidRPr="002300A6" w:rsidRDefault="00C40EE2" w:rsidP="00220BB4">
      <w:pPr>
        <w:pStyle w:val="SubStepAlpha"/>
        <w:spacing w:before="100" w:after="100"/>
        <w:rPr>
          <w:noProof/>
          <w:lang w:val="fr-FR"/>
        </w:rPr>
      </w:pPr>
      <w:r w:rsidRPr="002300A6">
        <w:rPr>
          <w:noProof/>
          <w:lang w:val="fr-FR"/>
        </w:rPr>
        <w:t>Vous perdez votre connexion si vous cliquez sur</w:t>
      </w:r>
      <w:r w:rsidRPr="002300A6">
        <w:rPr>
          <w:b/>
          <w:noProof/>
          <w:lang w:val="fr-FR"/>
        </w:rPr>
        <w:t xml:space="preserve"> Save Settings</w:t>
      </w:r>
      <w:r w:rsidRPr="002300A6">
        <w:rPr>
          <w:noProof/>
          <w:lang w:val="fr-FR"/>
        </w:rPr>
        <w:t>. En effet, vous avez modifié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adresse IP du routeur.</w:t>
      </w:r>
    </w:p>
    <w:p w:rsidR="00C40EE2" w:rsidRPr="002300A6" w:rsidRDefault="009143BA" w:rsidP="00220BB4">
      <w:pPr>
        <w:pStyle w:val="SubStepAlpha"/>
        <w:spacing w:before="100" w:after="100"/>
        <w:rPr>
          <w:noProof/>
          <w:lang w:val="fr-FR"/>
        </w:rPr>
      </w:pPr>
      <w:r w:rsidRPr="002300A6">
        <w:rPr>
          <w:noProof/>
          <w:lang w:val="fr-FR"/>
        </w:rPr>
        <w:t>Revenez à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invite de commandes de l</w:t>
      </w:r>
      <w:r w:rsidR="00D24C76" w:rsidRPr="002300A6">
        <w:rPr>
          <w:noProof/>
          <w:lang w:val="fr-FR"/>
        </w:rPr>
        <w:t>’</w:t>
      </w:r>
      <w:r w:rsidRPr="002300A6">
        <w:rPr>
          <w:b/>
          <w:noProof/>
          <w:lang w:val="fr-FR"/>
        </w:rPr>
        <w:t>Hôte A</w:t>
      </w:r>
      <w:r w:rsidRPr="002300A6">
        <w:rPr>
          <w:noProof/>
          <w:lang w:val="fr-FR"/>
        </w:rPr>
        <w:t>.</w:t>
      </w:r>
      <w:r w:rsidR="00C713DF">
        <w:rPr>
          <w:rFonts w:eastAsia="SimSun" w:hint="eastAsia"/>
          <w:noProof/>
          <w:lang w:val="fr-FR"/>
        </w:rPr>
        <w:t xml:space="preserve"> </w:t>
      </w:r>
      <w:r w:rsidRPr="002300A6">
        <w:rPr>
          <w:noProof/>
          <w:lang w:val="fr-FR"/>
        </w:rPr>
        <w:t xml:space="preserve">Exécutez la commande </w:t>
      </w:r>
      <w:r w:rsidRPr="002300A6">
        <w:rPr>
          <w:b/>
          <w:noProof/>
          <w:lang w:val="fr-FR"/>
        </w:rPr>
        <w:t xml:space="preserve">ipconfig /renew </w:t>
      </w:r>
      <w:r w:rsidRPr="002300A6">
        <w:rPr>
          <w:noProof/>
          <w:lang w:val="fr-FR"/>
        </w:rPr>
        <w:t>pour renouveler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adresse IP. </w:t>
      </w:r>
    </w:p>
    <w:p w:rsidR="00FB014F" w:rsidRPr="002300A6" w:rsidRDefault="000562A8" w:rsidP="00220BB4">
      <w:pPr>
        <w:pStyle w:val="SubStepAlpha"/>
        <w:spacing w:before="100" w:after="100"/>
        <w:rPr>
          <w:noProof/>
          <w:lang w:val="fr-FR"/>
        </w:rPr>
      </w:pPr>
      <w:r w:rsidRPr="002300A6">
        <w:rPr>
          <w:noProof/>
          <w:lang w:val="fr-FR"/>
        </w:rPr>
        <w:t>Utilisez le navigateur Web de l</w:t>
      </w:r>
      <w:r w:rsidR="00D24C76" w:rsidRPr="002300A6">
        <w:rPr>
          <w:noProof/>
          <w:lang w:val="fr-FR"/>
        </w:rPr>
        <w:t>’</w:t>
      </w:r>
      <w:r w:rsidRPr="002300A6">
        <w:rPr>
          <w:b/>
          <w:noProof/>
          <w:lang w:val="fr-FR"/>
        </w:rPr>
        <w:t xml:space="preserve">Hôte A </w:t>
      </w:r>
      <w:r w:rsidRPr="002300A6">
        <w:rPr>
          <w:noProof/>
          <w:lang w:val="fr-FR"/>
        </w:rPr>
        <w:t xml:space="preserve">pour vous reconnecter à </w:t>
      </w:r>
      <w:r w:rsidRPr="002300A6">
        <w:rPr>
          <w:b/>
          <w:noProof/>
          <w:lang w:val="fr-FR"/>
        </w:rPr>
        <w:t>Linksys</w:t>
      </w:r>
      <w:r w:rsidRPr="002300A6">
        <w:rPr>
          <w:noProof/>
          <w:lang w:val="fr-FR"/>
        </w:rPr>
        <w:t xml:space="preserve">. Vous devrez utiliser la nouvelle adresse de passerelle par défaut. Vérifiez les paramètres </w:t>
      </w:r>
      <w:r w:rsidRPr="002300A6">
        <w:rPr>
          <w:b/>
          <w:noProof/>
          <w:lang w:val="fr-FR"/>
        </w:rPr>
        <w:t xml:space="preserve">Internet Connection </w:t>
      </w:r>
      <w:r w:rsidRPr="002300A6">
        <w:rPr>
          <w:noProof/>
          <w:lang w:val="fr-FR"/>
        </w:rPr>
        <w:t>dans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onglet </w:t>
      </w:r>
      <w:r w:rsidRPr="002300A6">
        <w:rPr>
          <w:b/>
          <w:noProof/>
          <w:lang w:val="fr-FR"/>
        </w:rPr>
        <w:t>Status</w:t>
      </w:r>
      <w:r w:rsidRPr="002300A6">
        <w:rPr>
          <w:noProof/>
          <w:lang w:val="fr-FR"/>
        </w:rPr>
        <w:t>. Les paramètres doivent correspondre aux valeurs configurées dans la Partie 2, étape 1. Sinon, recommencez la Partie 2, étapes 1 et 2.</w:t>
      </w:r>
    </w:p>
    <w:p w:rsidR="00C07FD9" w:rsidRPr="002300A6" w:rsidRDefault="00673533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Configurez la connectivité sans fil pour les périphériques sans fil.</w:t>
      </w:r>
    </w:p>
    <w:p w:rsidR="00673533" w:rsidRPr="002300A6" w:rsidRDefault="00673533" w:rsidP="00B9200F">
      <w:pPr>
        <w:pStyle w:val="SubStepAlpha"/>
        <w:numPr>
          <w:ilvl w:val="2"/>
          <w:numId w:val="10"/>
        </w:numPr>
        <w:rPr>
          <w:noProof/>
          <w:lang w:val="fr-FR"/>
        </w:rPr>
      </w:pPr>
      <w:r w:rsidRPr="002300A6">
        <w:rPr>
          <w:noProof/>
          <w:lang w:val="fr-FR"/>
        </w:rPr>
        <w:t>Cliquez sur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onglet </w:t>
      </w:r>
      <w:r w:rsidRPr="002300A6">
        <w:rPr>
          <w:b/>
          <w:noProof/>
          <w:lang w:val="fr-FR"/>
        </w:rPr>
        <w:t xml:space="preserve">Wireless </w:t>
      </w:r>
      <w:r w:rsidRPr="002300A6">
        <w:rPr>
          <w:noProof/>
          <w:lang w:val="fr-FR"/>
        </w:rPr>
        <w:t xml:space="preserve">et examinez les options de la liste déroulante pour </w:t>
      </w:r>
      <w:r w:rsidRPr="002300A6">
        <w:rPr>
          <w:b/>
          <w:noProof/>
          <w:lang w:val="fr-FR"/>
        </w:rPr>
        <w:t>Network Mode</w:t>
      </w:r>
      <w:r w:rsidRPr="002300A6">
        <w:rPr>
          <w:noProof/>
          <w:lang w:val="fr-FR"/>
        </w:rPr>
        <w:t>.</w:t>
      </w:r>
    </w:p>
    <w:p w:rsidR="006F2A86" w:rsidRPr="002300A6" w:rsidRDefault="00375E66" w:rsidP="00375E66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Quand devez-vous choisir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option </w:t>
      </w:r>
      <w:r w:rsidRPr="002300A6">
        <w:rPr>
          <w:b/>
          <w:noProof/>
          <w:lang w:val="fr-FR"/>
        </w:rPr>
        <w:t>Disable</w:t>
      </w:r>
      <w:r w:rsidR="00220BB4" w:rsidRPr="002300A6">
        <w:rPr>
          <w:noProof/>
          <w:lang w:val="fr-FR"/>
        </w:rPr>
        <w:t> ?</w:t>
      </w:r>
    </w:p>
    <w:p w:rsidR="00220BB4" w:rsidRPr="002300A6" w:rsidRDefault="00220BB4" w:rsidP="00375E66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____________________________________________________________________________________</w:t>
      </w:r>
    </w:p>
    <w:p w:rsidR="00375E66" w:rsidRPr="002300A6" w:rsidRDefault="00375E66" w:rsidP="00375E66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Quand devez-vous choisir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option </w:t>
      </w:r>
      <w:r w:rsidRPr="002300A6">
        <w:rPr>
          <w:b/>
          <w:noProof/>
          <w:lang w:val="fr-FR"/>
        </w:rPr>
        <w:t>Mixed</w:t>
      </w:r>
      <w:r w:rsidR="00220BB4" w:rsidRPr="002300A6">
        <w:rPr>
          <w:noProof/>
          <w:lang w:val="fr-FR"/>
        </w:rPr>
        <w:t> ?</w:t>
      </w:r>
    </w:p>
    <w:p w:rsidR="00220BB4" w:rsidRPr="002300A6" w:rsidRDefault="00220BB4" w:rsidP="00375E66">
      <w:pPr>
        <w:pStyle w:val="BodyTextL50"/>
        <w:rPr>
          <w:rStyle w:val="AnswerGray"/>
          <w:noProof/>
          <w:lang w:val="fr-FR"/>
        </w:rPr>
      </w:pPr>
      <w:r w:rsidRPr="002300A6">
        <w:rPr>
          <w:noProof/>
          <w:lang w:val="fr-FR"/>
        </w:rPr>
        <w:t>____________________________________________________________________________________</w:t>
      </w:r>
    </w:p>
    <w:p w:rsidR="00375E66" w:rsidRPr="002300A6" w:rsidRDefault="00375E66" w:rsidP="00FB014F">
      <w:pPr>
        <w:pStyle w:val="SubStepAlpha"/>
        <w:rPr>
          <w:noProof/>
          <w:szCs w:val="20"/>
          <w:lang w:val="fr-FR"/>
        </w:rPr>
      </w:pPr>
      <w:r w:rsidRPr="002300A6">
        <w:rPr>
          <w:noProof/>
          <w:szCs w:val="20"/>
          <w:lang w:val="fr-FR"/>
        </w:rPr>
        <w:t xml:space="preserve">Sélectionnez le mode réseau </w:t>
      </w:r>
      <w:r w:rsidRPr="002300A6">
        <w:rPr>
          <w:b/>
          <w:noProof/>
          <w:szCs w:val="20"/>
          <w:lang w:val="fr-FR"/>
        </w:rPr>
        <w:t>Wireless-N Only</w:t>
      </w:r>
      <w:r w:rsidRPr="002300A6">
        <w:rPr>
          <w:noProof/>
          <w:szCs w:val="20"/>
          <w:lang w:val="fr-FR"/>
        </w:rPr>
        <w:t>.</w:t>
      </w:r>
    </w:p>
    <w:p w:rsidR="00673533" w:rsidRPr="002300A6" w:rsidRDefault="00306B79" w:rsidP="00375E66">
      <w:pPr>
        <w:pStyle w:val="SubStepAlpha"/>
        <w:rPr>
          <w:noProof/>
          <w:szCs w:val="20"/>
          <w:lang w:val="fr-FR"/>
        </w:rPr>
      </w:pPr>
      <w:r w:rsidRPr="002300A6">
        <w:rPr>
          <w:noProof/>
          <w:szCs w:val="20"/>
          <w:lang w:val="fr-FR"/>
        </w:rPr>
        <w:t xml:space="preserve">Remplacez le SSID par </w:t>
      </w:r>
      <w:r w:rsidRPr="002300A6">
        <w:rPr>
          <w:b/>
          <w:noProof/>
          <w:szCs w:val="20"/>
          <w:lang w:val="fr-FR"/>
        </w:rPr>
        <w:t>MyHomeNetwork.</w:t>
      </w:r>
    </w:p>
    <w:p w:rsidR="00375E66" w:rsidRPr="002300A6" w:rsidRDefault="00375E66" w:rsidP="00673533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Citez</w:t>
      </w:r>
      <w:r w:rsidR="00220BB4" w:rsidRPr="002300A6">
        <w:rPr>
          <w:noProof/>
          <w:lang w:val="fr-FR"/>
        </w:rPr>
        <w:t xml:space="preserve"> deux caractéristiques du SSID.</w:t>
      </w:r>
    </w:p>
    <w:p w:rsidR="00220BB4" w:rsidRPr="002300A6" w:rsidRDefault="00220BB4" w:rsidP="00673533">
      <w:pPr>
        <w:pStyle w:val="BodyTextL50"/>
        <w:rPr>
          <w:noProof/>
          <w:szCs w:val="20"/>
          <w:lang w:val="fr-FR"/>
        </w:rPr>
      </w:pPr>
      <w:r w:rsidRPr="002300A6">
        <w:rPr>
          <w:noProof/>
          <w:lang w:val="fr-FR"/>
        </w:rPr>
        <w:t>____________________________________________________________________________________</w:t>
      </w:r>
    </w:p>
    <w:p w:rsidR="00375E66" w:rsidRPr="002300A6" w:rsidRDefault="00CE3B42" w:rsidP="00375E6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lastRenderedPageBreak/>
        <w:t>Lorsqu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un client sans fil recherche des réseaux sans fil aux alentours, il détecte toutes les diffusions SSID. Les diffusions SSID sont activées par défaut.</w:t>
      </w:r>
    </w:p>
    <w:p w:rsidR="00153905" w:rsidRPr="002300A6" w:rsidRDefault="00375E66" w:rsidP="00375E66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Lorsque le SSID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un point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accès n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est pas diffusé, comment les périphériques peuvent-</w:t>
      </w:r>
      <w:r w:rsidR="00220BB4" w:rsidRPr="002300A6">
        <w:rPr>
          <w:noProof/>
          <w:lang w:val="fr-FR"/>
        </w:rPr>
        <w:t>ils se connecter à ce dernier ?</w:t>
      </w:r>
    </w:p>
    <w:p w:rsidR="00220BB4" w:rsidRPr="002300A6" w:rsidRDefault="00220BB4" w:rsidP="00375E66">
      <w:pPr>
        <w:pStyle w:val="BodyTextL50"/>
        <w:rPr>
          <w:noProof/>
          <w:lang w:val="fr-FR"/>
        </w:rPr>
      </w:pPr>
      <w:r w:rsidRPr="002300A6">
        <w:rPr>
          <w:noProof/>
          <w:lang w:val="fr-FR"/>
        </w:rPr>
        <w:t>____________________________________________________________________________________</w:t>
      </w:r>
    </w:p>
    <w:p w:rsidR="00CE3B42" w:rsidRPr="002300A6" w:rsidRDefault="00CE3B42" w:rsidP="00CE3B42">
      <w:pPr>
        <w:pStyle w:val="SubStepAlpha"/>
        <w:rPr>
          <w:noProof/>
          <w:spacing w:val="-4"/>
          <w:lang w:val="fr-FR"/>
        </w:rPr>
      </w:pPr>
      <w:r w:rsidRPr="002300A6">
        <w:rPr>
          <w:noProof/>
          <w:spacing w:val="-4"/>
          <w:lang w:val="fr-FR"/>
        </w:rPr>
        <w:t xml:space="preserve">Pour des performances optimales dans un réseau en mode sans fil N, choisissez la bande radio </w:t>
      </w:r>
      <w:r w:rsidR="00220BB4" w:rsidRPr="002300A6">
        <w:rPr>
          <w:b/>
          <w:noProof/>
          <w:spacing w:val="-4"/>
          <w:lang w:val="fr-FR"/>
        </w:rPr>
        <w:t>Wide-40MHz.</w:t>
      </w:r>
    </w:p>
    <w:p w:rsidR="00C40EE2" w:rsidRPr="002300A6" w:rsidRDefault="009B7BBB" w:rsidP="00C40EE2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Cliquez sur </w:t>
      </w:r>
      <w:r w:rsidRPr="002300A6">
        <w:rPr>
          <w:b/>
          <w:noProof/>
          <w:lang w:val="fr-FR"/>
        </w:rPr>
        <w:t>Save Settings</w:t>
      </w:r>
      <w:r w:rsidRPr="002300A6">
        <w:rPr>
          <w:noProof/>
          <w:lang w:val="fr-FR"/>
        </w:rPr>
        <w:t xml:space="preserve">, puis sur </w:t>
      </w:r>
      <w:r w:rsidRPr="002300A6">
        <w:rPr>
          <w:b/>
          <w:noProof/>
          <w:lang w:val="fr-FR"/>
        </w:rPr>
        <w:t>Continue</w:t>
      </w:r>
      <w:r w:rsidRPr="002300A6">
        <w:rPr>
          <w:noProof/>
          <w:lang w:val="fr-FR"/>
        </w:rPr>
        <w:t>.</w:t>
      </w:r>
    </w:p>
    <w:p w:rsidR="00153905" w:rsidRPr="002300A6" w:rsidRDefault="00941D0B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Configurez la sécurité sans fil de telle sorte que les clients doivent s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authentifier pour se connecter au réseau sans fil.</w:t>
      </w:r>
    </w:p>
    <w:p w:rsidR="00941D0B" w:rsidRPr="00C713DF" w:rsidRDefault="002C4AE4" w:rsidP="00B9200F">
      <w:pPr>
        <w:pStyle w:val="SubStepAlpha"/>
        <w:numPr>
          <w:ilvl w:val="2"/>
          <w:numId w:val="11"/>
        </w:numPr>
        <w:rPr>
          <w:noProof/>
        </w:rPr>
      </w:pPr>
      <w:r w:rsidRPr="00C713DF">
        <w:rPr>
          <w:noProof/>
        </w:rPr>
        <w:t>Cliquez sur l</w:t>
      </w:r>
      <w:r w:rsidR="00D24C76" w:rsidRPr="00C713DF">
        <w:rPr>
          <w:noProof/>
        </w:rPr>
        <w:t>’</w:t>
      </w:r>
      <w:r w:rsidRPr="00C713DF">
        <w:rPr>
          <w:noProof/>
        </w:rPr>
        <w:t xml:space="preserve">option </w:t>
      </w:r>
      <w:r w:rsidRPr="00C713DF">
        <w:rPr>
          <w:b/>
          <w:noProof/>
        </w:rPr>
        <w:t xml:space="preserve">Wireless Security </w:t>
      </w:r>
      <w:r w:rsidRPr="00C713DF">
        <w:rPr>
          <w:noProof/>
        </w:rPr>
        <w:t>dans l</w:t>
      </w:r>
      <w:r w:rsidR="00D24C76" w:rsidRPr="00C713DF">
        <w:rPr>
          <w:noProof/>
        </w:rPr>
        <w:t>’</w:t>
      </w:r>
      <w:r w:rsidRPr="00C713DF">
        <w:rPr>
          <w:noProof/>
        </w:rPr>
        <w:t xml:space="preserve">onglet </w:t>
      </w:r>
      <w:r w:rsidRPr="00C713DF">
        <w:rPr>
          <w:b/>
          <w:noProof/>
        </w:rPr>
        <w:t>Wireless</w:t>
      </w:r>
      <w:r w:rsidRPr="00C713DF">
        <w:rPr>
          <w:noProof/>
        </w:rPr>
        <w:t>.</w:t>
      </w:r>
    </w:p>
    <w:p w:rsidR="00153905" w:rsidRPr="002300A6" w:rsidRDefault="00153905" w:rsidP="00153905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>Réglez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option </w:t>
      </w:r>
      <w:r w:rsidRPr="002300A6">
        <w:rPr>
          <w:b/>
          <w:noProof/>
          <w:lang w:val="fr-FR"/>
        </w:rPr>
        <w:t>Security Mode</w:t>
      </w:r>
      <w:r w:rsidRPr="002300A6">
        <w:rPr>
          <w:noProof/>
          <w:lang w:val="fr-FR"/>
        </w:rPr>
        <w:t xml:space="preserve"> sur </w:t>
      </w:r>
      <w:r w:rsidRPr="002300A6">
        <w:rPr>
          <w:b/>
          <w:noProof/>
          <w:lang w:val="fr-FR"/>
        </w:rPr>
        <w:t>WPA2 Personal</w:t>
      </w:r>
      <w:r w:rsidRPr="002300A6">
        <w:rPr>
          <w:noProof/>
          <w:lang w:val="fr-FR"/>
        </w:rPr>
        <w:t>.</w:t>
      </w:r>
    </w:p>
    <w:p w:rsidR="00C40EE2" w:rsidRPr="002300A6" w:rsidRDefault="00C40EE2" w:rsidP="00C40EE2">
      <w:pPr>
        <w:pStyle w:val="BodyTextL25"/>
        <w:ind w:left="720"/>
        <w:rPr>
          <w:noProof/>
          <w:lang w:val="fr-FR"/>
        </w:rPr>
      </w:pPr>
      <w:r w:rsidRPr="002300A6">
        <w:rPr>
          <w:noProof/>
          <w:lang w:val="fr-FR"/>
        </w:rPr>
        <w:t>Quelle est la différence entre le mode personnel (Persona</w:t>
      </w:r>
      <w:r w:rsidR="00E12363" w:rsidRPr="002300A6">
        <w:rPr>
          <w:noProof/>
          <w:lang w:val="fr-FR"/>
        </w:rPr>
        <w:t>l) et entreprise (Enterprise) ?</w:t>
      </w:r>
    </w:p>
    <w:p w:rsidR="00E12363" w:rsidRPr="002300A6" w:rsidRDefault="00E12363" w:rsidP="00C40EE2">
      <w:pPr>
        <w:pStyle w:val="BodyTextL25"/>
        <w:ind w:left="720"/>
        <w:rPr>
          <w:noProof/>
          <w:lang w:val="fr-FR"/>
        </w:rPr>
      </w:pPr>
      <w:r w:rsidRPr="002300A6">
        <w:rPr>
          <w:noProof/>
          <w:lang w:val="fr-FR"/>
        </w:rPr>
        <w:t>____________________________________________________________________________________</w:t>
      </w:r>
    </w:p>
    <w:p w:rsidR="00E12363" w:rsidRPr="002300A6" w:rsidRDefault="00E12363" w:rsidP="00C40EE2">
      <w:pPr>
        <w:pStyle w:val="BodyTextL25"/>
        <w:ind w:left="720"/>
        <w:rPr>
          <w:noProof/>
          <w:lang w:val="fr-FR"/>
        </w:rPr>
      </w:pPr>
      <w:r w:rsidRPr="002300A6">
        <w:rPr>
          <w:noProof/>
          <w:lang w:val="fr-FR"/>
        </w:rPr>
        <w:t>________________________________________________________________________</w:t>
      </w:r>
      <w:r w:rsidR="002300A6" w:rsidRPr="002300A6">
        <w:rPr>
          <w:noProof/>
          <w:lang w:val="fr-FR"/>
        </w:rPr>
        <w:t>____________</w:t>
      </w:r>
    </w:p>
    <w:p w:rsidR="00CE3B42" w:rsidRPr="002300A6" w:rsidRDefault="00C40EE2" w:rsidP="000562A8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Conservez le mode de chiffrement AES et choisissez le mot de passe </w:t>
      </w:r>
      <w:r w:rsidRPr="002300A6">
        <w:rPr>
          <w:b/>
          <w:noProof/>
          <w:lang w:val="fr-FR"/>
        </w:rPr>
        <w:t>itsasecret.</w:t>
      </w:r>
    </w:p>
    <w:p w:rsidR="00CE3B42" w:rsidRPr="002300A6" w:rsidRDefault="009B7BBB" w:rsidP="00CE3B42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Cliquez sur </w:t>
      </w:r>
      <w:r w:rsidRPr="002300A6">
        <w:rPr>
          <w:b/>
          <w:noProof/>
          <w:lang w:val="fr-FR"/>
        </w:rPr>
        <w:t>Save Settings</w:t>
      </w:r>
      <w:r w:rsidRPr="002300A6">
        <w:rPr>
          <w:noProof/>
          <w:lang w:val="fr-FR"/>
        </w:rPr>
        <w:t xml:space="preserve">, puis sur </w:t>
      </w:r>
      <w:r w:rsidRPr="002300A6">
        <w:rPr>
          <w:b/>
          <w:noProof/>
          <w:lang w:val="fr-FR"/>
        </w:rPr>
        <w:t>Continue</w:t>
      </w:r>
      <w:r w:rsidRPr="002300A6">
        <w:rPr>
          <w:noProof/>
          <w:lang w:val="fr-FR"/>
        </w:rPr>
        <w:t>.</w:t>
      </w:r>
    </w:p>
    <w:p w:rsidR="006F2A86" w:rsidRPr="002300A6" w:rsidRDefault="00E65F7C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Modifiez le mot de passe par défaut permettant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accéder à Linksys pour la configuration.</w:t>
      </w:r>
    </w:p>
    <w:p w:rsidR="007A3B2A" w:rsidRPr="002300A6" w:rsidRDefault="00E65F7C" w:rsidP="00B9200F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2300A6">
        <w:rPr>
          <w:noProof/>
          <w:lang w:val="fr-FR"/>
        </w:rPr>
        <w:t>Vous devez toujours changer le mot de passe par défaut. Cliquez sur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onglet </w:t>
      </w:r>
      <w:r w:rsidRPr="002300A6">
        <w:rPr>
          <w:b/>
          <w:noProof/>
          <w:lang w:val="fr-FR"/>
        </w:rPr>
        <w:t>Administration</w:t>
      </w:r>
      <w:r w:rsidRPr="002300A6">
        <w:rPr>
          <w:noProof/>
          <w:lang w:val="fr-FR"/>
        </w:rPr>
        <w:t xml:space="preserve"> et changez le mot de passe </w:t>
      </w:r>
      <w:r w:rsidRPr="002300A6">
        <w:rPr>
          <w:b/>
          <w:noProof/>
          <w:lang w:val="fr-FR"/>
        </w:rPr>
        <w:t xml:space="preserve">Router Access </w:t>
      </w:r>
      <w:r w:rsidRPr="002300A6">
        <w:rPr>
          <w:noProof/>
          <w:lang w:val="fr-FR"/>
        </w:rPr>
        <w:t xml:space="preserve">en choisissant </w:t>
      </w:r>
      <w:r w:rsidRPr="002300A6">
        <w:rPr>
          <w:b/>
          <w:noProof/>
          <w:lang w:val="fr-FR"/>
        </w:rPr>
        <w:t>letmein.</w:t>
      </w:r>
    </w:p>
    <w:p w:rsidR="0019423D" w:rsidRPr="002300A6" w:rsidRDefault="009B7BBB" w:rsidP="0019423D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Cliquez sur </w:t>
      </w:r>
      <w:r w:rsidRPr="002300A6">
        <w:rPr>
          <w:b/>
          <w:noProof/>
          <w:lang w:val="fr-FR"/>
        </w:rPr>
        <w:t>Save Settings</w:t>
      </w:r>
      <w:r w:rsidRPr="002300A6">
        <w:rPr>
          <w:noProof/>
          <w:lang w:val="fr-FR"/>
        </w:rPr>
        <w:t>. Entrez le nom d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utilisateur </w:t>
      </w:r>
      <w:r w:rsidRPr="002300A6">
        <w:rPr>
          <w:b/>
          <w:noProof/>
          <w:lang w:val="fr-FR"/>
        </w:rPr>
        <w:t xml:space="preserve">admin </w:t>
      </w:r>
      <w:r w:rsidRPr="002300A6">
        <w:rPr>
          <w:noProof/>
          <w:lang w:val="fr-FR"/>
        </w:rPr>
        <w:t>ainsi que le nouveau mot de passe.</w:t>
      </w:r>
    </w:p>
    <w:p w:rsidR="0019423D" w:rsidRPr="002300A6" w:rsidRDefault="0091658F" w:rsidP="0091658F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2300A6">
        <w:rPr>
          <w:rFonts w:eastAsia="SimSun"/>
          <w:noProof/>
          <w:lang w:val="fr-FR"/>
        </w:rPr>
        <w:t>3</w:t>
      </w:r>
      <w:r w:rsidRPr="002300A6">
        <w:rPr>
          <w:noProof/>
          <w:lang w:val="fr-FR"/>
        </w:rPr>
        <w:t xml:space="preserve">e partie : </w:t>
      </w:r>
      <w:r w:rsidR="000917CF" w:rsidRPr="002300A6">
        <w:rPr>
          <w:noProof/>
          <w:lang w:val="fr-FR"/>
        </w:rPr>
        <w:t>Configurer et vérifier l</w:t>
      </w:r>
      <w:r w:rsidR="00D24C76" w:rsidRPr="002300A6">
        <w:rPr>
          <w:noProof/>
          <w:lang w:val="fr-FR"/>
        </w:rPr>
        <w:t>’</w:t>
      </w:r>
      <w:r w:rsidR="000917CF" w:rsidRPr="002300A6">
        <w:rPr>
          <w:noProof/>
          <w:lang w:val="fr-FR"/>
        </w:rPr>
        <w:t>accès client sans fil</w:t>
      </w:r>
    </w:p>
    <w:p w:rsidR="00283BD6" w:rsidRPr="002300A6" w:rsidRDefault="00C5682D" w:rsidP="00B9200F">
      <w:pPr>
        <w:pStyle w:val="StepHead"/>
        <w:numPr>
          <w:ilvl w:val="0"/>
          <w:numId w:val="13"/>
        </w:numPr>
        <w:ind w:left="993" w:firstLineChars="0" w:hanging="993"/>
        <w:rPr>
          <w:noProof/>
          <w:lang w:val="fr-FR"/>
        </w:rPr>
      </w:pPr>
      <w:r w:rsidRPr="002300A6">
        <w:rPr>
          <w:noProof/>
          <w:lang w:val="fr-FR"/>
        </w:rPr>
        <w:t>Configurez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ordinateur portable de telle sorte qu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il puisse accéder au réseau sans fil.</w:t>
      </w:r>
    </w:p>
    <w:p w:rsidR="00C5682D" w:rsidRPr="002300A6" w:rsidRDefault="00C5682D" w:rsidP="00B9200F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2300A6">
        <w:rPr>
          <w:noProof/>
          <w:lang w:val="fr-FR"/>
        </w:rPr>
        <w:t xml:space="preserve">Cliquez sur </w:t>
      </w:r>
      <w:r w:rsidRPr="002300A6">
        <w:rPr>
          <w:b/>
          <w:noProof/>
          <w:lang w:val="fr-FR"/>
        </w:rPr>
        <w:t>Laptop</w:t>
      </w:r>
      <w:r w:rsidRPr="002300A6">
        <w:rPr>
          <w:noProof/>
          <w:lang w:val="fr-FR"/>
        </w:rPr>
        <w:t xml:space="preserve">, puis sur </w:t>
      </w:r>
      <w:r w:rsidRPr="002300A6">
        <w:rPr>
          <w:b/>
          <w:noProof/>
          <w:lang w:val="fr-FR"/>
        </w:rPr>
        <w:t>Desktop </w:t>
      </w:r>
      <w:r w:rsidRPr="002300A6">
        <w:rPr>
          <w:noProof/>
          <w:lang w:val="fr-FR"/>
        </w:rPr>
        <w:t>&gt;</w:t>
      </w:r>
      <w:r w:rsidR="00C713DF">
        <w:rPr>
          <w:rFonts w:eastAsia="SimSun" w:hint="eastAsia"/>
          <w:noProof/>
          <w:lang w:val="fr-FR"/>
        </w:rPr>
        <w:t xml:space="preserve"> </w:t>
      </w:r>
      <w:r w:rsidRPr="002300A6">
        <w:rPr>
          <w:b/>
          <w:noProof/>
          <w:lang w:val="fr-FR"/>
        </w:rPr>
        <w:t>PC Wireless</w:t>
      </w:r>
      <w:r w:rsidRPr="002300A6">
        <w:rPr>
          <w:noProof/>
          <w:lang w:val="fr-FR"/>
        </w:rPr>
        <w:t>. La fenêtre s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ouvre dans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interface graphique utilisateur de Linksys du client.</w:t>
      </w:r>
    </w:p>
    <w:p w:rsidR="00283BD6" w:rsidRPr="002300A6" w:rsidRDefault="00C5682D" w:rsidP="00283BD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>Cliquez sur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onglet </w:t>
      </w:r>
      <w:r w:rsidRPr="002300A6">
        <w:rPr>
          <w:b/>
          <w:noProof/>
          <w:lang w:val="fr-FR"/>
        </w:rPr>
        <w:t>Connect</w:t>
      </w:r>
      <w:r w:rsidRPr="002300A6">
        <w:rPr>
          <w:noProof/>
          <w:lang w:val="fr-FR"/>
        </w:rPr>
        <w:t xml:space="preserve">, puis sur </w:t>
      </w:r>
      <w:r w:rsidRPr="002300A6">
        <w:rPr>
          <w:b/>
          <w:noProof/>
          <w:lang w:val="fr-FR"/>
        </w:rPr>
        <w:t>Refresh</w:t>
      </w:r>
      <w:r w:rsidRPr="002300A6">
        <w:rPr>
          <w:noProof/>
          <w:lang w:val="fr-FR"/>
        </w:rPr>
        <w:t xml:space="preserve">, si nécessaire. Le nom </w:t>
      </w:r>
      <w:r w:rsidRPr="002300A6">
        <w:rPr>
          <w:b/>
          <w:noProof/>
          <w:lang w:val="fr-FR"/>
        </w:rPr>
        <w:t xml:space="preserve">MyHomeNetwork </w:t>
      </w:r>
      <w:r w:rsidRPr="002300A6">
        <w:rPr>
          <w:noProof/>
          <w:lang w:val="fr-FR"/>
        </w:rPr>
        <w:t>doit apparaître sous Wireless Network Name.</w:t>
      </w:r>
    </w:p>
    <w:p w:rsidR="00C5682D" w:rsidRPr="002300A6" w:rsidRDefault="00C5682D" w:rsidP="00283BD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Cliquez sur </w:t>
      </w:r>
      <w:r w:rsidRPr="002300A6">
        <w:rPr>
          <w:b/>
          <w:noProof/>
          <w:lang w:val="fr-FR"/>
        </w:rPr>
        <w:t>MyHomeNetwork</w:t>
      </w:r>
      <w:r w:rsidRPr="002300A6">
        <w:rPr>
          <w:noProof/>
          <w:lang w:val="fr-FR"/>
        </w:rPr>
        <w:t xml:space="preserve">, puis sur </w:t>
      </w:r>
      <w:r w:rsidRPr="002300A6">
        <w:rPr>
          <w:b/>
          <w:noProof/>
          <w:lang w:val="fr-FR"/>
        </w:rPr>
        <w:t>Connect</w:t>
      </w:r>
      <w:r w:rsidRPr="002300A6">
        <w:rPr>
          <w:noProof/>
          <w:lang w:val="fr-FR"/>
        </w:rPr>
        <w:t>.</w:t>
      </w:r>
    </w:p>
    <w:p w:rsidR="00283BD6" w:rsidRPr="002300A6" w:rsidRDefault="00283BD6" w:rsidP="00283BD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Le nom </w:t>
      </w:r>
      <w:r w:rsidRPr="002300A6">
        <w:rPr>
          <w:b/>
          <w:noProof/>
          <w:lang w:val="fr-FR"/>
        </w:rPr>
        <w:t>MyHomeNetwork</w:t>
      </w:r>
      <w:r w:rsidRPr="002300A6">
        <w:rPr>
          <w:noProof/>
          <w:lang w:val="fr-FR"/>
        </w:rPr>
        <w:t xml:space="preserve"> doit maintenant apparaître. Cliquez dessus, puis sur </w:t>
      </w:r>
      <w:r w:rsidRPr="002300A6">
        <w:rPr>
          <w:b/>
          <w:noProof/>
          <w:lang w:val="fr-FR"/>
        </w:rPr>
        <w:t>Connect</w:t>
      </w:r>
      <w:r w:rsidRPr="002300A6">
        <w:rPr>
          <w:noProof/>
          <w:lang w:val="fr-FR"/>
        </w:rPr>
        <w:t>.</w:t>
      </w:r>
    </w:p>
    <w:p w:rsidR="00283BD6" w:rsidRPr="002300A6" w:rsidRDefault="00C5682D" w:rsidP="00283BD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 xml:space="preserve">La valeur </w:t>
      </w:r>
      <w:r w:rsidRPr="002300A6">
        <w:rPr>
          <w:b/>
          <w:noProof/>
          <w:lang w:val="fr-FR"/>
        </w:rPr>
        <w:t xml:space="preserve">Pre-shared Key </w:t>
      </w:r>
      <w:r w:rsidRPr="002300A6">
        <w:rPr>
          <w:noProof/>
          <w:lang w:val="fr-FR"/>
        </w:rPr>
        <w:t xml:space="preserve">est le mot de passe configuré dans la Partie 2, étape 5c. Entrez le mot de passe, puis cliquez sur </w:t>
      </w:r>
      <w:r w:rsidRPr="002300A6">
        <w:rPr>
          <w:b/>
          <w:noProof/>
          <w:lang w:val="fr-FR"/>
        </w:rPr>
        <w:t>Connect</w:t>
      </w:r>
      <w:r w:rsidRPr="002300A6">
        <w:rPr>
          <w:noProof/>
          <w:lang w:val="fr-FR"/>
        </w:rPr>
        <w:t>.</w:t>
      </w:r>
    </w:p>
    <w:p w:rsidR="00283BD6" w:rsidRPr="002300A6" w:rsidRDefault="00065CFA" w:rsidP="00283BD6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>Fermez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 xml:space="preserve">interface graphique utilisateur de Linksys, puis cliquez sur </w:t>
      </w:r>
      <w:r w:rsidRPr="002300A6">
        <w:rPr>
          <w:b/>
          <w:noProof/>
          <w:lang w:val="fr-FR"/>
        </w:rPr>
        <w:t>Command Prompt</w:t>
      </w:r>
      <w:r w:rsidRPr="002300A6">
        <w:rPr>
          <w:noProof/>
          <w:lang w:val="fr-FR"/>
        </w:rPr>
        <w:t xml:space="preserve">. Exécutez la commande </w:t>
      </w:r>
      <w:r w:rsidRPr="002300A6">
        <w:rPr>
          <w:b/>
          <w:noProof/>
          <w:lang w:val="fr-FR"/>
        </w:rPr>
        <w:t xml:space="preserve">ipconfig </w:t>
      </w:r>
      <w:r w:rsidRPr="002300A6">
        <w:rPr>
          <w:noProof/>
          <w:lang w:val="fr-FR"/>
        </w:rPr>
        <w:t>afin de vous assurer que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ordinateur portable (</w:t>
      </w:r>
      <w:r w:rsidRPr="002300A6">
        <w:rPr>
          <w:b/>
          <w:noProof/>
          <w:lang w:val="fr-FR"/>
        </w:rPr>
        <w:t>Laptop</w:t>
      </w:r>
      <w:r w:rsidRPr="002300A6">
        <w:rPr>
          <w:noProof/>
          <w:lang w:val="fr-FR"/>
        </w:rPr>
        <w:t>) a reçu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adressage IP.</w:t>
      </w:r>
    </w:p>
    <w:p w:rsidR="004F3FCE" w:rsidRPr="002300A6" w:rsidRDefault="00C5682D" w:rsidP="00B9200F">
      <w:pPr>
        <w:pStyle w:val="StepHead"/>
        <w:ind w:left="1025" w:hanging="1025"/>
        <w:rPr>
          <w:noProof/>
          <w:lang w:val="fr-FR"/>
        </w:rPr>
      </w:pPr>
      <w:r w:rsidRPr="002300A6">
        <w:rPr>
          <w:noProof/>
          <w:lang w:val="fr-FR"/>
        </w:rPr>
        <w:t>Vérifiez la connectivité entre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ordinateur portable et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hôte A.</w:t>
      </w:r>
    </w:p>
    <w:p w:rsidR="004F3FCE" w:rsidRPr="002300A6" w:rsidRDefault="004F3FCE" w:rsidP="00B9200F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2300A6">
        <w:rPr>
          <w:noProof/>
          <w:lang w:val="fr-FR"/>
        </w:rPr>
        <w:t xml:space="preserve">Envoyez une requête ping au routeur </w:t>
      </w:r>
      <w:r w:rsidRPr="002300A6">
        <w:rPr>
          <w:b/>
          <w:noProof/>
          <w:lang w:val="fr-FR"/>
        </w:rPr>
        <w:t>Linksys</w:t>
      </w:r>
      <w:r w:rsidR="00C713DF">
        <w:rPr>
          <w:rFonts w:eastAsia="SimSun" w:hint="eastAsia"/>
          <w:b/>
          <w:noProof/>
          <w:lang w:val="fr-FR"/>
        </w:rPr>
        <w:t xml:space="preserve"> </w:t>
      </w:r>
      <w:r w:rsidRPr="002300A6">
        <w:rPr>
          <w:noProof/>
          <w:lang w:val="fr-FR"/>
        </w:rPr>
        <w:t>à partir de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ordinateur portable (</w:t>
      </w:r>
      <w:r w:rsidRPr="002300A6">
        <w:rPr>
          <w:b/>
          <w:noProof/>
          <w:lang w:val="fr-FR"/>
        </w:rPr>
        <w:t>Laptop</w:t>
      </w:r>
      <w:r w:rsidRPr="002300A6">
        <w:rPr>
          <w:noProof/>
          <w:lang w:val="fr-FR"/>
        </w:rPr>
        <w:t>).</w:t>
      </w:r>
    </w:p>
    <w:p w:rsidR="004F3FCE" w:rsidRPr="002300A6" w:rsidRDefault="004F3FCE" w:rsidP="004F3FCE">
      <w:pPr>
        <w:pStyle w:val="SubStepAlpha"/>
        <w:rPr>
          <w:noProof/>
          <w:lang w:val="fr-FR"/>
        </w:rPr>
      </w:pPr>
      <w:r w:rsidRPr="002300A6">
        <w:rPr>
          <w:noProof/>
          <w:lang w:val="fr-FR"/>
        </w:rPr>
        <w:t>Envoyez une requête ping à l</w:t>
      </w:r>
      <w:r w:rsidR="00D24C76" w:rsidRPr="002300A6">
        <w:rPr>
          <w:noProof/>
          <w:lang w:val="fr-FR"/>
        </w:rPr>
        <w:t>’</w:t>
      </w:r>
      <w:r w:rsidRPr="002300A6">
        <w:rPr>
          <w:b/>
          <w:noProof/>
          <w:lang w:val="fr-FR"/>
        </w:rPr>
        <w:t>hôte A</w:t>
      </w:r>
      <w:r w:rsidR="00C713DF">
        <w:rPr>
          <w:rFonts w:eastAsia="SimSun" w:hint="eastAsia"/>
          <w:b/>
          <w:noProof/>
          <w:lang w:val="fr-FR"/>
        </w:rPr>
        <w:t xml:space="preserve"> </w:t>
      </w:r>
      <w:r w:rsidRPr="002300A6">
        <w:rPr>
          <w:noProof/>
          <w:lang w:val="fr-FR"/>
        </w:rPr>
        <w:t>à partir de l</w:t>
      </w:r>
      <w:r w:rsidR="00D24C76" w:rsidRPr="002300A6">
        <w:rPr>
          <w:noProof/>
          <w:lang w:val="fr-FR"/>
        </w:rPr>
        <w:t>’</w:t>
      </w:r>
      <w:r w:rsidRPr="002300A6">
        <w:rPr>
          <w:noProof/>
          <w:lang w:val="fr-FR"/>
        </w:rPr>
        <w:t>ordinateur portable (</w:t>
      </w:r>
      <w:r w:rsidRPr="002300A6">
        <w:rPr>
          <w:b/>
          <w:noProof/>
          <w:lang w:val="fr-FR"/>
        </w:rPr>
        <w:t>Laptop).</w:t>
      </w:r>
    </w:p>
    <w:p w:rsidR="00BE153F" w:rsidRPr="002300A6" w:rsidRDefault="00BE153F" w:rsidP="00BE153F">
      <w:pPr>
        <w:pStyle w:val="LabSection"/>
        <w:rPr>
          <w:noProof/>
          <w:lang w:val="fr-FR"/>
        </w:rPr>
      </w:pPr>
      <w:r w:rsidRPr="002300A6">
        <w:rPr>
          <w:noProof/>
          <w:lang w:val="fr-FR"/>
        </w:rPr>
        <w:lastRenderedPageBreak/>
        <w:t xml:space="preserve">Suggestion de barème de notation </w:t>
      </w:r>
    </w:p>
    <w:tbl>
      <w:tblPr>
        <w:tblW w:w="780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1868"/>
        <w:gridCol w:w="2050"/>
        <w:gridCol w:w="1303"/>
      </w:tblGrid>
      <w:tr w:rsidR="00BE153F" w:rsidRPr="002300A6" w:rsidTr="00B9200F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2300A6" w:rsidRDefault="00BE153F" w:rsidP="002A57B0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2300A6">
              <w:rPr>
                <w:rFonts w:cs="Arial"/>
                <w:noProof/>
                <w:szCs w:val="20"/>
                <w:lang w:val="fr-FR"/>
              </w:rPr>
              <w:t>Section d</w:t>
            </w:r>
            <w:r w:rsidR="00D24C76" w:rsidRPr="002300A6">
              <w:rPr>
                <w:rFonts w:cs="Arial"/>
                <w:noProof/>
                <w:szCs w:val="20"/>
                <w:lang w:val="fr-FR"/>
              </w:rPr>
              <w:t>’</w:t>
            </w:r>
            <w:r w:rsidRPr="002300A6">
              <w:rPr>
                <w:rFonts w:cs="Arial"/>
                <w:noProof/>
                <w:szCs w:val="20"/>
                <w:lang w:val="fr-FR"/>
              </w:rPr>
              <w:t>exercice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2300A6" w:rsidRDefault="00BE153F" w:rsidP="002A57B0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2300A6">
              <w:rPr>
                <w:rFonts w:cs="Arial"/>
                <w:noProof/>
                <w:szCs w:val="20"/>
                <w:lang w:val="fr-FR"/>
              </w:rPr>
              <w:t>Emplacement de la question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2300A6" w:rsidRDefault="00BE153F" w:rsidP="002A57B0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2300A6">
              <w:rPr>
                <w:rFonts w:cs="Arial"/>
                <w:noProof/>
                <w:szCs w:val="20"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2300A6" w:rsidRDefault="00BE153F" w:rsidP="002A57B0">
            <w:pPr>
              <w:pStyle w:val="TableHeading"/>
              <w:rPr>
                <w:rFonts w:cs="Arial"/>
                <w:noProof/>
                <w:szCs w:val="20"/>
                <w:lang w:val="fr-FR"/>
              </w:rPr>
            </w:pPr>
            <w:r w:rsidRPr="002300A6">
              <w:rPr>
                <w:rFonts w:cs="Arial"/>
                <w:noProof/>
                <w:szCs w:val="20"/>
                <w:lang w:val="fr-FR"/>
              </w:rPr>
              <w:t>Points accumulés</w:t>
            </w:r>
          </w:p>
        </w:tc>
      </w:tr>
      <w:tr w:rsidR="00BE153F" w:rsidRPr="002300A6" w:rsidTr="00B9200F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BE153F" w:rsidRPr="002300A6" w:rsidRDefault="00BE153F" w:rsidP="002A57B0">
            <w:pPr>
              <w:pStyle w:val="TableText"/>
              <w:rPr>
                <w:rFonts w:cs="Arial"/>
                <w:noProof/>
                <w:lang w:val="fr-FR"/>
              </w:rPr>
            </w:pPr>
            <w:r w:rsidRPr="002300A6">
              <w:rPr>
                <w:rFonts w:cs="Arial"/>
                <w:noProof/>
                <w:lang w:val="fr-FR"/>
              </w:rPr>
              <w:t>2e partie : Activer la connectivité sans fil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2300A6">
              <w:rPr>
                <w:rFonts w:cs="Arial"/>
                <w:noProof/>
                <w:lang w:val="fr-FR"/>
              </w:rPr>
              <w:t>Étape 4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2300A6">
              <w:rPr>
                <w:rFonts w:cs="Arial"/>
                <w:noProof/>
                <w:lang w:val="fr-FR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BE153F" w:rsidRPr="002300A6" w:rsidTr="00B9200F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2300A6">
              <w:rPr>
                <w:rFonts w:cs="Arial"/>
                <w:noProof/>
                <w:lang w:val="fr-FR"/>
              </w:rPr>
              <w:t>Étape 5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noProof/>
                <w:lang w:val="fr-FR"/>
              </w:rPr>
            </w:pPr>
            <w:r w:rsidRPr="002300A6">
              <w:rPr>
                <w:rFonts w:cs="Arial"/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noProof/>
                <w:lang w:val="fr-FR"/>
              </w:rPr>
            </w:pPr>
          </w:p>
        </w:tc>
      </w:tr>
      <w:tr w:rsidR="00BE153F" w:rsidRPr="002300A6" w:rsidTr="00B9200F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Total de la 2e partie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b/>
                <w:noProof/>
                <w:lang w:val="fr-FR"/>
              </w:rPr>
            </w:pPr>
          </w:p>
        </w:tc>
      </w:tr>
      <w:tr w:rsidR="00BE153F" w:rsidRPr="002300A6" w:rsidTr="00B9200F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95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b/>
                <w:noProof/>
                <w:lang w:val="fr-FR"/>
              </w:rPr>
            </w:pPr>
          </w:p>
        </w:tc>
      </w:tr>
      <w:tr w:rsidR="00BE153F" w:rsidRPr="002300A6" w:rsidTr="00B9200F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right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Score total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jc w:val="center"/>
              <w:rPr>
                <w:rFonts w:cs="Arial"/>
                <w:b/>
                <w:noProof/>
                <w:lang w:val="fr-FR"/>
              </w:rPr>
            </w:pPr>
            <w:r w:rsidRPr="002300A6">
              <w:rPr>
                <w:rFonts w:cs="Arial"/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2300A6" w:rsidRDefault="00BE153F" w:rsidP="002A57B0">
            <w:pPr>
              <w:pStyle w:val="TableText"/>
              <w:rPr>
                <w:rFonts w:cs="Arial"/>
                <w:b/>
                <w:noProof/>
                <w:lang w:val="fr-FR"/>
              </w:rPr>
            </w:pPr>
          </w:p>
        </w:tc>
      </w:tr>
    </w:tbl>
    <w:p w:rsidR="00BE153F" w:rsidRPr="002300A6" w:rsidRDefault="00BE153F" w:rsidP="00BE153F">
      <w:pPr>
        <w:pStyle w:val="PartHead"/>
        <w:numPr>
          <w:ilvl w:val="0"/>
          <w:numId w:val="0"/>
        </w:numPr>
        <w:rPr>
          <w:rFonts w:cs="Arial"/>
          <w:noProof/>
          <w:sz w:val="20"/>
          <w:szCs w:val="20"/>
          <w:lang w:val="fr-FR"/>
        </w:rPr>
      </w:pPr>
    </w:p>
    <w:bookmarkEnd w:id="0"/>
    <w:p w:rsidR="000C7CE5" w:rsidRPr="002300A6" w:rsidRDefault="000C7CE5" w:rsidP="000C7CE5">
      <w:pPr>
        <w:pStyle w:val="SubStepAlpha"/>
        <w:numPr>
          <w:ilvl w:val="0"/>
          <w:numId w:val="0"/>
        </w:numPr>
        <w:ind w:left="360"/>
        <w:rPr>
          <w:noProof/>
          <w:lang w:val="fr-FR"/>
        </w:rPr>
      </w:pPr>
    </w:p>
    <w:sectPr w:rsidR="000C7CE5" w:rsidRPr="002300A6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2C6" w:rsidRDefault="004222C6" w:rsidP="0090659A">
      <w:pPr>
        <w:spacing w:after="0" w:line="240" w:lineRule="auto"/>
      </w:pPr>
      <w:r>
        <w:separator/>
      </w:r>
    </w:p>
    <w:p w:rsidR="004222C6" w:rsidRDefault="004222C6"/>
    <w:p w:rsidR="004222C6" w:rsidRDefault="004222C6"/>
    <w:p w:rsidR="004222C6" w:rsidRDefault="004222C6"/>
    <w:p w:rsidR="004222C6" w:rsidRDefault="004222C6"/>
  </w:endnote>
  <w:endnote w:type="continuationSeparator" w:id="0">
    <w:p w:rsidR="004222C6" w:rsidRDefault="004222C6" w:rsidP="0090659A">
      <w:pPr>
        <w:spacing w:after="0" w:line="240" w:lineRule="auto"/>
      </w:pPr>
      <w:r>
        <w:continuationSeparator/>
      </w:r>
    </w:p>
    <w:p w:rsidR="004222C6" w:rsidRDefault="004222C6"/>
    <w:p w:rsidR="004222C6" w:rsidRDefault="004222C6"/>
    <w:p w:rsidR="004222C6" w:rsidRDefault="004222C6"/>
    <w:p w:rsidR="004222C6" w:rsidRDefault="004222C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F0" w:rsidRDefault="00FF4B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B9200F" w:rsidRDefault="008C4307" w:rsidP="00FF4BF0">
    <w:pPr>
      <w:pStyle w:val="Footer"/>
      <w:rPr>
        <w:noProof/>
        <w:szCs w:val="16"/>
        <w:lang w:val="fr-FR"/>
      </w:rPr>
    </w:pPr>
    <w:r w:rsidRPr="00B9200F">
      <w:rPr>
        <w:noProof/>
        <w:lang w:val="fr-FR"/>
      </w:rPr>
      <w:t xml:space="preserve">© </w:t>
    </w:r>
    <w:r w:rsidR="00FF4BF0" w:rsidRPr="00765570">
      <w:rPr>
        <w:lang w:val="fr-FR"/>
      </w:rPr>
      <w:t>201</w:t>
    </w:r>
    <w:r w:rsidR="00FF4BF0">
      <w:rPr>
        <w:rFonts w:eastAsia="SimSun" w:hint="eastAsia"/>
        <w:lang w:val="fr-FR"/>
      </w:rPr>
      <w:t>4</w:t>
    </w:r>
    <w:r w:rsidR="00FF4BF0" w:rsidRPr="00765570">
      <w:rPr>
        <w:lang w:val="fr-FR"/>
      </w:rPr>
      <w:t xml:space="preserve"> </w:t>
    </w:r>
    <w:r w:rsidRPr="00B9200F">
      <w:rPr>
        <w:noProof/>
        <w:lang w:val="fr-FR"/>
      </w:rPr>
      <w:t>Cisco et/ou ses filiales. Tous droits réservés. Ceci est un document public de Cisco.</w:t>
    </w:r>
    <w:r w:rsidRPr="00B9200F">
      <w:rPr>
        <w:noProof/>
        <w:szCs w:val="16"/>
        <w:lang w:val="fr-FR"/>
      </w:rPr>
      <w:tab/>
      <w:t xml:space="preserve">Page </w:t>
    </w:r>
    <w:r w:rsidR="001E2527" w:rsidRPr="00B9200F">
      <w:rPr>
        <w:b/>
        <w:noProof/>
        <w:szCs w:val="16"/>
        <w:lang w:val="fr-FR"/>
      </w:rPr>
      <w:fldChar w:fldCharType="begin"/>
    </w:r>
    <w:r w:rsidRPr="00B9200F">
      <w:rPr>
        <w:b/>
        <w:noProof/>
        <w:szCs w:val="16"/>
        <w:lang w:val="fr-FR"/>
      </w:rPr>
      <w:instrText xml:space="preserve"> PAGE </w:instrText>
    </w:r>
    <w:r w:rsidR="001E2527" w:rsidRPr="00B9200F">
      <w:rPr>
        <w:b/>
        <w:noProof/>
        <w:szCs w:val="16"/>
        <w:lang w:val="fr-FR"/>
      </w:rPr>
      <w:fldChar w:fldCharType="separate"/>
    </w:r>
    <w:r w:rsidR="00FF4BF0">
      <w:rPr>
        <w:b/>
        <w:noProof/>
        <w:szCs w:val="16"/>
        <w:lang w:val="fr-FR"/>
      </w:rPr>
      <w:t>2</w:t>
    </w:r>
    <w:r w:rsidR="001E2527" w:rsidRPr="00B9200F">
      <w:rPr>
        <w:b/>
        <w:noProof/>
        <w:szCs w:val="16"/>
        <w:lang w:val="fr-FR"/>
      </w:rPr>
      <w:fldChar w:fldCharType="end"/>
    </w:r>
    <w:r w:rsidR="00C713DF">
      <w:rPr>
        <w:rFonts w:eastAsia="SimSun" w:hint="eastAsia"/>
        <w:b/>
        <w:noProof/>
        <w:szCs w:val="16"/>
        <w:lang w:val="fr-FR"/>
      </w:rPr>
      <w:t xml:space="preserve"> </w:t>
    </w:r>
    <w:r w:rsidRPr="00B9200F">
      <w:rPr>
        <w:noProof/>
        <w:szCs w:val="16"/>
        <w:lang w:val="fr-FR"/>
      </w:rPr>
      <w:t xml:space="preserve">sur </w:t>
    </w:r>
    <w:r w:rsidR="001E2527" w:rsidRPr="00B9200F">
      <w:rPr>
        <w:b/>
        <w:noProof/>
        <w:szCs w:val="16"/>
        <w:lang w:val="fr-FR"/>
      </w:rPr>
      <w:fldChar w:fldCharType="begin"/>
    </w:r>
    <w:r w:rsidRPr="00B9200F">
      <w:rPr>
        <w:b/>
        <w:noProof/>
        <w:szCs w:val="16"/>
        <w:lang w:val="fr-FR"/>
      </w:rPr>
      <w:instrText xml:space="preserve"> NUMPAGES  </w:instrText>
    </w:r>
    <w:r w:rsidR="001E2527" w:rsidRPr="00B9200F">
      <w:rPr>
        <w:b/>
        <w:noProof/>
        <w:szCs w:val="16"/>
        <w:lang w:val="fr-FR"/>
      </w:rPr>
      <w:fldChar w:fldCharType="separate"/>
    </w:r>
    <w:r w:rsidR="00FF4BF0">
      <w:rPr>
        <w:b/>
        <w:noProof/>
        <w:szCs w:val="16"/>
        <w:lang w:val="fr-FR"/>
      </w:rPr>
      <w:t>4</w:t>
    </w:r>
    <w:r w:rsidR="001E2527" w:rsidRPr="00B9200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B9200F" w:rsidRDefault="008C4307" w:rsidP="00FF4BF0">
    <w:pPr>
      <w:pStyle w:val="Footer"/>
      <w:rPr>
        <w:noProof/>
        <w:szCs w:val="16"/>
        <w:lang w:val="fr-FR"/>
      </w:rPr>
    </w:pPr>
    <w:r w:rsidRPr="00B9200F">
      <w:rPr>
        <w:noProof/>
        <w:lang w:val="fr-FR"/>
      </w:rPr>
      <w:t xml:space="preserve">© </w:t>
    </w:r>
    <w:r w:rsidR="00FF4BF0" w:rsidRPr="00765570">
      <w:rPr>
        <w:lang w:val="fr-FR"/>
      </w:rPr>
      <w:t>201</w:t>
    </w:r>
    <w:r w:rsidR="00FF4BF0">
      <w:rPr>
        <w:rFonts w:eastAsia="SimSun" w:hint="eastAsia"/>
        <w:lang w:val="fr-FR"/>
      </w:rPr>
      <w:t>4</w:t>
    </w:r>
    <w:r w:rsidR="00FF4BF0" w:rsidRPr="00765570">
      <w:rPr>
        <w:lang w:val="fr-FR"/>
      </w:rPr>
      <w:t xml:space="preserve"> </w:t>
    </w:r>
    <w:r w:rsidRPr="00B9200F">
      <w:rPr>
        <w:noProof/>
        <w:lang w:val="fr-FR"/>
      </w:rPr>
      <w:t>Cisco et/ou ses filiales. Tous droits réservés. Ceci est un document public de Cisco.</w:t>
    </w:r>
    <w:r w:rsidRPr="00B9200F">
      <w:rPr>
        <w:noProof/>
        <w:szCs w:val="16"/>
        <w:lang w:val="fr-FR"/>
      </w:rPr>
      <w:tab/>
      <w:t xml:space="preserve">Page </w:t>
    </w:r>
    <w:r w:rsidR="001E2527" w:rsidRPr="00B9200F">
      <w:rPr>
        <w:b/>
        <w:noProof/>
        <w:szCs w:val="16"/>
        <w:lang w:val="fr-FR"/>
      </w:rPr>
      <w:fldChar w:fldCharType="begin"/>
    </w:r>
    <w:r w:rsidRPr="00B9200F">
      <w:rPr>
        <w:b/>
        <w:noProof/>
        <w:szCs w:val="16"/>
        <w:lang w:val="fr-FR"/>
      </w:rPr>
      <w:instrText xml:space="preserve"> PAGE </w:instrText>
    </w:r>
    <w:r w:rsidR="001E2527" w:rsidRPr="00B9200F">
      <w:rPr>
        <w:b/>
        <w:noProof/>
        <w:szCs w:val="16"/>
        <w:lang w:val="fr-FR"/>
      </w:rPr>
      <w:fldChar w:fldCharType="separate"/>
    </w:r>
    <w:r w:rsidR="00FF4BF0">
      <w:rPr>
        <w:b/>
        <w:noProof/>
        <w:szCs w:val="16"/>
        <w:lang w:val="fr-FR"/>
      </w:rPr>
      <w:t>1</w:t>
    </w:r>
    <w:r w:rsidR="001E2527" w:rsidRPr="00B9200F">
      <w:rPr>
        <w:b/>
        <w:noProof/>
        <w:szCs w:val="16"/>
        <w:lang w:val="fr-FR"/>
      </w:rPr>
      <w:fldChar w:fldCharType="end"/>
    </w:r>
    <w:r w:rsidR="00C713DF">
      <w:rPr>
        <w:rFonts w:eastAsia="SimSun" w:hint="eastAsia"/>
        <w:b/>
        <w:noProof/>
        <w:szCs w:val="16"/>
        <w:lang w:val="fr-FR"/>
      </w:rPr>
      <w:t xml:space="preserve"> </w:t>
    </w:r>
    <w:r w:rsidRPr="00B9200F">
      <w:rPr>
        <w:noProof/>
        <w:szCs w:val="16"/>
        <w:lang w:val="fr-FR"/>
      </w:rPr>
      <w:t xml:space="preserve">sur </w:t>
    </w:r>
    <w:r w:rsidR="001E2527" w:rsidRPr="00B9200F">
      <w:rPr>
        <w:b/>
        <w:noProof/>
        <w:szCs w:val="16"/>
        <w:lang w:val="fr-FR"/>
      </w:rPr>
      <w:fldChar w:fldCharType="begin"/>
    </w:r>
    <w:r w:rsidRPr="00B9200F">
      <w:rPr>
        <w:b/>
        <w:noProof/>
        <w:szCs w:val="16"/>
        <w:lang w:val="fr-FR"/>
      </w:rPr>
      <w:instrText xml:space="preserve"> NUMPAGES  </w:instrText>
    </w:r>
    <w:r w:rsidR="001E2527" w:rsidRPr="00B9200F">
      <w:rPr>
        <w:b/>
        <w:noProof/>
        <w:szCs w:val="16"/>
        <w:lang w:val="fr-FR"/>
      </w:rPr>
      <w:fldChar w:fldCharType="separate"/>
    </w:r>
    <w:r w:rsidR="00FF4BF0">
      <w:rPr>
        <w:b/>
        <w:noProof/>
        <w:szCs w:val="16"/>
        <w:lang w:val="fr-FR"/>
      </w:rPr>
      <w:t>4</w:t>
    </w:r>
    <w:r w:rsidR="001E2527" w:rsidRPr="00B9200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2C6" w:rsidRDefault="004222C6" w:rsidP="0090659A">
      <w:pPr>
        <w:spacing w:after="0" w:line="240" w:lineRule="auto"/>
      </w:pPr>
      <w:r>
        <w:separator/>
      </w:r>
    </w:p>
    <w:p w:rsidR="004222C6" w:rsidRDefault="004222C6"/>
    <w:p w:rsidR="004222C6" w:rsidRDefault="004222C6"/>
    <w:p w:rsidR="004222C6" w:rsidRDefault="004222C6"/>
    <w:p w:rsidR="004222C6" w:rsidRDefault="004222C6"/>
  </w:footnote>
  <w:footnote w:type="continuationSeparator" w:id="0">
    <w:p w:rsidR="004222C6" w:rsidRDefault="004222C6" w:rsidP="0090659A">
      <w:pPr>
        <w:spacing w:after="0" w:line="240" w:lineRule="auto"/>
      </w:pPr>
      <w:r>
        <w:continuationSeparator/>
      </w:r>
    </w:p>
    <w:p w:rsidR="004222C6" w:rsidRDefault="004222C6"/>
    <w:p w:rsidR="004222C6" w:rsidRDefault="004222C6"/>
    <w:p w:rsidR="004222C6" w:rsidRDefault="004222C6"/>
    <w:p w:rsidR="004222C6" w:rsidRDefault="004222C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F0" w:rsidRDefault="00FF4B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8675AA" w:rsidRDefault="00F255E8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configuration d’un routeur Linksys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AE5700C"/>
    <w:multiLevelType w:val="hybridMultilevel"/>
    <w:tmpl w:val="93220D42"/>
    <w:lvl w:ilvl="0" w:tplc="91F023E4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6360"/>
    <w:multiLevelType w:val="multilevel"/>
    <w:tmpl w:val="14E84B7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B2E254C"/>
    <w:multiLevelType w:val="multilevel"/>
    <w:tmpl w:val="02DE7D0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5844"/>
    <w:rsid w:val="00001C56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A8"/>
    <w:rsid w:val="00060696"/>
    <w:rsid w:val="00065CFA"/>
    <w:rsid w:val="000769CF"/>
    <w:rsid w:val="000815D8"/>
    <w:rsid w:val="00085CC6"/>
    <w:rsid w:val="00090C07"/>
    <w:rsid w:val="000917CF"/>
    <w:rsid w:val="00091E8D"/>
    <w:rsid w:val="0009378D"/>
    <w:rsid w:val="00097163"/>
    <w:rsid w:val="000A22C8"/>
    <w:rsid w:val="000B2344"/>
    <w:rsid w:val="000B7DE5"/>
    <w:rsid w:val="000C7CE5"/>
    <w:rsid w:val="000D55B4"/>
    <w:rsid w:val="000D64C5"/>
    <w:rsid w:val="000E65F0"/>
    <w:rsid w:val="000F072C"/>
    <w:rsid w:val="000F6743"/>
    <w:rsid w:val="00107B2B"/>
    <w:rsid w:val="00112AC5"/>
    <w:rsid w:val="001133DD"/>
    <w:rsid w:val="00117F97"/>
    <w:rsid w:val="00120CBE"/>
    <w:rsid w:val="001366EC"/>
    <w:rsid w:val="0014219C"/>
    <w:rsid w:val="001425ED"/>
    <w:rsid w:val="00151686"/>
    <w:rsid w:val="00153905"/>
    <w:rsid w:val="00154E3A"/>
    <w:rsid w:val="00155386"/>
    <w:rsid w:val="00163164"/>
    <w:rsid w:val="00164D67"/>
    <w:rsid w:val="001710C0"/>
    <w:rsid w:val="00172AFB"/>
    <w:rsid w:val="001764F9"/>
    <w:rsid w:val="001772B8"/>
    <w:rsid w:val="00180FBF"/>
    <w:rsid w:val="00182CF4"/>
    <w:rsid w:val="00186CE1"/>
    <w:rsid w:val="00192F12"/>
    <w:rsid w:val="00193F14"/>
    <w:rsid w:val="0019423D"/>
    <w:rsid w:val="00197614"/>
    <w:rsid w:val="001A0312"/>
    <w:rsid w:val="001A15DA"/>
    <w:rsid w:val="001A2694"/>
    <w:rsid w:val="001A3CC7"/>
    <w:rsid w:val="001A69AC"/>
    <w:rsid w:val="001B67D8"/>
    <w:rsid w:val="001B6F6F"/>
    <w:rsid w:val="001B6F95"/>
    <w:rsid w:val="001C05A1"/>
    <w:rsid w:val="001C1D9E"/>
    <w:rsid w:val="001C7C3B"/>
    <w:rsid w:val="001D46F6"/>
    <w:rsid w:val="001D5B6F"/>
    <w:rsid w:val="001E0AB8"/>
    <w:rsid w:val="001E2527"/>
    <w:rsid w:val="001E38E0"/>
    <w:rsid w:val="001E4E72"/>
    <w:rsid w:val="001E62B3"/>
    <w:rsid w:val="001F0171"/>
    <w:rsid w:val="001F0D77"/>
    <w:rsid w:val="001F7CD6"/>
    <w:rsid w:val="001F7DD8"/>
    <w:rsid w:val="00201928"/>
    <w:rsid w:val="00203E26"/>
    <w:rsid w:val="0020449C"/>
    <w:rsid w:val="002113B8"/>
    <w:rsid w:val="00215665"/>
    <w:rsid w:val="0021792C"/>
    <w:rsid w:val="00220BB4"/>
    <w:rsid w:val="002233CA"/>
    <w:rsid w:val="002240AB"/>
    <w:rsid w:val="002256A4"/>
    <w:rsid w:val="00225E37"/>
    <w:rsid w:val="002300A6"/>
    <w:rsid w:val="00242E3A"/>
    <w:rsid w:val="002506CF"/>
    <w:rsid w:val="0025107F"/>
    <w:rsid w:val="00260CD4"/>
    <w:rsid w:val="002639D8"/>
    <w:rsid w:val="00265F77"/>
    <w:rsid w:val="00266C83"/>
    <w:rsid w:val="002768DC"/>
    <w:rsid w:val="00283BD6"/>
    <w:rsid w:val="002A6C56"/>
    <w:rsid w:val="002C090C"/>
    <w:rsid w:val="002C1243"/>
    <w:rsid w:val="002C1815"/>
    <w:rsid w:val="002C475E"/>
    <w:rsid w:val="002C4AE4"/>
    <w:rsid w:val="002C6AD6"/>
    <w:rsid w:val="002D6C2A"/>
    <w:rsid w:val="002D7A86"/>
    <w:rsid w:val="002F45FF"/>
    <w:rsid w:val="002F6D17"/>
    <w:rsid w:val="0030136B"/>
    <w:rsid w:val="00302887"/>
    <w:rsid w:val="00304685"/>
    <w:rsid w:val="003056EB"/>
    <w:rsid w:val="00306B79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6ECD"/>
    <w:rsid w:val="003749DB"/>
    <w:rsid w:val="00375E66"/>
    <w:rsid w:val="00392C65"/>
    <w:rsid w:val="00392ED5"/>
    <w:rsid w:val="003A19DC"/>
    <w:rsid w:val="003A1B45"/>
    <w:rsid w:val="003A71C7"/>
    <w:rsid w:val="003B188D"/>
    <w:rsid w:val="003B46FC"/>
    <w:rsid w:val="003B5767"/>
    <w:rsid w:val="003B7605"/>
    <w:rsid w:val="003C6BCA"/>
    <w:rsid w:val="003C7902"/>
    <w:rsid w:val="003D0BFF"/>
    <w:rsid w:val="003E18DE"/>
    <w:rsid w:val="003E5BE5"/>
    <w:rsid w:val="003F18D1"/>
    <w:rsid w:val="003F4F0E"/>
    <w:rsid w:val="003F6E06"/>
    <w:rsid w:val="00403C7A"/>
    <w:rsid w:val="004057A6"/>
    <w:rsid w:val="00406554"/>
    <w:rsid w:val="004121EC"/>
    <w:rsid w:val="004131B0"/>
    <w:rsid w:val="00416C42"/>
    <w:rsid w:val="004222C6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721C"/>
    <w:rsid w:val="004659EE"/>
    <w:rsid w:val="004821B5"/>
    <w:rsid w:val="0048311E"/>
    <w:rsid w:val="004936C2"/>
    <w:rsid w:val="0049379C"/>
    <w:rsid w:val="00493F26"/>
    <w:rsid w:val="004A1CA0"/>
    <w:rsid w:val="004A22E9"/>
    <w:rsid w:val="004A5BC5"/>
    <w:rsid w:val="004B023D"/>
    <w:rsid w:val="004B42E0"/>
    <w:rsid w:val="004B5712"/>
    <w:rsid w:val="004C0909"/>
    <w:rsid w:val="004C3F97"/>
    <w:rsid w:val="004C6031"/>
    <w:rsid w:val="004D2325"/>
    <w:rsid w:val="004D3339"/>
    <w:rsid w:val="004D353F"/>
    <w:rsid w:val="004D36D7"/>
    <w:rsid w:val="004D682B"/>
    <w:rsid w:val="004E6152"/>
    <w:rsid w:val="004F344A"/>
    <w:rsid w:val="004F3FCE"/>
    <w:rsid w:val="005019FD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1828"/>
    <w:rsid w:val="00593386"/>
    <w:rsid w:val="00596998"/>
    <w:rsid w:val="005A6E62"/>
    <w:rsid w:val="005D2B29"/>
    <w:rsid w:val="005D354A"/>
    <w:rsid w:val="005E1B00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5E8"/>
    <w:rsid w:val="006428E5"/>
    <w:rsid w:val="00644958"/>
    <w:rsid w:val="00672919"/>
    <w:rsid w:val="0067353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22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E1"/>
    <w:rsid w:val="006E6581"/>
    <w:rsid w:val="006E71DF"/>
    <w:rsid w:val="006F1CC4"/>
    <w:rsid w:val="006F2A86"/>
    <w:rsid w:val="006F3163"/>
    <w:rsid w:val="00705FEC"/>
    <w:rsid w:val="00710A66"/>
    <w:rsid w:val="00710C34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54A"/>
    <w:rsid w:val="00775E4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7879"/>
    <w:rsid w:val="007F0A0B"/>
    <w:rsid w:val="007F3A60"/>
    <w:rsid w:val="007F3D0B"/>
    <w:rsid w:val="007F7C94"/>
    <w:rsid w:val="00810E4B"/>
    <w:rsid w:val="00814BAA"/>
    <w:rsid w:val="00821368"/>
    <w:rsid w:val="008236AE"/>
    <w:rsid w:val="00824295"/>
    <w:rsid w:val="0082573D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5AA"/>
    <w:rsid w:val="00867EAF"/>
    <w:rsid w:val="00873C6B"/>
    <w:rsid w:val="0088426A"/>
    <w:rsid w:val="00890108"/>
    <w:rsid w:val="008917CC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43BA"/>
    <w:rsid w:val="00915986"/>
    <w:rsid w:val="0091658F"/>
    <w:rsid w:val="00917624"/>
    <w:rsid w:val="00930386"/>
    <w:rsid w:val="009309F5"/>
    <w:rsid w:val="00933237"/>
    <w:rsid w:val="00933F28"/>
    <w:rsid w:val="00941D0B"/>
    <w:rsid w:val="009476C0"/>
    <w:rsid w:val="00963E34"/>
    <w:rsid w:val="00964DFA"/>
    <w:rsid w:val="0098155C"/>
    <w:rsid w:val="00983368"/>
    <w:rsid w:val="00983B77"/>
    <w:rsid w:val="00996053"/>
    <w:rsid w:val="009A0467"/>
    <w:rsid w:val="009A0B2F"/>
    <w:rsid w:val="009A1CF4"/>
    <w:rsid w:val="009A37D7"/>
    <w:rsid w:val="009A4E17"/>
    <w:rsid w:val="009A6955"/>
    <w:rsid w:val="009B341C"/>
    <w:rsid w:val="009B5747"/>
    <w:rsid w:val="009B5D8A"/>
    <w:rsid w:val="009B7BBB"/>
    <w:rsid w:val="009D2C27"/>
    <w:rsid w:val="009E2309"/>
    <w:rsid w:val="009E42B9"/>
    <w:rsid w:val="00A014A3"/>
    <w:rsid w:val="00A0412D"/>
    <w:rsid w:val="00A14A0F"/>
    <w:rsid w:val="00A21211"/>
    <w:rsid w:val="00A34E7F"/>
    <w:rsid w:val="00A46F0A"/>
    <w:rsid w:val="00A46F25"/>
    <w:rsid w:val="00A47CC2"/>
    <w:rsid w:val="00A60146"/>
    <w:rsid w:val="00A622C4"/>
    <w:rsid w:val="00A71582"/>
    <w:rsid w:val="00A754B4"/>
    <w:rsid w:val="00A807C1"/>
    <w:rsid w:val="00A83374"/>
    <w:rsid w:val="00A96172"/>
    <w:rsid w:val="00AB0D6A"/>
    <w:rsid w:val="00AB37E1"/>
    <w:rsid w:val="00AB43B3"/>
    <w:rsid w:val="00AB49B9"/>
    <w:rsid w:val="00AB758A"/>
    <w:rsid w:val="00AC1E7E"/>
    <w:rsid w:val="00AC507D"/>
    <w:rsid w:val="00AC66E4"/>
    <w:rsid w:val="00AD1570"/>
    <w:rsid w:val="00AD4578"/>
    <w:rsid w:val="00AD68E9"/>
    <w:rsid w:val="00AE56C0"/>
    <w:rsid w:val="00B00914"/>
    <w:rsid w:val="00B02A8E"/>
    <w:rsid w:val="00B052EE"/>
    <w:rsid w:val="00B10509"/>
    <w:rsid w:val="00B1081F"/>
    <w:rsid w:val="00B25B09"/>
    <w:rsid w:val="00B27499"/>
    <w:rsid w:val="00B3010D"/>
    <w:rsid w:val="00B35151"/>
    <w:rsid w:val="00B433F2"/>
    <w:rsid w:val="00B458E8"/>
    <w:rsid w:val="00B5397B"/>
    <w:rsid w:val="00B6275D"/>
    <w:rsid w:val="00B62809"/>
    <w:rsid w:val="00B7147C"/>
    <w:rsid w:val="00B7675A"/>
    <w:rsid w:val="00B81898"/>
    <w:rsid w:val="00B8606B"/>
    <w:rsid w:val="00B878E7"/>
    <w:rsid w:val="00B9200F"/>
    <w:rsid w:val="00B97278"/>
    <w:rsid w:val="00BA1D0B"/>
    <w:rsid w:val="00BA6972"/>
    <w:rsid w:val="00BB1E0D"/>
    <w:rsid w:val="00BB41B6"/>
    <w:rsid w:val="00BB4D9B"/>
    <w:rsid w:val="00BB73FF"/>
    <w:rsid w:val="00BB7688"/>
    <w:rsid w:val="00BC7CAC"/>
    <w:rsid w:val="00BD6D76"/>
    <w:rsid w:val="00BE153F"/>
    <w:rsid w:val="00BE171F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3D1"/>
    <w:rsid w:val="00C32713"/>
    <w:rsid w:val="00C351B8"/>
    <w:rsid w:val="00C40EE2"/>
    <w:rsid w:val="00C410D9"/>
    <w:rsid w:val="00C427FC"/>
    <w:rsid w:val="00C44DB7"/>
    <w:rsid w:val="00C4510A"/>
    <w:rsid w:val="00C47F2E"/>
    <w:rsid w:val="00C52BA6"/>
    <w:rsid w:val="00C5682D"/>
    <w:rsid w:val="00C57A1A"/>
    <w:rsid w:val="00C6258F"/>
    <w:rsid w:val="00C638F0"/>
    <w:rsid w:val="00C63DF6"/>
    <w:rsid w:val="00C63E58"/>
    <w:rsid w:val="00C6495E"/>
    <w:rsid w:val="00C662F6"/>
    <w:rsid w:val="00C670EE"/>
    <w:rsid w:val="00C67E3B"/>
    <w:rsid w:val="00C713DF"/>
    <w:rsid w:val="00C75844"/>
    <w:rsid w:val="00C8760C"/>
    <w:rsid w:val="00C90311"/>
    <w:rsid w:val="00C91C26"/>
    <w:rsid w:val="00CA73D5"/>
    <w:rsid w:val="00CB59B0"/>
    <w:rsid w:val="00CC1C87"/>
    <w:rsid w:val="00CC3000"/>
    <w:rsid w:val="00CC4859"/>
    <w:rsid w:val="00CC5853"/>
    <w:rsid w:val="00CC7A35"/>
    <w:rsid w:val="00CD072A"/>
    <w:rsid w:val="00CD7F73"/>
    <w:rsid w:val="00CE26C5"/>
    <w:rsid w:val="00CE36AF"/>
    <w:rsid w:val="00CE3B42"/>
    <w:rsid w:val="00CE54DD"/>
    <w:rsid w:val="00CF0DA5"/>
    <w:rsid w:val="00CF791A"/>
    <w:rsid w:val="00D00D7D"/>
    <w:rsid w:val="00D139C8"/>
    <w:rsid w:val="00D17F81"/>
    <w:rsid w:val="00D24C76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2BA"/>
    <w:rsid w:val="00D57AD3"/>
    <w:rsid w:val="00D635FE"/>
    <w:rsid w:val="00D729DE"/>
    <w:rsid w:val="00D75B6A"/>
    <w:rsid w:val="00D81A1F"/>
    <w:rsid w:val="00D84BDA"/>
    <w:rsid w:val="00D8689D"/>
    <w:rsid w:val="00D876A8"/>
    <w:rsid w:val="00D87F26"/>
    <w:rsid w:val="00D93063"/>
    <w:rsid w:val="00D933B0"/>
    <w:rsid w:val="00D977E8"/>
    <w:rsid w:val="00DA6BD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1FD9"/>
    <w:rsid w:val="00DE6F44"/>
    <w:rsid w:val="00E037D9"/>
    <w:rsid w:val="00E12363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F7C"/>
    <w:rsid w:val="00E67A6E"/>
    <w:rsid w:val="00E71B43"/>
    <w:rsid w:val="00E81612"/>
    <w:rsid w:val="00E87D18"/>
    <w:rsid w:val="00E87D62"/>
    <w:rsid w:val="00EA26C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0EDA"/>
    <w:rsid w:val="00F01714"/>
    <w:rsid w:val="00F0258F"/>
    <w:rsid w:val="00F02D06"/>
    <w:rsid w:val="00F06FDD"/>
    <w:rsid w:val="00F10819"/>
    <w:rsid w:val="00F1432A"/>
    <w:rsid w:val="00F16F35"/>
    <w:rsid w:val="00F20363"/>
    <w:rsid w:val="00F2229D"/>
    <w:rsid w:val="00F255E8"/>
    <w:rsid w:val="00F25ABB"/>
    <w:rsid w:val="00F2780A"/>
    <w:rsid w:val="00F27963"/>
    <w:rsid w:val="00F30446"/>
    <w:rsid w:val="00F374F2"/>
    <w:rsid w:val="00F4135D"/>
    <w:rsid w:val="00F41F1B"/>
    <w:rsid w:val="00F46BD9"/>
    <w:rsid w:val="00F60BE0"/>
    <w:rsid w:val="00F6280E"/>
    <w:rsid w:val="00F7050A"/>
    <w:rsid w:val="00F72897"/>
    <w:rsid w:val="00F75533"/>
    <w:rsid w:val="00FA3811"/>
    <w:rsid w:val="00FA3B9F"/>
    <w:rsid w:val="00FA3F06"/>
    <w:rsid w:val="00FA4A26"/>
    <w:rsid w:val="00FA7084"/>
    <w:rsid w:val="00FA7BEF"/>
    <w:rsid w:val="00FB014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9200F"/>
    <w:pPr>
      <w:keepNext/>
      <w:numPr>
        <w:numId w:val="7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BF16A9A5-DD2F-44BC-BCD7-2BABE669AEC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32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Windows User</cp:lastModifiedBy>
  <cp:revision>11</cp:revision>
  <dcterms:created xsi:type="dcterms:W3CDTF">2013-03-28T16:55:00Z</dcterms:created>
  <dcterms:modified xsi:type="dcterms:W3CDTF">2013-12-23T08:38:00Z</dcterms:modified>
</cp:coreProperties>
</file>