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D8C7" w14:textId="7E3B1C66" w:rsidR="0054057F" w:rsidRPr="00BA6ADD" w:rsidRDefault="0054057F">
      <w:r w:rsidRPr="00BA6ADD">
        <w:t>estudio hacer todas las combis posibles y ver donde no sale nada ahí hay que mejorar</w:t>
      </w:r>
      <w:r w:rsidR="004161D1" w:rsidRPr="00BA6ADD">
        <w:t xml:space="preserve">. Preguntar a la ia todas las combinaciones a hacer para estudiar </w:t>
      </w:r>
    </w:p>
    <w:p w14:paraId="7344D9F0" w14:textId="243F89DB" w:rsidR="004A1384" w:rsidRPr="00796F80" w:rsidRDefault="004A1384">
      <w:pPr>
        <w:rPr>
          <w:highlight w:val="green"/>
        </w:rPr>
      </w:pPr>
      <w:r w:rsidRPr="00796F80">
        <w:rPr>
          <w:highlight w:val="green"/>
        </w:rPr>
        <w:t>cambiar en metodología lo de 29 saac iniciales para especificar q hay periféricos y bancos de voz</w:t>
      </w:r>
    </w:p>
    <w:p w14:paraId="29089EC4" w14:textId="64BD5A1E" w:rsidR="00BB3C42" w:rsidRDefault="00BB3C42">
      <w:r w:rsidRPr="00796F80">
        <w:rPr>
          <w:highlight w:val="green"/>
        </w:rPr>
        <w:t>en líneas futuras poner accesibilidad y que se podría ir aumentando la base de datos</w:t>
      </w:r>
      <w:r w:rsidR="00D82D3F" w:rsidRPr="00796F80">
        <w:rPr>
          <w:highlight w:val="green"/>
        </w:rPr>
        <w:t xml:space="preserve"> ya que yo he hecho una selección pero seguro hay muchos mas y otros que aun no se hayan inventado</w:t>
      </w:r>
      <w:r w:rsidR="008C57B3" w:rsidRPr="00796F80">
        <w:rPr>
          <w:highlight w:val="green"/>
        </w:rPr>
        <w:t xml:space="preserve"> también validar mas el cuestionario hacer mas pruebas por ejemplo con ELA Andalucia</w:t>
      </w:r>
      <w:r w:rsidR="00B77280">
        <w:t xml:space="preserve"> </w:t>
      </w:r>
      <w:r w:rsidR="00B77280" w:rsidRPr="00B77280">
        <w:rPr>
          <w:highlight w:val="green"/>
        </w:rPr>
        <w:t>añadir también implementar saacs sin ayuda como la lengua de signos y un diccionario de esta</w:t>
      </w:r>
      <w:r w:rsidR="00090F76">
        <w:t xml:space="preserve"> </w:t>
      </w:r>
      <w:r w:rsidR="00090F76" w:rsidRPr="00090F76">
        <w:rPr>
          <w:highlight w:val="green"/>
        </w:rPr>
        <w:t>añadir enlaces ejemplos de uso</w:t>
      </w:r>
      <w:r w:rsidR="00246982">
        <w:t xml:space="preserve"> </w:t>
      </w:r>
      <w:r w:rsidR="00246982" w:rsidRPr="00246982">
        <w:rPr>
          <w:highlight w:val="green"/>
        </w:rPr>
        <w:t>y posibilidad de descargar informe</w:t>
      </w:r>
    </w:p>
    <w:p w14:paraId="38237D79" w14:textId="10B6183D" w:rsidR="00531117" w:rsidRDefault="00531117">
      <w:r w:rsidRPr="00796F80">
        <w:rPr>
          <w:highlight w:val="green"/>
        </w:rPr>
        <w:t>en referencias</w:t>
      </w:r>
      <w:r w:rsidR="00821F7C" w:rsidRPr="00796F80">
        <w:rPr>
          <w:highlight w:val="green"/>
        </w:rPr>
        <w:t xml:space="preserve"> </w:t>
      </w:r>
      <w:hyperlink r:id="rId4" w:history="1">
        <w:r w:rsidR="00821F7C" w:rsidRPr="00796F80">
          <w:rPr>
            <w:rStyle w:val="Hipervnculo"/>
            <w:highlight w:val="green"/>
          </w:rPr>
          <w:t>https://catalogoceapat.imserso.es/productos/categorias/variascategorias</w:t>
        </w:r>
      </w:hyperlink>
      <w:r w:rsidR="00821F7C">
        <w:t xml:space="preserve"> </w:t>
      </w:r>
    </w:p>
    <w:p w14:paraId="12559409" w14:textId="5E4F4FBB" w:rsidR="008E0A5D" w:rsidRDefault="000543D1">
      <w:r w:rsidRPr="000543D1">
        <w:rPr>
          <w:b/>
          <w:bCs/>
          <w:highlight w:val="green"/>
        </w:rPr>
        <w:t>En lugar de "mis criterios":</w:t>
      </w:r>
      <w:r w:rsidRPr="000543D1">
        <w:rPr>
          <w:highlight w:val="green"/>
        </w:rPr>
        <w:t xml:space="preserve"> Di que son </w:t>
      </w:r>
      <w:r w:rsidRPr="000543D1">
        <w:rPr>
          <w:i/>
          <w:iCs/>
          <w:highlight w:val="green"/>
        </w:rPr>
        <w:t>“Criterios basados en la arquitectura de requisitos funcionales de los dispositivos y las etapas de progresión de la enfermedad según la escala ALSFRS-R (escala funcional de la ELA)”</w:t>
      </w:r>
      <w:r w:rsidRPr="000543D1">
        <w:rPr>
          <w:highlight w:val="green"/>
        </w:rPr>
        <w:t>.</w:t>
      </w:r>
      <w:r w:rsidR="008E0A5D" w:rsidRPr="000543D1">
        <w:rPr>
          <w:highlight w:val="green"/>
        </w:rPr>
        <w:t>Ajustar estilos, no puede haber estilos en ninguna otra pestaña que no sea la de estilos</w:t>
      </w:r>
    </w:p>
    <w:p w14:paraId="1C874B65" w14:textId="522CFA95" w:rsidR="009E7FC3" w:rsidRDefault="009E7FC3">
      <w:r w:rsidRPr="009E7FC3">
        <w:rPr>
          <w:highlight w:val="green"/>
        </w:rPr>
        <w:t xml:space="preserve">Añadir a ia prompt generación del sistema de anonimizacion </w:t>
      </w:r>
      <w:r w:rsidR="00906245">
        <w:rPr>
          <w:highlight w:val="green"/>
        </w:rPr>
        <w:t>automático</w:t>
      </w:r>
      <w:r w:rsidR="00906245">
        <w:t xml:space="preserve"> </w:t>
      </w:r>
      <w:r w:rsidR="00906245" w:rsidRPr="00C00144">
        <w:rPr>
          <w:highlight w:val="green"/>
        </w:rPr>
        <w:t>y conexión vs con pg admin</w:t>
      </w:r>
    </w:p>
    <w:p w14:paraId="71AD8F60" w14:textId="77777777" w:rsidR="0043508B" w:rsidRDefault="0043508B"/>
    <w:p w14:paraId="17DB0278" w14:textId="56A92C5E" w:rsidR="0043508B" w:rsidRDefault="0043508B">
      <w:r>
        <w:t>Cambiar en anexo F los datos total recogidos</w:t>
      </w:r>
    </w:p>
    <w:p w14:paraId="3B824F84" w14:textId="62ECE081" w:rsidR="0043508B" w:rsidRPr="00906245" w:rsidRDefault="0043508B">
      <w:pPr>
        <w:rPr>
          <w:u w:val="single"/>
        </w:rPr>
      </w:pPr>
      <w:r>
        <w:t>Añadir en anexo A planificación temporal final</w:t>
      </w:r>
    </w:p>
    <w:p w14:paraId="771A89C2" w14:textId="75626284" w:rsidR="00542E17" w:rsidRPr="00AE1712" w:rsidRDefault="00542E17">
      <w:pPr>
        <w:rPr>
          <w:u w:val="single"/>
        </w:rPr>
      </w:pPr>
    </w:p>
    <w:sectPr w:rsidR="00542E17" w:rsidRPr="00AE1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E7"/>
    <w:rsid w:val="000543D1"/>
    <w:rsid w:val="000821CB"/>
    <w:rsid w:val="00085303"/>
    <w:rsid w:val="00090F76"/>
    <w:rsid w:val="000D4CF9"/>
    <w:rsid w:val="000E5AA9"/>
    <w:rsid w:val="0012197F"/>
    <w:rsid w:val="0013170C"/>
    <w:rsid w:val="001926FD"/>
    <w:rsid w:val="001B0B72"/>
    <w:rsid w:val="001B6266"/>
    <w:rsid w:val="001C439E"/>
    <w:rsid w:val="001E1CCD"/>
    <w:rsid w:val="001E3167"/>
    <w:rsid w:val="00220A9A"/>
    <w:rsid w:val="00240C98"/>
    <w:rsid w:val="00246982"/>
    <w:rsid w:val="00247853"/>
    <w:rsid w:val="002517BB"/>
    <w:rsid w:val="00263BBC"/>
    <w:rsid w:val="00277380"/>
    <w:rsid w:val="00281FCE"/>
    <w:rsid w:val="00287607"/>
    <w:rsid w:val="002C6795"/>
    <w:rsid w:val="002F3E6D"/>
    <w:rsid w:val="0031050C"/>
    <w:rsid w:val="0032392C"/>
    <w:rsid w:val="00352BB0"/>
    <w:rsid w:val="003633ED"/>
    <w:rsid w:val="0037491E"/>
    <w:rsid w:val="0039518A"/>
    <w:rsid w:val="003A112E"/>
    <w:rsid w:val="003A48B9"/>
    <w:rsid w:val="003B03C1"/>
    <w:rsid w:val="003B182C"/>
    <w:rsid w:val="003B49B6"/>
    <w:rsid w:val="003C4BFB"/>
    <w:rsid w:val="003F60F6"/>
    <w:rsid w:val="003F68D5"/>
    <w:rsid w:val="0041290A"/>
    <w:rsid w:val="004161D1"/>
    <w:rsid w:val="004200CB"/>
    <w:rsid w:val="00420A94"/>
    <w:rsid w:val="0043508B"/>
    <w:rsid w:val="00441AE4"/>
    <w:rsid w:val="004574FB"/>
    <w:rsid w:val="004938DB"/>
    <w:rsid w:val="004973F7"/>
    <w:rsid w:val="004A1384"/>
    <w:rsid w:val="004D09F6"/>
    <w:rsid w:val="00511F83"/>
    <w:rsid w:val="005271E9"/>
    <w:rsid w:val="00531117"/>
    <w:rsid w:val="0054057F"/>
    <w:rsid w:val="00542E17"/>
    <w:rsid w:val="005474E3"/>
    <w:rsid w:val="005723CA"/>
    <w:rsid w:val="00580D0D"/>
    <w:rsid w:val="005C5D79"/>
    <w:rsid w:val="00606FC3"/>
    <w:rsid w:val="00613903"/>
    <w:rsid w:val="00622C82"/>
    <w:rsid w:val="00624EE7"/>
    <w:rsid w:val="00627CDF"/>
    <w:rsid w:val="00636203"/>
    <w:rsid w:val="00642EA4"/>
    <w:rsid w:val="00672245"/>
    <w:rsid w:val="00672569"/>
    <w:rsid w:val="00690DFD"/>
    <w:rsid w:val="006E7FE6"/>
    <w:rsid w:val="006F3815"/>
    <w:rsid w:val="00776B64"/>
    <w:rsid w:val="007819B1"/>
    <w:rsid w:val="00794BE8"/>
    <w:rsid w:val="00796F80"/>
    <w:rsid w:val="007C608F"/>
    <w:rsid w:val="007F5319"/>
    <w:rsid w:val="008029A4"/>
    <w:rsid w:val="00803E2F"/>
    <w:rsid w:val="00805B70"/>
    <w:rsid w:val="00815F6A"/>
    <w:rsid w:val="00820545"/>
    <w:rsid w:val="00821F7C"/>
    <w:rsid w:val="008257BA"/>
    <w:rsid w:val="00832EDB"/>
    <w:rsid w:val="0087191F"/>
    <w:rsid w:val="00882480"/>
    <w:rsid w:val="008C57B3"/>
    <w:rsid w:val="008C6266"/>
    <w:rsid w:val="008D10C6"/>
    <w:rsid w:val="008E0A5D"/>
    <w:rsid w:val="008F6558"/>
    <w:rsid w:val="00906245"/>
    <w:rsid w:val="00916B25"/>
    <w:rsid w:val="0094444F"/>
    <w:rsid w:val="00966B8C"/>
    <w:rsid w:val="0098729B"/>
    <w:rsid w:val="009C5B1E"/>
    <w:rsid w:val="009D305D"/>
    <w:rsid w:val="009D762E"/>
    <w:rsid w:val="009E3B65"/>
    <w:rsid w:val="009E7FC3"/>
    <w:rsid w:val="00A1448C"/>
    <w:rsid w:val="00A335F0"/>
    <w:rsid w:val="00A36D23"/>
    <w:rsid w:val="00A415F8"/>
    <w:rsid w:val="00A7082A"/>
    <w:rsid w:val="00A77C1A"/>
    <w:rsid w:val="00AB0054"/>
    <w:rsid w:val="00AE0187"/>
    <w:rsid w:val="00AE1712"/>
    <w:rsid w:val="00B158D3"/>
    <w:rsid w:val="00B358C6"/>
    <w:rsid w:val="00B77280"/>
    <w:rsid w:val="00BA6ADD"/>
    <w:rsid w:val="00BB3C42"/>
    <w:rsid w:val="00BC348F"/>
    <w:rsid w:val="00BD7973"/>
    <w:rsid w:val="00BE5CB0"/>
    <w:rsid w:val="00BF2504"/>
    <w:rsid w:val="00BF3BEF"/>
    <w:rsid w:val="00C00144"/>
    <w:rsid w:val="00C029CB"/>
    <w:rsid w:val="00C04FAC"/>
    <w:rsid w:val="00C37A7F"/>
    <w:rsid w:val="00C5015A"/>
    <w:rsid w:val="00C560D9"/>
    <w:rsid w:val="00C62724"/>
    <w:rsid w:val="00C9378A"/>
    <w:rsid w:val="00CA2EBF"/>
    <w:rsid w:val="00CA6485"/>
    <w:rsid w:val="00D11369"/>
    <w:rsid w:val="00D61616"/>
    <w:rsid w:val="00D82D3F"/>
    <w:rsid w:val="00DB3F53"/>
    <w:rsid w:val="00DD313C"/>
    <w:rsid w:val="00DE3335"/>
    <w:rsid w:val="00E0112A"/>
    <w:rsid w:val="00E12E73"/>
    <w:rsid w:val="00E222C3"/>
    <w:rsid w:val="00E2274D"/>
    <w:rsid w:val="00E2529A"/>
    <w:rsid w:val="00E40346"/>
    <w:rsid w:val="00E44C8F"/>
    <w:rsid w:val="00E7025A"/>
    <w:rsid w:val="00E758CB"/>
    <w:rsid w:val="00EA24C0"/>
    <w:rsid w:val="00EC2120"/>
    <w:rsid w:val="00EC46E7"/>
    <w:rsid w:val="00EF3B7E"/>
    <w:rsid w:val="00F01031"/>
    <w:rsid w:val="00F11B64"/>
    <w:rsid w:val="00F379D5"/>
    <w:rsid w:val="00F66A6B"/>
    <w:rsid w:val="00F817CF"/>
    <w:rsid w:val="00F9236D"/>
    <w:rsid w:val="00F92E4C"/>
    <w:rsid w:val="00FB4478"/>
    <w:rsid w:val="00FC7424"/>
    <w:rsid w:val="00FD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F78E"/>
  <w15:chartTrackingRefBased/>
  <w15:docId w15:val="{660896C8-CEAF-414B-BF95-E7B14548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E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1F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1F7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973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talogoceapat.imserso.es/productos/categorias/variascategori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3226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gil</dc:creator>
  <cp:keywords/>
  <dc:description/>
  <cp:lastModifiedBy>lucia gil</cp:lastModifiedBy>
  <cp:revision>55</cp:revision>
  <dcterms:created xsi:type="dcterms:W3CDTF">2026-04-11T17:16:00Z</dcterms:created>
  <dcterms:modified xsi:type="dcterms:W3CDTF">2026-05-17T18:05:00Z</dcterms:modified>
</cp:coreProperties>
</file>