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F09F" w14:textId="77777777" w:rsidR="007606F0" w:rsidRDefault="007606F0" w:rsidP="007606F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FCD21" wp14:editId="23ED46B4">
                <wp:simplePos x="0" y="0"/>
                <wp:positionH relativeFrom="column">
                  <wp:posOffset>4853305</wp:posOffset>
                </wp:positionH>
                <wp:positionV relativeFrom="paragraph">
                  <wp:posOffset>-461645</wp:posOffset>
                </wp:positionV>
                <wp:extent cx="147637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B121F3" w14:textId="5E6A364C" w:rsidR="007606F0" w:rsidRPr="002F1AFB" w:rsidRDefault="002F1AFB" w:rsidP="007606F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2F1AF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23</w:t>
                            </w:r>
                            <w:r w:rsidR="007606F0" w:rsidRPr="002F1AF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.01.2019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FCD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2.15pt;margin-top:-36.35pt;width:11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" fillcolor="white [3201]" strokecolor="white [3212]" strokeweight=".5pt">
                <v:textbox>
                  <w:txbxContent>
                    <w:p w14:paraId="3DB121F3" w14:textId="5E6A364C" w:rsidR="007606F0" w:rsidRPr="002F1AFB" w:rsidRDefault="002F1AFB" w:rsidP="007606F0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2F1AF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23</w:t>
                      </w:r>
                      <w:r w:rsidR="007606F0" w:rsidRPr="002F1AF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.01.2019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3E2BB10" w14:textId="77777777" w:rsidR="007606F0" w:rsidRDefault="007606F0" w:rsidP="007606F0">
      <w:pPr>
        <w:jc w:val="center"/>
      </w:pPr>
      <w:r>
        <w:rPr>
          <w:noProof/>
        </w:rPr>
        <w:drawing>
          <wp:inline distT="0" distB="0" distL="0" distR="0" wp14:anchorId="60BE2774" wp14:editId="79FC7297">
            <wp:extent cx="3057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A3D" w14:textId="77777777" w:rsidR="007606F0" w:rsidRPr="00940DE8" w:rsidRDefault="007606F0" w:rsidP="007606F0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940DE8">
        <w:rPr>
          <w:rFonts w:asciiTheme="majorHAnsi" w:hAnsiTheme="majorHAnsi" w:cstheme="majorHAnsi"/>
          <w:b/>
          <w:sz w:val="44"/>
          <w:szCs w:val="44"/>
        </w:rPr>
        <w:t>MIDDLE EAST TECHNICAL UNIVERSITY ELECTRICAL-ELECTRONICS ENGINEERING DEPARTMENT</w:t>
      </w:r>
    </w:p>
    <w:p w14:paraId="23A88D32" w14:textId="77777777" w:rsidR="007606F0" w:rsidRPr="00940DE8" w:rsidRDefault="007606F0" w:rsidP="007606F0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143D7223" w14:textId="77777777" w:rsidR="007606F0" w:rsidRDefault="007606F0" w:rsidP="007606F0">
      <w:pPr>
        <w:jc w:val="center"/>
      </w:pPr>
    </w:p>
    <w:p w14:paraId="14505A52" w14:textId="55675573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0DE8">
        <w:rPr>
          <w:rFonts w:asciiTheme="majorHAnsi" w:hAnsiTheme="majorHAnsi" w:cstheme="majorHAnsi"/>
          <w:b/>
          <w:sz w:val="40"/>
          <w:szCs w:val="40"/>
        </w:rPr>
        <w:t>EE4</w:t>
      </w:r>
      <w:r>
        <w:rPr>
          <w:rFonts w:asciiTheme="majorHAnsi" w:hAnsiTheme="majorHAnsi" w:cstheme="majorHAnsi"/>
          <w:b/>
          <w:sz w:val="40"/>
          <w:szCs w:val="40"/>
        </w:rPr>
        <w:t>63</w:t>
      </w:r>
      <w:r w:rsidRPr="00940DE8">
        <w:rPr>
          <w:rFonts w:asciiTheme="majorHAnsi" w:hAnsiTheme="majorHAnsi" w:cstheme="majorHAnsi"/>
          <w:b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sz w:val="40"/>
          <w:szCs w:val="40"/>
        </w:rPr>
        <w:t>POWER ELECTRONICS I</w:t>
      </w:r>
    </w:p>
    <w:p w14:paraId="69A5B8B4" w14:textId="77777777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Fall 2018</w:t>
      </w:r>
    </w:p>
    <w:p w14:paraId="15ABC515" w14:textId="52CC047D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HARDWARE PROJECT REPORT</w:t>
      </w:r>
    </w:p>
    <w:p w14:paraId="5F07D4E9" w14:textId="77777777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733474F5" w14:textId="3EF977CF" w:rsidR="009809E9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Team Name: Smart Grid</w:t>
      </w:r>
    </w:p>
    <w:p w14:paraId="4C30F2A6" w14:textId="037605E3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Team Members: </w:t>
      </w:r>
      <w:r>
        <w:rPr>
          <w:rFonts w:asciiTheme="majorHAnsi" w:hAnsiTheme="majorHAnsi" w:cstheme="majorHAnsi"/>
          <w:b/>
          <w:sz w:val="32"/>
          <w:szCs w:val="32"/>
        </w:rPr>
        <w:tab/>
        <w:t>İven GÜZEL 2030831</w:t>
      </w:r>
    </w:p>
    <w:p w14:paraId="61CC8617" w14:textId="596E8A67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Onur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KÜLAHLIOĞLU</w:t>
      </w:r>
    </w:p>
    <w:p w14:paraId="00C0802B" w14:textId="29C9BB28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Ekin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SAÇIN</w:t>
      </w:r>
    </w:p>
    <w:p w14:paraId="3B1DBF47" w14:textId="05A8431D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To be submitted to:    Ozan KEYSAN</w:t>
      </w:r>
    </w:p>
    <w:p w14:paraId="232359B9" w14:textId="1E35CBCD" w:rsidR="003505CC" w:rsidRDefault="003505CC">
      <w:pPr>
        <w:rPr>
          <w:rFonts w:asciiTheme="majorHAnsi" w:hAnsiTheme="majorHAnsi" w:cstheme="majorHAnsi"/>
          <w:b/>
          <w:sz w:val="32"/>
          <w:szCs w:val="32"/>
        </w:rPr>
      </w:pPr>
    </w:p>
    <w:p w14:paraId="10D836CA" w14:textId="51BAA984" w:rsidR="003505CC" w:rsidRDefault="003505CC">
      <w:pPr>
        <w:rPr>
          <w:rFonts w:asciiTheme="majorHAnsi" w:hAnsiTheme="majorHAnsi" w:cstheme="majorHAnsi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5210912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2A95F0" w14:textId="6F74F89A" w:rsidR="003505CC" w:rsidRPr="003505CC" w:rsidRDefault="003505CC">
          <w:pPr>
            <w:pStyle w:val="TBal"/>
            <w:rPr>
              <w:b w:val="0"/>
            </w:rPr>
          </w:pPr>
          <w:r w:rsidRPr="003505CC">
            <w:rPr>
              <w:b w:val="0"/>
            </w:rPr>
            <w:t>Table of Contents</w:t>
          </w:r>
        </w:p>
        <w:p w14:paraId="5BFA9885" w14:textId="2E63DB1B" w:rsidR="002F1AFB" w:rsidRDefault="003505CC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62326" w:history="1">
            <w:r w:rsidR="002F1AFB" w:rsidRPr="00730DA7">
              <w:rPr>
                <w:rStyle w:val="Kpr"/>
                <w:noProof/>
              </w:rPr>
              <w:t>1.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INTRODUCTION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_Toc535662326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37B9FC2F" w14:textId="1A07990E" w:rsidR="002F1AFB" w:rsidRDefault="007A0123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27" w:history="1">
            <w:r w:rsidR="002F1AFB" w:rsidRPr="00730DA7">
              <w:rPr>
                <w:rStyle w:val="Kpr"/>
                <w:noProof/>
              </w:rPr>
              <w:t>2.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DESIGN DECISIONS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_Toc535662327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750C770E" w14:textId="67E5CDD1" w:rsidR="002F1AFB" w:rsidRDefault="007A0123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5662328" w:history="1">
            <w:r w:rsidR="002F1AFB" w:rsidRPr="00730DA7">
              <w:rPr>
                <w:rStyle w:val="Kpr"/>
                <w:noProof/>
              </w:rPr>
              <w:t>2.1.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Topology Selection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_Toc535662328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7A404812" w14:textId="3BAC93FA" w:rsidR="002F1AFB" w:rsidRDefault="007A0123">
          <w:pPr>
            <w:pStyle w:val="T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5662329" w:history="1">
            <w:r w:rsidR="002F1AFB" w:rsidRPr="00730DA7">
              <w:rPr>
                <w:rStyle w:val="Kpr"/>
                <w:noProof/>
              </w:rPr>
              <w:t>2.2.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Gate Driver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_Toc535662329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0F19E1A3" w14:textId="4DF85B95" w:rsidR="002F1AFB" w:rsidRDefault="007A0123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0" w:history="1">
            <w:r w:rsidR="002F1AFB" w:rsidRPr="00730DA7">
              <w:rPr>
                <w:rStyle w:val="Kpr"/>
                <w:noProof/>
              </w:rPr>
              <w:t>3.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COMPUTER SIMULATIONS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_Toc535662330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6EF1F0DF" w14:textId="291466C5" w:rsidR="002F1AFB" w:rsidRDefault="007A0123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1" w:history="1">
            <w:r w:rsidR="002F1AFB" w:rsidRPr="00730DA7">
              <w:rPr>
                <w:rStyle w:val="Kpr"/>
                <w:noProof/>
              </w:rPr>
              <w:t>4.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COMPONENT SELECTION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_Toc535662331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52B27FDD" w14:textId="6132C5A1" w:rsidR="002F1AFB" w:rsidRDefault="007A0123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2" w:history="1">
            <w:r w:rsidR="002F1AFB" w:rsidRPr="00730DA7">
              <w:rPr>
                <w:rStyle w:val="Kpr"/>
                <w:noProof/>
              </w:rPr>
              <w:t>5.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IMPLEMENTATION STEPS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_Toc535662332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24E02E02" w14:textId="2CE42C7B" w:rsidR="002F1AFB" w:rsidRDefault="007A0123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3" w:history="1">
            <w:r w:rsidR="002F1AFB" w:rsidRPr="00730DA7">
              <w:rPr>
                <w:rStyle w:val="Kpr"/>
                <w:noProof/>
              </w:rPr>
              <w:t>6.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TEST RESULTS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_Toc535662333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4751CBB5" w14:textId="354449C3" w:rsidR="002F1AFB" w:rsidRDefault="007A0123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4" w:history="1">
            <w:r w:rsidR="002F1AFB" w:rsidRPr="00730DA7">
              <w:rPr>
                <w:rStyle w:val="Kpr"/>
                <w:noProof/>
              </w:rPr>
              <w:t>7.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Kpr"/>
                <w:noProof/>
              </w:rPr>
              <w:t>CONCLUSION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_Toc535662334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2800B573" w14:textId="597A7FD6" w:rsidR="002F1AFB" w:rsidRDefault="007A012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535662335" w:history="1">
            <w:r w:rsidR="002F1AFB" w:rsidRPr="00730DA7">
              <w:rPr>
                <w:rStyle w:val="Kpr"/>
                <w:noProof/>
              </w:rPr>
              <w:t>APPENDIX A: Source Code of Arduino Gate Driver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_Toc535662335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3E3DB653" w14:textId="2806A439" w:rsidR="002F1AFB" w:rsidRDefault="007A012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535662336" w:history="1">
            <w:r w:rsidR="002F1AFB" w:rsidRPr="00730DA7">
              <w:rPr>
                <w:rStyle w:val="Kpr"/>
                <w:noProof/>
              </w:rPr>
              <w:t>APPENDIX B: TIPS for Next Year’s Students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_Toc535662336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608854CF" w14:textId="5DA9CDCE" w:rsidR="002F1AFB" w:rsidRDefault="007A012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535662337" w:history="1">
            <w:r w:rsidR="002F1AFB" w:rsidRPr="00730DA7">
              <w:rPr>
                <w:rStyle w:val="Kpr"/>
                <w:noProof/>
              </w:rPr>
              <w:t>REFERENCES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_Toc535662337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23C6F2ED" w14:textId="133E66CE" w:rsidR="003505CC" w:rsidRDefault="003505CC">
          <w:r>
            <w:rPr>
              <w:b/>
              <w:bCs/>
              <w:noProof/>
            </w:rPr>
            <w:fldChar w:fldCharType="end"/>
          </w:r>
        </w:p>
      </w:sdtContent>
    </w:sdt>
    <w:p w14:paraId="01060765" w14:textId="79D941C9" w:rsidR="003505CC" w:rsidRDefault="003505CC">
      <w:pPr>
        <w:rPr>
          <w:rFonts w:asciiTheme="majorHAnsi" w:hAnsiTheme="majorHAnsi" w:cstheme="majorHAnsi"/>
          <w:b/>
          <w:sz w:val="32"/>
          <w:szCs w:val="32"/>
        </w:rPr>
      </w:pPr>
    </w:p>
    <w:p w14:paraId="1EBDA419" w14:textId="77777777" w:rsidR="003505CC" w:rsidRDefault="003505CC">
      <w:pPr>
        <w:jc w:val="lef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6FDFDAC9" w14:textId="5AD81BA5" w:rsidR="003505CC" w:rsidRDefault="003505CC" w:rsidP="003505CC">
      <w:pPr>
        <w:pStyle w:val="Balk1"/>
        <w:numPr>
          <w:ilvl w:val="0"/>
          <w:numId w:val="2"/>
        </w:numPr>
      </w:pPr>
      <w:bookmarkStart w:id="0" w:name="_Toc535662326"/>
      <w:r>
        <w:lastRenderedPageBreak/>
        <w:t>INTRODUCTION</w:t>
      </w:r>
      <w:bookmarkEnd w:id="0"/>
    </w:p>
    <w:p w14:paraId="3CEB29FB" w14:textId="77777777" w:rsidR="00963215" w:rsidRDefault="00963215" w:rsidP="00963215">
      <w:pPr>
        <w:ind w:left="360" w:firstLine="348"/>
      </w:pPr>
    </w:p>
    <w:p w14:paraId="2FA95CCA" w14:textId="25D3798F" w:rsidR="00E61E0F" w:rsidRDefault="00E61E0F" w:rsidP="00963215">
      <w:pPr>
        <w:ind w:left="360" w:firstLine="348"/>
      </w:pPr>
      <w:r>
        <w:t xml:space="preserve">This report presents the details of EE463 Hardware Project. The aim of this project is to design and complete the setup of a controlled AC to DC motor drive. The teams must define a topology </w:t>
      </w:r>
      <w:proofErr w:type="gramStart"/>
      <w:r w:rsidR="00963215">
        <w:t>in order to</w:t>
      </w:r>
      <w:proofErr w:type="gramEnd"/>
      <w:r w:rsidR="00963215">
        <w:t xml:space="preserve"> make a proper design for feeding motor from three phase AC supply. </w:t>
      </w:r>
    </w:p>
    <w:p w14:paraId="4F6D0E89" w14:textId="28B8F372" w:rsidR="00963215" w:rsidRPr="00E61E0F" w:rsidRDefault="00963215" w:rsidP="00E61E0F">
      <w:pPr>
        <w:ind w:left="360"/>
      </w:pPr>
      <w:r>
        <w:tab/>
        <w:t>All requirements and results for selected topology is presented in this report. Selected components</w:t>
      </w:r>
      <w:r w:rsidR="00AB3B27">
        <w:t xml:space="preserve"> </w:t>
      </w:r>
      <w:r>
        <w:t xml:space="preserve">for </w:t>
      </w:r>
      <w:r w:rsidR="00AB3B27">
        <w:t>chosen</w:t>
      </w:r>
      <w:r>
        <w:t xml:space="preserve"> topology</w:t>
      </w:r>
      <w:r w:rsidR="00AB3B27">
        <w:t xml:space="preserve"> are listed. The simulation results and design schematic are provided Simulink, MATLAB. Finally, the test results of the demonstration </w:t>
      </w:r>
      <w:proofErr w:type="gramStart"/>
      <w:r w:rsidR="00AB3B27">
        <w:t>is</w:t>
      </w:r>
      <w:proofErr w:type="gramEnd"/>
      <w:r w:rsidR="00AB3B27">
        <w:t xml:space="preserve"> presented due to using equipment in laboratory.</w:t>
      </w:r>
    </w:p>
    <w:p w14:paraId="6D7C3184" w14:textId="50848FE9" w:rsidR="003505CC" w:rsidRDefault="003505CC" w:rsidP="003505CC"/>
    <w:p w14:paraId="00470F2B" w14:textId="5A6FCE81" w:rsidR="003505CC" w:rsidRDefault="003505CC" w:rsidP="003505CC">
      <w:pPr>
        <w:pStyle w:val="Balk1"/>
        <w:numPr>
          <w:ilvl w:val="0"/>
          <w:numId w:val="2"/>
        </w:numPr>
      </w:pPr>
      <w:bookmarkStart w:id="1" w:name="_Toc535662327"/>
      <w:r>
        <w:t>DESIGN DECISIONS</w:t>
      </w:r>
      <w:bookmarkEnd w:id="1"/>
    </w:p>
    <w:p w14:paraId="0E520A1A" w14:textId="07CF3816" w:rsidR="003505CC" w:rsidRDefault="003505CC" w:rsidP="003505CC">
      <w:pPr>
        <w:pStyle w:val="Balk2"/>
        <w:numPr>
          <w:ilvl w:val="1"/>
          <w:numId w:val="2"/>
        </w:numPr>
      </w:pPr>
      <w:bookmarkStart w:id="2" w:name="_Toc535662328"/>
      <w:r>
        <w:t>Topology Selection</w:t>
      </w:r>
      <w:bookmarkEnd w:id="2"/>
    </w:p>
    <w:p w14:paraId="33A748F8" w14:textId="46DB9E37" w:rsidR="003505CC" w:rsidRDefault="003505CC" w:rsidP="003505CC">
      <w:pPr>
        <w:pStyle w:val="Balk2"/>
        <w:numPr>
          <w:ilvl w:val="1"/>
          <w:numId w:val="2"/>
        </w:numPr>
      </w:pPr>
      <w:bookmarkStart w:id="3" w:name="_Toc535662329"/>
      <w:r>
        <w:t>Gate Driver</w:t>
      </w:r>
      <w:bookmarkEnd w:id="3"/>
    </w:p>
    <w:p w14:paraId="2AE0BC99" w14:textId="0AAFF9E0" w:rsidR="003505CC" w:rsidRDefault="003505CC" w:rsidP="003505CC"/>
    <w:p w14:paraId="15F2D1C2" w14:textId="0964EA2C" w:rsidR="00AB3B27" w:rsidRPr="00AB3B27" w:rsidRDefault="003505CC" w:rsidP="00AB3B27">
      <w:pPr>
        <w:pStyle w:val="Balk1"/>
        <w:numPr>
          <w:ilvl w:val="0"/>
          <w:numId w:val="2"/>
        </w:numPr>
      </w:pPr>
      <w:bookmarkStart w:id="4" w:name="_Toc535662330"/>
      <w:r>
        <w:t>COMPUTER SIMULATIONS</w:t>
      </w:r>
      <w:bookmarkEnd w:id="4"/>
    </w:p>
    <w:p w14:paraId="1F65CDA1" w14:textId="77777777" w:rsidR="00AB3B27" w:rsidRDefault="00AB3B27" w:rsidP="00AB3B27">
      <w:pPr>
        <w:ind w:firstLine="360"/>
        <w:rPr>
          <w:szCs w:val="24"/>
          <w:lang w:val="tr-TR"/>
        </w:rPr>
      </w:pPr>
      <w:proofErr w:type="spellStart"/>
      <w:r w:rsidRPr="00D90A84">
        <w:rPr>
          <w:szCs w:val="24"/>
          <w:lang w:val="tr-TR"/>
        </w:rPr>
        <w:t>In</w:t>
      </w:r>
      <w:proofErr w:type="spellEnd"/>
      <w:r w:rsidRPr="00D90A84">
        <w:rPr>
          <w:szCs w:val="24"/>
          <w:lang w:val="tr-TR"/>
        </w:rPr>
        <w:t xml:space="preserve"> </w:t>
      </w:r>
      <w:proofErr w:type="spellStart"/>
      <w:r w:rsidRPr="00D90A84">
        <w:rPr>
          <w:szCs w:val="24"/>
          <w:lang w:val="tr-TR"/>
        </w:rPr>
        <w:t>this</w:t>
      </w:r>
      <w:proofErr w:type="spellEnd"/>
      <w:r w:rsidRPr="00D90A84">
        <w:rPr>
          <w:szCs w:val="24"/>
          <w:lang w:val="tr-TR"/>
        </w:rPr>
        <w:t xml:space="preserve"> </w:t>
      </w:r>
      <w:proofErr w:type="spellStart"/>
      <w:r w:rsidRPr="00D90A84">
        <w:rPr>
          <w:szCs w:val="24"/>
          <w:lang w:val="tr-TR"/>
        </w:rPr>
        <w:t>part</w:t>
      </w:r>
      <w:proofErr w:type="spellEnd"/>
      <w:r w:rsidRPr="00D90A84">
        <w:rPr>
          <w:szCs w:val="24"/>
          <w:lang w:val="tr-TR"/>
        </w:rPr>
        <w:t xml:space="preserve">, </w:t>
      </w:r>
      <w:proofErr w:type="spellStart"/>
      <w:r>
        <w:rPr>
          <w:szCs w:val="24"/>
          <w:lang w:val="tr-TR"/>
        </w:rPr>
        <w:t>some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simulations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were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made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by</w:t>
      </w:r>
      <w:proofErr w:type="spellEnd"/>
      <w:r>
        <w:rPr>
          <w:szCs w:val="24"/>
          <w:lang w:val="tr-TR"/>
        </w:rPr>
        <w:t xml:space="preserve"> MATLAB </w:t>
      </w:r>
      <w:proofErr w:type="spellStart"/>
      <w:r>
        <w:rPr>
          <w:szCs w:val="24"/>
          <w:lang w:val="tr-TR"/>
        </w:rPr>
        <w:t>Simulink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for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three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different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cases</w:t>
      </w:r>
      <w:proofErr w:type="spellEnd"/>
      <w:r>
        <w:rPr>
          <w:szCs w:val="24"/>
          <w:lang w:val="tr-TR"/>
        </w:rPr>
        <w:t xml:space="preserve">. </w:t>
      </w:r>
      <w:proofErr w:type="spellStart"/>
      <w:r>
        <w:rPr>
          <w:szCs w:val="24"/>
          <w:lang w:val="tr-TR"/>
        </w:rPr>
        <w:t>In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these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cases</w:t>
      </w:r>
      <w:proofErr w:type="spellEnd"/>
      <w:r>
        <w:rPr>
          <w:szCs w:val="24"/>
          <w:lang w:val="tr-TR"/>
        </w:rPr>
        <w:t xml:space="preserve">, </w:t>
      </w:r>
      <w:proofErr w:type="spellStart"/>
      <w:r>
        <w:rPr>
          <w:szCs w:val="24"/>
          <w:lang w:val="tr-TR"/>
        </w:rPr>
        <w:t>duty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cycle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was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changed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and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some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important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parameters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were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observed</w:t>
      </w:r>
      <w:proofErr w:type="spellEnd"/>
      <w:r>
        <w:rPr>
          <w:szCs w:val="24"/>
          <w:lang w:val="tr-TR"/>
        </w:rPr>
        <w:t xml:space="preserve">. </w:t>
      </w:r>
      <w:proofErr w:type="spellStart"/>
      <w:r>
        <w:rPr>
          <w:szCs w:val="24"/>
          <w:lang w:val="tr-TR"/>
        </w:rPr>
        <w:t>The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value</w:t>
      </w:r>
      <w:proofErr w:type="spellEnd"/>
      <w:r>
        <w:rPr>
          <w:szCs w:val="24"/>
          <w:lang w:val="tr-TR"/>
        </w:rPr>
        <w:t xml:space="preserve"> of </w:t>
      </w:r>
      <w:proofErr w:type="spellStart"/>
      <w:r>
        <w:rPr>
          <w:szCs w:val="24"/>
          <w:lang w:val="tr-TR"/>
        </w:rPr>
        <w:t>duty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cycle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was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adjusted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with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pulse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generator</w:t>
      </w:r>
      <w:proofErr w:type="spellEnd"/>
      <w:r>
        <w:rPr>
          <w:szCs w:val="24"/>
          <w:lang w:val="tr-TR"/>
        </w:rPr>
        <w:t xml:space="preserve">. </w:t>
      </w:r>
      <w:proofErr w:type="spellStart"/>
      <w:r>
        <w:rPr>
          <w:szCs w:val="24"/>
          <w:lang w:val="tr-TR"/>
        </w:rPr>
        <w:t>Due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to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the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results</w:t>
      </w:r>
      <w:proofErr w:type="spellEnd"/>
      <w:r>
        <w:rPr>
          <w:szCs w:val="24"/>
          <w:lang w:val="tr-TR"/>
        </w:rPr>
        <w:t xml:space="preserve"> of </w:t>
      </w:r>
      <w:proofErr w:type="spellStart"/>
      <w:r>
        <w:rPr>
          <w:szCs w:val="24"/>
          <w:lang w:val="tr-TR"/>
        </w:rPr>
        <w:t>simulations</w:t>
      </w:r>
      <w:proofErr w:type="spellEnd"/>
      <w:r>
        <w:rPr>
          <w:szCs w:val="24"/>
          <w:lang w:val="tr-TR"/>
        </w:rPr>
        <w:t xml:space="preserve">, </w:t>
      </w:r>
      <w:proofErr w:type="spellStart"/>
      <w:r>
        <w:rPr>
          <w:szCs w:val="24"/>
          <w:lang w:val="tr-TR"/>
        </w:rPr>
        <w:t>we</w:t>
      </w:r>
      <w:proofErr w:type="spellEnd"/>
      <w:r>
        <w:rPr>
          <w:szCs w:val="24"/>
          <w:lang w:val="tr-TR"/>
        </w:rPr>
        <w:t xml:space="preserve"> can </w:t>
      </w:r>
      <w:proofErr w:type="spellStart"/>
      <w:r>
        <w:rPr>
          <w:szCs w:val="24"/>
          <w:lang w:val="tr-TR"/>
        </w:rPr>
        <w:t>determine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the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proper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euipment</w:t>
      </w:r>
      <w:proofErr w:type="spellEnd"/>
      <w:r>
        <w:rPr>
          <w:szCs w:val="24"/>
          <w:lang w:val="tr-TR"/>
        </w:rPr>
        <w:t xml:space="preserve">. </w:t>
      </w:r>
      <w:proofErr w:type="spellStart"/>
      <w:r>
        <w:rPr>
          <w:szCs w:val="24"/>
          <w:lang w:val="tr-TR"/>
        </w:rPr>
        <w:t>The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circuit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schematic</w:t>
      </w:r>
      <w:proofErr w:type="spellEnd"/>
      <w:r>
        <w:rPr>
          <w:szCs w:val="24"/>
          <w:lang w:val="tr-TR"/>
        </w:rPr>
        <w:t xml:space="preserve"> of </w:t>
      </w:r>
      <w:proofErr w:type="spellStart"/>
      <w:r>
        <w:rPr>
          <w:szCs w:val="24"/>
          <w:lang w:val="tr-TR"/>
        </w:rPr>
        <w:t>simulations</w:t>
      </w:r>
      <w:proofErr w:type="spellEnd"/>
      <w:r>
        <w:rPr>
          <w:szCs w:val="24"/>
          <w:lang w:val="tr-TR"/>
        </w:rPr>
        <w:t xml:space="preserve"> is in </w:t>
      </w:r>
      <w:proofErr w:type="spellStart"/>
      <w:r>
        <w:rPr>
          <w:szCs w:val="24"/>
          <w:lang w:val="tr-TR"/>
        </w:rPr>
        <w:t>Figure</w:t>
      </w:r>
      <w:proofErr w:type="spellEnd"/>
      <w:r>
        <w:rPr>
          <w:szCs w:val="24"/>
          <w:lang w:val="tr-TR"/>
        </w:rPr>
        <w:t>.</w:t>
      </w:r>
    </w:p>
    <w:p w14:paraId="1F8E5E46" w14:textId="77777777" w:rsidR="00AB3B27" w:rsidRDefault="00AB3B27" w:rsidP="00AB3B27">
      <w:pPr>
        <w:ind w:firstLine="360"/>
        <w:rPr>
          <w:szCs w:val="24"/>
          <w:lang w:val="tr-TR"/>
        </w:rPr>
      </w:pPr>
    </w:p>
    <w:p w14:paraId="33C37387" w14:textId="77777777" w:rsidR="00AB3B27" w:rsidRDefault="00AB3B27" w:rsidP="00AB3B27">
      <w:pPr>
        <w:ind w:firstLine="36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5DBA81B4" wp14:editId="570EC62F">
            <wp:extent cx="5760720" cy="2260600"/>
            <wp:effectExtent l="0" t="0" r="0" b="635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E28C" w14:textId="30782792" w:rsidR="00AB3B27" w:rsidRPr="00D90A84" w:rsidRDefault="00AB3B27" w:rsidP="00AB3B27">
      <w:pPr>
        <w:ind w:firstLine="360"/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3.1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The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circuit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schematic</w:t>
      </w:r>
      <w:proofErr w:type="spellEnd"/>
      <w:r>
        <w:rPr>
          <w:sz w:val="18"/>
          <w:szCs w:val="18"/>
          <w:lang w:val="tr-TR"/>
        </w:rPr>
        <w:t xml:space="preserve"> of </w:t>
      </w:r>
      <w:proofErr w:type="spellStart"/>
      <w:r>
        <w:rPr>
          <w:sz w:val="18"/>
          <w:szCs w:val="18"/>
          <w:lang w:val="tr-TR"/>
        </w:rPr>
        <w:t>converter</w:t>
      </w:r>
      <w:proofErr w:type="spellEnd"/>
      <w:r>
        <w:rPr>
          <w:sz w:val="18"/>
          <w:szCs w:val="18"/>
          <w:lang w:val="tr-TR"/>
        </w:rPr>
        <w:t xml:space="preserve"> in </w:t>
      </w:r>
      <w:proofErr w:type="spellStart"/>
      <w:r>
        <w:rPr>
          <w:sz w:val="18"/>
          <w:szCs w:val="18"/>
          <w:lang w:val="tr-TR"/>
        </w:rPr>
        <w:t>Simulink</w:t>
      </w:r>
      <w:proofErr w:type="spellEnd"/>
    </w:p>
    <w:p w14:paraId="1D871344" w14:textId="568127A5" w:rsidR="00AB3B27" w:rsidRDefault="00AB3B27" w:rsidP="00AB3B27">
      <w:pPr>
        <w:rPr>
          <w:szCs w:val="24"/>
          <w:lang w:val="tr-TR"/>
        </w:rPr>
      </w:pPr>
    </w:p>
    <w:p w14:paraId="33DACEBE" w14:textId="6C3A14C8" w:rsidR="00AB3B27" w:rsidRDefault="00AB3B27" w:rsidP="00AB3B27">
      <w:pPr>
        <w:rPr>
          <w:szCs w:val="24"/>
          <w:lang w:val="tr-TR"/>
        </w:rPr>
      </w:pPr>
    </w:p>
    <w:p w14:paraId="0B3C1A9F" w14:textId="77777777" w:rsidR="00AB3B27" w:rsidRDefault="00AB3B27" w:rsidP="00AB3B27">
      <w:pPr>
        <w:rPr>
          <w:szCs w:val="24"/>
          <w:lang w:val="tr-TR"/>
        </w:rPr>
      </w:pPr>
      <w:bookmarkStart w:id="5" w:name="_GoBack"/>
      <w:bookmarkEnd w:id="5"/>
    </w:p>
    <w:p w14:paraId="61FADBA9" w14:textId="77777777" w:rsidR="00AB3B27" w:rsidRDefault="00AB3B27" w:rsidP="00AB3B27">
      <w:pPr>
        <w:pStyle w:val="ListeParagraf"/>
        <w:numPr>
          <w:ilvl w:val="0"/>
          <w:numId w:val="4"/>
        </w:numPr>
        <w:jc w:val="left"/>
        <w:rPr>
          <w:szCs w:val="24"/>
          <w:lang w:val="tr-TR"/>
        </w:rPr>
      </w:pPr>
      <w:r>
        <w:rPr>
          <w:szCs w:val="24"/>
          <w:lang w:val="tr-TR"/>
        </w:rPr>
        <w:lastRenderedPageBreak/>
        <w:t xml:space="preserve">PWM </w:t>
      </w:r>
      <w:proofErr w:type="spellStart"/>
      <w:r>
        <w:rPr>
          <w:szCs w:val="24"/>
          <w:lang w:val="tr-TR"/>
        </w:rPr>
        <w:t>Duty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Cycle</w:t>
      </w:r>
      <w:proofErr w:type="spellEnd"/>
      <w:r>
        <w:rPr>
          <w:szCs w:val="24"/>
          <w:lang w:val="tr-TR"/>
        </w:rPr>
        <w:t xml:space="preserve"> = 1</w:t>
      </w:r>
    </w:p>
    <w:p w14:paraId="6FC9D8EE" w14:textId="77777777" w:rsidR="00AB3B27" w:rsidRDefault="00AB3B27" w:rsidP="00AB3B27">
      <w:pPr>
        <w:pStyle w:val="ListeParagraf"/>
        <w:rPr>
          <w:szCs w:val="24"/>
          <w:lang w:val="tr-TR"/>
        </w:rPr>
      </w:pPr>
    </w:p>
    <w:p w14:paraId="2D9409F0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6CD5D336" wp14:editId="6214AC29">
            <wp:extent cx="5757723" cy="10287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56" cy="10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102F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4E1D9050" wp14:editId="5F362AB9">
            <wp:extent cx="1958340" cy="1507462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67" cy="153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A64E" w14:textId="2DD4E714" w:rsidR="00AB3B27" w:rsidRPr="00D90A84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3.2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Diode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Voltage</w:t>
      </w:r>
      <w:proofErr w:type="spellEnd"/>
    </w:p>
    <w:p w14:paraId="2D2BBFE6" w14:textId="77777777" w:rsidR="00AB3B27" w:rsidRDefault="00AB3B27" w:rsidP="00AB3B27">
      <w:pPr>
        <w:pStyle w:val="ListeParagraf"/>
        <w:rPr>
          <w:szCs w:val="24"/>
          <w:lang w:val="tr-TR"/>
        </w:rPr>
      </w:pPr>
    </w:p>
    <w:p w14:paraId="026DB1ED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3C11D6FF" wp14:editId="1371BBAC">
            <wp:extent cx="5756615" cy="10439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10" cy="10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7CA2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0D397075" wp14:editId="6F9BEA1B">
            <wp:extent cx="1889760" cy="1455167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39" cy="147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1ACA" w14:textId="5B8B1F39" w:rsidR="00AB3B27" w:rsidRPr="00D90A84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3.3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Voltage</w:t>
      </w:r>
      <w:proofErr w:type="spellEnd"/>
      <w:r>
        <w:rPr>
          <w:sz w:val="18"/>
          <w:szCs w:val="18"/>
          <w:lang w:val="tr-TR"/>
        </w:rPr>
        <w:t xml:space="preserve"> of DC link </w:t>
      </w:r>
      <w:proofErr w:type="spellStart"/>
      <w:r>
        <w:rPr>
          <w:sz w:val="18"/>
          <w:szCs w:val="18"/>
          <w:lang w:val="tr-TR"/>
        </w:rPr>
        <w:t>capacitor</w:t>
      </w:r>
      <w:proofErr w:type="spellEnd"/>
    </w:p>
    <w:p w14:paraId="15A969E3" w14:textId="77777777" w:rsidR="00AB3B27" w:rsidRDefault="00AB3B27" w:rsidP="00AB3B27">
      <w:pPr>
        <w:pStyle w:val="ListeParagraf"/>
        <w:ind w:left="0"/>
        <w:jc w:val="center"/>
        <w:rPr>
          <w:szCs w:val="24"/>
          <w:lang w:val="tr-TR"/>
        </w:rPr>
      </w:pPr>
    </w:p>
    <w:p w14:paraId="1F4FED47" w14:textId="77777777" w:rsidR="00AB3B27" w:rsidRDefault="00AB3B27" w:rsidP="00AB3B27">
      <w:pPr>
        <w:pStyle w:val="ListeParagraf"/>
        <w:ind w:left="0"/>
        <w:jc w:val="center"/>
        <w:rPr>
          <w:szCs w:val="24"/>
          <w:lang w:val="tr-TR"/>
        </w:rPr>
      </w:pPr>
    </w:p>
    <w:p w14:paraId="584E7F07" w14:textId="77777777" w:rsidR="00AB3B27" w:rsidRDefault="00AB3B27" w:rsidP="00AB3B27">
      <w:pPr>
        <w:pStyle w:val="ListeParagraf"/>
        <w:rPr>
          <w:szCs w:val="24"/>
          <w:lang w:val="tr-TR"/>
        </w:rPr>
      </w:pPr>
    </w:p>
    <w:p w14:paraId="566C1F43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4B70F117" wp14:editId="46DDCCC2">
            <wp:extent cx="5760085" cy="12192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8" cy="12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2084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lastRenderedPageBreak/>
        <w:drawing>
          <wp:inline distT="0" distB="0" distL="0" distR="0" wp14:anchorId="4604FA4E" wp14:editId="48035548">
            <wp:extent cx="1882140" cy="1416951"/>
            <wp:effectExtent l="0" t="0" r="381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970" cy="1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0CE5" w14:textId="61FAA422" w:rsidR="00AB3B27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3.4</w:t>
      </w:r>
      <w:r>
        <w:rPr>
          <w:sz w:val="18"/>
          <w:szCs w:val="18"/>
          <w:lang w:val="tr-TR"/>
        </w:rPr>
        <w:t xml:space="preserve">- Motor </w:t>
      </w:r>
      <w:proofErr w:type="spellStart"/>
      <w:r>
        <w:rPr>
          <w:sz w:val="18"/>
          <w:szCs w:val="18"/>
          <w:lang w:val="tr-TR"/>
        </w:rPr>
        <w:t>current</w:t>
      </w:r>
      <w:proofErr w:type="spellEnd"/>
    </w:p>
    <w:p w14:paraId="046F75BA" w14:textId="77777777" w:rsidR="00AB3B27" w:rsidRPr="00D90A84" w:rsidRDefault="00AB3B27" w:rsidP="00AB3B27">
      <w:pPr>
        <w:jc w:val="center"/>
        <w:rPr>
          <w:sz w:val="18"/>
          <w:szCs w:val="18"/>
          <w:lang w:val="tr-TR"/>
        </w:rPr>
      </w:pPr>
    </w:p>
    <w:p w14:paraId="43040D74" w14:textId="77777777" w:rsidR="00AB3B27" w:rsidRDefault="00AB3B27" w:rsidP="00AB3B27">
      <w:pPr>
        <w:pStyle w:val="ListeParagraf"/>
        <w:numPr>
          <w:ilvl w:val="0"/>
          <w:numId w:val="3"/>
        </w:numPr>
        <w:jc w:val="left"/>
        <w:rPr>
          <w:szCs w:val="24"/>
          <w:lang w:val="tr-TR"/>
        </w:rPr>
      </w:pPr>
      <w:r w:rsidRPr="00D90A84">
        <w:rPr>
          <w:szCs w:val="24"/>
          <w:lang w:val="tr-TR"/>
        </w:rPr>
        <w:t xml:space="preserve">PWM </w:t>
      </w:r>
      <w:proofErr w:type="spellStart"/>
      <w:r w:rsidRPr="00D90A84">
        <w:rPr>
          <w:szCs w:val="24"/>
          <w:lang w:val="tr-TR"/>
        </w:rPr>
        <w:t>Duty</w:t>
      </w:r>
      <w:proofErr w:type="spellEnd"/>
      <w:r w:rsidRPr="00D90A84">
        <w:rPr>
          <w:szCs w:val="24"/>
          <w:lang w:val="tr-TR"/>
        </w:rPr>
        <w:t xml:space="preserve"> </w:t>
      </w:r>
      <w:proofErr w:type="spellStart"/>
      <w:r w:rsidRPr="00D90A84">
        <w:rPr>
          <w:szCs w:val="24"/>
          <w:lang w:val="tr-TR"/>
        </w:rPr>
        <w:t>Cycle</w:t>
      </w:r>
      <w:proofErr w:type="spellEnd"/>
      <w:r w:rsidRPr="00D90A84">
        <w:rPr>
          <w:szCs w:val="24"/>
          <w:lang w:val="tr-TR"/>
        </w:rPr>
        <w:t xml:space="preserve"> = 0.5</w:t>
      </w:r>
    </w:p>
    <w:p w14:paraId="0D84ED6A" w14:textId="77777777" w:rsidR="00AB3B27" w:rsidRPr="00D90A84" w:rsidRDefault="00AB3B27" w:rsidP="00AB3B27">
      <w:pPr>
        <w:pStyle w:val="ListeParagraf"/>
        <w:rPr>
          <w:szCs w:val="24"/>
          <w:lang w:val="tr-TR"/>
        </w:rPr>
      </w:pPr>
    </w:p>
    <w:p w14:paraId="3F94BFEB" w14:textId="77777777" w:rsidR="00AB3B27" w:rsidRDefault="00AB3B27" w:rsidP="00AB3B27">
      <w:pPr>
        <w:rPr>
          <w:szCs w:val="24"/>
          <w:lang w:val="tr-TR"/>
        </w:rPr>
      </w:pPr>
      <w:r>
        <w:rPr>
          <w:noProof/>
        </w:rPr>
        <w:drawing>
          <wp:inline distT="0" distB="0" distL="0" distR="0" wp14:anchorId="42EB87EB" wp14:editId="60CA1743">
            <wp:extent cx="5996940" cy="1470660"/>
            <wp:effectExtent l="0" t="0" r="381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139" cy="15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B5DD3" wp14:editId="377B447D">
            <wp:extent cx="2232660" cy="1459791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07" cy="159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tr-TR"/>
        </w:rPr>
        <w:t xml:space="preserve">   </w:t>
      </w:r>
    </w:p>
    <w:p w14:paraId="48936DFE" w14:textId="5A601D13" w:rsidR="00AB3B27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3.5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Diode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Voltage</w:t>
      </w:r>
      <w:proofErr w:type="spellEnd"/>
    </w:p>
    <w:p w14:paraId="344858BD" w14:textId="77777777" w:rsidR="00AB3B27" w:rsidRPr="00D90A84" w:rsidRDefault="00AB3B27" w:rsidP="00AB3B27">
      <w:pPr>
        <w:jc w:val="center"/>
        <w:rPr>
          <w:sz w:val="18"/>
          <w:szCs w:val="18"/>
          <w:lang w:val="tr-TR"/>
        </w:rPr>
      </w:pPr>
    </w:p>
    <w:p w14:paraId="5AEF7806" w14:textId="77777777" w:rsidR="00AB3B27" w:rsidRDefault="00AB3B27" w:rsidP="00AB3B27">
      <w:pPr>
        <w:rPr>
          <w:szCs w:val="24"/>
          <w:lang w:val="tr-TR"/>
        </w:rPr>
      </w:pPr>
      <w:r>
        <w:rPr>
          <w:noProof/>
        </w:rPr>
        <w:drawing>
          <wp:inline distT="0" distB="0" distL="0" distR="0" wp14:anchorId="0EFF4B47" wp14:editId="72F78A6D">
            <wp:extent cx="5756910" cy="11353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73" cy="11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5459" w14:textId="77777777" w:rsidR="00AB3B27" w:rsidRDefault="00AB3B27" w:rsidP="00AB3B27">
      <w:pPr>
        <w:rPr>
          <w:szCs w:val="24"/>
          <w:lang w:val="tr-TR"/>
        </w:rPr>
      </w:pPr>
      <w:r>
        <w:rPr>
          <w:noProof/>
        </w:rPr>
        <w:lastRenderedPageBreak/>
        <w:drawing>
          <wp:inline distT="0" distB="0" distL="0" distR="0" wp14:anchorId="1D867B2D" wp14:editId="4B301F53">
            <wp:extent cx="2240280" cy="1607533"/>
            <wp:effectExtent l="0" t="0" r="762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39" cy="162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tr-TR"/>
        </w:rPr>
        <w:t xml:space="preserve">   </w:t>
      </w:r>
    </w:p>
    <w:p w14:paraId="329CAFD4" w14:textId="7D78DF0C" w:rsidR="00AB3B27" w:rsidRPr="00D90A84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3.6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Voltage</w:t>
      </w:r>
      <w:proofErr w:type="spellEnd"/>
      <w:r>
        <w:rPr>
          <w:sz w:val="18"/>
          <w:szCs w:val="18"/>
          <w:lang w:val="tr-TR"/>
        </w:rPr>
        <w:t xml:space="preserve"> of DC link </w:t>
      </w:r>
      <w:proofErr w:type="spellStart"/>
      <w:r>
        <w:rPr>
          <w:sz w:val="18"/>
          <w:szCs w:val="18"/>
          <w:lang w:val="tr-TR"/>
        </w:rPr>
        <w:t>capacitor</w:t>
      </w:r>
      <w:proofErr w:type="spellEnd"/>
    </w:p>
    <w:p w14:paraId="40121528" w14:textId="77777777" w:rsidR="00AB3B27" w:rsidRDefault="00AB3B27" w:rsidP="00AB3B27">
      <w:pPr>
        <w:rPr>
          <w:szCs w:val="24"/>
          <w:lang w:val="tr-TR"/>
        </w:rPr>
      </w:pPr>
      <w:r>
        <w:rPr>
          <w:noProof/>
        </w:rPr>
        <w:drawing>
          <wp:inline distT="0" distB="0" distL="0" distR="0" wp14:anchorId="102E92EA" wp14:editId="65C6D3BA">
            <wp:extent cx="5760315" cy="12877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90" cy="12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81C4" w14:textId="77777777" w:rsidR="00AB3B27" w:rsidRDefault="00AB3B27" w:rsidP="00AB3B27">
      <w:pPr>
        <w:rPr>
          <w:szCs w:val="24"/>
          <w:lang w:val="tr-TR"/>
        </w:rPr>
      </w:pPr>
      <w:r>
        <w:rPr>
          <w:noProof/>
        </w:rPr>
        <w:drawing>
          <wp:inline distT="0" distB="0" distL="0" distR="0" wp14:anchorId="17B573AB" wp14:editId="27232C95">
            <wp:extent cx="2217420" cy="156146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64" cy="15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tr-TR"/>
        </w:rPr>
        <w:t xml:space="preserve">  </w:t>
      </w:r>
    </w:p>
    <w:p w14:paraId="10F8F4B4" w14:textId="1ACECE8B" w:rsidR="00AB3B27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3.7</w:t>
      </w:r>
      <w:r>
        <w:rPr>
          <w:sz w:val="18"/>
          <w:szCs w:val="18"/>
          <w:lang w:val="tr-TR"/>
        </w:rPr>
        <w:t xml:space="preserve">- Motor </w:t>
      </w:r>
      <w:proofErr w:type="spellStart"/>
      <w:r>
        <w:rPr>
          <w:sz w:val="18"/>
          <w:szCs w:val="18"/>
          <w:lang w:val="tr-TR"/>
        </w:rPr>
        <w:t>current</w:t>
      </w:r>
      <w:proofErr w:type="spellEnd"/>
    </w:p>
    <w:p w14:paraId="39D04F38" w14:textId="77777777" w:rsidR="00AB3B27" w:rsidRDefault="00AB3B27" w:rsidP="00AB3B27">
      <w:pPr>
        <w:jc w:val="center"/>
        <w:rPr>
          <w:sz w:val="18"/>
          <w:szCs w:val="18"/>
          <w:lang w:val="tr-TR"/>
        </w:rPr>
      </w:pPr>
    </w:p>
    <w:p w14:paraId="077BE92B" w14:textId="77777777" w:rsidR="00AB3B27" w:rsidRDefault="00AB3B27" w:rsidP="00AB3B27">
      <w:pPr>
        <w:pStyle w:val="ListeParagraf"/>
        <w:numPr>
          <w:ilvl w:val="0"/>
          <w:numId w:val="3"/>
        </w:numPr>
        <w:jc w:val="left"/>
        <w:rPr>
          <w:szCs w:val="24"/>
          <w:lang w:val="tr-TR"/>
        </w:rPr>
      </w:pPr>
      <w:r>
        <w:rPr>
          <w:szCs w:val="24"/>
          <w:lang w:val="tr-TR"/>
        </w:rPr>
        <w:t xml:space="preserve">PWM </w:t>
      </w:r>
      <w:proofErr w:type="spellStart"/>
      <w:r>
        <w:rPr>
          <w:szCs w:val="24"/>
          <w:lang w:val="tr-TR"/>
        </w:rPr>
        <w:t>Duty</w:t>
      </w:r>
      <w:proofErr w:type="spellEnd"/>
      <w:r>
        <w:rPr>
          <w:szCs w:val="24"/>
          <w:lang w:val="tr-TR"/>
        </w:rPr>
        <w:t xml:space="preserve"> </w:t>
      </w:r>
      <w:proofErr w:type="spellStart"/>
      <w:r>
        <w:rPr>
          <w:szCs w:val="24"/>
          <w:lang w:val="tr-TR"/>
        </w:rPr>
        <w:t>Cycle</w:t>
      </w:r>
      <w:proofErr w:type="spellEnd"/>
      <w:r>
        <w:rPr>
          <w:szCs w:val="24"/>
          <w:lang w:val="tr-TR"/>
        </w:rPr>
        <w:t xml:space="preserve"> = 0.2 </w:t>
      </w:r>
    </w:p>
    <w:p w14:paraId="37ACD796" w14:textId="77777777" w:rsidR="00AB3B27" w:rsidRDefault="00AB3B27" w:rsidP="00AB3B27">
      <w:pPr>
        <w:pStyle w:val="ListeParagraf"/>
        <w:rPr>
          <w:szCs w:val="24"/>
          <w:lang w:val="tr-TR"/>
        </w:rPr>
      </w:pPr>
    </w:p>
    <w:p w14:paraId="7CD75B79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0B721238" wp14:editId="3231A9C3">
            <wp:extent cx="5757032" cy="12268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90" cy="12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23D2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364A7941" wp14:editId="621A7D2A">
            <wp:extent cx="2118482" cy="13792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639" cy="13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tr-TR"/>
        </w:rPr>
        <w:t xml:space="preserve">  </w:t>
      </w:r>
    </w:p>
    <w:p w14:paraId="7AB41AA8" w14:textId="43B16B4A" w:rsidR="00AB3B27" w:rsidRPr="00D90A84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3.8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Diode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Voltage</w:t>
      </w:r>
      <w:proofErr w:type="spellEnd"/>
    </w:p>
    <w:p w14:paraId="6A6FAA78" w14:textId="77777777" w:rsidR="00AB3B27" w:rsidRPr="00D90A84" w:rsidRDefault="00AB3B27" w:rsidP="00AB3B27">
      <w:pPr>
        <w:pStyle w:val="ListeParagraf"/>
        <w:ind w:left="0"/>
        <w:rPr>
          <w:sz w:val="18"/>
          <w:szCs w:val="18"/>
          <w:lang w:val="tr-TR"/>
        </w:rPr>
      </w:pPr>
    </w:p>
    <w:p w14:paraId="58EBBF25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</w:p>
    <w:p w14:paraId="6710CA74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2D40AA32" wp14:editId="24CE1642">
            <wp:extent cx="5757288" cy="12649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11" cy="126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A015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1138B081" wp14:editId="46D80620">
            <wp:extent cx="2034540" cy="1536475"/>
            <wp:effectExtent l="0" t="0" r="381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09" cy="15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tr-TR"/>
        </w:rPr>
        <w:t xml:space="preserve">  </w:t>
      </w:r>
    </w:p>
    <w:p w14:paraId="7990F43B" w14:textId="68DF1E6A" w:rsidR="00AB3B27" w:rsidRPr="00D90A84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3.9</w:t>
      </w:r>
      <w:r>
        <w:rPr>
          <w:sz w:val="18"/>
          <w:szCs w:val="18"/>
          <w:lang w:val="tr-TR"/>
        </w:rPr>
        <w:t xml:space="preserve">- </w:t>
      </w:r>
      <w:proofErr w:type="spellStart"/>
      <w:r>
        <w:rPr>
          <w:sz w:val="18"/>
          <w:szCs w:val="18"/>
          <w:lang w:val="tr-TR"/>
        </w:rPr>
        <w:t>Voltage</w:t>
      </w:r>
      <w:proofErr w:type="spellEnd"/>
      <w:r>
        <w:rPr>
          <w:sz w:val="18"/>
          <w:szCs w:val="18"/>
          <w:lang w:val="tr-TR"/>
        </w:rPr>
        <w:t xml:space="preserve"> of DC link </w:t>
      </w:r>
      <w:proofErr w:type="spellStart"/>
      <w:r>
        <w:rPr>
          <w:sz w:val="18"/>
          <w:szCs w:val="18"/>
          <w:lang w:val="tr-TR"/>
        </w:rPr>
        <w:t>capacitor</w:t>
      </w:r>
      <w:proofErr w:type="spellEnd"/>
    </w:p>
    <w:p w14:paraId="48F67AE3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</w:p>
    <w:p w14:paraId="32D52F42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686FDB7B" wp14:editId="2643E011">
            <wp:extent cx="5756773" cy="12649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91" cy="12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B3D2" w14:textId="77777777" w:rsidR="00AB3B27" w:rsidRDefault="00AB3B27" w:rsidP="00AB3B27">
      <w:pPr>
        <w:pStyle w:val="ListeParagraf"/>
        <w:ind w:left="0"/>
        <w:rPr>
          <w:szCs w:val="24"/>
          <w:lang w:val="tr-TR"/>
        </w:rPr>
      </w:pPr>
      <w:r>
        <w:rPr>
          <w:noProof/>
        </w:rPr>
        <w:drawing>
          <wp:inline distT="0" distB="0" distL="0" distR="0" wp14:anchorId="14F7B29D" wp14:editId="7D8BDA9E">
            <wp:extent cx="1981104" cy="1470660"/>
            <wp:effectExtent l="0" t="0" r="63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78" cy="15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tr-TR"/>
        </w:rPr>
        <w:t xml:space="preserve">  </w:t>
      </w:r>
    </w:p>
    <w:p w14:paraId="2C3945A6" w14:textId="7585CA90" w:rsidR="00AB3B27" w:rsidRDefault="00AB3B27" w:rsidP="00AB3B27">
      <w:pPr>
        <w:jc w:val="center"/>
        <w:rPr>
          <w:sz w:val="18"/>
          <w:szCs w:val="18"/>
          <w:lang w:val="tr-TR"/>
        </w:rPr>
      </w:pPr>
      <w:proofErr w:type="spellStart"/>
      <w:r>
        <w:rPr>
          <w:sz w:val="18"/>
          <w:szCs w:val="18"/>
          <w:lang w:val="tr-TR"/>
        </w:rPr>
        <w:t>Figure</w:t>
      </w:r>
      <w:proofErr w:type="spellEnd"/>
      <w:r>
        <w:rPr>
          <w:sz w:val="18"/>
          <w:szCs w:val="18"/>
          <w:lang w:val="tr-TR"/>
        </w:rPr>
        <w:t xml:space="preserve"> 3.10</w:t>
      </w:r>
      <w:r>
        <w:rPr>
          <w:sz w:val="18"/>
          <w:szCs w:val="18"/>
          <w:lang w:val="tr-TR"/>
        </w:rPr>
        <w:t xml:space="preserve">- Motor </w:t>
      </w:r>
      <w:proofErr w:type="spellStart"/>
      <w:r>
        <w:rPr>
          <w:sz w:val="18"/>
          <w:szCs w:val="18"/>
          <w:lang w:val="tr-TR"/>
        </w:rPr>
        <w:t>current</w:t>
      </w:r>
      <w:proofErr w:type="spellEnd"/>
    </w:p>
    <w:p w14:paraId="46F3E707" w14:textId="77777777" w:rsidR="00AB3B27" w:rsidRPr="00AB3B27" w:rsidRDefault="00AB3B27" w:rsidP="00AB3B27"/>
    <w:p w14:paraId="53C4FB73" w14:textId="756E2EF5" w:rsidR="003505CC" w:rsidRDefault="00AF63B5" w:rsidP="00AF63B5">
      <w:pPr>
        <w:pStyle w:val="Balk1"/>
        <w:numPr>
          <w:ilvl w:val="0"/>
          <w:numId w:val="2"/>
        </w:numPr>
      </w:pPr>
      <w:bookmarkStart w:id="6" w:name="_Toc535662331"/>
      <w:r>
        <w:lastRenderedPageBreak/>
        <w:t>COMPONENT SELECTION</w:t>
      </w:r>
      <w:bookmarkEnd w:id="6"/>
    </w:p>
    <w:p w14:paraId="1F0C6351" w14:textId="182E9A58" w:rsidR="00AF63B5" w:rsidRDefault="00AF63B5" w:rsidP="00AF63B5">
      <w:pPr>
        <w:pStyle w:val="Balk1"/>
        <w:numPr>
          <w:ilvl w:val="0"/>
          <w:numId w:val="2"/>
        </w:numPr>
      </w:pPr>
      <w:bookmarkStart w:id="7" w:name="_Toc535662332"/>
      <w:r>
        <w:t>IMPLEMENTATION STEPS</w:t>
      </w:r>
      <w:bookmarkEnd w:id="7"/>
    </w:p>
    <w:p w14:paraId="4EE3EAB9" w14:textId="31163CD9" w:rsidR="00AF63B5" w:rsidRDefault="00AF63B5" w:rsidP="00AF63B5">
      <w:pPr>
        <w:pStyle w:val="Balk1"/>
        <w:numPr>
          <w:ilvl w:val="0"/>
          <w:numId w:val="2"/>
        </w:numPr>
      </w:pPr>
      <w:bookmarkStart w:id="8" w:name="_Toc535662333"/>
      <w:r>
        <w:t>TEST RESULTS</w:t>
      </w:r>
      <w:bookmarkEnd w:id="8"/>
    </w:p>
    <w:p w14:paraId="3D290DC0" w14:textId="43656FEB" w:rsidR="00AF63B5" w:rsidRDefault="00AF63B5" w:rsidP="00AF63B5">
      <w:pPr>
        <w:pStyle w:val="Balk1"/>
        <w:numPr>
          <w:ilvl w:val="0"/>
          <w:numId w:val="2"/>
        </w:numPr>
      </w:pPr>
      <w:bookmarkStart w:id="9" w:name="_Toc535662334"/>
      <w:r>
        <w:t>CONCLUSION</w:t>
      </w:r>
      <w:bookmarkEnd w:id="9"/>
    </w:p>
    <w:p w14:paraId="258361BD" w14:textId="3C49618F" w:rsidR="00AF63B5" w:rsidRDefault="00AF63B5" w:rsidP="00AF63B5"/>
    <w:p w14:paraId="663072E1" w14:textId="0CA86357" w:rsidR="00AF63B5" w:rsidRDefault="00AF63B5" w:rsidP="00AF63B5">
      <w:pPr>
        <w:pStyle w:val="Balk1"/>
      </w:pPr>
      <w:bookmarkStart w:id="10" w:name="_Toc535662335"/>
      <w:r>
        <w:t>APPENDIX A: S</w:t>
      </w:r>
      <w:r w:rsidR="002F1AFB">
        <w:t>ource Code of Arduino Gate Driver</w:t>
      </w:r>
      <w:bookmarkEnd w:id="10"/>
    </w:p>
    <w:p w14:paraId="6B20A931" w14:textId="7C6E0BF0" w:rsidR="00AF63B5" w:rsidRDefault="002F1AFB" w:rsidP="002F1AFB">
      <w:pPr>
        <w:pStyle w:val="Balk1"/>
      </w:pPr>
      <w:bookmarkStart w:id="11" w:name="_Toc535662336"/>
      <w:r>
        <w:t>APPENDIX B: Tips for Next Year’s Students</w:t>
      </w:r>
      <w:bookmarkEnd w:id="11"/>
      <w:r>
        <w:t xml:space="preserve"> </w:t>
      </w:r>
    </w:p>
    <w:p w14:paraId="4424A0FB" w14:textId="0D074256" w:rsidR="00AF63B5" w:rsidRPr="00AF63B5" w:rsidRDefault="00AF63B5" w:rsidP="00AF63B5">
      <w:pPr>
        <w:pStyle w:val="Balk1"/>
      </w:pPr>
      <w:bookmarkStart w:id="12" w:name="_Toc535662337"/>
      <w:r>
        <w:t>REFERENCES</w:t>
      </w:r>
      <w:bookmarkEnd w:id="12"/>
    </w:p>
    <w:p w14:paraId="16F36A32" w14:textId="77777777" w:rsidR="003505CC" w:rsidRPr="003505CC" w:rsidRDefault="003505CC" w:rsidP="003505CC"/>
    <w:p w14:paraId="7E359251" w14:textId="683B20E3" w:rsidR="003505CC" w:rsidRDefault="003505CC" w:rsidP="003505CC"/>
    <w:p w14:paraId="3F69A139" w14:textId="77777777" w:rsidR="003505CC" w:rsidRPr="003505CC" w:rsidRDefault="003505CC" w:rsidP="003505CC"/>
    <w:p w14:paraId="4212F675" w14:textId="77777777" w:rsidR="007606F0" w:rsidRDefault="007606F0"/>
    <w:sectPr w:rsidR="0076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F4C82"/>
    <w:multiLevelType w:val="hybridMultilevel"/>
    <w:tmpl w:val="AD3C5F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5735"/>
    <w:multiLevelType w:val="hybridMultilevel"/>
    <w:tmpl w:val="AD60D1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53B3"/>
    <w:multiLevelType w:val="multilevel"/>
    <w:tmpl w:val="F4F4D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6B0E65"/>
    <w:multiLevelType w:val="hybridMultilevel"/>
    <w:tmpl w:val="093CB6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A"/>
    <w:rsid w:val="002F1AFB"/>
    <w:rsid w:val="003505CC"/>
    <w:rsid w:val="007606F0"/>
    <w:rsid w:val="007714BA"/>
    <w:rsid w:val="007A0123"/>
    <w:rsid w:val="00963215"/>
    <w:rsid w:val="009809E9"/>
    <w:rsid w:val="00AB3B27"/>
    <w:rsid w:val="00AF63B5"/>
    <w:rsid w:val="00E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D413"/>
  <w15:chartTrackingRefBased/>
  <w15:docId w15:val="{E1A3606B-771D-4CD6-BB71-E53DBAC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F0"/>
    <w:pPr>
      <w:jc w:val="both"/>
    </w:pPr>
    <w:rPr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5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0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05C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3505CC"/>
    <w:pPr>
      <w:jc w:val="left"/>
      <w:outlineLvl w:val="9"/>
    </w:pPr>
  </w:style>
  <w:style w:type="paragraph" w:styleId="ListeParagraf">
    <w:name w:val="List Paragraph"/>
    <w:basedOn w:val="Normal"/>
    <w:uiPriority w:val="34"/>
    <w:qFormat/>
    <w:rsid w:val="003505C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505C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2F1AF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F1AFB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2F1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ekins</cp:lastModifiedBy>
  <cp:revision>2</cp:revision>
  <dcterms:created xsi:type="dcterms:W3CDTF">2019-01-21T09:36:00Z</dcterms:created>
  <dcterms:modified xsi:type="dcterms:W3CDTF">2019-01-21T09:36:00Z</dcterms:modified>
</cp:coreProperties>
</file>