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bCs/>
        </w:rPr>
      </w:pPr>
      <w:bookmarkStart w:id="1" w:name="_GoBack"/>
      <w:bookmarkEnd w:id="1"/>
    </w:p>
    <w:p>
      <w:pPr>
        <w:spacing w:after="0" w:line="240" w:lineRule="auto"/>
        <w:rPr>
          <w:b/>
          <w:bCs/>
        </w:rPr>
      </w:pPr>
      <w:r>
        <w:rPr>
          <w:b/>
          <w:bCs/>
        </w:rPr>
        <w:t>1. İnançla İlgili Felsefi Yaklaşımlar</w:t>
      </w:r>
      <w:r>
        <w:rPr>
          <w:b/>
          <w:bCs/>
        </w:rPr>
        <w:tab/>
      </w:r>
    </w:p>
    <w:p>
      <w:pPr>
        <w:spacing w:after="0" w:line="240" w:lineRule="auto"/>
      </w:pPr>
      <w:r>
        <w:t>11.4.1. İnançla ilgili yaklaşımları tartışır.</w:t>
      </w:r>
    </w:p>
    <w:p>
      <w:pPr>
        <w:spacing w:after="0" w:line="240" w:lineRule="auto"/>
      </w:pPr>
      <w:r>
        <w:rPr>
          <w:b/>
          <w:bCs/>
        </w:rPr>
        <w:t>2. Yeni Dinî Hareketler</w:t>
      </w:r>
      <w:r>
        <w:rPr>
          <w:b/>
          <w:bCs/>
        </w:rPr>
        <w:tab/>
      </w:r>
      <w:r>
        <w:rPr>
          <w:b/>
          <w:bCs/>
        </w:rPr>
        <w:br w:type="textWrapping"/>
      </w:r>
      <w:bookmarkStart w:id="0" w:name="_Hlk165723177"/>
      <w:r>
        <w:t>11.4.2. Yeni dinî akımların özelliklerini değerlendirir</w:t>
      </w:r>
      <w:bookmarkEnd w:id="0"/>
    </w:p>
    <w:p>
      <w:pPr>
        <w:spacing w:after="0" w:line="240" w:lineRule="auto"/>
      </w:pPr>
      <w:r>
        <w:rPr>
          <w:b/>
          <w:bCs/>
        </w:rPr>
        <w:t>3. Kur’an’dan Mesajlar: En’âm Suresi 59. Ayet ve Lokmân Suresi 27. Ayet’</w:t>
      </w:r>
      <w:r>
        <w:rPr>
          <w:b/>
          <w:bCs/>
        </w:rPr>
        <w:tab/>
      </w:r>
      <w:r>
        <w:rPr>
          <w:b/>
          <w:bCs/>
        </w:rPr>
        <w:br w:type="textWrapping"/>
      </w:r>
      <w:r>
        <w:t>11.4.3. En’âm suresi 59 ve Lokmân suresi 27. ayetlerde verilen mesajları değerlendirir.</w:t>
      </w:r>
    </w:p>
    <w:p>
      <w:pPr>
        <w:spacing w:after="0" w:line="240" w:lineRule="auto"/>
      </w:pPr>
    </w:p>
    <w:p>
      <w:pPr>
        <w:spacing w:after="0" w:line="240" w:lineRule="auto"/>
        <w:rPr>
          <w:b/>
          <w:bCs/>
          <w:highlight w:val="yellow"/>
        </w:rPr>
      </w:pPr>
      <w:r>
        <w:rPr>
          <w:b/>
          <w:bCs/>
          <w:highlight w:val="yellow"/>
        </w:rPr>
        <w:t>1. İnançla İlgili Felsefi Yaklaşımlar</w:t>
      </w:r>
      <w:r>
        <w:rPr>
          <w:b/>
          <w:bCs/>
          <w:highlight w:val="yellow"/>
        </w:rPr>
        <w:tab/>
      </w:r>
    </w:p>
    <w:p>
      <w:pPr>
        <w:spacing w:after="0" w:line="240" w:lineRule="auto"/>
      </w:pPr>
      <w:r>
        <w:rPr>
          <w:highlight w:val="yellow"/>
        </w:rPr>
        <w:t>11.4.1. İnançla ilgili yaklaşımları tartışır.</w:t>
      </w:r>
    </w:p>
    <w:p>
      <w:pPr>
        <w:spacing w:after="0" w:line="240" w:lineRule="auto"/>
      </w:pPr>
    </w:p>
    <w:p>
      <w:pPr>
        <w:spacing w:after="0" w:line="240" w:lineRule="auto"/>
        <w:rPr>
          <w:b/>
          <w:bCs/>
        </w:rPr>
      </w:pPr>
      <w:r>
        <w:rPr>
          <w:b/>
          <w:bCs/>
        </w:rPr>
        <w:t>Batı dünyasında meydana gelen Rönesans ve Reform hareketleri ile felsefi yaklaşımlarda nasıl bir değişim gözlemlenmiştir?</w:t>
      </w:r>
    </w:p>
    <w:p>
      <w:pPr>
        <w:spacing w:after="0" w:line="240" w:lineRule="auto"/>
      </w:pPr>
      <w:r>
        <w:t>Rönesans ve Reform hareketleri, 15. ve 16. yüzyıllarda Avrupa'da gerçekleşen önemli tarihi ve kültürel dönüşümlerdir. Her iki hareket de Batı dünyasında önemli değişimlere yol açmıştır, ancak felsefi yaklaşımlarda farklı etkiler göstermişlerdir.</w:t>
      </w:r>
    </w:p>
    <w:p>
      <w:pPr>
        <w:spacing w:after="0" w:line="240" w:lineRule="auto"/>
      </w:pPr>
      <w:r>
        <w:t>Rönesans Hareketi: Rönesans, Orta Çağ'ın karanlığından çıkarak antik Yunan ve Roma kültürüne yeniden ilgi duyulmasıyla başlayan bir dönemdir. Rönesans, insan merkezli düşünceye, bilime ve sanata büyük önem vermiştir. Bu dönemde, skolastik düşünceye (kilise tarafından belirlenen dogmatik öğretiler) karşı çıkış ve bireysel özgürlüğün vurgulanması gibi felsefi eğilimler görülmüştür. Rönesans, insanın potansiyelini ve yeteneklerini geliştirmesi gerektiğini savunmuş ve insanın dünyadaki konumunu sorgulamıştır. Bu dönemde, bilimin ve rasyonalizmin önemi artmış, dinin etkisi azalmıştır.</w:t>
      </w:r>
    </w:p>
    <w:p>
      <w:pPr>
        <w:spacing w:after="0" w:line="240" w:lineRule="auto"/>
      </w:pPr>
      <w:r>
        <w:t>Reform Hareketleri: Reform hareketleri, Katolik Kilisesi'nin dogmatizmine ve dini kurumların kötüye kullanımına karşı çıkışı temsil eder. Özellikle Martin Luther'in başlattığı Protestan Reformu, Hristiyanlıkta radikal değişimlere neden olmuştur. Bu hareket, Hristiyanlıkta dini otoritenin sorgulanması, dinin yeniden tanımlanması ve kişisel imanın vurgulanmasıyla karakterizedir. Reform hareketleri, din ve vicdan özgürlüğünün önemini vurgulamış ve Katolik Kilisesi'nin otoritesini sarsmıştır.</w:t>
      </w:r>
    </w:p>
    <w:p>
      <w:pPr>
        <w:spacing w:after="0" w:line="240" w:lineRule="auto"/>
      </w:pPr>
      <w:r>
        <w:t>Bu hareketlerin etkisiyle, felsefi düşüncede dogmatizme karşı daha özgür ve eleştirel bir yaklaşım gelişmiş, insanın bilgi ve özgürlük arayışı ön plana çıkmıştır.</w:t>
      </w:r>
    </w:p>
    <w:p>
      <w:pPr>
        <w:spacing w:after="0" w:line="240" w:lineRule="auto"/>
      </w:pPr>
    </w:p>
    <w:p>
      <w:pPr>
        <w:spacing w:after="0" w:line="240" w:lineRule="auto"/>
        <w:rPr>
          <w:b/>
          <w:bCs/>
        </w:rPr>
      </w:pPr>
      <w:r>
        <w:rPr>
          <w:b/>
          <w:bCs/>
        </w:rPr>
        <w:t>İnançla ilgili farklı yaklaşımların ortaya çıkmasının sebepleri nelerdir?</w:t>
      </w:r>
    </w:p>
    <w:p>
      <w:pPr>
        <w:spacing w:after="0" w:line="240" w:lineRule="auto"/>
      </w:pPr>
      <w:r>
        <w:t>İnançla ilgili farklı yaklaşımların ortaya çıkmasının birçok sebebi olabilir. İşte bunlardan bazıları:</w:t>
      </w:r>
    </w:p>
    <w:p>
      <w:pPr>
        <w:spacing w:after="0" w:line="240" w:lineRule="auto"/>
      </w:pPr>
      <w:r>
        <w:t>Coğrafi ve Kültürel Farklılıklar: İnançlar genellikle coğrafi ve kültürel faktörlere bağlı olarak şekillenir. Farklı toplumlarda ve bölgelerde farklı inanç sistemleri ve dinler gelişmiştir. Bu coğrafi ve kültürel çeşitlilik, farklı inanç biçimlerinin ortaya çıkmasına yol açar.</w:t>
      </w:r>
    </w:p>
    <w:p>
      <w:pPr>
        <w:spacing w:after="0" w:line="240" w:lineRule="auto"/>
      </w:pPr>
      <w:r>
        <w:t>Tarihî ve Sosyal Koşullar: Tarihî olaylar, toplumsal değişimler ve siyasi faktörler, inanç sistemlerinin evrimini etkiler. Toplumların yaşadığı tarihî olaylar ve sosyal koşullar, inanç sistemlerinde değişime ve farklı yorumlara neden olabilir.</w:t>
      </w:r>
    </w:p>
    <w:p>
      <w:pPr>
        <w:spacing w:after="0" w:line="240" w:lineRule="auto"/>
      </w:pPr>
      <w:r>
        <w:t>Bilimsel ve Felsefi Gelişmeler: Bilimsel keşifler ve felsefi düşüncenin ilerlemesi, inanç sistemlerine meydan okuyabilir veya onları şekillendirebilir. Yeni bilgi ve düşünceler, geleneksel inançlara meydan okuyabilir ve alternatif görüşlerin ortaya çıkmasına yol açabilir.</w:t>
      </w:r>
    </w:p>
    <w:p>
      <w:pPr>
        <w:spacing w:after="0" w:line="240" w:lineRule="auto"/>
      </w:pPr>
      <w:r>
        <w:t>Dinî Otoritenin Değişimi: Dinî liderlerin ve otoritelerin değişimi veya farklı yorumları, inanç sistemlerinin çeşitlenmesine yol açabilir. Bir dinin farklı mezhepleri veya yorumları, farklı inanç biçimlerinin ortaya çıkmasına neden olabilir.</w:t>
      </w:r>
    </w:p>
    <w:p>
      <w:pPr>
        <w:spacing w:after="0" w:line="240" w:lineRule="auto"/>
      </w:pPr>
      <w:r>
        <w:t>Bireysel Deneyim ve Yorumlar: Her bireyin yaşadığı deneyimler, kişisel inançlarını şekillendirir. İnsanlar, kendi deneyimlerine, düşüncelerine ve duygularına dayanarak farklı inanç sistemlerini benimseyebilir veya mevcut inanç sistemlerini farklı şekillerde yorumlayabilir.</w:t>
      </w:r>
    </w:p>
    <w:p>
      <w:pPr>
        <w:spacing w:after="0" w:line="240" w:lineRule="auto"/>
      </w:pPr>
    </w:p>
    <w:p>
      <w:pPr>
        <w:pStyle w:val="4"/>
        <w:numPr>
          <w:ilvl w:val="1"/>
          <w:numId w:val="1"/>
        </w:numPr>
        <w:spacing w:after="0" w:line="240" w:lineRule="auto"/>
        <w:rPr>
          <w:b/>
          <w:bCs/>
          <w:highlight w:val="yellow"/>
        </w:rPr>
      </w:pPr>
      <w:r>
        <w:rPr>
          <w:b/>
          <w:bCs/>
          <w:highlight w:val="yellow"/>
        </w:rPr>
        <w:t>Teizm</w:t>
      </w:r>
    </w:p>
    <w:p>
      <w:pPr>
        <w:spacing w:after="0" w:line="240" w:lineRule="auto"/>
        <w:rPr>
          <w:b/>
          <w:bCs/>
          <w:highlight w:val="yellow"/>
        </w:rPr>
      </w:pPr>
    </w:p>
    <w:p>
      <w:pPr>
        <w:spacing w:after="0" w:line="240" w:lineRule="auto"/>
        <w:rPr>
          <w:b/>
          <w:bCs/>
        </w:rPr>
      </w:pPr>
      <w:r>
        <w:rPr>
          <w:b/>
          <w:bCs/>
        </w:rPr>
        <w:t>Teizm nedir ve kelime olarak ne anlama gelir?</w:t>
      </w:r>
    </w:p>
    <w:p>
      <w:pPr>
        <w:spacing w:after="0" w:line="240" w:lineRule="auto"/>
      </w:pPr>
      <w:r>
        <w:t>Teizm, "Tanrıcılık" demektir. Kelime olarak Yunanca "theos" kelimesinden türetilmiştir ve "tanrı" anlamına gelir. Felsefi bir kavram olarak ise âlemi yaratan, varlığı mutlak, bir Tanrı olduğu inancını savunan düşünceye denir.</w:t>
      </w:r>
      <w:r>
        <w:br w:type="textWrapping"/>
      </w:r>
    </w:p>
    <w:p>
      <w:pPr>
        <w:spacing w:after="0" w:line="240" w:lineRule="auto"/>
        <w:rPr>
          <w:b/>
          <w:bCs/>
        </w:rPr>
      </w:pPr>
      <w:r>
        <w:rPr>
          <w:b/>
          <w:bCs/>
        </w:rPr>
        <w:t>Teizm ile monoteizm arasındaki temel fark nedir?</w:t>
      </w:r>
    </w:p>
    <w:p>
      <w:pPr>
        <w:spacing w:after="0" w:line="240" w:lineRule="auto"/>
      </w:pPr>
      <w:r>
        <w:t>Teizm, genel olarak tek tanrıya inanmayı ifade ederken, monoteizm sadece bir tanrıya inanmayı ifade eder. Monoteizm, teizmin bir alt kümesidir ve teizm içindeki tek tanrı inancını özellikle vurgular.</w:t>
      </w:r>
    </w:p>
    <w:p>
      <w:pPr>
        <w:spacing w:after="0" w:line="240" w:lineRule="auto"/>
      </w:pPr>
    </w:p>
    <w:p>
      <w:pPr>
        <w:spacing w:after="0" w:line="240" w:lineRule="auto"/>
        <w:rPr>
          <w:b/>
          <w:bCs/>
        </w:rPr>
      </w:pPr>
      <w:r>
        <w:rPr>
          <w:b/>
          <w:bCs/>
        </w:rPr>
        <w:t>Politeizm nedir ve örnek verebilir misiniz?</w:t>
      </w:r>
    </w:p>
    <w:p>
      <w:pPr>
        <w:spacing w:after="0" w:line="240" w:lineRule="auto"/>
      </w:pPr>
      <w:r>
        <w:t>Politeizm, birden çok tanrıya inanma biçimine denir. Örneğin, antik Yunan ve Roma dinlerinde olduğu gibi, Güneş, Ay, Zeus, Hera gibi çeşitli tanrılar kültürlere göre tapınılan nesne ve varlıklar arasında yer almaktadır.</w:t>
      </w:r>
    </w:p>
    <w:p>
      <w:pPr>
        <w:spacing w:after="0" w:line="240" w:lineRule="auto"/>
        <w:rPr>
          <w:b/>
          <w:bCs/>
        </w:rPr>
      </w:pPr>
      <w:r>
        <w:br w:type="textWrapping"/>
      </w:r>
      <w:r>
        <w:rPr>
          <w:b/>
          <w:bCs/>
        </w:rPr>
        <w:t>Teizmin ontolojik, kozmolojik, teleolojik ve ahlaki delilleri nelerdir ve nasıl kullanılır?</w:t>
      </w:r>
    </w:p>
    <w:p>
      <w:pPr>
        <w:spacing w:after="0" w:line="240" w:lineRule="auto"/>
      </w:pPr>
      <w:r>
        <w:t>Ontolojik delil, insan zihninde doğuştan var olan mükemmel Tanrı fikrinin varlığını ispatlamaya çalışır.</w:t>
      </w:r>
    </w:p>
    <w:p>
      <w:pPr>
        <w:spacing w:after="0" w:line="240" w:lineRule="auto"/>
      </w:pPr>
      <w:r>
        <w:t>Kozmolojik delil, evrenin yaratıcısı olduğu düşüncesine dayanır ve âlemin ezeli ve zorunlu olmadığını, varlığını Tanrı’dan aldığını savunur.</w:t>
      </w:r>
    </w:p>
    <w:p>
      <w:pPr>
        <w:spacing w:after="0" w:line="240" w:lineRule="auto"/>
      </w:pPr>
      <w:r>
        <w:t>Teleolojik delil, evrendeki düzenin ve estetiğin bir yaratıcı tarafından gerçekleştirildiğini iddia eder.</w:t>
      </w:r>
    </w:p>
    <w:p>
      <w:pPr>
        <w:spacing w:after="0" w:line="240" w:lineRule="auto"/>
      </w:pPr>
      <w:r>
        <w:t>Ahlaki delil, insan vicdanındaki adalet, hak, hukuk gibi kavramların, Tanrı'nın varlığının kanıtları olduğunu savunur.</w:t>
      </w:r>
      <w:r>
        <w:br w:type="textWrapping"/>
      </w:r>
      <w:r>
        <w:br w:type="textWrapping"/>
      </w:r>
      <w:r>
        <w:t>“Sizin ilahınız, yalnızca kendisinden başka ilah olmayan Allah’tır. Onun ilmi her şeyi kuşatmıştır.” (Tâ-Hâ suresi, 98. ayet.)</w:t>
      </w:r>
    </w:p>
    <w:p>
      <w:pPr>
        <w:spacing w:after="0" w:line="240" w:lineRule="auto"/>
      </w:pPr>
      <w:r>
        <w:t>“O, doğunun da batının da Rabb’idir. Ondan başka ilah yoktur. Öyleyse yalnız onun himayesine sığın.” (Müzzemmil suresi, 9. ayet.)</w:t>
      </w:r>
    </w:p>
    <w:p>
      <w:pPr>
        <w:spacing w:after="0" w:line="240" w:lineRule="auto"/>
      </w:pPr>
      <w:r>
        <w:t>“Yoksa (o müşrikler), yerden birtakım ilahlar edindiler de (ölüleri) onlar mı diriltecekler?” (Enbiyâ suresi, 21. ayet.)</w:t>
      </w:r>
    </w:p>
    <w:p>
      <w:pPr>
        <w:spacing w:after="0" w:line="240" w:lineRule="auto"/>
      </w:pPr>
      <w:r>
        <w:t>“Eğer yerde ve gökte Allah’tan başka ilahlar bulunsaydı, yer ve gök, (bunların nizamı) kesinlikle bozulup gitmişti. Demek ki Arş’ın Rabb’i olan Allah, onların yakıştırdıkları sıfatlardan münezzehtir.” (Enbiyâ suresi, 22. ayet.)</w:t>
      </w:r>
    </w:p>
    <w:p>
      <w:pPr>
        <w:spacing w:after="0" w:line="240" w:lineRule="auto"/>
        <w:rPr>
          <w:b/>
          <w:bCs/>
        </w:rPr>
      </w:pPr>
      <w:r>
        <w:rPr>
          <w:b/>
          <w:bCs/>
        </w:rPr>
        <w:t>Yukarıdaki ayetleri teizm açısından değerlendiriniz.</w:t>
      </w:r>
    </w:p>
    <w:p>
      <w:pPr>
        <w:spacing w:after="0" w:line="240" w:lineRule="auto"/>
        <w:rPr>
          <w:b/>
          <w:bCs/>
        </w:rPr>
      </w:pPr>
      <w:r>
        <w:rPr>
          <w:b/>
          <w:bCs/>
        </w:rPr>
        <w:t xml:space="preserve">Tek Tanrı İnancı (Monoteizm): </w:t>
      </w:r>
      <w:r>
        <w:t>Yukarıdaki ayetlerde açıkça belirtiliyor ki İslam, tek tanrıya inanmayı savunur. İslam'a göre Allah, evrenin yaratıcısı ve tek ilahtır. Diğer tüm varlıklar O'na boyun eğmek zorundadır.</w:t>
      </w:r>
    </w:p>
    <w:p>
      <w:pPr>
        <w:spacing w:after="0" w:line="240" w:lineRule="auto"/>
        <w:rPr>
          <w:b/>
          <w:bCs/>
        </w:rPr>
      </w:pPr>
      <w:r>
        <w:rPr>
          <w:b/>
          <w:bCs/>
        </w:rPr>
        <w:t>Allah'ın Mutlaklık ve Sonsuzluk İlkesi:</w:t>
      </w:r>
      <w:r>
        <w:t xml:space="preserve"> Ayetlerde Allah'ın ilminin her şeyi kuşattığı ve her yerde var olduğu vurgulanır. Bu, teizmin özünde yer alan bir ilkedir. Teizm, Allah'ı mutlak ve sonsuz olarak kabul eder.</w:t>
      </w:r>
    </w:p>
    <w:p>
      <w:pPr>
        <w:spacing w:after="0" w:line="240" w:lineRule="auto"/>
        <w:rPr>
          <w:b/>
          <w:bCs/>
        </w:rPr>
      </w:pPr>
      <w:r>
        <w:rPr>
          <w:b/>
          <w:bCs/>
        </w:rPr>
        <w:t xml:space="preserve">İlahlar ve Tanrılar Arasındaki Fark: </w:t>
      </w:r>
      <w:r>
        <w:t>Ayetler, diğer ilahların Allah gibi yaratma gücüne sahip olmadığını ve Allah'ın yegane ilah olduğunu belirtir. Bu, teizmin tanımıyla uyumludur, çünkü teizm tek bir yaratıcıyı kabul eder ve ona tapınır.</w:t>
      </w:r>
    </w:p>
    <w:p>
      <w:pPr>
        <w:spacing w:after="0" w:line="240" w:lineRule="auto"/>
      </w:pPr>
      <w:r>
        <w:rPr>
          <w:b/>
          <w:bCs/>
        </w:rPr>
        <w:t xml:space="preserve">Evrenin Düzeni ve Tanrı'nın Varlığı: </w:t>
      </w:r>
      <w:r>
        <w:t>Son ayette, eğer evrende birden çok tanrı olsaydı, evrenin düzeni bozulurdu denir. Bu da teizmin bir argümanıdır. Teizm, evrendeki düzenin ve uyumun, bir yaratıcı tarafından planlanmış olduğunu savunur.</w:t>
      </w:r>
    </w:p>
    <w:p>
      <w:pPr>
        <w:spacing w:after="0" w:line="240" w:lineRule="auto"/>
      </w:pPr>
    </w:p>
    <w:p>
      <w:pPr>
        <w:pStyle w:val="4"/>
        <w:numPr>
          <w:ilvl w:val="1"/>
          <w:numId w:val="1"/>
        </w:numPr>
        <w:spacing w:after="0" w:line="240" w:lineRule="auto"/>
        <w:rPr>
          <w:b/>
          <w:bCs/>
          <w:highlight w:val="yellow"/>
        </w:rPr>
      </w:pPr>
      <w:r>
        <w:rPr>
          <w:b/>
          <w:bCs/>
          <w:highlight w:val="yellow"/>
        </w:rPr>
        <w:t>Deizm</w:t>
      </w:r>
    </w:p>
    <w:p>
      <w:pPr>
        <w:spacing w:after="0" w:line="240" w:lineRule="auto"/>
        <w:rPr>
          <w:b/>
          <w:bCs/>
        </w:rPr>
      </w:pPr>
      <w:r>
        <w:rPr>
          <w:b/>
          <w:bCs/>
        </w:rPr>
        <w:t>Deizmin temel prensibi nedir ve teizmden nasıl ayrılır?</w:t>
      </w:r>
    </w:p>
    <w:p>
      <w:pPr>
        <w:spacing w:after="0" w:line="240" w:lineRule="auto"/>
      </w:pPr>
      <w:r>
        <w:t>Deizmin temel prensibi, Tanrı'nın varlığını kabul etmekle birlikte peygamberlik kurumunu reddetmesidir. Teizmde Tanrı'nın varlığı kabul edilirken, peygamberler aracılığıyla insanlara iletilen vahiyler de önemlidir. Deizmde ise vahiy yerine insan aklı ve doğal dünya göz önünde bulundurularak Tanrı'nın varlığına ulaşılır</w:t>
      </w:r>
    </w:p>
    <w:p>
      <w:pPr>
        <w:spacing w:after="0" w:line="240" w:lineRule="auto"/>
      </w:pPr>
    </w:p>
    <w:p>
      <w:pPr>
        <w:spacing w:after="0" w:line="240" w:lineRule="auto"/>
        <w:rPr>
          <w:b/>
          <w:bCs/>
        </w:rPr>
      </w:pPr>
      <w:r>
        <w:rPr>
          <w:b/>
          <w:bCs/>
        </w:rPr>
        <w:t>Deizme göre Tanrı'nın varlığını kabul etmesine rağmen, peygamberlik kurumunu neden kabul etmez?</w:t>
      </w:r>
    </w:p>
    <w:p>
      <w:pPr>
        <w:spacing w:after="0" w:line="240" w:lineRule="auto"/>
      </w:pPr>
      <w:r>
        <w:t>Deizme göre, Tanrı insanı akıllı bir varlık olarak yaratmıştır ve insan aklıyla doğruyu yanlıştan ayırabilir, bilim aracılığıyla evreni anlayabilir. Bu nedenle, peygamberlik kurumunu kabul etmek yerine insanın kendi akıl ve doğa yoluyla Tanrı'yı anlaması ve doğrulara ulaşması gerektiği savunulur.</w:t>
      </w:r>
    </w:p>
    <w:p>
      <w:pPr>
        <w:spacing w:after="0" w:line="240" w:lineRule="auto"/>
      </w:pPr>
    </w:p>
    <w:p>
      <w:pPr>
        <w:spacing w:after="0" w:line="240" w:lineRule="auto"/>
        <w:rPr>
          <w:b/>
          <w:bCs/>
        </w:rPr>
      </w:pPr>
      <w:r>
        <w:rPr>
          <w:b/>
          <w:bCs/>
        </w:rPr>
        <w:t>İslam'a göre deizm neden kabul edilemez bir yaklaşımdır? İslam inancına göre Tanrı'nın insanlarla ilişkisi nasıldır?</w:t>
      </w:r>
    </w:p>
    <w:p>
      <w:pPr>
        <w:spacing w:after="0" w:line="240" w:lineRule="auto"/>
        <w:rPr>
          <w:b/>
          <w:bCs/>
        </w:rPr>
      </w:pPr>
      <w:r>
        <w:t>İslam'a göre deizm kabul edilemez çünkü İslam inancında Tanrı insanlarla sürekli bir ilişki içindedir ve insanlara vahiyler göndererek onlara doğru yolu gösterir. Deizm ise bu vahiyleri reddeder ve Tanrı'nın insanlarla aktif bir şekilde iletişimde olmadığını iddia eder. İslam'a göre Tanrı, yaratıklarını sürekli korur, yönlendirir ve onlara merhamet eder.</w:t>
      </w:r>
      <w:r>
        <w:br w:type="textWrapping"/>
      </w:r>
      <w:r>
        <w:br w:type="textWrapping"/>
      </w:r>
      <w:r>
        <w:rPr>
          <w:b/>
          <w:bCs/>
        </w:rPr>
        <w:t>Deizmin doğal din anlayışı ile İslam'ın vahyedilmiş din anlayışı arasındaki temel farklar nelerdir?</w:t>
      </w:r>
      <w:r>
        <w:br w:type="textWrapping"/>
      </w:r>
      <w:r>
        <w:t>Deizmin doğal din anlayışı, insanın doğal akıl ve doğa yoluyla Tanrı'ya ulaşabileceğini savunurken, İslam'ın vahyedilmiş din anlayışı ise insanların Tanrı'nın rehberliğiyle doğruyu bulabileceğini öne sürer. İslam'a göre, Tanrı peygamberler aracılığıyla insanlara vahiy göndermiş ve onlara doğru yolu göstermiştir. Bu nedenle, İslam inancına göre insanlar, Tanrı'nın rehberliğiyle doğru yolu bulmalı ve ona boyun eğmelidir.</w:t>
      </w:r>
      <w:r>
        <w:br w:type="textWrapping"/>
      </w:r>
      <w:r>
        <w:br w:type="textWrapping"/>
      </w:r>
      <w:r>
        <w:rPr>
          <w:b/>
          <w:bCs/>
          <w:highlight w:val="yellow"/>
        </w:rPr>
        <w:t>1.3. Materyalizm</w:t>
      </w:r>
    </w:p>
    <w:p>
      <w:pPr>
        <w:spacing w:after="0" w:line="240" w:lineRule="auto"/>
        <w:rPr>
          <w:b/>
          <w:bCs/>
        </w:rPr>
      </w:pPr>
    </w:p>
    <w:p>
      <w:pPr>
        <w:spacing w:after="0" w:line="240" w:lineRule="auto"/>
      </w:pPr>
      <w:r>
        <w:rPr>
          <w:b/>
          <w:bCs/>
        </w:rPr>
        <w:t>Materyalizme göre, var olan veya gerçek olan sadece maddedir. Ancak, bu görüşe göre bilinç, duygu ve düşünce gibi insan iç dünyasına ait unsurlar da maddeden kaynaklanır. Materyalizmin bu özelliğini nasıl açıklarsınız?</w:t>
      </w:r>
      <w:r>
        <w:rPr>
          <w:b/>
          <w:bCs/>
        </w:rPr>
        <w:br w:type="textWrapping"/>
      </w:r>
      <w:r>
        <w:t>Materyalizme göre, var olan veya gerçek olan sadece maddedir. Yani her şeyin temelinde madde vardır ve bilinç, duygu ve düşünce gibi insan iç dünyasına ait unsurlar da maddeden kaynaklanır. Örneğin, beynimizdeki sinir hücreleri ve kimyasal reaksiyonlarla bu içsel deneyimler oluşur. Dolayısıyla, materyalist görüşe göre, zihinsel ve duygusal deneyimlerimizin temeli maddedir.</w:t>
      </w:r>
    </w:p>
    <w:p>
      <w:pPr>
        <w:spacing w:after="0" w:line="240" w:lineRule="auto"/>
      </w:pPr>
    </w:p>
    <w:p>
      <w:pPr>
        <w:spacing w:after="0" w:line="240" w:lineRule="auto"/>
      </w:pPr>
      <w:r>
        <w:rPr>
          <w:b/>
          <w:bCs/>
        </w:rPr>
        <w:t>Materyalizm, metafiziği reddeder ve fizik ötesi kanunları ve tabiatüstü varlıkları inkar eder. Bu görüşe göre, dinî inançlar birer yanılgıdır ve Tanrı gibi metafizik kavramlar gerçek değildir. Materyalizmin bu eleştirisi hakkında ne düşünüyorsunuz?</w:t>
      </w:r>
      <w:r>
        <w:rPr>
          <w:b/>
          <w:bCs/>
        </w:rPr>
        <w:br w:type="textWrapping"/>
      </w:r>
      <w:r>
        <w:t>Materyalizm, metafiziği reddeder ve fizik ötesi kanunları ve tabiatüstü varlıkları inkar eder. Bu görüşe göre, dinî inançlar birer yanılgıdır ve Tanrı gibi metafizik kavramlar gerçek değildir. Örneğin, materyalist biri, dua ederek olayları değiştirmenin mümkün olmadığını düşünebilir çünkü materyalizme göre olaylar sadece maddi sebeplerle açıklanabilir.</w:t>
      </w:r>
    </w:p>
    <w:p>
      <w:pPr>
        <w:spacing w:after="0" w:line="240" w:lineRule="auto"/>
      </w:pPr>
    </w:p>
    <w:p>
      <w:pPr>
        <w:spacing w:after="0" w:line="240" w:lineRule="auto"/>
      </w:pPr>
      <w:r>
        <w:rPr>
          <w:b/>
          <w:bCs/>
        </w:rPr>
        <w:t>İslam inancına göre, maddenin kendi başına var olması mümkün değildir ve evrenin düzeni Allah'ın iradesiyle meydana gelir. Materyalizm ise evrenin temelini maddeden oluşturur ve tabiatüstü güçleri reddeder. İslam ile materyalizm arasındaki bu farklılıklar hakkında ne düşünüyorsunuz?</w:t>
      </w:r>
      <w:r>
        <w:rPr>
          <w:b/>
          <w:bCs/>
        </w:rPr>
        <w:br w:type="textWrapping"/>
      </w:r>
      <w:r>
        <w:t>İslam inancına göre, maddenin kendi başına var olması mümkün değildir ve evrenin düzeni Allah'ın iradesiyle meydana gelir. Materyalizm ise evrenin temelini maddeden oluşturur ve tabiatüstü güçleri reddeder. İslam ile materyalizm arasındaki bu farklılıklar, evrenin ve insanın varoluşunu anlama şeklimizi derinden etkiler. İslam'a göre, evrenin ve insanın varoluşu bir yaratıcının iradesiyle belirlenirken, materyalizme göre ise her şey maddi sebeplerle açıklanabilir.</w:t>
      </w:r>
      <w:r>
        <w:br w:type="textWrapping"/>
      </w:r>
    </w:p>
    <w:p>
      <w:pPr>
        <w:spacing w:after="0" w:line="240" w:lineRule="auto"/>
        <w:rPr>
          <w:b/>
          <w:bCs/>
        </w:rPr>
      </w:pPr>
      <w:r>
        <w:rPr>
          <w:b/>
          <w:bCs/>
        </w:rPr>
        <w:t>Materyalizmin kökeni Antik Çağ'a kadar uzanmasına rağmen, özellikle Batı'da 17. yüzyıldan itibaren bilimsel gelişmelerin etkisiyle yeniden popülerlik kazanmıştır. Ancak, günümüzde materyalist görüşlerin önemi giderek azalmaktadır. Sizce bu durumun nedenleri neler olabilir?</w:t>
      </w:r>
    </w:p>
    <w:p>
      <w:pPr>
        <w:spacing w:after="0" w:line="240" w:lineRule="auto"/>
        <w:rPr>
          <w:b/>
          <w:bCs/>
        </w:rPr>
      </w:pPr>
      <w:r>
        <w:t>Materyalizmin kökeni Antik Çağ'a kadar uzanmasına rağmen, özellikle Batı'da 17. yüzyıldan itibaren bilimsel gelişmelerin etkisiyle yeniden popülerlik kazanmıştır. Ancak, günümüzde materyalist görüşlerin önemi giderek azalmaktadır çünkü bilim, belirli alanlarda sınırlarını aşarak daha karmaşık sorulara cevap aramaktadır. Ayrıca, insanların ruhsal ve manevi ihtiyaçları da materyalist yaklaşımlarla tam olarak açıklanamaz. Bu nedenle, materyalizm günümüzde daha az ilgi görmektedir.</w:t>
      </w:r>
      <w:r>
        <w:br w:type="textWrapping"/>
      </w:r>
      <w:r>
        <w:br w:type="textWrapping"/>
      </w:r>
      <w:r>
        <w:rPr>
          <w:b/>
          <w:bCs/>
          <w:highlight w:val="yellow"/>
        </w:rPr>
        <w:t>1.4. Pozitivizm</w:t>
      </w:r>
    </w:p>
    <w:p>
      <w:pPr>
        <w:spacing w:after="0" w:line="240" w:lineRule="auto"/>
        <w:rPr>
          <w:b/>
          <w:bCs/>
        </w:rPr>
      </w:pPr>
    </w:p>
    <w:p>
      <w:pPr>
        <w:spacing w:after="0" w:line="240" w:lineRule="auto"/>
        <w:rPr>
          <w:b/>
          <w:bCs/>
        </w:rPr>
      </w:pPr>
      <w:r>
        <w:rPr>
          <w:b/>
          <w:bCs/>
        </w:rPr>
        <w:t>Pozitivizme göre, bilginin temel kaynağı nedir ve nasıl elde edilir?</w:t>
      </w:r>
    </w:p>
    <w:p>
      <w:pPr>
        <w:spacing w:after="0" w:line="240" w:lineRule="auto"/>
      </w:pPr>
      <w:r>
        <w:t>Pozitivizme göre, bilginin temel kaynağı gözlemler ve deneylerdir. Bilgi, doğa olaylarının gözlemlenmesi ve deneysel yöntemlerle test edilmesi yoluyla elde edilir.</w:t>
      </w:r>
    </w:p>
    <w:p>
      <w:pPr>
        <w:spacing w:after="0" w:line="240" w:lineRule="auto"/>
        <w:rPr>
          <w:b/>
          <w:bCs/>
        </w:rPr>
      </w:pPr>
    </w:p>
    <w:p>
      <w:pPr>
        <w:spacing w:after="0" w:line="240" w:lineRule="auto"/>
        <w:rPr>
          <w:b/>
          <w:bCs/>
        </w:rPr>
      </w:pPr>
      <w:r>
        <w:rPr>
          <w:b/>
          <w:bCs/>
        </w:rPr>
        <w:t>Auguste Comte'un pozitivist felsefesinde insanlık tarihinde üç aşamadan bahsediliyor. Bu aşamalar nelerdir ve pozitivist bakış açısına göre insanlık bu aşamalardan hangisine ulaşmıştır?</w:t>
      </w:r>
    </w:p>
    <w:p>
      <w:pPr>
        <w:spacing w:after="0" w:line="240" w:lineRule="auto"/>
      </w:pPr>
      <w:r>
        <w:t>Auguste Comte'un pozitivist felsefesine göre, insanlık tarihi üç aşamadan geçmiştir: Teolojik aşama, metafizik aşama ve pozitif aşama. Teolojik aşamada insanlar doğa olaylarını tanrıların iradesine bağlarlar. Metafizik aşamada ise soyut kavramlar ve ilkel güçlerle açıklamaya çalışırlar. Son olarak, pozitif aşamada insanlar bilimsel yöntemlerle olayları açıklamaya başlarlar. Pozitivist bakış açısına göre insanlık şu anda pozitif aşamada bulunmaktadır.</w:t>
      </w:r>
    </w:p>
    <w:p>
      <w:pPr>
        <w:spacing w:after="0" w:line="240" w:lineRule="auto"/>
        <w:rPr>
          <w:b/>
          <w:bCs/>
        </w:rPr>
      </w:pPr>
    </w:p>
    <w:p>
      <w:pPr>
        <w:spacing w:after="0" w:line="240" w:lineRule="auto"/>
        <w:rPr>
          <w:b/>
          <w:bCs/>
        </w:rPr>
      </w:pPr>
      <w:r>
        <w:rPr>
          <w:b/>
          <w:bCs/>
        </w:rPr>
        <w:t>Pozitivizm, bilim ve akıl üzerine kurulu bir felsefi sistemdir. Ancak dinin ve metafizik kavramların rolü hakkında nasıl bir görüşü vardır?</w:t>
      </w:r>
    </w:p>
    <w:p>
      <w:pPr>
        <w:spacing w:after="0" w:line="240" w:lineRule="auto"/>
      </w:pPr>
      <w:r>
        <w:t>Pozitivizme göre, din ve metafizik kavramlar bilim ve akıl karşısında ikincil ve gereksizdir. Pozitivistler, sadece somut ve gözlemlenebilir olguları kabul ederler ve dinin veya metafiziğin bilimsel açıklamalara katkı sağlamadığını düşünürler.</w:t>
      </w:r>
    </w:p>
    <w:p>
      <w:pPr>
        <w:spacing w:after="0" w:line="240" w:lineRule="auto"/>
        <w:rPr>
          <w:b/>
          <w:bCs/>
        </w:rPr>
      </w:pPr>
    </w:p>
    <w:p>
      <w:pPr>
        <w:spacing w:after="0" w:line="240" w:lineRule="auto"/>
        <w:rPr>
          <w:b/>
          <w:bCs/>
        </w:rPr>
      </w:pPr>
      <w:r>
        <w:rPr>
          <w:b/>
          <w:bCs/>
        </w:rPr>
        <w:t>Pozitivizmin etkisi ve önemi hakkında kısa bir değerlendirme yapabilir misiniz?</w:t>
      </w:r>
    </w:p>
    <w:p>
      <w:pPr>
        <w:spacing w:after="0" w:line="240" w:lineRule="auto"/>
      </w:pPr>
      <w:r>
        <w:t>Pozitivizmin etkisi ve önemi, bilimsel yöntemin gelişmesine önemli katkılar sağlamasıyla öne çıkar. Ancak bir felsefi yaklaşım olarak eleştirilere maruz kalmış ve etkisi zamanla azalmıştır. Pozitivizm, bilim ve akıl üzerine kurulu bir dünya görüşünü yaymış olsa da, insanların duygusal ve metafizik ihtiyaçlarını tam olarak karşılamamıştır.</w:t>
      </w:r>
    </w:p>
    <w:p>
      <w:pPr>
        <w:spacing w:after="0" w:line="240" w:lineRule="auto"/>
      </w:pPr>
    </w:p>
    <w:p>
      <w:pPr>
        <w:spacing w:after="0" w:line="240" w:lineRule="auto"/>
      </w:pPr>
    </w:p>
    <w:p>
      <w:pPr>
        <w:spacing w:after="0" w:line="240" w:lineRule="auto"/>
      </w:pPr>
    </w:p>
    <w:p>
      <w:pPr>
        <w:spacing w:after="0" w:line="240" w:lineRule="auto"/>
        <w:rPr>
          <w:b/>
          <w:bCs/>
        </w:rPr>
      </w:pPr>
      <w:r>
        <w:rPr>
          <w:b/>
          <w:bCs/>
          <w:highlight w:val="yellow"/>
        </w:rPr>
        <w:t>1.5. Sekülarizm</w:t>
      </w:r>
    </w:p>
    <w:p>
      <w:pPr>
        <w:spacing w:after="0" w:line="240" w:lineRule="auto"/>
        <w:rPr>
          <w:b/>
          <w:bCs/>
        </w:rPr>
      </w:pPr>
    </w:p>
    <w:p>
      <w:pPr>
        <w:spacing w:after="0" w:line="240" w:lineRule="auto"/>
      </w:pPr>
      <w:r>
        <w:rPr>
          <w:b/>
          <w:bCs/>
        </w:rPr>
        <w:t>Sekülarizmin temel amacı nedir?</w:t>
      </w:r>
      <w:r>
        <w:rPr>
          <w:b/>
          <w:bCs/>
        </w:rPr>
        <w:br w:type="textWrapping"/>
      </w:r>
      <w:r>
        <w:t>Sekülarizmin temel amacı, dinin toplumun siyasi, sosyal ve yargı alanlarına müdahale etmesini engellemek ve kamu alanını dinden ayırmaktır. Böylece devlet yönetimi ve toplumun işleyişi dinî öğretilerden bağımsız hale gelir.</w:t>
      </w:r>
    </w:p>
    <w:p>
      <w:pPr>
        <w:spacing w:after="0" w:line="240" w:lineRule="auto"/>
        <w:rPr>
          <w:b/>
          <w:bCs/>
        </w:rPr>
      </w:pPr>
    </w:p>
    <w:p>
      <w:pPr>
        <w:spacing w:after="0" w:line="240" w:lineRule="auto"/>
        <w:rPr>
          <w:b/>
          <w:bCs/>
        </w:rPr>
      </w:pPr>
      <w:r>
        <w:rPr>
          <w:b/>
          <w:bCs/>
        </w:rPr>
        <w:t>Seküler bir toplumda dinin rolü nedir?</w:t>
      </w:r>
    </w:p>
    <w:p>
      <w:pPr>
        <w:spacing w:after="0" w:line="240" w:lineRule="auto"/>
      </w:pPr>
      <w:r>
        <w:t>Seküler bir toplumda dinin rolü daha çok bireysel bir vicdan meselesi olarak kabul edilir. Kişilerin dinî inançlarına saygı duyulur ancak din, kamusal alanın dışında kalarak bireylerin kendi iç dünyalarına ait bir konu olarak değerlendirilir.</w:t>
      </w:r>
    </w:p>
    <w:p>
      <w:pPr>
        <w:spacing w:after="0" w:line="240" w:lineRule="auto"/>
        <w:rPr>
          <w:b/>
          <w:bCs/>
        </w:rPr>
      </w:pPr>
    </w:p>
    <w:p>
      <w:pPr>
        <w:spacing w:after="0" w:line="240" w:lineRule="auto"/>
        <w:rPr>
          <w:b/>
          <w:bCs/>
        </w:rPr>
      </w:pPr>
      <w:r>
        <w:rPr>
          <w:b/>
          <w:bCs/>
        </w:rPr>
        <w:t>Laiklik ile sekülarizm arasındaki fark nedir?</w:t>
      </w:r>
    </w:p>
    <w:p>
      <w:pPr>
        <w:spacing w:after="0" w:line="240" w:lineRule="auto"/>
      </w:pPr>
      <w:r>
        <w:t>Laiklik, devletin din işlerine karışmamasını ve dinî kişi ve kurumların devletin işleyişine müdahale etmemesini ifade ederken, sekülarizm daha geniş kapsamlı bir kavramdır ve dinin toplumsal ve siyasi alandaki etkisini azaltmayı hedefler.</w:t>
      </w:r>
    </w:p>
    <w:p>
      <w:pPr>
        <w:spacing w:after="0" w:line="240" w:lineRule="auto"/>
        <w:rPr>
          <w:b/>
          <w:bCs/>
        </w:rPr>
      </w:pPr>
    </w:p>
    <w:p>
      <w:pPr>
        <w:spacing w:after="0" w:line="240" w:lineRule="auto"/>
        <w:rPr>
          <w:b/>
          <w:bCs/>
        </w:rPr>
      </w:pPr>
      <w:r>
        <w:rPr>
          <w:b/>
          <w:bCs/>
        </w:rPr>
        <w:t>Sekülarizmin en büyük eleştirisi nedir?</w:t>
      </w:r>
    </w:p>
    <w:p>
      <w:pPr>
        <w:spacing w:after="0" w:line="240" w:lineRule="auto"/>
      </w:pPr>
      <w:r>
        <w:t>Sekülarizmin en büyük eleştirisi dinin toplumsal ve siyasi alandan uzaklaştırılmasının, bireyin içsel değerlerini dış dünyaya yansıtamamasına neden olabileceği ve toplumsal düzenin sürdürülebilirliğini tehlikeye atabileceğidir. Bu yaklaşımın, insanın içsel değerlerini ve ahlaki ilkelerini dış dünyaya yansıtma kapasitesine zarar verebileceği düşünülür.</w:t>
      </w:r>
    </w:p>
    <w:p>
      <w:pPr>
        <w:spacing w:after="0" w:line="240" w:lineRule="auto"/>
      </w:pPr>
    </w:p>
    <w:p>
      <w:pPr>
        <w:spacing w:after="0" w:line="240" w:lineRule="auto"/>
        <w:rPr>
          <w:b/>
          <w:bCs/>
        </w:rPr>
      </w:pPr>
      <w:r>
        <w:rPr>
          <w:b/>
          <w:bCs/>
        </w:rPr>
        <w:t>“Seküler toplum” ne demektir? Özellikleri nelerdir?</w:t>
      </w:r>
    </w:p>
    <w:p>
      <w:pPr>
        <w:spacing w:after="0" w:line="240" w:lineRule="auto"/>
      </w:pPr>
      <w:r>
        <w:t>"Seküler toplum", dinin toplumsal hayattaki etkisinin azaldığı veya sınırlı olduğu bir toplum anlamına gelir. Özellikleri şunlar olabilir:</w:t>
      </w:r>
    </w:p>
    <w:p>
      <w:pPr>
        <w:spacing w:after="0" w:line="240" w:lineRule="auto"/>
      </w:pPr>
      <w:r>
        <w:rPr>
          <w:b/>
          <w:bCs/>
        </w:rPr>
        <w:t>Dinin Kamusal Alanın Dışında Kalması:</w:t>
      </w:r>
      <w:r>
        <w:t xml:space="preserve"> Seküler toplumlarda din, genellikle bireylerin özel yaşamlarına ve vicdanlarına ait bir konu olarak kabul edilir ve kamusal alanın dışında tutulur. Devletin yönetimi, yasaları ve politikaları dinî öğretilerden bağımsız olarak belirlenir.</w:t>
      </w:r>
    </w:p>
    <w:p>
      <w:pPr>
        <w:spacing w:after="0" w:line="240" w:lineRule="auto"/>
      </w:pPr>
      <w:r>
        <w:rPr>
          <w:b/>
          <w:bCs/>
        </w:rPr>
        <w:t>Din ve Devlet Ayrılığı:</w:t>
      </w:r>
      <w:r>
        <w:t xml:space="preserve"> Seküler toplumlarda devlet ile din işleri birbirinden ayrılmıştır. Devlet, dinî öğretilerle belirlenmez ve dinî otoriteler devlet işlerine müdahale etmez.</w:t>
      </w:r>
    </w:p>
    <w:p>
      <w:pPr>
        <w:spacing w:after="0" w:line="240" w:lineRule="auto"/>
      </w:pPr>
      <w:r>
        <w:rPr>
          <w:b/>
          <w:bCs/>
        </w:rPr>
        <w:t>Çeşitlilik ve Hoşgörü:</w:t>
      </w:r>
      <w:r>
        <w:t xml:space="preserve"> Seküler toplumlarda farklı dinlere ve inançlara saygı duyulur. Hoşgörü ve din özgürlüğü önemlidir. İnsanlar, kendi dinlerini veya inançlarını serbestçe yaşama ve ifade etme hakkına sahiptir.</w:t>
      </w:r>
    </w:p>
    <w:p>
      <w:pPr>
        <w:spacing w:after="0" w:line="240" w:lineRule="auto"/>
      </w:pPr>
      <w:r>
        <w:rPr>
          <w:b/>
          <w:bCs/>
        </w:rPr>
        <w:t>Laik Eğitim ve Hukuk Sistemi:</w:t>
      </w:r>
      <w:r>
        <w:t xml:space="preserve"> Seküler toplumlarda eğitim ve hukuk sistemi genellikle laik ilkelere dayanır. Dinî öğretiler okullarda ve yargı sistemine müdahale etmez.</w:t>
      </w:r>
    </w:p>
    <w:p>
      <w:pPr>
        <w:spacing w:after="0" w:line="240" w:lineRule="auto"/>
      </w:pPr>
      <w:r>
        <w:rPr>
          <w:b/>
          <w:bCs/>
        </w:rPr>
        <w:t>Bireysel Özgürlükler ve Haklar:</w:t>
      </w:r>
      <w:r>
        <w:t xml:space="preserve"> Seküler toplumlarda bireylerin özgürlükleri ve hakları ön plandadır. Dinî inançlar, bireylerin haklarını veya özgürlüklerini sınırlayıcı olmamalıdır.</w:t>
      </w:r>
    </w:p>
    <w:p>
      <w:pPr>
        <w:spacing w:after="0" w:line="240" w:lineRule="auto"/>
      </w:pPr>
      <w:r>
        <w:rPr>
          <w:b/>
          <w:bCs/>
        </w:rPr>
        <w:t>Bilimin ve Rasyonalizmin Önemi:</w:t>
      </w:r>
      <w:r>
        <w:t xml:space="preserve"> Seküler toplumlarda bilim ve rasyonalizm önemlidir. Bilimsel yöntem ve kanıtlar, karar alma süreçlerinde belirleyici rol oynar.</w:t>
      </w:r>
    </w:p>
    <w:p>
      <w:pPr>
        <w:spacing w:after="0" w:line="240" w:lineRule="auto"/>
      </w:pPr>
      <w:r>
        <w:rPr>
          <w:b/>
          <w:bCs/>
        </w:rPr>
        <w:t>Dini Çeşitlilik ve Din Karşıtlığı:</w:t>
      </w:r>
      <w:r>
        <w:t xml:space="preserve"> Seküler toplumlarda dinî çeşitlilik ve din karşıtlığı da görülebilir. Dinî inançlara yönelik eleştiri ve din karşıtlığına daha fazla alan tanınabilir.</w:t>
      </w:r>
    </w:p>
    <w:p>
      <w:pPr>
        <w:spacing w:after="0" w:line="240" w:lineRule="auto"/>
      </w:pPr>
    </w:p>
    <w:p>
      <w:pPr>
        <w:spacing w:after="0" w:line="240" w:lineRule="auto"/>
        <w:rPr>
          <w:b/>
          <w:bCs/>
        </w:rPr>
      </w:pPr>
      <w:r>
        <w:rPr>
          <w:b/>
          <w:bCs/>
          <w:highlight w:val="yellow"/>
        </w:rPr>
        <w:t>1.6. Agnostisizm</w:t>
      </w:r>
    </w:p>
    <w:p>
      <w:pPr>
        <w:spacing w:after="0" w:line="240" w:lineRule="auto"/>
        <w:rPr>
          <w:b/>
          <w:bCs/>
        </w:rPr>
      </w:pPr>
    </w:p>
    <w:p>
      <w:pPr>
        <w:spacing w:after="0" w:line="240" w:lineRule="auto"/>
        <w:rPr>
          <w:b/>
          <w:bCs/>
        </w:rPr>
      </w:pPr>
      <w:r>
        <w:rPr>
          <w:b/>
          <w:bCs/>
        </w:rPr>
        <w:t>Agnostisizm nedir ve agnostiklerin temel inançları nelerdir?</w:t>
      </w:r>
    </w:p>
    <w:p>
      <w:pPr>
        <w:spacing w:after="0" w:line="240" w:lineRule="auto"/>
      </w:pPr>
      <w:r>
        <w:t>Agnostisizm, insan aklının Tanrı'nın varlığı veya yokluğu hakkında mutlak bir gerçeği bilemeyeceğini ve bu konuda bir bilinemezlik olduğunu savunan felsefi bir akımdır. Agnostikler, metafizik konuların insan aklının sınırları içinde kesin olarak bilinemeyeceğini düşünürler ve bu nedenle Tanrı'nın varlığı veya yokluğu hakkında kesin bir hüküm vermekten kaçınırlar.</w:t>
      </w:r>
    </w:p>
    <w:p>
      <w:pPr>
        <w:spacing w:after="0" w:line="240" w:lineRule="auto"/>
        <w:rPr>
          <w:b/>
          <w:bCs/>
        </w:rPr>
      </w:pPr>
    </w:p>
    <w:p>
      <w:pPr>
        <w:spacing w:after="0" w:line="240" w:lineRule="auto"/>
        <w:rPr>
          <w:b/>
          <w:bCs/>
        </w:rPr>
      </w:pPr>
      <w:r>
        <w:rPr>
          <w:b/>
          <w:bCs/>
        </w:rPr>
        <w:t>Agnostisizm ile teizm ve ateizm arasındaki fark nedir?</w:t>
      </w:r>
    </w:p>
    <w:p>
      <w:pPr>
        <w:spacing w:after="0" w:line="240" w:lineRule="auto"/>
      </w:pPr>
      <w:r>
        <w:t>Agnostisizm ile teizm ve ateizm arasındaki temel fark, inanç konusundaki tutumlardır. Teistler Tanrı'nın varlığına inanırken, ateistler Tanrı'nın varlığını reddeder. Agnostikler ise Tanrı'nın varlığı veya yokluğu hakkında kesin bir inanç geliştirmemeyi tercih ederler.</w:t>
      </w:r>
    </w:p>
    <w:p>
      <w:pPr>
        <w:spacing w:after="0" w:line="240" w:lineRule="auto"/>
        <w:rPr>
          <w:b/>
          <w:bCs/>
        </w:rPr>
      </w:pPr>
    </w:p>
    <w:p>
      <w:pPr>
        <w:spacing w:after="0" w:line="240" w:lineRule="auto"/>
        <w:rPr>
          <w:b/>
          <w:bCs/>
        </w:rPr>
      </w:pPr>
      <w:r>
        <w:rPr>
          <w:b/>
          <w:bCs/>
        </w:rPr>
        <w:t>Agnostisizmin İslam düşünce tarihindeki yeri ve eleştirilerle karşılaştırılması nasıldır?</w:t>
      </w:r>
    </w:p>
    <w:p>
      <w:pPr>
        <w:spacing w:after="0" w:line="240" w:lineRule="auto"/>
        <w:rPr>
          <w:b/>
          <w:bCs/>
        </w:rPr>
      </w:pPr>
      <w:r>
        <w:t>İslam düşünce tarihinde agnostisizm, objektif bilginin imkânından şüphe eden ve "Lâedriyyûn / Bilinemezciler" olarak adlandırılan bir grup tarafından savunulmuştur. Ancak İslam inancına göre, iman etmek için kesin bir bilgiye sahip olmak gerekmektedir ve bu nedenle agnostisizm İslam düşüncesinde geçerli değildir.</w:t>
      </w:r>
      <w:r>
        <w:rPr>
          <w:b/>
          <w:bCs/>
        </w:rPr>
        <w:br w:type="textWrapping"/>
      </w:r>
      <w:r>
        <w:rPr>
          <w:b/>
          <w:bCs/>
        </w:rPr>
        <w:br w:type="textWrapping"/>
      </w:r>
      <w:r>
        <w:rPr>
          <w:b/>
          <w:bCs/>
        </w:rPr>
        <w:t>Agnostisizm, insanın sorumlu bir varlık oluşu ve ahlaki değerlerle ilişkisinde nasıl bir rol oynar?</w:t>
      </w:r>
    </w:p>
    <w:p>
      <w:pPr>
        <w:spacing w:after="0" w:line="240" w:lineRule="auto"/>
      </w:pPr>
      <w:r>
        <w:t>Agnostisizmin insanın sorumlu bir varlık oluşu ve ahlaki değerlerle ilişkisindeki rolü, insanın metafizik konulardaki belirsizliği kabul etmesi ve bu belirsizlikle birlikte ahlaki değerlere önem vermesidir. Agnostikler, Tanrı'nın varlığı veya yokluğu hakkında kesin bir bilgiye sahip olmasalar da, ahlaki değerlere saygı duyarlar ve etik bir yaşam sürmeyi önemserler.</w:t>
      </w:r>
    </w:p>
    <w:p>
      <w:pPr>
        <w:spacing w:after="0" w:line="240" w:lineRule="auto"/>
      </w:pPr>
    </w:p>
    <w:p>
      <w:pPr>
        <w:spacing w:after="0" w:line="240" w:lineRule="auto"/>
        <w:rPr>
          <w:b/>
          <w:bCs/>
        </w:rPr>
      </w:pPr>
      <w:r>
        <w:rPr>
          <w:b/>
          <w:bCs/>
          <w:highlight w:val="yellow"/>
        </w:rPr>
        <w:t>1.7. Ateizm</w:t>
      </w:r>
    </w:p>
    <w:p>
      <w:pPr>
        <w:spacing w:after="0" w:line="240" w:lineRule="auto"/>
        <w:rPr>
          <w:b/>
          <w:bCs/>
        </w:rPr>
      </w:pPr>
    </w:p>
    <w:p>
      <w:pPr>
        <w:spacing w:after="0" w:line="240" w:lineRule="auto"/>
        <w:rPr>
          <w:b/>
          <w:bCs/>
        </w:rPr>
      </w:pPr>
      <w:r>
        <w:rPr>
          <w:b/>
          <w:bCs/>
        </w:rPr>
        <w:t>Ateizm nedir ve ne anlama gelir?</w:t>
      </w:r>
    </w:p>
    <w:p>
      <w:pPr>
        <w:spacing w:after="0" w:line="240" w:lineRule="auto"/>
      </w:pPr>
      <w:r>
        <w:t>Ateizm, Tanrı'nın veya aşkın bir varlığın var olmadığını iddia eden felsefi bir görüştür. Temelde, Tanrı'nın varlığını reddetmekle kalmaz, aynı zamanda onun yokluğunu kanıtlamaya çalışır.</w:t>
      </w:r>
    </w:p>
    <w:p>
      <w:pPr>
        <w:spacing w:after="0" w:line="240" w:lineRule="auto"/>
        <w:rPr>
          <w:b/>
          <w:bCs/>
        </w:rPr>
      </w:pPr>
    </w:p>
    <w:p>
      <w:pPr>
        <w:spacing w:after="0" w:line="240" w:lineRule="auto"/>
        <w:rPr>
          <w:b/>
          <w:bCs/>
        </w:rPr>
      </w:pPr>
    </w:p>
    <w:p>
      <w:pPr>
        <w:spacing w:after="0" w:line="240" w:lineRule="auto"/>
        <w:rPr>
          <w:b/>
          <w:bCs/>
        </w:rPr>
      </w:pPr>
    </w:p>
    <w:p>
      <w:pPr>
        <w:spacing w:after="0" w:line="240" w:lineRule="auto"/>
        <w:rPr>
          <w:b/>
          <w:bCs/>
        </w:rPr>
      </w:pPr>
      <w:r>
        <w:rPr>
          <w:b/>
          <w:bCs/>
        </w:rPr>
        <w:t>Ateizmin özünde hangi temel felsefi yaklaşımlar bulunur?</w:t>
      </w:r>
    </w:p>
    <w:p>
      <w:pPr>
        <w:spacing w:after="0" w:line="240" w:lineRule="auto"/>
      </w:pPr>
      <w:r>
        <w:t>Ateizmin özünde, materyalizm ve natüralizm gibi temel felsefi yaklaşımlar bulunur. Materyalizm, evrende maddenin var olduğunu ve maddenin temel olduğunu savunurken, natüralizm ise doğal süreçlerin ve doğal yasaların evreni açıklamaya yeterli olduğunu ileri sürer.</w:t>
      </w:r>
    </w:p>
    <w:p>
      <w:pPr>
        <w:spacing w:after="0" w:line="240" w:lineRule="auto"/>
        <w:rPr>
          <w:b/>
          <w:bCs/>
        </w:rPr>
      </w:pPr>
    </w:p>
    <w:p>
      <w:pPr>
        <w:spacing w:after="0" w:line="240" w:lineRule="auto"/>
        <w:rPr>
          <w:b/>
          <w:bCs/>
        </w:rPr>
      </w:pPr>
      <w:r>
        <w:rPr>
          <w:b/>
          <w:bCs/>
        </w:rPr>
        <w:t>Ateizme göre evrenin ve canlıların kökeni nasıl açıklanır?</w:t>
      </w:r>
    </w:p>
    <w:p>
      <w:pPr>
        <w:spacing w:after="0" w:line="240" w:lineRule="auto"/>
      </w:pPr>
      <w:r>
        <w:t>Ateizme göre evrenin ve canlıların kökeni, tesadüfi doğal süreçler ve doğal yasalarla açıklanır. Ateistlere göre, evren ve canlılar tesadüfen oluşmuş ve gelişmiştir, bir yaratıcıya ihtiyaç duymaz.</w:t>
      </w:r>
    </w:p>
    <w:p>
      <w:pPr>
        <w:spacing w:after="0" w:line="240" w:lineRule="auto"/>
        <w:rPr>
          <w:b/>
          <w:bCs/>
        </w:rPr>
      </w:pPr>
    </w:p>
    <w:p>
      <w:pPr>
        <w:spacing w:after="0" w:line="240" w:lineRule="auto"/>
        <w:rPr>
          <w:b/>
          <w:bCs/>
        </w:rPr>
      </w:pPr>
      <w:r>
        <w:rPr>
          <w:b/>
          <w:bCs/>
        </w:rPr>
        <w:t>Ateizmin farklı türleri nelerdir ve bunlar arasındaki farklar nedir?</w:t>
      </w:r>
    </w:p>
    <w:p>
      <w:pPr>
        <w:spacing w:after="0" w:line="240" w:lineRule="auto"/>
      </w:pPr>
      <w:r>
        <w:t>Ateizmin farklı türleri şunlardır: Mutlak ateizm, teorik ateizm, pratik ateizm, ilgisizlerin ateizmi ve ideolojik ateizm. Bunlar arasındaki farklar, ateizmin farklı yönlerine odaklanmalarından kaynaklanır.</w:t>
      </w:r>
    </w:p>
    <w:p>
      <w:pPr>
        <w:spacing w:after="0" w:line="240" w:lineRule="auto"/>
        <w:rPr>
          <w:b/>
          <w:bCs/>
        </w:rPr>
      </w:pPr>
    </w:p>
    <w:p>
      <w:pPr>
        <w:spacing w:after="0" w:line="240" w:lineRule="auto"/>
        <w:rPr>
          <w:b/>
          <w:bCs/>
        </w:rPr>
      </w:pPr>
      <w:r>
        <w:rPr>
          <w:b/>
          <w:bCs/>
        </w:rPr>
        <w:t>Ateizm, tarih boyunca hangi sebeplerle ortaya çıkmış ve gelişmiştir?</w:t>
      </w:r>
    </w:p>
    <w:p>
      <w:pPr>
        <w:spacing w:after="0" w:line="240" w:lineRule="auto"/>
      </w:pPr>
      <w:r>
        <w:t>Ateizm, Orta Çağ'dan itibaren kilisenin baskıcı politikalarına tepki olarak doğmuş ve kilisenin otoritesine karşı çıkan bir felsefi görüş olarak gelişmiştir. Daha sonra bilimin ve rasyonalizmin yükselişi ile birlikte daha da güçlenmiştir.</w:t>
      </w:r>
    </w:p>
    <w:p>
      <w:pPr>
        <w:spacing w:after="0" w:line="240" w:lineRule="auto"/>
        <w:rPr>
          <w:b/>
          <w:bCs/>
        </w:rPr>
      </w:pPr>
    </w:p>
    <w:p>
      <w:pPr>
        <w:spacing w:after="0" w:line="240" w:lineRule="auto"/>
        <w:rPr>
          <w:b/>
          <w:bCs/>
        </w:rPr>
      </w:pPr>
      <w:r>
        <w:rPr>
          <w:b/>
          <w:bCs/>
        </w:rPr>
        <w:t>İslam düşünce tarihinde ateizm ile ilgili nasıl bir yaklaşım benimsenmiştir ve ateizm ile İslam inancı arasındaki temel farklar nelerdir?</w:t>
      </w:r>
    </w:p>
    <w:p>
      <w:pPr>
        <w:spacing w:after="0" w:line="240" w:lineRule="auto"/>
      </w:pPr>
      <w:r>
        <w:t>İslam düşünce tarihinde ateizm, Allah'ın varlığını ve birliğini inkâr eden kişiler tarafından benimsenmiştir. Ancak İslam inancına göre, insanın doğasında Allah'a inanma eğilimi vardır ve Kur'an'da evrenin düzeni gibi delillerle Allah'ın varlığı vurgulanır. Ayrıca, İslam inancında, ateizm Allah'ın varlığını ve birliğini inkâr ettiği için ciddi bir şekilde eleştirilir ve dinden çıkmayı doğurabilir.</w:t>
      </w:r>
    </w:p>
    <w:p>
      <w:pPr>
        <w:spacing w:after="0" w:line="240" w:lineRule="auto"/>
      </w:pPr>
    </w:p>
    <w:p>
      <w:pPr>
        <w:spacing w:after="0" w:line="240" w:lineRule="auto"/>
        <w:rPr>
          <w:b/>
          <w:bCs/>
        </w:rPr>
      </w:pPr>
      <w:r>
        <w:rPr>
          <w:b/>
          <w:bCs/>
          <w:highlight w:val="yellow"/>
        </w:rPr>
        <w:t>1.8. Nihilizm</w:t>
      </w:r>
    </w:p>
    <w:p>
      <w:pPr>
        <w:spacing w:after="0" w:line="240" w:lineRule="auto"/>
        <w:rPr>
          <w:b/>
          <w:bCs/>
        </w:rPr>
      </w:pPr>
    </w:p>
    <w:p>
      <w:pPr>
        <w:spacing w:after="0" w:line="240" w:lineRule="auto"/>
        <w:rPr>
          <w:b/>
          <w:bCs/>
        </w:rPr>
      </w:pPr>
      <w:r>
        <w:rPr>
          <w:b/>
          <w:bCs/>
        </w:rPr>
        <w:t>Nihilizmin temelinde hangi felsefi yaklaşım yatar ve bu yaklaşımın temsilcileri kimlerdir?</w:t>
      </w:r>
    </w:p>
    <w:p>
      <w:pPr>
        <w:spacing w:after="0" w:line="240" w:lineRule="auto"/>
      </w:pPr>
      <w:r>
        <w:t>Nihilizm, "hiç" anlamına gelen Latince "nihil" kelimesinden türetilmiştir. Bu felsefi yaklaşım, varlığın hiçbir gerçekliğinin bulunmadığını savunur. Nihilizmin temsilcileri arasında Antik Yunan'daki sofist Gorgias, 19. yüzyıl filozofları Arthur Schopenhauer ve Friedrich Nietzsche bulunmaktadır.</w:t>
      </w:r>
    </w:p>
    <w:p>
      <w:pPr>
        <w:spacing w:after="0" w:line="240" w:lineRule="auto"/>
        <w:rPr>
          <w:b/>
          <w:bCs/>
        </w:rPr>
      </w:pPr>
    </w:p>
    <w:p>
      <w:pPr>
        <w:spacing w:after="0" w:line="240" w:lineRule="auto"/>
        <w:rPr>
          <w:b/>
          <w:bCs/>
        </w:rPr>
      </w:pPr>
      <w:r>
        <w:rPr>
          <w:b/>
          <w:bCs/>
        </w:rPr>
        <w:t>Nihilizm, mevcut değerlere ve inançlara nasıl bir tavır alır?</w:t>
      </w:r>
    </w:p>
    <w:p>
      <w:pPr>
        <w:spacing w:after="0" w:line="240" w:lineRule="auto"/>
      </w:pPr>
      <w:r>
        <w:t>Nihilizm, mevcut değerlere ve inançlara karşı çıkar. Varlığın hiçbir gerçekliğinin olmadığını savunduğu için, nihilizm mevcut değerleri ve inançları reddeder.</w:t>
      </w:r>
    </w:p>
    <w:p>
      <w:pPr>
        <w:spacing w:after="0" w:line="240" w:lineRule="auto"/>
        <w:rPr>
          <w:b/>
          <w:bCs/>
        </w:rPr>
      </w:pPr>
    </w:p>
    <w:p>
      <w:pPr>
        <w:spacing w:after="0" w:line="240" w:lineRule="auto"/>
        <w:rPr>
          <w:b/>
          <w:bCs/>
        </w:rPr>
      </w:pPr>
      <w:r>
        <w:rPr>
          <w:b/>
          <w:bCs/>
        </w:rPr>
        <w:t>Nihilizmin temel iddiası nedir ve bu iddia nasıl desteklenir?</w:t>
      </w:r>
    </w:p>
    <w:p>
      <w:pPr>
        <w:spacing w:after="0" w:line="240" w:lineRule="auto"/>
      </w:pPr>
      <w:r>
        <w:t>Nihilizmin temel iddiası, varlığın hiçbir gerçekliğinin bulunmadığıdır. Bu iddia, felsefi argümanlarla desteklenir. Örneğin, Arthur Schopenhauer ve Friedrich Nietzsche gibi filozoflar, karamsar bir dünya görüşüne sahip olarak, dünyanın hiçbir anlamı olmadığını ve var olmamanın daha iyi olduğunu savunmuşlardır.</w:t>
      </w:r>
    </w:p>
    <w:p>
      <w:pPr>
        <w:spacing w:after="0" w:line="240" w:lineRule="auto"/>
        <w:rPr>
          <w:b/>
          <w:bCs/>
        </w:rPr>
      </w:pPr>
    </w:p>
    <w:p>
      <w:pPr>
        <w:spacing w:after="0" w:line="240" w:lineRule="auto"/>
        <w:rPr>
          <w:b/>
          <w:bCs/>
        </w:rPr>
      </w:pPr>
      <w:r>
        <w:rPr>
          <w:b/>
          <w:bCs/>
        </w:rPr>
        <w:t>İslam inancına göre, insanın yaratılış amacı nedir ve bu amaç nasıl gerçekleştirilir?</w:t>
      </w:r>
    </w:p>
    <w:p>
      <w:pPr>
        <w:spacing w:after="0" w:line="240" w:lineRule="auto"/>
      </w:pPr>
      <w:r>
        <w:t>İslam inancına göre, insanın yaratılış amacı Allah'a inanmak, ibadet etmek ve erdemli davranışlarda bulunarak dünya ve ahiret mutluluğunu elde etmektir. İnsanın bu amacını gerçekleştirip gerçekleştirmemesi, kendi özgür iradesine bağlıdır. İnsanın yaratılış amacı, onu amaçsızlıktan ve karamsarlıktan kurtarır ve Allah'a inanmak, insanın ümit ve huzur içinde olmasını sağlar.</w:t>
      </w:r>
    </w:p>
    <w:p>
      <w:pPr>
        <w:spacing w:after="0" w:line="240" w:lineRule="auto"/>
      </w:pPr>
    </w:p>
    <w:p>
      <w:pPr>
        <w:spacing w:after="0" w:line="240" w:lineRule="auto"/>
      </w:pPr>
      <w:r>
        <w:t>“İnsan, kendisinin başıboş bırakılacağını mı sanır!” (Kıyâme suresi, 36. ayet.)</w:t>
      </w:r>
    </w:p>
    <w:p>
      <w:pPr>
        <w:spacing w:after="0" w:line="240" w:lineRule="auto"/>
      </w:pPr>
      <w:r>
        <w:t>“Ben cinleri ve insanları, ancak bana kulluk etsinler diye yarattım.” (Zâriyât suresi, 56. ayet.)</w:t>
      </w:r>
    </w:p>
    <w:p>
      <w:pPr>
        <w:spacing w:after="0" w:line="240" w:lineRule="auto"/>
      </w:pPr>
      <w:r>
        <w:t>“…Allah’ın rahmetinden ümit kesmeyin. Çünkü kâfirler topluluğundan başkası Allah’ın rahmetinden ümit kesmez.” (Yûsuf suresi, 87. ayet.)</w:t>
      </w:r>
    </w:p>
    <w:p>
      <w:pPr>
        <w:spacing w:after="0" w:line="240" w:lineRule="auto"/>
      </w:pPr>
      <w:r>
        <w:rPr>
          <w:b/>
          <w:bCs/>
        </w:rPr>
        <w:t>Bu ayetleri İslam inancıyla nihilizmin niçin uyuşmadığı açısından yorumlayınız.</w:t>
      </w:r>
      <w:r>
        <w:rPr>
          <w:b/>
          <w:bCs/>
        </w:rPr>
        <w:br w:type="textWrapping"/>
      </w:r>
      <w:r>
        <w:t>Bu ayetler, İslam inancının temel öğretilerinden bazılarını vurgulamaktadır ve nihilizmle çelişir. İşte bu ayetlerin İslam inancıyla nihilizm arasındaki farklılıkların birkaç açıdan yorumlayalım:</w:t>
      </w:r>
    </w:p>
    <w:p>
      <w:pPr>
        <w:spacing w:after="0" w:line="240" w:lineRule="auto"/>
      </w:pPr>
      <w:r>
        <w:rPr>
          <w:b/>
          <w:bCs/>
        </w:rPr>
        <w:t>İnsanın Amaç ve Sorumluluğu:</w:t>
      </w:r>
      <w:r>
        <w:t xml:space="preserve"> İslam inancına göre, insanın yaratılış amacı Allah'a ibadet etmek ve O'na kulluk etmektir. Bu ayetlerde belirtildiği gibi, insanların yaratılış amacı Allah'a ibadet etmek ve O'nun rahmetine umut bağlamaktır. Dolayısıyla, insanın kendisini başıboş bırakılmış hissetmesi doğru değildir çünkü Allah'ın rahmeti ve hükümranlığı her zaman mevcuttur.</w:t>
      </w:r>
    </w:p>
    <w:p>
      <w:pPr>
        <w:spacing w:after="0" w:line="240" w:lineRule="auto"/>
      </w:pPr>
      <w:r>
        <w:rPr>
          <w:b/>
          <w:bCs/>
        </w:rPr>
        <w:t>Varlık ve Anlam:</w:t>
      </w:r>
      <w:r>
        <w:t xml:space="preserve"> Nihilizm, varlığın hiçbir gerçekliği olmadığını savunurken, İslam inancı ise varlığın bir amaca ve anlama sahip olduğunu öne sürer. İslam'a göre, her şey Allah'ın iradesi ve hikmetiyle yaratılmıştır ve bu yaratılışın bir amacı vardır. Bu nedenle, nihilizmle çelişen İslam inancı, varlığın ve hayatın anlamsız olduğunu iddia etmez.</w:t>
      </w:r>
    </w:p>
    <w:p>
      <w:pPr>
        <w:spacing w:after="0" w:line="240" w:lineRule="auto"/>
      </w:pPr>
      <w:r>
        <w:rPr>
          <w:b/>
          <w:bCs/>
        </w:rPr>
        <w:t>Umutsuzluk ve İyimserlik:</w:t>
      </w:r>
      <w:r>
        <w:t xml:space="preserve"> Nihilizm, genellikle karamsar bir bakış açısını yansıtırken, İslam inancı umut doludur. Allah'ın rahmetinden umut kesmek İslam inancına aykırıdır çünkü her zaman tövbe etme ve affa ulaşma imkanı vardır. İslam, insanlara umudu ve iyimserliği teşvik ederken, nihilizm umutsuzluğu ve çaresizliği teşvik eder.</w:t>
      </w:r>
    </w:p>
    <w:p>
      <w:pPr>
        <w:spacing w:after="0" w:line="240" w:lineRule="auto"/>
      </w:pPr>
      <w:r>
        <w:t>Bu ayetler, İslam'ın insanın hayatındaki amacını, sorumluluğunu, varlığın anlamını ve umut dolu bir bakış açısını vurgular. Nihilizm ise genellikle bu kavramlara karşı çıkar ve varlığın anlamsız olduğunu, insanın sorumluluklarının ve hedeflerinin olmadığını savunur. Dolayısıyla, İslam inancıyla nihilizm arasında temel bir fark bulunmaktadır.</w:t>
      </w:r>
    </w:p>
    <w:p>
      <w:pPr>
        <w:spacing w:after="0" w:line="240" w:lineRule="auto"/>
      </w:pPr>
    </w:p>
    <w:p>
      <w:pPr>
        <w:spacing w:after="0" w:line="240" w:lineRule="auto"/>
        <w:rPr>
          <w:b/>
          <w:bCs/>
        </w:rPr>
      </w:pPr>
      <w:r>
        <w:rPr>
          <w:b/>
          <w:bCs/>
          <w:highlight w:val="yellow"/>
        </w:rPr>
        <w:t>Kötülük Problemi</w:t>
      </w:r>
    </w:p>
    <w:p>
      <w:pPr>
        <w:spacing w:after="0" w:line="240" w:lineRule="auto"/>
        <w:rPr>
          <w:b/>
          <w:bCs/>
        </w:rPr>
      </w:pPr>
      <w:r>
        <w:rPr>
          <w:b/>
          <w:bCs/>
        </w:rPr>
        <w:br w:type="textWrapping"/>
      </w:r>
      <w:r>
        <w:rPr>
          <w:b/>
          <w:bCs/>
        </w:rPr>
        <w:t>Materyalizm, ateizm ve nihilizm gibi felsefi yaklaşımlar, kötülük problemine dayanarak Tanrı'nın varlığını sorgularlar. İslam inancına göre, kötülük problemi nasıl açıklanır ve Tanrı'nın varlığı ile nasıl ilişkilendirilir?</w:t>
      </w:r>
    </w:p>
    <w:p>
      <w:pPr>
        <w:spacing w:after="0" w:line="240" w:lineRule="auto"/>
      </w:pPr>
      <w:r>
        <w:t>İslam'a göre, kötülük problemi insanın özgür iradesiyle ilgilidir ve Tanrı'nın varlığını sorgulamak için bir delil olarak kullanılamaz. Kötülük, insanın iradesini kullanırken kötü seçimler yapmasından kaynaklanır. Tanrı, insanlara özgür irade vermiş ve onları doğru yolu bulmaları için rehberlik etmiştir. Dolayısıyla kötülük, insanın seçimleriyle ilgili bir meseledir ve Tanrı'nın varlığına dair bir delil olarak kullanılamaz.</w:t>
      </w:r>
    </w:p>
    <w:p>
      <w:pPr>
        <w:spacing w:after="0" w:line="240" w:lineRule="auto"/>
      </w:pPr>
    </w:p>
    <w:p>
      <w:pPr>
        <w:spacing w:after="0" w:line="240" w:lineRule="auto"/>
        <w:rPr>
          <w:b/>
          <w:bCs/>
        </w:rPr>
      </w:pPr>
      <w:r>
        <w:rPr>
          <w:b/>
          <w:bCs/>
        </w:rPr>
        <w:t>İslam'a göre, insanın dünyaya gönderiliş amacı nedir ve kötülük bu amacı nasıl etkiler?</w:t>
      </w:r>
    </w:p>
    <w:p>
      <w:pPr>
        <w:spacing w:after="0" w:line="240" w:lineRule="auto"/>
      </w:pPr>
      <w:r>
        <w:t>İslam'a göre, insanın dünyaya gönderiliş amacı imtihandır. İnsan, bu dünyada iyilik ve kötülük arasında seçim yaparak sınanır. Tanrı, insanlara akıl ve özgür irade vermiş ve onları doğru yolu bulmaları için rehberlik etmiştir. İnsanlar, bu imtihanda başarılı olmak için iyilik yapmalı ve kötülükten kaçınmalıdır. Dolayısıyla kötülük, insanın imtihanını etkileyen bir faktördür ancak Tanrı'nın varlığını sorgulamak için bir delil değildir.</w:t>
      </w:r>
    </w:p>
    <w:p>
      <w:pPr>
        <w:spacing w:after="0" w:line="240" w:lineRule="auto"/>
      </w:pPr>
    </w:p>
    <w:p>
      <w:pPr>
        <w:spacing w:after="0" w:line="240" w:lineRule="auto"/>
        <w:rPr>
          <w:b/>
          <w:bCs/>
        </w:rPr>
      </w:pPr>
      <w:r>
        <w:rPr>
          <w:b/>
          <w:bCs/>
          <w:highlight w:val="yellow"/>
        </w:rPr>
        <w:t>2. Yeni Dinî Hareketler</w:t>
      </w:r>
    </w:p>
    <w:p>
      <w:pPr>
        <w:spacing w:after="0" w:line="240" w:lineRule="auto"/>
        <w:rPr>
          <w:b/>
          <w:bCs/>
        </w:rPr>
      </w:pPr>
    </w:p>
    <w:p>
      <w:pPr>
        <w:spacing w:after="0" w:line="240" w:lineRule="auto"/>
        <w:rPr>
          <w:b/>
          <w:bCs/>
        </w:rPr>
      </w:pPr>
      <w:r>
        <w:rPr>
          <w:b/>
          <w:bCs/>
        </w:rPr>
        <w:t>Yeni dinî hareketlerin ortaya çıkmasında toplumsal değişimlerin rolü nedir?</w:t>
      </w:r>
    </w:p>
    <w:p>
      <w:pPr>
        <w:spacing w:after="0" w:line="240" w:lineRule="auto"/>
      </w:pPr>
      <w:r>
        <w:t>Evet, yeni dinî hareketlerin ortaya çıkmasında toplumsal değişimler önemli bir rol oynamaktadır. Toplumsal değişimler, geleneksel dinî grupların öğretilerinin veya uygulamalarının yetersiz veya yetersiz olduğunu düşünen bireylerin yeni yorumlar arayışına girmelerine neden olabilir. Özellikle teknolojik gelişmeler, ekonomik değişimler, kültürel etkileşimler ve siyasi dönüşümler gibi faktörler, insanların dinî inançlarını ve pratiklerini sorgulamalarına ve yeniden şekillendirmelerine yol açabilir. Bu nedenle, toplumsal değişimler yeni dinî hareketlerin ortaya çıkmasında etkili bir faktör olabilir.</w:t>
      </w:r>
    </w:p>
    <w:p>
      <w:pPr>
        <w:spacing w:after="0" w:line="240" w:lineRule="auto"/>
      </w:pPr>
    </w:p>
    <w:p>
      <w:pPr>
        <w:spacing w:after="0" w:line="240" w:lineRule="auto"/>
      </w:pPr>
    </w:p>
    <w:p>
      <w:pPr>
        <w:spacing w:after="0" w:line="240" w:lineRule="auto"/>
        <w:rPr>
          <w:b/>
          <w:bCs/>
        </w:rPr>
      </w:pPr>
      <w:r>
        <w:rPr>
          <w:b/>
          <w:bCs/>
          <w:highlight w:val="yellow"/>
        </w:rPr>
        <w:t>2.1. Yeni Dinî Hareketlerin Özellikleri ve Ortaya Çıkış Sebepleri</w:t>
      </w:r>
    </w:p>
    <w:p>
      <w:pPr>
        <w:spacing w:after="0" w:line="240" w:lineRule="auto"/>
      </w:pPr>
      <w:r>
        <w:t>11.4.2. Yeni dinî akımların özelliklerini değerlendirir</w:t>
      </w:r>
    </w:p>
    <w:p>
      <w:pPr>
        <w:spacing w:after="0" w:line="240" w:lineRule="auto"/>
      </w:pPr>
    </w:p>
    <w:p>
      <w:pPr>
        <w:spacing w:after="0" w:line="240" w:lineRule="auto"/>
        <w:rPr>
          <w:b/>
          <w:bCs/>
        </w:rPr>
      </w:pPr>
      <w:r>
        <w:rPr>
          <w:b/>
          <w:bCs/>
        </w:rPr>
        <w:t>Yeni dinî hareketlerin ortaya çıkmasında lider figürünün rolü nedir?</w:t>
      </w:r>
    </w:p>
    <w:p>
      <w:pPr>
        <w:spacing w:after="0" w:line="240" w:lineRule="auto"/>
      </w:pPr>
      <w:r>
        <w:t>Yeni dinî hareketlerin ortaya çıkmasında lider figürü, hareketin merkezinde bulunan ve genellikle olağanüstü niteliklere sahip olduğunu iddia eden kişidir. Lider, hareketin temsilcisi ve rehberidir, genellikle cemaatin etrafında toplanmasını sağlar.</w:t>
      </w:r>
    </w:p>
    <w:p>
      <w:pPr>
        <w:spacing w:after="0" w:line="240" w:lineRule="auto"/>
        <w:rPr>
          <w:b/>
          <w:bCs/>
        </w:rPr>
      </w:pPr>
    </w:p>
    <w:p>
      <w:pPr>
        <w:spacing w:after="0" w:line="240" w:lineRule="auto"/>
        <w:rPr>
          <w:b/>
          <w:bCs/>
        </w:rPr>
      </w:pPr>
      <w:r>
        <w:rPr>
          <w:b/>
          <w:bCs/>
        </w:rPr>
        <w:t>Dünya ile uzlaşan dinî hareketler ile dünyayı reddeden dinî hareketler arasındaki temel farklar nelerdir?</w:t>
      </w:r>
    </w:p>
    <w:p>
      <w:pPr>
        <w:spacing w:after="0" w:line="240" w:lineRule="auto"/>
      </w:pPr>
      <w:r>
        <w:t>Dünya ile uzlaşan dinî hareketler, dünyevi hayat ile manevi hayat arasında bir denge kurar ve modern dünyada maneviyat eksikliği olduğunu düşünen insanlara hitap ederken, dünyayı reddeden dinî hareketler, dünyevi yapılanmalara karşı tavizsiz bir inanca sahiptir ve liderin otoritesi altında sıkı bir cemaat yaşamı sürdürür.</w:t>
      </w:r>
    </w:p>
    <w:p>
      <w:pPr>
        <w:spacing w:after="0" w:line="240" w:lineRule="auto"/>
        <w:rPr>
          <w:b/>
          <w:bCs/>
        </w:rPr>
      </w:pPr>
    </w:p>
    <w:p>
      <w:pPr>
        <w:spacing w:after="0" w:line="240" w:lineRule="auto"/>
        <w:rPr>
          <w:b/>
          <w:bCs/>
        </w:rPr>
      </w:pPr>
      <w:r>
        <w:rPr>
          <w:b/>
          <w:bCs/>
        </w:rPr>
        <w:t>Yeni dinî hareketlere yönelen kişilerde görülen mahrumiyet duygusu hangi unsurlara dayanabilir?</w:t>
      </w:r>
    </w:p>
    <w:p>
      <w:pPr>
        <w:spacing w:after="0" w:line="240" w:lineRule="auto"/>
      </w:pPr>
      <w:r>
        <w:t>Mahrumiyet duygusu, insanların yeni dinî hareketlere yönelmesinde önemli bir faktördür. Bu duygu, psikolojik problemler, anlamsızlık hissi, bedensel kusurlar gibi unsurlar tarafından oluşturulabilir. Kişinin kendini toplumda dışlanmış veya değersiz hissetmesi de bu duygunun bir belirtisi olabilir.</w:t>
      </w:r>
    </w:p>
    <w:p>
      <w:pPr>
        <w:spacing w:after="0" w:line="240" w:lineRule="auto"/>
        <w:rPr>
          <w:b/>
          <w:bCs/>
        </w:rPr>
      </w:pPr>
    </w:p>
    <w:p>
      <w:pPr>
        <w:spacing w:after="0" w:line="240" w:lineRule="auto"/>
        <w:rPr>
          <w:b/>
          <w:bCs/>
        </w:rPr>
      </w:pPr>
      <w:r>
        <w:rPr>
          <w:b/>
          <w:bCs/>
        </w:rPr>
        <w:t>Yeni dinî hareketlere katılım ve gelişimde bireysel ilişkilerin önemi nedir ve nasıl bir etki yapabilir?</w:t>
      </w:r>
    </w:p>
    <w:p>
      <w:pPr>
        <w:spacing w:after="0" w:line="240" w:lineRule="auto"/>
      </w:pPr>
      <w:r>
        <w:t>Yeni dinî hareketlere katılım ve gelişimde bireysel ilişkiler önemlidir çünkü insanlar genellikle güven duydukları ve yakın oldukları kişilerin tavsiyelerine daha fazla değer verirler. Bu hareketler, özellikle bireyler arasında olumlu ilişkiler kurarak yeni üyeler kazanmayı ve hareketin büyümesini sağlarlar</w:t>
      </w:r>
    </w:p>
    <w:p>
      <w:pPr>
        <w:spacing w:after="0" w:line="240" w:lineRule="auto"/>
      </w:pPr>
    </w:p>
    <w:p>
      <w:pPr>
        <w:spacing w:after="0" w:line="240" w:lineRule="auto"/>
        <w:rPr>
          <w:b/>
          <w:bCs/>
        </w:rPr>
      </w:pPr>
      <w:r>
        <w:rPr>
          <w:b/>
          <w:bCs/>
          <w:highlight w:val="yellow"/>
        </w:rPr>
        <w:t>2.2. Batı Dünyasında Ortaya Çıkan Bazı Yeni Dinî Hareketler</w:t>
      </w:r>
    </w:p>
    <w:p>
      <w:pPr>
        <w:spacing w:after="0" w:line="240" w:lineRule="auto"/>
        <w:rPr>
          <w:b/>
          <w:bCs/>
        </w:rPr>
      </w:pPr>
    </w:p>
    <w:p>
      <w:pPr>
        <w:spacing w:after="0" w:line="240" w:lineRule="auto"/>
        <w:rPr>
          <w:b/>
          <w:bCs/>
        </w:rPr>
      </w:pPr>
      <w:r>
        <w:rPr>
          <w:b/>
          <w:bCs/>
        </w:rPr>
        <w:t>New Age hareketinin temel inanç ve uygulamaları nelerdir?</w:t>
      </w:r>
    </w:p>
    <w:p>
      <w:pPr>
        <w:spacing w:after="0" w:line="240" w:lineRule="auto"/>
      </w:pPr>
      <w:r>
        <w:t>New Age hareketi, doğaüstü güçlere inanma ve insan potansiyellerini geliştirme üzerine odaklanır.</w:t>
      </w:r>
    </w:p>
    <w:p>
      <w:pPr>
        <w:spacing w:after="0" w:line="240" w:lineRule="auto"/>
      </w:pPr>
      <w:r>
        <w:t>Manevi uyanış, doğanın bütünlüğüne inanma, kozmik bilinçlilik ve keşif gibi kavramlar, hareketin ortak kavramları arasındadır.</w:t>
      </w:r>
    </w:p>
    <w:p>
      <w:pPr>
        <w:spacing w:after="0" w:line="240" w:lineRule="auto"/>
      </w:pPr>
      <w:r>
        <w:t>Yeni bir bilinç dönemine girildiği ve insanlığın köklü bir manevi değişim yaşadığı düşüncesi New Age'in temel iddialarındandır.</w:t>
      </w:r>
    </w:p>
    <w:p>
      <w:pPr>
        <w:spacing w:after="0" w:line="240" w:lineRule="auto"/>
      </w:pPr>
    </w:p>
    <w:p>
      <w:pPr>
        <w:spacing w:after="0" w:line="240" w:lineRule="auto"/>
        <w:rPr>
          <w:b/>
          <w:bCs/>
        </w:rPr>
      </w:pPr>
      <w:r>
        <w:rPr>
          <w:b/>
          <w:bCs/>
        </w:rPr>
        <w:t>Scientology hareketinin kurucusu kimdir ve bu hareketin öne çıkan özellikleri nelerdir?</w:t>
      </w:r>
    </w:p>
    <w:p>
      <w:pPr>
        <w:spacing w:after="0" w:line="240" w:lineRule="auto"/>
      </w:pPr>
      <w:r>
        <w:t>Scientology hareketinin kurucusu, bilim kurgu yazarı L. Ron Hubbard'dır.</w:t>
      </w:r>
    </w:p>
    <w:p>
      <w:pPr>
        <w:spacing w:after="0" w:line="240" w:lineRule="auto"/>
      </w:pPr>
      <w:r>
        <w:t>Hareket, insanların temel bilgilerle hayatta mutluluğa ulaşabileceğini öne sürer ve zihinsel egzersizlerle kişileri aydınlanmaya ulaştırmayı amaçlar.</w:t>
      </w:r>
    </w:p>
    <w:p>
      <w:pPr>
        <w:spacing w:after="0" w:line="240" w:lineRule="auto"/>
      </w:pPr>
      <w:r>
        <w:t>Scientology'nin dini mi yoksa bilimsel bir hareket mi olduğu tartışmalıdır ve pek çok ülkede yasaklanmıştır.</w:t>
      </w:r>
    </w:p>
    <w:p>
      <w:pPr>
        <w:spacing w:after="0" w:line="240" w:lineRule="auto"/>
      </w:pPr>
    </w:p>
    <w:p>
      <w:pPr>
        <w:spacing w:after="0" w:line="240" w:lineRule="auto"/>
        <w:rPr>
          <w:b/>
          <w:bCs/>
        </w:rPr>
      </w:pPr>
      <w:r>
        <w:rPr>
          <w:b/>
          <w:bCs/>
        </w:rPr>
        <w:t>Moonculuk veya Birleşik Kilise'nin temel inançları ve öğretileri nelerdir?</w:t>
      </w:r>
    </w:p>
    <w:p>
      <w:pPr>
        <w:spacing w:after="0" w:line="240" w:lineRule="auto"/>
      </w:pPr>
      <w:r>
        <w:t>Moonculuk, Hristiyan öğeleri taşıyan ve bir Koreli olan Sun Myung Moon tarafından kurulan bir dinî akımdır.</w:t>
      </w:r>
    </w:p>
    <w:p>
      <w:pPr>
        <w:spacing w:after="0" w:line="240" w:lineRule="auto"/>
      </w:pPr>
      <w:r>
        <w:t>Moon, İlahi İlke adlı öğretisini tanıtarak insanlığın ahlaki erozyonunu durdurmayı ve tüm insanlığı Tanrı'nın bayrağı altında birleştirmeyi amaçlar.</w:t>
      </w:r>
    </w:p>
    <w:p>
      <w:pPr>
        <w:spacing w:after="0" w:line="240" w:lineRule="auto"/>
      </w:pPr>
      <w:r>
        <w:t>Mooncular, güçlü bir misyonerlik anlayışına sahiptir ve dünyanın farklı bölgelerine yayılmışlardır.</w:t>
      </w:r>
    </w:p>
    <w:p>
      <w:pPr>
        <w:spacing w:after="0" w:line="240" w:lineRule="auto"/>
      </w:pPr>
    </w:p>
    <w:p>
      <w:pPr>
        <w:spacing w:after="0" w:line="240" w:lineRule="auto"/>
        <w:rPr>
          <w:b/>
          <w:bCs/>
        </w:rPr>
      </w:pPr>
      <w:r>
        <w:rPr>
          <w:b/>
          <w:bCs/>
        </w:rPr>
        <w:t>Mormonculuk veya İsa Mesih'in Son Zaman Azizleri Kilisesi'nin kurucusu kimdir ve temel inançları nelerdir?</w:t>
      </w:r>
    </w:p>
    <w:p>
      <w:pPr>
        <w:spacing w:after="0" w:line="240" w:lineRule="auto"/>
      </w:pPr>
      <w:r>
        <w:t>Mormonculuk, Joseph Smith tarafından kurulan İsa Mesih'in Son Zaman Azizleri Kilisesi'ne dayanır.</w:t>
      </w:r>
    </w:p>
    <w:p>
      <w:pPr>
        <w:spacing w:after="0" w:line="240" w:lineRule="auto"/>
      </w:pPr>
      <w:r>
        <w:t>Smith'e göre, bir melek olan Moroni, Amerika'ya göç eden antik Yahudilere ait gömülü levhaları keşfetmesi için ona rehberlik etmiştir.</w:t>
      </w:r>
    </w:p>
    <w:p>
      <w:pPr>
        <w:spacing w:after="0" w:line="240" w:lineRule="auto"/>
      </w:pPr>
      <w:r>
        <w:t>Mormonlar, İsa Mesih, Baba Tanrı ve Kutsal Ruh'a inanır ve İncil ve Mormon kitabını kutsal metinleri olarak kabul ederler.</w:t>
      </w:r>
    </w:p>
    <w:p>
      <w:pPr>
        <w:spacing w:after="0" w:line="240" w:lineRule="auto"/>
      </w:pPr>
    </w:p>
    <w:p>
      <w:pPr>
        <w:spacing w:after="0" w:line="240" w:lineRule="auto"/>
        <w:rPr>
          <w:b/>
          <w:bCs/>
        </w:rPr>
      </w:pPr>
      <w:r>
        <w:rPr>
          <w:b/>
          <w:bCs/>
        </w:rPr>
        <w:t>Transandantal Meditasyonun kökeni nedir ve bu dinî akımın özellikleri nelerdir?</w:t>
      </w:r>
    </w:p>
    <w:p>
      <w:pPr>
        <w:spacing w:after="0" w:line="240" w:lineRule="auto"/>
      </w:pPr>
      <w:r>
        <w:t>Transandantal Meditasyon, Hinduizm'in basitleştirilmiş bir formu olup Maharishi Mahesh Yogi tarafından geliştirilmiştir.</w:t>
      </w:r>
    </w:p>
    <w:p>
      <w:pPr>
        <w:spacing w:after="0" w:line="240" w:lineRule="auto"/>
      </w:pPr>
      <w:r>
        <w:t>Bu meditasyon tekniği, içe dönüş ve manevi aydınlanma üzerine odaklanır ve genellikle Uzak Doğu dinlerinin meditasyon uygulamalarına benzerlik gösterir.</w:t>
      </w:r>
    </w:p>
    <w:p>
      <w:pPr>
        <w:spacing w:after="0" w:line="240" w:lineRule="auto"/>
      </w:pPr>
      <w:r>
        <w:t>Maharishi Mahesh Yogi'nin liderliğindeki Transandantal Meditasyon, dünya çapında popülerlik kazanmıştır.</w:t>
      </w:r>
    </w:p>
    <w:p>
      <w:pPr>
        <w:spacing w:after="0" w:line="240" w:lineRule="auto"/>
      </w:pPr>
    </w:p>
    <w:p>
      <w:pPr>
        <w:spacing w:after="0" w:line="240" w:lineRule="auto"/>
        <w:rPr>
          <w:b/>
          <w:bCs/>
        </w:rPr>
      </w:pPr>
      <w:r>
        <w:rPr>
          <w:b/>
          <w:bCs/>
        </w:rPr>
        <w:t>Batı dünyasında ortaya çıkan yeni dinî hareketler, Türkiye'de nasıl etki göstermektedir ve gençler üzerindeki etkileri nasıl değerlendirilmelidir?</w:t>
      </w:r>
    </w:p>
    <w:p>
      <w:pPr>
        <w:spacing w:after="0" w:line="240" w:lineRule="auto"/>
      </w:pPr>
      <w:r>
        <w:t>Batı kaynaklı yeni dinî hareketler, Türkiye'de kişisel gelişim kitapları ve sağlıklı yaşam merkezleri aracılığıyla etki göstermektedir.</w:t>
      </w:r>
    </w:p>
    <w:p>
      <w:pPr>
        <w:spacing w:after="0" w:line="240" w:lineRule="auto"/>
      </w:pPr>
      <w:r>
        <w:t>Bu hareketler genellikle gençler üzerinde etkili olup, eğitim ve kişisel gelişim faaliyetleriyle gençleri hedef alırlar.</w:t>
      </w:r>
    </w:p>
    <w:p>
      <w:pPr>
        <w:spacing w:after="0" w:line="240" w:lineRule="auto"/>
      </w:pPr>
      <w:r>
        <w:t>Türkiye'de, gençleri bu tür hareketlere karşı bilinçlendirme ve şuurlandırma çabaları önemlidir.</w:t>
      </w:r>
    </w:p>
    <w:p>
      <w:pPr>
        <w:spacing w:after="0" w:line="240" w:lineRule="auto"/>
      </w:pPr>
    </w:p>
    <w:p>
      <w:pPr>
        <w:spacing w:after="0" w:line="240" w:lineRule="auto"/>
        <w:rPr>
          <w:b/>
          <w:bCs/>
        </w:rPr>
      </w:pPr>
      <w:r>
        <w:rPr>
          <w:b/>
          <w:bCs/>
          <w:highlight w:val="yellow"/>
        </w:rPr>
        <w:t>Bahailik</w:t>
      </w:r>
    </w:p>
    <w:p>
      <w:pPr>
        <w:spacing w:after="0" w:line="240" w:lineRule="auto"/>
        <w:rPr>
          <w:b/>
          <w:bCs/>
        </w:rPr>
      </w:pPr>
    </w:p>
    <w:p>
      <w:pPr>
        <w:spacing w:after="0" w:line="240" w:lineRule="auto"/>
      </w:pPr>
      <w:r>
        <w:rPr>
          <w:b/>
          <w:bCs/>
        </w:rPr>
        <w:t>Bahailik, diğer monotheist dinlerden farklı olarak hangi özellikleri vurgular ve hangi iddialarda bulunur?</w:t>
      </w:r>
      <w:r>
        <w:br w:type="textWrapping"/>
      </w:r>
      <w:r>
        <w:t>Bahailik, diğer monotheist dinlerden farklı olarak evrensel bir bakış açısına sahiptir ve tüm insanlığın birliğini ve kardeşliğini vurgular. Bahailik, Mirza Hüseyin Ali'nin, yani Bahá'u'lláh'ın ilahi bir misyonla gönderildiği inancını taşır ve insanlık için yeni bir çağın başlangıcını müjdelediğini iddia eder. Ayrıca Bahailik, dinler arası uzlaşma ve barış mesajını ön plana çıkarırken, insanların ruhsal gelişimine odaklanır.</w:t>
      </w:r>
    </w:p>
    <w:p>
      <w:pPr>
        <w:spacing w:after="0" w:line="240" w:lineRule="auto"/>
      </w:pPr>
    </w:p>
    <w:p>
      <w:pPr>
        <w:spacing w:after="0" w:line="240" w:lineRule="auto"/>
      </w:pPr>
      <w:r>
        <w:rPr>
          <w:b/>
          <w:bCs/>
        </w:rPr>
        <w:t>Bahailerin inançlarına göre, peygamberlerin rolü ve amacı nedir ve hangi temel prensiplere dayanır?</w:t>
      </w:r>
      <w:r>
        <w:br w:type="textWrapping"/>
      </w:r>
      <w:r>
        <w:t>Bahailer, peygamberlerin insanlığa Tanrı'nın mesajını iletmek ve onları doğru yola yönlendirmek için gönderildiğine inanır. Peygamberlerin temel rolü, insanlara Tanrı'nın iradesini ve sevgisini aktarmak ve onları manevi olarak aydınlatmaktır. Bahailer, bütün peygamberlerin aynı Tanrısal mesajı taşıdığına ve insanlığın ilerleyen çağlarında bu mesajın daha da berraklaşacağına inanırlar.</w:t>
      </w:r>
    </w:p>
    <w:p>
      <w:pPr>
        <w:spacing w:after="0" w:line="240" w:lineRule="auto"/>
      </w:pPr>
    </w:p>
    <w:p>
      <w:pPr>
        <w:spacing w:after="0" w:line="240" w:lineRule="auto"/>
        <w:rPr>
          <w:b/>
          <w:bCs/>
        </w:rPr>
      </w:pPr>
      <w:r>
        <w:rPr>
          <w:b/>
          <w:bCs/>
          <w:highlight w:val="yellow"/>
        </w:rPr>
        <w:t>DEAŞ</w:t>
      </w:r>
    </w:p>
    <w:p>
      <w:pPr>
        <w:spacing w:after="0" w:line="240" w:lineRule="auto"/>
        <w:rPr>
          <w:b/>
          <w:bCs/>
        </w:rPr>
      </w:pPr>
    </w:p>
    <w:p>
      <w:pPr>
        <w:spacing w:after="0" w:line="240" w:lineRule="auto"/>
        <w:rPr>
          <w:b/>
          <w:bCs/>
        </w:rPr>
      </w:pPr>
      <w:r>
        <w:rPr>
          <w:b/>
          <w:bCs/>
        </w:rPr>
        <w:t>DEAŞ'ın dinî görünümlü hareketler arasında farklılaşan özellikleri nelerdir ve bu özelliklerin toplum üzerindeki etkileri nasıl değerlendirilir?</w:t>
      </w:r>
    </w:p>
    <w:p>
      <w:pPr>
        <w:spacing w:after="0" w:line="240" w:lineRule="auto"/>
      </w:pPr>
      <w:r>
        <w:t>DEAŞ'ın dinî görünümlü hareketler arasında farklılaşan özellikleri şunlardır:</w:t>
      </w:r>
    </w:p>
    <w:p>
      <w:pPr>
        <w:spacing w:after="0" w:line="240" w:lineRule="auto"/>
      </w:pPr>
      <w:r>
        <w:t>Şehitlik, sahabe, cihat gibi İslam'ın temel kavramlarına farklı anlamlar yüklemesi.</w:t>
      </w:r>
    </w:p>
    <w:p>
      <w:pPr>
        <w:spacing w:after="0" w:line="240" w:lineRule="auto"/>
      </w:pPr>
      <w:r>
        <w:t>Sır, gizem, adanmışlık gibi unsurları vurgulayarak karizmatik bir imaj oluşturması.</w:t>
      </w:r>
    </w:p>
    <w:p>
      <w:pPr>
        <w:spacing w:after="0" w:line="240" w:lineRule="auto"/>
      </w:pPr>
      <w:r>
        <w:t>İslam'ın temel bilgi kaynakları yerine rüyalar, gizemli hikayeler gibi unsurları kullanması.</w:t>
      </w:r>
    </w:p>
    <w:p>
      <w:pPr>
        <w:spacing w:after="0" w:line="240" w:lineRule="auto"/>
      </w:pPr>
      <w:r>
        <w:t>Bu özellikler, DEAŞ'ın toplum üzerindeki etkilerini şu şekillerde değerlendirilebilir:</w:t>
      </w:r>
    </w:p>
    <w:p>
      <w:pPr>
        <w:spacing w:after="0" w:line="240" w:lineRule="auto"/>
      </w:pPr>
      <w:r>
        <w:t>Toplumdaki bazı bireylerde radikalleşmeye ve aşırılığa teşvik edebilir.</w:t>
      </w:r>
    </w:p>
    <w:p>
      <w:pPr>
        <w:spacing w:after="0" w:line="240" w:lineRule="auto"/>
      </w:pPr>
      <w:r>
        <w:t>İslam'ın asıl öğretilerinden saparak yanlış bir İslam algısı oluşturabilir.</w:t>
      </w:r>
    </w:p>
    <w:p>
      <w:pPr>
        <w:spacing w:after="0" w:line="240" w:lineRule="auto"/>
      </w:pPr>
      <w:r>
        <w:t>Şiddet ve terör eylemleriyle toplumsal huzuru ve güvenliği tehdit edebilir.</w:t>
      </w:r>
    </w:p>
    <w:p>
      <w:pPr>
        <w:spacing w:after="0" w:line="240" w:lineRule="auto"/>
      </w:pPr>
    </w:p>
    <w:p>
      <w:pPr>
        <w:spacing w:after="0" w:line="240" w:lineRule="auto"/>
        <w:rPr>
          <w:b/>
          <w:bCs/>
        </w:rPr>
      </w:pPr>
      <w:r>
        <w:rPr>
          <w:b/>
          <w:bCs/>
        </w:rPr>
        <w:t>DEAŞ gibi dinî referanslar kullanarak terör eylemleri gerçekleştiren grupların ortaya çıkmasında hangi faktörler etkili olmuştur ve bu grupların toplum üzerindeki etkileri nasıl azaltılabilir?</w:t>
      </w:r>
    </w:p>
    <w:p>
      <w:pPr>
        <w:spacing w:after="0" w:line="240" w:lineRule="auto"/>
      </w:pPr>
      <w:r>
        <w:t>DEAŞ gibi dinî referanslar kullanarak terör eylemleri gerçekleştiren grupların ortaya çıkmasında etkili olan faktörler şunlardır:</w:t>
      </w:r>
    </w:p>
    <w:p>
      <w:pPr>
        <w:spacing w:after="0" w:line="240" w:lineRule="auto"/>
      </w:pPr>
      <w:r>
        <w:t>Siyasi istikrarsızlık ve toplumsal huzursuzluk gibi sosyo-ekonomik faktörler.</w:t>
      </w:r>
    </w:p>
    <w:p>
      <w:pPr>
        <w:spacing w:after="0" w:line="240" w:lineRule="auto"/>
      </w:pPr>
      <w:r>
        <w:t>Dış müdahaleler ve bölgesel çatışmaların etkisi.</w:t>
      </w:r>
    </w:p>
    <w:p>
      <w:pPr>
        <w:spacing w:after="0" w:line="240" w:lineRule="auto"/>
      </w:pPr>
      <w:r>
        <w:t>İslam'ın doğru öğretilerinin bilinmemesi veya yanlış yorumlanması.</w:t>
      </w:r>
    </w:p>
    <w:p>
      <w:pPr>
        <w:spacing w:after="0" w:line="240" w:lineRule="auto"/>
      </w:pPr>
      <w:r>
        <w:t>Gençler arasında işsizlik, umutsuzluk ve aidiyet arayışı gibi faktörler.</w:t>
      </w:r>
    </w:p>
    <w:p>
      <w:pPr>
        <w:spacing w:after="0" w:line="240" w:lineRule="auto"/>
      </w:pPr>
      <w:r>
        <w:t>Bu grupların toplum üzerindeki etkilerini azaltmak için ise şunlar yapılabilir:</w:t>
      </w:r>
    </w:p>
    <w:p>
      <w:pPr>
        <w:spacing w:after="0" w:line="240" w:lineRule="auto"/>
      </w:pPr>
      <w:r>
        <w:t>Eğitim ve bilgilendirme faaliyetleriyle İslam'ın doğru öğretilerinin yaygınlaştırılması.</w:t>
      </w:r>
    </w:p>
    <w:p>
      <w:pPr>
        <w:spacing w:after="0" w:line="240" w:lineRule="auto"/>
      </w:pPr>
      <w:r>
        <w:t>Toplumda hoşgörü, uzlaşma ve dayanışma kültürünün güçlendirilmesi.</w:t>
      </w:r>
    </w:p>
    <w:p>
      <w:pPr>
        <w:spacing w:after="0" w:line="240" w:lineRule="auto"/>
      </w:pPr>
      <w:r>
        <w:t>Sosyal hizmetler ve iş imkanlarının artırılmasıyla gençlerin radikalleşmeye yönelimini azaltmak.</w:t>
      </w:r>
    </w:p>
    <w:p>
      <w:pPr>
        <w:spacing w:after="0" w:line="240" w:lineRule="auto"/>
      </w:pPr>
      <w:r>
        <w:t>İstihbarat ve güvenlik önlemlerinin yanı sıra ailelere terörizmle mücadele konusunda eğitim verilmesi.</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b/>
          <w:bCs/>
        </w:rPr>
      </w:pPr>
      <w:r>
        <w:rPr>
          <w:b/>
          <w:bCs/>
          <w:highlight w:val="yellow"/>
        </w:rPr>
        <w:t>İslamofobi</w:t>
      </w:r>
    </w:p>
    <w:p>
      <w:pPr>
        <w:spacing w:after="0" w:line="240" w:lineRule="auto"/>
        <w:rPr>
          <w:b/>
          <w:bCs/>
        </w:rPr>
      </w:pPr>
    </w:p>
    <w:p>
      <w:pPr>
        <w:spacing w:after="0" w:line="240" w:lineRule="auto"/>
        <w:rPr>
          <w:b/>
          <w:bCs/>
        </w:rPr>
      </w:pPr>
      <w:r>
        <w:rPr>
          <w:b/>
          <w:bCs/>
        </w:rPr>
        <w:t>İslamofobi nedir ve hangi tür davranışları içerir?</w:t>
      </w:r>
    </w:p>
    <w:p>
      <w:pPr>
        <w:spacing w:after="0" w:line="240" w:lineRule="auto"/>
      </w:pPr>
      <w:r>
        <w:t>Evet, tabii ki. İslamofobi, İslam ve Müslümanlara karşı duyulan önyargı, nefret, düşmanlık ve yersiz korku gibi duyguları ifade eden bir kavramdır. Ayrıca, İslamofobi ayrımcı söylem ve eylemleri, çalışma hayatında ayrımcılığı, Müslümanlara ait ibadet yerlerine zarar verilmesini, toplumdan dışlanmayı ve tahammülsüzlüğü içerebilir. Bu kavram, İslam dinine ve Müslümanlara karşı negatif tutum ve davranışları tanımlar.</w:t>
      </w:r>
    </w:p>
    <w:p>
      <w:pPr>
        <w:spacing w:after="0" w:line="240" w:lineRule="auto"/>
      </w:pPr>
    </w:p>
    <w:p>
      <w:pPr>
        <w:spacing w:after="0" w:line="240" w:lineRule="auto"/>
        <w:rPr>
          <w:b/>
          <w:bCs/>
        </w:rPr>
      </w:pPr>
      <w:r>
        <w:rPr>
          <w:b/>
          <w:bCs/>
          <w:highlight w:val="yellow"/>
        </w:rPr>
        <w:t>FETÖ / PDY</w:t>
      </w:r>
    </w:p>
    <w:p>
      <w:pPr>
        <w:spacing w:after="0" w:line="240" w:lineRule="auto"/>
        <w:rPr>
          <w:b/>
          <w:bCs/>
        </w:rPr>
      </w:pPr>
      <w:r>
        <w:rPr>
          <w:b/>
          <w:bCs/>
        </w:rPr>
        <w:br w:type="textWrapping"/>
      </w:r>
      <w:r>
        <w:rPr>
          <w:b/>
          <w:bCs/>
        </w:rPr>
        <w:t>FETÖ / PDY'nin temel amacı nedir ve bu amaca ulaşmak için hangi yöntemleri kullanmıştır?</w:t>
      </w:r>
    </w:p>
    <w:p>
      <w:pPr>
        <w:spacing w:after="0" w:line="240" w:lineRule="auto"/>
        <w:rPr>
          <w:b/>
          <w:bCs/>
        </w:rPr>
      </w:pPr>
      <w:r>
        <w:t>FETÖ / PDY'nin temel amacı, dinî görünümlü bir yapılanma altında dünyevi, siyasi ve ekonomik bir güç oluşturmaktı. Bu amaca ulaşmak için örgüt, eğitim faaliyetlerini kullanarak devletin çeşitli kademelerine sızma girişiminde bulundu, himmet adı altında yüksek meblağlar topladı ve bürokrasi, emniyet, askeriye, adliye, siyaset, ekonomi ve akademi gibi alanlarda etkinlik gösterdi.</w:t>
      </w:r>
      <w:r>
        <w:br w:type="textWrapping"/>
      </w:r>
      <w:r>
        <w:br w:type="textWrapping"/>
      </w:r>
      <w:r>
        <w:rPr>
          <w:b/>
          <w:bCs/>
        </w:rPr>
        <w:t>Dinî görünümlü grupların topluma olan zararları nelerdir ve toplum bu tür gruplara karşı nasıl bir tutum sergilemelidir?</w:t>
      </w:r>
    </w:p>
    <w:p>
      <w:pPr>
        <w:spacing w:after="0" w:line="240" w:lineRule="auto"/>
      </w:pPr>
      <w:r>
        <w:t>Dinî görünümlü grupların topluma olan zararları arasında, toplumda ayrışma ve kutuplaşma, devletin kurumlarının zayıflaması, halkın dinî duygularının istismar edilmesi, ekonomik zararlar ve hatta 15 Temmuz 2016'daki darbe girişimi gibi olaylar yer alıyor. Toplum, bu tür gruplara karşı dikkatli olmalı, eğitimle bilinçlenmeli, aile bağlarını güçlendirmeli ve bu tür yapılanmalara karşı duyarlı olmalıdır.</w:t>
      </w:r>
    </w:p>
    <w:p>
      <w:pPr>
        <w:spacing w:after="0" w:line="240" w:lineRule="auto"/>
      </w:pPr>
    </w:p>
    <w:p>
      <w:pPr>
        <w:spacing w:after="0" w:line="240" w:lineRule="auto"/>
        <w:rPr>
          <w:b/>
          <w:bCs/>
        </w:rPr>
      </w:pPr>
      <w:r>
        <w:rPr>
          <w:b/>
          <w:bCs/>
          <w:highlight w:val="yellow"/>
        </w:rPr>
        <w:t>3. Kur’an’dan Mesajlar: En’âm Suresi 59. Ayet ve Lokmân Suresi 27. Ayet</w:t>
      </w:r>
    </w:p>
    <w:p>
      <w:pPr>
        <w:spacing w:after="0" w:line="240" w:lineRule="auto"/>
      </w:pPr>
      <w:r>
        <w:t>11.4.3. En’âm suresi 59 ve Lokmân suresi 27. ayetlerde verilen mesajları değerlendirir.</w:t>
      </w:r>
    </w:p>
    <w:p>
      <w:pPr>
        <w:spacing w:after="0" w:line="240" w:lineRule="auto"/>
      </w:pPr>
    </w:p>
    <w:p>
      <w:pPr>
        <w:spacing w:after="0" w:line="240" w:lineRule="auto"/>
        <w:rPr>
          <w:b/>
          <w:bCs/>
        </w:rPr>
      </w:pPr>
      <w:r>
        <w:rPr>
          <w:b/>
          <w:bCs/>
        </w:rPr>
        <w:t>En’âm Suresi 59. ayette, Allah’ın gaybın anahtarlarını tuttuğu ifade ediliyor. Bu ifade ne anlama gelmektedir?</w:t>
      </w:r>
    </w:p>
    <w:p>
      <w:pPr>
        <w:spacing w:after="0" w:line="240" w:lineRule="auto"/>
      </w:pPr>
      <w:r>
        <w:t>En’âm Suresi 59. ayette, "gaybın anahtarları Allah'ın yanındadır" ifadesi, Allah'ın bilgisinin sınırsızlığını ve her şeyi kuşatan ilmiyle her şeyin O'nun kontrolünde olduğunu vurgular. Yani, gaybın bilgisi sadece Allah'a aittir ve O, her şeyi en ince detayına kadar bilir.</w:t>
      </w:r>
    </w:p>
    <w:p>
      <w:pPr>
        <w:spacing w:after="0" w:line="240" w:lineRule="auto"/>
      </w:pPr>
    </w:p>
    <w:p>
      <w:pPr>
        <w:spacing w:after="0" w:line="240" w:lineRule="auto"/>
        <w:rPr>
          <w:b/>
          <w:bCs/>
        </w:rPr>
      </w:pPr>
      <w:r>
        <w:rPr>
          <w:b/>
          <w:bCs/>
        </w:rPr>
        <w:t>Lokmân Suresi 27. ayette, Allah’ın sözlerinin insanların hayal edemeyeceği bir genişlikte olduğu belirtiliyor. Bu ayetin insanlara ne gibi bir mesajı var?</w:t>
      </w:r>
    </w:p>
    <w:p>
      <w:pPr>
        <w:spacing w:after="0" w:line="240" w:lineRule="auto"/>
      </w:pPr>
      <w:r>
        <w:t>Lokmân Suresi 27. ayette, Allah'ın sözlerinin insanların hayal edemeyeceği bir genişlikte olduğu ve bu nedenle O'nun ilminin sınırsız olduğu vurgulanmaktadır. Bu ayet, insanların Allah'ın bilgisinin sadece bir kısmını anlayabileceğini ve geri kalanının insanın kavrayışının ötesinde olduğunu belirtir.</w:t>
      </w:r>
    </w:p>
    <w:p>
      <w:pPr>
        <w:spacing w:after="0" w:line="240" w:lineRule="auto"/>
      </w:pPr>
    </w:p>
    <w:p>
      <w:pPr>
        <w:spacing w:after="0" w:line="240" w:lineRule="auto"/>
        <w:rPr>
          <w:b/>
          <w:bCs/>
        </w:rPr>
      </w:pPr>
      <w:r>
        <w:rPr>
          <w:b/>
          <w:bCs/>
        </w:rPr>
        <w:t>En’âm Suresi'nde bahsedilen "gayb", hangi kavramı ifade eder ve bu kavramın önemi nedir?</w:t>
      </w:r>
    </w:p>
    <w:p>
      <w:pPr>
        <w:spacing w:after="0" w:line="240" w:lineRule="auto"/>
      </w:pPr>
      <w:r>
        <w:t>"Gayb", insanın algılayamadığı, gözle görülemeyen ve akıl yoluyla bilinemeyen varlıkları, olayları ve ilişkileri ifade eder. Allah'ın gaybı bilmekteki üstünlüğü, O'nun her şeyi bilmesi ve kuşatmasıyla ilgilidir. Bu, insanın sınırlı bilgisine karşılık Allah'ın sınırsız bilgisinin vurgulanmasıdır.</w:t>
      </w:r>
    </w:p>
    <w:p>
      <w:pPr>
        <w:spacing w:after="0" w:line="240" w:lineRule="auto"/>
      </w:pPr>
    </w:p>
    <w:p>
      <w:pPr>
        <w:spacing w:after="0" w:line="240" w:lineRule="auto"/>
        <w:rPr>
          <w:b/>
          <w:bCs/>
        </w:rPr>
      </w:pPr>
      <w:r>
        <w:rPr>
          <w:b/>
          <w:bCs/>
        </w:rPr>
        <w:t>Lokmân Suresi'nde geçen "yeryüzündeki ağaçlar kalem, deniz de arkasından yedi deniz katılarak (mürekkep olsa) yine Allah’ın sözleri (yazmakla) tükenmez" ifadesiyle ne anlatılmak istenmiştir?</w:t>
      </w:r>
    </w:p>
    <w:p>
      <w:pPr>
        <w:spacing w:after="0" w:line="240" w:lineRule="auto"/>
      </w:pPr>
      <w:r>
        <w:t>Lokmân Suresi'nde geçen "yeryüzündeki ağaçlar kalem, deniz de arkasından yedi deniz katılarak (mürekkep olsa) yine Allah’ın sözleri (yazmakla) tükenmez" ifadesiyle Allah'ın sözlerinin sayısının sınırsız olduğu vurgulanır. Bu, insanların hayal bile edemeyeceği kadar geniş bir bilgi ve kudretin Allah'a ait olduğunu ifade eder.</w:t>
      </w:r>
    </w:p>
    <w:p>
      <w:pPr>
        <w:spacing w:after="0" w:line="240" w:lineRule="auto"/>
      </w:pPr>
    </w:p>
    <w:p>
      <w:pPr>
        <w:spacing w:after="0" w:line="240" w:lineRule="auto"/>
        <w:rPr>
          <w:b/>
          <w:bCs/>
        </w:rPr>
      </w:pPr>
      <w:r>
        <w:rPr>
          <w:b/>
          <w:bCs/>
        </w:rPr>
        <w:t>En’âm ve Lokmân surelerinde Allah'ın sıfatlarına ve bilgisine vurgu yapılıyor. Bu vurguların insanlar üzerindeki etkisi nedir?</w:t>
      </w:r>
    </w:p>
    <w:p>
      <w:pPr>
        <w:spacing w:after="0" w:line="240" w:lineRule="auto"/>
      </w:pPr>
      <w:r>
        <w:t>En’âm ve Lokmân surelerinde Allah'ın sıfatlarına ve bilgisine vurgu yapılması, insanlara Allah'ın sonsuz gücü, hikmeti ve ilmi hakkında düşünmeleri için bir fırsat sunar. Bu vurgular, insanların Allah'a olan saygılarını artırır, O'nun büyüklüğünü ve kudretini daha iyi anlamalarına yardımcı olur.</w:t>
      </w:r>
    </w:p>
    <w:p>
      <w:pPr>
        <w:spacing w:after="0" w:line="240" w:lineRule="auto"/>
      </w:pPr>
    </w:p>
    <w:sectPr>
      <w:pgSz w:w="11906" w:h="16838"/>
      <w:pgMar w:top="720" w:right="566" w:bottom="720" w:left="720" w:header="708" w:footer="708" w:gutter="0"/>
      <w:cols w:space="286"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A2"/>
    <w:family w:val="swiss"/>
    <w:pitch w:val="default"/>
    <w:sig w:usb0="E0002EFF" w:usb1="C000785B" w:usb2="00000009" w:usb3="00000000" w:csb0="400001FF" w:csb1="FFFF0000"/>
  </w:font>
  <w:font w:name="Calibri">
    <w:panose1 w:val="020F0502020204030204"/>
    <w:charset w:val="A2"/>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503B6"/>
    <w:multiLevelType w:val="multilevel"/>
    <w:tmpl w:val="241503B6"/>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6EA"/>
    <w:rsid w:val="00024809"/>
    <w:rsid w:val="000410CF"/>
    <w:rsid w:val="00042DC2"/>
    <w:rsid w:val="00053F40"/>
    <w:rsid w:val="000652F7"/>
    <w:rsid w:val="00077D25"/>
    <w:rsid w:val="000D7CB0"/>
    <w:rsid w:val="000E3011"/>
    <w:rsid w:val="001129C0"/>
    <w:rsid w:val="001270D3"/>
    <w:rsid w:val="00141E3A"/>
    <w:rsid w:val="001434C3"/>
    <w:rsid w:val="001462E6"/>
    <w:rsid w:val="00164209"/>
    <w:rsid w:val="00196852"/>
    <w:rsid w:val="001A150F"/>
    <w:rsid w:val="001B7ED7"/>
    <w:rsid w:val="001C3D12"/>
    <w:rsid w:val="001F5015"/>
    <w:rsid w:val="0024436B"/>
    <w:rsid w:val="002467A7"/>
    <w:rsid w:val="00286C15"/>
    <w:rsid w:val="002A68AE"/>
    <w:rsid w:val="002D2DDC"/>
    <w:rsid w:val="002D53AD"/>
    <w:rsid w:val="003077E1"/>
    <w:rsid w:val="00313E96"/>
    <w:rsid w:val="00334F4D"/>
    <w:rsid w:val="00342F4A"/>
    <w:rsid w:val="003507A7"/>
    <w:rsid w:val="00363AE5"/>
    <w:rsid w:val="00366E65"/>
    <w:rsid w:val="00372C38"/>
    <w:rsid w:val="0039109F"/>
    <w:rsid w:val="003C22ED"/>
    <w:rsid w:val="004004B3"/>
    <w:rsid w:val="00436E6D"/>
    <w:rsid w:val="004534D7"/>
    <w:rsid w:val="004C4B75"/>
    <w:rsid w:val="004E69FF"/>
    <w:rsid w:val="004F27BC"/>
    <w:rsid w:val="004F4615"/>
    <w:rsid w:val="00564741"/>
    <w:rsid w:val="005664D3"/>
    <w:rsid w:val="00572485"/>
    <w:rsid w:val="00584CBB"/>
    <w:rsid w:val="005E0753"/>
    <w:rsid w:val="005E19BD"/>
    <w:rsid w:val="0060780C"/>
    <w:rsid w:val="00616411"/>
    <w:rsid w:val="006170BB"/>
    <w:rsid w:val="0063686D"/>
    <w:rsid w:val="00681D29"/>
    <w:rsid w:val="006971C3"/>
    <w:rsid w:val="006B2265"/>
    <w:rsid w:val="006C210F"/>
    <w:rsid w:val="006E2499"/>
    <w:rsid w:val="007116A1"/>
    <w:rsid w:val="00731C46"/>
    <w:rsid w:val="00732252"/>
    <w:rsid w:val="007354F2"/>
    <w:rsid w:val="007524BB"/>
    <w:rsid w:val="00753532"/>
    <w:rsid w:val="00754188"/>
    <w:rsid w:val="007732FD"/>
    <w:rsid w:val="00785525"/>
    <w:rsid w:val="007A6622"/>
    <w:rsid w:val="007A7D11"/>
    <w:rsid w:val="007C4981"/>
    <w:rsid w:val="007E1C10"/>
    <w:rsid w:val="0082346A"/>
    <w:rsid w:val="00830AB9"/>
    <w:rsid w:val="00833690"/>
    <w:rsid w:val="008372FE"/>
    <w:rsid w:val="00860AE6"/>
    <w:rsid w:val="008702E7"/>
    <w:rsid w:val="00887F38"/>
    <w:rsid w:val="008B07ED"/>
    <w:rsid w:val="008D1C7F"/>
    <w:rsid w:val="00923B2C"/>
    <w:rsid w:val="00925B86"/>
    <w:rsid w:val="009310F7"/>
    <w:rsid w:val="00941C7C"/>
    <w:rsid w:val="009514E3"/>
    <w:rsid w:val="0096391B"/>
    <w:rsid w:val="009705CF"/>
    <w:rsid w:val="009A03D7"/>
    <w:rsid w:val="009A66BD"/>
    <w:rsid w:val="009B4EC4"/>
    <w:rsid w:val="009C6FDA"/>
    <w:rsid w:val="009E366C"/>
    <w:rsid w:val="009F11A4"/>
    <w:rsid w:val="009F6CCF"/>
    <w:rsid w:val="00A30850"/>
    <w:rsid w:val="00A357CE"/>
    <w:rsid w:val="00A54A63"/>
    <w:rsid w:val="00A54E44"/>
    <w:rsid w:val="00AC1042"/>
    <w:rsid w:val="00B16276"/>
    <w:rsid w:val="00B63B02"/>
    <w:rsid w:val="00B728D8"/>
    <w:rsid w:val="00B73C2A"/>
    <w:rsid w:val="00BC3E46"/>
    <w:rsid w:val="00BC65D3"/>
    <w:rsid w:val="00BE1803"/>
    <w:rsid w:val="00C17DE5"/>
    <w:rsid w:val="00C404EB"/>
    <w:rsid w:val="00C556F9"/>
    <w:rsid w:val="00C6790A"/>
    <w:rsid w:val="00C80E76"/>
    <w:rsid w:val="00C8314C"/>
    <w:rsid w:val="00C85ED5"/>
    <w:rsid w:val="00CB76FC"/>
    <w:rsid w:val="00CC56EA"/>
    <w:rsid w:val="00CE6F9B"/>
    <w:rsid w:val="00CF4F65"/>
    <w:rsid w:val="00D061B3"/>
    <w:rsid w:val="00D14D17"/>
    <w:rsid w:val="00D64041"/>
    <w:rsid w:val="00D8257A"/>
    <w:rsid w:val="00D867B4"/>
    <w:rsid w:val="00DB5D5A"/>
    <w:rsid w:val="00DC33A9"/>
    <w:rsid w:val="00DC43FB"/>
    <w:rsid w:val="00DD031A"/>
    <w:rsid w:val="00E072F6"/>
    <w:rsid w:val="00E5646C"/>
    <w:rsid w:val="00E62675"/>
    <w:rsid w:val="00E74398"/>
    <w:rsid w:val="00E953C0"/>
    <w:rsid w:val="00EB6865"/>
    <w:rsid w:val="00EB6E30"/>
    <w:rsid w:val="00EC6CCE"/>
    <w:rsid w:val="00F35E51"/>
    <w:rsid w:val="00FA0065"/>
    <w:rsid w:val="00FE49E6"/>
    <w:rsid w:val="1CC32A02"/>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tr-TR"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KiNGHaZe</Company>
  <Pages>8</Pages>
  <Words>5302</Words>
  <Characters>30222</Characters>
  <Lines>251</Lines>
  <Paragraphs>70</Paragraphs>
  <TotalTime>0</TotalTime>
  <ScaleCrop>false</ScaleCrop>
  <LinksUpToDate>false</LinksUpToDate>
  <CharactersWithSpaces>35454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2024-05-24T11:26:00Z</dcterms:created>
  <dc:creator>Cahit HOŞOĞLU</dc:creator>
  <cp:lastModifiedBy>Melih Berk Sönmez</cp:lastModifiedBy>
  <dcterms:modified xsi:type="dcterms:W3CDTF">2024-06-02T15:05:29Z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B9F7BCF39EBF4E29A020D819D76ED2E6_12</vt:lpwstr>
  </property>
</Properties>
</file>