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904C2D" w14:textId="77777777" w:rsidR="00E87439" w:rsidRPr="00E87439" w:rsidRDefault="00E87439" w:rsidP="00E87439">
      <w:r w:rsidRPr="00E87439">
        <w:t xml:space="preserve">how to build an LLM-powered chatbot using </w:t>
      </w:r>
      <w:proofErr w:type="spellStart"/>
      <w:r w:rsidRPr="00E87439">
        <w:t>LangChain</w:t>
      </w:r>
      <w:proofErr w:type="spellEnd"/>
      <w:r w:rsidRPr="00E87439">
        <w:t xml:space="preserve">, </w:t>
      </w:r>
      <w:proofErr w:type="spellStart"/>
      <w:r w:rsidRPr="00E87439">
        <w:t>Groq</w:t>
      </w:r>
      <w:proofErr w:type="spellEnd"/>
      <w:r w:rsidRPr="00E87439">
        <w:t xml:space="preserve"> API, and message history management. This code is designed to handle conversational context for different sessions, enabling the chatbot to remember prior interactions based on unique session IDs.</w:t>
      </w:r>
    </w:p>
    <w:p w14:paraId="77C750A8" w14:textId="77777777" w:rsidR="00E87439" w:rsidRPr="00E87439" w:rsidRDefault="00E87439" w:rsidP="00E87439">
      <w:pPr>
        <w:rPr>
          <w:b/>
          <w:bCs/>
        </w:rPr>
      </w:pPr>
      <w:r w:rsidRPr="00E87439">
        <w:rPr>
          <w:b/>
          <w:bCs/>
        </w:rPr>
        <w:t>Explanation of the Code Structure</w:t>
      </w:r>
    </w:p>
    <w:p w14:paraId="346E445A" w14:textId="77777777" w:rsidR="00E87439" w:rsidRPr="00E87439" w:rsidRDefault="00E87439" w:rsidP="00E87439">
      <w:pPr>
        <w:numPr>
          <w:ilvl w:val="0"/>
          <w:numId w:val="1"/>
        </w:numPr>
      </w:pPr>
      <w:r w:rsidRPr="00E87439">
        <w:rPr>
          <w:b/>
          <w:bCs/>
        </w:rPr>
        <w:t>Environment Setup and API Key Loading</w:t>
      </w:r>
      <w:r w:rsidRPr="00E87439">
        <w:t>:</w:t>
      </w:r>
    </w:p>
    <w:p w14:paraId="05410C56" w14:textId="77777777" w:rsidR="00E87439" w:rsidRPr="00E87439" w:rsidRDefault="00E87439" w:rsidP="00E87439">
      <w:r w:rsidRPr="00E87439">
        <w:t>python</w:t>
      </w:r>
    </w:p>
    <w:p w14:paraId="2B82F857" w14:textId="77777777" w:rsidR="00E87439" w:rsidRPr="00E87439" w:rsidRDefault="00E87439" w:rsidP="00E87439">
      <w:r w:rsidRPr="00E87439">
        <w:t>Copy code</w:t>
      </w:r>
    </w:p>
    <w:p w14:paraId="5A7DE4D1" w14:textId="77777777" w:rsidR="00E87439" w:rsidRPr="00E87439" w:rsidRDefault="00E87439" w:rsidP="00E87439">
      <w:r w:rsidRPr="00E87439">
        <w:t xml:space="preserve">import </w:t>
      </w:r>
      <w:proofErr w:type="spellStart"/>
      <w:r w:rsidRPr="00E87439">
        <w:t>os</w:t>
      </w:r>
      <w:proofErr w:type="spellEnd"/>
    </w:p>
    <w:p w14:paraId="2ABFFD25" w14:textId="77777777" w:rsidR="00E87439" w:rsidRPr="00E87439" w:rsidRDefault="00E87439" w:rsidP="00E87439">
      <w:r w:rsidRPr="00E87439">
        <w:t xml:space="preserve">from </w:t>
      </w:r>
      <w:proofErr w:type="spellStart"/>
      <w:r w:rsidRPr="00E87439">
        <w:t>dotenv</w:t>
      </w:r>
      <w:proofErr w:type="spellEnd"/>
      <w:r w:rsidRPr="00E87439">
        <w:t xml:space="preserve"> import </w:t>
      </w:r>
      <w:proofErr w:type="spellStart"/>
      <w:r w:rsidRPr="00E87439">
        <w:t>load_dotenv</w:t>
      </w:r>
      <w:proofErr w:type="spellEnd"/>
    </w:p>
    <w:p w14:paraId="225F3867" w14:textId="77777777" w:rsidR="00E87439" w:rsidRPr="00E87439" w:rsidRDefault="00E87439" w:rsidP="00E87439">
      <w:proofErr w:type="spellStart"/>
      <w:r w:rsidRPr="00E87439">
        <w:t>load_</w:t>
      </w:r>
      <w:proofErr w:type="gramStart"/>
      <w:r w:rsidRPr="00E87439">
        <w:t>dotenv</w:t>
      </w:r>
      <w:proofErr w:type="spellEnd"/>
      <w:r w:rsidRPr="00E87439">
        <w:t>(</w:t>
      </w:r>
      <w:proofErr w:type="gramEnd"/>
      <w:r w:rsidRPr="00E87439">
        <w:t>)</w:t>
      </w:r>
    </w:p>
    <w:p w14:paraId="3A039798" w14:textId="77777777" w:rsidR="00E87439" w:rsidRPr="00E87439" w:rsidRDefault="00E87439" w:rsidP="00E87439">
      <w:r w:rsidRPr="00E87439">
        <w:t xml:space="preserve">The code loads environment variables (like the </w:t>
      </w:r>
      <w:proofErr w:type="spellStart"/>
      <w:r w:rsidRPr="00E87439">
        <w:t>Groq</w:t>
      </w:r>
      <w:proofErr w:type="spellEnd"/>
      <w:r w:rsidRPr="00E87439">
        <w:t xml:space="preserve"> API key) from a .env file, which securely stores sensitive data without hardcoding it in the script.</w:t>
      </w:r>
    </w:p>
    <w:p w14:paraId="36DB6355" w14:textId="77777777" w:rsidR="00E87439" w:rsidRPr="00E87439" w:rsidRDefault="00E87439" w:rsidP="00E87439">
      <w:pPr>
        <w:numPr>
          <w:ilvl w:val="0"/>
          <w:numId w:val="1"/>
        </w:numPr>
      </w:pPr>
      <w:r w:rsidRPr="00E87439">
        <w:rPr>
          <w:b/>
          <w:bCs/>
        </w:rPr>
        <w:t>Setting Up the Language Model</w:t>
      </w:r>
      <w:r w:rsidRPr="00E87439">
        <w:t>:</w:t>
      </w:r>
    </w:p>
    <w:p w14:paraId="197E87CD" w14:textId="77777777" w:rsidR="00E87439" w:rsidRPr="00E87439" w:rsidRDefault="00E87439" w:rsidP="00E87439">
      <w:r w:rsidRPr="00E87439">
        <w:t>python</w:t>
      </w:r>
    </w:p>
    <w:p w14:paraId="262C87BC" w14:textId="77777777" w:rsidR="00E87439" w:rsidRPr="00E87439" w:rsidRDefault="00E87439" w:rsidP="00E87439">
      <w:r w:rsidRPr="00E87439">
        <w:t>Copy code</w:t>
      </w:r>
    </w:p>
    <w:p w14:paraId="155FFCFC" w14:textId="77777777" w:rsidR="00E87439" w:rsidRPr="00E87439" w:rsidRDefault="00E87439" w:rsidP="00E87439">
      <w:r w:rsidRPr="00E87439">
        <w:t xml:space="preserve">from </w:t>
      </w:r>
      <w:proofErr w:type="spellStart"/>
      <w:r w:rsidRPr="00E87439">
        <w:t>langchain_groq</w:t>
      </w:r>
      <w:proofErr w:type="spellEnd"/>
      <w:r w:rsidRPr="00E87439">
        <w:t xml:space="preserve"> import </w:t>
      </w:r>
      <w:proofErr w:type="spellStart"/>
      <w:r w:rsidRPr="00E87439">
        <w:t>ChatGroq</w:t>
      </w:r>
      <w:proofErr w:type="spellEnd"/>
    </w:p>
    <w:p w14:paraId="1E79002D" w14:textId="77777777" w:rsidR="00E87439" w:rsidRPr="00E87439" w:rsidRDefault="00E87439" w:rsidP="00E87439">
      <w:proofErr w:type="spellStart"/>
      <w:r w:rsidRPr="00E87439">
        <w:t>groq_api_key</w:t>
      </w:r>
      <w:proofErr w:type="spellEnd"/>
      <w:r w:rsidRPr="00E87439">
        <w:t xml:space="preserve"> = "YOUR_GROQ_API_KEY</w:t>
      </w:r>
      <w:proofErr w:type="gramStart"/>
      <w:r w:rsidRPr="00E87439">
        <w:t>"  #</w:t>
      </w:r>
      <w:proofErr w:type="gramEnd"/>
      <w:r w:rsidRPr="00E87439">
        <w:t xml:space="preserve"> Replace with your actual key</w:t>
      </w:r>
    </w:p>
    <w:p w14:paraId="230893C5" w14:textId="77777777" w:rsidR="00E87439" w:rsidRPr="00E87439" w:rsidRDefault="00E87439" w:rsidP="00E87439">
      <w:r w:rsidRPr="00E87439">
        <w:t xml:space="preserve">model = </w:t>
      </w:r>
      <w:proofErr w:type="spellStart"/>
      <w:proofErr w:type="gramStart"/>
      <w:r w:rsidRPr="00E87439">
        <w:t>ChatGroq</w:t>
      </w:r>
      <w:proofErr w:type="spellEnd"/>
      <w:r w:rsidRPr="00E87439">
        <w:t>(</w:t>
      </w:r>
      <w:proofErr w:type="gramEnd"/>
      <w:r w:rsidRPr="00E87439">
        <w:t xml:space="preserve">model="Gemma2-9b-It", </w:t>
      </w:r>
      <w:proofErr w:type="spellStart"/>
      <w:r w:rsidRPr="00E87439">
        <w:t>groq_api_key</w:t>
      </w:r>
      <w:proofErr w:type="spellEnd"/>
      <w:r w:rsidRPr="00E87439">
        <w:t>=</w:t>
      </w:r>
      <w:proofErr w:type="spellStart"/>
      <w:r w:rsidRPr="00E87439">
        <w:t>groq_api_key</w:t>
      </w:r>
      <w:proofErr w:type="spellEnd"/>
      <w:r w:rsidRPr="00E87439">
        <w:t>)</w:t>
      </w:r>
    </w:p>
    <w:p w14:paraId="1B19A2BE" w14:textId="77777777" w:rsidR="00E87439" w:rsidRPr="00E87439" w:rsidRDefault="00E87439" w:rsidP="00E87439">
      <w:r w:rsidRPr="00E87439">
        <w:t xml:space="preserve">Here, the </w:t>
      </w:r>
      <w:proofErr w:type="spellStart"/>
      <w:r w:rsidRPr="00E87439">
        <w:t>ChatGroq</w:t>
      </w:r>
      <w:proofErr w:type="spellEnd"/>
      <w:r w:rsidRPr="00E87439">
        <w:t xml:space="preserve"> model from </w:t>
      </w:r>
      <w:proofErr w:type="spellStart"/>
      <w:r w:rsidRPr="00E87439">
        <w:t>Groq</w:t>
      </w:r>
      <w:proofErr w:type="spellEnd"/>
      <w:r w:rsidRPr="00E87439">
        <w:t xml:space="preserve"> is initialized with a specific API key and model version (Gemma2-9b-It). This allows calling the language model (LLM) for conversational tasks.</w:t>
      </w:r>
    </w:p>
    <w:p w14:paraId="41851303" w14:textId="77777777" w:rsidR="00E87439" w:rsidRPr="00E87439" w:rsidRDefault="00E87439" w:rsidP="00E87439">
      <w:pPr>
        <w:numPr>
          <w:ilvl w:val="0"/>
          <w:numId w:val="1"/>
        </w:numPr>
      </w:pPr>
      <w:r w:rsidRPr="00E87439">
        <w:rPr>
          <w:b/>
          <w:bCs/>
        </w:rPr>
        <w:t>Simple Chat with Memory</w:t>
      </w:r>
      <w:r w:rsidRPr="00E87439">
        <w:t>:</w:t>
      </w:r>
    </w:p>
    <w:p w14:paraId="29373893" w14:textId="77777777" w:rsidR="00E87439" w:rsidRPr="00E87439" w:rsidRDefault="00E87439" w:rsidP="00E87439">
      <w:r w:rsidRPr="00E87439">
        <w:t>python</w:t>
      </w:r>
    </w:p>
    <w:p w14:paraId="46823B1D" w14:textId="77777777" w:rsidR="00E87439" w:rsidRPr="00E87439" w:rsidRDefault="00E87439" w:rsidP="00E87439">
      <w:r w:rsidRPr="00E87439">
        <w:t>Copy code</w:t>
      </w:r>
    </w:p>
    <w:p w14:paraId="0D22ADF7" w14:textId="77777777" w:rsidR="00E87439" w:rsidRPr="00E87439" w:rsidRDefault="00E87439" w:rsidP="00E87439">
      <w:r w:rsidRPr="00E87439">
        <w:t xml:space="preserve">from </w:t>
      </w:r>
      <w:proofErr w:type="spellStart"/>
      <w:r w:rsidRPr="00E87439">
        <w:t>langchain_</w:t>
      </w:r>
      <w:proofErr w:type="gramStart"/>
      <w:r w:rsidRPr="00E87439">
        <w:t>core.messages</w:t>
      </w:r>
      <w:proofErr w:type="spellEnd"/>
      <w:proofErr w:type="gramEnd"/>
      <w:r w:rsidRPr="00E87439">
        <w:t xml:space="preserve"> import </w:t>
      </w:r>
      <w:proofErr w:type="spellStart"/>
      <w:r w:rsidRPr="00E87439">
        <w:t>HumanMessage</w:t>
      </w:r>
      <w:proofErr w:type="spellEnd"/>
      <w:r w:rsidRPr="00E87439">
        <w:t xml:space="preserve">, </w:t>
      </w:r>
      <w:proofErr w:type="spellStart"/>
      <w:r w:rsidRPr="00E87439">
        <w:t>AIMessage</w:t>
      </w:r>
      <w:proofErr w:type="spellEnd"/>
    </w:p>
    <w:p w14:paraId="06789BD3" w14:textId="77777777" w:rsidR="00E87439" w:rsidRPr="00E87439" w:rsidRDefault="00E87439" w:rsidP="00E87439">
      <w:r w:rsidRPr="00E87439">
        <w:t xml:space="preserve">The script imports </w:t>
      </w:r>
      <w:proofErr w:type="spellStart"/>
      <w:r w:rsidRPr="00E87439">
        <w:t>HumanMessage</w:t>
      </w:r>
      <w:proofErr w:type="spellEnd"/>
      <w:r w:rsidRPr="00E87439">
        <w:t xml:space="preserve"> and </w:t>
      </w:r>
      <w:proofErr w:type="spellStart"/>
      <w:r w:rsidRPr="00E87439">
        <w:t>AIMessage</w:t>
      </w:r>
      <w:proofErr w:type="spellEnd"/>
      <w:r w:rsidRPr="00E87439">
        <w:t xml:space="preserve"> to facilitate a structured chat. It invokes the model with both a user message and an AI response, emulating a conversation.</w:t>
      </w:r>
    </w:p>
    <w:p w14:paraId="5BFE9EE1" w14:textId="77777777" w:rsidR="00E87439" w:rsidRPr="00E87439" w:rsidRDefault="00E87439" w:rsidP="00E87439">
      <w:pPr>
        <w:numPr>
          <w:ilvl w:val="0"/>
          <w:numId w:val="1"/>
        </w:numPr>
      </w:pPr>
      <w:r w:rsidRPr="00E87439">
        <w:rPr>
          <w:b/>
          <w:bCs/>
        </w:rPr>
        <w:t>Defining Message History with Session IDs</w:t>
      </w:r>
      <w:r w:rsidRPr="00E87439">
        <w:t>:</w:t>
      </w:r>
    </w:p>
    <w:p w14:paraId="5222048A" w14:textId="77777777" w:rsidR="00E87439" w:rsidRPr="00E87439" w:rsidRDefault="00E87439" w:rsidP="00E87439">
      <w:r w:rsidRPr="00E87439">
        <w:t>python</w:t>
      </w:r>
    </w:p>
    <w:p w14:paraId="7E150410" w14:textId="77777777" w:rsidR="00E87439" w:rsidRPr="00E87439" w:rsidRDefault="00E87439" w:rsidP="00E87439">
      <w:r w:rsidRPr="00E87439">
        <w:t>Copy code</w:t>
      </w:r>
    </w:p>
    <w:p w14:paraId="0749C32A" w14:textId="77777777" w:rsidR="00E87439" w:rsidRPr="00E87439" w:rsidRDefault="00E87439" w:rsidP="00E87439">
      <w:r w:rsidRPr="00E87439">
        <w:t xml:space="preserve">from </w:t>
      </w:r>
      <w:proofErr w:type="spellStart"/>
      <w:r w:rsidRPr="00E87439">
        <w:t>langchain_</w:t>
      </w:r>
      <w:proofErr w:type="gramStart"/>
      <w:r w:rsidRPr="00E87439">
        <w:t>community.chat</w:t>
      </w:r>
      <w:proofErr w:type="gramEnd"/>
      <w:r w:rsidRPr="00E87439">
        <w:t>_message_histories</w:t>
      </w:r>
      <w:proofErr w:type="spellEnd"/>
      <w:r w:rsidRPr="00E87439">
        <w:t xml:space="preserve"> import </w:t>
      </w:r>
      <w:proofErr w:type="spellStart"/>
      <w:r w:rsidRPr="00E87439">
        <w:t>ChatMessageHistory</w:t>
      </w:r>
      <w:proofErr w:type="spellEnd"/>
    </w:p>
    <w:p w14:paraId="33D0E4B8" w14:textId="77777777" w:rsidR="00E87439" w:rsidRPr="00E87439" w:rsidRDefault="00E87439" w:rsidP="00E87439">
      <w:r w:rsidRPr="00E87439">
        <w:lastRenderedPageBreak/>
        <w:t xml:space="preserve">from </w:t>
      </w:r>
      <w:proofErr w:type="spellStart"/>
      <w:r w:rsidRPr="00E87439">
        <w:t>langchain_</w:t>
      </w:r>
      <w:proofErr w:type="gramStart"/>
      <w:r w:rsidRPr="00E87439">
        <w:t>core.chat</w:t>
      </w:r>
      <w:proofErr w:type="gramEnd"/>
      <w:r w:rsidRPr="00E87439">
        <w:t>_history</w:t>
      </w:r>
      <w:proofErr w:type="spellEnd"/>
      <w:r w:rsidRPr="00E87439">
        <w:t xml:space="preserve"> import </w:t>
      </w:r>
      <w:proofErr w:type="spellStart"/>
      <w:r w:rsidRPr="00E87439">
        <w:t>BaseChatMessageHistory</w:t>
      </w:r>
      <w:proofErr w:type="spellEnd"/>
    </w:p>
    <w:p w14:paraId="6FE3451A" w14:textId="77777777" w:rsidR="00E87439" w:rsidRPr="00E87439" w:rsidRDefault="00E87439" w:rsidP="00E87439">
      <w:r w:rsidRPr="00E87439">
        <w:t xml:space="preserve">from </w:t>
      </w:r>
      <w:proofErr w:type="spellStart"/>
      <w:r w:rsidRPr="00E87439">
        <w:t>langchain_</w:t>
      </w:r>
      <w:proofErr w:type="gramStart"/>
      <w:r w:rsidRPr="00E87439">
        <w:t>core.runnables</w:t>
      </w:r>
      <w:proofErr w:type="gramEnd"/>
      <w:r w:rsidRPr="00E87439">
        <w:t>.history</w:t>
      </w:r>
      <w:proofErr w:type="spellEnd"/>
      <w:r w:rsidRPr="00E87439">
        <w:t xml:space="preserve"> import </w:t>
      </w:r>
      <w:proofErr w:type="spellStart"/>
      <w:r w:rsidRPr="00E87439">
        <w:t>RunnableWithMessageHistory</w:t>
      </w:r>
      <w:proofErr w:type="spellEnd"/>
    </w:p>
    <w:p w14:paraId="7CDEE39D" w14:textId="77777777" w:rsidR="00E87439" w:rsidRPr="00E87439" w:rsidRDefault="00E87439" w:rsidP="00E87439"/>
    <w:p w14:paraId="0DCEF0E7" w14:textId="77777777" w:rsidR="00E87439" w:rsidRPr="00E87439" w:rsidRDefault="00E87439" w:rsidP="00E87439">
      <w:r w:rsidRPr="00E87439">
        <w:t>store = {}</w:t>
      </w:r>
    </w:p>
    <w:p w14:paraId="56FC92ED" w14:textId="77777777" w:rsidR="00E87439" w:rsidRPr="00E87439" w:rsidRDefault="00E87439" w:rsidP="00E87439"/>
    <w:p w14:paraId="329D731A" w14:textId="77777777" w:rsidR="00E87439" w:rsidRPr="00E87439" w:rsidRDefault="00E87439" w:rsidP="00E87439">
      <w:r w:rsidRPr="00E87439">
        <w:t xml:space="preserve">def </w:t>
      </w:r>
      <w:proofErr w:type="spellStart"/>
      <w:r w:rsidRPr="00E87439">
        <w:t>get_session_</w:t>
      </w:r>
      <w:proofErr w:type="gramStart"/>
      <w:r w:rsidRPr="00E87439">
        <w:t>history</w:t>
      </w:r>
      <w:proofErr w:type="spellEnd"/>
      <w:r w:rsidRPr="00E87439">
        <w:t>(</w:t>
      </w:r>
      <w:proofErr w:type="spellStart"/>
      <w:proofErr w:type="gramEnd"/>
      <w:r w:rsidRPr="00E87439">
        <w:t>session_id</w:t>
      </w:r>
      <w:proofErr w:type="spellEnd"/>
      <w:r w:rsidRPr="00E87439">
        <w:t xml:space="preserve">: str) -&gt; </w:t>
      </w:r>
      <w:proofErr w:type="spellStart"/>
      <w:r w:rsidRPr="00E87439">
        <w:t>BaseChatMessageHistory</w:t>
      </w:r>
      <w:proofErr w:type="spellEnd"/>
      <w:r w:rsidRPr="00E87439">
        <w:t>:</w:t>
      </w:r>
    </w:p>
    <w:p w14:paraId="5D558097" w14:textId="77777777" w:rsidR="00E87439" w:rsidRPr="00E87439" w:rsidRDefault="00E87439" w:rsidP="00E87439">
      <w:r w:rsidRPr="00E87439">
        <w:t xml:space="preserve">    if </w:t>
      </w:r>
      <w:proofErr w:type="spellStart"/>
      <w:r w:rsidRPr="00E87439">
        <w:t>session_id</w:t>
      </w:r>
      <w:proofErr w:type="spellEnd"/>
      <w:r w:rsidRPr="00E87439">
        <w:t xml:space="preserve"> not in store:</w:t>
      </w:r>
    </w:p>
    <w:p w14:paraId="3432FA05" w14:textId="77777777" w:rsidR="00E87439" w:rsidRPr="00E87439" w:rsidRDefault="00E87439" w:rsidP="00E87439">
      <w:r w:rsidRPr="00E87439">
        <w:t xml:space="preserve">        store[</w:t>
      </w:r>
      <w:proofErr w:type="spellStart"/>
      <w:r w:rsidRPr="00E87439">
        <w:t>session_id</w:t>
      </w:r>
      <w:proofErr w:type="spellEnd"/>
      <w:r w:rsidRPr="00E87439">
        <w:t xml:space="preserve">] = </w:t>
      </w:r>
      <w:proofErr w:type="spellStart"/>
      <w:proofErr w:type="gramStart"/>
      <w:r w:rsidRPr="00E87439">
        <w:t>ChatMessageHistory</w:t>
      </w:r>
      <w:proofErr w:type="spellEnd"/>
      <w:r w:rsidRPr="00E87439">
        <w:t>(</w:t>
      </w:r>
      <w:proofErr w:type="gramEnd"/>
      <w:r w:rsidRPr="00E87439">
        <w:t>)</w:t>
      </w:r>
    </w:p>
    <w:p w14:paraId="22AE7180" w14:textId="77777777" w:rsidR="00E87439" w:rsidRPr="00E87439" w:rsidRDefault="00E87439" w:rsidP="00E87439">
      <w:r w:rsidRPr="00E87439">
        <w:t xml:space="preserve">    return store[</w:t>
      </w:r>
      <w:proofErr w:type="spellStart"/>
      <w:r w:rsidRPr="00E87439">
        <w:t>session_id</w:t>
      </w:r>
      <w:proofErr w:type="spellEnd"/>
      <w:r w:rsidRPr="00E87439">
        <w:t>]</w:t>
      </w:r>
    </w:p>
    <w:p w14:paraId="1945139E" w14:textId="77777777" w:rsidR="00E87439" w:rsidRPr="00E87439" w:rsidRDefault="00E87439" w:rsidP="00E87439">
      <w:pPr>
        <w:numPr>
          <w:ilvl w:val="1"/>
          <w:numId w:val="1"/>
        </w:numPr>
      </w:pPr>
      <w:r w:rsidRPr="00E87439">
        <w:rPr>
          <w:b/>
          <w:bCs/>
        </w:rPr>
        <w:t>Session-based Message History</w:t>
      </w:r>
      <w:r w:rsidRPr="00E87439">
        <w:t>: This code initializes a dictionary (store) to keep track of chat histories across sessions.</w:t>
      </w:r>
    </w:p>
    <w:p w14:paraId="0A0E5F41" w14:textId="77777777" w:rsidR="00E87439" w:rsidRPr="00E87439" w:rsidRDefault="00E87439" w:rsidP="00E87439">
      <w:pPr>
        <w:numPr>
          <w:ilvl w:val="1"/>
          <w:numId w:val="1"/>
        </w:numPr>
      </w:pPr>
      <w:proofErr w:type="spellStart"/>
      <w:r w:rsidRPr="00E87439">
        <w:rPr>
          <w:b/>
          <w:bCs/>
        </w:rPr>
        <w:t>get_session_history</w:t>
      </w:r>
      <w:proofErr w:type="spellEnd"/>
      <w:r w:rsidRPr="00E87439">
        <w:rPr>
          <w:b/>
          <w:bCs/>
        </w:rPr>
        <w:t xml:space="preserve"> Function</w:t>
      </w:r>
      <w:r w:rsidRPr="00E87439">
        <w:t>: Checks if a session ID exists in the store. If it does, it returns the session’s message history. If not, it creates a new session history and saves it in store.</w:t>
      </w:r>
    </w:p>
    <w:p w14:paraId="646905B2" w14:textId="77777777" w:rsidR="00E87439" w:rsidRPr="00E87439" w:rsidRDefault="00E87439" w:rsidP="00E87439">
      <w:pPr>
        <w:numPr>
          <w:ilvl w:val="0"/>
          <w:numId w:val="1"/>
        </w:numPr>
      </w:pPr>
      <w:r w:rsidRPr="00E87439">
        <w:rPr>
          <w:b/>
          <w:bCs/>
        </w:rPr>
        <w:t>Maintaining Message Context with Runnable History</w:t>
      </w:r>
      <w:r w:rsidRPr="00E87439">
        <w:t>:</w:t>
      </w:r>
    </w:p>
    <w:p w14:paraId="2C0C69A3" w14:textId="77777777" w:rsidR="00E87439" w:rsidRPr="00E87439" w:rsidRDefault="00E87439" w:rsidP="00E87439">
      <w:r w:rsidRPr="00E87439">
        <w:t>python</w:t>
      </w:r>
    </w:p>
    <w:p w14:paraId="733D623C" w14:textId="77777777" w:rsidR="00E87439" w:rsidRPr="00E87439" w:rsidRDefault="00E87439" w:rsidP="00E87439">
      <w:r w:rsidRPr="00E87439">
        <w:t>Copy code</w:t>
      </w:r>
    </w:p>
    <w:p w14:paraId="14EE97B4" w14:textId="77777777" w:rsidR="00E87439" w:rsidRPr="00E87439" w:rsidRDefault="00E87439" w:rsidP="00E87439">
      <w:proofErr w:type="spellStart"/>
      <w:r w:rsidRPr="00E87439">
        <w:t>with_message_history</w:t>
      </w:r>
      <w:proofErr w:type="spellEnd"/>
      <w:r w:rsidRPr="00E87439">
        <w:t xml:space="preserve"> = </w:t>
      </w:r>
      <w:proofErr w:type="spellStart"/>
      <w:proofErr w:type="gramStart"/>
      <w:r w:rsidRPr="00E87439">
        <w:t>RunnableWithMessageHistory</w:t>
      </w:r>
      <w:proofErr w:type="spellEnd"/>
      <w:r w:rsidRPr="00E87439">
        <w:t>(</w:t>
      </w:r>
      <w:proofErr w:type="gramEnd"/>
      <w:r w:rsidRPr="00E87439">
        <w:t xml:space="preserve">model, </w:t>
      </w:r>
      <w:proofErr w:type="spellStart"/>
      <w:r w:rsidRPr="00E87439">
        <w:t>get_session_history</w:t>
      </w:r>
      <w:proofErr w:type="spellEnd"/>
      <w:r w:rsidRPr="00E87439">
        <w:t>)</w:t>
      </w:r>
    </w:p>
    <w:p w14:paraId="203E8A44" w14:textId="77777777" w:rsidR="00E87439" w:rsidRPr="00E87439" w:rsidRDefault="00E87439" w:rsidP="00E87439"/>
    <w:p w14:paraId="1A4B1D2F" w14:textId="77777777" w:rsidR="00E87439" w:rsidRPr="00E87439" w:rsidRDefault="00E87439" w:rsidP="00E87439">
      <w:r w:rsidRPr="00E87439">
        <w:t>config = {"configurable": {"</w:t>
      </w:r>
      <w:proofErr w:type="spellStart"/>
      <w:r w:rsidRPr="00E87439">
        <w:t>session_id</w:t>
      </w:r>
      <w:proofErr w:type="spellEnd"/>
      <w:r w:rsidRPr="00E87439">
        <w:t>": "chat1"}}</w:t>
      </w:r>
    </w:p>
    <w:p w14:paraId="4EAB5CAE" w14:textId="77777777" w:rsidR="00E87439" w:rsidRPr="00E87439" w:rsidRDefault="00E87439" w:rsidP="00E87439">
      <w:pPr>
        <w:numPr>
          <w:ilvl w:val="1"/>
          <w:numId w:val="1"/>
        </w:numPr>
      </w:pPr>
      <w:proofErr w:type="spellStart"/>
      <w:r w:rsidRPr="00E87439">
        <w:rPr>
          <w:b/>
          <w:bCs/>
        </w:rPr>
        <w:t>RunnableWithMessageHistory</w:t>
      </w:r>
      <w:proofErr w:type="spellEnd"/>
      <w:r w:rsidRPr="00E87439">
        <w:t>: This component wraps the model and session history, allowing the chatbot to track conversations.</w:t>
      </w:r>
    </w:p>
    <w:p w14:paraId="1F0F596D" w14:textId="77777777" w:rsidR="00E87439" w:rsidRPr="00E87439" w:rsidRDefault="00E87439" w:rsidP="00E87439">
      <w:pPr>
        <w:numPr>
          <w:ilvl w:val="1"/>
          <w:numId w:val="1"/>
        </w:numPr>
      </w:pPr>
      <w:r w:rsidRPr="00E87439">
        <w:rPr>
          <w:b/>
          <w:bCs/>
        </w:rPr>
        <w:t>Session Configuration</w:t>
      </w:r>
      <w:r w:rsidRPr="00E87439">
        <w:t xml:space="preserve">: config is defined with a </w:t>
      </w:r>
      <w:proofErr w:type="spellStart"/>
      <w:r w:rsidRPr="00E87439">
        <w:t>session_id</w:t>
      </w:r>
      <w:proofErr w:type="spellEnd"/>
      <w:r w:rsidRPr="00E87439">
        <w:t xml:space="preserve"> ("chat1") to keep track of which session's history to use.</w:t>
      </w:r>
    </w:p>
    <w:p w14:paraId="2AE678C0" w14:textId="77777777" w:rsidR="00E87439" w:rsidRPr="00E87439" w:rsidRDefault="00E87439" w:rsidP="00E87439">
      <w:pPr>
        <w:numPr>
          <w:ilvl w:val="0"/>
          <w:numId w:val="1"/>
        </w:numPr>
      </w:pPr>
      <w:r w:rsidRPr="00E87439">
        <w:rPr>
          <w:b/>
          <w:bCs/>
        </w:rPr>
        <w:t>Invoking the Model with Session-Aware Configuration</w:t>
      </w:r>
      <w:r w:rsidRPr="00E87439">
        <w:t>:</w:t>
      </w:r>
    </w:p>
    <w:p w14:paraId="66B32288" w14:textId="77777777" w:rsidR="00E87439" w:rsidRPr="00E87439" w:rsidRDefault="00E87439" w:rsidP="00E87439">
      <w:r w:rsidRPr="00E87439">
        <w:t>python</w:t>
      </w:r>
    </w:p>
    <w:p w14:paraId="0140B1DF" w14:textId="77777777" w:rsidR="00E87439" w:rsidRPr="00E87439" w:rsidRDefault="00E87439" w:rsidP="00E87439">
      <w:r w:rsidRPr="00E87439">
        <w:t>Copy code</w:t>
      </w:r>
    </w:p>
    <w:p w14:paraId="29F47228" w14:textId="77777777" w:rsidR="00E87439" w:rsidRPr="00E87439" w:rsidRDefault="00E87439" w:rsidP="00E87439">
      <w:r w:rsidRPr="00E87439">
        <w:t xml:space="preserve">response = </w:t>
      </w:r>
      <w:proofErr w:type="spellStart"/>
      <w:r w:rsidRPr="00E87439">
        <w:t>with_message_</w:t>
      </w:r>
      <w:proofErr w:type="gramStart"/>
      <w:r w:rsidRPr="00E87439">
        <w:t>history.invoke</w:t>
      </w:r>
      <w:proofErr w:type="spellEnd"/>
      <w:proofErr w:type="gramEnd"/>
      <w:r w:rsidRPr="00E87439">
        <w:t>(</w:t>
      </w:r>
    </w:p>
    <w:p w14:paraId="21CC4093" w14:textId="77777777" w:rsidR="00E87439" w:rsidRPr="00E87439" w:rsidRDefault="00E87439" w:rsidP="00E87439">
      <w:r w:rsidRPr="00E87439">
        <w:t xml:space="preserve">    [</w:t>
      </w:r>
      <w:proofErr w:type="spellStart"/>
      <w:proofErr w:type="gramStart"/>
      <w:r w:rsidRPr="00E87439">
        <w:t>HumanMessage</w:t>
      </w:r>
      <w:proofErr w:type="spellEnd"/>
      <w:r w:rsidRPr="00E87439">
        <w:t>(</w:t>
      </w:r>
      <w:proofErr w:type="gramEnd"/>
      <w:r w:rsidRPr="00E87439">
        <w:t>content="Hi, My name is Krish and I am a Chief AI Engineer")],</w:t>
      </w:r>
    </w:p>
    <w:p w14:paraId="33D616CA" w14:textId="77777777" w:rsidR="00E87439" w:rsidRPr="00E87439" w:rsidRDefault="00E87439" w:rsidP="00E87439">
      <w:r w:rsidRPr="00E87439">
        <w:t xml:space="preserve">    config=config</w:t>
      </w:r>
    </w:p>
    <w:p w14:paraId="37351B3D" w14:textId="77777777" w:rsidR="00E87439" w:rsidRPr="00E87439" w:rsidRDefault="00E87439" w:rsidP="00E87439">
      <w:r w:rsidRPr="00E87439">
        <w:lastRenderedPageBreak/>
        <w:t>)</w:t>
      </w:r>
    </w:p>
    <w:p w14:paraId="0B62B8CF" w14:textId="77777777" w:rsidR="00E87439" w:rsidRPr="00E87439" w:rsidRDefault="00E87439" w:rsidP="00E87439">
      <w:r w:rsidRPr="00E87439">
        <w:t>print(</w:t>
      </w:r>
      <w:proofErr w:type="spellStart"/>
      <w:proofErr w:type="gramStart"/>
      <w:r w:rsidRPr="00E87439">
        <w:t>response.content</w:t>
      </w:r>
      <w:proofErr w:type="spellEnd"/>
      <w:proofErr w:type="gramEnd"/>
      <w:r w:rsidRPr="00E87439">
        <w:t>)</w:t>
      </w:r>
    </w:p>
    <w:p w14:paraId="65589D7C" w14:textId="77777777" w:rsidR="00E87439" w:rsidRPr="00E87439" w:rsidRDefault="00E87439" w:rsidP="00E87439">
      <w:r w:rsidRPr="00E87439">
        <w:t xml:space="preserve">The model is invoked with a </w:t>
      </w:r>
      <w:proofErr w:type="spellStart"/>
      <w:r w:rsidRPr="00E87439">
        <w:t>HumanMessage</w:t>
      </w:r>
      <w:proofErr w:type="spellEnd"/>
      <w:r w:rsidRPr="00E87439">
        <w:t>, and it responds based on the ongoing session, remembering details from prior messages (like the user's name and role).</w:t>
      </w:r>
    </w:p>
    <w:p w14:paraId="139E9868" w14:textId="77777777" w:rsidR="00E87439" w:rsidRPr="00E87439" w:rsidRDefault="00E87439" w:rsidP="00E87439">
      <w:pPr>
        <w:numPr>
          <w:ilvl w:val="0"/>
          <w:numId w:val="1"/>
        </w:numPr>
      </w:pPr>
      <w:r w:rsidRPr="00E87439">
        <w:rPr>
          <w:b/>
          <w:bCs/>
        </w:rPr>
        <w:t>Testing Memory Recall</w:t>
      </w:r>
      <w:r w:rsidRPr="00E87439">
        <w:t>:</w:t>
      </w:r>
    </w:p>
    <w:p w14:paraId="46499902" w14:textId="77777777" w:rsidR="00E87439" w:rsidRPr="00E87439" w:rsidRDefault="00E87439" w:rsidP="00E87439">
      <w:r w:rsidRPr="00E87439">
        <w:t>python</w:t>
      </w:r>
    </w:p>
    <w:p w14:paraId="107FC9A8" w14:textId="77777777" w:rsidR="00E87439" w:rsidRPr="00E87439" w:rsidRDefault="00E87439" w:rsidP="00E87439">
      <w:r w:rsidRPr="00E87439">
        <w:t>Copy code</w:t>
      </w:r>
    </w:p>
    <w:p w14:paraId="1167E30A" w14:textId="77777777" w:rsidR="00E87439" w:rsidRPr="00E87439" w:rsidRDefault="00E87439" w:rsidP="00E87439">
      <w:proofErr w:type="spellStart"/>
      <w:r w:rsidRPr="00E87439">
        <w:t>with_message_</w:t>
      </w:r>
      <w:proofErr w:type="gramStart"/>
      <w:r w:rsidRPr="00E87439">
        <w:t>history.invoke</w:t>
      </w:r>
      <w:proofErr w:type="spellEnd"/>
      <w:proofErr w:type="gramEnd"/>
      <w:r w:rsidRPr="00E87439">
        <w:t>(</w:t>
      </w:r>
    </w:p>
    <w:p w14:paraId="597DA22A" w14:textId="77777777" w:rsidR="00E87439" w:rsidRPr="00E87439" w:rsidRDefault="00E87439" w:rsidP="00E87439">
      <w:r w:rsidRPr="00E87439">
        <w:t xml:space="preserve">    [</w:t>
      </w:r>
      <w:proofErr w:type="spellStart"/>
      <w:proofErr w:type="gramStart"/>
      <w:r w:rsidRPr="00E87439">
        <w:t>HumanMessage</w:t>
      </w:r>
      <w:proofErr w:type="spellEnd"/>
      <w:r w:rsidRPr="00E87439">
        <w:t>(</w:t>
      </w:r>
      <w:proofErr w:type="gramEnd"/>
      <w:r w:rsidRPr="00E87439">
        <w:t>content="What's my name?")],</w:t>
      </w:r>
    </w:p>
    <w:p w14:paraId="43C3138D" w14:textId="77777777" w:rsidR="00E87439" w:rsidRPr="00E87439" w:rsidRDefault="00E87439" w:rsidP="00E87439">
      <w:r w:rsidRPr="00E87439">
        <w:t xml:space="preserve">    config=config,</w:t>
      </w:r>
    </w:p>
    <w:p w14:paraId="2DD1F073" w14:textId="77777777" w:rsidR="00E87439" w:rsidRPr="00E87439" w:rsidRDefault="00E87439" w:rsidP="00E87439">
      <w:r w:rsidRPr="00E87439">
        <w:t>)</w:t>
      </w:r>
    </w:p>
    <w:p w14:paraId="6A0238A7" w14:textId="77777777" w:rsidR="00E87439" w:rsidRPr="00E87439" w:rsidRDefault="00E87439" w:rsidP="00E87439">
      <w:r w:rsidRPr="00E87439">
        <w:t xml:space="preserve">By repeating an interaction within the same </w:t>
      </w:r>
      <w:proofErr w:type="spellStart"/>
      <w:r w:rsidRPr="00E87439">
        <w:t>session_id</w:t>
      </w:r>
      <w:proofErr w:type="spellEnd"/>
      <w:r w:rsidRPr="00E87439">
        <w:t>, the chatbot recalls that the user’s name is "Krish." Changing the session ID would prevent this recall, as it starts a new conversation without prior context.</w:t>
      </w:r>
    </w:p>
    <w:p w14:paraId="72444671" w14:textId="77777777" w:rsidR="00E87439" w:rsidRPr="00E87439" w:rsidRDefault="00E87439" w:rsidP="00E87439">
      <w:pPr>
        <w:rPr>
          <w:b/>
          <w:bCs/>
        </w:rPr>
      </w:pPr>
      <w:r w:rsidRPr="00E87439">
        <w:rPr>
          <w:b/>
          <w:bCs/>
        </w:rPr>
        <w:t>Key Features of the Code</w:t>
      </w:r>
    </w:p>
    <w:p w14:paraId="404F4CD8" w14:textId="77777777" w:rsidR="00E87439" w:rsidRPr="00E87439" w:rsidRDefault="00E87439" w:rsidP="00E87439">
      <w:pPr>
        <w:numPr>
          <w:ilvl w:val="0"/>
          <w:numId w:val="2"/>
        </w:numPr>
      </w:pPr>
      <w:r w:rsidRPr="00E87439">
        <w:rPr>
          <w:b/>
          <w:bCs/>
        </w:rPr>
        <w:t>Session Memory</w:t>
      </w:r>
      <w:r w:rsidRPr="00E87439">
        <w:t>: The chatbot remembers details within a conversation by using unique session IDs.</w:t>
      </w:r>
    </w:p>
    <w:p w14:paraId="3D43D49C" w14:textId="77777777" w:rsidR="00E87439" w:rsidRPr="00E87439" w:rsidRDefault="00E87439" w:rsidP="00E87439">
      <w:pPr>
        <w:numPr>
          <w:ilvl w:val="0"/>
          <w:numId w:val="2"/>
        </w:numPr>
      </w:pPr>
      <w:r w:rsidRPr="00E87439">
        <w:rPr>
          <w:b/>
          <w:bCs/>
        </w:rPr>
        <w:t>Session Switching</w:t>
      </w:r>
      <w:r w:rsidRPr="00E87439">
        <w:t>: Changing the session ID resets the conversation, as there’s no shared history.</w:t>
      </w:r>
    </w:p>
    <w:p w14:paraId="6E402BDA" w14:textId="77777777" w:rsidR="00E87439" w:rsidRPr="00E87439" w:rsidRDefault="00E87439" w:rsidP="00E87439">
      <w:pPr>
        <w:numPr>
          <w:ilvl w:val="0"/>
          <w:numId w:val="2"/>
        </w:numPr>
      </w:pPr>
      <w:r w:rsidRPr="00E87439">
        <w:rPr>
          <w:b/>
          <w:bCs/>
        </w:rPr>
        <w:t>Stateful Chat History</w:t>
      </w:r>
      <w:r w:rsidRPr="00E87439">
        <w:t xml:space="preserve">: </w:t>
      </w:r>
      <w:proofErr w:type="spellStart"/>
      <w:r w:rsidRPr="00E87439">
        <w:t>RunnableWithMessageHistory</w:t>
      </w:r>
      <w:proofErr w:type="spellEnd"/>
      <w:r w:rsidRPr="00E87439">
        <w:t xml:space="preserve"> wraps the model, enabling stateful conversations.</w:t>
      </w:r>
    </w:p>
    <w:p w14:paraId="2EDF3977" w14:textId="77777777" w:rsidR="00E87439" w:rsidRPr="00E87439" w:rsidRDefault="00E87439" w:rsidP="00E87439">
      <w:r w:rsidRPr="00E87439">
        <w:t>This script illustrates how to create a chatbot that can remember conversational context across user sessions, making it ideal for use cases where continuity is important.</w:t>
      </w:r>
    </w:p>
    <w:p w14:paraId="28C510F9" w14:textId="77777777" w:rsidR="00E87439" w:rsidRPr="00E87439" w:rsidRDefault="00E87439" w:rsidP="00E87439">
      <w:r w:rsidRPr="00E87439">
        <w:t>Here’s a step-by-step explanation with some additional detail to clarify how it works:</w:t>
      </w:r>
    </w:p>
    <w:p w14:paraId="2B28E804" w14:textId="77777777" w:rsidR="00E87439" w:rsidRPr="00E87439" w:rsidRDefault="00E87439" w:rsidP="00E87439"/>
    <w:p w14:paraId="5B59A6D6" w14:textId="77777777" w:rsidR="00E87439" w:rsidRPr="00E87439" w:rsidRDefault="00E87439" w:rsidP="00E87439">
      <w:r w:rsidRPr="00E87439">
        <w:t>Code Breakdown</w:t>
      </w:r>
    </w:p>
    <w:p w14:paraId="1962413A" w14:textId="77777777" w:rsidR="00E87439" w:rsidRPr="00E87439" w:rsidRDefault="00E87439" w:rsidP="00E87439">
      <w:r w:rsidRPr="00E87439">
        <w:t>store Initialization:</w:t>
      </w:r>
    </w:p>
    <w:p w14:paraId="696D0D9B" w14:textId="77777777" w:rsidR="00E87439" w:rsidRPr="00E87439" w:rsidRDefault="00E87439" w:rsidP="00E87439"/>
    <w:p w14:paraId="17AFF4B6" w14:textId="77777777" w:rsidR="00E87439" w:rsidRPr="00E87439" w:rsidRDefault="00E87439" w:rsidP="00E87439">
      <w:r w:rsidRPr="00E87439">
        <w:t>python</w:t>
      </w:r>
    </w:p>
    <w:p w14:paraId="544BB831" w14:textId="77777777" w:rsidR="00E87439" w:rsidRPr="00E87439" w:rsidRDefault="00E87439" w:rsidP="00E87439">
      <w:r w:rsidRPr="00E87439">
        <w:t>Copy code</w:t>
      </w:r>
    </w:p>
    <w:p w14:paraId="77E613FA" w14:textId="77777777" w:rsidR="00E87439" w:rsidRPr="00E87439" w:rsidRDefault="00E87439" w:rsidP="00E87439">
      <w:r w:rsidRPr="00E87439">
        <w:t>store = {}</w:t>
      </w:r>
    </w:p>
    <w:p w14:paraId="50995867" w14:textId="77777777" w:rsidR="00E87439" w:rsidRPr="00E87439" w:rsidRDefault="00E87439" w:rsidP="00E87439">
      <w:r w:rsidRPr="00E87439">
        <w:lastRenderedPageBreak/>
        <w:t>store is a dictionary that acts as a container for session-based chat histories.</w:t>
      </w:r>
    </w:p>
    <w:p w14:paraId="25E1478E" w14:textId="77777777" w:rsidR="00E87439" w:rsidRPr="00E87439" w:rsidRDefault="00E87439" w:rsidP="00E87439">
      <w:r w:rsidRPr="00E87439">
        <w:t xml:space="preserve">Each entry in store will use a </w:t>
      </w:r>
      <w:proofErr w:type="spellStart"/>
      <w:r w:rsidRPr="00E87439">
        <w:t>session_id</w:t>
      </w:r>
      <w:proofErr w:type="spellEnd"/>
      <w:r w:rsidRPr="00E87439">
        <w:t xml:space="preserve"> as the key, and the corresponding value will be an instance of </w:t>
      </w:r>
      <w:proofErr w:type="spellStart"/>
      <w:r w:rsidRPr="00E87439">
        <w:t>ChatMessageHistory</w:t>
      </w:r>
      <w:proofErr w:type="spellEnd"/>
      <w:r w:rsidRPr="00E87439">
        <w:t>.</w:t>
      </w:r>
    </w:p>
    <w:p w14:paraId="4E82C7C9" w14:textId="77777777" w:rsidR="00E87439" w:rsidRPr="00E87439" w:rsidRDefault="00E87439" w:rsidP="00E87439">
      <w:proofErr w:type="spellStart"/>
      <w:r w:rsidRPr="00E87439">
        <w:t>get_session_history</w:t>
      </w:r>
      <w:proofErr w:type="spellEnd"/>
      <w:r w:rsidRPr="00E87439">
        <w:t xml:space="preserve"> Function:</w:t>
      </w:r>
    </w:p>
    <w:p w14:paraId="0A374283" w14:textId="77777777" w:rsidR="00E87439" w:rsidRPr="00E87439" w:rsidRDefault="00E87439" w:rsidP="00E87439"/>
    <w:p w14:paraId="04FF62ED" w14:textId="77777777" w:rsidR="00E87439" w:rsidRPr="00E87439" w:rsidRDefault="00E87439" w:rsidP="00E87439">
      <w:r w:rsidRPr="00E87439">
        <w:t>python</w:t>
      </w:r>
    </w:p>
    <w:p w14:paraId="5482CE93" w14:textId="77777777" w:rsidR="00E87439" w:rsidRPr="00E87439" w:rsidRDefault="00E87439" w:rsidP="00E87439">
      <w:r w:rsidRPr="00E87439">
        <w:t>Copy code</w:t>
      </w:r>
    </w:p>
    <w:p w14:paraId="393BCB3F" w14:textId="77777777" w:rsidR="00E87439" w:rsidRPr="00E87439" w:rsidRDefault="00E87439" w:rsidP="00E87439">
      <w:r w:rsidRPr="00E87439">
        <w:t xml:space="preserve">def </w:t>
      </w:r>
      <w:proofErr w:type="spellStart"/>
      <w:r w:rsidRPr="00E87439">
        <w:t>get_session_</w:t>
      </w:r>
      <w:proofErr w:type="gramStart"/>
      <w:r w:rsidRPr="00E87439">
        <w:t>history</w:t>
      </w:r>
      <w:proofErr w:type="spellEnd"/>
      <w:r w:rsidRPr="00E87439">
        <w:t>(</w:t>
      </w:r>
      <w:proofErr w:type="spellStart"/>
      <w:proofErr w:type="gramEnd"/>
      <w:r w:rsidRPr="00E87439">
        <w:t>session_id</w:t>
      </w:r>
      <w:proofErr w:type="spellEnd"/>
      <w:r w:rsidRPr="00E87439">
        <w:t xml:space="preserve">: str) -&gt; </w:t>
      </w:r>
      <w:proofErr w:type="spellStart"/>
      <w:r w:rsidRPr="00E87439">
        <w:t>BaseChatMessageHistory</w:t>
      </w:r>
      <w:proofErr w:type="spellEnd"/>
      <w:r w:rsidRPr="00E87439">
        <w:t>:</w:t>
      </w:r>
    </w:p>
    <w:p w14:paraId="45F114AA" w14:textId="77777777" w:rsidR="00E87439" w:rsidRPr="00E87439" w:rsidRDefault="00E87439" w:rsidP="00E87439">
      <w:r w:rsidRPr="00E87439">
        <w:t xml:space="preserve">This function takes one parameter, </w:t>
      </w:r>
      <w:proofErr w:type="spellStart"/>
      <w:r w:rsidRPr="00E87439">
        <w:t>session_id</w:t>
      </w:r>
      <w:proofErr w:type="spellEnd"/>
      <w:r w:rsidRPr="00E87439">
        <w:t>, which uniquely identifies each chat session.</w:t>
      </w:r>
    </w:p>
    <w:p w14:paraId="4CB2A35C" w14:textId="77777777" w:rsidR="00E87439" w:rsidRPr="00E87439" w:rsidRDefault="00E87439" w:rsidP="00E87439">
      <w:r w:rsidRPr="00E87439">
        <w:t xml:space="preserve">The function returns a </w:t>
      </w:r>
      <w:proofErr w:type="spellStart"/>
      <w:r w:rsidRPr="00E87439">
        <w:t>BaseChatMessageHistory</w:t>
      </w:r>
      <w:proofErr w:type="spellEnd"/>
      <w:r w:rsidRPr="00E87439">
        <w:t xml:space="preserve"> object, allowing it to manage the messages associated with the session ID.</w:t>
      </w:r>
    </w:p>
    <w:p w14:paraId="7C31E5F2" w14:textId="77777777" w:rsidR="00E87439" w:rsidRPr="00E87439" w:rsidRDefault="00E87439" w:rsidP="00E87439">
      <w:r w:rsidRPr="00E87439">
        <w:t>Checking and Storing Session History:</w:t>
      </w:r>
    </w:p>
    <w:p w14:paraId="214F79D7" w14:textId="77777777" w:rsidR="00E87439" w:rsidRPr="00E87439" w:rsidRDefault="00E87439" w:rsidP="00E87439"/>
    <w:p w14:paraId="0101E994" w14:textId="77777777" w:rsidR="00E87439" w:rsidRPr="00E87439" w:rsidRDefault="00E87439" w:rsidP="00E87439">
      <w:r w:rsidRPr="00E87439">
        <w:t>python</w:t>
      </w:r>
    </w:p>
    <w:p w14:paraId="416A7648" w14:textId="77777777" w:rsidR="00E87439" w:rsidRPr="00E87439" w:rsidRDefault="00E87439" w:rsidP="00E87439">
      <w:r w:rsidRPr="00E87439">
        <w:t>Copy code</w:t>
      </w:r>
    </w:p>
    <w:p w14:paraId="2C4885BF" w14:textId="77777777" w:rsidR="00E87439" w:rsidRPr="00E87439" w:rsidRDefault="00E87439" w:rsidP="00E87439">
      <w:r w:rsidRPr="00E87439">
        <w:t xml:space="preserve">if </w:t>
      </w:r>
      <w:proofErr w:type="spellStart"/>
      <w:r w:rsidRPr="00E87439">
        <w:t>session_id</w:t>
      </w:r>
      <w:proofErr w:type="spellEnd"/>
      <w:r w:rsidRPr="00E87439">
        <w:t xml:space="preserve"> not in store:</w:t>
      </w:r>
    </w:p>
    <w:p w14:paraId="753FAA4E" w14:textId="77777777" w:rsidR="00E87439" w:rsidRPr="00E87439" w:rsidRDefault="00E87439" w:rsidP="00E87439">
      <w:r w:rsidRPr="00E87439">
        <w:t xml:space="preserve">    store[</w:t>
      </w:r>
      <w:proofErr w:type="spellStart"/>
      <w:r w:rsidRPr="00E87439">
        <w:t>session_id</w:t>
      </w:r>
      <w:proofErr w:type="spellEnd"/>
      <w:r w:rsidRPr="00E87439">
        <w:t xml:space="preserve">] = </w:t>
      </w:r>
      <w:proofErr w:type="spellStart"/>
      <w:proofErr w:type="gramStart"/>
      <w:r w:rsidRPr="00E87439">
        <w:t>ChatMessageHistory</w:t>
      </w:r>
      <w:proofErr w:type="spellEnd"/>
      <w:r w:rsidRPr="00E87439">
        <w:t>(</w:t>
      </w:r>
      <w:proofErr w:type="gramEnd"/>
      <w:r w:rsidRPr="00E87439">
        <w:t>)</w:t>
      </w:r>
    </w:p>
    <w:p w14:paraId="26755BD6" w14:textId="77777777" w:rsidR="00E87439" w:rsidRPr="00E87439" w:rsidRDefault="00E87439" w:rsidP="00E87439">
      <w:r w:rsidRPr="00E87439">
        <w:t xml:space="preserve">Purpose of the Check: if </w:t>
      </w:r>
      <w:proofErr w:type="spellStart"/>
      <w:r w:rsidRPr="00E87439">
        <w:t>session_id</w:t>
      </w:r>
      <w:proofErr w:type="spellEnd"/>
      <w:r w:rsidRPr="00E87439">
        <w:t xml:space="preserve"> not in store checks if there’s already a chat history associated with the </w:t>
      </w:r>
      <w:proofErr w:type="spellStart"/>
      <w:r w:rsidRPr="00E87439">
        <w:t>session_id</w:t>
      </w:r>
      <w:proofErr w:type="spellEnd"/>
      <w:r w:rsidRPr="00E87439">
        <w:t>.</w:t>
      </w:r>
    </w:p>
    <w:p w14:paraId="7F50F0FD" w14:textId="77777777" w:rsidR="00E87439" w:rsidRPr="00E87439" w:rsidRDefault="00E87439" w:rsidP="00E87439">
      <w:r w:rsidRPr="00E87439">
        <w:t xml:space="preserve">Creating New History: If there’s no existing chat history for this </w:t>
      </w:r>
      <w:proofErr w:type="spellStart"/>
      <w:r w:rsidRPr="00E87439">
        <w:t>session_id</w:t>
      </w:r>
      <w:proofErr w:type="spellEnd"/>
      <w:r w:rsidRPr="00E87439">
        <w:t xml:space="preserve">, it creates a new </w:t>
      </w:r>
      <w:proofErr w:type="spellStart"/>
      <w:proofErr w:type="gramStart"/>
      <w:r w:rsidRPr="00E87439">
        <w:t>ChatMessageHistory</w:t>
      </w:r>
      <w:proofErr w:type="spellEnd"/>
      <w:r w:rsidRPr="00E87439">
        <w:t>(</w:t>
      </w:r>
      <w:proofErr w:type="gramEnd"/>
      <w:r w:rsidRPr="00E87439">
        <w:t>) instance.</w:t>
      </w:r>
    </w:p>
    <w:p w14:paraId="5F3A085A" w14:textId="77777777" w:rsidR="00E87439" w:rsidRPr="00E87439" w:rsidRDefault="00E87439" w:rsidP="00E87439">
      <w:r w:rsidRPr="00E87439">
        <w:t xml:space="preserve">Storing in store: This new instance is then stored in store with the </w:t>
      </w:r>
      <w:proofErr w:type="spellStart"/>
      <w:r w:rsidRPr="00E87439">
        <w:t>session_id</w:t>
      </w:r>
      <w:proofErr w:type="spellEnd"/>
      <w:r w:rsidRPr="00E87439">
        <w:t xml:space="preserve"> as the key.</w:t>
      </w:r>
    </w:p>
    <w:p w14:paraId="505F5B02" w14:textId="77777777" w:rsidR="00E87439" w:rsidRPr="00E87439" w:rsidRDefault="00E87439" w:rsidP="00E87439">
      <w:r w:rsidRPr="00E87439">
        <w:t>Returning the Chat History:</w:t>
      </w:r>
    </w:p>
    <w:p w14:paraId="75332E4B" w14:textId="77777777" w:rsidR="00E87439" w:rsidRPr="00E87439" w:rsidRDefault="00E87439" w:rsidP="00E87439"/>
    <w:p w14:paraId="4783F9E4" w14:textId="77777777" w:rsidR="00E87439" w:rsidRPr="00E87439" w:rsidRDefault="00E87439" w:rsidP="00E87439">
      <w:r w:rsidRPr="00E87439">
        <w:t>python</w:t>
      </w:r>
    </w:p>
    <w:p w14:paraId="2D168967" w14:textId="77777777" w:rsidR="00E87439" w:rsidRPr="00E87439" w:rsidRDefault="00E87439" w:rsidP="00E87439">
      <w:r w:rsidRPr="00E87439">
        <w:t>Copy code</w:t>
      </w:r>
    </w:p>
    <w:p w14:paraId="54A20BA2" w14:textId="77777777" w:rsidR="00E87439" w:rsidRPr="00E87439" w:rsidRDefault="00E87439" w:rsidP="00E87439">
      <w:r w:rsidRPr="00E87439">
        <w:t>return store[</w:t>
      </w:r>
      <w:proofErr w:type="spellStart"/>
      <w:r w:rsidRPr="00E87439">
        <w:t>session_id</w:t>
      </w:r>
      <w:proofErr w:type="spellEnd"/>
      <w:r w:rsidRPr="00E87439">
        <w:t>]</w:t>
      </w:r>
    </w:p>
    <w:p w14:paraId="67A5302C" w14:textId="77777777" w:rsidR="00E87439" w:rsidRPr="00E87439" w:rsidRDefault="00E87439" w:rsidP="00E87439">
      <w:r w:rsidRPr="00E87439">
        <w:t xml:space="preserve">The function then returns the </w:t>
      </w:r>
      <w:proofErr w:type="spellStart"/>
      <w:r w:rsidRPr="00E87439">
        <w:t>ChatMessageHistory</w:t>
      </w:r>
      <w:proofErr w:type="spellEnd"/>
      <w:r w:rsidRPr="00E87439">
        <w:t xml:space="preserve"> instance (whether newly created or existing) associated with that session.</w:t>
      </w:r>
    </w:p>
    <w:p w14:paraId="4735FE85" w14:textId="77777777" w:rsidR="00E87439" w:rsidRPr="00E87439" w:rsidRDefault="00E87439" w:rsidP="00E87439">
      <w:r w:rsidRPr="00E87439">
        <w:t xml:space="preserve">This allows your chatbot to access or update the specific session's chat history whenever the function is called with a </w:t>
      </w:r>
      <w:proofErr w:type="spellStart"/>
      <w:r w:rsidRPr="00E87439">
        <w:t>session_id</w:t>
      </w:r>
      <w:proofErr w:type="spellEnd"/>
      <w:r w:rsidRPr="00E87439">
        <w:t>.</w:t>
      </w:r>
    </w:p>
    <w:p w14:paraId="7D721BCA" w14:textId="77777777" w:rsidR="00E87439" w:rsidRPr="00E87439" w:rsidRDefault="00E87439" w:rsidP="00E87439">
      <w:r w:rsidRPr="00E87439">
        <w:lastRenderedPageBreak/>
        <w:t>Summary</w:t>
      </w:r>
    </w:p>
    <w:p w14:paraId="1DA10EAB" w14:textId="77777777" w:rsidR="00E87439" w:rsidRPr="00E87439" w:rsidRDefault="00E87439" w:rsidP="00E87439">
      <w:r w:rsidRPr="00E87439">
        <w:t>So, in essence:</w:t>
      </w:r>
    </w:p>
    <w:p w14:paraId="46BC7A61" w14:textId="77777777" w:rsidR="00E87439" w:rsidRPr="00E87439" w:rsidRDefault="00E87439" w:rsidP="00E87439"/>
    <w:p w14:paraId="47AFC749" w14:textId="77777777" w:rsidR="00E87439" w:rsidRPr="00E87439" w:rsidRDefault="00E87439" w:rsidP="00E87439">
      <w:r w:rsidRPr="00E87439">
        <w:t xml:space="preserve">store keeps track of all chat histories, each identified by a </w:t>
      </w:r>
      <w:proofErr w:type="spellStart"/>
      <w:r w:rsidRPr="00E87439">
        <w:t>session_id</w:t>
      </w:r>
      <w:proofErr w:type="spellEnd"/>
      <w:r w:rsidRPr="00E87439">
        <w:t>.</w:t>
      </w:r>
    </w:p>
    <w:p w14:paraId="3D7D1283" w14:textId="77777777" w:rsidR="00E87439" w:rsidRPr="00E87439" w:rsidRDefault="00E87439" w:rsidP="00E87439">
      <w:proofErr w:type="spellStart"/>
      <w:r w:rsidRPr="00E87439">
        <w:t>get_session_history</w:t>
      </w:r>
      <w:proofErr w:type="spellEnd"/>
      <w:r w:rsidRPr="00E87439">
        <w:t xml:space="preserve"> retrieves an existing chat history or creates a new one if it doesn’t exist.</w:t>
      </w:r>
    </w:p>
    <w:p w14:paraId="023C0103" w14:textId="77777777" w:rsidR="00E87439" w:rsidRPr="00E87439" w:rsidRDefault="00E87439" w:rsidP="00E87439">
      <w:proofErr w:type="spellStart"/>
      <w:proofErr w:type="gramStart"/>
      <w:r w:rsidRPr="00E87439">
        <w:t>ChatMessageHistory</w:t>
      </w:r>
      <w:proofErr w:type="spellEnd"/>
      <w:r w:rsidRPr="00E87439">
        <w:t>(</w:t>
      </w:r>
      <w:proofErr w:type="gramEnd"/>
      <w:r w:rsidRPr="00E87439">
        <w:t xml:space="preserve">) (or its superclass </w:t>
      </w:r>
      <w:proofErr w:type="spellStart"/>
      <w:r w:rsidRPr="00E87439">
        <w:t>BaseChatMessageHistory</w:t>
      </w:r>
      <w:proofErr w:type="spellEnd"/>
      <w:r w:rsidRPr="00E87439">
        <w:t>) is responsible for managing the actual conversation messages, making it easy to maintain session-specific memory.</w:t>
      </w:r>
    </w:p>
    <w:p w14:paraId="2DEF097C" w14:textId="52FF8643" w:rsidR="00C2127C" w:rsidRDefault="00E87439" w:rsidP="00E87439">
      <w:r w:rsidRPr="00E87439">
        <w:t>This setup allows each user session to have its own history, and it’s stored in store so that the chatbot can recall previous interactions in future conversations.</w:t>
      </w:r>
    </w:p>
    <w:sectPr w:rsidR="00C2127C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43317C" w14:textId="77777777" w:rsidR="00E87439" w:rsidRDefault="00E87439" w:rsidP="00E87439">
      <w:pPr>
        <w:spacing w:after="0" w:line="240" w:lineRule="auto"/>
      </w:pPr>
      <w:r>
        <w:separator/>
      </w:r>
    </w:p>
  </w:endnote>
  <w:endnote w:type="continuationSeparator" w:id="0">
    <w:p w14:paraId="06B5CCC5" w14:textId="77777777" w:rsidR="00E87439" w:rsidRDefault="00E87439" w:rsidP="00E87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252B3B" w14:textId="77575AD0" w:rsidR="00E87439" w:rsidRDefault="00E8743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D43C7E2" wp14:editId="670178B4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24485"/>
              <wp:effectExtent l="0" t="0" r="0" b="0"/>
              <wp:wrapNone/>
              <wp:docPr id="837371093" name="Text Box 2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24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8B7EFC" w14:textId="7F934A0E" w:rsidR="00E87439" w:rsidRPr="00E87439" w:rsidRDefault="00E87439" w:rsidP="00E8743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E8743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43C7E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isco Confidential" style="position:absolute;margin-left:26.7pt;margin-top:0;width:77.9pt;height:25.5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" filled="f" stroked="f">
              <v:fill o:detectmouseclick="t"/>
              <v:textbox style="mso-fit-shape-to-text:t" inset="0,0,20pt,15pt">
                <w:txbxContent>
                  <w:p w14:paraId="218B7EFC" w14:textId="7F934A0E" w:rsidR="00E87439" w:rsidRPr="00E87439" w:rsidRDefault="00E87439" w:rsidP="00E8743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E87439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1E56C5" w14:textId="655B6605" w:rsidR="00E87439" w:rsidRDefault="00E8743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E65AB53" wp14:editId="6F6D55C9">
              <wp:simplePos x="914400" y="9429750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24485"/>
              <wp:effectExtent l="0" t="0" r="0" b="0"/>
              <wp:wrapNone/>
              <wp:docPr id="1592537985" name="Text Box 3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24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3AFBAF" w14:textId="73D669D3" w:rsidR="00E87439" w:rsidRPr="00E87439" w:rsidRDefault="00E87439" w:rsidP="00E8743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E8743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65AB5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isco Confidential" style="position:absolute;margin-left:26.7pt;margin-top:0;width:77.9pt;height:25.5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" filled="f" stroked="f">
              <v:fill o:detectmouseclick="t"/>
              <v:textbox style="mso-fit-shape-to-text:t" inset="0,0,20pt,15pt">
                <w:txbxContent>
                  <w:p w14:paraId="6A3AFBAF" w14:textId="73D669D3" w:rsidR="00E87439" w:rsidRPr="00E87439" w:rsidRDefault="00E87439" w:rsidP="00E8743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E87439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0C05F6" w14:textId="0E667737" w:rsidR="00E87439" w:rsidRDefault="00E8743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BF82A23" wp14:editId="20E0CEA3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24485"/>
              <wp:effectExtent l="0" t="0" r="0" b="0"/>
              <wp:wrapNone/>
              <wp:docPr id="151168232" name="Text Box 1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24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EF2CB9A" w14:textId="337998C8" w:rsidR="00E87439" w:rsidRPr="00E87439" w:rsidRDefault="00E87439" w:rsidP="00E8743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E8743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F82A2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isco Confidential" style="position:absolute;margin-left:26.7pt;margin-top:0;width:77.9pt;height:25.5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" filled="f" stroked="f">
              <v:fill o:detectmouseclick="t"/>
              <v:textbox style="mso-fit-shape-to-text:t" inset="0,0,20pt,15pt">
                <w:txbxContent>
                  <w:p w14:paraId="2EF2CB9A" w14:textId="337998C8" w:rsidR="00E87439" w:rsidRPr="00E87439" w:rsidRDefault="00E87439" w:rsidP="00E8743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E87439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174A89" w14:textId="77777777" w:rsidR="00E87439" w:rsidRDefault="00E87439" w:rsidP="00E87439">
      <w:pPr>
        <w:spacing w:after="0" w:line="240" w:lineRule="auto"/>
      </w:pPr>
      <w:r>
        <w:separator/>
      </w:r>
    </w:p>
  </w:footnote>
  <w:footnote w:type="continuationSeparator" w:id="0">
    <w:p w14:paraId="2ADE1C03" w14:textId="77777777" w:rsidR="00E87439" w:rsidRDefault="00E87439" w:rsidP="00E874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81E50"/>
    <w:multiLevelType w:val="multilevel"/>
    <w:tmpl w:val="45041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ED6147"/>
    <w:multiLevelType w:val="multilevel"/>
    <w:tmpl w:val="765AD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4788699">
    <w:abstractNumId w:val="0"/>
  </w:num>
  <w:num w:numId="2" w16cid:durableId="466121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439"/>
    <w:rsid w:val="00016838"/>
    <w:rsid w:val="00234496"/>
    <w:rsid w:val="00C2127C"/>
    <w:rsid w:val="00C61FDB"/>
    <w:rsid w:val="00E8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B808E"/>
  <w15:chartTrackingRefBased/>
  <w15:docId w15:val="{F003D298-FFDE-4933-B175-F66E788F8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74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74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74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74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74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74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74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74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74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4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74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74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74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74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74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74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74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74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74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74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74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74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74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74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74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74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74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74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7439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E874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4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61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6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93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93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8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18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08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3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77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0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3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0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87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9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13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3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6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19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71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2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8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65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06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4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05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6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77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26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8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0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0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40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51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38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58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16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7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20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1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0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3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4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63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87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2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6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0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0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97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08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9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0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46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3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69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69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2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49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32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09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81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4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6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93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12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1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851</Words>
  <Characters>4851</Characters>
  <Application>Microsoft Office Word</Application>
  <DocSecurity>0</DocSecurity>
  <Lines>40</Lines>
  <Paragraphs>11</Paragraphs>
  <ScaleCrop>false</ScaleCrop>
  <Company/>
  <LinksUpToDate>false</LinksUpToDate>
  <CharactersWithSpaces>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Zahoor -X (izahoor - ACUATIVE WLL COMPANY BRANCH at Cisco)</dc:creator>
  <cp:keywords/>
  <dc:description/>
  <cp:lastModifiedBy>Imran Zahoor -X (izahoor - ACUATIVE WLL COMPANY BRANCH at Cisco)</cp:lastModifiedBy>
  <cp:revision>1</cp:revision>
  <dcterms:created xsi:type="dcterms:W3CDTF">2024-10-29T12:04:00Z</dcterms:created>
  <dcterms:modified xsi:type="dcterms:W3CDTF">2024-10-29T12:04:00Z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902a4e8,31e944d5,5eec3381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Cisco Confidential</vt:lpwstr>
  </property>
  <property fmtid="{D5CDD505-2E9C-101B-9397-08002B2CF9AE}" pid="5" name="MSIP_Label_c8f49a32-fde3-48a5-9266-b5b0972a22dc_Enabled">
    <vt:lpwstr>true</vt:lpwstr>
  </property>
  <property fmtid="{D5CDD505-2E9C-101B-9397-08002B2CF9AE}" pid="6" name="MSIP_Label_c8f49a32-fde3-48a5-9266-b5b0972a22dc_SetDate">
    <vt:lpwstr>2024-10-29T12:04:52Z</vt:lpwstr>
  </property>
  <property fmtid="{D5CDD505-2E9C-101B-9397-08002B2CF9AE}" pid="7" name="MSIP_Label_c8f49a32-fde3-48a5-9266-b5b0972a22dc_Method">
    <vt:lpwstr>Standard</vt:lpwstr>
  </property>
  <property fmtid="{D5CDD505-2E9C-101B-9397-08002B2CF9AE}" pid="8" name="MSIP_Label_c8f49a32-fde3-48a5-9266-b5b0972a22dc_Name">
    <vt:lpwstr>Cisco Confidential</vt:lpwstr>
  </property>
  <property fmtid="{D5CDD505-2E9C-101B-9397-08002B2CF9AE}" pid="9" name="MSIP_Label_c8f49a32-fde3-48a5-9266-b5b0972a22dc_SiteId">
    <vt:lpwstr>5ae1af62-9505-4097-a69a-c1553ef7840e</vt:lpwstr>
  </property>
  <property fmtid="{D5CDD505-2E9C-101B-9397-08002B2CF9AE}" pid="10" name="MSIP_Label_c8f49a32-fde3-48a5-9266-b5b0972a22dc_ActionId">
    <vt:lpwstr>c5fc20f6-f993-4b1d-b2f5-6be804c02680</vt:lpwstr>
  </property>
  <property fmtid="{D5CDD505-2E9C-101B-9397-08002B2CF9AE}" pid="11" name="MSIP_Label_c8f49a32-fde3-48a5-9266-b5b0972a22dc_ContentBits">
    <vt:lpwstr>2</vt:lpwstr>
  </property>
</Properties>
</file>