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77777777" w:rsidR="00E2679C" w:rsidRPr="007B5D80" w:rsidRDefault="00E2679C" w:rsidP="00E2679C">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№1</w:t>
      </w:r>
    </w:p>
    <w:p w14:paraId="7B92AAB0" w14:textId="77777777" w:rsidR="003F702B" w:rsidRPr="0003371C" w:rsidRDefault="00E2679C" w:rsidP="00E2679C">
      <w:pPr>
        <w:pStyle w:val="a3"/>
        <w:tabs>
          <w:tab w:val="left" w:pos="0"/>
        </w:tabs>
        <w:spacing w:line="360" w:lineRule="auto"/>
        <w:ind w:right="21"/>
        <w:rPr>
          <w:sz w:val="28"/>
          <w:szCs w:val="26"/>
        </w:rPr>
      </w:pPr>
      <w:r w:rsidRPr="007B5D80">
        <w:rPr>
          <w:sz w:val="28"/>
          <w:szCs w:val="26"/>
        </w:rPr>
        <w:t>Дисциплина: «</w:t>
      </w:r>
      <w:r w:rsidR="003F702B" w:rsidRPr="003F702B">
        <w:rPr>
          <w:sz w:val="28"/>
          <w:szCs w:val="26"/>
        </w:rPr>
        <w:t xml:space="preserve">Project Management </w:t>
      </w:r>
    </w:p>
    <w:p w14:paraId="1CBE2BFB" w14:textId="44AB1B52" w:rsidR="00E2679C" w:rsidRPr="007B5D80" w:rsidRDefault="003F702B" w:rsidP="00E2679C">
      <w:pPr>
        <w:pStyle w:val="a3"/>
        <w:tabs>
          <w:tab w:val="left" w:pos="0"/>
        </w:tabs>
        <w:spacing w:line="360" w:lineRule="auto"/>
        <w:ind w:right="21"/>
        <w:rPr>
          <w:sz w:val="28"/>
          <w:szCs w:val="26"/>
        </w:rPr>
      </w:pPr>
      <w:r w:rsidRPr="003F702B">
        <w:rPr>
          <w:sz w:val="28"/>
          <w:szCs w:val="26"/>
        </w:rPr>
        <w:t>(Менеджмент разработки программного обеспечения)</w:t>
      </w:r>
      <w:r w:rsidR="00E2679C" w:rsidRPr="007B5D80">
        <w:rPr>
          <w:sz w:val="28"/>
          <w:szCs w:val="26"/>
        </w:rPr>
        <w:t>»</w:t>
      </w:r>
    </w:p>
    <w:p w14:paraId="46A9F760" w14:textId="77777777" w:rsidR="00E2679C" w:rsidRPr="0003371C" w:rsidRDefault="00E2679C" w:rsidP="00E2679C">
      <w:pPr>
        <w:pStyle w:val="a3"/>
        <w:tabs>
          <w:tab w:val="left" w:pos="0"/>
        </w:tabs>
        <w:spacing w:line="360" w:lineRule="auto"/>
        <w:ind w:right="21"/>
        <w:jc w:val="both"/>
        <w:rPr>
          <w:b/>
          <w:sz w:val="28"/>
          <w:szCs w:val="26"/>
        </w:rPr>
      </w:pPr>
    </w:p>
    <w:p w14:paraId="01840AC0" w14:textId="6F4EFF6F" w:rsidR="00E2679C" w:rsidRPr="00E123B8" w:rsidRDefault="00E2679C" w:rsidP="00E2679C">
      <w:pPr>
        <w:pStyle w:val="a3"/>
        <w:tabs>
          <w:tab w:val="left" w:pos="709"/>
        </w:tabs>
        <w:ind w:left="1843" w:right="21" w:hanging="1134"/>
        <w:rPr>
          <w:b/>
          <w:sz w:val="28"/>
          <w:szCs w:val="26"/>
        </w:rPr>
      </w:pPr>
      <w:r w:rsidRPr="007B5D80">
        <w:rPr>
          <w:sz w:val="28"/>
          <w:szCs w:val="26"/>
        </w:rPr>
        <w:t>Тема:</w:t>
      </w:r>
      <w:r w:rsidRPr="007B5D80">
        <w:rPr>
          <w:b/>
          <w:sz w:val="28"/>
          <w:szCs w:val="26"/>
        </w:rPr>
        <w:t xml:space="preserve"> «</w:t>
      </w:r>
      <w:r w:rsidR="00780078">
        <w:rPr>
          <w:b/>
          <w:sz w:val="26"/>
          <w:szCs w:val="26"/>
        </w:rPr>
        <w:t>Составление проекта для инвестора</w:t>
      </w:r>
      <w:r>
        <w:rPr>
          <w:b/>
          <w:sz w:val="28"/>
          <w:szCs w:val="26"/>
        </w:rPr>
        <w:t>»</w:t>
      </w:r>
    </w:p>
    <w:p w14:paraId="419D184E" w14:textId="77777777" w:rsidR="00E2679C" w:rsidRPr="007B5D80" w:rsidRDefault="00E2679C" w:rsidP="00E2679C">
      <w:pPr>
        <w:pStyle w:val="a3"/>
        <w:tabs>
          <w:tab w:val="left" w:pos="0"/>
        </w:tabs>
        <w:spacing w:line="360" w:lineRule="auto"/>
        <w:ind w:right="21"/>
        <w:rPr>
          <w:sz w:val="28"/>
          <w:szCs w:val="26"/>
        </w:rPr>
      </w:pPr>
    </w:p>
    <w:p w14:paraId="42BA36CA" w14:textId="77777777" w:rsidR="00E2679C" w:rsidRPr="007B5D80" w:rsidRDefault="00E2679C" w:rsidP="00E2679C">
      <w:pPr>
        <w:pStyle w:val="a3"/>
        <w:tabs>
          <w:tab w:val="left" w:pos="0"/>
        </w:tabs>
        <w:spacing w:line="360" w:lineRule="auto"/>
        <w:ind w:right="21"/>
        <w:rPr>
          <w:sz w:val="28"/>
          <w:szCs w:val="26"/>
        </w:rPr>
      </w:pPr>
    </w:p>
    <w:p w14:paraId="7CD4A923" w14:textId="77777777" w:rsidR="00E2679C" w:rsidRPr="007B5D80" w:rsidRDefault="00E2679C" w:rsidP="00E2679C">
      <w:pPr>
        <w:pStyle w:val="a3"/>
        <w:tabs>
          <w:tab w:val="left" w:pos="0"/>
        </w:tabs>
        <w:spacing w:line="360" w:lineRule="auto"/>
        <w:ind w:right="21"/>
        <w:jc w:val="right"/>
        <w:rPr>
          <w:sz w:val="28"/>
          <w:szCs w:val="26"/>
        </w:rPr>
      </w:pPr>
    </w:p>
    <w:p w14:paraId="0569A80B" w14:textId="0BB162B5" w:rsidR="00E2679C" w:rsidRPr="00780078"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Выполнил</w:t>
      </w:r>
      <w:r w:rsidR="00E2679C">
        <w:rPr>
          <w:sz w:val="28"/>
          <w:szCs w:val="26"/>
        </w:rPr>
        <w:t xml:space="preserve">: </w:t>
      </w:r>
      <w:r w:rsidR="003469FE">
        <w:rPr>
          <w:sz w:val="28"/>
          <w:szCs w:val="26"/>
          <w:highlight w:val="yellow"/>
        </w:rPr>
        <w:t>Авдеев</w:t>
      </w:r>
      <w:r w:rsidR="00780078" w:rsidRPr="0003371C">
        <w:rPr>
          <w:sz w:val="28"/>
          <w:szCs w:val="26"/>
          <w:highlight w:val="yellow"/>
        </w:rPr>
        <w:t xml:space="preserve"> </w:t>
      </w:r>
      <w:r w:rsidR="003469FE">
        <w:rPr>
          <w:sz w:val="28"/>
          <w:szCs w:val="26"/>
          <w:highlight w:val="yellow"/>
        </w:rPr>
        <w:t>Е</w:t>
      </w:r>
      <w:r w:rsidR="00780078" w:rsidRPr="0003371C">
        <w:rPr>
          <w:sz w:val="28"/>
          <w:szCs w:val="26"/>
          <w:highlight w:val="yellow"/>
        </w:rPr>
        <w:t>.</w:t>
      </w:r>
      <w:r w:rsidR="003469FE">
        <w:rPr>
          <w:sz w:val="28"/>
          <w:szCs w:val="26"/>
          <w:highlight w:val="yellow"/>
        </w:rPr>
        <w:t>В</w:t>
      </w:r>
      <w:r w:rsidR="00780078" w:rsidRPr="0003371C">
        <w:rPr>
          <w:sz w:val="28"/>
          <w:szCs w:val="26"/>
          <w:highlight w:val="yellow"/>
        </w:rPr>
        <w:t>.</w:t>
      </w:r>
    </w:p>
    <w:p w14:paraId="41605915" w14:textId="1FFD4368" w:rsidR="00E2679C" w:rsidRPr="007B5D80"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Группа</w:t>
      </w:r>
      <w:r>
        <w:rPr>
          <w:sz w:val="28"/>
          <w:szCs w:val="26"/>
        </w:rPr>
        <w:t xml:space="preserve">: </w:t>
      </w:r>
      <w:r w:rsidR="003469FE" w:rsidRPr="003469FE">
        <w:rPr>
          <w:sz w:val="28"/>
          <w:szCs w:val="26"/>
          <w:highlight w:val="yellow"/>
        </w:rPr>
        <w:t>12345</w:t>
      </w:r>
    </w:p>
    <w:p w14:paraId="28463F1D" w14:textId="77777777" w:rsidR="00E2679C" w:rsidRDefault="00E2679C" w:rsidP="00E2679C">
      <w:pPr>
        <w:pStyle w:val="a3"/>
        <w:tabs>
          <w:tab w:val="left" w:pos="0"/>
        </w:tabs>
        <w:spacing w:line="360" w:lineRule="auto"/>
        <w:ind w:right="21"/>
        <w:jc w:val="both"/>
        <w:rPr>
          <w:sz w:val="28"/>
          <w:szCs w:val="26"/>
        </w:rPr>
      </w:pPr>
    </w:p>
    <w:p w14:paraId="29F01620" w14:textId="77777777" w:rsidR="00E2679C" w:rsidRDefault="00E2679C" w:rsidP="00E2679C">
      <w:pPr>
        <w:pStyle w:val="a3"/>
        <w:tabs>
          <w:tab w:val="left" w:pos="0"/>
        </w:tabs>
        <w:spacing w:line="360" w:lineRule="auto"/>
        <w:ind w:right="21"/>
        <w:rPr>
          <w:sz w:val="28"/>
          <w:szCs w:val="26"/>
        </w:rPr>
      </w:pPr>
    </w:p>
    <w:p w14:paraId="7A8D9440" w14:textId="77777777" w:rsidR="00E2679C" w:rsidRDefault="00E2679C" w:rsidP="00E2679C">
      <w:pPr>
        <w:pStyle w:val="a3"/>
        <w:tabs>
          <w:tab w:val="left" w:pos="0"/>
        </w:tabs>
        <w:spacing w:line="360" w:lineRule="auto"/>
        <w:ind w:right="21"/>
        <w:rPr>
          <w:sz w:val="28"/>
          <w:szCs w:val="26"/>
        </w:rPr>
      </w:pPr>
    </w:p>
    <w:p w14:paraId="247D5828" w14:textId="77777777" w:rsidR="00E2679C" w:rsidRDefault="00E2679C" w:rsidP="00E2679C">
      <w:pPr>
        <w:pStyle w:val="a3"/>
        <w:tabs>
          <w:tab w:val="left" w:pos="0"/>
        </w:tabs>
        <w:spacing w:line="360" w:lineRule="auto"/>
        <w:ind w:right="21"/>
        <w:rPr>
          <w:sz w:val="28"/>
          <w:szCs w:val="26"/>
        </w:rPr>
      </w:pPr>
    </w:p>
    <w:p w14:paraId="77ABC893" w14:textId="77777777" w:rsidR="00AE462F" w:rsidRDefault="00AE462F" w:rsidP="00E2679C">
      <w:pPr>
        <w:pStyle w:val="a3"/>
        <w:tabs>
          <w:tab w:val="left" w:pos="0"/>
        </w:tabs>
        <w:spacing w:line="360" w:lineRule="auto"/>
        <w:ind w:right="21"/>
        <w:rPr>
          <w:sz w:val="28"/>
          <w:szCs w:val="26"/>
        </w:rPr>
      </w:pPr>
    </w:p>
    <w:p w14:paraId="143AABA3" w14:textId="77777777" w:rsidR="00AE462F" w:rsidRDefault="00AE462F" w:rsidP="00E2679C">
      <w:pPr>
        <w:pStyle w:val="a3"/>
        <w:tabs>
          <w:tab w:val="left" w:pos="0"/>
        </w:tabs>
        <w:spacing w:line="360" w:lineRule="auto"/>
        <w:ind w:right="21"/>
        <w:rPr>
          <w:sz w:val="28"/>
          <w:szCs w:val="26"/>
        </w:rPr>
      </w:pPr>
    </w:p>
    <w:p w14:paraId="29D745FC" w14:textId="77777777" w:rsidR="00AE462F" w:rsidRDefault="00AE462F" w:rsidP="00E2679C">
      <w:pPr>
        <w:pStyle w:val="a3"/>
        <w:tabs>
          <w:tab w:val="left" w:pos="0"/>
        </w:tabs>
        <w:spacing w:line="360" w:lineRule="auto"/>
        <w:ind w:right="21"/>
        <w:rPr>
          <w:sz w:val="28"/>
          <w:szCs w:val="26"/>
        </w:rPr>
      </w:pPr>
    </w:p>
    <w:p w14:paraId="42A4B01C" w14:textId="77777777" w:rsidR="00AE462F" w:rsidRDefault="00AE462F" w:rsidP="00AE462F">
      <w:pPr>
        <w:pStyle w:val="a3"/>
        <w:tabs>
          <w:tab w:val="left" w:pos="0"/>
        </w:tabs>
        <w:spacing w:line="360" w:lineRule="auto"/>
        <w:ind w:right="21"/>
        <w:rPr>
          <w:b/>
        </w:rPr>
      </w:pPr>
      <w:r>
        <w:rPr>
          <w:sz w:val="28"/>
          <w:szCs w:val="26"/>
        </w:rPr>
        <w:t xml:space="preserve">Самара </w:t>
      </w:r>
      <w:r w:rsidR="00E2679C" w:rsidRPr="007B5D80">
        <w:rPr>
          <w:sz w:val="28"/>
          <w:szCs w:val="26"/>
        </w:rPr>
        <w:t>201</w:t>
      </w:r>
      <w:r w:rsidR="00E2679C">
        <w:rPr>
          <w:sz w:val="28"/>
          <w:szCs w:val="26"/>
        </w:rPr>
        <w:t>8</w:t>
      </w:r>
      <w:r>
        <w:rPr>
          <w:b/>
        </w:rPr>
        <w:br w:type="page"/>
      </w:r>
    </w:p>
    <w:p w14:paraId="4304FAAA" w14:textId="325654D7" w:rsidR="00021A3D" w:rsidRPr="003F702B" w:rsidRDefault="003F702B" w:rsidP="009643F6">
      <w:pPr>
        <w:shd w:val="clear" w:color="auto" w:fill="FFFFFF"/>
        <w:ind w:firstLine="0"/>
        <w:jc w:val="center"/>
        <w:rPr>
          <w:b/>
          <w:lang w:val="en-US"/>
        </w:rPr>
      </w:pPr>
      <w:r>
        <w:rPr>
          <w:b/>
          <w:lang w:val="en-US"/>
        </w:rPr>
        <w:lastRenderedPageBreak/>
        <w:t>ASSIGNMENT</w:t>
      </w:r>
      <w:r w:rsidR="0003371C">
        <w:rPr>
          <w:b/>
          <w:lang w:val="en-US"/>
        </w:rPr>
        <w:t xml:space="preserve"> 1</w:t>
      </w:r>
    </w:p>
    <w:p w14:paraId="0F611F91" w14:textId="31E60C1F" w:rsidR="003F702B" w:rsidRDefault="00E2679C" w:rsidP="003F702B">
      <w:pPr>
        <w:shd w:val="clear" w:color="auto" w:fill="FFFFFF"/>
        <w:ind w:firstLine="0"/>
        <w:rPr>
          <w:lang w:val="en-US"/>
        </w:rPr>
      </w:pPr>
      <w:r>
        <w:tab/>
      </w:r>
      <w:r w:rsidR="003F702B" w:rsidRPr="003F702B">
        <w:rPr>
          <w:lang w:val="en-US"/>
        </w:rPr>
        <w:t>To come up with a project. Imagine that this is an application for an investor who needs to be persuaded of the success of the project. Project should have some scientific part. Duration of the project is not more than 2 years (before reaching financial self-sufficiency). The budget of the project is not more than $30 000.</w:t>
      </w:r>
    </w:p>
    <w:p w14:paraId="77163032" w14:textId="32283049" w:rsidR="00EA0E10" w:rsidRPr="003F702B" w:rsidRDefault="00EA0E10" w:rsidP="003F702B">
      <w:pPr>
        <w:shd w:val="clear" w:color="auto" w:fill="FFFFFF"/>
        <w:ind w:firstLine="0"/>
        <w:rPr>
          <w:highlight w:val="yellow"/>
          <w:lang w:val="en-US"/>
        </w:rPr>
      </w:pPr>
      <w:r w:rsidRPr="003F702B">
        <w:rPr>
          <w:lang w:val="en-US"/>
        </w:rPr>
        <w:tab/>
      </w:r>
      <w:r w:rsidR="003F702B" w:rsidRPr="003F702B">
        <w:rPr>
          <w:lang w:val="en-US"/>
        </w:rPr>
        <w:t>Application contains the following info:</w:t>
      </w:r>
    </w:p>
    <w:p w14:paraId="09B6B7AD" w14:textId="7EF93114" w:rsidR="003F702B" w:rsidRPr="003F702B" w:rsidRDefault="003F702B" w:rsidP="003F702B">
      <w:pPr>
        <w:pStyle w:val="a5"/>
        <w:numPr>
          <w:ilvl w:val="0"/>
          <w:numId w:val="16"/>
        </w:numPr>
        <w:rPr>
          <w:lang w:val="en-US"/>
        </w:rPr>
      </w:pPr>
      <w:r w:rsidRPr="003F702B">
        <w:rPr>
          <w:lang w:val="en-US"/>
        </w:rPr>
        <w:t>Author's first, last name</w:t>
      </w:r>
    </w:p>
    <w:p w14:paraId="04078F97" w14:textId="77777777" w:rsidR="003F702B" w:rsidRPr="003F702B" w:rsidRDefault="003F702B" w:rsidP="003F702B">
      <w:pPr>
        <w:pStyle w:val="a5"/>
        <w:numPr>
          <w:ilvl w:val="0"/>
          <w:numId w:val="16"/>
        </w:numPr>
        <w:rPr>
          <w:lang w:val="en-US"/>
        </w:rPr>
      </w:pPr>
      <w:r w:rsidRPr="003F702B">
        <w:rPr>
          <w:lang w:val="en-US"/>
        </w:rPr>
        <w:t>Project name</w:t>
      </w:r>
    </w:p>
    <w:p w14:paraId="484149C0" w14:textId="77777777" w:rsidR="003F702B" w:rsidRPr="003F702B" w:rsidRDefault="003F702B" w:rsidP="003F702B">
      <w:pPr>
        <w:pStyle w:val="a5"/>
        <w:numPr>
          <w:ilvl w:val="0"/>
          <w:numId w:val="16"/>
        </w:numPr>
        <w:rPr>
          <w:lang w:val="en-US"/>
        </w:rPr>
      </w:pPr>
      <w:r w:rsidRPr="003F702B">
        <w:rPr>
          <w:lang w:val="en-US"/>
        </w:rPr>
        <w:t>Project scientific part</w:t>
      </w:r>
    </w:p>
    <w:p w14:paraId="1502C370" w14:textId="0BB72F15" w:rsidR="003F702B" w:rsidRPr="003F702B" w:rsidRDefault="003F702B" w:rsidP="003F702B">
      <w:pPr>
        <w:pStyle w:val="a5"/>
        <w:numPr>
          <w:ilvl w:val="1"/>
          <w:numId w:val="16"/>
        </w:numPr>
        <w:rPr>
          <w:lang w:val="en-US"/>
        </w:rPr>
      </w:pPr>
      <w:r w:rsidRPr="003F702B">
        <w:rPr>
          <w:lang w:val="en-US"/>
        </w:rPr>
        <w:t>Scientific objectives of the project</w:t>
      </w:r>
    </w:p>
    <w:p w14:paraId="29D795B1" w14:textId="77777777" w:rsidR="003F702B" w:rsidRDefault="003F702B" w:rsidP="003F702B">
      <w:pPr>
        <w:pStyle w:val="a5"/>
        <w:numPr>
          <w:ilvl w:val="1"/>
          <w:numId w:val="16"/>
        </w:numPr>
        <w:rPr>
          <w:lang w:val="en-US"/>
        </w:rPr>
      </w:pPr>
      <w:r w:rsidRPr="003F702B">
        <w:rPr>
          <w:lang w:val="en-US"/>
        </w:rPr>
        <w:t>Scientific novelty of the project</w:t>
      </w:r>
    </w:p>
    <w:p w14:paraId="5B2524F9" w14:textId="77777777" w:rsidR="003F702B" w:rsidRDefault="003F702B" w:rsidP="003F702B">
      <w:pPr>
        <w:pStyle w:val="a5"/>
        <w:numPr>
          <w:ilvl w:val="0"/>
          <w:numId w:val="16"/>
        </w:numPr>
        <w:rPr>
          <w:lang w:val="en-US"/>
        </w:rPr>
      </w:pPr>
      <w:r w:rsidRPr="003F702B">
        <w:rPr>
          <w:lang w:val="en-US"/>
        </w:rPr>
        <w:t>Project commercial part</w:t>
      </w:r>
    </w:p>
    <w:p w14:paraId="3538F597" w14:textId="77777777" w:rsidR="003F702B" w:rsidRDefault="003F702B" w:rsidP="003F702B">
      <w:pPr>
        <w:pStyle w:val="a5"/>
        <w:numPr>
          <w:ilvl w:val="1"/>
          <w:numId w:val="16"/>
        </w:numPr>
        <w:rPr>
          <w:lang w:val="en-US"/>
        </w:rPr>
      </w:pPr>
      <w:r w:rsidRPr="003F702B">
        <w:rPr>
          <w:lang w:val="en-US"/>
        </w:rPr>
        <w:t>Project results application, potential consumers</w:t>
      </w:r>
    </w:p>
    <w:p w14:paraId="5C9E9141" w14:textId="77777777" w:rsidR="003F702B" w:rsidRDefault="003F702B" w:rsidP="003F702B">
      <w:pPr>
        <w:pStyle w:val="a5"/>
        <w:numPr>
          <w:ilvl w:val="1"/>
          <w:numId w:val="16"/>
        </w:numPr>
        <w:rPr>
          <w:lang w:val="en-US"/>
        </w:rPr>
      </w:pPr>
      <w:r w:rsidRPr="003F702B">
        <w:rPr>
          <w:lang w:val="en-US"/>
        </w:rPr>
        <w:t>Existing analogs, competitors</w:t>
      </w:r>
    </w:p>
    <w:p w14:paraId="38C86AEC" w14:textId="757A2DB9" w:rsidR="00EA0E10" w:rsidRDefault="003F702B" w:rsidP="003F702B">
      <w:pPr>
        <w:pStyle w:val="a5"/>
        <w:numPr>
          <w:ilvl w:val="1"/>
          <w:numId w:val="16"/>
        </w:numPr>
        <w:rPr>
          <w:lang w:val="en-US"/>
        </w:rPr>
      </w:pPr>
      <w:r w:rsidRPr="003F702B">
        <w:rPr>
          <w:lang w:val="en-US"/>
        </w:rPr>
        <w:t>Implementation plan by stages, time to implement, cost</w:t>
      </w:r>
    </w:p>
    <w:p w14:paraId="6B391A33" w14:textId="1551FC2E" w:rsidR="0003371C" w:rsidRDefault="0003371C" w:rsidP="0003371C">
      <w:pPr>
        <w:rPr>
          <w:lang w:val="en-US"/>
        </w:rPr>
      </w:pPr>
    </w:p>
    <w:p w14:paraId="60D5FB46" w14:textId="4606F580" w:rsidR="0003371C" w:rsidRPr="003F702B" w:rsidRDefault="0003371C" w:rsidP="0003371C">
      <w:pPr>
        <w:shd w:val="clear" w:color="auto" w:fill="FFFFFF"/>
        <w:ind w:firstLine="0"/>
        <w:jc w:val="center"/>
        <w:rPr>
          <w:b/>
          <w:lang w:val="en-US"/>
        </w:rPr>
      </w:pPr>
      <w:r>
        <w:rPr>
          <w:b/>
          <w:lang w:val="en-US"/>
        </w:rPr>
        <w:t xml:space="preserve">ASSIGNMENT </w:t>
      </w:r>
      <w:r>
        <w:rPr>
          <w:b/>
          <w:lang w:val="en-US"/>
        </w:rPr>
        <w:t>5</w:t>
      </w:r>
    </w:p>
    <w:p w14:paraId="05442996" w14:textId="68C6808F" w:rsidR="0003371C" w:rsidRPr="0003371C" w:rsidRDefault="0003371C" w:rsidP="0003371C">
      <w:pPr>
        <w:rPr>
          <w:lang w:val="en-US"/>
        </w:rPr>
      </w:pPr>
      <w:r w:rsidRPr="0003371C">
        <w:rPr>
          <w:lang w:val="en-US"/>
        </w:rPr>
        <w:t>Add a completed SWOT (Strengths, Weaknesses, Opportunities, Threats) analysis table to your project description.</w:t>
      </w:r>
    </w:p>
    <w:p w14:paraId="7BBAA3B1" w14:textId="77777777" w:rsidR="00EA0E10" w:rsidRPr="003F702B" w:rsidRDefault="00EA0E10" w:rsidP="009643F6">
      <w:pPr>
        <w:spacing w:after="160"/>
        <w:ind w:firstLine="0"/>
        <w:jc w:val="left"/>
        <w:rPr>
          <w:lang w:val="en-US"/>
        </w:rPr>
      </w:pPr>
      <w:r w:rsidRPr="003F702B">
        <w:rPr>
          <w:lang w:val="en-US"/>
        </w:rPr>
        <w:br w:type="page"/>
      </w:r>
    </w:p>
    <w:p w14:paraId="4226B3D6" w14:textId="144BEC0B" w:rsidR="00EA0E10" w:rsidRPr="00065F4B" w:rsidRDefault="003F702B" w:rsidP="009643F6">
      <w:pPr>
        <w:shd w:val="clear" w:color="auto" w:fill="FFFFFF"/>
        <w:ind w:firstLine="0"/>
        <w:jc w:val="center"/>
        <w:rPr>
          <w:b/>
          <w:lang w:val="en-US"/>
        </w:rPr>
      </w:pPr>
      <w:r w:rsidRPr="00065F4B">
        <w:rPr>
          <w:b/>
          <w:lang w:val="en-US"/>
        </w:rPr>
        <w:lastRenderedPageBreak/>
        <w:t>APPLICATION</w:t>
      </w:r>
    </w:p>
    <w:p w14:paraId="21235F15" w14:textId="6E59CB37" w:rsidR="00065F4B" w:rsidRPr="00806C50" w:rsidRDefault="00065F4B" w:rsidP="00065F4B">
      <w:pPr>
        <w:ind w:firstLine="0"/>
        <w:rPr>
          <w:b/>
          <w:lang w:val="en-US"/>
        </w:rPr>
      </w:pPr>
      <w:r w:rsidRPr="00806C50">
        <w:rPr>
          <w:b/>
          <w:lang w:val="en-US"/>
        </w:rPr>
        <w:t>Author's first, last name</w:t>
      </w:r>
    </w:p>
    <w:p w14:paraId="65035C2D" w14:textId="313FB17E" w:rsidR="00065F4B" w:rsidRPr="00806C50" w:rsidRDefault="003469FE" w:rsidP="00065F4B">
      <w:pPr>
        <w:rPr>
          <w:lang w:val="en-US"/>
        </w:rPr>
      </w:pPr>
      <w:r w:rsidRPr="003469FE">
        <w:rPr>
          <w:lang w:val="en-US"/>
        </w:rPr>
        <w:t>Evgeniy Avdeev</w:t>
      </w:r>
    </w:p>
    <w:p w14:paraId="4CF4295A" w14:textId="6851301B" w:rsidR="00065F4B" w:rsidRPr="00806C50" w:rsidRDefault="00065F4B" w:rsidP="00065F4B">
      <w:pPr>
        <w:ind w:firstLine="0"/>
        <w:rPr>
          <w:b/>
          <w:lang w:val="en-US"/>
        </w:rPr>
      </w:pPr>
      <w:r w:rsidRPr="00806C50">
        <w:rPr>
          <w:b/>
          <w:lang w:val="en-US"/>
        </w:rPr>
        <w:t>Project name</w:t>
      </w:r>
    </w:p>
    <w:p w14:paraId="4DE336F7" w14:textId="07C24984" w:rsidR="00065F4B" w:rsidRPr="003469FE" w:rsidRDefault="003469FE" w:rsidP="00065F4B">
      <w:pPr>
        <w:rPr>
          <w:lang w:val="en-US"/>
        </w:rPr>
      </w:pPr>
      <w:r w:rsidRPr="003469FE">
        <w:rPr>
          <w:lang w:val="en-US"/>
        </w:rPr>
        <w:t>Development of the international Internet-collection of opensource numerical modeling project templates with online sales possibility.</w:t>
      </w:r>
    </w:p>
    <w:p w14:paraId="20C07055" w14:textId="58FED957" w:rsidR="00065F4B" w:rsidRPr="00806C50" w:rsidRDefault="00065F4B" w:rsidP="00065F4B">
      <w:pPr>
        <w:ind w:firstLine="0"/>
        <w:rPr>
          <w:b/>
          <w:lang w:val="en-US"/>
        </w:rPr>
      </w:pPr>
      <w:r w:rsidRPr="00806C50">
        <w:rPr>
          <w:b/>
          <w:lang w:val="en-US"/>
        </w:rPr>
        <w:t>Project scientific part</w:t>
      </w:r>
    </w:p>
    <w:p w14:paraId="11A2351D" w14:textId="0A22C9A8" w:rsidR="00065F4B" w:rsidRPr="00806C50" w:rsidRDefault="00065F4B" w:rsidP="00065F4B">
      <w:pPr>
        <w:ind w:firstLine="0"/>
        <w:rPr>
          <w:b/>
          <w:lang w:val="en-US"/>
        </w:rPr>
      </w:pPr>
      <w:r w:rsidRPr="00806C50">
        <w:rPr>
          <w:b/>
          <w:lang w:val="en-US"/>
        </w:rPr>
        <w:t>Scientific objectives of the project</w:t>
      </w:r>
    </w:p>
    <w:p w14:paraId="7933F8C7" w14:textId="77777777" w:rsidR="003469FE" w:rsidRPr="003469FE" w:rsidRDefault="003469FE" w:rsidP="003469FE">
      <w:pPr>
        <w:rPr>
          <w:lang w:val="en-US"/>
        </w:rPr>
      </w:pPr>
      <w:r w:rsidRPr="003469FE">
        <w:rPr>
          <w:lang w:val="en-US"/>
        </w:rPr>
        <w:t>The goal of the project is to accelerate processes modelling and development of mechanisms, to reduce the time and costs on numerical modeling and analysis.</w:t>
      </w:r>
    </w:p>
    <w:p w14:paraId="1D18B70A" w14:textId="59DBD4B1" w:rsidR="00065F4B" w:rsidRPr="00806C50" w:rsidRDefault="003469FE" w:rsidP="003469FE">
      <w:pPr>
        <w:rPr>
          <w:lang w:val="en-US"/>
        </w:rPr>
      </w:pPr>
      <w:r w:rsidRPr="003469FE">
        <w:rPr>
          <w:lang w:val="en-US"/>
        </w:rPr>
        <w:t>The goal of the project will be achieved by creating a single library of template-projects of physical processes numerical modeling based on opensource software products.</w:t>
      </w:r>
    </w:p>
    <w:p w14:paraId="5832BD8B" w14:textId="5B4D8A37" w:rsidR="00065F4B" w:rsidRPr="00806C50" w:rsidRDefault="00065F4B" w:rsidP="00065F4B">
      <w:pPr>
        <w:ind w:firstLine="0"/>
        <w:rPr>
          <w:b/>
          <w:lang w:val="en-US"/>
        </w:rPr>
      </w:pPr>
      <w:r w:rsidRPr="00806C50">
        <w:rPr>
          <w:b/>
          <w:lang w:val="en-US"/>
        </w:rPr>
        <w:t>Scientific novelty of the project</w:t>
      </w:r>
    </w:p>
    <w:p w14:paraId="30648847" w14:textId="77777777" w:rsidR="003469FE" w:rsidRPr="003469FE" w:rsidRDefault="003469FE" w:rsidP="003469FE">
      <w:pPr>
        <w:ind w:firstLine="709"/>
        <w:rPr>
          <w:lang w:val="en-US"/>
        </w:rPr>
      </w:pPr>
      <w:r w:rsidRPr="003469FE">
        <w:rPr>
          <w:lang w:val="en-US"/>
        </w:rPr>
        <w:t>Mostly the results of calculations and the 3D models used in calculations are usually a commercial secret of enterprises. But is some cases calculation models can be shared without any restrictions.</w:t>
      </w:r>
    </w:p>
    <w:p w14:paraId="70A2003E" w14:textId="77777777" w:rsidR="003469FE" w:rsidRDefault="003469FE" w:rsidP="003469FE">
      <w:pPr>
        <w:ind w:firstLine="709"/>
        <w:rPr>
          <w:lang w:val="en-US"/>
        </w:rPr>
      </w:pPr>
      <w:r w:rsidRPr="003469FE">
        <w:rPr>
          <w:lang w:val="en-US"/>
        </w:rPr>
        <w:t>There are currently no Internet portals containing an ordered archive of such projects templates, which allows users to share their projects.</w:t>
      </w:r>
    </w:p>
    <w:p w14:paraId="1FAD0BEB" w14:textId="5A2C4D65" w:rsidR="00065F4B" w:rsidRPr="00806C50" w:rsidRDefault="00065F4B" w:rsidP="003469FE">
      <w:pPr>
        <w:ind w:firstLine="0"/>
        <w:rPr>
          <w:b/>
          <w:lang w:val="en-US"/>
        </w:rPr>
      </w:pPr>
      <w:r w:rsidRPr="00806C50">
        <w:rPr>
          <w:b/>
          <w:lang w:val="en-US"/>
        </w:rPr>
        <w:t>Project commercial part</w:t>
      </w:r>
    </w:p>
    <w:p w14:paraId="4CAF0592" w14:textId="17C9AE7D" w:rsidR="00065F4B" w:rsidRPr="00806C50" w:rsidRDefault="00065F4B" w:rsidP="00065F4B">
      <w:pPr>
        <w:ind w:firstLine="0"/>
        <w:rPr>
          <w:b/>
          <w:lang w:val="en-US"/>
        </w:rPr>
      </w:pPr>
      <w:r w:rsidRPr="00806C50">
        <w:rPr>
          <w:b/>
          <w:lang w:val="en-US"/>
        </w:rPr>
        <w:t>Project results application, potential consumers</w:t>
      </w:r>
    </w:p>
    <w:p w14:paraId="01A7862D" w14:textId="77777777" w:rsidR="003469FE" w:rsidRDefault="003469FE" w:rsidP="003469FE">
      <w:pPr>
        <w:ind w:firstLine="709"/>
        <w:rPr>
          <w:lang w:val="en-US"/>
        </w:rPr>
      </w:pPr>
      <w:r w:rsidRPr="003469FE">
        <w:rPr>
          <w:lang w:val="en-US"/>
        </w:rPr>
        <w:t>The results of the project will be useful to anyone who deals with the design of complex technical devices or work with physical processes modelling: product design companies, scientific laboratories.</w:t>
      </w:r>
    </w:p>
    <w:p w14:paraId="457B68CC" w14:textId="25A0F686" w:rsidR="00065F4B" w:rsidRDefault="00065F4B" w:rsidP="003469FE">
      <w:pPr>
        <w:ind w:firstLine="0"/>
        <w:rPr>
          <w:b/>
          <w:lang w:val="en-US"/>
        </w:rPr>
      </w:pPr>
      <w:r w:rsidRPr="00806C50">
        <w:rPr>
          <w:b/>
          <w:lang w:val="en-US"/>
        </w:rPr>
        <w:t>Existing analogs, competitors</w:t>
      </w:r>
    </w:p>
    <w:p w14:paraId="2B1E35F8" w14:textId="5E7F72FB" w:rsidR="003469FE" w:rsidRPr="003469FE" w:rsidRDefault="003469FE" w:rsidP="003469FE">
      <w:pPr>
        <w:ind w:firstLine="709"/>
        <w:rPr>
          <w:lang w:val="en-US"/>
        </w:rPr>
      </w:pPr>
      <w:r w:rsidRPr="003469FE">
        <w:rPr>
          <w:lang w:val="en-US"/>
        </w:rPr>
        <w:t>Consulting companies, Official documentation internet portals, Unofficial documentation internet portals (for example http://openfoamwiki.net)</w:t>
      </w:r>
    </w:p>
    <w:p w14:paraId="2F51AE42" w14:textId="49A508DA" w:rsidR="00065F4B" w:rsidRPr="00806C50" w:rsidRDefault="00065F4B" w:rsidP="00065F4B">
      <w:pPr>
        <w:ind w:firstLine="0"/>
        <w:rPr>
          <w:b/>
          <w:lang w:val="en-US"/>
        </w:rPr>
      </w:pPr>
      <w:r w:rsidRPr="00806C50">
        <w:rPr>
          <w:b/>
          <w:lang w:val="en-US"/>
        </w:rPr>
        <w:t>Implementation plan by stages, time to implement, cost</w:t>
      </w:r>
    </w:p>
    <w:p w14:paraId="4CC30980" w14:textId="77777777" w:rsidR="003469FE" w:rsidRPr="003469FE" w:rsidRDefault="003469FE" w:rsidP="003469FE">
      <w:pPr>
        <w:rPr>
          <w:lang w:val="en-US"/>
        </w:rPr>
      </w:pPr>
      <w:r w:rsidRPr="003469FE">
        <w:rPr>
          <w:i/>
          <w:lang w:val="en-US"/>
        </w:rPr>
        <w:t>Fist stage:</w:t>
      </w:r>
      <w:r w:rsidRPr="003469FE">
        <w:rPr>
          <w:lang w:val="en-US"/>
        </w:rPr>
        <w:t xml:space="preserve"> Search for the analysis of existing projects of numerical modeling on the Internet. 1 month</w:t>
      </w:r>
    </w:p>
    <w:p w14:paraId="71504BEA" w14:textId="77777777" w:rsidR="003469FE" w:rsidRPr="003469FE" w:rsidRDefault="003469FE" w:rsidP="003469FE">
      <w:pPr>
        <w:rPr>
          <w:lang w:val="en-US"/>
        </w:rPr>
      </w:pPr>
      <w:r w:rsidRPr="003469FE">
        <w:rPr>
          <w:lang w:val="en-US"/>
        </w:rPr>
        <w:lastRenderedPageBreak/>
        <w:t>Number of employees, skills: 2 employee, open CAE (Computer-aided engineering) skills</w:t>
      </w:r>
    </w:p>
    <w:p w14:paraId="307D36BC" w14:textId="77777777" w:rsidR="003469FE" w:rsidRPr="003469FE" w:rsidRDefault="003469FE" w:rsidP="003469FE">
      <w:pPr>
        <w:rPr>
          <w:lang w:val="en-US"/>
        </w:rPr>
      </w:pPr>
      <w:r w:rsidRPr="003469FE">
        <w:rPr>
          <w:lang w:val="en-US"/>
        </w:rPr>
        <w:t xml:space="preserve">2 employees, 5 days/week, 4 weeks, 8 hours, $15/hour =&gt; 2*5*4*8*15 = $4800 </w:t>
      </w:r>
    </w:p>
    <w:p w14:paraId="30413FD3" w14:textId="26295926" w:rsidR="003469FE" w:rsidRDefault="003469FE" w:rsidP="003469FE">
      <w:pPr>
        <w:rPr>
          <w:lang w:val="en-US"/>
        </w:rPr>
      </w:pPr>
      <w:r w:rsidRPr="003469FE">
        <w:rPr>
          <w:i/>
          <w:lang w:val="en-US"/>
        </w:rPr>
        <w:t>Stage budget:</w:t>
      </w:r>
      <w:r w:rsidRPr="003469FE">
        <w:rPr>
          <w:lang w:val="en-US"/>
        </w:rPr>
        <w:t xml:space="preserve"> $4800</w:t>
      </w:r>
    </w:p>
    <w:p w14:paraId="1B4DD40F" w14:textId="77777777" w:rsidR="003469FE" w:rsidRPr="003469FE" w:rsidRDefault="003469FE" w:rsidP="003469FE">
      <w:pPr>
        <w:rPr>
          <w:lang w:val="en-US"/>
        </w:rPr>
      </w:pPr>
    </w:p>
    <w:p w14:paraId="4F0B074E" w14:textId="77777777" w:rsidR="003469FE" w:rsidRPr="003469FE" w:rsidRDefault="003469FE" w:rsidP="003469FE">
      <w:pPr>
        <w:ind w:firstLine="0"/>
        <w:rPr>
          <w:lang w:val="en-US"/>
        </w:rPr>
      </w:pPr>
      <w:r w:rsidRPr="003469FE">
        <w:rPr>
          <w:i/>
          <w:lang w:val="en-US"/>
        </w:rPr>
        <w:t>Second stage:</w:t>
      </w:r>
      <w:r w:rsidRPr="003469FE">
        <w:rPr>
          <w:lang w:val="en-US"/>
        </w:rPr>
        <w:t xml:space="preserve"> Structuring and cataloging the results. 1 month</w:t>
      </w:r>
    </w:p>
    <w:p w14:paraId="7524291A" w14:textId="2CD81814" w:rsidR="003469FE" w:rsidRPr="003469FE" w:rsidRDefault="003469FE" w:rsidP="003469FE">
      <w:pPr>
        <w:ind w:firstLine="0"/>
        <w:rPr>
          <w:lang w:val="en-US"/>
        </w:rPr>
      </w:pPr>
      <w:r w:rsidRPr="003469FE">
        <w:rPr>
          <w:lang w:val="en-US"/>
        </w:rPr>
        <w:t>Number of employees, skills:</w:t>
      </w:r>
      <w:r w:rsidRPr="003469FE">
        <w:rPr>
          <w:b/>
          <w:highlight w:val="yellow"/>
          <w:lang w:val="en-US"/>
        </w:rPr>
        <w:t xml:space="preserve"> ???</w:t>
      </w:r>
    </w:p>
    <w:p w14:paraId="0749CE9F" w14:textId="733A22DA" w:rsidR="003469FE" w:rsidRPr="003469FE" w:rsidRDefault="003469FE" w:rsidP="003469FE">
      <w:pPr>
        <w:ind w:firstLine="0"/>
        <w:rPr>
          <w:lang w:val="en-US"/>
        </w:rPr>
      </w:pPr>
      <w:r w:rsidRPr="003469FE">
        <w:rPr>
          <w:i/>
          <w:lang w:val="en-US"/>
        </w:rPr>
        <w:t>Stage budget:</w:t>
      </w:r>
      <w:r w:rsidRPr="003469FE">
        <w:rPr>
          <w:b/>
          <w:highlight w:val="yellow"/>
          <w:lang w:val="en-US"/>
        </w:rPr>
        <w:t xml:space="preserve"> </w:t>
      </w:r>
      <w:r w:rsidRPr="003469FE">
        <w:rPr>
          <w:b/>
          <w:highlight w:val="yellow"/>
          <w:lang w:val="en-US"/>
        </w:rPr>
        <w:t>???</w:t>
      </w:r>
    </w:p>
    <w:p w14:paraId="35886D20" w14:textId="77777777" w:rsidR="003469FE" w:rsidRPr="003469FE" w:rsidRDefault="003469FE" w:rsidP="003469FE">
      <w:pPr>
        <w:ind w:firstLine="0"/>
        <w:rPr>
          <w:lang w:val="en-US"/>
        </w:rPr>
      </w:pPr>
    </w:p>
    <w:p w14:paraId="4DCF236A" w14:textId="77777777" w:rsidR="003469FE" w:rsidRPr="003469FE" w:rsidRDefault="003469FE" w:rsidP="003469FE">
      <w:pPr>
        <w:ind w:firstLine="0"/>
        <w:rPr>
          <w:lang w:val="en-US"/>
        </w:rPr>
      </w:pPr>
      <w:r w:rsidRPr="003469FE">
        <w:rPr>
          <w:i/>
          <w:lang w:val="en-US"/>
        </w:rPr>
        <w:t>Third stage:</w:t>
      </w:r>
      <w:r w:rsidRPr="003469FE">
        <w:rPr>
          <w:lang w:val="en-US"/>
        </w:rPr>
        <w:t xml:space="preserve"> Creation of the Internet portal, based on MediaWiki engine. 1 week</w:t>
      </w:r>
    </w:p>
    <w:p w14:paraId="1E8E7B97" w14:textId="2F51536A" w:rsidR="003469FE" w:rsidRPr="003469FE" w:rsidRDefault="003469FE" w:rsidP="003469FE">
      <w:pPr>
        <w:ind w:firstLine="0"/>
        <w:rPr>
          <w:lang w:val="en-US"/>
        </w:rPr>
      </w:pPr>
      <w:r w:rsidRPr="003469FE">
        <w:rPr>
          <w:lang w:val="en-US"/>
        </w:rPr>
        <w:t>Number of employees, skills:</w:t>
      </w:r>
      <w:r w:rsidRPr="003469FE">
        <w:rPr>
          <w:b/>
          <w:highlight w:val="yellow"/>
          <w:lang w:val="en-US"/>
        </w:rPr>
        <w:t xml:space="preserve"> ???</w:t>
      </w:r>
    </w:p>
    <w:p w14:paraId="5B2820C7" w14:textId="3AEFEE1C" w:rsidR="003469FE" w:rsidRPr="003469FE" w:rsidRDefault="003469FE" w:rsidP="003469FE">
      <w:pPr>
        <w:ind w:firstLine="0"/>
        <w:rPr>
          <w:lang w:val="en-US"/>
        </w:rPr>
      </w:pPr>
      <w:r w:rsidRPr="003469FE">
        <w:rPr>
          <w:i/>
          <w:lang w:val="en-US"/>
        </w:rPr>
        <w:t>Stage budget:</w:t>
      </w:r>
      <w:r w:rsidRPr="003469FE">
        <w:rPr>
          <w:b/>
          <w:highlight w:val="yellow"/>
          <w:lang w:val="en-US"/>
        </w:rPr>
        <w:t xml:space="preserve"> </w:t>
      </w:r>
      <w:r w:rsidRPr="003469FE">
        <w:rPr>
          <w:b/>
          <w:highlight w:val="yellow"/>
          <w:lang w:val="en-US"/>
        </w:rPr>
        <w:t>???</w:t>
      </w:r>
    </w:p>
    <w:p w14:paraId="2D7E52BA" w14:textId="77777777" w:rsidR="003469FE" w:rsidRPr="003469FE" w:rsidRDefault="003469FE" w:rsidP="003469FE">
      <w:pPr>
        <w:ind w:firstLine="0"/>
        <w:rPr>
          <w:lang w:val="en-US"/>
        </w:rPr>
      </w:pPr>
    </w:p>
    <w:p w14:paraId="62387AA4" w14:textId="38866B90" w:rsidR="003469FE" w:rsidRDefault="003469FE" w:rsidP="003469FE">
      <w:pPr>
        <w:ind w:firstLine="0"/>
        <w:rPr>
          <w:lang w:val="en-US"/>
        </w:rPr>
      </w:pPr>
      <w:r w:rsidRPr="003469FE">
        <w:rPr>
          <w:i/>
          <w:lang w:val="en-US"/>
        </w:rPr>
        <w:t>Fourth stage:</w:t>
      </w:r>
      <w:r w:rsidRPr="003469FE">
        <w:rPr>
          <w:lang w:val="en-US"/>
        </w:rPr>
        <w:t xml:space="preserve"> Adding project templates, filling out library pages, translating and formatting materials.</w:t>
      </w:r>
    </w:p>
    <w:p w14:paraId="3BE08129" w14:textId="77777777" w:rsidR="003469FE" w:rsidRPr="003469FE" w:rsidRDefault="003469FE" w:rsidP="003469FE">
      <w:pPr>
        <w:ind w:firstLine="0"/>
        <w:rPr>
          <w:lang w:val="en-US"/>
        </w:rPr>
      </w:pPr>
      <w:r w:rsidRPr="003469FE">
        <w:rPr>
          <w:i/>
          <w:lang w:val="en-US"/>
        </w:rPr>
        <w:t>Stage budget:</w:t>
      </w:r>
      <w:r w:rsidRPr="003469FE">
        <w:rPr>
          <w:b/>
          <w:highlight w:val="yellow"/>
          <w:lang w:val="en-US"/>
        </w:rPr>
        <w:t xml:space="preserve"> ???</w:t>
      </w:r>
    </w:p>
    <w:p w14:paraId="2BC5D3F3" w14:textId="16CC3E2A" w:rsidR="003469FE" w:rsidRPr="003469FE" w:rsidRDefault="003469FE" w:rsidP="003469FE">
      <w:pPr>
        <w:ind w:firstLine="0"/>
        <w:rPr>
          <w:lang w:val="en-US"/>
        </w:rPr>
      </w:pPr>
      <w:r w:rsidRPr="003469FE">
        <w:rPr>
          <w:lang w:val="en-US"/>
        </w:rPr>
        <w:t>Goal: 1000 pages of documentation. About 50 projects</w:t>
      </w:r>
      <w:r w:rsidRPr="003469FE">
        <w:rPr>
          <w:lang w:val="en-US"/>
        </w:rPr>
        <w:t>.</w:t>
      </w:r>
      <w:r w:rsidRPr="003469FE">
        <w:rPr>
          <w:lang w:val="en-US"/>
        </w:rPr>
        <w:t xml:space="preserve"> 11 months</w:t>
      </w:r>
    </w:p>
    <w:p w14:paraId="5F60DA1B" w14:textId="3B10AD6A" w:rsidR="003469FE" w:rsidRPr="003469FE" w:rsidRDefault="003469FE" w:rsidP="003469FE">
      <w:pPr>
        <w:ind w:firstLine="0"/>
        <w:rPr>
          <w:lang w:val="en-US"/>
        </w:rPr>
      </w:pPr>
      <w:r w:rsidRPr="003469FE">
        <w:rPr>
          <w:lang w:val="en-US"/>
        </w:rPr>
        <w:t>Number of employees, skills:</w:t>
      </w:r>
      <w:r w:rsidRPr="003469FE">
        <w:rPr>
          <w:lang w:val="en-US"/>
        </w:rPr>
        <w:t xml:space="preserve"> </w:t>
      </w:r>
      <w:r w:rsidRPr="003469FE">
        <w:rPr>
          <w:b/>
          <w:highlight w:val="yellow"/>
          <w:lang w:val="en-US"/>
        </w:rPr>
        <w:t>???</w:t>
      </w:r>
    </w:p>
    <w:p w14:paraId="04D5AC01" w14:textId="77777777" w:rsidR="003469FE" w:rsidRPr="003469FE" w:rsidRDefault="003469FE" w:rsidP="003469FE">
      <w:pPr>
        <w:ind w:firstLine="0"/>
        <w:rPr>
          <w:b/>
          <w:lang w:val="en-US"/>
        </w:rPr>
      </w:pPr>
      <w:r w:rsidRPr="003469FE">
        <w:rPr>
          <w:b/>
          <w:lang w:val="en-US"/>
        </w:rPr>
        <w:t>Total time duration: 1 year</w:t>
      </w:r>
    </w:p>
    <w:p w14:paraId="214B4E28" w14:textId="33BF8FEC" w:rsidR="00065F4B" w:rsidRDefault="003469FE" w:rsidP="003469FE">
      <w:pPr>
        <w:ind w:firstLine="0"/>
        <w:rPr>
          <w:b/>
          <w:lang w:val="en-US"/>
        </w:rPr>
      </w:pPr>
      <w:r w:rsidRPr="003469FE">
        <w:rPr>
          <w:b/>
          <w:lang w:val="en-US"/>
        </w:rPr>
        <w:t>Total budget:</w:t>
      </w:r>
      <w:r w:rsidRPr="003469FE">
        <w:rPr>
          <w:b/>
          <w:lang w:val="en-US"/>
        </w:rPr>
        <w:t xml:space="preserve"> </w:t>
      </w:r>
      <w:r w:rsidRPr="003469FE">
        <w:rPr>
          <w:b/>
          <w:highlight w:val="yellow"/>
          <w:lang w:val="en-US"/>
        </w:rPr>
        <w:t>???</w:t>
      </w:r>
    </w:p>
    <w:p w14:paraId="570129F9" w14:textId="7689AA21" w:rsidR="00545C4C" w:rsidRDefault="00545C4C">
      <w:pPr>
        <w:spacing w:after="160" w:line="259" w:lineRule="auto"/>
        <w:ind w:firstLine="0"/>
        <w:jc w:val="left"/>
        <w:rPr>
          <w:lang w:val="en-US"/>
        </w:rPr>
      </w:pPr>
      <w:r>
        <w:rPr>
          <w:lang w:val="en-US"/>
        </w:rPr>
        <w:br w:type="page"/>
      </w:r>
    </w:p>
    <w:p w14:paraId="1A50A236" w14:textId="192E59E0" w:rsidR="00EA14F1" w:rsidRDefault="00545C4C" w:rsidP="003469FE">
      <w:pPr>
        <w:ind w:firstLine="0"/>
        <w:rPr>
          <w:lang w:val="en-US"/>
        </w:rPr>
      </w:pPr>
      <w:r>
        <w:rPr>
          <w:lang w:val="en-US"/>
        </w:rPr>
        <w:lastRenderedPageBreak/>
        <w:t>SWOT analysis table</w:t>
      </w:r>
    </w:p>
    <w:tbl>
      <w:tblPr>
        <w:tblStyle w:val="ae"/>
        <w:tblW w:w="0" w:type="auto"/>
        <w:tblLook w:val="04A0" w:firstRow="1" w:lastRow="0" w:firstColumn="1" w:lastColumn="0" w:noHBand="0" w:noVBand="1"/>
      </w:tblPr>
      <w:tblGrid>
        <w:gridCol w:w="3190"/>
        <w:gridCol w:w="3190"/>
        <w:gridCol w:w="3191"/>
      </w:tblGrid>
      <w:tr w:rsidR="00545C4C" w14:paraId="325D830D" w14:textId="77777777" w:rsidTr="003F532A">
        <w:tc>
          <w:tcPr>
            <w:tcW w:w="3190" w:type="dxa"/>
          </w:tcPr>
          <w:p w14:paraId="7C4C44CC" w14:textId="77777777" w:rsidR="00545C4C" w:rsidRDefault="00545C4C" w:rsidP="003F532A">
            <w:pPr>
              <w:spacing w:line="240" w:lineRule="auto"/>
              <w:ind w:firstLine="0"/>
              <w:rPr>
                <w:lang w:val="en-US"/>
              </w:rPr>
            </w:pPr>
          </w:p>
        </w:tc>
        <w:tc>
          <w:tcPr>
            <w:tcW w:w="3190" w:type="dxa"/>
          </w:tcPr>
          <w:p w14:paraId="6A41612D" w14:textId="5019797C" w:rsidR="00545C4C" w:rsidRDefault="00545C4C" w:rsidP="003F532A">
            <w:pPr>
              <w:spacing w:line="240" w:lineRule="auto"/>
              <w:ind w:firstLine="0"/>
              <w:rPr>
                <w:lang w:val="en-US"/>
              </w:rPr>
            </w:pPr>
            <w:r>
              <w:rPr>
                <w:lang w:val="en-US"/>
              </w:rPr>
              <w:t>S – Strength</w:t>
            </w:r>
          </w:p>
          <w:p w14:paraId="53A9D359" w14:textId="09E75588" w:rsidR="003F532A" w:rsidRPr="00EC793E" w:rsidRDefault="003F532A" w:rsidP="003F532A">
            <w:pPr>
              <w:spacing w:line="240" w:lineRule="auto"/>
              <w:ind w:firstLine="0"/>
              <w:rPr>
                <w:sz w:val="20"/>
                <w:szCs w:val="20"/>
                <w:lang w:val="en-US"/>
              </w:rPr>
            </w:pPr>
            <w:r w:rsidRPr="00EC793E">
              <w:rPr>
                <w:sz w:val="20"/>
                <w:szCs w:val="20"/>
                <w:lang w:val="en-US"/>
              </w:rPr>
              <w:t>1.</w:t>
            </w:r>
            <w:r w:rsidR="00EC793E" w:rsidRPr="00EC793E">
              <w:rPr>
                <w:sz w:val="20"/>
                <w:szCs w:val="20"/>
                <w:lang w:val="en-US"/>
              </w:rPr>
              <w:t xml:space="preserve"> Low initial </w:t>
            </w:r>
            <w:r w:rsidR="00EC793E">
              <w:rPr>
                <w:sz w:val="20"/>
                <w:szCs w:val="20"/>
                <w:lang w:val="en-US"/>
              </w:rPr>
              <w:t>fund</w:t>
            </w:r>
            <w:r w:rsidR="00EC793E" w:rsidRPr="00EC793E">
              <w:rPr>
                <w:sz w:val="20"/>
                <w:szCs w:val="20"/>
                <w:lang w:val="en-US"/>
              </w:rPr>
              <w:t xml:space="preserve"> investment, due to the use of free open tools</w:t>
            </w:r>
          </w:p>
          <w:p w14:paraId="14F83A53" w14:textId="3022FB9F" w:rsidR="00545C4C" w:rsidRPr="00EC793E" w:rsidRDefault="003F532A" w:rsidP="003F532A">
            <w:pPr>
              <w:spacing w:line="240" w:lineRule="auto"/>
              <w:ind w:firstLine="0"/>
              <w:rPr>
                <w:sz w:val="20"/>
                <w:szCs w:val="20"/>
                <w:lang w:val="en-US"/>
              </w:rPr>
            </w:pPr>
            <w:r w:rsidRPr="00EC793E">
              <w:rPr>
                <w:sz w:val="20"/>
                <w:szCs w:val="20"/>
                <w:lang w:val="en-US"/>
              </w:rPr>
              <w:t>2.</w:t>
            </w:r>
            <w:r w:rsidR="00EC793E" w:rsidRPr="00EC793E">
              <w:rPr>
                <w:sz w:val="20"/>
                <w:szCs w:val="20"/>
                <w:lang w:val="en-US"/>
              </w:rPr>
              <w:t xml:space="preserve"> The ability to use cheap workers with a minimum set of skills - translators</w:t>
            </w:r>
          </w:p>
        </w:tc>
        <w:tc>
          <w:tcPr>
            <w:tcW w:w="3191" w:type="dxa"/>
          </w:tcPr>
          <w:p w14:paraId="263055C0" w14:textId="00FB5201" w:rsidR="00545C4C" w:rsidRDefault="00545C4C" w:rsidP="003F532A">
            <w:pPr>
              <w:spacing w:line="240" w:lineRule="auto"/>
              <w:ind w:firstLine="0"/>
              <w:rPr>
                <w:lang w:val="en-US"/>
              </w:rPr>
            </w:pPr>
            <w:r>
              <w:rPr>
                <w:lang w:val="en-US"/>
              </w:rPr>
              <w:t>W – Weakness</w:t>
            </w:r>
          </w:p>
          <w:p w14:paraId="39777F34" w14:textId="1E7D918A" w:rsidR="003F532A" w:rsidRPr="00EC793E" w:rsidRDefault="003F532A" w:rsidP="003F532A">
            <w:pPr>
              <w:spacing w:line="240" w:lineRule="auto"/>
              <w:ind w:firstLine="0"/>
              <w:rPr>
                <w:sz w:val="20"/>
                <w:szCs w:val="20"/>
                <w:lang w:val="en-US"/>
              </w:rPr>
            </w:pPr>
            <w:r w:rsidRPr="00EC793E">
              <w:rPr>
                <w:sz w:val="20"/>
                <w:szCs w:val="20"/>
                <w:lang w:val="en-US"/>
              </w:rPr>
              <w:t>1.</w:t>
            </w:r>
            <w:r w:rsidR="00EC793E" w:rsidRPr="00EC793E">
              <w:rPr>
                <w:lang w:val="en-US"/>
              </w:rPr>
              <w:t xml:space="preserve"> </w:t>
            </w:r>
            <w:r w:rsidR="00EC793E">
              <w:rPr>
                <w:sz w:val="20"/>
                <w:szCs w:val="20"/>
                <w:lang w:val="en-US"/>
              </w:rPr>
              <w:t>Potentially slow return of</w:t>
            </w:r>
            <w:r w:rsidR="00EC793E" w:rsidRPr="00EC793E">
              <w:rPr>
                <w:sz w:val="20"/>
                <w:szCs w:val="20"/>
                <w:lang w:val="en-US"/>
              </w:rPr>
              <w:t xml:space="preserve"> investment</w:t>
            </w:r>
            <w:r w:rsidR="00EC793E">
              <w:rPr>
                <w:sz w:val="20"/>
                <w:szCs w:val="20"/>
                <w:lang w:val="en-US"/>
              </w:rPr>
              <w:t>s</w:t>
            </w:r>
          </w:p>
          <w:p w14:paraId="11E25181" w14:textId="5AAAFC0B" w:rsidR="00545C4C" w:rsidRPr="00EC793E" w:rsidRDefault="003F532A" w:rsidP="003F532A">
            <w:pPr>
              <w:spacing w:line="240" w:lineRule="auto"/>
              <w:ind w:firstLine="0"/>
              <w:rPr>
                <w:sz w:val="20"/>
                <w:szCs w:val="20"/>
              </w:rPr>
            </w:pPr>
            <w:r w:rsidRPr="00EC793E">
              <w:rPr>
                <w:sz w:val="20"/>
                <w:szCs w:val="20"/>
                <w:lang w:val="en-US"/>
              </w:rPr>
              <w:t>2.</w:t>
            </w:r>
            <w:r w:rsidR="00EC793E" w:rsidRPr="00EC793E">
              <w:rPr>
                <w:sz w:val="20"/>
                <w:szCs w:val="20"/>
                <w:lang w:val="en-US"/>
              </w:rPr>
              <w:t xml:space="preserve"> Potentially difficult return of investment</w:t>
            </w:r>
            <w:r w:rsidR="00EC793E">
              <w:rPr>
                <w:sz w:val="20"/>
                <w:szCs w:val="20"/>
                <w:lang w:val="en-US"/>
              </w:rPr>
              <w:t>s</w:t>
            </w:r>
          </w:p>
        </w:tc>
      </w:tr>
      <w:tr w:rsidR="00545C4C" w14:paraId="14311054" w14:textId="77777777" w:rsidTr="00545C4C">
        <w:tc>
          <w:tcPr>
            <w:tcW w:w="3190" w:type="dxa"/>
          </w:tcPr>
          <w:p w14:paraId="363ABA03" w14:textId="194E500B" w:rsidR="00545C4C" w:rsidRDefault="00545C4C" w:rsidP="003F532A">
            <w:pPr>
              <w:spacing w:line="240" w:lineRule="auto"/>
              <w:ind w:firstLine="0"/>
              <w:rPr>
                <w:lang w:val="en-US"/>
              </w:rPr>
            </w:pPr>
            <w:r>
              <w:rPr>
                <w:lang w:val="en-US"/>
              </w:rPr>
              <w:t>O – Opportunities</w:t>
            </w:r>
          </w:p>
          <w:p w14:paraId="3C8C73C2" w14:textId="73AD2FDD" w:rsidR="00545C4C" w:rsidRPr="00EC793E" w:rsidRDefault="00545C4C" w:rsidP="003F532A">
            <w:pPr>
              <w:spacing w:line="240" w:lineRule="auto"/>
              <w:ind w:firstLine="0"/>
              <w:rPr>
                <w:sz w:val="20"/>
                <w:szCs w:val="20"/>
                <w:lang w:val="en-US"/>
              </w:rPr>
            </w:pPr>
            <w:r w:rsidRPr="00EC793E">
              <w:rPr>
                <w:sz w:val="20"/>
                <w:szCs w:val="20"/>
                <w:lang w:val="en-US"/>
              </w:rPr>
              <w:t>1.</w:t>
            </w:r>
            <w:r w:rsidR="00EC793E" w:rsidRPr="00EC793E">
              <w:rPr>
                <w:sz w:val="20"/>
                <w:szCs w:val="20"/>
                <w:lang w:val="en-US"/>
              </w:rPr>
              <w:t xml:space="preserve"> Opportunity to popularize like-minded people and get free helpers</w:t>
            </w:r>
          </w:p>
          <w:p w14:paraId="17306AAA" w14:textId="77777777" w:rsidR="00545C4C" w:rsidRPr="00EC793E" w:rsidRDefault="00545C4C" w:rsidP="003F532A">
            <w:pPr>
              <w:spacing w:line="240" w:lineRule="auto"/>
              <w:ind w:firstLine="0"/>
              <w:rPr>
                <w:sz w:val="20"/>
                <w:szCs w:val="20"/>
                <w:lang w:val="en-US"/>
              </w:rPr>
            </w:pPr>
            <w:r w:rsidRPr="00EC793E">
              <w:rPr>
                <w:sz w:val="20"/>
                <w:szCs w:val="20"/>
                <w:lang w:val="en-US"/>
              </w:rPr>
              <w:t>2.</w:t>
            </w:r>
          </w:p>
          <w:p w14:paraId="4879649C" w14:textId="7D396048" w:rsidR="00545C4C" w:rsidRDefault="00545C4C" w:rsidP="003F532A">
            <w:pPr>
              <w:spacing w:line="240" w:lineRule="auto"/>
              <w:ind w:firstLine="0"/>
              <w:rPr>
                <w:lang w:val="en-US"/>
              </w:rPr>
            </w:pPr>
            <w:r w:rsidRPr="00EC793E">
              <w:rPr>
                <w:sz w:val="20"/>
                <w:szCs w:val="20"/>
                <w:lang w:val="en-US"/>
              </w:rPr>
              <w:t>3.</w:t>
            </w:r>
          </w:p>
        </w:tc>
        <w:tc>
          <w:tcPr>
            <w:tcW w:w="3190" w:type="dxa"/>
          </w:tcPr>
          <w:p w14:paraId="0ED30CFE" w14:textId="77777777" w:rsidR="00545C4C" w:rsidRDefault="00545C4C" w:rsidP="003F532A">
            <w:pPr>
              <w:spacing w:line="240" w:lineRule="auto"/>
              <w:ind w:firstLine="0"/>
              <w:rPr>
                <w:lang w:val="en-US"/>
              </w:rPr>
            </w:pPr>
            <w:r>
              <w:rPr>
                <w:lang w:val="en-US"/>
              </w:rPr>
              <w:t>SO – strategy</w:t>
            </w:r>
          </w:p>
          <w:p w14:paraId="0492DE01" w14:textId="3B607F69" w:rsidR="003F532A" w:rsidRPr="00CE670D" w:rsidRDefault="003F532A" w:rsidP="003F532A">
            <w:pPr>
              <w:spacing w:line="240" w:lineRule="auto"/>
              <w:ind w:firstLine="0"/>
              <w:rPr>
                <w:sz w:val="20"/>
                <w:szCs w:val="20"/>
                <w:lang w:val="en-US"/>
              </w:rPr>
            </w:pPr>
            <w:r w:rsidRPr="00CE670D">
              <w:rPr>
                <w:sz w:val="20"/>
                <w:szCs w:val="20"/>
                <w:lang w:val="en-US"/>
              </w:rPr>
              <w:t>1.</w:t>
            </w:r>
            <w:r w:rsidR="00EC793E" w:rsidRPr="00CE670D">
              <w:rPr>
                <w:sz w:val="20"/>
                <w:szCs w:val="20"/>
                <w:lang w:val="en-US"/>
              </w:rPr>
              <w:t xml:space="preserve"> </w:t>
            </w:r>
            <w:r w:rsidR="00CE670D" w:rsidRPr="00CE670D">
              <w:rPr>
                <w:sz w:val="20"/>
                <w:szCs w:val="20"/>
                <w:lang w:val="en-US"/>
              </w:rPr>
              <w:t>Plan of promotion to find free authors.</w:t>
            </w:r>
          </w:p>
          <w:p w14:paraId="115B7C2C" w14:textId="77777777" w:rsidR="003F532A" w:rsidRPr="00CE670D" w:rsidRDefault="003F532A" w:rsidP="003F532A">
            <w:pPr>
              <w:spacing w:line="240" w:lineRule="auto"/>
              <w:ind w:firstLine="0"/>
              <w:rPr>
                <w:sz w:val="20"/>
                <w:szCs w:val="20"/>
                <w:lang w:val="en-US"/>
              </w:rPr>
            </w:pPr>
            <w:r w:rsidRPr="00CE670D">
              <w:rPr>
                <w:sz w:val="20"/>
                <w:szCs w:val="20"/>
                <w:lang w:val="en-US"/>
              </w:rPr>
              <w:t>2.</w:t>
            </w:r>
          </w:p>
          <w:p w14:paraId="74159B2C" w14:textId="7DB7531C" w:rsidR="003F532A" w:rsidRDefault="003F532A" w:rsidP="003F532A">
            <w:pPr>
              <w:spacing w:line="240" w:lineRule="auto"/>
              <w:ind w:firstLine="0"/>
              <w:rPr>
                <w:lang w:val="en-US"/>
              </w:rPr>
            </w:pPr>
            <w:r w:rsidRPr="00CE670D">
              <w:rPr>
                <w:sz w:val="20"/>
                <w:szCs w:val="20"/>
                <w:lang w:val="en-US"/>
              </w:rPr>
              <w:t>3.</w:t>
            </w:r>
          </w:p>
        </w:tc>
        <w:tc>
          <w:tcPr>
            <w:tcW w:w="3191" w:type="dxa"/>
          </w:tcPr>
          <w:p w14:paraId="6DB011D4" w14:textId="77777777" w:rsidR="00545C4C" w:rsidRDefault="00545C4C" w:rsidP="003F532A">
            <w:pPr>
              <w:spacing w:line="240" w:lineRule="auto"/>
              <w:ind w:firstLine="0"/>
              <w:rPr>
                <w:lang w:val="en-US"/>
              </w:rPr>
            </w:pPr>
            <w:r>
              <w:rPr>
                <w:lang w:val="en-US"/>
              </w:rPr>
              <w:t>WO – strategy</w:t>
            </w:r>
          </w:p>
          <w:p w14:paraId="27C5037B" w14:textId="1E64A5CD" w:rsidR="003F532A" w:rsidRPr="00CE670D" w:rsidRDefault="003F532A" w:rsidP="003F532A">
            <w:pPr>
              <w:spacing w:line="240" w:lineRule="auto"/>
              <w:ind w:firstLine="0"/>
              <w:rPr>
                <w:sz w:val="20"/>
                <w:szCs w:val="20"/>
                <w:lang w:val="en-US"/>
              </w:rPr>
            </w:pPr>
            <w:r w:rsidRPr="00CE670D">
              <w:rPr>
                <w:sz w:val="20"/>
                <w:szCs w:val="20"/>
                <w:lang w:val="en-US"/>
              </w:rPr>
              <w:t>1.</w:t>
            </w:r>
            <w:r w:rsidR="00CE670D" w:rsidRPr="00CE670D">
              <w:rPr>
                <w:sz w:val="20"/>
                <w:szCs w:val="20"/>
                <w:lang w:val="en-US"/>
              </w:rPr>
              <w:t xml:space="preserve"> Search for cheap promotion and advertising</w:t>
            </w:r>
          </w:p>
          <w:p w14:paraId="4C23472C" w14:textId="77777777" w:rsidR="003F532A" w:rsidRPr="00CE670D" w:rsidRDefault="003F532A" w:rsidP="003F532A">
            <w:pPr>
              <w:spacing w:line="240" w:lineRule="auto"/>
              <w:ind w:firstLine="0"/>
              <w:rPr>
                <w:sz w:val="20"/>
                <w:szCs w:val="20"/>
                <w:lang w:val="en-US"/>
              </w:rPr>
            </w:pPr>
            <w:r w:rsidRPr="00CE670D">
              <w:rPr>
                <w:sz w:val="20"/>
                <w:szCs w:val="20"/>
                <w:lang w:val="en-US"/>
              </w:rPr>
              <w:t>2.</w:t>
            </w:r>
            <w:bookmarkStart w:id="0" w:name="_GoBack"/>
            <w:bookmarkEnd w:id="0"/>
          </w:p>
          <w:p w14:paraId="7BEED367" w14:textId="006E3363" w:rsidR="003F532A" w:rsidRPr="00CE670D" w:rsidRDefault="003F532A" w:rsidP="003F532A">
            <w:pPr>
              <w:spacing w:line="240" w:lineRule="auto"/>
              <w:ind w:firstLine="0"/>
              <w:rPr>
                <w:lang w:val="en-US"/>
              </w:rPr>
            </w:pPr>
            <w:r w:rsidRPr="00CE670D">
              <w:rPr>
                <w:sz w:val="20"/>
                <w:szCs w:val="20"/>
                <w:lang w:val="en-US"/>
              </w:rPr>
              <w:t>3.</w:t>
            </w:r>
          </w:p>
        </w:tc>
      </w:tr>
      <w:tr w:rsidR="00545C4C" w14:paraId="3E6764B7" w14:textId="77777777" w:rsidTr="00545C4C">
        <w:tc>
          <w:tcPr>
            <w:tcW w:w="3190" w:type="dxa"/>
          </w:tcPr>
          <w:p w14:paraId="043D5FDF" w14:textId="77777777" w:rsidR="00545C4C" w:rsidRDefault="00545C4C" w:rsidP="003F532A">
            <w:pPr>
              <w:spacing w:line="240" w:lineRule="auto"/>
              <w:ind w:firstLine="0"/>
              <w:rPr>
                <w:lang w:val="en-US"/>
              </w:rPr>
            </w:pPr>
            <w:r>
              <w:rPr>
                <w:lang w:val="en-US"/>
              </w:rPr>
              <w:t>T – Treatment</w:t>
            </w:r>
          </w:p>
          <w:p w14:paraId="627A66EA" w14:textId="1B0E3F19" w:rsidR="003F532A" w:rsidRPr="00EC793E" w:rsidRDefault="003F532A" w:rsidP="003F532A">
            <w:pPr>
              <w:spacing w:line="240" w:lineRule="auto"/>
              <w:ind w:firstLine="0"/>
              <w:rPr>
                <w:sz w:val="20"/>
                <w:szCs w:val="20"/>
                <w:lang w:val="en-US"/>
              </w:rPr>
            </w:pPr>
            <w:r w:rsidRPr="00EC793E">
              <w:rPr>
                <w:sz w:val="20"/>
                <w:szCs w:val="20"/>
                <w:lang w:val="en-US"/>
              </w:rPr>
              <w:t>1.</w:t>
            </w:r>
            <w:r w:rsidR="00EC793E" w:rsidRPr="00EC793E">
              <w:rPr>
                <w:sz w:val="20"/>
                <w:szCs w:val="20"/>
                <w:lang w:val="en-US"/>
              </w:rPr>
              <w:t xml:space="preserve"> The risk of getting </w:t>
            </w:r>
            <w:r w:rsidR="00EC793E">
              <w:rPr>
                <w:sz w:val="20"/>
                <w:szCs w:val="20"/>
                <w:lang w:val="en-US"/>
              </w:rPr>
              <w:t xml:space="preserve"> too </w:t>
            </w:r>
            <w:r w:rsidR="00EC793E" w:rsidRPr="00EC793E">
              <w:rPr>
                <w:sz w:val="20"/>
                <w:szCs w:val="20"/>
                <w:lang w:val="en-US"/>
              </w:rPr>
              <w:t xml:space="preserve">little interest from consumers </w:t>
            </w:r>
            <w:r w:rsidR="00EC793E">
              <w:rPr>
                <w:sz w:val="20"/>
                <w:szCs w:val="20"/>
                <w:lang w:val="en-US"/>
              </w:rPr>
              <w:t>to developed</w:t>
            </w:r>
            <w:r w:rsidR="00EC793E" w:rsidRPr="00EC793E">
              <w:rPr>
                <w:sz w:val="20"/>
                <w:szCs w:val="20"/>
                <w:lang w:val="en-US"/>
              </w:rPr>
              <w:t xml:space="preserve"> collection of information</w:t>
            </w:r>
          </w:p>
          <w:p w14:paraId="0CCB0896" w14:textId="122A86AD" w:rsidR="003F532A" w:rsidRPr="00EC793E" w:rsidRDefault="003F532A" w:rsidP="003F532A">
            <w:pPr>
              <w:spacing w:line="240" w:lineRule="auto"/>
              <w:ind w:firstLine="0"/>
              <w:rPr>
                <w:sz w:val="20"/>
                <w:szCs w:val="20"/>
                <w:lang w:val="en-US"/>
              </w:rPr>
            </w:pPr>
            <w:r w:rsidRPr="00EC793E">
              <w:rPr>
                <w:sz w:val="20"/>
                <w:szCs w:val="20"/>
                <w:lang w:val="en-US"/>
              </w:rPr>
              <w:t>2.</w:t>
            </w:r>
            <w:r w:rsidR="00EC793E" w:rsidRPr="00EC793E">
              <w:rPr>
                <w:sz w:val="20"/>
                <w:szCs w:val="20"/>
                <w:lang w:val="en-US"/>
              </w:rPr>
              <w:t xml:space="preserve"> The risk of copying information to another site</w:t>
            </w:r>
          </w:p>
          <w:p w14:paraId="394C2E5F" w14:textId="64151358" w:rsidR="003F532A" w:rsidRPr="00545C4C" w:rsidRDefault="003F532A" w:rsidP="003F532A">
            <w:pPr>
              <w:spacing w:line="240" w:lineRule="auto"/>
              <w:ind w:firstLine="0"/>
              <w:rPr>
                <w:lang w:val="en-US"/>
              </w:rPr>
            </w:pPr>
            <w:r w:rsidRPr="00EC793E">
              <w:rPr>
                <w:sz w:val="20"/>
                <w:szCs w:val="20"/>
                <w:lang w:val="en-US"/>
              </w:rPr>
              <w:t>3.</w:t>
            </w:r>
          </w:p>
        </w:tc>
        <w:tc>
          <w:tcPr>
            <w:tcW w:w="3190" w:type="dxa"/>
          </w:tcPr>
          <w:p w14:paraId="218A982F" w14:textId="77777777" w:rsidR="00545C4C" w:rsidRDefault="00545C4C" w:rsidP="003F532A">
            <w:pPr>
              <w:spacing w:line="240" w:lineRule="auto"/>
              <w:ind w:firstLine="0"/>
              <w:rPr>
                <w:lang w:val="en-US"/>
              </w:rPr>
            </w:pPr>
            <w:r>
              <w:rPr>
                <w:lang w:val="en-US"/>
              </w:rPr>
              <w:t>ST – strategy</w:t>
            </w:r>
          </w:p>
          <w:p w14:paraId="4E0AAB22" w14:textId="5A95E4D7" w:rsidR="003F532A" w:rsidRPr="00CE670D" w:rsidRDefault="003F532A" w:rsidP="003F532A">
            <w:pPr>
              <w:spacing w:line="240" w:lineRule="auto"/>
              <w:ind w:firstLine="0"/>
              <w:rPr>
                <w:sz w:val="20"/>
                <w:szCs w:val="20"/>
                <w:lang w:val="en-US"/>
              </w:rPr>
            </w:pPr>
            <w:r w:rsidRPr="00CE670D">
              <w:rPr>
                <w:sz w:val="20"/>
                <w:szCs w:val="20"/>
                <w:lang w:val="en-US"/>
              </w:rPr>
              <w:t>1.</w:t>
            </w:r>
            <w:r w:rsidR="00CE670D" w:rsidRPr="00CE670D">
              <w:rPr>
                <w:sz w:val="20"/>
                <w:szCs w:val="20"/>
                <w:lang w:val="en-US"/>
              </w:rPr>
              <w:t xml:space="preserve"> Monitor the materials so that they are of sufficiently attractive quality.</w:t>
            </w:r>
          </w:p>
          <w:p w14:paraId="3A9BD3C5" w14:textId="4E3F2B7D" w:rsidR="00545C4C" w:rsidRDefault="00545C4C" w:rsidP="003F532A">
            <w:pPr>
              <w:spacing w:line="240" w:lineRule="auto"/>
              <w:ind w:firstLine="0"/>
              <w:rPr>
                <w:lang w:val="en-US"/>
              </w:rPr>
            </w:pPr>
          </w:p>
        </w:tc>
        <w:tc>
          <w:tcPr>
            <w:tcW w:w="3191" w:type="dxa"/>
          </w:tcPr>
          <w:p w14:paraId="02F6DFD7" w14:textId="77777777" w:rsidR="00545C4C" w:rsidRDefault="00545C4C" w:rsidP="003F532A">
            <w:pPr>
              <w:spacing w:line="240" w:lineRule="auto"/>
              <w:ind w:firstLine="0"/>
              <w:rPr>
                <w:lang w:val="en-US"/>
              </w:rPr>
            </w:pPr>
            <w:r>
              <w:rPr>
                <w:lang w:val="en-US"/>
              </w:rPr>
              <w:t>WT – strategy</w:t>
            </w:r>
          </w:p>
          <w:p w14:paraId="0D5B4AD9" w14:textId="27F81258" w:rsidR="00545C4C" w:rsidRPr="00CE670D" w:rsidRDefault="00545C4C" w:rsidP="003F532A">
            <w:pPr>
              <w:spacing w:line="240" w:lineRule="auto"/>
              <w:ind w:firstLine="0"/>
              <w:rPr>
                <w:sz w:val="20"/>
                <w:szCs w:val="20"/>
                <w:lang w:val="en-US"/>
              </w:rPr>
            </w:pPr>
            <w:r w:rsidRPr="00CE670D">
              <w:rPr>
                <w:sz w:val="20"/>
                <w:szCs w:val="20"/>
                <w:lang w:val="en-US"/>
              </w:rPr>
              <w:t>1.</w:t>
            </w:r>
            <w:r w:rsidR="00CE670D" w:rsidRPr="00CE670D">
              <w:rPr>
                <w:sz w:val="20"/>
                <w:szCs w:val="20"/>
                <w:lang w:val="en-US"/>
              </w:rPr>
              <w:t xml:space="preserve"> Look for what categories of users are willing to pay and for what: paid consultations, paid examples?</w:t>
            </w:r>
          </w:p>
          <w:p w14:paraId="0717FD91" w14:textId="10BC7784" w:rsidR="00545C4C" w:rsidRPr="00545C4C" w:rsidRDefault="00545C4C" w:rsidP="003F532A">
            <w:pPr>
              <w:spacing w:line="240" w:lineRule="auto"/>
              <w:ind w:firstLine="0"/>
              <w:rPr>
                <w:lang w:val="en-US"/>
              </w:rPr>
            </w:pPr>
          </w:p>
        </w:tc>
      </w:tr>
    </w:tbl>
    <w:p w14:paraId="223AB580" w14:textId="77777777" w:rsidR="00545C4C" w:rsidRPr="00EA14F1" w:rsidRDefault="00545C4C" w:rsidP="003469FE">
      <w:pPr>
        <w:ind w:firstLine="0"/>
        <w:rPr>
          <w:lang w:val="en-US"/>
        </w:rPr>
      </w:pPr>
    </w:p>
    <w:sectPr w:rsidR="00545C4C" w:rsidRPr="00EA14F1" w:rsidSect="00317110">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2F957" w14:textId="77777777" w:rsidR="000165A3" w:rsidRDefault="000165A3" w:rsidP="00317110">
      <w:pPr>
        <w:spacing w:line="240" w:lineRule="auto"/>
      </w:pPr>
      <w:r>
        <w:separator/>
      </w:r>
    </w:p>
  </w:endnote>
  <w:endnote w:type="continuationSeparator" w:id="0">
    <w:p w14:paraId="50D5B376" w14:textId="77777777" w:rsidR="000165A3" w:rsidRDefault="000165A3"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358733"/>
      <w:docPartObj>
        <w:docPartGallery w:val="Page Numbers (Bottom of Page)"/>
        <w:docPartUnique/>
      </w:docPartObj>
    </w:sdtPr>
    <w:sdtEndPr/>
    <w:sdtContent>
      <w:p w14:paraId="15FC299A" w14:textId="7A6D7C20" w:rsidR="00317110" w:rsidRDefault="00317110" w:rsidP="00317110">
        <w:pPr>
          <w:pStyle w:val="aa"/>
          <w:ind w:firstLine="0"/>
          <w:jc w:val="center"/>
        </w:pPr>
        <w:r>
          <w:fldChar w:fldCharType="begin"/>
        </w:r>
        <w:r>
          <w:instrText>PAGE   \* MERGEFORMAT</w:instrText>
        </w:r>
        <w:r>
          <w:fldChar w:fldCharType="separate"/>
        </w:r>
        <w:r w:rsidR="00CE670D">
          <w:rPr>
            <w:noProof/>
          </w:rPr>
          <w:t>5</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92080" w14:textId="77777777" w:rsidR="000165A3" w:rsidRDefault="000165A3" w:rsidP="00317110">
      <w:pPr>
        <w:spacing w:line="240" w:lineRule="auto"/>
      </w:pPr>
      <w:r>
        <w:separator/>
      </w:r>
    </w:p>
  </w:footnote>
  <w:footnote w:type="continuationSeparator" w:id="0">
    <w:p w14:paraId="4ECCD2C8" w14:textId="77777777" w:rsidR="000165A3" w:rsidRDefault="000165A3" w:rsidP="003171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53C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4222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A7D3B"/>
    <w:multiLevelType w:val="hybridMultilevel"/>
    <w:tmpl w:val="C8782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DC0AAB"/>
    <w:multiLevelType w:val="hybridMultilevel"/>
    <w:tmpl w:val="C06C6B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4"/>
  </w:num>
  <w:num w:numId="15">
    <w:abstractNumId w:val="1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ED"/>
    <w:rsid w:val="000165A3"/>
    <w:rsid w:val="00021A3D"/>
    <w:rsid w:val="0003371C"/>
    <w:rsid w:val="00065F4B"/>
    <w:rsid w:val="00241268"/>
    <w:rsid w:val="002B0A47"/>
    <w:rsid w:val="00317110"/>
    <w:rsid w:val="003469FE"/>
    <w:rsid w:val="003C683D"/>
    <w:rsid w:val="003F532A"/>
    <w:rsid w:val="003F702B"/>
    <w:rsid w:val="005407ED"/>
    <w:rsid w:val="00545C4C"/>
    <w:rsid w:val="00780078"/>
    <w:rsid w:val="009643F6"/>
    <w:rsid w:val="00AE462F"/>
    <w:rsid w:val="00CE670D"/>
    <w:rsid w:val="00E15E47"/>
    <w:rsid w:val="00E2679C"/>
    <w:rsid w:val="00EA0E10"/>
    <w:rsid w:val="00EA14F1"/>
    <w:rsid w:val="00EC7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docId w15:val="{4DAD118C-620B-436E-89EA-6827F30B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ac">
    <w:name w:val="Balloon Text"/>
    <w:basedOn w:val="a"/>
    <w:link w:val="ad"/>
    <w:uiPriority w:val="99"/>
    <w:semiHidden/>
    <w:unhideWhenUsed/>
    <w:rsid w:val="003F702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702B"/>
    <w:rPr>
      <w:rFonts w:ascii="Tahoma" w:eastAsiaTheme="minorEastAsia" w:hAnsi="Tahoma" w:cs="Tahoma"/>
      <w:sz w:val="16"/>
      <w:szCs w:val="16"/>
      <w:lang w:eastAsia="ru-RU"/>
    </w:rPr>
  </w:style>
  <w:style w:type="table" w:styleId="ae">
    <w:name w:val="Table Grid"/>
    <w:basedOn w:val="a1"/>
    <w:uiPriority w:val="39"/>
    <w:rsid w:val="00545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184516">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2D54-A18C-4B9B-AF76-E793BAF9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680</Words>
  <Characters>3881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dc:creator>
  <cp:lastModifiedBy>Евгений Авдеев</cp:lastModifiedBy>
  <cp:revision>9</cp:revision>
  <dcterms:created xsi:type="dcterms:W3CDTF">2018-12-01T13:47:00Z</dcterms:created>
  <dcterms:modified xsi:type="dcterms:W3CDTF">2019-01-11T18:33:00Z</dcterms:modified>
</cp:coreProperties>
</file>