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Prepared By:</w:t>
      </w:r>
    </w:p>
    <w:p w:rsidR="00000000" w:rsidDel="00000000" w:rsidP="00000000" w:rsidRDefault="00000000" w:rsidRPr="00000000" w14:paraId="00000002">
      <w:pPr>
        <w:jc w:val="center"/>
        <w:rPr>
          <w:sz w:val="72"/>
          <w:szCs w:val="72"/>
        </w:rPr>
      </w:pPr>
      <w:r w:rsidDel="00000000" w:rsidR="00000000" w:rsidRPr="00000000">
        <w:rPr>
          <w:sz w:val="72"/>
          <w:szCs w:val="72"/>
          <w:rtl w:val="0"/>
        </w:rPr>
        <w:t xml:space="preserve">Joe Fulkerson </w:t>
      </w:r>
    </w:p>
    <w:p w:rsidR="00000000" w:rsidDel="00000000" w:rsidP="00000000" w:rsidRDefault="00000000" w:rsidRPr="00000000" w14:paraId="00000003">
      <w:pPr>
        <w:jc w:val="center"/>
        <w:rPr>
          <w:sz w:val="72"/>
          <w:szCs w:val="72"/>
        </w:rPr>
      </w:pPr>
      <w:r w:rsidDel="00000000" w:rsidR="00000000" w:rsidRPr="00000000">
        <w:rPr>
          <w:sz w:val="72"/>
          <w:szCs w:val="72"/>
          <w:rtl w:val="0"/>
        </w:rPr>
        <w:t xml:space="preserve">&amp; </w:t>
      </w:r>
    </w:p>
    <w:p w:rsidR="00000000" w:rsidDel="00000000" w:rsidP="00000000" w:rsidRDefault="00000000" w:rsidRPr="00000000" w14:paraId="00000004">
      <w:pPr>
        <w:jc w:val="center"/>
        <w:rPr>
          <w:sz w:val="72"/>
          <w:szCs w:val="72"/>
        </w:rPr>
      </w:pPr>
      <w:r w:rsidDel="00000000" w:rsidR="00000000" w:rsidRPr="00000000">
        <w:rPr>
          <w:sz w:val="72"/>
          <w:szCs w:val="72"/>
          <w:rtl w:val="0"/>
        </w:rPr>
        <w:t xml:space="preserve">HiTec IT LLC.</w:t>
      </w:r>
    </w:p>
    <w:p w:rsidR="00000000" w:rsidDel="00000000" w:rsidP="00000000" w:rsidRDefault="00000000" w:rsidRPr="00000000" w14:paraId="00000005">
      <w:pPr>
        <w:jc w:val="center"/>
        <w:rPr>
          <w:sz w:val="72"/>
          <w:szCs w:val="72"/>
        </w:rPr>
      </w:pPr>
      <w:r w:rsidDel="00000000" w:rsidR="00000000" w:rsidRPr="00000000">
        <w:rPr>
          <w:rtl w:val="0"/>
        </w:rPr>
      </w:r>
    </w:p>
    <w:p w:rsidR="00000000" w:rsidDel="00000000" w:rsidP="00000000" w:rsidRDefault="00000000" w:rsidRPr="00000000" w14:paraId="00000006">
      <w:pPr>
        <w:jc w:val="center"/>
        <w:rPr>
          <w:sz w:val="72"/>
          <w:szCs w:val="72"/>
        </w:rPr>
      </w:pPr>
      <w:r w:rsidDel="00000000" w:rsidR="00000000" w:rsidRPr="00000000">
        <w:rPr>
          <w:rtl w:val="0"/>
        </w:rPr>
      </w:r>
    </w:p>
    <w:p w:rsidR="00000000" w:rsidDel="00000000" w:rsidP="00000000" w:rsidRDefault="00000000" w:rsidRPr="00000000" w14:paraId="00000007">
      <w:pPr>
        <w:jc w:val="center"/>
        <w:rPr>
          <w:sz w:val="72"/>
          <w:szCs w:val="72"/>
        </w:rPr>
      </w:pPr>
      <w:r w:rsidDel="00000000" w:rsidR="00000000" w:rsidRPr="00000000">
        <w:rPr>
          <w:rtl w:val="0"/>
        </w:rPr>
      </w:r>
    </w:p>
    <w:p w:rsidR="00000000" w:rsidDel="00000000" w:rsidP="00000000" w:rsidRDefault="00000000" w:rsidRPr="00000000" w14:paraId="00000008">
      <w:pPr>
        <w:jc w:val="center"/>
        <w:rPr>
          <w:sz w:val="72"/>
          <w:szCs w:val="72"/>
        </w:rPr>
      </w:pPr>
      <w:r w:rsidDel="00000000" w:rsidR="00000000" w:rsidRPr="00000000">
        <w:rPr>
          <w:sz w:val="72"/>
          <w:szCs w:val="72"/>
          <w:rtl w:val="0"/>
        </w:rPr>
        <w:t xml:space="preserve">May 1</w:t>
      </w:r>
      <w:r w:rsidDel="00000000" w:rsidR="00000000" w:rsidRPr="00000000">
        <w:rPr>
          <w:sz w:val="72"/>
          <w:szCs w:val="72"/>
          <w:vertAlign w:val="superscript"/>
          <w:rtl w:val="0"/>
        </w:rPr>
        <w:t xml:space="preserve">st</w:t>
      </w:r>
      <w:r w:rsidDel="00000000" w:rsidR="00000000" w:rsidRPr="00000000">
        <w:rPr>
          <w:sz w:val="72"/>
          <w:szCs w:val="72"/>
          <w:rtl w:val="0"/>
        </w:rPr>
        <w:t xml:space="preserve">, 2019</w:t>
      </w:r>
    </w:p>
    <w:p w:rsidR="00000000" w:rsidDel="00000000" w:rsidP="00000000" w:rsidRDefault="00000000" w:rsidRPr="00000000" w14:paraId="00000009">
      <w:pPr>
        <w:jc w:val="center"/>
        <w:rPr>
          <w:sz w:val="72"/>
          <w:szCs w:val="72"/>
        </w:rPr>
      </w:pPr>
      <w:r w:rsidDel="00000000" w:rsidR="00000000" w:rsidRPr="00000000">
        <w:rPr>
          <w:rtl w:val="0"/>
        </w:rPr>
      </w:r>
    </w:p>
    <w:p w:rsidR="00000000" w:rsidDel="00000000" w:rsidP="00000000" w:rsidRDefault="00000000" w:rsidRPr="00000000" w14:paraId="0000000A">
      <w:pPr>
        <w:jc w:val="center"/>
        <w:rPr>
          <w:sz w:val="72"/>
          <w:szCs w:val="72"/>
        </w:rPr>
      </w:pPr>
      <w:r w:rsidDel="00000000" w:rsidR="00000000" w:rsidRPr="00000000">
        <w:rPr>
          <w:rtl w:val="0"/>
        </w:rPr>
      </w:r>
    </w:p>
    <w:p w:rsidR="00000000" w:rsidDel="00000000" w:rsidP="00000000" w:rsidRDefault="00000000" w:rsidRPr="00000000" w14:paraId="0000000B">
      <w:pPr>
        <w:jc w:val="center"/>
        <w:rPr>
          <w:sz w:val="72"/>
          <w:szCs w:val="72"/>
        </w:rPr>
      </w:pPr>
      <w:r w:rsidDel="00000000" w:rsidR="00000000" w:rsidRPr="00000000">
        <w:rPr>
          <w:rtl w:val="0"/>
        </w:rPr>
      </w:r>
    </w:p>
    <w:p w:rsidR="00000000" w:rsidDel="00000000" w:rsidP="00000000" w:rsidRDefault="00000000" w:rsidRPr="00000000" w14:paraId="0000000C">
      <w:pPr>
        <w:jc w:val="center"/>
        <w:rPr>
          <w:sz w:val="72"/>
          <w:szCs w:val="72"/>
        </w:rPr>
      </w:pPr>
      <w:r w:rsidDel="00000000" w:rsidR="00000000" w:rsidRPr="00000000">
        <w:rPr>
          <w:sz w:val="72"/>
          <w:szCs w:val="72"/>
          <w:rtl w:val="0"/>
        </w:rPr>
        <w:t xml:space="preserve">HiTec IT LLC.</w:t>
      </w:r>
    </w:p>
    <w:p w:rsidR="00000000" w:rsidDel="00000000" w:rsidP="00000000" w:rsidRDefault="00000000" w:rsidRPr="00000000" w14:paraId="0000000D">
      <w:pPr>
        <w:jc w:val="center"/>
        <w:rPr>
          <w:sz w:val="72"/>
          <w:szCs w:val="72"/>
        </w:rPr>
      </w:pPr>
      <w:r w:rsidDel="00000000" w:rsidR="00000000" w:rsidRPr="00000000">
        <w:rPr>
          <w:rtl w:val="0"/>
        </w:rPr>
      </w:r>
    </w:p>
    <w:p w:rsidR="00000000" w:rsidDel="00000000" w:rsidP="00000000" w:rsidRDefault="00000000" w:rsidRPr="00000000" w14:paraId="0000000E">
      <w:pPr>
        <w:ind w:firstLine="720"/>
        <w:rPr>
          <w:sz w:val="28"/>
          <w:szCs w:val="28"/>
        </w:rPr>
      </w:pPr>
      <w:r w:rsidDel="00000000" w:rsidR="00000000" w:rsidRPr="00000000">
        <w:rPr>
          <w:sz w:val="28"/>
          <w:szCs w:val="28"/>
          <w:rtl w:val="0"/>
        </w:rPr>
        <w:t xml:space="preserve">HiTec IT started in the basement of my home while I was still in high school. I began doing work for my father and my school doing desktop computer diagnosing along with setting up a server for his company to keep information in house and secure. After high school I continued my passion for IT and studied IT in college. My companies focus is to manage and produce an optimized network and computer system that is up to date and can run independently and secure without having an IT team present. We make sure that all areas of the network and computer systems are secure, safe, and run at maximum speed consistently throughout the work day. </w:t>
      </w:r>
    </w:p>
    <w:p w:rsidR="00000000" w:rsidDel="00000000" w:rsidP="00000000" w:rsidRDefault="00000000" w:rsidRPr="00000000" w14:paraId="0000000F">
      <w:pPr>
        <w:ind w:firstLine="720"/>
        <w:rPr>
          <w:sz w:val="28"/>
          <w:szCs w:val="28"/>
        </w:rPr>
      </w:pPr>
      <w:r w:rsidDel="00000000" w:rsidR="00000000" w:rsidRPr="00000000">
        <w:rPr>
          <w:rtl w:val="0"/>
        </w:rPr>
      </w:r>
    </w:p>
    <w:p w:rsidR="00000000" w:rsidDel="00000000" w:rsidP="00000000" w:rsidRDefault="00000000" w:rsidRPr="00000000" w14:paraId="00000010">
      <w:pPr>
        <w:ind w:firstLine="720"/>
        <w:jc w:val="center"/>
        <w:rPr>
          <w:sz w:val="72"/>
          <w:szCs w:val="72"/>
        </w:rPr>
      </w:pPr>
      <w:r w:rsidDel="00000000" w:rsidR="00000000" w:rsidRPr="00000000">
        <w:rPr>
          <w:sz w:val="72"/>
          <w:szCs w:val="72"/>
          <w:rtl w:val="0"/>
        </w:rPr>
        <w:t xml:space="preserve">Executive Summary</w:t>
      </w:r>
    </w:p>
    <w:p w:rsidR="00000000" w:rsidDel="00000000" w:rsidP="00000000" w:rsidRDefault="00000000" w:rsidRPr="00000000" w14:paraId="00000011">
      <w:pPr>
        <w:ind w:firstLine="720"/>
        <w:rPr>
          <w:sz w:val="28"/>
          <w:szCs w:val="28"/>
        </w:rPr>
      </w:pPr>
      <w:r w:rsidDel="00000000" w:rsidR="00000000" w:rsidRPr="00000000">
        <w:rPr>
          <w:sz w:val="28"/>
          <w:szCs w:val="28"/>
          <w:rtl w:val="0"/>
        </w:rPr>
        <w:t xml:space="preserve">This is being presented to the Executive Supervisor of Information Technology at a business consulting firm in the downtown area. I have been contracted to upgrade the out dated system currently in place within the business as well as making sure that the system is secure and sustainable on its own. </w:t>
      </w:r>
    </w:p>
    <w:p w:rsidR="00000000" w:rsidDel="00000000" w:rsidP="00000000" w:rsidRDefault="00000000" w:rsidRPr="00000000" w14:paraId="00000012">
      <w:pPr>
        <w:ind w:firstLine="720"/>
        <w:rPr>
          <w:sz w:val="28"/>
          <w:szCs w:val="28"/>
        </w:rPr>
      </w:pPr>
      <w:r w:rsidDel="00000000" w:rsidR="00000000" w:rsidRPr="00000000">
        <w:rPr>
          <w:rtl w:val="0"/>
        </w:rPr>
      </w:r>
    </w:p>
    <w:p w:rsidR="00000000" w:rsidDel="00000000" w:rsidP="00000000" w:rsidRDefault="00000000" w:rsidRPr="00000000" w14:paraId="00000013">
      <w:pPr>
        <w:ind w:firstLine="720"/>
        <w:rPr>
          <w:sz w:val="28"/>
          <w:szCs w:val="28"/>
        </w:rPr>
      </w:pPr>
      <w:r w:rsidDel="00000000" w:rsidR="00000000" w:rsidRPr="00000000">
        <w:rPr>
          <w:rtl w:val="0"/>
        </w:rPr>
      </w:r>
    </w:p>
    <w:p w:rsidR="00000000" w:rsidDel="00000000" w:rsidP="00000000" w:rsidRDefault="00000000" w:rsidRPr="00000000" w14:paraId="00000014">
      <w:pPr>
        <w:ind w:firstLine="720"/>
        <w:jc w:val="center"/>
        <w:rPr>
          <w:sz w:val="72"/>
          <w:szCs w:val="72"/>
        </w:rPr>
      </w:pPr>
      <w:r w:rsidDel="00000000" w:rsidR="00000000" w:rsidRPr="00000000">
        <w:rPr>
          <w:sz w:val="72"/>
          <w:szCs w:val="72"/>
          <w:rtl w:val="0"/>
        </w:rPr>
        <w:t xml:space="preserve">Project Details</w:t>
      </w:r>
    </w:p>
    <w:p w:rsidR="00000000" w:rsidDel="00000000" w:rsidP="00000000" w:rsidRDefault="00000000" w:rsidRPr="00000000" w14:paraId="00000015">
      <w:pPr>
        <w:ind w:firstLine="720"/>
        <w:rPr>
          <w:sz w:val="28"/>
          <w:szCs w:val="28"/>
        </w:rPr>
      </w:pPr>
      <w:bookmarkStart w:colFirst="0" w:colLast="0" w:name="_gjdgxs" w:id="0"/>
      <w:bookmarkEnd w:id="0"/>
      <w:r w:rsidDel="00000000" w:rsidR="00000000" w:rsidRPr="00000000">
        <w:rPr>
          <w:sz w:val="28"/>
          <w:szCs w:val="28"/>
          <w:rtl w:val="0"/>
        </w:rPr>
        <w:t xml:space="preserve">The firm is currently using an outdated legacy token ring within the office. My company is coming in to upgrade the network to allow for faster speeds of data within the server and to the outside internet. After disconnecting the token ring network, I will have a VLAN installed for two sets of 40 desktops. These VLAN’s are to create a communication network within each of these sets of desktops. The VLAN will provide a secure location for data and files to be transferred internally. Throughout the office there are Wireless access points to keep connection through Wifi to the network. This will keep work continuous when transferring from stationary to mobile. The employees are also all connected to the Printer server through Wifi and ethernet.</w:t>
      </w:r>
    </w:p>
    <w:p w:rsidR="00000000" w:rsidDel="00000000" w:rsidP="00000000" w:rsidRDefault="00000000" w:rsidRPr="00000000" w14:paraId="00000016">
      <w:pPr>
        <w:ind w:firstLine="720"/>
        <w:rPr>
          <w:sz w:val="28"/>
          <w:szCs w:val="28"/>
        </w:rPr>
      </w:pPr>
      <w:r w:rsidDel="00000000" w:rsidR="00000000" w:rsidRPr="00000000">
        <w:rPr>
          <w:sz w:val="28"/>
          <w:szCs w:val="28"/>
          <w:rtl w:val="0"/>
        </w:rPr>
        <w:t xml:space="preserve">The server room has been optimized for easy access to all components. I am going to install a server rack cabinet to hold all components and organize them accordingly. The server room will be cooled to ensure proper operating temperatures within the room.  The modem purchased is a top of the line Cisco integrated service router. This item will configure the office space to perform seamlessly within the internal network and the outside world, providing secure and encrypted data transfer along with constant monitoring of traffic within the device itself. It also can provide PoE to power all devices on the network that we decide not to plug in. This will cover the VoIP system and will allow us to disconnect the phones from the physical wall outlets. We will be installing five 48 port switches, two 24 port switches and four 8 port switches. When purchasing ethernet cable we have decided to purchase in bulk of spools of 1000ft cable. Along with this we purchased RJ45 connectors and connector sleeves. This will keep cost down when buying in such large quantities. All desktops in the office have been upgraded to have a wireless network adapter and ethernet adapter. These adapters have been purchased in coalition with the speeds of the internet. Comcast Business plan is going to be used to ensure that we are receiving gigabit speed internet within the office.  </w:t>
      </w:r>
    </w:p>
    <w:p w:rsidR="00000000" w:rsidDel="00000000" w:rsidP="00000000" w:rsidRDefault="00000000" w:rsidRPr="00000000" w14:paraId="00000017">
      <w:pPr>
        <w:ind w:firstLine="720"/>
        <w:rPr>
          <w:sz w:val="28"/>
          <w:szCs w:val="28"/>
        </w:rPr>
      </w:pPr>
      <w:r w:rsidDel="00000000" w:rsidR="00000000" w:rsidRPr="00000000">
        <w:rPr>
          <w:rtl w:val="0"/>
        </w:rPr>
      </w:r>
    </w:p>
    <w:p w:rsidR="00000000" w:rsidDel="00000000" w:rsidP="00000000" w:rsidRDefault="00000000" w:rsidRPr="00000000" w14:paraId="00000018">
      <w:pPr>
        <w:ind w:firstLine="720"/>
        <w:rPr>
          <w:sz w:val="28"/>
          <w:szCs w:val="28"/>
        </w:rPr>
      </w:pPr>
      <w:r w:rsidDel="00000000" w:rsidR="00000000" w:rsidRPr="00000000">
        <w:rPr>
          <w:rtl w:val="0"/>
        </w:rPr>
      </w:r>
    </w:p>
    <w:p w:rsidR="00000000" w:rsidDel="00000000" w:rsidP="00000000" w:rsidRDefault="00000000" w:rsidRPr="00000000" w14:paraId="00000019">
      <w:pPr>
        <w:ind w:firstLine="720"/>
        <w:jc w:val="right"/>
        <w:rPr>
          <w:b w:val="1"/>
          <w:i w:val="1"/>
          <w:sz w:val="28"/>
          <w:szCs w:val="28"/>
        </w:rPr>
      </w:pPr>
      <w:r w:rsidDel="00000000" w:rsidR="00000000" w:rsidRPr="00000000">
        <w:rPr>
          <w:b w:val="1"/>
          <w:i w:val="1"/>
          <w:sz w:val="28"/>
          <w:szCs w:val="28"/>
          <w:rtl w:val="0"/>
        </w:rPr>
        <w:t xml:space="preserve">Total Installation Fee:</w:t>
      </w:r>
    </w:p>
    <w:p w:rsidR="00000000" w:rsidDel="00000000" w:rsidP="00000000" w:rsidRDefault="00000000" w:rsidRPr="00000000" w14:paraId="0000001A">
      <w:pPr>
        <w:ind w:firstLine="720"/>
        <w:jc w:val="right"/>
        <w:rPr>
          <w:sz w:val="48"/>
          <w:szCs w:val="48"/>
          <w:u w:val="single"/>
        </w:rPr>
      </w:pPr>
      <w:r w:rsidDel="00000000" w:rsidR="00000000" w:rsidRPr="00000000">
        <w:rPr>
          <w:sz w:val="48"/>
          <w:szCs w:val="48"/>
          <w:u w:val="single"/>
          <w:rtl w:val="0"/>
        </w:rPr>
        <w:t xml:space="preserve">$30,682.69</w:t>
      </w:r>
    </w:p>
    <w:p w:rsidR="00000000" w:rsidDel="00000000" w:rsidP="00000000" w:rsidRDefault="00000000" w:rsidRPr="00000000" w14:paraId="0000001B">
      <w:pPr>
        <w:jc w:val="center"/>
        <w:rPr>
          <w:sz w:val="72"/>
          <w:szCs w:val="72"/>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