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6BDE" w:rsidRDefault="00F02DF4">
      <w:pPr>
        <w:jc w:val="center"/>
      </w:pPr>
      <w:r>
        <w:rPr>
          <w:rFonts w:ascii="Times New Roman" w:eastAsia="Times New Roman" w:hAnsi="Times New Roman" w:cs="Times New Roman"/>
          <w:sz w:val="48"/>
        </w:rPr>
        <w:t>Project 5: Cooperative and Competitive Species</w:t>
      </w:r>
    </w:p>
    <w:p w:rsidR="00A86BDE" w:rsidRDefault="00F02DF4">
      <w:pPr>
        <w:jc w:val="center"/>
      </w:pPr>
      <w:r>
        <w:rPr>
          <w:rFonts w:ascii="Times New Roman" w:eastAsia="Times New Roman" w:hAnsi="Times New Roman" w:cs="Times New Roman"/>
          <w:sz w:val="28"/>
        </w:rPr>
        <w:t>Group 5: Anna Wertheim, Jessica Clevenger, Mary Clare Flaherty</w:t>
      </w:r>
    </w:p>
    <w:p w:rsidR="00A86BDE" w:rsidRDefault="00F02DF4">
      <w:pPr>
        <w:jc w:val="center"/>
      </w:pPr>
      <w:r>
        <w:rPr>
          <w:rFonts w:ascii="Times New Roman" w:eastAsia="Times New Roman" w:hAnsi="Times New Roman" w:cs="Times New Roman"/>
          <w:sz w:val="28"/>
        </w:rPr>
        <w:t>20 October 2014</w:t>
      </w:r>
    </w:p>
    <w:p w:rsidR="00A86BDE" w:rsidRDefault="00F02DF4">
      <w:pPr>
        <w:jc w:val="center"/>
      </w:pPr>
      <w:r>
        <w:rPr>
          <w:rFonts w:ascii="Times New Roman" w:eastAsia="Times New Roman" w:hAnsi="Times New Roman" w:cs="Times New Roman"/>
          <w:sz w:val="28"/>
        </w:rPr>
        <w:t xml:space="preserve">MATH 224: Differential Equations - David </w:t>
      </w:r>
      <w:proofErr w:type="spellStart"/>
      <w:r>
        <w:rPr>
          <w:rFonts w:ascii="Times New Roman" w:eastAsia="Times New Roman" w:hAnsi="Times New Roman" w:cs="Times New Roman"/>
          <w:sz w:val="28"/>
        </w:rPr>
        <w:t>Gurarie</w:t>
      </w:r>
      <w:proofErr w:type="spellEnd"/>
    </w:p>
    <w:p w:rsidR="00A86BDE" w:rsidRDefault="00A86BDE">
      <w:pPr>
        <w:jc w:val="center"/>
      </w:pPr>
    </w:p>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975385" w:rsidRDefault="00975385"/>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975385" w:rsidRDefault="00975385"/>
    <w:p w:rsidR="00A86BDE" w:rsidRDefault="00A86BDE"/>
    <w:p w:rsidR="00A86BDE" w:rsidRDefault="00A86BDE"/>
    <w:p w:rsidR="00A86BDE" w:rsidRDefault="00A86BDE"/>
    <w:p w:rsidR="00A86BDE" w:rsidRDefault="00F02DF4">
      <w:r>
        <w:rPr>
          <w:rFonts w:ascii="Times New Roman" w:eastAsia="Times New Roman" w:hAnsi="Times New Roman" w:cs="Times New Roman"/>
          <w:b/>
        </w:rPr>
        <w:lastRenderedPageBreak/>
        <w:t>Abstract</w:t>
      </w:r>
    </w:p>
    <w:p w:rsidR="00A86BDE" w:rsidRDefault="00F02DF4">
      <w:r>
        <w:rPr>
          <w:rFonts w:ascii="Times New Roman" w:eastAsia="Times New Roman" w:hAnsi="Times New Roman" w:cs="Times New Roman"/>
        </w:rPr>
        <w:t>Many cooperative and competitive systems can be modeled by relatively simple first order differential equations. In this project, we aim to explore different types of interspecies relationships. In particular, we will look at cooperative models, in which b</w:t>
      </w:r>
      <w:r>
        <w:rPr>
          <w:rFonts w:ascii="Times New Roman" w:eastAsia="Times New Roman" w:hAnsi="Times New Roman" w:cs="Times New Roman"/>
        </w:rPr>
        <w:t>oth species mutually benefit from the other (such as a sea anemone and a clown fish), and competitive relationships, in which both species are harmed by interaction with the other (such as pythons and alligators in the Florida Everglades).  To analyze such</w:t>
      </w:r>
      <w:r>
        <w:rPr>
          <w:rFonts w:ascii="Times New Roman" w:eastAsia="Times New Roman" w:hAnsi="Times New Roman" w:cs="Times New Roman"/>
        </w:rPr>
        <w:t xml:space="preserve"> systems, we used mostly numerical and graphical techniques. Phase plots and null-clines of the system were used to study and predict the behavior of the populations over time.  In our study we explore the effects of harvesting on one of the populations in</w:t>
      </w:r>
      <w:r>
        <w:rPr>
          <w:rFonts w:ascii="Times New Roman" w:eastAsia="Times New Roman" w:hAnsi="Times New Roman" w:cs="Times New Roman"/>
        </w:rPr>
        <w:t xml:space="preserve"> a cooperative system, as well as the long term behavior of competitive and cooperative </w:t>
      </w:r>
      <w:proofErr w:type="spellStart"/>
      <w:r>
        <w:rPr>
          <w:rFonts w:ascii="Times New Roman" w:eastAsia="Times New Roman" w:hAnsi="Times New Roman" w:cs="Times New Roman"/>
        </w:rPr>
        <w:t>systems.We</w:t>
      </w:r>
      <w:proofErr w:type="spellEnd"/>
      <w:r>
        <w:rPr>
          <w:rFonts w:ascii="Times New Roman" w:eastAsia="Times New Roman" w:hAnsi="Times New Roman" w:cs="Times New Roman"/>
        </w:rPr>
        <w:t xml:space="preserve"> found that as the harvesting rate increases the two equilibrium </w:t>
      </w:r>
      <w:proofErr w:type="gramStart"/>
      <w:r>
        <w:rPr>
          <w:rFonts w:ascii="Times New Roman" w:eastAsia="Times New Roman" w:hAnsi="Times New Roman" w:cs="Times New Roman"/>
        </w:rPr>
        <w:t>points</w:t>
      </w:r>
      <w:proofErr w:type="gramEnd"/>
      <w:r>
        <w:rPr>
          <w:rFonts w:ascii="Times New Roman" w:eastAsia="Times New Roman" w:hAnsi="Times New Roman" w:cs="Times New Roman"/>
        </w:rPr>
        <w:t xml:space="preserve"> move farther away from each other. In the long term, the populations of these systems </w:t>
      </w:r>
      <w:r>
        <w:rPr>
          <w:rFonts w:ascii="Times New Roman" w:eastAsia="Times New Roman" w:hAnsi="Times New Roman" w:cs="Times New Roman"/>
        </w:rPr>
        <w:t>will tend towards one of the sink or spiral sink equilibrium points.</w:t>
      </w:r>
    </w:p>
    <w:p w:rsidR="00A86BDE" w:rsidRDefault="00A86BDE">
      <w:pPr>
        <w:ind w:firstLine="720"/>
      </w:pPr>
    </w:p>
    <w:p w:rsidR="00A86BDE" w:rsidRDefault="00F02DF4">
      <w:r>
        <w:rPr>
          <w:rFonts w:ascii="Times New Roman" w:eastAsia="Times New Roman" w:hAnsi="Times New Roman" w:cs="Times New Roman"/>
          <w:b/>
        </w:rPr>
        <w:t>Main Body</w:t>
      </w:r>
    </w:p>
    <w:p w:rsidR="00A86BDE" w:rsidRDefault="00A86BDE">
      <w:pPr>
        <w:jc w:val="center"/>
      </w:pPr>
    </w:p>
    <w:p w:rsidR="00A86BDE" w:rsidRDefault="00F02DF4">
      <w:pPr>
        <w:numPr>
          <w:ilvl w:val="0"/>
          <w:numId w:val="1"/>
        </w:numPr>
        <w:ind w:hanging="359"/>
        <w:contextualSpacing/>
        <w:rPr>
          <w:rFonts w:ascii="Times New Roman" w:eastAsia="Times New Roman" w:hAnsi="Times New Roman" w:cs="Times New Roman"/>
        </w:rPr>
      </w:pPr>
      <w:r>
        <w:rPr>
          <w:rFonts w:ascii="Times New Roman" w:eastAsia="Times New Roman" w:hAnsi="Times New Roman" w:cs="Times New Roman"/>
        </w:rPr>
        <w:t xml:space="preserve">*In the book* </w:t>
      </w:r>
    </w:p>
    <w:p w:rsidR="00A86BDE" w:rsidRDefault="00F02DF4">
      <w:r>
        <w:rPr>
          <w:rFonts w:ascii="Times New Roman" w:eastAsia="Times New Roman" w:hAnsi="Times New Roman" w:cs="Times New Roman"/>
        </w:rPr>
        <w:tab/>
        <w:t>System A is cooperative. The first term in the dx/</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equation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5x) represents the growth of population x in absence of population y. Likewise, the first term</w:t>
      </w:r>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dy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equation (-4y) represents the growth of population y in absence of population x. The second term in the dx/</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equation (2xy) gives the effect on population x due to population y, while the second term in the </w:t>
      </w:r>
      <w:proofErr w:type="spellStart"/>
      <w:r>
        <w:rPr>
          <w:rFonts w:ascii="Times New Roman" w:eastAsia="Times New Roman" w:hAnsi="Times New Roman" w:cs="Times New Roman"/>
        </w:rPr>
        <w:t>dy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equation (3xy) gives the eff</w:t>
      </w:r>
      <w:r>
        <w:rPr>
          <w:rFonts w:ascii="Times New Roman" w:eastAsia="Times New Roman" w:hAnsi="Times New Roman" w:cs="Times New Roman"/>
        </w:rPr>
        <w:t>ect on population y due to population x. The growth rate coefficients of population depend on the populations involved. System A is cooperative because if either population dies out the other will too. We know this because the first term of each equation i</w:t>
      </w:r>
      <w:r>
        <w:rPr>
          <w:rFonts w:ascii="Times New Roman" w:eastAsia="Times New Roman" w:hAnsi="Times New Roman" w:cs="Times New Roman"/>
        </w:rPr>
        <w:t xml:space="preserve">s a negative exponential and the second term is positive. </w:t>
      </w:r>
    </w:p>
    <w:p w:rsidR="00A86BDE" w:rsidRDefault="00F02DF4">
      <w:r>
        <w:rPr>
          <w:rFonts w:ascii="Times New Roman" w:eastAsia="Times New Roman" w:hAnsi="Times New Roman" w:cs="Times New Roman"/>
        </w:rPr>
        <w:tab/>
        <w:t>System B and C are competitive. In dx/</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the term -4xy shows the effect of population y on the rate of change of population x, while the </w:t>
      </w:r>
      <w:proofErr w:type="spellStart"/>
      <w:r>
        <w:rPr>
          <w:rFonts w:ascii="Times New Roman" w:eastAsia="Times New Roman" w:hAnsi="Times New Roman" w:cs="Times New Roman"/>
        </w:rPr>
        <w:t>dy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term, -2xy, shows the effect of the x population on </w:t>
      </w:r>
      <w:r>
        <w:rPr>
          <w:rFonts w:ascii="Times New Roman" w:eastAsia="Times New Roman" w:hAnsi="Times New Roman" w:cs="Times New Roman"/>
        </w:rPr>
        <w:t>the rate of change of the y population. The remaining terms in either equation actually combine to form a logistic growth model. We know these systems are competitive because -4xy and -2xy are negative. The negative sign shows that the populations are comp</w:t>
      </w:r>
      <w:r>
        <w:rPr>
          <w:rFonts w:ascii="Times New Roman" w:eastAsia="Times New Roman" w:hAnsi="Times New Roman" w:cs="Times New Roman"/>
        </w:rPr>
        <w:t xml:space="preserve">eting for the same resource. The populations can survive without each other. Population x will grow according to the logistic model without population y and vice versa. </w:t>
      </w:r>
    </w:p>
    <w:p w:rsidR="00A86BDE" w:rsidRDefault="00F02DF4">
      <w:pPr>
        <w:numPr>
          <w:ilvl w:val="0"/>
          <w:numId w:val="2"/>
        </w:numPr>
        <w:ind w:hanging="359"/>
        <w:contextualSpacing/>
        <w:rPr>
          <w:rFonts w:ascii="Times New Roman" w:eastAsia="Times New Roman" w:hAnsi="Times New Roman" w:cs="Times New Roman"/>
        </w:rPr>
      </w:pPr>
      <w:r>
        <w:rPr>
          <w:rFonts w:ascii="Times New Roman" w:eastAsia="Times New Roman" w:hAnsi="Times New Roman" w:cs="Times New Roman"/>
        </w:rPr>
        <w:t>*In the book*</w:t>
      </w:r>
    </w:p>
    <w:p w:rsidR="00A86BDE" w:rsidRDefault="00F02DF4">
      <w:pPr>
        <w:ind w:firstLine="720"/>
      </w:pPr>
      <w:r>
        <w:rPr>
          <w:rFonts w:ascii="Times New Roman" w:eastAsia="Times New Roman" w:hAnsi="Times New Roman" w:cs="Times New Roman"/>
        </w:rPr>
        <w:t>In System A the equilibrium points are (4/3, 5/2) and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The equilib</w:t>
      </w:r>
      <w:r>
        <w:rPr>
          <w:rFonts w:ascii="Times New Roman" w:eastAsia="Times New Roman" w:hAnsi="Times New Roman" w:cs="Times New Roman"/>
        </w:rPr>
        <w:t>rium point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is a sink and the equilibrium point (4/3,5/2) is a saddle point.</w:t>
      </w:r>
    </w:p>
    <w:p w:rsidR="00A86BDE" w:rsidRDefault="00F02DF4">
      <w:r>
        <w:rPr>
          <w:rFonts w:ascii="Times New Roman" w:eastAsia="Times New Roman" w:hAnsi="Times New Roman" w:cs="Times New Roman"/>
        </w:rPr>
        <w:t>In System B the equilibrium points are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(0, 3/2), (5/2, 0), and (4/3, 7/6).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is a source and the other equilibrium points are spiral sinks.</w:t>
      </w:r>
    </w:p>
    <w:p w:rsidR="00A86BDE" w:rsidRDefault="00F02DF4">
      <w:r>
        <w:rPr>
          <w:rFonts w:ascii="Times New Roman" w:eastAsia="Times New Roman" w:hAnsi="Times New Roman" w:cs="Times New Roman"/>
        </w:rPr>
        <w:t>In System C the equilib</w:t>
      </w:r>
      <w:r>
        <w:rPr>
          <w:rFonts w:ascii="Times New Roman" w:eastAsia="Times New Roman" w:hAnsi="Times New Roman" w:cs="Times New Roman"/>
        </w:rPr>
        <w:t>rium points are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(0,6), (10, 0), and (14/3, 4.3). (0</w:t>
      </w:r>
      <w:proofErr w:type="gramStart"/>
      <w:r>
        <w:rPr>
          <w:rFonts w:ascii="Times New Roman" w:eastAsia="Times New Roman" w:hAnsi="Times New Roman" w:cs="Times New Roman"/>
        </w:rPr>
        <w:t>,6</w:t>
      </w:r>
      <w:proofErr w:type="gramEnd"/>
      <w:r>
        <w:rPr>
          <w:rFonts w:ascii="Times New Roman" w:eastAsia="Times New Roman" w:hAnsi="Times New Roman" w:cs="Times New Roman"/>
        </w:rPr>
        <w:t>) and (10,0) are saddles, (0,0) is a source and (14/3, 4/3) is a sink.</w:t>
      </w:r>
    </w:p>
    <w:p w:rsidR="00A86BDE" w:rsidRDefault="00A86BDE"/>
    <w:p w:rsidR="00A86BDE" w:rsidRDefault="00F02DF4">
      <w:r>
        <w:rPr>
          <w:rFonts w:ascii="Times New Roman" w:eastAsia="Times New Roman" w:hAnsi="Times New Roman" w:cs="Times New Roman"/>
        </w:rPr>
        <w:t>* See graphs for vector fields and solution curves</w:t>
      </w:r>
    </w:p>
    <w:p w:rsidR="00A86BDE" w:rsidRDefault="00A86BDE"/>
    <w:p w:rsidR="00A86BDE" w:rsidRDefault="00A86BDE"/>
    <w:p w:rsidR="00975385" w:rsidRDefault="00975385"/>
    <w:p w:rsidR="00975385" w:rsidRDefault="00975385">
      <w:bookmarkStart w:id="0" w:name="_GoBack"/>
      <w:bookmarkEnd w:id="0"/>
    </w:p>
    <w:p w:rsidR="00A86BDE" w:rsidRDefault="00A86BDE"/>
    <w:p w:rsidR="00A86BDE" w:rsidRDefault="00F02DF4">
      <w:pPr>
        <w:numPr>
          <w:ilvl w:val="0"/>
          <w:numId w:val="4"/>
        </w:numPr>
        <w:ind w:hanging="359"/>
        <w:contextualSpacing/>
        <w:rPr>
          <w:rFonts w:ascii="Times New Roman" w:eastAsia="Times New Roman" w:hAnsi="Times New Roman" w:cs="Times New Roman"/>
        </w:rPr>
      </w:pPr>
      <w:r>
        <w:rPr>
          <w:rFonts w:ascii="Times New Roman" w:eastAsia="Times New Roman" w:hAnsi="Times New Roman" w:cs="Times New Roman"/>
        </w:rPr>
        <w:lastRenderedPageBreak/>
        <w:t>*In the book*</w:t>
      </w:r>
    </w:p>
    <w:p w:rsidR="00A86BDE" w:rsidRDefault="00F02DF4">
      <w:r>
        <w:rPr>
          <w:rFonts w:ascii="Times New Roman" w:eastAsia="Times New Roman" w:hAnsi="Times New Roman" w:cs="Times New Roman"/>
        </w:rPr>
        <w:tab/>
      </w:r>
    </w:p>
    <w:p w:rsidR="00A86BDE" w:rsidRDefault="00F02DF4">
      <w:r>
        <w:rPr>
          <w:rFonts w:ascii="Times New Roman" w:eastAsia="Times New Roman" w:hAnsi="Times New Roman" w:cs="Times New Roman"/>
        </w:rPr>
        <w:t>System A:</w:t>
      </w:r>
    </w:p>
    <w:p w:rsidR="00A86BDE" w:rsidRDefault="00A86BDE"/>
    <w:p w:rsidR="00A86BDE" w:rsidRDefault="00F02DF4">
      <w:r>
        <w:rPr>
          <w:rFonts w:ascii="Times New Roman" w:eastAsia="Times New Roman" w:hAnsi="Times New Roman" w:cs="Times New Roman"/>
        </w:rPr>
        <w:t>When y &lt; 4/3 and x &lt;</w:t>
      </w:r>
      <w:r>
        <w:rPr>
          <w:rFonts w:ascii="Times New Roman" w:eastAsia="Times New Roman" w:hAnsi="Times New Roman" w:cs="Times New Roman"/>
        </w:rPr>
        <w:t xml:space="preserve"> 5/2, both derivatives have a positive trajectory and increase toward (4/3, 5/2) and away from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w:t>
      </w:r>
    </w:p>
    <w:p w:rsidR="00A86BDE" w:rsidRDefault="00F02DF4">
      <w:r>
        <w:rPr>
          <w:rFonts w:ascii="Times New Roman" w:eastAsia="Times New Roman" w:hAnsi="Times New Roman" w:cs="Times New Roman"/>
        </w:rPr>
        <w:t>When y &lt; 4/3 and x &gt; 5/2, population x increases while population y decreases.</w:t>
      </w:r>
    </w:p>
    <w:p w:rsidR="00A86BDE" w:rsidRDefault="00F02DF4">
      <w:r>
        <w:rPr>
          <w:rFonts w:ascii="Times New Roman" w:eastAsia="Times New Roman" w:hAnsi="Times New Roman" w:cs="Times New Roman"/>
        </w:rPr>
        <w:t>When y &gt; 4/3 and x &lt; 5/2, population y increases while population x decreas</w:t>
      </w:r>
      <w:r>
        <w:rPr>
          <w:rFonts w:ascii="Times New Roman" w:eastAsia="Times New Roman" w:hAnsi="Times New Roman" w:cs="Times New Roman"/>
        </w:rPr>
        <w:t>es.</w:t>
      </w:r>
    </w:p>
    <w:p w:rsidR="00A86BDE" w:rsidRDefault="00F02DF4">
      <w:r>
        <w:rPr>
          <w:rFonts w:ascii="Times New Roman" w:eastAsia="Times New Roman" w:hAnsi="Times New Roman" w:cs="Times New Roman"/>
        </w:rPr>
        <w:t>When y &gt; 4/3 and x &lt; 5/2, both derivatives have a negative trajectory and decrease towards (0</w:t>
      </w:r>
      <w:proofErr w:type="gramStart"/>
      <w:r>
        <w:rPr>
          <w:rFonts w:ascii="Times New Roman" w:eastAsia="Times New Roman" w:hAnsi="Times New Roman" w:cs="Times New Roman"/>
        </w:rPr>
        <w:t>,0</w:t>
      </w:r>
      <w:proofErr w:type="gramEnd"/>
      <w:r>
        <w:rPr>
          <w:rFonts w:ascii="Times New Roman" w:eastAsia="Times New Roman" w:hAnsi="Times New Roman" w:cs="Times New Roman"/>
        </w:rPr>
        <w:t>) and away from (4/3, 5/2).</w:t>
      </w:r>
    </w:p>
    <w:p w:rsidR="00A86BDE" w:rsidRDefault="00A86BDE"/>
    <w:p w:rsidR="00A86BDE" w:rsidRDefault="00F02DF4">
      <w:r>
        <w:rPr>
          <w:rFonts w:ascii="Times New Roman" w:eastAsia="Times New Roman" w:hAnsi="Times New Roman" w:cs="Times New Roman"/>
        </w:rPr>
        <w:t>System B:</w:t>
      </w:r>
    </w:p>
    <w:p w:rsidR="00A86BDE" w:rsidRDefault="00A86BDE"/>
    <w:p w:rsidR="00A86BDE" w:rsidRDefault="00F02DF4">
      <w:r>
        <w:rPr>
          <w:rFonts w:ascii="Times New Roman" w:eastAsia="Times New Roman" w:hAnsi="Times New Roman" w:cs="Times New Roman"/>
        </w:rPr>
        <w:t>When y &gt; (3/2) and x &gt; 0, y &gt; 0 and x &gt; 5/2, y &gt; 7/6 and x &gt; 4/</w:t>
      </w:r>
      <w:proofErr w:type="gramStart"/>
      <w:r>
        <w:rPr>
          <w:rFonts w:ascii="Times New Roman" w:eastAsia="Times New Roman" w:hAnsi="Times New Roman" w:cs="Times New Roman"/>
        </w:rPr>
        <w:t>3  then</w:t>
      </w:r>
      <w:proofErr w:type="gramEnd"/>
      <w:r>
        <w:rPr>
          <w:rFonts w:ascii="Times New Roman" w:eastAsia="Times New Roman" w:hAnsi="Times New Roman" w:cs="Times New Roman"/>
        </w:rPr>
        <w:t xml:space="preserve"> the x and y populations will decrease toward t</w:t>
      </w:r>
      <w:r>
        <w:rPr>
          <w:rFonts w:ascii="Times New Roman" w:eastAsia="Times New Roman" w:hAnsi="Times New Roman" w:cs="Times New Roman"/>
        </w:rPr>
        <w:t xml:space="preserve">heir respective equilibrium point. </w:t>
      </w:r>
    </w:p>
    <w:p w:rsidR="00A86BDE" w:rsidRDefault="00F02DF4">
      <w:r>
        <w:rPr>
          <w:rFonts w:ascii="Times New Roman" w:eastAsia="Times New Roman" w:hAnsi="Times New Roman" w:cs="Times New Roman"/>
        </w:rPr>
        <w:t>When 0&lt;y&lt; 3/2 and x &lt; 0 then the y population increases and the x population decreases towards (0, 3/2).</w:t>
      </w:r>
    </w:p>
    <w:p w:rsidR="00A86BDE" w:rsidRDefault="00F02DF4">
      <w:r>
        <w:rPr>
          <w:rFonts w:ascii="Times New Roman" w:eastAsia="Times New Roman" w:hAnsi="Times New Roman" w:cs="Times New Roman"/>
        </w:rPr>
        <w:t>When y &lt; 0 and 0 &lt; x &lt; 5/2 population x increases and population y decreases towards (5/2, 0).</w:t>
      </w:r>
    </w:p>
    <w:p w:rsidR="00A86BDE" w:rsidRDefault="00F02DF4">
      <w:r>
        <w:rPr>
          <w:rFonts w:ascii="Times New Roman" w:eastAsia="Times New Roman" w:hAnsi="Times New Roman" w:cs="Times New Roman"/>
        </w:rPr>
        <w:t>When population x an</w:t>
      </w:r>
      <w:r>
        <w:rPr>
          <w:rFonts w:ascii="Times New Roman" w:eastAsia="Times New Roman" w:hAnsi="Times New Roman" w:cs="Times New Roman"/>
        </w:rPr>
        <w:t>d y are zero they won’t grow.</w:t>
      </w:r>
    </w:p>
    <w:p w:rsidR="00A86BDE" w:rsidRDefault="00A86BDE"/>
    <w:p w:rsidR="00A86BDE" w:rsidRDefault="00F02DF4">
      <w:r>
        <w:rPr>
          <w:rFonts w:ascii="Times New Roman" w:eastAsia="Times New Roman" w:hAnsi="Times New Roman" w:cs="Times New Roman"/>
        </w:rPr>
        <w:t>System C:</w:t>
      </w:r>
    </w:p>
    <w:p w:rsidR="00A86BDE" w:rsidRDefault="00A86BDE"/>
    <w:p w:rsidR="00A86BDE" w:rsidRDefault="00F02DF4">
      <w:r>
        <w:rPr>
          <w:rFonts w:ascii="Times New Roman" w:eastAsia="Times New Roman" w:hAnsi="Times New Roman" w:cs="Times New Roman"/>
        </w:rPr>
        <w:t>When y &gt; 6 and x &lt; 0, populations x and y decrease.</w:t>
      </w:r>
    </w:p>
    <w:p w:rsidR="00A86BDE" w:rsidRDefault="00F02DF4">
      <w:r>
        <w:rPr>
          <w:rFonts w:ascii="Times New Roman" w:eastAsia="Times New Roman" w:hAnsi="Times New Roman" w:cs="Times New Roman"/>
        </w:rPr>
        <w:t xml:space="preserve">When y &lt; 6 and x &lt; 0, </w:t>
      </w:r>
      <w:proofErr w:type="gramStart"/>
      <w:r>
        <w:rPr>
          <w:rFonts w:ascii="Times New Roman" w:eastAsia="Times New Roman" w:hAnsi="Times New Roman" w:cs="Times New Roman"/>
        </w:rPr>
        <w:t>population  y</w:t>
      </w:r>
      <w:proofErr w:type="gramEnd"/>
      <w:r>
        <w:rPr>
          <w:rFonts w:ascii="Times New Roman" w:eastAsia="Times New Roman" w:hAnsi="Times New Roman" w:cs="Times New Roman"/>
        </w:rPr>
        <w:t xml:space="preserve"> increase and population x decreases.</w:t>
      </w:r>
    </w:p>
    <w:p w:rsidR="00A86BDE" w:rsidRDefault="00F02DF4">
      <w:r>
        <w:rPr>
          <w:rFonts w:ascii="Times New Roman" w:eastAsia="Times New Roman" w:hAnsi="Times New Roman" w:cs="Times New Roman"/>
        </w:rPr>
        <w:t>When 0 &lt; y &lt; 6 and x &gt; 0, populations x and y increase towards (14/3, 4/3).</w:t>
      </w:r>
    </w:p>
    <w:p w:rsidR="00A86BDE" w:rsidRDefault="00F02DF4">
      <w:r>
        <w:rPr>
          <w:rFonts w:ascii="Times New Roman" w:eastAsia="Times New Roman" w:hAnsi="Times New Roman" w:cs="Times New Roman"/>
        </w:rPr>
        <w:t xml:space="preserve">When y &gt; 4/3 </w:t>
      </w:r>
      <w:r>
        <w:rPr>
          <w:rFonts w:ascii="Times New Roman" w:eastAsia="Times New Roman" w:hAnsi="Times New Roman" w:cs="Times New Roman"/>
        </w:rPr>
        <w:t>and x &gt; 14/3, populations x and y decrease towards (14/3, 4/3).</w:t>
      </w:r>
    </w:p>
    <w:p w:rsidR="00A86BDE" w:rsidRDefault="00F02DF4">
      <w:r>
        <w:rPr>
          <w:rFonts w:ascii="Times New Roman" w:eastAsia="Times New Roman" w:hAnsi="Times New Roman" w:cs="Times New Roman"/>
        </w:rPr>
        <w:t xml:space="preserve">When y &gt; 4/3 and 0 &lt; x &lt; 14/3, population x increases and y decreases towards </w:t>
      </w:r>
      <w:proofErr w:type="gramStart"/>
      <w:r>
        <w:rPr>
          <w:rFonts w:ascii="Times New Roman" w:eastAsia="Times New Roman" w:hAnsi="Times New Roman" w:cs="Times New Roman"/>
        </w:rPr>
        <w:t>( 14</w:t>
      </w:r>
      <w:proofErr w:type="gramEnd"/>
      <w:r>
        <w:rPr>
          <w:rFonts w:ascii="Times New Roman" w:eastAsia="Times New Roman" w:hAnsi="Times New Roman" w:cs="Times New Roman"/>
        </w:rPr>
        <w:t>/3, and 4/3).</w:t>
      </w:r>
    </w:p>
    <w:p w:rsidR="00A86BDE" w:rsidRDefault="00F02DF4">
      <w:r>
        <w:rPr>
          <w:rFonts w:ascii="Times New Roman" w:eastAsia="Times New Roman" w:hAnsi="Times New Roman" w:cs="Times New Roman"/>
        </w:rPr>
        <w:t>When x and y are zero, the populations don’t grow.</w:t>
      </w:r>
    </w:p>
    <w:p w:rsidR="00A86BDE" w:rsidRDefault="00A86BDE"/>
    <w:p w:rsidR="00A86BDE" w:rsidRDefault="00F02DF4">
      <w:r>
        <w:rPr>
          <w:rFonts w:ascii="Times New Roman" w:eastAsia="Times New Roman" w:hAnsi="Times New Roman" w:cs="Times New Roman"/>
        </w:rPr>
        <w:t>In the long term, the populations of these systems will tend towards one of the sink or spiral sink equilibrium points.</w:t>
      </w:r>
    </w:p>
    <w:p w:rsidR="00A86BDE" w:rsidRDefault="00A86BDE"/>
    <w:p w:rsidR="00A86BDE" w:rsidRDefault="00F02DF4">
      <w:pPr>
        <w:numPr>
          <w:ilvl w:val="0"/>
          <w:numId w:val="3"/>
        </w:numPr>
        <w:ind w:hanging="359"/>
        <w:contextualSpacing/>
        <w:rPr>
          <w:rFonts w:ascii="Times New Roman" w:eastAsia="Times New Roman" w:hAnsi="Times New Roman" w:cs="Times New Roman"/>
        </w:rPr>
      </w:pPr>
      <w:r>
        <w:rPr>
          <w:rFonts w:ascii="Times New Roman" w:eastAsia="Times New Roman" w:hAnsi="Times New Roman" w:cs="Times New Roman"/>
        </w:rPr>
        <w:t>* From Blackboard*</w:t>
      </w:r>
    </w:p>
    <w:p w:rsidR="00A86BDE" w:rsidRDefault="00A86BDE"/>
    <w:p w:rsidR="00A86BDE" w:rsidRDefault="00F02DF4">
      <w:r>
        <w:rPr>
          <w:rFonts w:ascii="Times New Roman" w:eastAsia="Times New Roman" w:hAnsi="Times New Roman" w:cs="Times New Roman"/>
        </w:rPr>
        <w:t>If there was harvesting rate added to the dx/</w:t>
      </w:r>
      <w:proofErr w:type="spellStart"/>
      <w:r>
        <w:rPr>
          <w:rFonts w:ascii="Times New Roman" w:eastAsia="Times New Roman" w:hAnsi="Times New Roman" w:cs="Times New Roman"/>
        </w:rPr>
        <w:t>dt</w:t>
      </w:r>
      <w:proofErr w:type="spellEnd"/>
      <w:r>
        <w:rPr>
          <w:rFonts w:ascii="Times New Roman" w:eastAsia="Times New Roman" w:hAnsi="Times New Roman" w:cs="Times New Roman"/>
        </w:rPr>
        <w:t xml:space="preserve"> equation of System A the new equation would be -5x+2xy-h where h is</w:t>
      </w:r>
      <w:r>
        <w:rPr>
          <w:rFonts w:ascii="Times New Roman" w:eastAsia="Times New Roman" w:hAnsi="Times New Roman" w:cs="Times New Roman"/>
        </w:rPr>
        <w:t xml:space="preserve"> an arbitrary constant equivalent to the amount harvested. For the purpose of simplicity we graphed the new equation where h = 5. In the new graph there is </w:t>
      </w:r>
      <w:proofErr w:type="gramStart"/>
      <w:r>
        <w:rPr>
          <w:rFonts w:ascii="Times New Roman" w:eastAsia="Times New Roman" w:hAnsi="Times New Roman" w:cs="Times New Roman"/>
        </w:rPr>
        <w:t>still  two</w:t>
      </w:r>
      <w:proofErr w:type="gramEnd"/>
      <w:r>
        <w:rPr>
          <w:rFonts w:ascii="Times New Roman" w:eastAsia="Times New Roman" w:hAnsi="Times New Roman" w:cs="Times New Roman"/>
        </w:rPr>
        <w:t xml:space="preserve"> equilibrium points. The equilibrium point on the x -axis is a sink. On the line y = 1 the</w:t>
      </w:r>
      <w:r>
        <w:rPr>
          <w:rFonts w:ascii="Times New Roman" w:eastAsia="Times New Roman" w:hAnsi="Times New Roman" w:cs="Times New Roman"/>
        </w:rPr>
        <w:t xml:space="preserve"> vector fields move away in opposite directions, where x is positive and  y &gt; 1 the populations are increasing, but while y &lt; 1 and x is negative the populations are decreasing. All the observations </w:t>
      </w:r>
      <w:proofErr w:type="gramStart"/>
      <w:r>
        <w:rPr>
          <w:rFonts w:ascii="Times New Roman" w:eastAsia="Times New Roman" w:hAnsi="Times New Roman" w:cs="Times New Roman"/>
        </w:rPr>
        <w:t>are  similar</w:t>
      </w:r>
      <w:proofErr w:type="gramEnd"/>
      <w:r>
        <w:rPr>
          <w:rFonts w:ascii="Times New Roman" w:eastAsia="Times New Roman" w:hAnsi="Times New Roman" w:cs="Times New Roman"/>
        </w:rPr>
        <w:t xml:space="preserve"> to the system with no harvesting rate,  howe</w:t>
      </w:r>
      <w:r>
        <w:rPr>
          <w:rFonts w:ascii="Times New Roman" w:eastAsia="Times New Roman" w:hAnsi="Times New Roman" w:cs="Times New Roman"/>
        </w:rPr>
        <w:t>ver the population changes with harvesting are more dramatic (shown by the vector fields having a higher slope). As the harvest rate increases, the equilibrium points move further and further apart. We found that the bifurcation value for system A in the x</w:t>
      </w:r>
      <w:r>
        <w:rPr>
          <w:rFonts w:ascii="Times New Roman" w:eastAsia="Times New Roman" w:hAnsi="Times New Roman" w:cs="Times New Roman"/>
        </w:rPr>
        <w:t xml:space="preserve"> equation is -6.9 however this would never happen because harvesting values are always positive.</w:t>
      </w:r>
    </w:p>
    <w:p w:rsidR="00A86BDE" w:rsidRDefault="00A86BDE"/>
    <w:p w:rsidR="00A86BDE" w:rsidRDefault="00A86BDE"/>
    <w:p w:rsidR="00A86BDE" w:rsidRDefault="00F02DF4">
      <w:r>
        <w:rPr>
          <w:rFonts w:ascii="Times New Roman" w:eastAsia="Times New Roman" w:hAnsi="Times New Roman" w:cs="Times New Roman"/>
          <w:b/>
        </w:rPr>
        <w:t>Conclusion:</w:t>
      </w:r>
    </w:p>
    <w:p w:rsidR="00A86BDE" w:rsidRDefault="00A86BDE"/>
    <w:p w:rsidR="00A86BDE" w:rsidRDefault="00F02DF4">
      <w:r>
        <w:rPr>
          <w:rFonts w:ascii="Times New Roman" w:eastAsia="Times New Roman" w:hAnsi="Times New Roman" w:cs="Times New Roman"/>
        </w:rPr>
        <w:t>Exploring cooperative and competitive systems is important because it describes our ecosystem. We as humans harvest populations when we hunt for food or harvest vegetation. We are directly affecting populations that participate in other cooperative or comp</w:t>
      </w:r>
      <w:r>
        <w:rPr>
          <w:rFonts w:ascii="Times New Roman" w:eastAsia="Times New Roman" w:hAnsi="Times New Roman" w:cs="Times New Roman"/>
        </w:rPr>
        <w:t>etitive systems, therefore we must be aware of the long term effects we have on the populations around us so we can better decide at what rate to harvest or consume prey at. We noticed that as we increased the harvest rate of population x in the cooperativ</w:t>
      </w:r>
      <w:r>
        <w:rPr>
          <w:rFonts w:ascii="Times New Roman" w:eastAsia="Times New Roman" w:hAnsi="Times New Roman" w:cs="Times New Roman"/>
        </w:rPr>
        <w:t xml:space="preserve">e system, the equilibrium points moved further away from each other. This tells us that as the x population decreases, a higher y population is needed to </w:t>
      </w:r>
      <w:proofErr w:type="gramStart"/>
      <w:r>
        <w:rPr>
          <w:rFonts w:ascii="Times New Roman" w:eastAsia="Times New Roman" w:hAnsi="Times New Roman" w:cs="Times New Roman"/>
        </w:rPr>
        <w:t>establish  a</w:t>
      </w:r>
      <w:proofErr w:type="gramEnd"/>
      <w:r>
        <w:rPr>
          <w:rFonts w:ascii="Times New Roman" w:eastAsia="Times New Roman" w:hAnsi="Times New Roman" w:cs="Times New Roman"/>
        </w:rPr>
        <w:t xml:space="preserve"> system in equilibrium. We know now that in a competitive logistic system the populations </w:t>
      </w:r>
      <w:r>
        <w:rPr>
          <w:rFonts w:ascii="Times New Roman" w:eastAsia="Times New Roman" w:hAnsi="Times New Roman" w:cs="Times New Roman"/>
        </w:rPr>
        <w:t>can survive without each other. Population x will grow according to the logistic model without population y and vice versa. (See appendix) The growth coefficients just affect when an equilibrium system can be reached.</w:t>
      </w:r>
    </w:p>
    <w:p w:rsidR="00A86BDE" w:rsidRDefault="00A86BDE"/>
    <w:p w:rsidR="00A86BDE" w:rsidRDefault="00A86BDE"/>
    <w:p w:rsidR="00A86BDE" w:rsidRDefault="00F02DF4">
      <w:r>
        <w:rPr>
          <w:rFonts w:ascii="Times New Roman" w:eastAsia="Times New Roman" w:hAnsi="Times New Roman" w:cs="Times New Roman"/>
          <w:b/>
        </w:rPr>
        <w:t>Appendix</w:t>
      </w:r>
    </w:p>
    <w:p w:rsidR="00A86BDE" w:rsidRDefault="00F02DF4">
      <w:r>
        <w:rPr>
          <w:rFonts w:ascii="Times New Roman" w:eastAsia="Times New Roman" w:hAnsi="Times New Roman" w:cs="Times New Roman"/>
        </w:rPr>
        <w:t>See attached pages</w:t>
      </w:r>
    </w:p>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p w:rsidR="00A86BDE" w:rsidRDefault="00A86BDE"/>
    <w:sectPr w:rsidR="00A86B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406D1"/>
    <w:multiLevelType w:val="multilevel"/>
    <w:tmpl w:val="6D605B7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0385C07"/>
    <w:multiLevelType w:val="multilevel"/>
    <w:tmpl w:val="6E54F9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40C4B86"/>
    <w:multiLevelType w:val="multilevel"/>
    <w:tmpl w:val="1FEE72D4"/>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CE4110B"/>
    <w:multiLevelType w:val="multilevel"/>
    <w:tmpl w:val="238C284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DE"/>
    <w:rsid w:val="00975385"/>
    <w:rsid w:val="00A86BDE"/>
    <w:rsid w:val="00F0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C4DC3-2C4F-48A5-AC24-BF10B25D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MATH 224 Differential Equations Project 1 Group 5.docx</vt:lpstr>
    </vt:vector>
  </TitlesOfParts>
  <Company>Hewlett-Packard</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224 Differential Equations Project 1 Group 5.docx</dc:title>
  <dc:creator>Jacob Alspaw</dc:creator>
  <cp:lastModifiedBy>Jacob Alspaw</cp:lastModifiedBy>
  <cp:revision>2</cp:revision>
  <dcterms:created xsi:type="dcterms:W3CDTF">2014-11-23T18:51:00Z</dcterms:created>
  <dcterms:modified xsi:type="dcterms:W3CDTF">2014-11-23T18:51:00Z</dcterms:modified>
</cp:coreProperties>
</file>