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35993" w14:textId="43E1C75B" w:rsidR="00343B79" w:rsidRPr="00113048" w:rsidRDefault="00343B79" w:rsidP="00343B79">
      <w:pPr>
        <w:pStyle w:val="Heading2"/>
        <w:ind w:left="567"/>
        <w:rPr>
          <w:b/>
          <w:bCs/>
          <w:sz w:val="18"/>
          <w:szCs w:val="18"/>
        </w:rPr>
      </w:pPr>
      <w:bookmarkStart w:id="0" w:name="_Customer_ledger"/>
      <w:bookmarkStart w:id="1" w:name="_Project_master"/>
      <w:bookmarkStart w:id="2" w:name="_Toc103075710"/>
      <w:bookmarkStart w:id="3" w:name="_GoBack"/>
      <w:bookmarkEnd w:id="0"/>
      <w:bookmarkEnd w:id="1"/>
      <w:bookmarkEnd w:id="3"/>
      <w:r>
        <w:rPr>
          <w:b/>
          <w:bCs/>
        </w:rPr>
        <w:t>Bill of Quantity (BOQ)</w:t>
      </w:r>
      <w:bookmarkEnd w:id="2"/>
    </w:p>
    <w:p w14:paraId="0E7425A3" w14:textId="4322935F" w:rsidR="00343B79" w:rsidRDefault="00343B79" w:rsidP="00343B79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4" w:name="_Toc103075711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create BOQ</w:t>
      </w:r>
      <w:bookmarkEnd w:id="4"/>
    </w:p>
    <w:p w14:paraId="6721675F" w14:textId="4B8201DC" w:rsidR="004935B9" w:rsidRPr="00943B3B" w:rsidRDefault="004935B9" w:rsidP="005E4B21">
      <w:pPr>
        <w:spacing w:before="0" w:after="0" w:line="360" w:lineRule="auto"/>
        <w:ind w:left="426"/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</w:pPr>
      <w:r w:rsidRPr="00943B3B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There are two ways to create BOQ:</w:t>
      </w:r>
    </w:p>
    <w:p w14:paraId="558E42EA" w14:textId="2D69CE4D" w:rsidR="004935B9" w:rsidRDefault="004935B9" w:rsidP="005E4B21">
      <w:pPr>
        <w:pStyle w:val="ListParagraph"/>
        <w:numPr>
          <w:ilvl w:val="0"/>
          <w:numId w:val="41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The user can create BOQ </w:t>
      </w:r>
      <w:r w:rsidR="00E969F7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which is the</w:t>
      </w:r>
      <w:r w:rsidR="002B731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materials and services are automatically plotted</w:t>
      </w:r>
      <w:r w:rsidR="00F403C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based from the </w:t>
      </w:r>
      <w:r w:rsidR="00D84E7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</w:t>
      </w:r>
      <w:r w:rsidR="00F403C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tages </w:t>
      </w:r>
      <w:r w:rsidR="00D84E7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</w:t>
      </w:r>
      <w:r w:rsidR="00F403C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etup and </w:t>
      </w:r>
      <w:r w:rsidR="00D84E7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P</w:t>
      </w:r>
      <w:r w:rsidR="00F403C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roject </w:t>
      </w:r>
      <w:r w:rsidR="00D84E7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M</w:t>
      </w:r>
      <w:r w:rsidR="00F403C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anagement</w:t>
      </w:r>
      <w:r w:rsidR="002B731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, then the user will just input the correct quantity and amount that needed for that particular materials and services </w:t>
      </w:r>
      <w:r w:rsidR="00DB55E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after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selecting specific project</w:t>
      </w:r>
      <w:r w:rsidR="002B731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, subproject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and stage</w:t>
      </w:r>
      <w:r w:rsidR="00DB55E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5BD2AAA3" w14:textId="7C924D72" w:rsidR="00F403CF" w:rsidRDefault="00F403CF" w:rsidP="00F403CF">
      <w:pPr>
        <w:pStyle w:val="ListParagraph"/>
        <w:numPr>
          <w:ilvl w:val="0"/>
          <w:numId w:val="42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Click the </w:t>
      </w:r>
      <w:r w:rsidRPr="00F403CF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CREAT</w:t>
      </w:r>
      <w:r w:rsidR="00EC58B9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E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button.</w:t>
      </w:r>
    </w:p>
    <w:p w14:paraId="2FF67257" w14:textId="66430C24" w:rsidR="00F403CF" w:rsidRDefault="007A0329" w:rsidP="00F403CF">
      <w:pPr>
        <w:pStyle w:val="ListParagraph"/>
        <w:spacing w:before="0" w:after="0" w:line="360" w:lineRule="auto"/>
        <w:ind w:left="1146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3535B1FF" wp14:editId="06CF852D">
                <wp:simplePos x="0" y="0"/>
                <wp:positionH relativeFrom="column">
                  <wp:posOffset>2476500</wp:posOffset>
                </wp:positionH>
                <wp:positionV relativeFrom="paragraph">
                  <wp:posOffset>902335</wp:posOffset>
                </wp:positionV>
                <wp:extent cx="1685925" cy="762000"/>
                <wp:effectExtent l="0" t="0" r="28575" b="19050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762000"/>
                          <a:chOff x="0" y="0"/>
                          <a:chExt cx="1762125" cy="781050"/>
                        </a:xfrm>
                      </wpg:grpSpPr>
                      <wps:wsp>
                        <wps:cNvPr id="334" name="Rectangle 334"/>
                        <wps:cNvSpPr/>
                        <wps:spPr>
                          <a:xfrm>
                            <a:off x="0" y="0"/>
                            <a:ext cx="1752600" cy="238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9525" y="266700"/>
                            <a:ext cx="1752600" cy="238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0" y="542925"/>
                            <a:ext cx="1752600" cy="238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B009B" id="Group 342" o:spid="_x0000_s1026" style="position:absolute;margin-left:195pt;margin-top:71.05pt;width:132.75pt;height:60pt;z-index:251743232;mso-width-relative:margin;mso-height-relative:margin" coordsize="17621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">
                <v:rect id="Rectangle 334" o:spid="_x0000_s1027" style="position:absolute;width:1752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" filled="f" strokecolor="#c00000" strokeweight="1pt"/>
                <v:rect id="Rectangle 336" o:spid="_x0000_s1028" style="position:absolute;left:95;top:2667;width:1752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" filled="f" strokecolor="#c00000" strokeweight="1pt"/>
                <v:rect id="Rectangle 338" o:spid="_x0000_s1029" style="position:absolute;top:5429;width:1752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" filled="f" strokecolor="#c00000" strokeweight="1pt"/>
              </v:group>
            </w:pict>
          </mc:Fallback>
        </mc:AlternateContent>
      </w:r>
      <w:r w:rsidR="00F403CF">
        <w:rPr>
          <w:noProof/>
          <w:lang w:val="en-US"/>
        </w:rPr>
        <w:drawing>
          <wp:inline distT="0" distB="0" distL="0" distR="0" wp14:anchorId="47FE24C6" wp14:editId="6234D302">
            <wp:extent cx="6858000" cy="1627717"/>
            <wp:effectExtent l="19050" t="19050" r="19050" b="10795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9359" cy="163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D439B" w14:textId="7C8D9C92" w:rsidR="00F403CF" w:rsidRDefault="00F403CF" w:rsidP="007A0329">
      <w:pPr>
        <w:pStyle w:val="ListParagraph"/>
        <w:numPr>
          <w:ilvl w:val="0"/>
          <w:numId w:val="42"/>
        </w:numPr>
        <w:spacing w:before="0" w:after="0" w:line="240" w:lineRule="auto"/>
        <w:ind w:left="1152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Select the specific Project, Sub-project and S</w:t>
      </w:r>
      <w:r w:rsidR="003502F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tages, then click </w:t>
      </w:r>
      <w:r w:rsidR="003502F1" w:rsidRPr="003502F1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SAVE</w:t>
      </w:r>
      <w:r w:rsidR="003502F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249DE4A8" w14:textId="79D08037" w:rsidR="00F403CF" w:rsidRDefault="003502F1" w:rsidP="007A0329">
      <w:pPr>
        <w:pStyle w:val="ListParagraph"/>
        <w:numPr>
          <w:ilvl w:val="0"/>
          <w:numId w:val="42"/>
        </w:numPr>
        <w:spacing w:before="0" w:after="0" w:line="240" w:lineRule="auto"/>
        <w:ind w:left="1152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After saving, it will automatically display/plot the material and services based from the setup of project, sub-project and stages.</w:t>
      </w:r>
    </w:p>
    <w:p w14:paraId="6945ACD3" w14:textId="61503C3F" w:rsidR="007A0329" w:rsidRPr="00F403CF" w:rsidRDefault="007A0329" w:rsidP="007A0329">
      <w:pPr>
        <w:pStyle w:val="ListParagraph"/>
        <w:spacing w:before="0" w:after="0" w:line="360" w:lineRule="auto"/>
        <w:ind w:left="1146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5E241BF8" wp14:editId="1F8FCE64">
            <wp:extent cx="6524625" cy="2150206"/>
            <wp:effectExtent l="19050" t="19050" r="9525" b="2159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952" cy="2153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72E86" w14:textId="779D3275" w:rsidR="002B731A" w:rsidRDefault="002B731A" w:rsidP="005E4B21">
      <w:pPr>
        <w:pStyle w:val="ListParagraph"/>
        <w:numPr>
          <w:ilvl w:val="0"/>
          <w:numId w:val="41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>The user can</w:t>
      </w:r>
      <w:r w:rsidR="007A67CB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also create BOQ manually even without the setup of materials and services from the </w:t>
      </w:r>
      <w:r w:rsidR="00BB4E8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Stage</w:t>
      </w:r>
      <w:r w:rsidR="00943B3B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s </w:t>
      </w:r>
      <w:r w:rsidR="00BB4E8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</w:t>
      </w:r>
      <w:r w:rsidR="00943B3B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etup. To know how to create manually BOQ proceed from below procedures:</w:t>
      </w:r>
    </w:p>
    <w:p w14:paraId="43FBEC87" w14:textId="77777777" w:rsidR="00943B3B" w:rsidRPr="004935B9" w:rsidRDefault="00943B3B" w:rsidP="00943B3B">
      <w:pPr>
        <w:pStyle w:val="ListParagraph"/>
        <w:ind w:left="786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07C866B" w14:textId="272C6ABE" w:rsidR="00343B79" w:rsidRPr="002F0BC6" w:rsidRDefault="00343B79" w:rsidP="005E4B21">
      <w:pPr>
        <w:pStyle w:val="ListParagraph"/>
        <w:numPr>
          <w:ilvl w:val="0"/>
          <w:numId w:val="13"/>
        </w:numPr>
        <w:spacing w:line="360" w:lineRule="auto"/>
        <w:ind w:left="850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Click the </w:t>
      </w:r>
      <w:r w:rsidRPr="002F0BC6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CREATE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button.</w:t>
      </w:r>
    </w:p>
    <w:p w14:paraId="476E30F9" w14:textId="5DB895D4" w:rsidR="00343B79" w:rsidRPr="002F0BC6" w:rsidRDefault="00273116" w:rsidP="005E4B21">
      <w:pPr>
        <w:pStyle w:val="ListParagraph"/>
        <w:numPr>
          <w:ilvl w:val="0"/>
          <w:numId w:val="13"/>
        </w:numPr>
        <w:spacing w:line="360" w:lineRule="auto"/>
        <w:ind w:left="850"/>
        <w:rPr>
          <w:rFonts w:asciiTheme="majorHAnsi" w:hAnsiTheme="majorHAnsi" w:cstheme="majorHAnsi"/>
          <w:sz w:val="18"/>
          <w:szCs w:val="18"/>
        </w:rPr>
      </w:pPr>
      <w:r w:rsidRPr="002F0BC6">
        <w:rPr>
          <w:rFonts w:asciiTheme="majorHAnsi" w:hAnsiTheme="majorHAnsi" w:cstheme="majorHAnsi"/>
          <w:sz w:val="18"/>
          <w:szCs w:val="18"/>
        </w:rPr>
        <w:t>The user can also browse other created transaction. Depends on the filter set-up.</w:t>
      </w:r>
    </w:p>
    <w:p w14:paraId="0D58DECE" w14:textId="7FC129F4" w:rsidR="00B20386" w:rsidRDefault="003502F1" w:rsidP="00B20386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9E53A3" wp14:editId="6AEDA3EC">
                <wp:simplePos x="0" y="0"/>
                <wp:positionH relativeFrom="column">
                  <wp:posOffset>1828800</wp:posOffset>
                </wp:positionH>
                <wp:positionV relativeFrom="paragraph">
                  <wp:posOffset>389890</wp:posOffset>
                </wp:positionV>
                <wp:extent cx="1200150" cy="207010"/>
                <wp:effectExtent l="0" t="0" r="19050" b="2159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070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C9A87" id="Rectangle 135" o:spid="_x0000_s1026" style="position:absolute;margin-left:2in;margin-top:30.7pt;width:94.5pt;height:16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" filled="f" strokecolor="#c00000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ED3439" wp14:editId="39B68D85">
                <wp:simplePos x="0" y="0"/>
                <wp:positionH relativeFrom="column">
                  <wp:posOffset>523875</wp:posOffset>
                </wp:positionH>
                <wp:positionV relativeFrom="paragraph">
                  <wp:posOffset>285115</wp:posOffset>
                </wp:positionV>
                <wp:extent cx="735330" cy="400050"/>
                <wp:effectExtent l="0" t="0" r="2667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30" cy="400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B42C9" id="Rectangle 134" o:spid="_x0000_s1026" style="position:absolute;margin-left:41.25pt;margin-top:22.45pt;width:57.9pt;height:3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5B91293" wp14:editId="2B5FF9AA">
            <wp:extent cx="5704732" cy="685800"/>
            <wp:effectExtent l="19050" t="19050" r="10795" b="1905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405" cy="69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37E29" w14:textId="77777777" w:rsidR="005E1A39" w:rsidRDefault="005E1A39" w:rsidP="00B20386">
      <w:pPr>
        <w:pStyle w:val="ListParagraph"/>
        <w:rPr>
          <w:rFonts w:asciiTheme="majorHAnsi" w:hAnsiTheme="majorHAnsi" w:cstheme="majorHAnsi"/>
        </w:rPr>
      </w:pPr>
    </w:p>
    <w:p w14:paraId="30A1800D" w14:textId="705A0B4D" w:rsidR="00B20386" w:rsidRDefault="00B20386" w:rsidP="00F403CF">
      <w:pPr>
        <w:pStyle w:val="ListParagraph"/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The user must set-up the start and end date and select what type of transaction to be search. Draft is for not yet finalize transaction and posted transaction is for finalized transaction.</w:t>
      </w:r>
    </w:p>
    <w:p w14:paraId="49708A39" w14:textId="77777777" w:rsidR="005E1A39" w:rsidRPr="002F0BC6" w:rsidRDefault="005E1A39" w:rsidP="00F403CF">
      <w:pPr>
        <w:pStyle w:val="ListParagraph"/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411FF65" w14:textId="61A50C0A" w:rsidR="00FE301E" w:rsidRDefault="00976CC2" w:rsidP="00F403CF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In creating BOQ the user must </w:t>
      </w:r>
      <w:r w:rsidR="00B87753"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select the allotted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materials and services for that particular project, subproject and stage.</w:t>
      </w:r>
    </w:p>
    <w:p w14:paraId="13CBC523" w14:textId="77777777" w:rsidR="005E1A39" w:rsidRPr="002F0BC6" w:rsidRDefault="005E1A39" w:rsidP="005E1A39">
      <w:pPr>
        <w:pStyle w:val="ListParagraph"/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31AB78D" w14:textId="5E600139" w:rsidR="00976CC2" w:rsidRDefault="005E1A39" w:rsidP="00480E99">
      <w:pPr>
        <w:pStyle w:val="ListParagraph"/>
        <w:rPr>
          <w:rFonts w:asciiTheme="majorHAnsi" w:hAnsiTheme="majorHAnsi" w:cstheme="majorHAnsi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41BBD5A" wp14:editId="6B900A3E">
                <wp:simplePos x="0" y="0"/>
                <wp:positionH relativeFrom="column">
                  <wp:posOffset>2219325</wp:posOffset>
                </wp:positionH>
                <wp:positionV relativeFrom="paragraph">
                  <wp:posOffset>932815</wp:posOffset>
                </wp:positionV>
                <wp:extent cx="1657350" cy="674261"/>
                <wp:effectExtent l="0" t="0" r="19050" b="12065"/>
                <wp:wrapNone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674261"/>
                          <a:chOff x="0" y="0"/>
                          <a:chExt cx="1299256" cy="674261"/>
                        </a:xfrm>
                      </wpg:grpSpPr>
                      <wps:wsp>
                        <wps:cNvPr id="129" name="Rectangle 129"/>
                        <wps:cNvSpPr/>
                        <wps:spPr>
                          <a:xfrm>
                            <a:off x="0" y="0"/>
                            <a:ext cx="1299256" cy="2165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0" y="238125"/>
                            <a:ext cx="1299256" cy="2165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0" y="485775"/>
                            <a:ext cx="1299256" cy="1884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167A47" id="Group 345" o:spid="_x0000_s1026" style="position:absolute;margin-left:174.75pt;margin-top:73.45pt;width:130.5pt;height:53.1pt;z-index:251710464;mso-width-relative:margin" coordsize="12992,6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">
                <v:rect id="Rectangle 129" o:spid="_x0000_s1027" style="position:absolute;width:12992;height:2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" filled="f" strokecolor="#c00000" strokeweight="1pt"/>
                <v:rect id="Rectangle 130" o:spid="_x0000_s1028" style="position:absolute;top:2381;width:12992;height:2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" filled="f" strokecolor="#c00000" strokeweight="1pt"/>
                <v:rect id="Rectangle 133" o:spid="_x0000_s1029" style="position:absolute;top:4857;width:12992;height:18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" filled="f" strokecolor="#c00000" strokeweight="1pt"/>
              </v:group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0DEDD76" wp14:editId="247F6CE5">
            <wp:extent cx="6858000" cy="1627717"/>
            <wp:effectExtent l="19050" t="19050" r="19050" b="10795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9359" cy="163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BD89B" w14:textId="4403243C" w:rsidR="00FE01BF" w:rsidRDefault="00FE01BF" w:rsidP="00480E99">
      <w:pPr>
        <w:pStyle w:val="ListParagraph"/>
        <w:rPr>
          <w:rFonts w:asciiTheme="majorHAnsi" w:hAnsiTheme="majorHAnsi" w:cstheme="majorHAnsi"/>
        </w:rPr>
      </w:pPr>
    </w:p>
    <w:p w14:paraId="4791E890" w14:textId="3AA1FF5B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73CE2630" w14:textId="4F16F97B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3F6DC16B" w14:textId="1FFBDBF9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1C32B5DA" w14:textId="73AD4AAA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5A165990" w14:textId="2153D738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1EF4DE2B" w14:textId="01E084B3" w:rsidR="005E1A39" w:rsidRDefault="005E1A39" w:rsidP="00480E99">
      <w:pPr>
        <w:pStyle w:val="ListParagraph"/>
        <w:rPr>
          <w:rFonts w:asciiTheme="majorHAnsi" w:hAnsiTheme="majorHAnsi" w:cstheme="majorHAnsi"/>
        </w:rPr>
      </w:pPr>
    </w:p>
    <w:p w14:paraId="4F656EF6" w14:textId="77777777" w:rsidR="005E1A39" w:rsidRDefault="005E1A39" w:rsidP="005E1A3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37F9D21" w14:textId="4CC41007" w:rsidR="004128A7" w:rsidRPr="002F0BC6" w:rsidRDefault="00CE0DC2" w:rsidP="00B6420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noProof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63877F" wp14:editId="470FA8EA">
                <wp:simplePos x="0" y="0"/>
                <wp:positionH relativeFrom="column">
                  <wp:posOffset>2277862</wp:posOffset>
                </wp:positionH>
                <wp:positionV relativeFrom="paragraph">
                  <wp:posOffset>296426</wp:posOffset>
                </wp:positionV>
                <wp:extent cx="322915" cy="838042"/>
                <wp:effectExtent l="95250" t="0" r="229870" b="0"/>
                <wp:wrapNone/>
                <wp:docPr id="140" name="Arrow: Curved Righ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39067">
                          <a:off x="0" y="0"/>
                          <a:ext cx="322915" cy="838042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4321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40" o:spid="_x0000_s1026" type="#_x0000_t102" style="position:absolute;margin-left:179.35pt;margin-top:23.35pt;width:25.45pt;height:66pt;rotation:2882565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" adj="17439,20560,16200" fillcolor="#e8f3d3 [661]" strokecolor="#294e1c [1604]" strokeweight="1pt"/>
            </w:pict>
          </mc:Fallback>
        </mc:AlternateContent>
      </w:r>
      <w:r w:rsidR="004128A7"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After selecting project, subproject and stage for BOQ the user can add the material and labor for that transaction. Click </w:t>
      </w:r>
      <w:r w:rsidR="004128A7" w:rsidRPr="002F0BC6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ADD ITEM</w:t>
      </w:r>
      <w:r w:rsidR="004128A7"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</w:t>
      </w:r>
      <w:r w:rsidR="00FE01BF"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select from the list of products</w:t>
      </w:r>
      <w:r w:rsidR="004128A7"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6287B2F0" w14:textId="6C091846" w:rsidR="00343B79" w:rsidRPr="00343B79" w:rsidRDefault="004128A7" w:rsidP="004128A7">
      <w:pPr>
        <w:ind w:left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C5CADD" wp14:editId="5F820BE8">
                <wp:simplePos x="0" y="0"/>
                <wp:positionH relativeFrom="column">
                  <wp:posOffset>4513580</wp:posOffset>
                </wp:positionH>
                <wp:positionV relativeFrom="paragraph">
                  <wp:posOffset>12065</wp:posOffset>
                </wp:positionV>
                <wp:extent cx="776377" cy="216562"/>
                <wp:effectExtent l="0" t="0" r="24130" b="1206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77" cy="21656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3BB2" id="Rectangle 138" o:spid="_x0000_s1026" style="position:absolute;margin-left:355.4pt;margin-top:.95pt;width:61.15pt;height:17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" filled="f" strokecolor="#c00000" strokeweight="1pt"/>
            </w:pict>
          </mc:Fallback>
        </mc:AlternateContent>
      </w:r>
      <w:r w:rsidR="005E1A39">
        <w:rPr>
          <w:noProof/>
          <w:lang w:val="en-US"/>
        </w:rPr>
        <w:drawing>
          <wp:inline distT="0" distB="0" distL="0" distR="0" wp14:anchorId="302BB798" wp14:editId="34AE6D6A">
            <wp:extent cx="6810375" cy="234369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9159" cy="2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7DB7" w14:textId="240078ED" w:rsidR="0008010A" w:rsidRDefault="005B281B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07846" wp14:editId="2B2E439F">
                <wp:simplePos x="0" y="0"/>
                <wp:positionH relativeFrom="margin">
                  <wp:posOffset>1819275</wp:posOffset>
                </wp:positionH>
                <wp:positionV relativeFrom="paragraph">
                  <wp:posOffset>1576070</wp:posOffset>
                </wp:positionV>
                <wp:extent cx="1381125" cy="171450"/>
                <wp:effectExtent l="0" t="0" r="28575" b="19050"/>
                <wp:wrapNone/>
                <wp:docPr id="357" name="Rectangl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AC85D" id="Rectangle 357" o:spid="_x0000_s1026" style="position:absolute;margin-left:143.25pt;margin-top:124.1pt;width:108.75pt;height:13.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" filled="f" strokecolor="#c00000" strokeweight="1pt"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E2903E" wp14:editId="0DA99A07">
                <wp:simplePos x="0" y="0"/>
                <wp:positionH relativeFrom="margin">
                  <wp:posOffset>1819275</wp:posOffset>
                </wp:positionH>
                <wp:positionV relativeFrom="paragraph">
                  <wp:posOffset>1404621</wp:posOffset>
                </wp:positionV>
                <wp:extent cx="1381125" cy="171450"/>
                <wp:effectExtent l="0" t="0" r="28575" b="1905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AA14F" id="Rectangle 355" o:spid="_x0000_s1026" style="position:absolute;margin-left:143.25pt;margin-top:110.6pt;width:108.75pt;height:13.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44256" behindDoc="0" locked="0" layoutInCell="1" allowOverlap="1" wp14:anchorId="1712109C" wp14:editId="07EF07C8">
            <wp:simplePos x="0" y="0"/>
            <wp:positionH relativeFrom="column">
              <wp:posOffset>1771650</wp:posOffset>
            </wp:positionH>
            <wp:positionV relativeFrom="paragraph">
              <wp:posOffset>414020</wp:posOffset>
            </wp:positionV>
            <wp:extent cx="3000375" cy="2981355"/>
            <wp:effectExtent l="19050" t="19050" r="9525" b="28575"/>
            <wp:wrapNone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982" cy="298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4D2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71292901" wp14:editId="0EF9E866">
            <wp:extent cx="4914900" cy="1610053"/>
            <wp:effectExtent l="0" t="0" r="0" b="9525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973" cy="162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D0AF" w14:textId="7C990B82" w:rsidR="00D504D2" w:rsidRDefault="00D504D2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</w:p>
    <w:p w14:paraId="7DEAA27E" w14:textId="412BE826" w:rsidR="00D504D2" w:rsidRDefault="005B281B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A0D676" wp14:editId="552D1ABF">
                <wp:simplePos x="0" y="0"/>
                <wp:positionH relativeFrom="margin">
                  <wp:posOffset>1838325</wp:posOffset>
                </wp:positionH>
                <wp:positionV relativeFrom="paragraph">
                  <wp:posOffset>24765</wp:posOffset>
                </wp:positionV>
                <wp:extent cx="1381125" cy="171450"/>
                <wp:effectExtent l="0" t="0" r="28575" b="19050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9C42A" id="Rectangle 360" o:spid="_x0000_s1026" style="position:absolute;margin-left:144.75pt;margin-top:1.95pt;width:108.75pt;height:13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" filled="f" strokecolor="#c00000" strokeweight="1pt">
                <w10:wrap anchorx="margin"/>
              </v:rect>
            </w:pict>
          </mc:Fallback>
        </mc:AlternateContent>
      </w:r>
    </w:p>
    <w:p w14:paraId="3C874FE8" w14:textId="0B4C3ECC" w:rsidR="00D504D2" w:rsidRDefault="00D504D2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</w:p>
    <w:p w14:paraId="6A929639" w14:textId="6B05EC95" w:rsidR="00D504D2" w:rsidRDefault="00D504D2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</w:p>
    <w:p w14:paraId="720A3EB2" w14:textId="3EC4253F" w:rsidR="00D504D2" w:rsidRDefault="00D504D2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</w:p>
    <w:p w14:paraId="376086DD" w14:textId="70417372" w:rsidR="00D504D2" w:rsidRPr="00D504D2" w:rsidRDefault="00D504D2" w:rsidP="00FE01BF">
      <w:pPr>
        <w:ind w:left="709"/>
        <w:rPr>
          <w:rFonts w:asciiTheme="majorHAnsi" w:hAnsiTheme="majorHAnsi" w:cstheme="majorHAnsi"/>
          <w:color w:val="404040" w:themeColor="text1" w:themeTint="BF"/>
        </w:rPr>
      </w:pPr>
    </w:p>
    <w:p w14:paraId="02A869B1" w14:textId="5E4FC5CF" w:rsidR="00D504D2" w:rsidRPr="002F0BC6" w:rsidRDefault="00D504D2" w:rsidP="00B6420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Upon selecting materials and services from the list of products the user must enter the quantity</w:t>
      </w:r>
      <w:r w:rsidR="005B281B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and select the specific stages.</w:t>
      </w:r>
    </w:p>
    <w:p w14:paraId="017F0747" w14:textId="51D65199" w:rsidR="00D504D2" w:rsidRPr="002F0BC6" w:rsidRDefault="00D504D2" w:rsidP="00B6420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SHOW BALANCE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is to view available stocks in warehouse.</w:t>
      </w:r>
    </w:p>
    <w:p w14:paraId="26054C40" w14:textId="3914288D" w:rsidR="00D504D2" w:rsidRPr="002F0BC6" w:rsidRDefault="00D504D2" w:rsidP="00B6420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After entering the quantity click the </w:t>
      </w:r>
      <w:r w:rsidRPr="002F0BC6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ADD TO CART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select more material that is required in the transaction.</w:t>
      </w:r>
    </w:p>
    <w:p w14:paraId="7AC67C70" w14:textId="614B3F6A" w:rsidR="005B049C" w:rsidRDefault="005B049C" w:rsidP="005B049C">
      <w:pPr>
        <w:rPr>
          <w:rFonts w:asciiTheme="majorHAnsi" w:hAnsiTheme="majorHAnsi" w:cstheme="majorHAnsi"/>
          <w:color w:val="404040" w:themeColor="text1" w:themeTint="BF"/>
        </w:rPr>
      </w:pPr>
    </w:p>
    <w:p w14:paraId="1ECC9E4D" w14:textId="16EAA99E" w:rsidR="005B049C" w:rsidRDefault="005B049C">
      <w:pPr>
        <w:rPr>
          <w:rFonts w:asciiTheme="majorHAnsi" w:hAnsiTheme="majorHAnsi" w:cstheme="majorHAnsi"/>
          <w:color w:val="404040" w:themeColor="text1" w:themeTint="BF"/>
        </w:rPr>
      </w:pPr>
      <w:r>
        <w:rPr>
          <w:rFonts w:asciiTheme="majorHAnsi" w:hAnsiTheme="majorHAnsi" w:cstheme="majorHAnsi"/>
          <w:color w:val="404040" w:themeColor="text1" w:themeTint="BF"/>
        </w:rPr>
        <w:br w:type="page"/>
      </w:r>
    </w:p>
    <w:p w14:paraId="50DB4341" w14:textId="772078E8" w:rsidR="005B049C" w:rsidRDefault="005B049C" w:rsidP="005B049C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5" w:name="_Toc103075712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item in BOQ</w:t>
      </w:r>
      <w:bookmarkEnd w:id="5"/>
    </w:p>
    <w:p w14:paraId="229DD70E" w14:textId="51EBCC47" w:rsidR="005B049C" w:rsidRPr="00DA42CE" w:rsidRDefault="00884546" w:rsidP="00DA42CE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All selected materials and services </w:t>
      </w:r>
      <w:r w:rsidR="00F57D5F"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from the list of products will be added in the </w:t>
      </w:r>
      <w:r w:rsidR="00F57D5F" w:rsidRPr="00DA42CE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CART</w:t>
      </w:r>
      <w:r w:rsidR="00F57D5F"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. </w:t>
      </w:r>
    </w:p>
    <w:p w14:paraId="75A63B05" w14:textId="3AC72026" w:rsidR="00F57D5F" w:rsidRPr="00DA42CE" w:rsidRDefault="00F57D5F" w:rsidP="00DA42CE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To proceed</w:t>
      </w:r>
      <w:r w:rsidR="003F4966"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,</w:t>
      </w:r>
      <w:r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user must click the </w:t>
      </w:r>
      <w:r w:rsidRPr="00DA42CE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CART</w:t>
      </w:r>
      <w:r w:rsidRP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icon to review and accept the material and services.</w:t>
      </w:r>
    </w:p>
    <w:p w14:paraId="49AEC023" w14:textId="23694FF0" w:rsidR="00F57D5F" w:rsidRDefault="00F57D5F" w:rsidP="00F57D5F">
      <w:pPr>
        <w:pStyle w:val="ListParagraph"/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B68550" wp14:editId="280C80E7">
                <wp:simplePos x="0" y="0"/>
                <wp:positionH relativeFrom="column">
                  <wp:posOffset>5600699</wp:posOffset>
                </wp:positionH>
                <wp:positionV relativeFrom="paragraph">
                  <wp:posOffset>10795</wp:posOffset>
                </wp:positionV>
                <wp:extent cx="447675" cy="406208"/>
                <wp:effectExtent l="0" t="0" r="28575" b="13335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062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D3C58" id="Rectangle 148" o:spid="_x0000_s1026" style="position:absolute;margin-left:441pt;margin-top:.85pt;width:35.25pt;height:3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" filled="f" strokecolor="#c00000" strokeweight="1pt"/>
            </w:pict>
          </mc:Fallback>
        </mc:AlternateContent>
      </w:r>
      <w:r w:rsidR="00DA42CE">
        <w:rPr>
          <w:noProof/>
          <w:lang w:val="en-US"/>
        </w:rPr>
        <w:drawing>
          <wp:inline distT="0" distB="0" distL="0" distR="0" wp14:anchorId="1A2C7053" wp14:editId="33F8076E">
            <wp:extent cx="5857875" cy="1614717"/>
            <wp:effectExtent l="19050" t="19050" r="9525" b="2413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2403" cy="1626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2A33D" w14:textId="50AB1C22" w:rsidR="003F4966" w:rsidRDefault="003F4966" w:rsidP="00F57D5F">
      <w:pPr>
        <w:pStyle w:val="ListParagraph"/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B88C0D" wp14:editId="3A2FA26B">
                <wp:simplePos x="0" y="0"/>
                <wp:positionH relativeFrom="column">
                  <wp:posOffset>5867400</wp:posOffset>
                </wp:positionH>
                <wp:positionV relativeFrom="paragraph">
                  <wp:posOffset>901700</wp:posOffset>
                </wp:positionV>
                <wp:extent cx="400050" cy="180975"/>
                <wp:effectExtent l="0" t="0" r="19050" b="2857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80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E0691" id="Rectangle 150" o:spid="_x0000_s1026" style="position:absolute;margin-left:462pt;margin-top:71pt;width:31.5pt;height:14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" filled="f" strokecolor="#c00000" strokeweight="1pt"/>
            </w:pict>
          </mc:Fallback>
        </mc:AlternateContent>
      </w:r>
      <w:r w:rsidR="00DA42CE">
        <w:rPr>
          <w:noProof/>
          <w:lang w:val="en-US"/>
        </w:rPr>
        <w:drawing>
          <wp:inline distT="0" distB="0" distL="0" distR="0" wp14:anchorId="6A489B57" wp14:editId="6DC7447F">
            <wp:extent cx="5876925" cy="1145910"/>
            <wp:effectExtent l="19050" t="19050" r="9525" b="1651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0908" cy="1152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C74A4" w14:textId="5BF07F21" w:rsidR="00DA42CE" w:rsidRDefault="00DA42CE" w:rsidP="00F57D5F">
      <w:pPr>
        <w:pStyle w:val="ListParagraph"/>
      </w:pPr>
    </w:p>
    <w:p w14:paraId="25E5AF89" w14:textId="04501833" w:rsidR="002F0BC6" w:rsidRPr="00DA42CE" w:rsidRDefault="003F4966" w:rsidP="00DA42CE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Click the </w:t>
      </w:r>
      <w:r w:rsidRPr="002F0BC6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ACCEPT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to proceed in the transaction.</w:t>
      </w:r>
      <w:r w:rsid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Make sure before posting, the selected items/services </w:t>
      </w:r>
      <w:r w:rsidR="00DA42CE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are</w:t>
      </w:r>
      <w:r w:rsid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saved.</w:t>
      </w:r>
    </w:p>
    <w:p w14:paraId="650A934D" w14:textId="628D81DA" w:rsidR="002F0BC6" w:rsidRDefault="002F0BC6" w:rsidP="002F0BC6">
      <w:pPr>
        <w:pStyle w:val="ListParagraph"/>
        <w:rPr>
          <w:color w:val="404040" w:themeColor="text1" w:themeTint="BF"/>
        </w:rPr>
      </w:pPr>
    </w:p>
    <w:p w14:paraId="69BB79DC" w14:textId="35FF2F54" w:rsidR="00DA42CE" w:rsidRDefault="00DA42CE" w:rsidP="002F0BC6">
      <w:pPr>
        <w:pStyle w:val="ListParagraph"/>
        <w:rPr>
          <w:color w:val="404040" w:themeColor="text1" w:themeTint="BF"/>
        </w:rPr>
      </w:pPr>
    </w:p>
    <w:p w14:paraId="19C77007" w14:textId="2B51F677" w:rsidR="00DA42CE" w:rsidRDefault="00DA42CE" w:rsidP="002F0BC6">
      <w:pPr>
        <w:pStyle w:val="ListParagraph"/>
        <w:rPr>
          <w:color w:val="404040" w:themeColor="text1" w:themeTint="BF"/>
        </w:rPr>
      </w:pPr>
    </w:p>
    <w:p w14:paraId="02690428" w14:textId="495A293C" w:rsidR="00DA42CE" w:rsidRDefault="00DA42CE" w:rsidP="002F0BC6">
      <w:pPr>
        <w:pStyle w:val="ListParagraph"/>
        <w:rPr>
          <w:color w:val="404040" w:themeColor="text1" w:themeTint="BF"/>
        </w:rPr>
      </w:pPr>
    </w:p>
    <w:p w14:paraId="22ECCAE0" w14:textId="51045E05" w:rsidR="00DA42CE" w:rsidRDefault="00DA42CE" w:rsidP="002F0BC6">
      <w:pPr>
        <w:pStyle w:val="ListParagraph"/>
        <w:rPr>
          <w:color w:val="404040" w:themeColor="text1" w:themeTint="BF"/>
        </w:rPr>
      </w:pPr>
    </w:p>
    <w:p w14:paraId="2F97D1CA" w14:textId="28B96CC9" w:rsidR="00DA42CE" w:rsidRDefault="00DA42CE" w:rsidP="002F0BC6">
      <w:pPr>
        <w:pStyle w:val="ListParagraph"/>
        <w:rPr>
          <w:color w:val="404040" w:themeColor="text1" w:themeTint="BF"/>
        </w:rPr>
      </w:pPr>
    </w:p>
    <w:p w14:paraId="6C8F353B" w14:textId="001CEBBD" w:rsidR="00DA42CE" w:rsidRDefault="00DA42CE" w:rsidP="002F0BC6">
      <w:pPr>
        <w:pStyle w:val="ListParagraph"/>
        <w:rPr>
          <w:color w:val="404040" w:themeColor="text1" w:themeTint="BF"/>
        </w:rPr>
      </w:pPr>
    </w:p>
    <w:p w14:paraId="708C5759" w14:textId="603D8D42" w:rsidR="00DA42CE" w:rsidRDefault="00DA42CE" w:rsidP="002F0BC6">
      <w:pPr>
        <w:pStyle w:val="ListParagraph"/>
        <w:rPr>
          <w:color w:val="404040" w:themeColor="text1" w:themeTint="BF"/>
        </w:rPr>
      </w:pPr>
    </w:p>
    <w:p w14:paraId="3461026E" w14:textId="51DBEEBC" w:rsidR="00DA42CE" w:rsidRDefault="00DA42CE" w:rsidP="002F0BC6">
      <w:pPr>
        <w:pStyle w:val="ListParagraph"/>
        <w:rPr>
          <w:color w:val="404040" w:themeColor="text1" w:themeTint="BF"/>
        </w:rPr>
      </w:pPr>
    </w:p>
    <w:p w14:paraId="7D627B75" w14:textId="14149D1F" w:rsidR="00DA42CE" w:rsidRDefault="00DA42CE" w:rsidP="002F0BC6">
      <w:pPr>
        <w:pStyle w:val="ListParagraph"/>
        <w:rPr>
          <w:color w:val="404040" w:themeColor="text1" w:themeTint="BF"/>
        </w:rPr>
      </w:pPr>
    </w:p>
    <w:p w14:paraId="75DC5E4A" w14:textId="77777777" w:rsidR="00DA42CE" w:rsidRDefault="00DA42CE" w:rsidP="002F0BC6">
      <w:pPr>
        <w:pStyle w:val="ListParagraph"/>
        <w:rPr>
          <w:color w:val="404040" w:themeColor="text1" w:themeTint="BF"/>
        </w:rPr>
      </w:pPr>
    </w:p>
    <w:p w14:paraId="64F0B341" w14:textId="28D0A7E3" w:rsidR="002F0BC6" w:rsidRDefault="002F0BC6" w:rsidP="002F0BC6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6" w:name="_Toc103075713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post transaction in BOQ</w:t>
      </w:r>
      <w:bookmarkEnd w:id="6"/>
    </w:p>
    <w:p w14:paraId="2987B0FF" w14:textId="7A1248C4" w:rsidR="002F0BC6" w:rsidRPr="007D33E2" w:rsidRDefault="002F0BC6" w:rsidP="007D33E2">
      <w:pPr>
        <w:pStyle w:val="ListParagraph"/>
        <w:numPr>
          <w:ilvl w:val="0"/>
          <w:numId w:val="44"/>
        </w:numPr>
        <w:tabs>
          <w:tab w:val="left" w:pos="3285"/>
        </w:tabs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7D33E2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After selecting materials and services in BOQ, the user must post the transaction once it is finalized.</w:t>
      </w:r>
    </w:p>
    <w:p w14:paraId="4CEFF8D5" w14:textId="2FEEFBF1" w:rsidR="002F0BC6" w:rsidRPr="00E71E0F" w:rsidRDefault="002F0BC6" w:rsidP="007D33E2">
      <w:pPr>
        <w:pStyle w:val="ListParagraph"/>
        <w:numPr>
          <w:ilvl w:val="0"/>
          <w:numId w:val="44"/>
        </w:numPr>
        <w:tabs>
          <w:tab w:val="left" w:pos="3285"/>
        </w:tabs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E71E0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To post the transaction. Click the </w:t>
      </w:r>
      <w:r w:rsidRPr="00E71E0F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POST</w:t>
      </w:r>
      <w:r w:rsidRPr="00E71E0F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button.</w:t>
      </w:r>
    </w:p>
    <w:p w14:paraId="03F956DF" w14:textId="7E441AA0" w:rsidR="00E71E0F" w:rsidRDefault="009E3F5F" w:rsidP="00FD365E">
      <w:pPr>
        <w:pStyle w:val="ListParagraph"/>
        <w:tabs>
          <w:tab w:val="left" w:pos="3285"/>
        </w:tabs>
        <w:rPr>
          <w:color w:val="404040" w:themeColor="text1" w:themeTint="BF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446D1C" wp14:editId="0F8EBEE7">
                <wp:simplePos x="0" y="0"/>
                <wp:positionH relativeFrom="column">
                  <wp:posOffset>3695065</wp:posOffset>
                </wp:positionH>
                <wp:positionV relativeFrom="paragraph">
                  <wp:posOffset>10795</wp:posOffset>
                </wp:positionV>
                <wp:extent cx="509905" cy="258992"/>
                <wp:effectExtent l="0" t="0" r="23495" b="27305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2589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887B2" id="Rectangle 154" o:spid="_x0000_s1026" style="position:absolute;margin-left:290.95pt;margin-top:.85pt;width:40.15pt;height:20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" filled="f" strokecolor="#c00000" strokeweight="1pt"/>
            </w:pict>
          </mc:Fallback>
        </mc:AlternateContent>
      </w:r>
      <w:r w:rsidR="000110E2">
        <w:rPr>
          <w:noProof/>
          <w:lang w:val="en-US"/>
        </w:rPr>
        <w:drawing>
          <wp:inline distT="0" distB="0" distL="0" distR="0" wp14:anchorId="18C5A472" wp14:editId="3EBB84B5">
            <wp:extent cx="6467475" cy="1632838"/>
            <wp:effectExtent l="19050" t="19050" r="9525" b="24765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4710" cy="1639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6F0C6" w14:textId="0A455510" w:rsidR="000110E2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51424" behindDoc="0" locked="0" layoutInCell="1" allowOverlap="1" wp14:anchorId="492EE2E3" wp14:editId="10A7F5AF">
            <wp:simplePos x="0" y="0"/>
            <wp:positionH relativeFrom="column">
              <wp:posOffset>485775</wp:posOffset>
            </wp:positionH>
            <wp:positionV relativeFrom="paragraph">
              <wp:posOffset>73025</wp:posOffset>
            </wp:positionV>
            <wp:extent cx="6477000" cy="2543322"/>
            <wp:effectExtent l="19050" t="19050" r="19050" b="285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738" cy="2545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A9DCF" w14:textId="6B2BCC31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2B3768F5" w14:textId="00DE8C24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4B612BB4" w14:textId="1FD67224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00E5A28D" w14:textId="15BCDF79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09D5D2AB" w14:textId="3575B2F8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7F5F961A" w14:textId="7D3820A8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6D49D95F" w14:textId="538A4BE7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7B8EAF43" w14:textId="716A3BB4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13816D64" w14:textId="7DB066A1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735E1A62" w14:textId="28294EFF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53C84DAC" w14:textId="23604CC2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406D75BC" w14:textId="10D6E654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1F4EDDB0" w14:textId="482B0712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35BB1548" w14:textId="2BBF27FA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5F6D7EBB" w14:textId="3636CDB0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6F7DAF67" w14:textId="50DE835F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0362C3FC" w14:textId="42F5BC4C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68457CDC" w14:textId="20CA98F6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175AD8CE" w14:textId="04F09009" w:rsidR="00AF7CBC" w:rsidRDefault="00AF7CBC" w:rsidP="00FD365E">
      <w:pPr>
        <w:pStyle w:val="ListParagraph"/>
        <w:tabs>
          <w:tab w:val="left" w:pos="3285"/>
        </w:tabs>
        <w:rPr>
          <w:noProof/>
          <w:lang w:val="en-US"/>
        </w:rPr>
      </w:pPr>
    </w:p>
    <w:p w14:paraId="1BD24E23" w14:textId="77777777" w:rsidR="00AF7CBC" w:rsidRDefault="00AF7CBC" w:rsidP="00FD365E">
      <w:pPr>
        <w:pStyle w:val="ListParagraph"/>
        <w:tabs>
          <w:tab w:val="left" w:pos="3285"/>
        </w:tabs>
        <w:rPr>
          <w:color w:val="404040" w:themeColor="text1" w:themeTint="BF"/>
        </w:rPr>
      </w:pPr>
    </w:p>
    <w:p w14:paraId="165FE41F" w14:textId="2D616D04" w:rsidR="00FD365E" w:rsidRPr="00EB5D0C" w:rsidRDefault="00FD365E" w:rsidP="007D33E2">
      <w:pPr>
        <w:pStyle w:val="ListParagraph"/>
        <w:numPr>
          <w:ilvl w:val="0"/>
          <w:numId w:val="44"/>
        </w:numPr>
        <w:tabs>
          <w:tab w:val="left" w:pos="3285"/>
        </w:tabs>
        <w:rPr>
          <w:color w:val="404040" w:themeColor="text1" w:themeTint="BF"/>
        </w:rPr>
      </w:pPr>
      <w:r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>After posting</w:t>
      </w:r>
      <w:r w:rsidR="00471DDD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, the transaction is finalized</w:t>
      </w:r>
      <w:r w:rsidR="0095293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  <w:r w:rsidR="00471DDD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</w:t>
      </w:r>
      <w:r w:rsidR="0095293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</w:t>
      </w:r>
      <w:r w:rsidR="00471DDD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he user cannot </w:t>
      </w:r>
      <w:r w:rsidR="000110E2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revise</w:t>
      </w:r>
      <w:r w:rsidR="00471DDD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once it is posted.</w:t>
      </w:r>
      <w:r w:rsidR="00C54D19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</w:t>
      </w:r>
      <w:r w:rsidR="000110E2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In case</w:t>
      </w:r>
      <w:r w:rsidR="00C54D19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user </w:t>
      </w:r>
      <w:r w:rsidR="000110E2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has</w:t>
      </w:r>
      <w:r w:rsidR="00C54D19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something to revised from the transaction as long as the material or services are not yet served the user can still </w:t>
      </w:r>
      <w:r w:rsidR="00EB5D0C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un</w:t>
      </w:r>
      <w:r w:rsidR="000110E2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-</w:t>
      </w:r>
      <w:r w:rsidR="00EB5D0C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post</w:t>
      </w:r>
      <w:r w:rsidR="00C54D19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transaction. Click the </w:t>
      </w:r>
      <w:r w:rsidR="00C54D19" w:rsidRPr="00EB5D0C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UNPOST</w:t>
      </w:r>
      <w:r w:rsidR="00C54D19" w:rsidRPr="00EB5D0C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proceed revising the transaction.</w:t>
      </w:r>
    </w:p>
    <w:p w14:paraId="7B0D5CD1" w14:textId="37C05755" w:rsidR="00C54D19" w:rsidRPr="00C54D19" w:rsidRDefault="008D64DF" w:rsidP="001C2D1F">
      <w:pPr>
        <w:pStyle w:val="ListParagraph"/>
        <w:tabs>
          <w:tab w:val="left" w:pos="3285"/>
        </w:tabs>
        <w:rPr>
          <w:color w:val="404040" w:themeColor="text1" w:themeTint="BF"/>
        </w:rPr>
      </w:pPr>
      <w:r>
        <w:rPr>
          <w:noProof/>
          <w:lang w:val="en-US"/>
        </w:rPr>
        <w:drawing>
          <wp:inline distT="0" distB="0" distL="0" distR="0" wp14:anchorId="3E2461D3" wp14:editId="27C87203">
            <wp:extent cx="6553200" cy="1629198"/>
            <wp:effectExtent l="19050" t="19050" r="19050" b="28575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0941" cy="1636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877AE" w14:textId="59BDF25F" w:rsidR="00277A92" w:rsidRDefault="00277A92" w:rsidP="00277A92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7" w:name="_Toc103075714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void in BOQ</w:t>
      </w:r>
      <w:bookmarkEnd w:id="7"/>
    </w:p>
    <w:p w14:paraId="22C6FD86" w14:textId="31B3701B" w:rsidR="00C54D19" w:rsidRPr="00A366FD" w:rsidRDefault="00302C00" w:rsidP="00B6420F">
      <w:pPr>
        <w:pStyle w:val="ListParagraph"/>
        <w:numPr>
          <w:ilvl w:val="0"/>
          <w:numId w:val="14"/>
        </w:numPr>
        <w:tabs>
          <w:tab w:val="left" w:pos="3285"/>
        </w:tabs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In </w:t>
      </w:r>
      <w:r w:rsidR="00B7778D" w:rsidRPr="00A9054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BOQ</w:t>
      </w:r>
      <w:r w:rsidR="00B7778D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user can void transaction in the given options:</w:t>
      </w:r>
    </w:p>
    <w:p w14:paraId="13C83B24" w14:textId="01EE9D81" w:rsidR="00B7778D" w:rsidRPr="00A366FD" w:rsidRDefault="00B7778D" w:rsidP="008D64DF">
      <w:pPr>
        <w:pStyle w:val="ListParagraph"/>
        <w:numPr>
          <w:ilvl w:val="0"/>
          <w:numId w:val="15"/>
        </w:num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If the materials or services </w:t>
      </w:r>
      <w:r w:rsidR="00954711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in the transaction </w:t>
      </w:r>
      <w:r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have </w:t>
      </w:r>
      <w:r w:rsidR="00954711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quantity/amount served the user can void only the remaining quantity</w:t>
      </w:r>
      <w:r w:rsidR="00C64EC0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/</w:t>
      </w:r>
      <w:r w:rsidR="00954711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amount.</w:t>
      </w:r>
    </w:p>
    <w:p w14:paraId="62C15F81" w14:textId="5934E3D5" w:rsidR="00954711" w:rsidRPr="00A366FD" w:rsidRDefault="00954711" w:rsidP="008D64DF">
      <w:pPr>
        <w:pStyle w:val="ListParagraph"/>
        <w:numPr>
          <w:ilvl w:val="0"/>
          <w:numId w:val="15"/>
        </w:num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If the materials or services </w:t>
      </w:r>
      <w:r w:rsidR="00C64EC0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in the transaction </w:t>
      </w:r>
      <w:r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are not yet served, the user can still void the whole quantity and amount of the material or services</w:t>
      </w:r>
      <w:r w:rsidR="00C64EC0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1CC87931" w14:textId="514F8813" w:rsidR="00C64EC0" w:rsidRDefault="005B4EE2" w:rsidP="008D64DF">
      <w:pPr>
        <w:pStyle w:val="ListParagraph"/>
        <w:numPr>
          <w:ilvl w:val="0"/>
          <w:numId w:val="15"/>
        </w:num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5167" behindDoc="0" locked="0" layoutInCell="1" allowOverlap="1" wp14:anchorId="3C3C1691" wp14:editId="7902DAF2">
            <wp:simplePos x="0" y="0"/>
            <wp:positionH relativeFrom="column">
              <wp:posOffset>352425</wp:posOffset>
            </wp:positionH>
            <wp:positionV relativeFrom="paragraph">
              <wp:posOffset>283210</wp:posOffset>
            </wp:positionV>
            <wp:extent cx="7219950" cy="2887980"/>
            <wp:effectExtent l="19050" t="19050" r="19050" b="266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2887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EC0" w:rsidRPr="00A366F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If the user can also delete the transaction as long as the materials or services it is not yet serve.</w:t>
      </w:r>
    </w:p>
    <w:p w14:paraId="62BA1EC1" w14:textId="367F6B98" w:rsidR="001D1BDD" w:rsidRDefault="001D1BDD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70AE371" w14:textId="6058406D" w:rsidR="001D1BDD" w:rsidRDefault="001D1BDD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81C49F3" w14:textId="6330CEFB" w:rsidR="001D1BDD" w:rsidRDefault="00BC0C29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060A4F4" wp14:editId="0A4F7816">
                <wp:simplePos x="0" y="0"/>
                <wp:positionH relativeFrom="column">
                  <wp:posOffset>6734175</wp:posOffset>
                </wp:positionH>
                <wp:positionV relativeFrom="paragraph">
                  <wp:posOffset>55245</wp:posOffset>
                </wp:positionV>
                <wp:extent cx="295275" cy="1752600"/>
                <wp:effectExtent l="0" t="0" r="2857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75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1DE40" id="Rectangle 31" o:spid="_x0000_s1026" style="position:absolute;margin-left:530.25pt;margin-top:4.35pt;width:23.25pt;height:13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" filled="f" strokecolor="#c00000" strokeweight="1pt"/>
            </w:pict>
          </mc:Fallback>
        </mc:AlternateContent>
      </w:r>
    </w:p>
    <w:p w14:paraId="7DA9066F" w14:textId="1AB858DD" w:rsidR="001D1BDD" w:rsidRDefault="001D1BDD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673AF18" w14:textId="4A854769" w:rsidR="001D1BDD" w:rsidRDefault="001D1BDD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8BC2479" w14:textId="7BBB802A" w:rsidR="001D1BDD" w:rsidRPr="001D1BDD" w:rsidRDefault="001D1BDD" w:rsidP="001D1BDD">
      <w:pPr>
        <w:tabs>
          <w:tab w:val="left" w:pos="3285"/>
        </w:tabs>
        <w:spacing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386CD66" w14:textId="348E2E25" w:rsidR="00471DDD" w:rsidRDefault="00471DDD" w:rsidP="00A9054A">
      <w:pPr>
        <w:pStyle w:val="ListParagraph"/>
        <w:tabs>
          <w:tab w:val="left" w:pos="3285"/>
        </w:tabs>
        <w:ind w:left="1418"/>
        <w:rPr>
          <w:color w:val="404040" w:themeColor="text1" w:themeTint="BF"/>
          <w:sz w:val="18"/>
          <w:szCs w:val="18"/>
        </w:rPr>
      </w:pPr>
    </w:p>
    <w:p w14:paraId="169D4F31" w14:textId="13B65C5B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sectPr w:rsidR="007E5D06" w:rsidRPr="0063442C" w:rsidSect="00FE01BF">
      <w:headerReference w:type="default" r:id="rId21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F9584" w14:textId="77777777" w:rsidR="00CC539D" w:rsidRDefault="00CC539D" w:rsidP="00DF174F">
      <w:pPr>
        <w:spacing w:before="0" w:after="0" w:line="240" w:lineRule="auto"/>
      </w:pPr>
      <w:r>
        <w:separator/>
      </w:r>
    </w:p>
  </w:endnote>
  <w:endnote w:type="continuationSeparator" w:id="0">
    <w:p w14:paraId="3AFB4045" w14:textId="77777777" w:rsidR="00CC539D" w:rsidRDefault="00CC539D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BC0AB9" w14:textId="77777777" w:rsidR="00CC539D" w:rsidRDefault="00CC539D" w:rsidP="00DF174F">
      <w:pPr>
        <w:spacing w:before="0" w:after="0" w:line="240" w:lineRule="auto"/>
      </w:pPr>
      <w:r>
        <w:separator/>
      </w:r>
    </w:p>
  </w:footnote>
  <w:footnote w:type="continuationSeparator" w:id="0">
    <w:p w14:paraId="1A38D5C7" w14:textId="77777777" w:rsidR="00CC539D" w:rsidRDefault="00CC539D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2A8C0190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273464">
          <w:rPr>
            <w:color w:val="7F7F7F" w:themeColor="background1" w:themeShade="7F"/>
            <w:spacing w:val="60"/>
          </w:rPr>
          <w:t>(Bill of Quantity)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EA539E" w:rsidRPr="00EA539E">
          <w:rPr>
            <w:b/>
            <w:bCs/>
            <w:noProof/>
          </w:rPr>
          <w:t>1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84pt;height:384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7E532E"/>
    <w:multiLevelType w:val="hybridMultilevel"/>
    <w:tmpl w:val="8C5893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B0DE4"/>
    <w:multiLevelType w:val="hybridMultilevel"/>
    <w:tmpl w:val="15B62EC0"/>
    <w:lvl w:ilvl="0" w:tplc="73F4B7C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70B62"/>
    <w:multiLevelType w:val="hybridMultilevel"/>
    <w:tmpl w:val="FE0EF1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2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41"/>
  </w:num>
  <w:num w:numId="4">
    <w:abstractNumId w:val="11"/>
  </w:num>
  <w:num w:numId="5">
    <w:abstractNumId w:val="2"/>
  </w:num>
  <w:num w:numId="6">
    <w:abstractNumId w:val="6"/>
  </w:num>
  <w:num w:numId="7">
    <w:abstractNumId w:val="24"/>
  </w:num>
  <w:num w:numId="8">
    <w:abstractNumId w:val="29"/>
  </w:num>
  <w:num w:numId="9">
    <w:abstractNumId w:val="15"/>
  </w:num>
  <w:num w:numId="10">
    <w:abstractNumId w:val="36"/>
  </w:num>
  <w:num w:numId="11">
    <w:abstractNumId w:val="22"/>
  </w:num>
  <w:num w:numId="12">
    <w:abstractNumId w:val="37"/>
  </w:num>
  <w:num w:numId="13">
    <w:abstractNumId w:val="5"/>
  </w:num>
  <w:num w:numId="14">
    <w:abstractNumId w:val="20"/>
  </w:num>
  <w:num w:numId="15">
    <w:abstractNumId w:val="9"/>
  </w:num>
  <w:num w:numId="16">
    <w:abstractNumId w:val="21"/>
  </w:num>
  <w:num w:numId="17">
    <w:abstractNumId w:val="16"/>
  </w:num>
  <w:num w:numId="18">
    <w:abstractNumId w:val="34"/>
  </w:num>
  <w:num w:numId="19">
    <w:abstractNumId w:val="8"/>
  </w:num>
  <w:num w:numId="20">
    <w:abstractNumId w:val="28"/>
  </w:num>
  <w:num w:numId="21">
    <w:abstractNumId w:val="4"/>
  </w:num>
  <w:num w:numId="22">
    <w:abstractNumId w:val="19"/>
  </w:num>
  <w:num w:numId="23">
    <w:abstractNumId w:val="40"/>
  </w:num>
  <w:num w:numId="24">
    <w:abstractNumId w:val="7"/>
  </w:num>
  <w:num w:numId="25">
    <w:abstractNumId w:val="38"/>
  </w:num>
  <w:num w:numId="26">
    <w:abstractNumId w:val="0"/>
  </w:num>
  <w:num w:numId="27">
    <w:abstractNumId w:val="43"/>
  </w:num>
  <w:num w:numId="28">
    <w:abstractNumId w:val="12"/>
  </w:num>
  <w:num w:numId="29">
    <w:abstractNumId w:val="32"/>
  </w:num>
  <w:num w:numId="30">
    <w:abstractNumId w:val="26"/>
  </w:num>
  <w:num w:numId="31">
    <w:abstractNumId w:val="39"/>
  </w:num>
  <w:num w:numId="32">
    <w:abstractNumId w:val="27"/>
  </w:num>
  <w:num w:numId="33">
    <w:abstractNumId w:val="18"/>
  </w:num>
  <w:num w:numId="34">
    <w:abstractNumId w:val="42"/>
  </w:num>
  <w:num w:numId="35">
    <w:abstractNumId w:val="3"/>
  </w:num>
  <w:num w:numId="36">
    <w:abstractNumId w:val="35"/>
  </w:num>
  <w:num w:numId="37">
    <w:abstractNumId w:val="25"/>
  </w:num>
  <w:num w:numId="38">
    <w:abstractNumId w:val="30"/>
  </w:num>
  <w:num w:numId="39">
    <w:abstractNumId w:val="13"/>
  </w:num>
  <w:num w:numId="40">
    <w:abstractNumId w:val="23"/>
  </w:num>
  <w:num w:numId="41">
    <w:abstractNumId w:val="31"/>
  </w:num>
  <w:num w:numId="42">
    <w:abstractNumId w:val="17"/>
  </w:num>
  <w:num w:numId="43">
    <w:abstractNumId w:val="33"/>
  </w:num>
  <w:num w:numId="44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110E2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B0899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5252"/>
    <w:rsid w:val="00111290"/>
    <w:rsid w:val="00117EF8"/>
    <w:rsid w:val="00145F93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1BDD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3464"/>
    <w:rsid w:val="00273648"/>
    <w:rsid w:val="00277A92"/>
    <w:rsid w:val="00286A6D"/>
    <w:rsid w:val="0029442E"/>
    <w:rsid w:val="002971B1"/>
    <w:rsid w:val="002A0BF2"/>
    <w:rsid w:val="002B06F1"/>
    <w:rsid w:val="002B731A"/>
    <w:rsid w:val="002B7F5B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02F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B281B"/>
    <w:rsid w:val="005B4EE2"/>
    <w:rsid w:val="005C0BEE"/>
    <w:rsid w:val="005C57A2"/>
    <w:rsid w:val="005E1A39"/>
    <w:rsid w:val="005E4B21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329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D33E2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D64DF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293A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3F5F"/>
    <w:rsid w:val="009E6959"/>
    <w:rsid w:val="009F2652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2779"/>
    <w:rsid w:val="00AF32CD"/>
    <w:rsid w:val="00AF351F"/>
    <w:rsid w:val="00AF556E"/>
    <w:rsid w:val="00AF7CBC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2444"/>
    <w:rsid w:val="00B87753"/>
    <w:rsid w:val="00B95B86"/>
    <w:rsid w:val="00B976D4"/>
    <w:rsid w:val="00BA6A39"/>
    <w:rsid w:val="00BB0638"/>
    <w:rsid w:val="00BB33C8"/>
    <w:rsid w:val="00BB4E8E"/>
    <w:rsid w:val="00BB787A"/>
    <w:rsid w:val="00BC0C29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43527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C539D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4E76"/>
    <w:rsid w:val="00D852C4"/>
    <w:rsid w:val="00D85F8F"/>
    <w:rsid w:val="00D969F1"/>
    <w:rsid w:val="00DA42CE"/>
    <w:rsid w:val="00DA5FFB"/>
    <w:rsid w:val="00DB55E0"/>
    <w:rsid w:val="00DC6FFA"/>
    <w:rsid w:val="00DC7840"/>
    <w:rsid w:val="00DE0A81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51C82"/>
    <w:rsid w:val="00E52703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A539E"/>
    <w:rsid w:val="00EB5D0C"/>
    <w:rsid w:val="00EB72E4"/>
    <w:rsid w:val="00EC0955"/>
    <w:rsid w:val="00EC1558"/>
    <w:rsid w:val="00EC58B9"/>
    <w:rsid w:val="00EC7CBC"/>
    <w:rsid w:val="00ED60C4"/>
    <w:rsid w:val="00EE0A1F"/>
    <w:rsid w:val="00EE5FEF"/>
    <w:rsid w:val="00EE6B25"/>
    <w:rsid w:val="00EF2BD1"/>
    <w:rsid w:val="00EF70C9"/>
    <w:rsid w:val="00F013B5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403CF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F1249-0F76-430F-81A1-57146506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39</cp:revision>
  <cp:lastPrinted>2022-06-26T16:56:00Z</cp:lastPrinted>
  <dcterms:created xsi:type="dcterms:W3CDTF">2022-05-10T03:01:00Z</dcterms:created>
  <dcterms:modified xsi:type="dcterms:W3CDTF">2023-11-14T01:28:00Z</dcterms:modified>
</cp:coreProperties>
</file>