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3287" w14:textId="77777777" w:rsidR="00671326" w:rsidRDefault="00671326" w:rsidP="00671326"/>
    <w:p w14:paraId="16163F85" w14:textId="0B94AC59" w:rsidR="00671326" w:rsidRDefault="00671326" w:rsidP="00EA5060">
      <w:r w:rsidRPr="00671326">
        <w:t>I have an Excel sheet that contains the following information, generate a table based on the given information</w:t>
      </w:r>
      <w:r>
        <w:t>. P</w:t>
      </w:r>
      <w:r w:rsidRPr="00671326">
        <w:t xml:space="preserve">lease note that cells with [empty cell] labels represent empty cells in the corresponding excel table. Here is the </w:t>
      </w:r>
      <w:r>
        <w:t xml:space="preserve">table, arranged in row-by-row order, with space separating the consecutive cells and a newline representing the consecutive row: </w:t>
      </w:r>
    </w:p>
    <w:p w14:paraId="6A855384" w14:textId="6B4D788A" w:rsidR="00671326" w:rsidRDefault="00671326" w:rsidP="00671326">
      <w:pPr>
        <w:pStyle w:val="ListParagraph"/>
      </w:pPr>
      <w:r w:rsidRPr="00671326">
        <w:rPr>
          <w:rFonts w:hint="eastAsia"/>
        </w:rPr>
        <w:t>序号</w:t>
      </w:r>
      <w:r w:rsidRPr="00671326">
        <w:rPr>
          <w:rFonts w:hint="eastAsia"/>
        </w:rPr>
        <w:tab/>
      </w:r>
      <w:r w:rsidRPr="00671326">
        <w:rPr>
          <w:rFonts w:hint="eastAsia"/>
        </w:rPr>
        <w:t>公司名</w:t>
      </w:r>
      <w:r w:rsidRPr="00671326">
        <w:rPr>
          <w:rFonts w:hint="eastAsia"/>
        </w:rPr>
        <w:tab/>
      </w:r>
      <w:r w:rsidRPr="00671326">
        <w:rPr>
          <w:rFonts w:hint="eastAsia"/>
        </w:rPr>
        <w:t>简介</w:t>
      </w:r>
      <w:r w:rsidRPr="00671326">
        <w:rPr>
          <w:rFonts w:hint="eastAsia"/>
        </w:rPr>
        <w:tab/>
      </w:r>
      <w:r w:rsidRPr="00671326">
        <w:rPr>
          <w:rFonts w:hint="eastAsia"/>
        </w:rPr>
        <w:t>烯牛行业（一级）</w:t>
      </w:r>
      <w:r w:rsidRPr="00671326">
        <w:rPr>
          <w:rFonts w:hint="eastAsia"/>
        </w:rPr>
        <w:tab/>
      </w:r>
      <w:r w:rsidRPr="00671326">
        <w:rPr>
          <w:rFonts w:hint="eastAsia"/>
        </w:rPr>
        <w:t>成立时间</w:t>
      </w:r>
      <w:r w:rsidRPr="00671326">
        <w:rPr>
          <w:rFonts w:hint="eastAsia"/>
        </w:rPr>
        <w:tab/>
      </w:r>
      <w:r w:rsidRPr="00671326">
        <w:rPr>
          <w:rFonts w:hint="eastAsia"/>
        </w:rPr>
        <w:t>地区</w:t>
      </w:r>
      <w:r w:rsidRPr="00671326">
        <w:rPr>
          <w:rFonts w:hint="eastAsia"/>
        </w:rPr>
        <w:tab/>
      </w:r>
      <w:r w:rsidRPr="00671326">
        <w:rPr>
          <w:rFonts w:hint="eastAsia"/>
        </w:rPr>
        <w:t>最新融资时间</w:t>
      </w:r>
      <w:r w:rsidRPr="00671326">
        <w:rPr>
          <w:rFonts w:hint="eastAsia"/>
        </w:rPr>
        <w:tab/>
      </w:r>
      <w:r w:rsidRPr="00671326">
        <w:rPr>
          <w:rFonts w:hint="eastAsia"/>
        </w:rPr>
        <w:t>最新融资轮次</w:t>
      </w:r>
      <w:r w:rsidRPr="00671326">
        <w:rPr>
          <w:rFonts w:hint="eastAsia"/>
        </w:rPr>
        <w:tab/>
      </w:r>
      <w:r w:rsidRPr="00671326">
        <w:rPr>
          <w:rFonts w:hint="eastAsia"/>
        </w:rPr>
        <w:t>最新融资金额</w:t>
      </w:r>
      <w:r w:rsidRPr="00671326">
        <w:rPr>
          <w:rFonts w:hint="eastAsia"/>
        </w:rPr>
        <w:tab/>
      </w:r>
      <w:r w:rsidRPr="00671326">
        <w:rPr>
          <w:rFonts w:hint="eastAsia"/>
        </w:rPr>
        <w:t>投资方</w:t>
      </w:r>
      <w:r w:rsidRPr="00671326">
        <w:rPr>
          <w:rFonts w:hint="eastAsia"/>
        </w:rPr>
        <w:tab/>
      </w:r>
      <w:r w:rsidRPr="00671326">
        <w:rPr>
          <w:rFonts w:hint="eastAsia"/>
        </w:rPr>
        <w:t>融资时间</w:t>
      </w:r>
      <w:r w:rsidRPr="00671326">
        <w:rPr>
          <w:rFonts w:hint="eastAsia"/>
        </w:rPr>
        <w:tab/>
      </w:r>
      <w:r w:rsidRPr="00671326">
        <w:rPr>
          <w:rFonts w:hint="eastAsia"/>
        </w:rPr>
        <w:t>融资轮次</w:t>
      </w:r>
      <w:r w:rsidRPr="00671326">
        <w:rPr>
          <w:rFonts w:hint="eastAsia"/>
        </w:rPr>
        <w:tab/>
      </w:r>
      <w:r w:rsidRPr="00671326">
        <w:rPr>
          <w:rFonts w:hint="eastAsia"/>
        </w:rPr>
        <w:t>融资金额</w:t>
      </w:r>
      <w:r w:rsidRPr="00671326">
        <w:rPr>
          <w:rFonts w:hint="eastAsia"/>
        </w:rPr>
        <w:tab/>
      </w:r>
      <w:r w:rsidRPr="00671326">
        <w:rPr>
          <w:rFonts w:hint="eastAsia"/>
        </w:rPr>
        <w:t>投资方</w:t>
      </w:r>
      <w:r w:rsidRPr="00671326">
        <w:rPr>
          <w:rFonts w:hint="eastAsia"/>
        </w:rPr>
        <w:tab/>
      </w:r>
      <w:r w:rsidRPr="00671326">
        <w:rPr>
          <w:rFonts w:hint="eastAsia"/>
        </w:rPr>
        <w:t>工商名称</w:t>
      </w:r>
      <w:r w:rsidRPr="00671326">
        <w:rPr>
          <w:rFonts w:hint="eastAsia"/>
        </w:rPr>
        <w:tab/>
      </w:r>
      <w:r w:rsidRPr="00671326">
        <w:rPr>
          <w:rFonts w:hint="eastAsia"/>
        </w:rPr>
        <w:t>联系电话</w:t>
      </w:r>
    </w:p>
    <w:p w14:paraId="063440FC" w14:textId="77777777" w:rsidR="00671326" w:rsidRPr="00671326" w:rsidRDefault="00671326" w:rsidP="00671326">
      <w:pPr>
        <w:pStyle w:val="ListParagraph"/>
        <w:rPr>
          <w:lang w:val="en-US"/>
        </w:rPr>
      </w:pPr>
      <w:r w:rsidRPr="00671326">
        <w:rPr>
          <w:rFonts w:hint="eastAsia"/>
          <w:lang w:val="en-US"/>
        </w:rPr>
        <w:t>1</w:t>
      </w:r>
      <w:r w:rsidRPr="00671326">
        <w:rPr>
          <w:rFonts w:hint="eastAsia"/>
          <w:lang w:val="en-US"/>
        </w:rPr>
        <w:tab/>
      </w:r>
      <w:r w:rsidRPr="00671326">
        <w:rPr>
          <w:rFonts w:hint="eastAsia"/>
          <w:lang w:val="en-US"/>
        </w:rPr>
        <w:t>速腾聚创</w:t>
      </w:r>
      <w:r w:rsidRPr="00671326">
        <w:rPr>
          <w:rFonts w:hint="eastAsia"/>
          <w:lang w:val="en-US"/>
        </w:rPr>
        <w:tab/>
      </w:r>
      <w:r w:rsidRPr="00671326">
        <w:rPr>
          <w:rFonts w:hint="eastAsia"/>
          <w:lang w:val="en-US"/>
        </w:rPr>
        <w:t>智能激光雷达系统研发商</w:t>
      </w:r>
      <w:r w:rsidRPr="00671326">
        <w:rPr>
          <w:rFonts w:hint="eastAsia"/>
          <w:lang w:val="en-US"/>
        </w:rPr>
        <w:tab/>
      </w:r>
      <w:r w:rsidRPr="00671326">
        <w:rPr>
          <w:rFonts w:hint="eastAsia"/>
          <w:lang w:val="en-US"/>
        </w:rPr>
        <w:t>汽车出行，先进制造，人工智能</w:t>
      </w:r>
      <w:r w:rsidRPr="00671326">
        <w:rPr>
          <w:rFonts w:hint="eastAsia"/>
          <w:lang w:val="en-US"/>
        </w:rPr>
        <w:tab/>
        <w:t>2014-08-28</w:t>
      </w:r>
      <w:r w:rsidRPr="00671326">
        <w:rPr>
          <w:rFonts w:hint="eastAsia"/>
          <w:lang w:val="en-US"/>
        </w:rPr>
        <w:tab/>
      </w:r>
      <w:r w:rsidRPr="00671326">
        <w:rPr>
          <w:rFonts w:hint="eastAsia"/>
          <w:lang w:val="en-US"/>
        </w:rPr>
        <w:t>深圳市</w:t>
      </w:r>
      <w:r w:rsidRPr="00671326">
        <w:rPr>
          <w:rFonts w:hint="eastAsia"/>
          <w:lang w:val="en-US"/>
        </w:rPr>
        <w:t xml:space="preserve"> &gt; </w:t>
      </w:r>
      <w:r w:rsidRPr="00671326">
        <w:rPr>
          <w:rFonts w:hint="eastAsia"/>
          <w:lang w:val="en-US"/>
        </w:rPr>
        <w:t>南山区</w:t>
      </w:r>
      <w:r w:rsidRPr="00671326">
        <w:rPr>
          <w:rFonts w:hint="eastAsia"/>
          <w:lang w:val="en-US"/>
        </w:rPr>
        <w:tab/>
        <w:t>2023-07-01</w:t>
      </w:r>
      <w:r w:rsidRPr="00671326">
        <w:rPr>
          <w:rFonts w:hint="eastAsia"/>
          <w:lang w:val="en-US"/>
        </w:rPr>
        <w:tab/>
      </w:r>
      <w:r w:rsidRPr="00671326">
        <w:rPr>
          <w:rFonts w:hint="eastAsia"/>
          <w:lang w:val="en-US"/>
        </w:rPr>
        <w:t>后期阶段</w:t>
      </w:r>
      <w:r w:rsidRPr="00671326">
        <w:rPr>
          <w:rFonts w:hint="eastAsia"/>
          <w:lang w:val="en-US"/>
        </w:rPr>
        <w:tab/>
        <w:t>11.9</w:t>
      </w:r>
      <w:r w:rsidRPr="00671326">
        <w:rPr>
          <w:rFonts w:hint="eastAsia"/>
          <w:lang w:val="en-US"/>
        </w:rPr>
        <w:t>亿元</w:t>
      </w:r>
      <w:r w:rsidRPr="00671326">
        <w:rPr>
          <w:rFonts w:hint="eastAsia"/>
          <w:lang w:val="en-US"/>
        </w:rPr>
        <w:tab/>
      </w:r>
      <w:r w:rsidRPr="00671326">
        <w:rPr>
          <w:rFonts w:hint="eastAsia"/>
          <w:lang w:val="en-US"/>
        </w:rPr>
        <w:t>宇通集团，小米长江产业基金，香港立讯有限公司，吉利控股集团，路特斯科技，北汽集团，广汽集团，比亚迪，德赛西威，华兴资本，云锋基金，昆仲资本，景林投资，晨岭资本，东方富海，康成亨，中新融创，星韶创投等</w:t>
      </w:r>
      <w:r w:rsidRPr="00671326">
        <w:rPr>
          <w:rFonts w:hint="eastAsia"/>
          <w:lang w:val="en-US"/>
        </w:rPr>
        <w:tab/>
        <w:t>2023-07-01</w:t>
      </w:r>
      <w:r w:rsidRPr="00671326">
        <w:rPr>
          <w:rFonts w:hint="eastAsia"/>
          <w:lang w:val="en-US"/>
        </w:rPr>
        <w:tab/>
      </w:r>
      <w:r w:rsidRPr="00671326">
        <w:rPr>
          <w:rFonts w:hint="eastAsia"/>
          <w:lang w:val="en-US"/>
        </w:rPr>
        <w:t>后期阶段</w:t>
      </w:r>
      <w:r w:rsidRPr="00671326">
        <w:rPr>
          <w:rFonts w:hint="eastAsia"/>
          <w:lang w:val="en-US"/>
        </w:rPr>
        <w:tab/>
        <w:t>11.9</w:t>
      </w:r>
      <w:r w:rsidRPr="00671326">
        <w:rPr>
          <w:rFonts w:hint="eastAsia"/>
          <w:lang w:val="en-US"/>
        </w:rPr>
        <w:t>亿元</w:t>
      </w:r>
      <w:r w:rsidRPr="00671326">
        <w:rPr>
          <w:rFonts w:hint="eastAsia"/>
          <w:lang w:val="en-US"/>
        </w:rPr>
        <w:tab/>
      </w:r>
      <w:r w:rsidRPr="00671326">
        <w:rPr>
          <w:rFonts w:hint="eastAsia"/>
          <w:lang w:val="en-US"/>
        </w:rPr>
        <w:t>宇通集团，小米长江产业基金，香港立讯有限公司，吉利控股集团，路特斯科技，北汽集团，广汽集团，比亚迪，德赛西威，华兴资本，云锋基金，昆仲资本，景林投资，晨岭资本，东方富海，康成亨，中新融创，星韶创投等</w:t>
      </w:r>
      <w:r w:rsidRPr="00671326">
        <w:rPr>
          <w:rFonts w:hint="eastAsia"/>
          <w:lang w:val="en-US"/>
        </w:rPr>
        <w:tab/>
      </w:r>
      <w:r w:rsidRPr="00671326">
        <w:rPr>
          <w:rFonts w:hint="eastAsia"/>
          <w:lang w:val="en-US"/>
        </w:rPr>
        <w:t>深圳市速腾聚创科技有限公司</w:t>
      </w:r>
      <w:r w:rsidRPr="00671326">
        <w:rPr>
          <w:rFonts w:hint="eastAsia"/>
          <w:lang w:val="en-US"/>
        </w:rPr>
        <w:tab/>
        <w:t>"86325830 (2022</w:t>
      </w:r>
      <w:r w:rsidRPr="00671326">
        <w:rPr>
          <w:rFonts w:hint="eastAsia"/>
          <w:lang w:val="en-US"/>
        </w:rPr>
        <w:t>年报电话</w:t>
      </w:r>
      <w:r w:rsidRPr="00671326">
        <w:rPr>
          <w:rFonts w:hint="eastAsia"/>
          <w:lang w:val="en-US"/>
        </w:rPr>
        <w:t>)</w:t>
      </w:r>
    </w:p>
    <w:p w14:paraId="1DADAAE3" w14:textId="77777777" w:rsidR="00671326" w:rsidRPr="00671326" w:rsidRDefault="00671326" w:rsidP="00671326">
      <w:pPr>
        <w:pStyle w:val="ListParagraph"/>
        <w:rPr>
          <w:lang w:val="en-US"/>
        </w:rPr>
      </w:pPr>
      <w:r w:rsidRPr="00671326">
        <w:rPr>
          <w:rFonts w:hint="eastAsia"/>
          <w:lang w:val="en-US"/>
        </w:rPr>
        <w:t>0755-86325830 (2020</w:t>
      </w:r>
      <w:r w:rsidRPr="00671326">
        <w:rPr>
          <w:rFonts w:hint="eastAsia"/>
          <w:lang w:val="en-US"/>
        </w:rPr>
        <w:t>年报电话</w:t>
      </w:r>
      <w:r w:rsidRPr="00671326">
        <w:rPr>
          <w:rFonts w:hint="eastAsia"/>
          <w:lang w:val="en-US"/>
        </w:rPr>
        <w:t>)</w:t>
      </w:r>
    </w:p>
    <w:p w14:paraId="1461A05A" w14:textId="2A8187CE" w:rsidR="00671326" w:rsidRDefault="00671326" w:rsidP="00671326">
      <w:pPr>
        <w:pStyle w:val="ListParagraph"/>
        <w:rPr>
          <w:lang w:val="en-US"/>
        </w:rPr>
      </w:pPr>
      <w:r w:rsidRPr="00671326">
        <w:rPr>
          <w:rFonts w:hint="eastAsia"/>
          <w:lang w:val="en-US"/>
        </w:rPr>
        <w:t>0755-83047885 (2015</w:t>
      </w:r>
      <w:r w:rsidRPr="00671326">
        <w:rPr>
          <w:rFonts w:hint="eastAsia"/>
          <w:lang w:val="en-US"/>
        </w:rPr>
        <w:t>年报电话</w:t>
      </w:r>
      <w:r w:rsidRPr="00671326">
        <w:rPr>
          <w:rFonts w:hint="eastAsia"/>
          <w:lang w:val="en-US"/>
        </w:rPr>
        <w:t>)"</w:t>
      </w:r>
    </w:p>
    <w:p w14:paraId="2D35BDDF" w14:textId="51948480"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2022-11-11</w:t>
      </w:r>
      <w:r w:rsidRPr="00671326">
        <w:rPr>
          <w:rFonts w:hint="eastAsia"/>
          <w:lang w:val="en-US"/>
        </w:rPr>
        <w:tab/>
      </w:r>
      <w:r w:rsidRPr="00671326">
        <w:rPr>
          <w:rFonts w:hint="eastAsia"/>
          <w:lang w:val="en-US"/>
        </w:rPr>
        <w:t>战略投资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吉利控股集团，北汽集团，广汽集团</w:t>
      </w:r>
      <w:r w:rsidRPr="00671326">
        <w:rPr>
          <w:rFonts w:hint="eastAsia"/>
          <w:lang w:val="en-US"/>
        </w:rPr>
        <w:tab/>
        <w:t>[EMPTY CELL]</w:t>
      </w:r>
      <w:r w:rsidRPr="00671326">
        <w:rPr>
          <w:rFonts w:hint="eastAsia"/>
          <w:lang w:val="en-US"/>
        </w:rPr>
        <w:tab/>
        <w:t>[EMPTY CELL]</w:t>
      </w:r>
    </w:p>
    <w:p w14:paraId="687A8A91" w14:textId="57E38EE2"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2022-06-14</w:t>
      </w:r>
      <w:r w:rsidRPr="00671326">
        <w:rPr>
          <w:rFonts w:hint="eastAsia"/>
          <w:lang w:val="en-US"/>
        </w:rPr>
        <w:tab/>
      </w:r>
      <w:r w:rsidRPr="00671326">
        <w:rPr>
          <w:rFonts w:hint="eastAsia"/>
          <w:lang w:val="en-US"/>
        </w:rPr>
        <w:t>战略投资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华兴资本领投，云锋基金、景林投资、昆仲资本跟投</w:t>
      </w:r>
      <w:r w:rsidRPr="00671326">
        <w:rPr>
          <w:rFonts w:hint="eastAsia"/>
          <w:lang w:val="en-US"/>
        </w:rPr>
        <w:tab/>
        <w:t>[EMPTY CELL]</w:t>
      </w:r>
      <w:r w:rsidRPr="00671326">
        <w:rPr>
          <w:rFonts w:hint="eastAsia"/>
          <w:lang w:val="en-US"/>
        </w:rPr>
        <w:tab/>
        <w:t>[EMPTY CELL]</w:t>
      </w:r>
    </w:p>
    <w:p w14:paraId="5EF07B6B" w14:textId="711FAFED"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2022-02-25</w:t>
      </w:r>
      <w:r w:rsidRPr="00671326">
        <w:rPr>
          <w:rFonts w:hint="eastAsia"/>
          <w:lang w:val="en-US"/>
        </w:rPr>
        <w:tab/>
      </w:r>
      <w:r w:rsidRPr="00671326">
        <w:rPr>
          <w:rFonts w:hint="eastAsia"/>
          <w:lang w:val="en-US"/>
        </w:rPr>
        <w:t>战略投资</w:t>
      </w:r>
      <w:r w:rsidRPr="00671326">
        <w:rPr>
          <w:rFonts w:hint="eastAsia"/>
          <w:lang w:val="en-US"/>
        </w:rPr>
        <w:tab/>
        <w:t>24</w:t>
      </w:r>
      <w:r w:rsidRPr="00671326">
        <w:rPr>
          <w:rFonts w:hint="eastAsia"/>
          <w:lang w:val="en-US"/>
        </w:rPr>
        <w:t>亿元</w:t>
      </w:r>
      <w:r w:rsidRPr="00671326">
        <w:rPr>
          <w:rFonts w:hint="eastAsia"/>
          <w:lang w:val="en-US"/>
        </w:rPr>
        <w:tab/>
      </w:r>
      <w:r w:rsidRPr="00671326">
        <w:rPr>
          <w:rFonts w:hint="eastAsia"/>
          <w:lang w:val="en-US"/>
        </w:rPr>
        <w:t>比亚迪</w:t>
      </w:r>
      <w:r w:rsidRPr="00671326">
        <w:rPr>
          <w:rFonts w:hint="eastAsia"/>
          <w:lang w:val="en-US"/>
        </w:rPr>
        <w:t xml:space="preserve"> </w:t>
      </w:r>
      <w:r w:rsidRPr="00671326">
        <w:rPr>
          <w:rFonts w:hint="eastAsia"/>
          <w:lang w:val="en-US"/>
        </w:rPr>
        <w:t>，北汽集团、广汽集团、宇通，香港立讯，</w:t>
      </w:r>
      <w:r w:rsidRPr="00671326">
        <w:rPr>
          <w:rFonts w:hint="eastAsia"/>
          <w:lang w:val="en-US"/>
        </w:rPr>
        <w:t xml:space="preserve"> </w:t>
      </w:r>
      <w:r w:rsidRPr="00671326">
        <w:rPr>
          <w:rFonts w:hint="eastAsia"/>
          <w:lang w:val="en-US"/>
        </w:rPr>
        <w:t>德赛西威</w:t>
      </w:r>
      <w:r w:rsidRPr="00671326">
        <w:rPr>
          <w:rFonts w:hint="eastAsia"/>
          <w:lang w:val="en-US"/>
        </w:rPr>
        <w:t xml:space="preserve"> </w:t>
      </w:r>
      <w:r w:rsidRPr="00671326">
        <w:rPr>
          <w:rFonts w:hint="eastAsia"/>
          <w:lang w:val="en-US"/>
        </w:rPr>
        <w:t>，星韶创投，晨岭资本，长江小米基金，中新融创，康成亨等</w:t>
      </w:r>
      <w:r w:rsidRPr="00671326">
        <w:rPr>
          <w:rFonts w:hint="eastAsia"/>
          <w:lang w:val="en-US"/>
        </w:rPr>
        <w:tab/>
        <w:t>[EMPTY CELL]</w:t>
      </w:r>
      <w:r w:rsidRPr="00671326">
        <w:rPr>
          <w:rFonts w:hint="eastAsia"/>
          <w:lang w:val="en-US"/>
        </w:rPr>
        <w:tab/>
        <w:t>[EMPTY CELL]</w:t>
      </w:r>
    </w:p>
    <w:p w14:paraId="72504596" w14:textId="10C8150A"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2021-12-27</w:t>
      </w:r>
      <w:r w:rsidRPr="00671326">
        <w:rPr>
          <w:rFonts w:hint="eastAsia"/>
          <w:lang w:val="en-US"/>
        </w:rPr>
        <w:tab/>
      </w:r>
      <w:r w:rsidRPr="00671326">
        <w:rPr>
          <w:rFonts w:hint="eastAsia"/>
          <w:lang w:val="en-US"/>
        </w:rPr>
        <w:t>战略投资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比亚迪</w:t>
      </w:r>
      <w:r w:rsidRPr="00671326">
        <w:rPr>
          <w:rFonts w:hint="eastAsia"/>
          <w:lang w:val="en-US"/>
        </w:rPr>
        <w:tab/>
        <w:t>[EMPTY CELL]</w:t>
      </w:r>
      <w:r w:rsidRPr="00671326">
        <w:rPr>
          <w:rFonts w:hint="eastAsia"/>
          <w:lang w:val="en-US"/>
        </w:rPr>
        <w:tab/>
        <w:t>[EMPTY CELL]</w:t>
      </w:r>
    </w:p>
    <w:p w14:paraId="1AAA04BE" w14:textId="58943678"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2021-02-01</w:t>
      </w:r>
      <w:r w:rsidRPr="00671326">
        <w:rPr>
          <w:rFonts w:hint="eastAsia"/>
          <w:lang w:val="en-US"/>
        </w:rPr>
        <w:tab/>
      </w:r>
      <w:r w:rsidRPr="00671326">
        <w:rPr>
          <w:rFonts w:hint="eastAsia"/>
          <w:lang w:val="en-US"/>
        </w:rPr>
        <w:t>股权投资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国投创丰，信业基金，东方富海，康成亨投资，众合瑞民，宇通客车，复星锐正资本，中新融创</w:t>
      </w:r>
      <w:r w:rsidRPr="00671326">
        <w:rPr>
          <w:rFonts w:hint="eastAsia"/>
          <w:lang w:val="en-US"/>
        </w:rPr>
        <w:tab/>
        <w:t>[EMPTY CELL]</w:t>
      </w:r>
      <w:r w:rsidRPr="00671326">
        <w:rPr>
          <w:rFonts w:hint="eastAsia"/>
          <w:lang w:val="en-US"/>
        </w:rPr>
        <w:tab/>
        <w:t>[EMPTY CELL]</w:t>
      </w:r>
    </w:p>
    <w:p w14:paraId="4A81A2A0" w14:textId="53E3C348"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2018-10-10</w:t>
      </w:r>
      <w:r w:rsidRPr="00671326">
        <w:rPr>
          <w:rFonts w:hint="eastAsia"/>
          <w:lang w:val="en-US"/>
        </w:rPr>
        <w:tab/>
      </w:r>
      <w:r w:rsidRPr="00671326">
        <w:rPr>
          <w:rFonts w:hint="eastAsia"/>
          <w:lang w:val="en-US"/>
        </w:rPr>
        <w:t>战略投资</w:t>
      </w:r>
      <w:r w:rsidRPr="00671326">
        <w:rPr>
          <w:rFonts w:hint="eastAsia"/>
          <w:lang w:val="en-US"/>
        </w:rPr>
        <w:tab/>
        <w:t>3</w:t>
      </w:r>
      <w:r w:rsidRPr="00671326">
        <w:rPr>
          <w:rFonts w:hint="eastAsia"/>
          <w:lang w:val="en-US"/>
        </w:rPr>
        <w:t>亿元</w:t>
      </w:r>
      <w:r w:rsidRPr="00671326">
        <w:rPr>
          <w:rFonts w:hint="eastAsia"/>
          <w:lang w:val="en-US"/>
        </w:rPr>
        <w:tab/>
      </w:r>
      <w:r w:rsidRPr="00671326">
        <w:rPr>
          <w:rFonts w:hint="eastAsia"/>
          <w:lang w:val="en-US"/>
        </w:rPr>
        <w:t>菜鸟网络，尚颀资本，北汽产投等</w:t>
      </w:r>
      <w:r w:rsidRPr="00671326">
        <w:rPr>
          <w:rFonts w:hint="eastAsia"/>
          <w:lang w:val="en-US"/>
        </w:rPr>
        <w:tab/>
        <w:t>[EMPTY CELL]</w:t>
      </w:r>
      <w:r w:rsidRPr="00671326">
        <w:rPr>
          <w:rFonts w:hint="eastAsia"/>
          <w:lang w:val="en-US"/>
        </w:rPr>
        <w:tab/>
        <w:t>[EMPTY CELL]</w:t>
      </w:r>
    </w:p>
    <w:p w14:paraId="79A07975" w14:textId="23A486A7" w:rsidR="00671326" w:rsidRDefault="00671326" w:rsidP="00671326">
      <w:pPr>
        <w:pStyle w:val="ListParagraph"/>
        <w:rPr>
          <w:lang w:val="en-US"/>
        </w:rPr>
      </w:pPr>
      <w:r w:rsidRPr="00671326">
        <w:rPr>
          <w:rFonts w:hint="eastAsia"/>
          <w:lang w:val="en-US"/>
        </w:rPr>
        <w:lastRenderedPageBreak/>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2018-05-18</w:t>
      </w:r>
      <w:r w:rsidRPr="00671326">
        <w:rPr>
          <w:rFonts w:hint="eastAsia"/>
          <w:lang w:val="en-US"/>
        </w:rPr>
        <w:tab/>
      </w:r>
      <w:r w:rsidRPr="00671326">
        <w:rPr>
          <w:rFonts w:hint="eastAsia"/>
          <w:lang w:val="en-US"/>
        </w:rPr>
        <w:t>战略投资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北汽集团，粤民投，普禾资本</w:t>
      </w:r>
      <w:r w:rsidRPr="00671326">
        <w:rPr>
          <w:rFonts w:hint="eastAsia"/>
          <w:lang w:val="en-US"/>
        </w:rPr>
        <w:tab/>
        <w:t>[EMPTY CELL]</w:t>
      </w:r>
      <w:r w:rsidRPr="00671326">
        <w:rPr>
          <w:rFonts w:hint="eastAsia"/>
          <w:lang w:val="en-US"/>
        </w:rPr>
        <w:tab/>
        <w:t>[EMPTY CELL]</w:t>
      </w:r>
    </w:p>
    <w:p w14:paraId="01F93D07" w14:textId="1A2F5856"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2017-11-15</w:t>
      </w:r>
      <w:r w:rsidRPr="00671326">
        <w:rPr>
          <w:rFonts w:hint="eastAsia"/>
          <w:lang w:val="en-US"/>
        </w:rPr>
        <w:tab/>
        <w:t>B</w:t>
      </w:r>
      <w:r w:rsidRPr="00671326">
        <w:rPr>
          <w:rFonts w:hint="eastAsia"/>
          <w:lang w:val="en-US"/>
        </w:rPr>
        <w:t>轮</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海通开元，上海利瀚投资管理</w:t>
      </w:r>
      <w:r w:rsidRPr="00671326">
        <w:rPr>
          <w:rFonts w:hint="eastAsia"/>
          <w:lang w:val="en-US"/>
        </w:rPr>
        <w:tab/>
        <w:t>[EMPTY CELL]</w:t>
      </w:r>
      <w:r w:rsidRPr="00671326">
        <w:rPr>
          <w:rFonts w:hint="eastAsia"/>
          <w:lang w:val="en-US"/>
        </w:rPr>
        <w:tab/>
        <w:t>[EMPTY CELL]</w:t>
      </w:r>
    </w:p>
    <w:p w14:paraId="6E908FD6" w14:textId="11D94F26"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2016-11-28</w:t>
      </w:r>
      <w:r w:rsidRPr="00671326">
        <w:rPr>
          <w:rFonts w:hint="eastAsia"/>
          <w:lang w:val="en-US"/>
        </w:rPr>
        <w:tab/>
      </w:r>
      <w:r w:rsidRPr="00671326">
        <w:rPr>
          <w:rFonts w:hint="eastAsia"/>
          <w:lang w:val="en-US"/>
        </w:rPr>
        <w:t>股权投资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复星集团</w:t>
      </w:r>
      <w:r w:rsidRPr="00671326">
        <w:rPr>
          <w:rFonts w:hint="eastAsia"/>
          <w:lang w:val="en-US"/>
        </w:rPr>
        <w:tab/>
        <w:t>[EMPTY CELL]</w:t>
      </w:r>
      <w:r w:rsidRPr="00671326">
        <w:rPr>
          <w:rFonts w:hint="eastAsia"/>
          <w:lang w:val="en-US"/>
        </w:rPr>
        <w:tab/>
        <w:t>[EMPTY CELL]</w:t>
      </w:r>
    </w:p>
    <w:p w14:paraId="11909E7E" w14:textId="5594B689"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2016-06-29</w:t>
      </w:r>
      <w:r w:rsidRPr="00671326">
        <w:rPr>
          <w:rFonts w:hint="eastAsia"/>
          <w:lang w:val="en-US"/>
        </w:rPr>
        <w:tab/>
        <w:t>A+</w:t>
      </w:r>
      <w:r w:rsidRPr="00671326">
        <w:rPr>
          <w:rFonts w:hint="eastAsia"/>
          <w:lang w:val="en-US"/>
        </w:rPr>
        <w:t>轮</w:t>
      </w:r>
      <w:r w:rsidRPr="00671326">
        <w:rPr>
          <w:rFonts w:hint="eastAsia"/>
          <w:lang w:val="en-US"/>
        </w:rPr>
        <w:tab/>
      </w:r>
      <w:r w:rsidRPr="00671326">
        <w:rPr>
          <w:rFonts w:hint="eastAsia"/>
          <w:lang w:val="en-US"/>
        </w:rPr>
        <w:t>数千万元</w:t>
      </w:r>
      <w:r w:rsidRPr="00671326">
        <w:rPr>
          <w:rFonts w:hint="eastAsia"/>
          <w:lang w:val="en-US"/>
        </w:rPr>
        <w:tab/>
      </w:r>
      <w:r w:rsidRPr="00671326">
        <w:rPr>
          <w:rFonts w:hint="eastAsia"/>
          <w:lang w:val="en-US"/>
        </w:rPr>
        <w:t>复星锐正资本，昆仲资本</w:t>
      </w:r>
      <w:r w:rsidRPr="00671326">
        <w:rPr>
          <w:rFonts w:hint="eastAsia"/>
          <w:lang w:val="en-US"/>
        </w:rPr>
        <w:tab/>
        <w:t>[EMPTY CELL]</w:t>
      </w:r>
      <w:r w:rsidRPr="00671326">
        <w:rPr>
          <w:rFonts w:hint="eastAsia"/>
          <w:lang w:val="en-US"/>
        </w:rPr>
        <w:tab/>
        <w:t>[EMPTY CELL]</w:t>
      </w:r>
    </w:p>
    <w:p w14:paraId="3174EDB7" w14:textId="0F134A5E"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2016-01-04</w:t>
      </w:r>
      <w:r w:rsidRPr="00671326">
        <w:rPr>
          <w:rFonts w:hint="eastAsia"/>
          <w:lang w:val="en-US"/>
        </w:rPr>
        <w:tab/>
        <w:t>A</w:t>
      </w:r>
      <w:r w:rsidRPr="00671326">
        <w:rPr>
          <w:rFonts w:hint="eastAsia"/>
          <w:lang w:val="en-US"/>
        </w:rPr>
        <w:t>轮</w:t>
      </w:r>
      <w:r w:rsidRPr="00671326">
        <w:rPr>
          <w:rFonts w:hint="eastAsia"/>
          <w:lang w:val="en-US"/>
        </w:rPr>
        <w:tab/>
        <w:t>1000</w:t>
      </w:r>
      <w:r w:rsidRPr="00671326">
        <w:rPr>
          <w:rFonts w:hint="eastAsia"/>
          <w:lang w:val="en-US"/>
        </w:rPr>
        <w:t>万元</w:t>
      </w:r>
      <w:r w:rsidRPr="00671326">
        <w:rPr>
          <w:rFonts w:hint="eastAsia"/>
          <w:lang w:val="en-US"/>
        </w:rPr>
        <w:tab/>
      </w:r>
      <w:r w:rsidRPr="00671326">
        <w:rPr>
          <w:rFonts w:hint="eastAsia"/>
          <w:lang w:val="en-US"/>
        </w:rPr>
        <w:t>东方富海，普禾资本</w:t>
      </w:r>
      <w:r w:rsidRPr="00671326">
        <w:rPr>
          <w:rFonts w:hint="eastAsia"/>
          <w:lang w:val="en-US"/>
        </w:rPr>
        <w:tab/>
        <w:t>[EMPTY CELL]</w:t>
      </w:r>
      <w:r w:rsidRPr="00671326">
        <w:rPr>
          <w:rFonts w:hint="eastAsia"/>
          <w:lang w:val="en-US"/>
        </w:rPr>
        <w:tab/>
        <w:t>[EMPTY CELL]</w:t>
      </w:r>
    </w:p>
    <w:p w14:paraId="38B91C92" w14:textId="36071E58"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2015-04-30</w:t>
      </w:r>
      <w:r w:rsidRPr="00671326">
        <w:rPr>
          <w:rFonts w:hint="eastAsia"/>
          <w:lang w:val="en-US"/>
        </w:rPr>
        <w:tab/>
      </w:r>
      <w:r w:rsidRPr="00671326">
        <w:rPr>
          <w:rFonts w:hint="eastAsia"/>
          <w:lang w:val="en-US"/>
        </w:rPr>
        <w:t>天使轮</w:t>
      </w:r>
      <w:r w:rsidRPr="00671326">
        <w:rPr>
          <w:rFonts w:hint="eastAsia"/>
          <w:lang w:val="en-US"/>
        </w:rPr>
        <w:tab/>
      </w:r>
      <w:r w:rsidRPr="00671326">
        <w:rPr>
          <w:rFonts w:hint="eastAsia"/>
          <w:lang w:val="en-US"/>
        </w:rPr>
        <w:t>数百万元</w:t>
      </w:r>
      <w:r w:rsidRPr="00671326">
        <w:rPr>
          <w:rFonts w:hint="eastAsia"/>
          <w:lang w:val="en-US"/>
        </w:rPr>
        <w:tab/>
      </w:r>
      <w:r w:rsidRPr="00671326">
        <w:rPr>
          <w:rFonts w:hint="eastAsia"/>
          <w:lang w:val="en-US"/>
        </w:rPr>
        <w:t>东方富海</w:t>
      </w:r>
      <w:r w:rsidRPr="00671326">
        <w:rPr>
          <w:rFonts w:hint="eastAsia"/>
          <w:lang w:val="en-US"/>
        </w:rPr>
        <w:tab/>
        <w:t>[EMPTY CELL]</w:t>
      </w:r>
      <w:r w:rsidRPr="00671326">
        <w:rPr>
          <w:rFonts w:hint="eastAsia"/>
          <w:lang w:val="en-US"/>
        </w:rPr>
        <w:tab/>
        <w:t>[EMPTY CELL]</w:t>
      </w:r>
    </w:p>
    <w:p w14:paraId="18126796" w14:textId="77777777" w:rsidR="00671326" w:rsidRPr="00671326" w:rsidRDefault="00671326" w:rsidP="00671326">
      <w:pPr>
        <w:pStyle w:val="ListParagraph"/>
        <w:rPr>
          <w:lang w:val="en-US"/>
        </w:rPr>
      </w:pPr>
      <w:r w:rsidRPr="00671326">
        <w:rPr>
          <w:rFonts w:hint="eastAsia"/>
          <w:lang w:val="en-US"/>
        </w:rPr>
        <w:t>2</w:t>
      </w:r>
      <w:r w:rsidRPr="00671326">
        <w:rPr>
          <w:rFonts w:hint="eastAsia"/>
          <w:lang w:val="en-US"/>
        </w:rPr>
        <w:tab/>
        <w:t>DataExa</w:t>
      </w:r>
      <w:r w:rsidRPr="00671326">
        <w:rPr>
          <w:rFonts w:hint="eastAsia"/>
          <w:lang w:val="en-US"/>
        </w:rPr>
        <w:tab/>
      </w:r>
      <w:r w:rsidRPr="00671326">
        <w:rPr>
          <w:rFonts w:hint="eastAsia"/>
          <w:lang w:val="en-US"/>
        </w:rPr>
        <w:t>一站式认知智能平台与服务商</w:t>
      </w:r>
      <w:r w:rsidRPr="00671326">
        <w:rPr>
          <w:rFonts w:hint="eastAsia"/>
          <w:lang w:val="en-US"/>
        </w:rPr>
        <w:tab/>
      </w:r>
      <w:r w:rsidRPr="00671326">
        <w:rPr>
          <w:rFonts w:hint="eastAsia"/>
          <w:lang w:val="en-US"/>
        </w:rPr>
        <w:t>人工智能，大数据，企业服务</w:t>
      </w:r>
      <w:r w:rsidRPr="00671326">
        <w:rPr>
          <w:rFonts w:hint="eastAsia"/>
          <w:lang w:val="en-US"/>
        </w:rPr>
        <w:tab/>
        <w:t>2014-01-28</w:t>
      </w:r>
      <w:r w:rsidRPr="00671326">
        <w:rPr>
          <w:rFonts w:hint="eastAsia"/>
          <w:lang w:val="en-US"/>
        </w:rPr>
        <w:tab/>
      </w:r>
      <w:r w:rsidRPr="00671326">
        <w:rPr>
          <w:rFonts w:hint="eastAsia"/>
          <w:lang w:val="en-US"/>
        </w:rPr>
        <w:t>厦门市</w:t>
      </w:r>
      <w:r w:rsidRPr="00671326">
        <w:rPr>
          <w:rFonts w:hint="eastAsia"/>
          <w:lang w:val="en-US"/>
        </w:rPr>
        <w:tab/>
        <w:t>2023-06-26</w:t>
      </w:r>
      <w:r w:rsidRPr="00671326">
        <w:rPr>
          <w:rFonts w:hint="eastAsia"/>
          <w:lang w:val="en-US"/>
        </w:rPr>
        <w:tab/>
      </w:r>
      <w:r w:rsidRPr="00671326">
        <w:rPr>
          <w:rFonts w:hint="eastAsia"/>
          <w:lang w:val="en-US"/>
        </w:rPr>
        <w:t>股权投资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猎鹰投资，财信中金，建信股权</w:t>
      </w:r>
      <w:r w:rsidRPr="00671326">
        <w:rPr>
          <w:rFonts w:hint="eastAsia"/>
          <w:lang w:val="en-US"/>
        </w:rPr>
        <w:tab/>
        <w:t>2023-06-26</w:t>
      </w:r>
      <w:r w:rsidRPr="00671326">
        <w:rPr>
          <w:rFonts w:hint="eastAsia"/>
          <w:lang w:val="en-US"/>
        </w:rPr>
        <w:tab/>
      </w:r>
      <w:r w:rsidRPr="00671326">
        <w:rPr>
          <w:rFonts w:hint="eastAsia"/>
          <w:lang w:val="en-US"/>
        </w:rPr>
        <w:t>股权投资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猎鹰投资，财信中金，建信股权</w:t>
      </w:r>
      <w:r w:rsidRPr="00671326">
        <w:rPr>
          <w:rFonts w:hint="eastAsia"/>
          <w:lang w:val="en-US"/>
        </w:rPr>
        <w:tab/>
      </w:r>
      <w:r w:rsidRPr="00671326">
        <w:rPr>
          <w:rFonts w:hint="eastAsia"/>
          <w:lang w:val="en-US"/>
        </w:rPr>
        <w:t>厦门渊亭信息科技有限公司</w:t>
      </w:r>
      <w:r w:rsidRPr="00671326">
        <w:rPr>
          <w:rFonts w:hint="eastAsia"/>
          <w:lang w:val="en-US"/>
        </w:rPr>
        <w:tab/>
        <w:t>"15980777901 (2022</w:t>
      </w:r>
      <w:r w:rsidRPr="00671326">
        <w:rPr>
          <w:rFonts w:hint="eastAsia"/>
          <w:lang w:val="en-US"/>
        </w:rPr>
        <w:t>年报电话</w:t>
      </w:r>
      <w:r w:rsidRPr="00671326">
        <w:rPr>
          <w:rFonts w:hint="eastAsia"/>
          <w:lang w:val="en-US"/>
        </w:rPr>
        <w:t>)</w:t>
      </w:r>
    </w:p>
    <w:p w14:paraId="151CA6AF" w14:textId="77777777" w:rsidR="00671326" w:rsidRPr="00671326" w:rsidRDefault="00671326" w:rsidP="00671326">
      <w:pPr>
        <w:pStyle w:val="ListParagraph"/>
        <w:rPr>
          <w:lang w:val="en-US"/>
        </w:rPr>
      </w:pPr>
      <w:r w:rsidRPr="00671326">
        <w:rPr>
          <w:rFonts w:hint="eastAsia"/>
          <w:lang w:val="en-US"/>
        </w:rPr>
        <w:t>4006866806 (2020</w:t>
      </w:r>
      <w:r w:rsidRPr="00671326">
        <w:rPr>
          <w:rFonts w:hint="eastAsia"/>
          <w:lang w:val="en-US"/>
        </w:rPr>
        <w:t>年报电话</w:t>
      </w:r>
      <w:r w:rsidRPr="00671326">
        <w:rPr>
          <w:rFonts w:hint="eastAsia"/>
          <w:lang w:val="en-US"/>
        </w:rPr>
        <w:t>)</w:t>
      </w:r>
    </w:p>
    <w:p w14:paraId="5D71E3DD" w14:textId="07333C1A" w:rsidR="00671326" w:rsidRDefault="00671326" w:rsidP="00671326">
      <w:pPr>
        <w:pStyle w:val="ListParagraph"/>
        <w:rPr>
          <w:lang w:val="en-US"/>
        </w:rPr>
      </w:pPr>
      <w:r w:rsidRPr="00671326">
        <w:rPr>
          <w:rFonts w:hint="eastAsia"/>
          <w:lang w:val="en-US"/>
        </w:rPr>
        <w:t>15960270026 (2018</w:t>
      </w:r>
      <w:r w:rsidRPr="00671326">
        <w:rPr>
          <w:rFonts w:hint="eastAsia"/>
          <w:lang w:val="en-US"/>
        </w:rPr>
        <w:t>年报电话</w:t>
      </w:r>
      <w:r w:rsidRPr="00671326">
        <w:rPr>
          <w:rFonts w:hint="eastAsia"/>
          <w:lang w:val="en-US"/>
        </w:rPr>
        <w:t>)"</w:t>
      </w:r>
    </w:p>
    <w:p w14:paraId="27334D8D" w14:textId="6FD035D3"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2022-05-13</w:t>
      </w:r>
      <w:r w:rsidRPr="00671326">
        <w:rPr>
          <w:rFonts w:hint="eastAsia"/>
          <w:lang w:val="en-US"/>
        </w:rPr>
        <w:tab/>
        <w:t>B</w:t>
      </w:r>
      <w:r w:rsidRPr="00671326">
        <w:rPr>
          <w:rFonts w:hint="eastAsia"/>
          <w:lang w:val="en-US"/>
        </w:rPr>
        <w:t>轮</w:t>
      </w:r>
      <w:r w:rsidRPr="00671326">
        <w:rPr>
          <w:rFonts w:hint="eastAsia"/>
          <w:lang w:val="en-US"/>
        </w:rPr>
        <w:tab/>
        <w:t>1</w:t>
      </w:r>
      <w:r w:rsidRPr="00671326">
        <w:rPr>
          <w:rFonts w:hint="eastAsia"/>
          <w:lang w:val="en-US"/>
        </w:rPr>
        <w:t>亿元</w:t>
      </w:r>
      <w:r w:rsidRPr="00671326">
        <w:rPr>
          <w:rFonts w:hint="eastAsia"/>
          <w:lang w:val="en-US"/>
        </w:rPr>
        <w:tab/>
      </w:r>
      <w:r w:rsidRPr="00671326">
        <w:rPr>
          <w:rFonts w:hint="eastAsia"/>
          <w:lang w:val="en-US"/>
        </w:rPr>
        <w:t>达晨财智</w:t>
      </w:r>
      <w:r w:rsidRPr="00671326">
        <w:rPr>
          <w:rFonts w:hint="eastAsia"/>
          <w:lang w:val="en-US"/>
        </w:rPr>
        <w:tab/>
        <w:t>[EMPTY CELL]</w:t>
      </w:r>
      <w:r w:rsidRPr="00671326">
        <w:rPr>
          <w:rFonts w:hint="eastAsia"/>
          <w:lang w:val="en-US"/>
        </w:rPr>
        <w:tab/>
        <w:t>[EMPTY CELL]</w:t>
      </w:r>
    </w:p>
    <w:p w14:paraId="2304EDD4" w14:textId="6F807A05"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2019-11-29</w:t>
      </w:r>
      <w:r w:rsidRPr="00671326">
        <w:rPr>
          <w:rFonts w:hint="eastAsia"/>
          <w:lang w:val="en-US"/>
        </w:rPr>
        <w:tab/>
        <w:t>A</w:t>
      </w:r>
      <w:r w:rsidRPr="00671326">
        <w:rPr>
          <w:rFonts w:hint="eastAsia"/>
          <w:lang w:val="en-US"/>
        </w:rPr>
        <w:t>轮</w:t>
      </w:r>
      <w:r w:rsidRPr="00671326">
        <w:rPr>
          <w:rFonts w:hint="eastAsia"/>
          <w:lang w:val="en-US"/>
        </w:rPr>
        <w:tab/>
        <w:t>1</w:t>
      </w:r>
      <w:r w:rsidRPr="00671326">
        <w:rPr>
          <w:rFonts w:hint="eastAsia"/>
          <w:lang w:val="en-US"/>
        </w:rPr>
        <w:t>亿元</w:t>
      </w:r>
      <w:r w:rsidRPr="00671326">
        <w:rPr>
          <w:rFonts w:hint="eastAsia"/>
          <w:lang w:val="en-US"/>
        </w:rPr>
        <w:tab/>
      </w:r>
      <w:r w:rsidRPr="00671326">
        <w:rPr>
          <w:rFonts w:hint="eastAsia"/>
          <w:lang w:val="en-US"/>
        </w:rPr>
        <w:t>中电中金基金领投，厦门创投跟投</w:t>
      </w:r>
      <w:r w:rsidRPr="00671326">
        <w:rPr>
          <w:rFonts w:hint="eastAsia"/>
          <w:lang w:val="en-US"/>
        </w:rPr>
        <w:tab/>
        <w:t>[EMPTY CELL]</w:t>
      </w:r>
      <w:r w:rsidRPr="00671326">
        <w:rPr>
          <w:rFonts w:hint="eastAsia"/>
          <w:lang w:val="en-US"/>
        </w:rPr>
        <w:tab/>
        <w:t>[EMPTY CELL]</w:t>
      </w:r>
    </w:p>
    <w:p w14:paraId="6467482E" w14:textId="670CB722"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2017-06-16</w:t>
      </w:r>
      <w:r w:rsidRPr="00671326">
        <w:rPr>
          <w:rFonts w:hint="eastAsia"/>
          <w:lang w:val="en-US"/>
        </w:rPr>
        <w:tab/>
      </w:r>
      <w:r w:rsidRPr="00671326">
        <w:rPr>
          <w:rFonts w:hint="eastAsia"/>
          <w:lang w:val="en-US"/>
        </w:rPr>
        <w:t>天使轮</w:t>
      </w:r>
      <w:r w:rsidRPr="00671326">
        <w:rPr>
          <w:rFonts w:hint="eastAsia"/>
          <w:lang w:val="en-US"/>
        </w:rPr>
        <w:tab/>
        <w:t>1000</w:t>
      </w:r>
      <w:r w:rsidRPr="00671326">
        <w:rPr>
          <w:rFonts w:hint="eastAsia"/>
          <w:lang w:val="en-US"/>
        </w:rPr>
        <w:t>万元</w:t>
      </w:r>
      <w:r w:rsidRPr="00671326">
        <w:rPr>
          <w:rFonts w:hint="eastAsia"/>
          <w:lang w:val="en-US"/>
        </w:rPr>
        <w:tab/>
      </w:r>
      <w:r w:rsidRPr="00671326">
        <w:rPr>
          <w:rFonts w:hint="eastAsia"/>
          <w:lang w:val="en-US"/>
        </w:rPr>
        <w:t>猎鹰投资</w:t>
      </w:r>
      <w:r w:rsidRPr="00671326">
        <w:rPr>
          <w:rFonts w:hint="eastAsia"/>
          <w:lang w:val="en-US"/>
        </w:rPr>
        <w:tab/>
        <w:t>[EMPTY CELL]</w:t>
      </w:r>
      <w:r w:rsidRPr="00671326">
        <w:rPr>
          <w:rFonts w:hint="eastAsia"/>
          <w:lang w:val="en-US"/>
        </w:rPr>
        <w:tab/>
        <w:t>[EMPTY CELL]</w:t>
      </w:r>
    </w:p>
    <w:p w14:paraId="5C765969" w14:textId="77777777" w:rsidR="00671326" w:rsidRPr="00671326" w:rsidRDefault="00671326" w:rsidP="00671326">
      <w:pPr>
        <w:pStyle w:val="ListParagraph"/>
        <w:rPr>
          <w:lang w:val="en-US"/>
        </w:rPr>
      </w:pPr>
      <w:r w:rsidRPr="00671326">
        <w:rPr>
          <w:rFonts w:hint="eastAsia"/>
          <w:lang w:val="en-US"/>
        </w:rPr>
        <w:t>3</w:t>
      </w:r>
      <w:r w:rsidRPr="00671326">
        <w:rPr>
          <w:rFonts w:hint="eastAsia"/>
          <w:lang w:val="en-US"/>
        </w:rPr>
        <w:tab/>
      </w:r>
      <w:r w:rsidRPr="00671326">
        <w:rPr>
          <w:rFonts w:hint="eastAsia"/>
          <w:lang w:val="en-US"/>
        </w:rPr>
        <w:t>派尔特</w:t>
      </w:r>
      <w:r w:rsidRPr="00671326">
        <w:rPr>
          <w:rFonts w:hint="eastAsia"/>
          <w:lang w:val="en-US"/>
        </w:rPr>
        <w:tab/>
      </w:r>
      <w:r w:rsidRPr="00671326">
        <w:rPr>
          <w:rFonts w:hint="eastAsia"/>
          <w:lang w:val="en-US"/>
        </w:rPr>
        <w:t>智能微创外科手术整体解决方案提供商</w:t>
      </w:r>
      <w:r w:rsidRPr="00671326">
        <w:rPr>
          <w:rFonts w:hint="eastAsia"/>
          <w:lang w:val="en-US"/>
        </w:rPr>
        <w:tab/>
      </w:r>
      <w:r w:rsidRPr="00671326">
        <w:rPr>
          <w:rFonts w:hint="eastAsia"/>
          <w:lang w:val="en-US"/>
        </w:rPr>
        <w:t>医疗</w:t>
      </w:r>
      <w:r w:rsidRPr="00671326">
        <w:rPr>
          <w:rFonts w:hint="eastAsia"/>
          <w:lang w:val="en-US"/>
        </w:rPr>
        <w:tab/>
        <w:t>2002-09-25</w:t>
      </w:r>
      <w:r w:rsidRPr="00671326">
        <w:rPr>
          <w:rFonts w:hint="eastAsia"/>
          <w:lang w:val="en-US"/>
        </w:rPr>
        <w:tab/>
      </w:r>
      <w:r w:rsidRPr="00671326">
        <w:rPr>
          <w:rFonts w:hint="eastAsia"/>
          <w:lang w:val="en-US"/>
        </w:rPr>
        <w:t>北京市</w:t>
      </w:r>
      <w:r w:rsidRPr="00671326">
        <w:rPr>
          <w:rFonts w:hint="eastAsia"/>
          <w:lang w:val="en-US"/>
        </w:rPr>
        <w:t xml:space="preserve"> &gt; </w:t>
      </w:r>
      <w:r w:rsidRPr="00671326">
        <w:rPr>
          <w:rFonts w:hint="eastAsia"/>
          <w:lang w:val="en-US"/>
        </w:rPr>
        <w:t>昌平区</w:t>
      </w:r>
      <w:r w:rsidRPr="00671326">
        <w:rPr>
          <w:rFonts w:hint="eastAsia"/>
          <w:lang w:val="en-US"/>
        </w:rPr>
        <w:tab/>
        <w:t>2023-07-01</w:t>
      </w:r>
      <w:r w:rsidRPr="00671326">
        <w:rPr>
          <w:rFonts w:hint="eastAsia"/>
          <w:lang w:val="en-US"/>
        </w:rPr>
        <w:tab/>
      </w:r>
      <w:r w:rsidRPr="00671326">
        <w:rPr>
          <w:rFonts w:hint="eastAsia"/>
          <w:lang w:val="en-US"/>
        </w:rPr>
        <w:t>被收购</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厦门国贸</w:t>
      </w:r>
      <w:r w:rsidRPr="00671326">
        <w:rPr>
          <w:rFonts w:hint="eastAsia"/>
          <w:lang w:val="en-US"/>
        </w:rPr>
        <w:tab/>
        <w:t>2023-07-01</w:t>
      </w:r>
      <w:r w:rsidRPr="00671326">
        <w:rPr>
          <w:rFonts w:hint="eastAsia"/>
          <w:lang w:val="en-US"/>
        </w:rPr>
        <w:tab/>
      </w:r>
      <w:r w:rsidRPr="00671326">
        <w:rPr>
          <w:rFonts w:hint="eastAsia"/>
          <w:lang w:val="en-US"/>
        </w:rPr>
        <w:t>被收购</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厦门国贸</w:t>
      </w:r>
      <w:r w:rsidRPr="00671326">
        <w:rPr>
          <w:rFonts w:hint="eastAsia"/>
          <w:lang w:val="en-US"/>
        </w:rPr>
        <w:tab/>
      </w:r>
      <w:r w:rsidRPr="00671326">
        <w:rPr>
          <w:rFonts w:hint="eastAsia"/>
          <w:lang w:val="en-US"/>
        </w:rPr>
        <w:t>北京派尔特医疗科技股份有限公司</w:t>
      </w:r>
      <w:r w:rsidRPr="00671326">
        <w:rPr>
          <w:rFonts w:hint="eastAsia"/>
          <w:lang w:val="en-US"/>
        </w:rPr>
        <w:tab/>
        <w:t>"010-80789058 (2022</w:t>
      </w:r>
      <w:r w:rsidRPr="00671326">
        <w:rPr>
          <w:rFonts w:hint="eastAsia"/>
          <w:lang w:val="en-US"/>
        </w:rPr>
        <w:t>年报电话</w:t>
      </w:r>
      <w:r w:rsidRPr="00671326">
        <w:rPr>
          <w:rFonts w:hint="eastAsia"/>
          <w:lang w:val="en-US"/>
        </w:rPr>
        <w:t>)</w:t>
      </w:r>
    </w:p>
    <w:p w14:paraId="6FF4DE76" w14:textId="4350FC84" w:rsidR="00671326" w:rsidRDefault="00671326" w:rsidP="00671326">
      <w:pPr>
        <w:pStyle w:val="ListParagraph"/>
        <w:rPr>
          <w:lang w:val="en-US"/>
        </w:rPr>
      </w:pPr>
      <w:r w:rsidRPr="00671326">
        <w:rPr>
          <w:rFonts w:hint="eastAsia"/>
          <w:lang w:val="en-US"/>
        </w:rPr>
        <w:t>80789058 (2013</w:t>
      </w:r>
      <w:r w:rsidRPr="00671326">
        <w:rPr>
          <w:rFonts w:hint="eastAsia"/>
          <w:lang w:val="en-US"/>
        </w:rPr>
        <w:t>年报电话</w:t>
      </w:r>
      <w:r w:rsidRPr="00671326">
        <w:rPr>
          <w:rFonts w:hint="eastAsia"/>
          <w:lang w:val="en-US"/>
        </w:rPr>
        <w:t>)"</w:t>
      </w:r>
    </w:p>
    <w:p w14:paraId="7839E325" w14:textId="6A33594A" w:rsidR="00671326" w:rsidRPr="00671326" w:rsidRDefault="00671326" w:rsidP="00671326">
      <w:pPr>
        <w:pStyle w:val="ListParagraph"/>
        <w:rPr>
          <w:lang w:val="en-US"/>
        </w:rPr>
      </w:pPr>
      <w:r>
        <w:rPr>
          <w:lang w:val="en-US"/>
        </w:rPr>
        <w:t>… (and so on with more data)</w:t>
      </w:r>
    </w:p>
    <w:p w14:paraId="3650B613" w14:textId="77777777" w:rsidR="00671326" w:rsidRDefault="00671326" w:rsidP="00671326">
      <w:pPr>
        <w:pStyle w:val="ListParagraph"/>
      </w:pPr>
    </w:p>
    <w:p w14:paraId="028B6A04" w14:textId="77777777" w:rsidR="00756865" w:rsidRDefault="00756865" w:rsidP="00671326">
      <w:pPr>
        <w:pStyle w:val="ListParagraph"/>
      </w:pPr>
    </w:p>
    <w:p w14:paraId="6B58AE62" w14:textId="15D72D3A" w:rsidR="00756865" w:rsidRDefault="00756865" w:rsidP="00671326">
      <w:pPr>
        <w:pStyle w:val="ListParagraph"/>
      </w:pPr>
      <w:r>
        <w:lastRenderedPageBreak/>
        <w:t>Now, write a Python program to help me fix the excel table. Below are the requirements and explanation:</w:t>
      </w:r>
    </w:p>
    <w:p w14:paraId="33DEF60D" w14:textId="695CB936" w:rsidR="00756865" w:rsidRDefault="00756865" w:rsidP="00756865">
      <w:pPr>
        <w:pStyle w:val="ListParagraph"/>
        <w:numPr>
          <w:ilvl w:val="0"/>
          <w:numId w:val="2"/>
        </w:numPr>
      </w:pPr>
      <w:r>
        <w:t>In column “</w:t>
      </w:r>
      <w:r w:rsidRPr="00756865">
        <w:rPr>
          <w:rFonts w:hint="eastAsia"/>
        </w:rPr>
        <w:t>序号</w:t>
      </w:r>
      <w:r>
        <w:t xml:space="preserve">”, each cell either contains a number or an empty cell. You can assume that the number is arranged in ascending order. You can also assume that the rows between two number (for example </w:t>
      </w:r>
      <w:r w:rsidR="003B522C">
        <w:t xml:space="preserve">the cells </w:t>
      </w:r>
      <w:r>
        <w:t>between number 1 and 2 under column “</w:t>
      </w:r>
      <w:r w:rsidRPr="00756865">
        <w:rPr>
          <w:rFonts w:hint="eastAsia"/>
        </w:rPr>
        <w:t>序号</w:t>
      </w:r>
      <w:r>
        <w:t>”</w:t>
      </w:r>
      <w:r w:rsidR="003B522C">
        <w:t>, which can either be [empty cells] now or contain some data</w:t>
      </w:r>
      <w:r>
        <w:t>) represents one “Investment Event”. However, as you can see, the cells in “</w:t>
      </w:r>
      <w:r w:rsidRPr="00756865">
        <w:rPr>
          <w:rFonts w:hint="eastAsia"/>
        </w:rPr>
        <w:t>融资时间</w:t>
      </w:r>
      <w:r>
        <w:t xml:space="preserve">”, </w:t>
      </w:r>
      <w:r>
        <w:rPr>
          <w:lang w:val="en-US"/>
        </w:rPr>
        <w:t xml:space="preserve"> “</w:t>
      </w:r>
      <w:r w:rsidRPr="00756865">
        <w:rPr>
          <w:rFonts w:hint="eastAsia"/>
        </w:rPr>
        <w:t>融资轮次</w:t>
      </w:r>
      <w:r>
        <w:t>”, “</w:t>
      </w:r>
      <w:r w:rsidRPr="00756865">
        <w:rPr>
          <w:rFonts w:hint="eastAsia"/>
        </w:rPr>
        <w:t>融资金额</w:t>
      </w:r>
      <w:r>
        <w:t>”, and “</w:t>
      </w:r>
      <w:r w:rsidRPr="00756865">
        <w:rPr>
          <w:rFonts w:hint="eastAsia"/>
        </w:rPr>
        <w:t>投资方</w:t>
      </w:r>
      <w:r>
        <w:t xml:space="preserve">” are separated into individual cells that causes all these [empty cells] in the excel table. </w:t>
      </w:r>
    </w:p>
    <w:p w14:paraId="3F55FBD1" w14:textId="13E8D90B" w:rsidR="00756865" w:rsidRDefault="00756865" w:rsidP="00756865">
      <w:pPr>
        <w:pStyle w:val="ListParagraph"/>
        <w:numPr>
          <w:ilvl w:val="0"/>
          <w:numId w:val="2"/>
        </w:numPr>
      </w:pPr>
      <w:r>
        <w:t>Therefore, your task is to write a Python program to mutate the table by merging the data in the columns of “</w:t>
      </w:r>
      <w:r w:rsidRPr="00756865">
        <w:rPr>
          <w:rFonts w:hint="eastAsia"/>
        </w:rPr>
        <w:t>融资时间</w:t>
      </w:r>
      <w:r>
        <w:t xml:space="preserve">”, </w:t>
      </w:r>
      <w:r>
        <w:rPr>
          <w:lang w:val="en-US"/>
        </w:rPr>
        <w:t xml:space="preserve"> “</w:t>
      </w:r>
      <w:r w:rsidRPr="00756865">
        <w:rPr>
          <w:rFonts w:hint="eastAsia"/>
        </w:rPr>
        <w:t>融资轮次</w:t>
      </w:r>
      <w:r>
        <w:t>”, “</w:t>
      </w:r>
      <w:r w:rsidRPr="00756865">
        <w:rPr>
          <w:rFonts w:hint="eastAsia"/>
        </w:rPr>
        <w:t>融资金额</w:t>
      </w:r>
      <w:r>
        <w:t>”, and “</w:t>
      </w:r>
      <w:r w:rsidRPr="00756865">
        <w:rPr>
          <w:rFonts w:hint="eastAsia"/>
        </w:rPr>
        <w:t>投资方</w:t>
      </w:r>
      <w:r>
        <w:t>” into one cell with a  header named “</w:t>
      </w:r>
      <w:r>
        <w:rPr>
          <w:rFonts w:hint="eastAsia"/>
          <w:lang w:val="en-US"/>
        </w:rPr>
        <w:t>融资历史</w:t>
      </w:r>
      <w:r>
        <w:rPr>
          <w:lang w:val="en-US"/>
        </w:rPr>
        <w:t>”</w:t>
      </w:r>
      <w:r>
        <w:t>, with the following specifications:</w:t>
      </w:r>
    </w:p>
    <w:p w14:paraId="6456B5B4" w14:textId="6679E8DD" w:rsidR="003B522C" w:rsidRDefault="003B522C" w:rsidP="003B522C">
      <w:pPr>
        <w:pStyle w:val="ListParagraph"/>
        <w:numPr>
          <w:ilvl w:val="1"/>
          <w:numId w:val="2"/>
        </w:numPr>
      </w:pPr>
      <w:r>
        <w:t>The data of “</w:t>
      </w:r>
      <w:r w:rsidRPr="00756865">
        <w:rPr>
          <w:rFonts w:hint="eastAsia"/>
        </w:rPr>
        <w:t>融资时间</w:t>
      </w:r>
      <w:r>
        <w:t xml:space="preserve">”, </w:t>
      </w:r>
      <w:r>
        <w:rPr>
          <w:lang w:val="en-US"/>
        </w:rPr>
        <w:t xml:space="preserve"> “</w:t>
      </w:r>
      <w:r w:rsidRPr="00756865">
        <w:rPr>
          <w:rFonts w:hint="eastAsia"/>
        </w:rPr>
        <w:t>融资轮次</w:t>
      </w:r>
      <w:r>
        <w:t>”, “</w:t>
      </w:r>
      <w:r w:rsidRPr="00756865">
        <w:rPr>
          <w:rFonts w:hint="eastAsia"/>
        </w:rPr>
        <w:t>融资金额</w:t>
      </w:r>
      <w:r>
        <w:t>”, and “</w:t>
      </w:r>
      <w:r w:rsidRPr="00756865">
        <w:rPr>
          <w:rFonts w:hint="eastAsia"/>
        </w:rPr>
        <w:t>投资方</w:t>
      </w:r>
      <w:r>
        <w:t>” in the same row represents one “Investment History” and you need to combine all the “Investment History” of each “Investment Event” into one cell, separated by a newline character</w:t>
      </w:r>
    </w:p>
    <w:p w14:paraId="0737DDEA" w14:textId="48880081" w:rsidR="003B522C" w:rsidRDefault="001B1A9E" w:rsidP="003B522C">
      <w:pPr>
        <w:pStyle w:val="ListParagraph"/>
        <w:numPr>
          <w:ilvl w:val="1"/>
          <w:numId w:val="2"/>
        </w:numPr>
      </w:pPr>
      <w:r>
        <w:t>For your reference, th</w:t>
      </w:r>
      <w:r w:rsidR="003B522C">
        <w:t xml:space="preserve">e </w:t>
      </w:r>
      <w:r>
        <w:t xml:space="preserve">final </w:t>
      </w:r>
      <w:r w:rsidR="003B522C">
        <w:t xml:space="preserve">outcome would look like the following example below, where </w:t>
      </w:r>
      <w:r>
        <w:t xml:space="preserve">the labels inside [ ] </w:t>
      </w:r>
      <w:r w:rsidR="003B522C">
        <w:t xml:space="preserve">sign represents the header that </w:t>
      </w:r>
      <w:r>
        <w:t>its</w:t>
      </w:r>
      <w:r w:rsidR="003B522C">
        <w:t xml:space="preserve"> corresponding data belongs to.</w:t>
      </w:r>
      <w:r>
        <w:t xml:space="preserve"> In short, each row in the final table will only contain one “Investment Event” and the next row would contain the next “Investment Event” and so on.</w:t>
      </w:r>
    </w:p>
    <w:p w14:paraId="63A01BAC" w14:textId="406A50C6" w:rsidR="003B522C" w:rsidRDefault="003B522C" w:rsidP="003B522C">
      <w:r w:rsidRPr="003B522C">
        <w:rPr>
          <w:rFonts w:hint="eastAsia"/>
        </w:rPr>
        <w:t>序号</w:t>
      </w:r>
      <w:r w:rsidRPr="003B522C">
        <w:rPr>
          <w:rFonts w:hint="eastAsia"/>
        </w:rPr>
        <w:tab/>
      </w:r>
      <w:r w:rsidRPr="003B522C">
        <w:rPr>
          <w:rFonts w:hint="eastAsia"/>
        </w:rPr>
        <w:t>公司名</w:t>
      </w:r>
      <w:r w:rsidRPr="003B522C">
        <w:rPr>
          <w:rFonts w:hint="eastAsia"/>
        </w:rPr>
        <w:tab/>
      </w:r>
      <w:r w:rsidRPr="003B522C">
        <w:rPr>
          <w:rFonts w:hint="eastAsia"/>
        </w:rPr>
        <w:t>简介</w:t>
      </w:r>
      <w:r w:rsidRPr="003B522C">
        <w:rPr>
          <w:rFonts w:hint="eastAsia"/>
        </w:rPr>
        <w:tab/>
      </w:r>
      <w:r w:rsidRPr="003B522C">
        <w:rPr>
          <w:rFonts w:hint="eastAsia"/>
        </w:rPr>
        <w:t>烯牛行业（一级）</w:t>
      </w:r>
      <w:r w:rsidRPr="003B522C">
        <w:rPr>
          <w:rFonts w:hint="eastAsia"/>
        </w:rPr>
        <w:tab/>
      </w:r>
      <w:r w:rsidRPr="003B522C">
        <w:rPr>
          <w:rFonts w:hint="eastAsia"/>
        </w:rPr>
        <w:t>成立时间</w:t>
      </w:r>
      <w:r w:rsidRPr="003B522C">
        <w:rPr>
          <w:rFonts w:hint="eastAsia"/>
        </w:rPr>
        <w:tab/>
      </w:r>
      <w:r w:rsidRPr="003B522C">
        <w:rPr>
          <w:rFonts w:hint="eastAsia"/>
        </w:rPr>
        <w:t>地区</w:t>
      </w:r>
      <w:r w:rsidRPr="003B522C">
        <w:rPr>
          <w:rFonts w:hint="eastAsia"/>
        </w:rPr>
        <w:tab/>
      </w:r>
      <w:r w:rsidRPr="003B522C">
        <w:rPr>
          <w:rFonts w:hint="eastAsia"/>
        </w:rPr>
        <w:t>最新融资时间</w:t>
      </w:r>
      <w:r w:rsidRPr="003B522C">
        <w:rPr>
          <w:rFonts w:hint="eastAsia"/>
        </w:rPr>
        <w:tab/>
      </w:r>
      <w:r w:rsidRPr="003B522C">
        <w:rPr>
          <w:rFonts w:hint="eastAsia"/>
        </w:rPr>
        <w:t>最新融资轮次</w:t>
      </w:r>
      <w:r w:rsidRPr="003B522C">
        <w:rPr>
          <w:rFonts w:hint="eastAsia"/>
        </w:rPr>
        <w:tab/>
      </w:r>
      <w:r w:rsidRPr="003B522C">
        <w:rPr>
          <w:rFonts w:hint="eastAsia"/>
        </w:rPr>
        <w:t>最新融资金额</w:t>
      </w:r>
      <w:r w:rsidR="001B1A9E">
        <w:rPr>
          <w:rFonts w:hint="eastAsia"/>
        </w:rPr>
        <w:t xml:space="preserve"> </w:t>
      </w:r>
      <w:r w:rsidRPr="003B522C">
        <w:rPr>
          <w:rFonts w:hint="eastAsia"/>
        </w:rPr>
        <w:tab/>
      </w:r>
      <w:r w:rsidRPr="003B522C">
        <w:rPr>
          <w:rFonts w:hint="eastAsia"/>
        </w:rPr>
        <w:t>投资方</w:t>
      </w:r>
      <w:r w:rsidRPr="003B522C">
        <w:rPr>
          <w:rFonts w:hint="eastAsia"/>
        </w:rPr>
        <w:tab/>
      </w:r>
      <w:r w:rsidR="001B1A9E">
        <w:t xml:space="preserve"> </w:t>
      </w:r>
      <w:r w:rsidRPr="003B522C">
        <w:rPr>
          <w:rFonts w:hint="eastAsia"/>
        </w:rPr>
        <w:t>融资</w:t>
      </w:r>
      <w:r>
        <w:rPr>
          <w:rFonts w:hint="eastAsia"/>
          <w:lang w:val="en-US"/>
        </w:rPr>
        <w:t>历史</w:t>
      </w:r>
      <w:r w:rsidRPr="003B522C">
        <w:rPr>
          <w:rFonts w:hint="eastAsia"/>
        </w:rPr>
        <w:tab/>
      </w:r>
      <w:r w:rsidRPr="003B522C">
        <w:rPr>
          <w:rFonts w:hint="eastAsia"/>
        </w:rPr>
        <w:t>工商名称</w:t>
      </w:r>
      <w:r w:rsidRPr="003B522C">
        <w:rPr>
          <w:rFonts w:hint="eastAsia"/>
        </w:rPr>
        <w:tab/>
      </w:r>
      <w:r w:rsidRPr="003B522C">
        <w:rPr>
          <w:rFonts w:hint="eastAsia"/>
        </w:rPr>
        <w:t>联系电话</w:t>
      </w:r>
    </w:p>
    <w:p w14:paraId="0DAA498C" w14:textId="5A583D19" w:rsidR="003B522C" w:rsidRDefault="003B522C" w:rsidP="003B522C">
      <w:r>
        <w:t>**</w:t>
      </w:r>
      <w:r>
        <w:rPr>
          <w:rFonts w:hint="eastAsia"/>
        </w:rPr>
        <w:t>[</w:t>
      </w:r>
      <w:r w:rsidRPr="003B522C">
        <w:rPr>
          <w:rFonts w:hint="eastAsia"/>
        </w:rPr>
        <w:t>序号</w:t>
      </w:r>
      <w:r>
        <w:rPr>
          <w:rFonts w:hint="eastAsia"/>
        </w:rPr>
        <w:t>]</w:t>
      </w:r>
      <w:r w:rsidR="001B1A9E">
        <w:t xml:space="preserve"> </w:t>
      </w:r>
      <w:r w:rsidRPr="003B522C">
        <w:rPr>
          <w:rFonts w:hint="eastAsia"/>
        </w:rPr>
        <w:t>1</w:t>
      </w:r>
      <w:r w:rsidRPr="003B522C">
        <w:rPr>
          <w:rFonts w:hint="eastAsia"/>
        </w:rPr>
        <w:tab/>
      </w:r>
      <w:r>
        <w:rPr>
          <w:rFonts w:hint="eastAsia"/>
        </w:rPr>
        <w:t>[</w:t>
      </w:r>
      <w:r w:rsidRPr="003B522C">
        <w:rPr>
          <w:rFonts w:hint="eastAsia"/>
        </w:rPr>
        <w:t>公司名</w:t>
      </w:r>
      <w:r>
        <w:rPr>
          <w:rFonts w:hint="eastAsia"/>
        </w:rPr>
        <w:t>]</w:t>
      </w:r>
      <w:r w:rsidR="001B1A9E">
        <w:t xml:space="preserve"> </w:t>
      </w:r>
      <w:r w:rsidRPr="003B522C">
        <w:rPr>
          <w:rFonts w:hint="eastAsia"/>
        </w:rPr>
        <w:t>速腾聚创</w:t>
      </w:r>
      <w:r w:rsidRPr="003B522C">
        <w:rPr>
          <w:rFonts w:hint="eastAsia"/>
        </w:rPr>
        <w:tab/>
      </w:r>
      <w:r>
        <w:rPr>
          <w:rFonts w:hint="eastAsia"/>
        </w:rPr>
        <w:t>[</w:t>
      </w:r>
      <w:r w:rsidRPr="003B522C">
        <w:rPr>
          <w:rFonts w:hint="eastAsia"/>
        </w:rPr>
        <w:t>简介</w:t>
      </w:r>
      <w:r>
        <w:rPr>
          <w:rFonts w:hint="eastAsia"/>
        </w:rPr>
        <w:t>]</w:t>
      </w:r>
      <w:r w:rsidR="001B1A9E">
        <w:t xml:space="preserve"> </w:t>
      </w:r>
      <w:r w:rsidRPr="003B522C">
        <w:rPr>
          <w:rFonts w:hint="eastAsia"/>
        </w:rPr>
        <w:t>智能激光雷达系统研发商</w:t>
      </w:r>
      <w:r w:rsidRPr="003B522C">
        <w:rPr>
          <w:rFonts w:hint="eastAsia"/>
        </w:rPr>
        <w:tab/>
      </w:r>
      <w:r w:rsidR="001B1A9E">
        <w:t>[</w:t>
      </w:r>
      <w:r w:rsidRPr="003B522C">
        <w:rPr>
          <w:rFonts w:hint="eastAsia"/>
        </w:rPr>
        <w:t>烯牛行业（一级）</w:t>
      </w:r>
      <w:r w:rsidR="001B1A9E">
        <w:rPr>
          <w:rFonts w:hint="eastAsia"/>
        </w:rPr>
        <w:t>]</w:t>
      </w:r>
      <w:r w:rsidR="001B1A9E">
        <w:t xml:space="preserve"> </w:t>
      </w:r>
      <w:r w:rsidRPr="003B522C">
        <w:rPr>
          <w:rFonts w:hint="eastAsia"/>
        </w:rPr>
        <w:t>汽车出行，先进制造，人工智能</w:t>
      </w:r>
      <w:r w:rsidRPr="003B522C">
        <w:rPr>
          <w:rFonts w:hint="eastAsia"/>
        </w:rPr>
        <w:tab/>
      </w:r>
      <w:r w:rsidR="001B1A9E">
        <w:t xml:space="preserve"> </w:t>
      </w:r>
      <w:r w:rsidR="001B1A9E">
        <w:rPr>
          <w:rFonts w:hint="eastAsia"/>
        </w:rPr>
        <w:t>[</w:t>
      </w:r>
      <w:r w:rsidRPr="003B522C">
        <w:rPr>
          <w:rFonts w:hint="eastAsia"/>
        </w:rPr>
        <w:t>成立时间</w:t>
      </w:r>
      <w:r w:rsidR="001B1A9E">
        <w:rPr>
          <w:rFonts w:hint="eastAsia"/>
        </w:rPr>
        <w:t>]</w:t>
      </w:r>
      <w:r w:rsidR="001B1A9E">
        <w:t xml:space="preserve"> </w:t>
      </w:r>
      <w:r w:rsidRPr="003B522C">
        <w:rPr>
          <w:rFonts w:hint="eastAsia"/>
        </w:rPr>
        <w:t>2014-08-28</w:t>
      </w:r>
      <w:r w:rsidRPr="003B522C">
        <w:rPr>
          <w:rFonts w:hint="eastAsia"/>
        </w:rPr>
        <w:tab/>
      </w:r>
      <w:r w:rsidR="001B1A9E">
        <w:t xml:space="preserve">  </w:t>
      </w:r>
      <w:r w:rsidR="001B1A9E">
        <w:rPr>
          <w:rFonts w:hint="eastAsia"/>
        </w:rPr>
        <w:t>[</w:t>
      </w:r>
      <w:r w:rsidRPr="003B522C">
        <w:rPr>
          <w:rFonts w:hint="eastAsia"/>
        </w:rPr>
        <w:t>地区</w:t>
      </w:r>
      <w:r w:rsidR="001B1A9E">
        <w:rPr>
          <w:rFonts w:hint="eastAsia"/>
        </w:rPr>
        <w:t>]</w:t>
      </w:r>
      <w:r w:rsidR="001B1A9E">
        <w:t xml:space="preserve">  </w:t>
      </w:r>
      <w:r w:rsidRPr="003B522C">
        <w:rPr>
          <w:rFonts w:hint="eastAsia"/>
        </w:rPr>
        <w:t>深圳市</w:t>
      </w:r>
      <w:r w:rsidRPr="003B522C">
        <w:rPr>
          <w:rFonts w:hint="eastAsia"/>
        </w:rPr>
        <w:t xml:space="preserve"> &gt; </w:t>
      </w:r>
      <w:r w:rsidRPr="003B522C">
        <w:rPr>
          <w:rFonts w:hint="eastAsia"/>
        </w:rPr>
        <w:t>南山区</w:t>
      </w:r>
      <w:r w:rsidRPr="003B522C">
        <w:rPr>
          <w:rFonts w:hint="eastAsia"/>
        </w:rPr>
        <w:tab/>
      </w:r>
      <w:r w:rsidR="001B1A9E">
        <w:rPr>
          <w:rFonts w:hint="eastAsia"/>
        </w:rPr>
        <w:t>[</w:t>
      </w:r>
      <w:r w:rsidR="001B1A9E">
        <w:t xml:space="preserve"> </w:t>
      </w:r>
      <w:r w:rsidRPr="003B522C">
        <w:rPr>
          <w:rFonts w:hint="eastAsia"/>
        </w:rPr>
        <w:t>最新融资时间</w:t>
      </w:r>
      <w:r w:rsidR="001B1A9E">
        <w:rPr>
          <w:rFonts w:hint="eastAsia"/>
        </w:rPr>
        <w:t>]</w:t>
      </w:r>
      <w:r w:rsidR="001B1A9E">
        <w:t xml:space="preserve"> </w:t>
      </w:r>
      <w:r w:rsidRPr="003B522C">
        <w:rPr>
          <w:rFonts w:hint="eastAsia"/>
        </w:rPr>
        <w:t>2023-07-01</w:t>
      </w:r>
      <w:r w:rsidRPr="003B522C">
        <w:rPr>
          <w:rFonts w:hint="eastAsia"/>
        </w:rPr>
        <w:tab/>
      </w:r>
      <w:r w:rsidR="001B1A9E">
        <w:rPr>
          <w:rFonts w:hint="eastAsia"/>
        </w:rPr>
        <w:t>[</w:t>
      </w:r>
      <w:r w:rsidRPr="003B522C">
        <w:rPr>
          <w:rFonts w:hint="eastAsia"/>
        </w:rPr>
        <w:t>最新融资轮次</w:t>
      </w:r>
      <w:r w:rsidR="001B1A9E">
        <w:rPr>
          <w:rFonts w:hint="eastAsia"/>
        </w:rPr>
        <w:t>]</w:t>
      </w:r>
      <w:r w:rsidR="001B1A9E">
        <w:t xml:space="preserve"> </w:t>
      </w:r>
      <w:r w:rsidRPr="003B522C">
        <w:rPr>
          <w:rFonts w:hint="eastAsia"/>
        </w:rPr>
        <w:t>后期阶段</w:t>
      </w:r>
      <w:r w:rsidRPr="003B522C">
        <w:rPr>
          <w:rFonts w:hint="eastAsia"/>
        </w:rPr>
        <w:tab/>
      </w:r>
      <w:r w:rsidR="001B1A9E">
        <w:rPr>
          <w:rFonts w:hint="eastAsia"/>
        </w:rPr>
        <w:t>[</w:t>
      </w:r>
      <w:r w:rsidRPr="003B522C">
        <w:rPr>
          <w:rFonts w:hint="eastAsia"/>
        </w:rPr>
        <w:t>最新融资金额</w:t>
      </w:r>
      <w:r w:rsidR="001B1A9E">
        <w:rPr>
          <w:rFonts w:hint="eastAsia"/>
        </w:rPr>
        <w:t>]</w:t>
      </w:r>
      <w:r w:rsidR="001B1A9E">
        <w:t xml:space="preserve"> </w:t>
      </w:r>
      <w:r w:rsidRPr="003B522C">
        <w:rPr>
          <w:rFonts w:hint="eastAsia"/>
        </w:rPr>
        <w:t>11.9</w:t>
      </w:r>
      <w:r w:rsidRPr="003B522C">
        <w:rPr>
          <w:rFonts w:hint="eastAsia"/>
        </w:rPr>
        <w:t>亿元</w:t>
      </w:r>
      <w:r w:rsidRPr="003B522C">
        <w:rPr>
          <w:rFonts w:hint="eastAsia"/>
        </w:rPr>
        <w:tab/>
      </w:r>
      <w:r w:rsidR="001B1A9E">
        <w:rPr>
          <w:rFonts w:hint="eastAsia"/>
        </w:rPr>
        <w:t>[</w:t>
      </w:r>
      <w:r w:rsidRPr="003B522C">
        <w:rPr>
          <w:rFonts w:hint="eastAsia"/>
        </w:rPr>
        <w:t>投资方</w:t>
      </w:r>
      <w:r w:rsidR="001B1A9E">
        <w:rPr>
          <w:rFonts w:hint="eastAsia"/>
        </w:rPr>
        <w:t>]</w:t>
      </w:r>
      <w:r w:rsidR="001B1A9E">
        <w:t xml:space="preserve"> </w:t>
      </w:r>
      <w:r w:rsidRPr="003B522C">
        <w:rPr>
          <w:rFonts w:hint="eastAsia"/>
        </w:rPr>
        <w:t>宇通集团，小米长江产业基金，香港立讯有限公司，吉利控股集团，路特斯科技，北汽集团，广汽集团，比亚迪，德赛西威，华兴资本，云锋基金，昆仲资本，景林投资，晨岭资本，东方富海，康成亨，中新融创，星韶创投等</w:t>
      </w:r>
    </w:p>
    <w:p w14:paraId="453D6719" w14:textId="76C176A6" w:rsidR="003B522C" w:rsidRDefault="001B1A9E" w:rsidP="003B522C">
      <w:r>
        <w:rPr>
          <w:rFonts w:hint="eastAsia"/>
        </w:rPr>
        <w:t>[</w:t>
      </w:r>
      <w:r w:rsidR="003B522C" w:rsidRPr="003B522C">
        <w:rPr>
          <w:rFonts w:hint="eastAsia"/>
        </w:rPr>
        <w:t>融资</w:t>
      </w:r>
      <w:r w:rsidR="003B522C">
        <w:rPr>
          <w:rFonts w:hint="eastAsia"/>
        </w:rPr>
        <w:t>历史</w:t>
      </w:r>
      <w:r>
        <w:rPr>
          <w:rFonts w:hint="eastAsia"/>
        </w:rPr>
        <w:t>]</w:t>
      </w:r>
      <w:r>
        <w:t xml:space="preserve"> </w:t>
      </w:r>
      <w:r w:rsidR="003B522C">
        <w:rPr>
          <w:rFonts w:hint="eastAsia"/>
        </w:rPr>
        <w:t xml:space="preserve">2023-07-01 </w:t>
      </w:r>
      <w:r w:rsidR="003B522C">
        <w:rPr>
          <w:rFonts w:hint="eastAsia"/>
        </w:rPr>
        <w:t>后期阶段</w:t>
      </w:r>
      <w:r w:rsidR="003B522C">
        <w:rPr>
          <w:rFonts w:hint="eastAsia"/>
        </w:rPr>
        <w:t xml:space="preserve"> 11.9</w:t>
      </w:r>
      <w:r w:rsidR="003B522C">
        <w:rPr>
          <w:rFonts w:hint="eastAsia"/>
        </w:rPr>
        <w:t>亿元</w:t>
      </w:r>
      <w:r w:rsidR="003B522C">
        <w:rPr>
          <w:rFonts w:hint="eastAsia"/>
        </w:rPr>
        <w:t xml:space="preserve"> </w:t>
      </w:r>
      <w:r w:rsidR="003B522C">
        <w:rPr>
          <w:rFonts w:hint="eastAsia"/>
        </w:rPr>
        <w:t>宇通集团，小米长江产业基金，香港立讯有限公司，吉利控股集团，路特斯科技，北汽集团，广汽集团，比亚迪，德赛西威，华兴资本，云锋基金，昆仲资本，景林投资，晨岭资本，东方富海，康成亨，中新融创，星韶创投等</w:t>
      </w:r>
    </w:p>
    <w:p w14:paraId="5FA9147B" w14:textId="77777777" w:rsidR="003B522C" w:rsidRDefault="003B522C" w:rsidP="003B522C">
      <w:r>
        <w:rPr>
          <w:rFonts w:hint="eastAsia"/>
        </w:rPr>
        <w:t xml:space="preserve">2022-11-11 </w:t>
      </w:r>
      <w:r>
        <w:rPr>
          <w:rFonts w:hint="eastAsia"/>
        </w:rPr>
        <w:t>战略投资</w:t>
      </w:r>
      <w:r>
        <w:rPr>
          <w:rFonts w:hint="eastAsia"/>
        </w:rPr>
        <w:t xml:space="preserve"> </w:t>
      </w:r>
      <w:r>
        <w:rPr>
          <w:rFonts w:hint="eastAsia"/>
        </w:rPr>
        <w:t>未披露</w:t>
      </w:r>
      <w:r>
        <w:rPr>
          <w:rFonts w:hint="eastAsia"/>
        </w:rPr>
        <w:t xml:space="preserve"> </w:t>
      </w:r>
      <w:r>
        <w:rPr>
          <w:rFonts w:hint="eastAsia"/>
        </w:rPr>
        <w:t>吉利控股集团，北汽集团，广汽集团</w:t>
      </w:r>
    </w:p>
    <w:p w14:paraId="748389D3" w14:textId="77777777" w:rsidR="003B522C" w:rsidRDefault="003B522C" w:rsidP="003B522C">
      <w:r>
        <w:rPr>
          <w:rFonts w:hint="eastAsia"/>
        </w:rPr>
        <w:t xml:space="preserve">2022-06-14 </w:t>
      </w:r>
      <w:r>
        <w:rPr>
          <w:rFonts w:hint="eastAsia"/>
        </w:rPr>
        <w:t>战略投资</w:t>
      </w:r>
      <w:r>
        <w:rPr>
          <w:rFonts w:hint="eastAsia"/>
        </w:rPr>
        <w:t xml:space="preserve"> </w:t>
      </w:r>
      <w:r>
        <w:rPr>
          <w:rFonts w:hint="eastAsia"/>
        </w:rPr>
        <w:t>未披露</w:t>
      </w:r>
      <w:r>
        <w:rPr>
          <w:rFonts w:hint="eastAsia"/>
        </w:rPr>
        <w:t xml:space="preserve"> </w:t>
      </w:r>
      <w:r>
        <w:rPr>
          <w:rFonts w:hint="eastAsia"/>
        </w:rPr>
        <w:t>华兴资本领投，云锋基金、景林投资、昆仲资本跟投</w:t>
      </w:r>
    </w:p>
    <w:p w14:paraId="754B4701" w14:textId="77777777" w:rsidR="003B522C" w:rsidRDefault="003B522C" w:rsidP="003B522C">
      <w:r>
        <w:rPr>
          <w:rFonts w:hint="eastAsia"/>
        </w:rPr>
        <w:t xml:space="preserve">2022-02-25 </w:t>
      </w:r>
      <w:r>
        <w:rPr>
          <w:rFonts w:hint="eastAsia"/>
        </w:rPr>
        <w:t>战略投资</w:t>
      </w:r>
      <w:r>
        <w:rPr>
          <w:rFonts w:hint="eastAsia"/>
        </w:rPr>
        <w:t xml:space="preserve"> 24</w:t>
      </w:r>
      <w:r>
        <w:rPr>
          <w:rFonts w:hint="eastAsia"/>
        </w:rPr>
        <w:t>亿元</w:t>
      </w:r>
      <w:r>
        <w:rPr>
          <w:rFonts w:hint="eastAsia"/>
        </w:rPr>
        <w:t xml:space="preserve"> </w:t>
      </w:r>
      <w:r>
        <w:rPr>
          <w:rFonts w:hint="eastAsia"/>
        </w:rPr>
        <w:t>比亚迪</w:t>
      </w:r>
      <w:r>
        <w:rPr>
          <w:rFonts w:hint="eastAsia"/>
        </w:rPr>
        <w:t xml:space="preserve"> </w:t>
      </w:r>
      <w:r>
        <w:rPr>
          <w:rFonts w:hint="eastAsia"/>
        </w:rPr>
        <w:t>，北汽集团、广汽集团、宇通，香港立讯，</w:t>
      </w:r>
      <w:r>
        <w:rPr>
          <w:rFonts w:hint="eastAsia"/>
        </w:rPr>
        <w:t xml:space="preserve"> </w:t>
      </w:r>
      <w:r>
        <w:rPr>
          <w:rFonts w:hint="eastAsia"/>
        </w:rPr>
        <w:t>德赛西威</w:t>
      </w:r>
      <w:r>
        <w:rPr>
          <w:rFonts w:hint="eastAsia"/>
        </w:rPr>
        <w:t xml:space="preserve"> </w:t>
      </w:r>
      <w:r>
        <w:rPr>
          <w:rFonts w:hint="eastAsia"/>
        </w:rPr>
        <w:t>，星韶创投，晨岭资本，长江小米基金，中新融创，康成亨等</w:t>
      </w:r>
    </w:p>
    <w:p w14:paraId="63EFEC2B" w14:textId="77777777" w:rsidR="003B522C" w:rsidRDefault="003B522C" w:rsidP="003B522C">
      <w:r>
        <w:rPr>
          <w:rFonts w:hint="eastAsia"/>
        </w:rPr>
        <w:t xml:space="preserve">2021-12-27 </w:t>
      </w:r>
      <w:r>
        <w:rPr>
          <w:rFonts w:hint="eastAsia"/>
        </w:rPr>
        <w:t>战略投资</w:t>
      </w:r>
      <w:r>
        <w:rPr>
          <w:rFonts w:hint="eastAsia"/>
        </w:rPr>
        <w:t xml:space="preserve"> </w:t>
      </w:r>
      <w:r>
        <w:rPr>
          <w:rFonts w:hint="eastAsia"/>
        </w:rPr>
        <w:t>未披露</w:t>
      </w:r>
      <w:r>
        <w:rPr>
          <w:rFonts w:hint="eastAsia"/>
        </w:rPr>
        <w:t xml:space="preserve"> </w:t>
      </w:r>
      <w:r>
        <w:rPr>
          <w:rFonts w:hint="eastAsia"/>
        </w:rPr>
        <w:t>比亚迪</w:t>
      </w:r>
    </w:p>
    <w:p w14:paraId="064422BD" w14:textId="77777777" w:rsidR="003B522C" w:rsidRDefault="003B522C" w:rsidP="003B522C">
      <w:r>
        <w:rPr>
          <w:rFonts w:hint="eastAsia"/>
        </w:rPr>
        <w:t xml:space="preserve">2021-02-01 </w:t>
      </w:r>
      <w:r>
        <w:rPr>
          <w:rFonts w:hint="eastAsia"/>
        </w:rPr>
        <w:t>股权投资</w:t>
      </w:r>
      <w:r>
        <w:rPr>
          <w:rFonts w:hint="eastAsia"/>
        </w:rPr>
        <w:t xml:space="preserve"> </w:t>
      </w:r>
      <w:r>
        <w:rPr>
          <w:rFonts w:hint="eastAsia"/>
        </w:rPr>
        <w:t>未披露</w:t>
      </w:r>
      <w:r>
        <w:rPr>
          <w:rFonts w:hint="eastAsia"/>
        </w:rPr>
        <w:t xml:space="preserve"> </w:t>
      </w:r>
      <w:r>
        <w:rPr>
          <w:rFonts w:hint="eastAsia"/>
        </w:rPr>
        <w:t>国投创丰，信业基金，东方富海，康成亨投资，众合瑞民，宇通客车，复星锐正资本，中新融创</w:t>
      </w:r>
    </w:p>
    <w:p w14:paraId="7EF55C76" w14:textId="77777777" w:rsidR="003B522C" w:rsidRDefault="003B522C" w:rsidP="003B522C">
      <w:r>
        <w:rPr>
          <w:rFonts w:hint="eastAsia"/>
        </w:rPr>
        <w:t xml:space="preserve">2018-10-10 </w:t>
      </w:r>
      <w:r>
        <w:rPr>
          <w:rFonts w:hint="eastAsia"/>
        </w:rPr>
        <w:t>战略投资</w:t>
      </w:r>
      <w:r>
        <w:rPr>
          <w:rFonts w:hint="eastAsia"/>
        </w:rPr>
        <w:t xml:space="preserve"> 3</w:t>
      </w:r>
      <w:r>
        <w:rPr>
          <w:rFonts w:hint="eastAsia"/>
        </w:rPr>
        <w:t>亿元</w:t>
      </w:r>
      <w:r>
        <w:rPr>
          <w:rFonts w:hint="eastAsia"/>
        </w:rPr>
        <w:t xml:space="preserve"> </w:t>
      </w:r>
      <w:r>
        <w:rPr>
          <w:rFonts w:hint="eastAsia"/>
        </w:rPr>
        <w:t>菜鸟网络，尚颀资本，北汽产投等</w:t>
      </w:r>
    </w:p>
    <w:p w14:paraId="25E916BA" w14:textId="77777777" w:rsidR="003B522C" w:rsidRDefault="003B522C" w:rsidP="003B522C">
      <w:r>
        <w:rPr>
          <w:rFonts w:hint="eastAsia"/>
        </w:rPr>
        <w:lastRenderedPageBreak/>
        <w:t xml:space="preserve">2018-05-18 </w:t>
      </w:r>
      <w:r>
        <w:rPr>
          <w:rFonts w:hint="eastAsia"/>
        </w:rPr>
        <w:t>战略投资</w:t>
      </w:r>
      <w:r>
        <w:rPr>
          <w:rFonts w:hint="eastAsia"/>
        </w:rPr>
        <w:t xml:space="preserve"> </w:t>
      </w:r>
      <w:r>
        <w:rPr>
          <w:rFonts w:hint="eastAsia"/>
        </w:rPr>
        <w:t>未披露</w:t>
      </w:r>
      <w:r>
        <w:rPr>
          <w:rFonts w:hint="eastAsia"/>
        </w:rPr>
        <w:t xml:space="preserve"> </w:t>
      </w:r>
      <w:r>
        <w:rPr>
          <w:rFonts w:hint="eastAsia"/>
        </w:rPr>
        <w:t>北汽集团，粤民投，普禾资本</w:t>
      </w:r>
    </w:p>
    <w:p w14:paraId="7A199AC9" w14:textId="77777777" w:rsidR="003B522C" w:rsidRDefault="003B522C" w:rsidP="003B522C">
      <w:r>
        <w:rPr>
          <w:rFonts w:hint="eastAsia"/>
        </w:rPr>
        <w:t>2017-11-15 B</w:t>
      </w:r>
      <w:r>
        <w:rPr>
          <w:rFonts w:hint="eastAsia"/>
        </w:rPr>
        <w:t>轮</w:t>
      </w:r>
      <w:r>
        <w:rPr>
          <w:rFonts w:hint="eastAsia"/>
        </w:rPr>
        <w:t xml:space="preserve"> </w:t>
      </w:r>
      <w:r>
        <w:rPr>
          <w:rFonts w:hint="eastAsia"/>
        </w:rPr>
        <w:t>未披露</w:t>
      </w:r>
      <w:r>
        <w:rPr>
          <w:rFonts w:hint="eastAsia"/>
        </w:rPr>
        <w:t xml:space="preserve"> </w:t>
      </w:r>
      <w:r>
        <w:rPr>
          <w:rFonts w:hint="eastAsia"/>
        </w:rPr>
        <w:t>海通开元，上海利瀚投资管理</w:t>
      </w:r>
    </w:p>
    <w:p w14:paraId="4353FA38" w14:textId="77777777" w:rsidR="003B522C" w:rsidRDefault="003B522C" w:rsidP="003B522C">
      <w:r>
        <w:rPr>
          <w:rFonts w:hint="eastAsia"/>
        </w:rPr>
        <w:t xml:space="preserve">2016-11-28 </w:t>
      </w:r>
      <w:r>
        <w:rPr>
          <w:rFonts w:hint="eastAsia"/>
        </w:rPr>
        <w:t>股权投资</w:t>
      </w:r>
      <w:r>
        <w:rPr>
          <w:rFonts w:hint="eastAsia"/>
        </w:rPr>
        <w:t xml:space="preserve"> </w:t>
      </w:r>
      <w:r>
        <w:rPr>
          <w:rFonts w:hint="eastAsia"/>
        </w:rPr>
        <w:t>未披露</w:t>
      </w:r>
      <w:r>
        <w:rPr>
          <w:rFonts w:hint="eastAsia"/>
        </w:rPr>
        <w:t xml:space="preserve"> </w:t>
      </w:r>
      <w:r>
        <w:rPr>
          <w:rFonts w:hint="eastAsia"/>
        </w:rPr>
        <w:t>复星集团</w:t>
      </w:r>
    </w:p>
    <w:p w14:paraId="07B31116" w14:textId="77777777" w:rsidR="003B522C" w:rsidRDefault="003B522C" w:rsidP="003B522C">
      <w:r>
        <w:rPr>
          <w:rFonts w:hint="eastAsia"/>
        </w:rPr>
        <w:t>2016-06-29 A+</w:t>
      </w:r>
      <w:r>
        <w:rPr>
          <w:rFonts w:hint="eastAsia"/>
        </w:rPr>
        <w:t>轮</w:t>
      </w:r>
      <w:r>
        <w:rPr>
          <w:rFonts w:hint="eastAsia"/>
        </w:rPr>
        <w:t xml:space="preserve"> </w:t>
      </w:r>
      <w:r>
        <w:rPr>
          <w:rFonts w:hint="eastAsia"/>
        </w:rPr>
        <w:t>数千万元</w:t>
      </w:r>
      <w:r>
        <w:rPr>
          <w:rFonts w:hint="eastAsia"/>
        </w:rPr>
        <w:t xml:space="preserve"> </w:t>
      </w:r>
      <w:r>
        <w:rPr>
          <w:rFonts w:hint="eastAsia"/>
        </w:rPr>
        <w:t>复星锐正资本，昆仲资本</w:t>
      </w:r>
    </w:p>
    <w:p w14:paraId="7BA32B31" w14:textId="77777777" w:rsidR="003B522C" w:rsidRDefault="003B522C" w:rsidP="003B522C">
      <w:r>
        <w:rPr>
          <w:rFonts w:hint="eastAsia"/>
        </w:rPr>
        <w:t>2016-01-04 A</w:t>
      </w:r>
      <w:r>
        <w:rPr>
          <w:rFonts w:hint="eastAsia"/>
        </w:rPr>
        <w:t>轮</w:t>
      </w:r>
      <w:r>
        <w:rPr>
          <w:rFonts w:hint="eastAsia"/>
        </w:rPr>
        <w:t xml:space="preserve"> 1000</w:t>
      </w:r>
      <w:r>
        <w:rPr>
          <w:rFonts w:hint="eastAsia"/>
        </w:rPr>
        <w:t>万元</w:t>
      </w:r>
      <w:r>
        <w:rPr>
          <w:rFonts w:hint="eastAsia"/>
        </w:rPr>
        <w:t xml:space="preserve"> </w:t>
      </w:r>
      <w:r>
        <w:rPr>
          <w:rFonts w:hint="eastAsia"/>
        </w:rPr>
        <w:t>东方富海，普禾资本</w:t>
      </w:r>
    </w:p>
    <w:p w14:paraId="70A3AED6" w14:textId="3DBCEB77" w:rsidR="003B522C" w:rsidRDefault="003B522C" w:rsidP="003B522C">
      <w:r>
        <w:rPr>
          <w:rFonts w:hint="eastAsia"/>
        </w:rPr>
        <w:t xml:space="preserve">2015-04-30 </w:t>
      </w:r>
      <w:r>
        <w:rPr>
          <w:rFonts w:hint="eastAsia"/>
        </w:rPr>
        <w:t>天使轮</w:t>
      </w:r>
      <w:r>
        <w:rPr>
          <w:rFonts w:hint="eastAsia"/>
        </w:rPr>
        <w:t xml:space="preserve"> </w:t>
      </w:r>
      <w:r>
        <w:rPr>
          <w:rFonts w:hint="eastAsia"/>
        </w:rPr>
        <w:t>数百万元</w:t>
      </w:r>
      <w:r>
        <w:rPr>
          <w:rFonts w:hint="eastAsia"/>
        </w:rPr>
        <w:t xml:space="preserve"> </w:t>
      </w:r>
      <w:r>
        <w:rPr>
          <w:rFonts w:hint="eastAsia"/>
        </w:rPr>
        <w:t>东方富海</w:t>
      </w:r>
    </w:p>
    <w:p w14:paraId="35B242D2" w14:textId="11D8DE95" w:rsidR="003B522C" w:rsidRDefault="001B1A9E" w:rsidP="003B522C">
      <w:r>
        <w:rPr>
          <w:rFonts w:hint="eastAsia"/>
        </w:rPr>
        <w:t>[</w:t>
      </w:r>
      <w:r w:rsidR="003B522C" w:rsidRPr="003B522C">
        <w:rPr>
          <w:rFonts w:hint="eastAsia"/>
        </w:rPr>
        <w:t>工商名称</w:t>
      </w:r>
      <w:r>
        <w:rPr>
          <w:rFonts w:hint="eastAsia"/>
        </w:rPr>
        <w:t>]</w:t>
      </w:r>
      <w:r>
        <w:t xml:space="preserve"> </w:t>
      </w:r>
      <w:r w:rsidR="003B522C" w:rsidRPr="003B522C">
        <w:rPr>
          <w:rFonts w:hint="eastAsia"/>
        </w:rPr>
        <w:t>深圳市速腾聚创科技有限公司</w:t>
      </w:r>
      <w:r w:rsidR="003B522C">
        <w:rPr>
          <w:rFonts w:hint="eastAsia"/>
        </w:rPr>
        <w:t xml:space="preserve"> </w:t>
      </w:r>
      <w:r>
        <w:t xml:space="preserve"> </w:t>
      </w:r>
      <w:r>
        <w:rPr>
          <w:rFonts w:hint="eastAsia"/>
        </w:rPr>
        <w:t>[</w:t>
      </w:r>
      <w:r w:rsidR="003B522C" w:rsidRPr="003B522C">
        <w:rPr>
          <w:rFonts w:hint="eastAsia"/>
        </w:rPr>
        <w:t>联系电话</w:t>
      </w:r>
      <w:r>
        <w:rPr>
          <w:rFonts w:hint="eastAsia"/>
        </w:rPr>
        <w:t>]</w:t>
      </w:r>
      <w:r>
        <w:t xml:space="preserve"> </w:t>
      </w:r>
      <w:r w:rsidR="003B522C">
        <w:rPr>
          <w:rFonts w:hint="eastAsia"/>
        </w:rPr>
        <w:t>"86325830 (2022</w:t>
      </w:r>
      <w:r w:rsidR="003B522C">
        <w:rPr>
          <w:rFonts w:hint="eastAsia"/>
        </w:rPr>
        <w:t>年报电话</w:t>
      </w:r>
      <w:r w:rsidR="003B522C">
        <w:rPr>
          <w:rFonts w:hint="eastAsia"/>
        </w:rPr>
        <w:t>)</w:t>
      </w:r>
    </w:p>
    <w:p w14:paraId="12BA3295" w14:textId="77777777" w:rsidR="003B522C" w:rsidRDefault="003B522C" w:rsidP="003B522C">
      <w:r>
        <w:rPr>
          <w:rFonts w:hint="eastAsia"/>
        </w:rPr>
        <w:t>0755-86325830 (2020</w:t>
      </w:r>
      <w:r>
        <w:rPr>
          <w:rFonts w:hint="eastAsia"/>
        </w:rPr>
        <w:t>年报电话</w:t>
      </w:r>
      <w:r>
        <w:rPr>
          <w:rFonts w:hint="eastAsia"/>
        </w:rPr>
        <w:t>)</w:t>
      </w:r>
    </w:p>
    <w:p w14:paraId="3300E6F6" w14:textId="0C332BC4" w:rsidR="003B522C" w:rsidRDefault="003B522C" w:rsidP="003B522C">
      <w:r>
        <w:rPr>
          <w:rFonts w:hint="eastAsia"/>
        </w:rPr>
        <w:t>0755-83047885 (2015</w:t>
      </w:r>
      <w:r>
        <w:rPr>
          <w:rFonts w:hint="eastAsia"/>
        </w:rPr>
        <w:t>年报电话</w:t>
      </w:r>
      <w:r>
        <w:rPr>
          <w:rFonts w:hint="eastAsia"/>
        </w:rPr>
        <w:t>)"</w:t>
      </w:r>
    </w:p>
    <w:p w14:paraId="542FA5E0" w14:textId="77777777" w:rsidR="00EA5060" w:rsidRDefault="00EA5060" w:rsidP="003B522C"/>
    <w:p w14:paraId="2AA4584E" w14:textId="78E5914A" w:rsidR="00EA5060" w:rsidRDefault="00EA5060" w:rsidP="00EA5060">
      <w:r>
        <w:t>write a Python program to merge the data in the each row (within the same “Investment Event”) under the columns of “</w:t>
      </w:r>
      <w:r w:rsidRPr="00756865">
        <w:rPr>
          <w:rFonts w:hint="eastAsia"/>
        </w:rPr>
        <w:t>融资时间</w:t>
      </w:r>
      <w:r>
        <w:t xml:space="preserve">”, </w:t>
      </w:r>
      <w:r w:rsidRPr="00EA5060">
        <w:rPr>
          <w:lang w:val="en-US"/>
        </w:rPr>
        <w:t xml:space="preserve"> “</w:t>
      </w:r>
      <w:r w:rsidRPr="00756865">
        <w:rPr>
          <w:rFonts w:hint="eastAsia"/>
        </w:rPr>
        <w:t>融资轮次</w:t>
      </w:r>
      <w:r>
        <w:t>”, “</w:t>
      </w:r>
      <w:r w:rsidRPr="00756865">
        <w:rPr>
          <w:rFonts w:hint="eastAsia"/>
        </w:rPr>
        <w:t>融资金额</w:t>
      </w:r>
      <w:r>
        <w:t>”, and “</w:t>
      </w:r>
      <w:r w:rsidRPr="00756865">
        <w:rPr>
          <w:rFonts w:hint="eastAsia"/>
        </w:rPr>
        <w:t>投资方</w:t>
      </w:r>
      <w:r>
        <w:t>” into one cell with a  header named “</w:t>
      </w:r>
      <w:r w:rsidRPr="00EA5060">
        <w:rPr>
          <w:rFonts w:hint="eastAsia"/>
          <w:lang w:val="en-US"/>
        </w:rPr>
        <w:t>融资历史</w:t>
      </w:r>
      <w:r w:rsidRPr="00EA5060">
        <w:rPr>
          <w:lang w:val="en-US"/>
        </w:rPr>
        <w:t>”</w:t>
      </w:r>
      <w:r>
        <w:t>, with the following specifications:</w:t>
      </w:r>
    </w:p>
    <w:p w14:paraId="19F15AEC" w14:textId="220FACF7" w:rsidR="00EA5060" w:rsidRDefault="00EA5060" w:rsidP="00EA5060">
      <w:pPr>
        <w:pStyle w:val="ListParagraph"/>
        <w:numPr>
          <w:ilvl w:val="1"/>
          <w:numId w:val="5"/>
        </w:numPr>
      </w:pPr>
      <w:r>
        <w:t>The data of “</w:t>
      </w:r>
      <w:r w:rsidRPr="00756865">
        <w:rPr>
          <w:rFonts w:hint="eastAsia"/>
        </w:rPr>
        <w:t>融资时间</w:t>
      </w:r>
      <w:r>
        <w:t xml:space="preserve">”, </w:t>
      </w:r>
      <w:r>
        <w:rPr>
          <w:lang w:val="en-US"/>
        </w:rPr>
        <w:t xml:space="preserve"> “</w:t>
      </w:r>
      <w:r w:rsidRPr="00756865">
        <w:rPr>
          <w:rFonts w:hint="eastAsia"/>
        </w:rPr>
        <w:t>融资轮次</w:t>
      </w:r>
      <w:r>
        <w:t>”, “</w:t>
      </w:r>
      <w:r w:rsidRPr="00756865">
        <w:rPr>
          <w:rFonts w:hint="eastAsia"/>
        </w:rPr>
        <w:t>融资金额</w:t>
      </w:r>
      <w:r>
        <w:t>”, and “</w:t>
      </w:r>
      <w:r w:rsidRPr="00756865">
        <w:rPr>
          <w:rFonts w:hint="eastAsia"/>
        </w:rPr>
        <w:t>投资方</w:t>
      </w:r>
      <w:r>
        <w:t>” in the same row represents one “Investment History”, and the original data in the cells corresponding to “</w:t>
      </w:r>
      <w:r w:rsidRPr="00756865">
        <w:rPr>
          <w:rFonts w:hint="eastAsia"/>
        </w:rPr>
        <w:t>融资时间</w:t>
      </w:r>
      <w:r>
        <w:t xml:space="preserve">”, </w:t>
      </w:r>
      <w:r>
        <w:rPr>
          <w:lang w:val="en-US"/>
        </w:rPr>
        <w:t xml:space="preserve"> “</w:t>
      </w:r>
      <w:r w:rsidRPr="00756865">
        <w:rPr>
          <w:rFonts w:hint="eastAsia"/>
        </w:rPr>
        <w:t>融资轮次</w:t>
      </w:r>
      <w:r>
        <w:t>”, “</w:t>
      </w:r>
      <w:r w:rsidRPr="00756865">
        <w:rPr>
          <w:rFonts w:hint="eastAsia"/>
        </w:rPr>
        <w:t>融资金额</w:t>
      </w:r>
      <w:r>
        <w:t>”, and “</w:t>
      </w:r>
      <w:r w:rsidRPr="00756865">
        <w:rPr>
          <w:rFonts w:hint="eastAsia"/>
        </w:rPr>
        <w:t>投资方</w:t>
      </w:r>
      <w:r>
        <w:t>” in the same row are separated by a space character</w:t>
      </w:r>
    </w:p>
    <w:p w14:paraId="7DDC6600" w14:textId="19E38DC6" w:rsidR="00EA5060" w:rsidRDefault="00EA5060" w:rsidP="00EA5060">
      <w:pPr>
        <w:pStyle w:val="ListParagraph"/>
        <w:numPr>
          <w:ilvl w:val="1"/>
          <w:numId w:val="5"/>
        </w:numPr>
      </w:pPr>
      <w:r>
        <w:t>After you have done that, now combine all the “Investment History” of each “Investment Event” into one cell, separated by a newline character</w:t>
      </w:r>
    </w:p>
    <w:p w14:paraId="430179A4" w14:textId="77777777" w:rsidR="00EA5060" w:rsidRDefault="00EA5060" w:rsidP="003B522C"/>
    <w:p w14:paraId="1B47C83A" w14:textId="77777777" w:rsidR="00EA5060" w:rsidRDefault="00EA5060" w:rsidP="003B522C"/>
    <w:p w14:paraId="447A9DB9" w14:textId="52CD6BDD" w:rsidR="00EA5060" w:rsidRDefault="007604DF" w:rsidP="003B522C">
      <w:r>
        <w:t xml:space="preserve">Great! This table named “sample_excel.xlsx” is the input to your Python program. </w:t>
      </w:r>
      <w:r w:rsidR="00EA5060">
        <w:t>This table is quite ugly and long with all the [EMPTY CELLS], so I want to make the table neater</w:t>
      </w:r>
      <w:r>
        <w:t xml:space="preserve"> and get rid of all the [EMPTY CELLS]</w:t>
      </w:r>
      <w:r w:rsidR="00EA5060">
        <w:t>. Here’s what you can do</w:t>
      </w:r>
      <w:r>
        <w:t>:</w:t>
      </w:r>
      <w:r w:rsidR="00EA5060">
        <w:t xml:space="preserve"> </w:t>
      </w:r>
      <w:r>
        <w:t xml:space="preserve">first, </w:t>
      </w:r>
      <w:r w:rsidR="00EA5060">
        <w:t xml:space="preserve">write a Python program to merge the data </w:t>
      </w:r>
      <w:r>
        <w:t>that is within the same “</w:t>
      </w:r>
      <w:r w:rsidRPr="003B522C">
        <w:rPr>
          <w:rFonts w:hint="eastAsia"/>
        </w:rPr>
        <w:t>序号</w:t>
      </w:r>
      <w:r>
        <w:t xml:space="preserve">” </w:t>
      </w:r>
      <w:r w:rsidR="00EA5060">
        <w:t>under the columns of “</w:t>
      </w:r>
      <w:r w:rsidR="00EA5060" w:rsidRPr="00756865">
        <w:rPr>
          <w:rFonts w:hint="eastAsia"/>
        </w:rPr>
        <w:t>融资时间</w:t>
      </w:r>
      <w:r w:rsidR="00EA5060">
        <w:t xml:space="preserve">”, </w:t>
      </w:r>
      <w:r w:rsidR="00EA5060">
        <w:rPr>
          <w:lang w:val="en-US"/>
        </w:rPr>
        <w:t xml:space="preserve"> “</w:t>
      </w:r>
      <w:r w:rsidR="00EA5060" w:rsidRPr="00756865">
        <w:rPr>
          <w:rFonts w:hint="eastAsia"/>
        </w:rPr>
        <w:t>融资轮次</w:t>
      </w:r>
      <w:r w:rsidR="00EA5060">
        <w:t>”, “</w:t>
      </w:r>
      <w:r w:rsidR="00EA5060" w:rsidRPr="00756865">
        <w:rPr>
          <w:rFonts w:hint="eastAsia"/>
        </w:rPr>
        <w:t>融资金额</w:t>
      </w:r>
      <w:r w:rsidR="00EA5060">
        <w:t>”, and “</w:t>
      </w:r>
      <w:r w:rsidR="00EA5060" w:rsidRPr="00756865">
        <w:rPr>
          <w:rFonts w:hint="eastAsia"/>
        </w:rPr>
        <w:t>投资方</w:t>
      </w:r>
      <w:r w:rsidR="00EA5060">
        <w:t>”</w:t>
      </w:r>
      <w:r>
        <w:t>, separated by a space character. Output the result to a new excel table.</w:t>
      </w:r>
    </w:p>
    <w:p w14:paraId="1E473375" w14:textId="77777777" w:rsidR="00C55CDB" w:rsidRDefault="00C55CDB" w:rsidP="003B522C"/>
    <w:p w14:paraId="58AE4420" w14:textId="30786BE6" w:rsidR="00C55CDB" w:rsidRDefault="00C55CDB">
      <w:r>
        <w:br w:type="page"/>
      </w:r>
    </w:p>
    <w:p w14:paraId="16D01C17" w14:textId="2A7A80CF" w:rsidR="00C55CDB" w:rsidRDefault="00C55CDB" w:rsidP="003B522C">
      <w:r>
        <w:rPr>
          <w:rFonts w:hint="eastAsia"/>
        </w:rPr>
        <w:lastRenderedPageBreak/>
        <w:t>犀牛数据</w:t>
      </w:r>
      <w:r>
        <w:t>—</w:t>
      </w:r>
      <w:r>
        <w:rPr>
          <w:rFonts w:hint="eastAsia"/>
        </w:rPr>
        <w:t>合并</w:t>
      </w:r>
    </w:p>
    <w:p w14:paraId="686B6B72" w14:textId="6750877B" w:rsidR="00C55CDB" w:rsidRDefault="00C55CDB" w:rsidP="00C55CDB">
      <w:r w:rsidRPr="00671326">
        <w:t>I have an Excel sheet that contains the following information, generate a table based on the given information</w:t>
      </w:r>
      <w:r>
        <w:t>. Below</w:t>
      </w:r>
      <w:r w:rsidRPr="00671326">
        <w:t xml:space="preserve"> is the </w:t>
      </w:r>
      <w:r>
        <w:t>table, arranged in row-by-row order, with space separating the consecutive cells and a consecutive number under the column of “</w:t>
      </w:r>
      <w:r w:rsidRPr="00C55CDB">
        <w:rPr>
          <w:rFonts w:hint="eastAsia"/>
        </w:rPr>
        <w:t>序号</w:t>
      </w:r>
      <w:r>
        <w:t>”representing the consecutive row. Please ignore the first row.</w:t>
      </w:r>
    </w:p>
    <w:p w14:paraId="454627EA" w14:textId="5DC95D33" w:rsidR="00C55CDB" w:rsidRDefault="00C55CDB" w:rsidP="00C55CDB">
      <w:r w:rsidRPr="00C55CDB">
        <w:rPr>
          <w:rFonts w:hint="eastAsia"/>
        </w:rPr>
        <w:t>序号</w:t>
      </w:r>
      <w:r w:rsidRPr="00C55CDB">
        <w:rPr>
          <w:rFonts w:hint="eastAsia"/>
        </w:rPr>
        <w:tab/>
      </w:r>
      <w:r w:rsidRPr="00C55CDB">
        <w:rPr>
          <w:rFonts w:hint="eastAsia"/>
        </w:rPr>
        <w:t>公司名</w:t>
      </w:r>
      <w:r w:rsidRPr="00C55CDB">
        <w:rPr>
          <w:rFonts w:hint="eastAsia"/>
        </w:rPr>
        <w:tab/>
      </w:r>
      <w:r w:rsidRPr="00C55CDB">
        <w:rPr>
          <w:rFonts w:hint="eastAsia"/>
        </w:rPr>
        <w:t>简介</w:t>
      </w:r>
      <w:r w:rsidRPr="00C55CDB">
        <w:rPr>
          <w:rFonts w:hint="eastAsia"/>
        </w:rPr>
        <w:tab/>
      </w:r>
      <w:r w:rsidRPr="00C55CDB">
        <w:rPr>
          <w:rFonts w:hint="eastAsia"/>
        </w:rPr>
        <w:t>烯牛行业（一级）</w:t>
      </w:r>
      <w:r w:rsidRPr="00C55CDB">
        <w:rPr>
          <w:rFonts w:hint="eastAsia"/>
        </w:rPr>
        <w:tab/>
      </w:r>
      <w:r w:rsidRPr="00C55CDB">
        <w:rPr>
          <w:rFonts w:hint="eastAsia"/>
        </w:rPr>
        <w:t>成立时间</w:t>
      </w:r>
      <w:r w:rsidRPr="00C55CDB">
        <w:rPr>
          <w:rFonts w:hint="eastAsia"/>
        </w:rPr>
        <w:tab/>
      </w:r>
      <w:r w:rsidRPr="00C55CDB">
        <w:rPr>
          <w:rFonts w:hint="eastAsia"/>
        </w:rPr>
        <w:t>地区</w:t>
      </w:r>
      <w:r w:rsidRPr="00C55CDB">
        <w:rPr>
          <w:rFonts w:hint="eastAsia"/>
        </w:rPr>
        <w:tab/>
      </w:r>
      <w:r w:rsidRPr="00C55CDB">
        <w:rPr>
          <w:rFonts w:hint="eastAsia"/>
        </w:rPr>
        <w:t>最新融资时间</w:t>
      </w:r>
      <w:r w:rsidRPr="00C55CDB">
        <w:rPr>
          <w:rFonts w:hint="eastAsia"/>
        </w:rPr>
        <w:tab/>
      </w:r>
      <w:r w:rsidRPr="00C55CDB">
        <w:rPr>
          <w:rFonts w:hint="eastAsia"/>
        </w:rPr>
        <w:t>最新融资轮次</w:t>
      </w:r>
      <w:r w:rsidRPr="00C55CDB">
        <w:rPr>
          <w:rFonts w:hint="eastAsia"/>
        </w:rPr>
        <w:tab/>
      </w:r>
      <w:r w:rsidRPr="00C55CDB">
        <w:rPr>
          <w:rFonts w:hint="eastAsia"/>
        </w:rPr>
        <w:t>最新融资金额</w:t>
      </w:r>
      <w:r w:rsidRPr="00C55CDB">
        <w:rPr>
          <w:rFonts w:hint="eastAsia"/>
        </w:rPr>
        <w:tab/>
      </w:r>
      <w:r w:rsidRPr="00C55CDB">
        <w:rPr>
          <w:rFonts w:hint="eastAsia"/>
        </w:rPr>
        <w:t>投资方</w:t>
      </w:r>
      <w:r w:rsidRPr="00C55CDB">
        <w:rPr>
          <w:rFonts w:hint="eastAsia"/>
        </w:rPr>
        <w:tab/>
      </w:r>
      <w:r w:rsidRPr="00C55CDB">
        <w:rPr>
          <w:rFonts w:hint="eastAsia"/>
        </w:rPr>
        <w:t>融资历程（多条</w:t>
      </w:r>
      <w:r w:rsidRPr="00C55CDB">
        <w:rPr>
          <w:rFonts w:hint="eastAsia"/>
        </w:rPr>
        <w:t>)</w:t>
      </w:r>
      <w:r w:rsidRPr="00C55CDB">
        <w:rPr>
          <w:rFonts w:hint="eastAsia"/>
        </w:rPr>
        <w:tab/>
      </w:r>
      <w:r w:rsidRPr="00C55CDB">
        <w:rPr>
          <w:rFonts w:hint="eastAsia"/>
        </w:rPr>
        <w:t>联系电话</w:t>
      </w:r>
    </w:p>
    <w:p w14:paraId="2EDDB941" w14:textId="42B5223A" w:rsidR="00C55CDB" w:rsidRPr="00C55CDB" w:rsidRDefault="00C55CDB" w:rsidP="00C55CDB">
      <w:pPr>
        <w:rPr>
          <w:lang w:val="en-US"/>
        </w:rPr>
      </w:pPr>
      <w:r w:rsidRPr="00C55CDB">
        <w:rPr>
          <w:rFonts w:hint="eastAsia"/>
          <w:lang w:val="en-US"/>
        </w:rPr>
        <w:t>1</w:t>
      </w:r>
      <w:r w:rsidRPr="00C55CDB">
        <w:rPr>
          <w:rFonts w:hint="eastAsia"/>
          <w:lang w:val="en-US"/>
        </w:rPr>
        <w:tab/>
      </w:r>
      <w:r>
        <w:rPr>
          <w:lang w:val="en-US"/>
        </w:rPr>
        <w:t>“</w:t>
      </w:r>
      <w:r w:rsidRPr="00C55CDB">
        <w:rPr>
          <w:rFonts w:hint="eastAsia"/>
          <w:lang w:val="en-US"/>
        </w:rPr>
        <w:t>灵动科技</w:t>
      </w:r>
      <w:r>
        <w:rPr>
          <w:lang w:val="en-US"/>
        </w:rPr>
        <w:t>”</w:t>
      </w:r>
      <w:r w:rsidRPr="00C55CDB">
        <w:rPr>
          <w:rFonts w:hint="eastAsia"/>
          <w:lang w:val="en-US"/>
        </w:rPr>
        <w:tab/>
      </w:r>
      <w:r>
        <w:rPr>
          <w:lang w:val="en-US"/>
        </w:rPr>
        <w:t>“</w:t>
      </w:r>
      <w:r w:rsidRPr="00C55CDB">
        <w:rPr>
          <w:rFonts w:hint="eastAsia"/>
          <w:lang w:val="en-US"/>
        </w:rPr>
        <w:t>人工智能视觉</w:t>
      </w:r>
      <w:r w:rsidRPr="00C55CDB">
        <w:rPr>
          <w:rFonts w:hint="eastAsia"/>
          <w:lang w:val="en-US"/>
        </w:rPr>
        <w:t>AMR</w:t>
      </w:r>
      <w:r w:rsidRPr="00C55CDB">
        <w:rPr>
          <w:rFonts w:hint="eastAsia"/>
          <w:lang w:val="en-US"/>
        </w:rPr>
        <w:t>机器人研发商</w:t>
      </w:r>
      <w:r>
        <w:rPr>
          <w:lang w:val="en-US"/>
        </w:rPr>
        <w:t>”</w:t>
      </w:r>
      <w:r w:rsidRPr="00C55CDB">
        <w:rPr>
          <w:rFonts w:hint="eastAsia"/>
          <w:lang w:val="en-US"/>
        </w:rPr>
        <w:tab/>
      </w:r>
      <w:r>
        <w:rPr>
          <w:lang w:val="en-US"/>
        </w:rPr>
        <w:t>“</w:t>
      </w:r>
      <w:r w:rsidRPr="00C55CDB">
        <w:rPr>
          <w:rFonts w:hint="eastAsia"/>
          <w:lang w:val="en-US"/>
        </w:rPr>
        <w:t>先进制造，人工智能，智能硬件</w:t>
      </w:r>
      <w:r>
        <w:rPr>
          <w:lang w:val="en-US"/>
        </w:rPr>
        <w:t>”</w:t>
      </w:r>
      <w:r w:rsidRPr="00C55CDB">
        <w:rPr>
          <w:rFonts w:hint="eastAsia"/>
          <w:lang w:val="en-US"/>
        </w:rPr>
        <w:tab/>
      </w:r>
      <w:r>
        <w:rPr>
          <w:lang w:val="en-US"/>
        </w:rPr>
        <w:t>“</w:t>
      </w:r>
      <w:r w:rsidRPr="00C55CDB">
        <w:rPr>
          <w:rFonts w:hint="eastAsia"/>
          <w:lang w:val="en-US"/>
        </w:rPr>
        <w:t>2016-04-27</w:t>
      </w:r>
      <w:r>
        <w:rPr>
          <w:lang w:val="en-US"/>
        </w:rPr>
        <w:t>”</w:t>
      </w:r>
      <w:r w:rsidRPr="00C55CDB">
        <w:rPr>
          <w:rFonts w:hint="eastAsia"/>
          <w:lang w:val="en-US"/>
        </w:rPr>
        <w:tab/>
      </w:r>
      <w:r>
        <w:rPr>
          <w:lang w:val="en-US"/>
        </w:rPr>
        <w:t>“</w:t>
      </w:r>
      <w:r w:rsidRPr="00C55CDB">
        <w:rPr>
          <w:rFonts w:hint="eastAsia"/>
          <w:lang w:val="en-US"/>
        </w:rPr>
        <w:t>北京市</w:t>
      </w:r>
      <w:r w:rsidRPr="00C55CDB">
        <w:rPr>
          <w:rFonts w:hint="eastAsia"/>
          <w:lang w:val="en-US"/>
        </w:rPr>
        <w:t xml:space="preserve"> &gt; </w:t>
      </w:r>
      <w:r w:rsidRPr="00C55CDB">
        <w:rPr>
          <w:rFonts w:hint="eastAsia"/>
          <w:lang w:val="en-US"/>
        </w:rPr>
        <w:t>海淀区</w:t>
      </w:r>
      <w:r>
        <w:rPr>
          <w:lang w:val="en-US"/>
        </w:rPr>
        <w:t>”</w:t>
      </w:r>
      <w:r w:rsidRPr="00C55CDB">
        <w:rPr>
          <w:rFonts w:hint="eastAsia"/>
          <w:lang w:val="en-US"/>
        </w:rPr>
        <w:tab/>
      </w:r>
      <w:r>
        <w:rPr>
          <w:lang w:val="en-US"/>
        </w:rPr>
        <w:t>“</w:t>
      </w:r>
      <w:r w:rsidRPr="00C55CDB">
        <w:rPr>
          <w:rFonts w:hint="eastAsia"/>
          <w:lang w:val="en-US"/>
        </w:rPr>
        <w:t>2023-06-28</w:t>
      </w:r>
      <w:r>
        <w:rPr>
          <w:lang w:val="en-US"/>
        </w:rPr>
        <w:t>”</w:t>
      </w:r>
      <w:r w:rsidRPr="00C55CDB">
        <w:rPr>
          <w:rFonts w:hint="eastAsia"/>
          <w:lang w:val="en-US"/>
        </w:rPr>
        <w:tab/>
      </w:r>
      <w:r>
        <w:rPr>
          <w:lang w:val="en-US"/>
        </w:rPr>
        <w:t>“</w:t>
      </w:r>
      <w:r w:rsidRPr="00C55CDB">
        <w:rPr>
          <w:rFonts w:hint="eastAsia"/>
          <w:lang w:val="en-US"/>
        </w:rPr>
        <w:t>股权投资</w:t>
      </w:r>
      <w:r>
        <w:rPr>
          <w:lang w:val="en-US"/>
        </w:rPr>
        <w:t>”</w:t>
      </w:r>
      <w:r w:rsidRPr="00C55CDB">
        <w:rPr>
          <w:rFonts w:hint="eastAsia"/>
          <w:lang w:val="en-US"/>
        </w:rPr>
        <w:tab/>
      </w:r>
      <w:r>
        <w:rPr>
          <w:lang w:val="en-US"/>
        </w:rPr>
        <w:t>“</w:t>
      </w:r>
      <w:r w:rsidRPr="00C55CDB">
        <w:rPr>
          <w:rFonts w:hint="eastAsia"/>
          <w:lang w:val="en-US"/>
        </w:rPr>
        <w:t>未披露</w:t>
      </w:r>
      <w:r>
        <w:rPr>
          <w:lang w:val="en-US"/>
        </w:rPr>
        <w:t>”</w:t>
      </w:r>
      <w:r w:rsidRPr="00C55CDB">
        <w:rPr>
          <w:rFonts w:hint="eastAsia"/>
          <w:lang w:val="en-US"/>
        </w:rPr>
        <w:tab/>
      </w:r>
      <w:r>
        <w:rPr>
          <w:lang w:val="en-US"/>
        </w:rPr>
        <w:t>“</w:t>
      </w:r>
      <w:r w:rsidRPr="00C55CDB">
        <w:rPr>
          <w:rFonts w:hint="eastAsia"/>
          <w:lang w:val="en-US"/>
        </w:rPr>
        <w:t>安徽省属企业改革发展基金母基金，合肥市产投集团，合肥高投</w:t>
      </w:r>
      <w:r w:rsidRPr="00C55CDB">
        <w:rPr>
          <w:rFonts w:hint="eastAsia"/>
          <w:lang w:val="en-US"/>
        </w:rPr>
        <w:tab/>
        <w:t xml:space="preserve">"2023-06-28, </w:t>
      </w:r>
      <w:r w:rsidRPr="00C55CDB">
        <w:rPr>
          <w:rFonts w:hint="eastAsia"/>
          <w:lang w:val="en-US"/>
        </w:rPr>
        <w:t>股权投资</w:t>
      </w:r>
      <w:r w:rsidRPr="00C55CDB">
        <w:rPr>
          <w:rFonts w:hint="eastAsia"/>
          <w:lang w:val="en-US"/>
        </w:rPr>
        <w:t xml:space="preserve">, </w:t>
      </w:r>
      <w:r w:rsidRPr="00C55CDB">
        <w:rPr>
          <w:rFonts w:hint="eastAsia"/>
          <w:lang w:val="en-US"/>
        </w:rPr>
        <w:t>金额：未披露</w:t>
      </w:r>
      <w:r w:rsidRPr="00C55CDB">
        <w:rPr>
          <w:rFonts w:hint="eastAsia"/>
          <w:lang w:val="en-US"/>
        </w:rPr>
        <w:t xml:space="preserve">, </w:t>
      </w:r>
      <w:r w:rsidRPr="00C55CDB">
        <w:rPr>
          <w:rFonts w:hint="eastAsia"/>
          <w:lang w:val="en-US"/>
        </w:rPr>
        <w:t>安徽省属企业改革发展基金母基金，合肥市产投集团，合肥高投</w:t>
      </w:r>
    </w:p>
    <w:p w14:paraId="0B18AEA2" w14:textId="77777777" w:rsidR="00C55CDB" w:rsidRPr="00C55CDB" w:rsidRDefault="00C55CDB" w:rsidP="00C55CDB">
      <w:pPr>
        <w:rPr>
          <w:lang w:val="en-US"/>
        </w:rPr>
      </w:pPr>
      <w:r w:rsidRPr="00C55CDB">
        <w:rPr>
          <w:rFonts w:hint="eastAsia"/>
          <w:lang w:val="en-US"/>
        </w:rPr>
        <w:t>2021-11-10, C</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2</w:t>
      </w:r>
      <w:r w:rsidRPr="00C55CDB">
        <w:rPr>
          <w:rFonts w:hint="eastAsia"/>
          <w:lang w:val="en-US"/>
        </w:rPr>
        <w:t>亿元</w:t>
      </w:r>
      <w:r w:rsidRPr="00C55CDB">
        <w:rPr>
          <w:rFonts w:hint="eastAsia"/>
          <w:lang w:val="en-US"/>
        </w:rPr>
        <w:t xml:space="preserve">, </w:t>
      </w:r>
      <w:r w:rsidRPr="00C55CDB">
        <w:rPr>
          <w:rFonts w:hint="eastAsia"/>
          <w:lang w:val="en-US"/>
        </w:rPr>
        <w:t>泰康人寿领投，高通创投、钟鼎创投、昊辰资本跟投</w:t>
      </w:r>
    </w:p>
    <w:p w14:paraId="4CF04349" w14:textId="77777777" w:rsidR="00C55CDB" w:rsidRPr="00C55CDB" w:rsidRDefault="00C55CDB" w:rsidP="00C55CDB">
      <w:pPr>
        <w:rPr>
          <w:lang w:val="en-US"/>
        </w:rPr>
      </w:pPr>
      <w:r w:rsidRPr="00C55CDB">
        <w:rPr>
          <w:rFonts w:hint="eastAsia"/>
          <w:lang w:val="en-US"/>
        </w:rPr>
        <w:t>2021-03-23, Pre-C</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2.5</w:t>
      </w:r>
      <w:r w:rsidRPr="00C55CDB">
        <w:rPr>
          <w:rFonts w:hint="eastAsia"/>
          <w:lang w:val="en-US"/>
        </w:rPr>
        <w:t>亿元</w:t>
      </w:r>
      <w:r w:rsidRPr="00C55CDB">
        <w:rPr>
          <w:rFonts w:hint="eastAsia"/>
          <w:lang w:val="en-US"/>
        </w:rPr>
        <w:t xml:space="preserve">, </w:t>
      </w:r>
      <w:r w:rsidRPr="00C55CDB">
        <w:rPr>
          <w:rFonts w:hint="eastAsia"/>
          <w:lang w:val="en-US"/>
        </w:rPr>
        <w:t>鼎晖投资、钟鼎资本、德厚资本领投，</w:t>
      </w:r>
      <w:r w:rsidRPr="00C55CDB">
        <w:rPr>
          <w:rFonts w:hint="eastAsia"/>
          <w:lang w:val="en-US"/>
        </w:rPr>
        <w:t>AA</w:t>
      </w:r>
      <w:r w:rsidRPr="00C55CDB">
        <w:rPr>
          <w:rFonts w:hint="eastAsia"/>
          <w:lang w:val="en-US"/>
        </w:rPr>
        <w:t>投资、中关村发展集团、德厚长隆跟投</w:t>
      </w:r>
    </w:p>
    <w:p w14:paraId="38521778" w14:textId="77777777" w:rsidR="00C55CDB" w:rsidRPr="00C55CDB" w:rsidRDefault="00C55CDB" w:rsidP="00C55CDB">
      <w:pPr>
        <w:rPr>
          <w:lang w:val="en-US"/>
        </w:rPr>
      </w:pPr>
      <w:r w:rsidRPr="00C55CDB">
        <w:rPr>
          <w:rFonts w:hint="eastAsia"/>
          <w:lang w:val="en-US"/>
        </w:rPr>
        <w:t xml:space="preserve">2020-12-08, </w:t>
      </w:r>
      <w:r w:rsidRPr="00C55CDB">
        <w:rPr>
          <w:rFonts w:hint="eastAsia"/>
          <w:lang w:val="en-US"/>
        </w:rPr>
        <w:t>股权投资</w:t>
      </w:r>
      <w:r w:rsidRPr="00C55CDB">
        <w:rPr>
          <w:rFonts w:hint="eastAsia"/>
          <w:lang w:val="en-US"/>
        </w:rPr>
        <w:t xml:space="preserve">, </w:t>
      </w:r>
      <w:r w:rsidRPr="00C55CDB">
        <w:rPr>
          <w:rFonts w:hint="eastAsia"/>
          <w:lang w:val="en-US"/>
        </w:rPr>
        <w:t>金额：未披露</w:t>
      </w:r>
      <w:r w:rsidRPr="00C55CDB">
        <w:rPr>
          <w:rFonts w:hint="eastAsia"/>
          <w:lang w:val="en-US"/>
        </w:rPr>
        <w:t xml:space="preserve">, </w:t>
      </w:r>
      <w:r w:rsidRPr="00C55CDB">
        <w:rPr>
          <w:rFonts w:hint="eastAsia"/>
          <w:lang w:val="en-US"/>
        </w:rPr>
        <w:t>启航投资</w:t>
      </w:r>
    </w:p>
    <w:p w14:paraId="405B292A" w14:textId="77777777" w:rsidR="00C55CDB" w:rsidRPr="00C55CDB" w:rsidRDefault="00C55CDB" w:rsidP="00C55CDB">
      <w:pPr>
        <w:rPr>
          <w:lang w:val="en-US"/>
        </w:rPr>
      </w:pPr>
      <w:r w:rsidRPr="00C55CDB">
        <w:rPr>
          <w:rFonts w:hint="eastAsia"/>
          <w:lang w:val="en-US"/>
        </w:rPr>
        <w:t>2020-04-02, B2</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w:t>
      </w:r>
      <w:r w:rsidRPr="00C55CDB">
        <w:rPr>
          <w:rFonts w:hint="eastAsia"/>
          <w:lang w:val="en-US"/>
        </w:rPr>
        <w:t>亿元</w:t>
      </w:r>
      <w:r w:rsidRPr="00C55CDB">
        <w:rPr>
          <w:rFonts w:hint="eastAsia"/>
          <w:lang w:val="en-US"/>
        </w:rPr>
        <w:t xml:space="preserve">, </w:t>
      </w:r>
      <w:r w:rsidRPr="00C55CDB">
        <w:rPr>
          <w:rFonts w:hint="eastAsia"/>
          <w:lang w:val="en-US"/>
        </w:rPr>
        <w:t>中白产业投资基金领投</w:t>
      </w:r>
    </w:p>
    <w:p w14:paraId="0447108B" w14:textId="77777777" w:rsidR="00C55CDB" w:rsidRPr="00C55CDB" w:rsidRDefault="00C55CDB" w:rsidP="00C55CDB">
      <w:pPr>
        <w:rPr>
          <w:lang w:val="en-US"/>
        </w:rPr>
      </w:pPr>
      <w:r w:rsidRPr="00C55CDB">
        <w:rPr>
          <w:rFonts w:hint="eastAsia"/>
          <w:lang w:val="en-US"/>
        </w:rPr>
        <w:t>2019-08-24, B1</w:t>
      </w:r>
      <w:r w:rsidRPr="00C55CDB">
        <w:rPr>
          <w:rFonts w:hint="eastAsia"/>
          <w:lang w:val="en-US"/>
        </w:rPr>
        <w:t>轮</w:t>
      </w:r>
      <w:r w:rsidRPr="00C55CDB">
        <w:rPr>
          <w:rFonts w:hint="eastAsia"/>
          <w:lang w:val="en-US"/>
        </w:rPr>
        <w:t xml:space="preserve">, </w:t>
      </w:r>
      <w:r w:rsidRPr="00C55CDB">
        <w:rPr>
          <w:rFonts w:hint="eastAsia"/>
          <w:lang w:val="en-US"/>
        </w:rPr>
        <w:t>金额：数千万美元</w:t>
      </w:r>
      <w:r w:rsidRPr="00C55CDB">
        <w:rPr>
          <w:rFonts w:hint="eastAsia"/>
          <w:lang w:val="en-US"/>
        </w:rPr>
        <w:t xml:space="preserve">, </w:t>
      </w:r>
      <w:r w:rsidRPr="00C55CDB">
        <w:rPr>
          <w:rFonts w:hint="eastAsia"/>
          <w:lang w:val="en-US"/>
        </w:rPr>
        <w:t>龙湖资本领投，宁波鲍博投资管理有限公司跟投</w:t>
      </w:r>
    </w:p>
    <w:p w14:paraId="355267A2" w14:textId="77777777" w:rsidR="00C55CDB" w:rsidRPr="00C55CDB" w:rsidRDefault="00C55CDB" w:rsidP="00C55CDB">
      <w:pPr>
        <w:rPr>
          <w:lang w:val="en-US"/>
        </w:rPr>
      </w:pPr>
      <w:r w:rsidRPr="00C55CDB">
        <w:rPr>
          <w:rFonts w:hint="eastAsia"/>
          <w:lang w:val="en-US"/>
        </w:rPr>
        <w:t>2019-03-21, B</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w:t>
      </w:r>
      <w:r w:rsidRPr="00C55CDB">
        <w:rPr>
          <w:rFonts w:hint="eastAsia"/>
          <w:lang w:val="en-US"/>
        </w:rPr>
        <w:t>亿元</w:t>
      </w:r>
      <w:r w:rsidRPr="00C55CDB">
        <w:rPr>
          <w:rFonts w:hint="eastAsia"/>
          <w:lang w:val="en-US"/>
        </w:rPr>
        <w:t xml:space="preserve">, </w:t>
      </w:r>
      <w:r w:rsidRPr="00C55CDB">
        <w:rPr>
          <w:rFonts w:hint="eastAsia"/>
          <w:lang w:val="en-US"/>
        </w:rPr>
        <w:t>湖畔里程资本领投，交银国际、九弦资本、鼎晖投资、钟鼎资本、歌华有线跟投</w:t>
      </w:r>
    </w:p>
    <w:p w14:paraId="355E821A" w14:textId="77777777" w:rsidR="00C55CDB" w:rsidRPr="00C55CDB" w:rsidRDefault="00C55CDB" w:rsidP="00C55CDB">
      <w:pPr>
        <w:rPr>
          <w:lang w:val="en-US"/>
        </w:rPr>
      </w:pPr>
      <w:r w:rsidRPr="00C55CDB">
        <w:rPr>
          <w:rFonts w:hint="eastAsia"/>
          <w:lang w:val="en-US"/>
        </w:rPr>
        <w:t>2018-05-30, A+</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1000</w:t>
      </w:r>
      <w:r w:rsidRPr="00C55CDB">
        <w:rPr>
          <w:rFonts w:hint="eastAsia"/>
          <w:lang w:val="en-US"/>
        </w:rPr>
        <w:t>万美元</w:t>
      </w:r>
      <w:r w:rsidRPr="00C55CDB">
        <w:rPr>
          <w:rFonts w:hint="eastAsia"/>
          <w:lang w:val="en-US"/>
        </w:rPr>
        <w:t xml:space="preserve">, </w:t>
      </w:r>
      <w:r w:rsidRPr="00C55CDB">
        <w:rPr>
          <w:rFonts w:hint="eastAsia"/>
          <w:lang w:val="en-US"/>
        </w:rPr>
        <w:t>鼎晖投资领投，钟鼎创投跟投</w:t>
      </w:r>
    </w:p>
    <w:p w14:paraId="05B1E788" w14:textId="77777777" w:rsidR="00C55CDB" w:rsidRPr="00C55CDB" w:rsidRDefault="00C55CDB" w:rsidP="00C55CDB">
      <w:pPr>
        <w:rPr>
          <w:lang w:val="en-US"/>
        </w:rPr>
      </w:pPr>
      <w:r w:rsidRPr="00C55CDB">
        <w:rPr>
          <w:rFonts w:hint="eastAsia"/>
          <w:lang w:val="en-US"/>
        </w:rPr>
        <w:t>2017-09-01, A</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1000</w:t>
      </w:r>
      <w:r w:rsidRPr="00C55CDB">
        <w:rPr>
          <w:rFonts w:hint="eastAsia"/>
          <w:lang w:val="en-US"/>
        </w:rPr>
        <w:t>万美元</w:t>
      </w:r>
      <w:r w:rsidRPr="00C55CDB">
        <w:rPr>
          <w:rFonts w:hint="eastAsia"/>
          <w:lang w:val="en-US"/>
        </w:rPr>
        <w:t xml:space="preserve">, </w:t>
      </w:r>
      <w:r w:rsidRPr="00C55CDB">
        <w:rPr>
          <w:rFonts w:hint="eastAsia"/>
          <w:lang w:val="en-US"/>
        </w:rPr>
        <w:t>鼎晖投资、钟鼎创投领投</w:t>
      </w:r>
    </w:p>
    <w:p w14:paraId="150BF5D8" w14:textId="77777777" w:rsidR="00C55CDB" w:rsidRPr="00C55CDB" w:rsidRDefault="00C55CDB" w:rsidP="00C55CDB">
      <w:pPr>
        <w:rPr>
          <w:lang w:val="en-US"/>
        </w:rPr>
      </w:pPr>
      <w:r w:rsidRPr="00C55CDB">
        <w:rPr>
          <w:rFonts w:hint="eastAsia"/>
          <w:lang w:val="en-US"/>
        </w:rPr>
        <w:t xml:space="preserve">2017-06-22, </w:t>
      </w:r>
      <w:r w:rsidRPr="00C55CDB">
        <w:rPr>
          <w:rFonts w:hint="eastAsia"/>
          <w:lang w:val="en-US"/>
        </w:rPr>
        <w:t>天使轮</w:t>
      </w:r>
      <w:r w:rsidRPr="00C55CDB">
        <w:rPr>
          <w:rFonts w:hint="eastAsia"/>
          <w:lang w:val="en-US"/>
        </w:rPr>
        <w:t xml:space="preserve">, </w:t>
      </w:r>
      <w:r w:rsidRPr="00C55CDB">
        <w:rPr>
          <w:rFonts w:hint="eastAsia"/>
          <w:lang w:val="en-US"/>
        </w:rPr>
        <w:t>金额：未披露</w:t>
      </w:r>
      <w:r w:rsidRPr="00C55CDB">
        <w:rPr>
          <w:rFonts w:hint="eastAsia"/>
          <w:lang w:val="en-US"/>
        </w:rPr>
        <w:t>, AA</w:t>
      </w:r>
      <w:r w:rsidRPr="00C55CDB">
        <w:rPr>
          <w:rFonts w:hint="eastAsia"/>
          <w:lang w:val="en-US"/>
        </w:rPr>
        <w:t>投资</w:t>
      </w:r>
    </w:p>
    <w:p w14:paraId="06E3241B" w14:textId="77777777" w:rsidR="00C55CDB" w:rsidRPr="00C55CDB" w:rsidRDefault="00C55CDB" w:rsidP="00C55CDB">
      <w:pPr>
        <w:rPr>
          <w:lang w:val="en-US"/>
        </w:rPr>
      </w:pPr>
      <w:r w:rsidRPr="00C55CDB">
        <w:rPr>
          <w:rFonts w:hint="eastAsia"/>
          <w:lang w:val="en-US"/>
        </w:rPr>
        <w:t xml:space="preserve">2017-01-01, </w:t>
      </w:r>
      <w:r w:rsidRPr="00C55CDB">
        <w:rPr>
          <w:rFonts w:hint="eastAsia"/>
          <w:lang w:val="en-US"/>
        </w:rPr>
        <w:t>种子轮</w:t>
      </w:r>
      <w:r w:rsidRPr="00C55CDB">
        <w:rPr>
          <w:rFonts w:hint="eastAsia"/>
          <w:lang w:val="en-US"/>
        </w:rPr>
        <w:t xml:space="preserve">, </w:t>
      </w:r>
      <w:r w:rsidRPr="00C55CDB">
        <w:rPr>
          <w:rFonts w:hint="eastAsia"/>
          <w:lang w:val="en-US"/>
        </w:rPr>
        <w:t>金额：未披露</w:t>
      </w:r>
      <w:r w:rsidRPr="00C55CDB">
        <w:rPr>
          <w:rFonts w:hint="eastAsia"/>
          <w:lang w:val="en-US"/>
        </w:rPr>
        <w:t>"</w:t>
      </w:r>
      <w:r w:rsidRPr="00C55CDB">
        <w:rPr>
          <w:rFonts w:hint="eastAsia"/>
          <w:lang w:val="en-US"/>
        </w:rPr>
        <w:tab/>
        <w:t>"010-62138861 (2022</w:t>
      </w:r>
      <w:r w:rsidRPr="00C55CDB">
        <w:rPr>
          <w:rFonts w:hint="eastAsia"/>
          <w:lang w:val="en-US"/>
        </w:rPr>
        <w:t>年报电话</w:t>
      </w:r>
      <w:r w:rsidRPr="00C55CDB">
        <w:rPr>
          <w:rFonts w:hint="eastAsia"/>
          <w:lang w:val="en-US"/>
        </w:rPr>
        <w:t>)</w:t>
      </w:r>
    </w:p>
    <w:p w14:paraId="52ECE1F8" w14:textId="77777777" w:rsidR="00C55CDB" w:rsidRPr="00C55CDB" w:rsidRDefault="00C55CDB" w:rsidP="00C55CDB">
      <w:pPr>
        <w:rPr>
          <w:lang w:val="en-US"/>
        </w:rPr>
      </w:pPr>
      <w:r w:rsidRPr="00C55CDB">
        <w:rPr>
          <w:rFonts w:hint="eastAsia"/>
          <w:lang w:val="en-US"/>
        </w:rPr>
        <w:t>62138861 (2019</w:t>
      </w:r>
      <w:r w:rsidRPr="00C55CDB">
        <w:rPr>
          <w:rFonts w:hint="eastAsia"/>
          <w:lang w:val="en-US"/>
        </w:rPr>
        <w:t>年报电话</w:t>
      </w:r>
      <w:r w:rsidRPr="00C55CDB">
        <w:rPr>
          <w:rFonts w:hint="eastAsia"/>
          <w:lang w:val="en-US"/>
        </w:rPr>
        <w:t>)</w:t>
      </w:r>
    </w:p>
    <w:p w14:paraId="64A5CFD7" w14:textId="77777777" w:rsidR="00C55CDB" w:rsidRPr="00C55CDB" w:rsidRDefault="00C55CDB" w:rsidP="00C55CDB">
      <w:pPr>
        <w:rPr>
          <w:lang w:val="en-US"/>
        </w:rPr>
      </w:pPr>
      <w:r w:rsidRPr="00C55CDB">
        <w:rPr>
          <w:rFonts w:hint="eastAsia"/>
          <w:lang w:val="en-US"/>
        </w:rPr>
        <w:t>010-52780030 (2017</w:t>
      </w:r>
      <w:r w:rsidRPr="00C55CDB">
        <w:rPr>
          <w:rFonts w:hint="eastAsia"/>
          <w:lang w:val="en-US"/>
        </w:rPr>
        <w:t>年报电话</w:t>
      </w:r>
      <w:r w:rsidRPr="00C55CDB">
        <w:rPr>
          <w:rFonts w:hint="eastAsia"/>
          <w:lang w:val="en-US"/>
        </w:rPr>
        <w:t>)</w:t>
      </w:r>
    </w:p>
    <w:p w14:paraId="2D6822C9" w14:textId="482368C3" w:rsidR="00C55CDB" w:rsidRDefault="00C55CDB" w:rsidP="00C55CDB">
      <w:pPr>
        <w:rPr>
          <w:lang w:val="en-US"/>
        </w:rPr>
      </w:pPr>
      <w:r w:rsidRPr="00C55CDB">
        <w:rPr>
          <w:rFonts w:hint="eastAsia"/>
          <w:lang w:val="en-US"/>
        </w:rPr>
        <w:t>01052780030 (2016</w:t>
      </w:r>
      <w:r w:rsidRPr="00C55CDB">
        <w:rPr>
          <w:rFonts w:hint="eastAsia"/>
          <w:lang w:val="en-US"/>
        </w:rPr>
        <w:t>年报电话</w:t>
      </w:r>
      <w:r w:rsidRPr="00C55CDB">
        <w:rPr>
          <w:rFonts w:hint="eastAsia"/>
          <w:lang w:val="en-US"/>
        </w:rPr>
        <w:t>)"</w:t>
      </w:r>
    </w:p>
    <w:p w14:paraId="1574109F" w14:textId="77777777" w:rsidR="00C55CDB" w:rsidRPr="00C55CDB" w:rsidRDefault="00C55CDB" w:rsidP="00C55CDB">
      <w:pPr>
        <w:rPr>
          <w:lang w:val="en-US"/>
        </w:rPr>
      </w:pPr>
    </w:p>
    <w:p w14:paraId="3ACA4744" w14:textId="77777777" w:rsidR="00C55CDB" w:rsidRPr="00C55CDB" w:rsidRDefault="00C55CDB" w:rsidP="00C55CDB">
      <w:pPr>
        <w:rPr>
          <w:lang w:val="en-US"/>
        </w:rPr>
      </w:pPr>
      <w:r w:rsidRPr="00C55CDB">
        <w:rPr>
          <w:rFonts w:hint="eastAsia"/>
          <w:lang w:val="en-US"/>
        </w:rPr>
        <w:t>2</w:t>
      </w:r>
      <w:r w:rsidRPr="00C55CDB">
        <w:rPr>
          <w:rFonts w:hint="eastAsia"/>
          <w:lang w:val="en-US"/>
        </w:rPr>
        <w:tab/>
      </w:r>
      <w:r w:rsidRPr="00C55CDB">
        <w:rPr>
          <w:rFonts w:hint="eastAsia"/>
          <w:lang w:val="en-US"/>
        </w:rPr>
        <w:t>蔚来</w:t>
      </w:r>
      <w:r w:rsidRPr="00C55CDB">
        <w:rPr>
          <w:rFonts w:hint="eastAsia"/>
          <w:lang w:val="en-US"/>
        </w:rPr>
        <w:tab/>
      </w:r>
      <w:r w:rsidRPr="00C55CDB">
        <w:rPr>
          <w:rFonts w:hint="eastAsia"/>
          <w:lang w:val="en-US"/>
        </w:rPr>
        <w:t>智能电动汽车研发商</w:t>
      </w:r>
      <w:r w:rsidRPr="00C55CDB">
        <w:rPr>
          <w:rFonts w:hint="eastAsia"/>
          <w:lang w:val="en-US"/>
        </w:rPr>
        <w:tab/>
      </w:r>
      <w:r w:rsidRPr="00C55CDB">
        <w:rPr>
          <w:rFonts w:hint="eastAsia"/>
          <w:lang w:val="en-US"/>
        </w:rPr>
        <w:t>新能源，汽车出行，人工智能</w:t>
      </w:r>
      <w:r w:rsidRPr="00C55CDB">
        <w:rPr>
          <w:rFonts w:hint="eastAsia"/>
          <w:lang w:val="en-US"/>
        </w:rPr>
        <w:tab/>
        <w:t>2014-11-25</w:t>
      </w:r>
      <w:r w:rsidRPr="00C55CDB">
        <w:rPr>
          <w:rFonts w:hint="eastAsia"/>
          <w:lang w:val="en-US"/>
        </w:rPr>
        <w:tab/>
      </w:r>
      <w:r w:rsidRPr="00C55CDB">
        <w:rPr>
          <w:rFonts w:hint="eastAsia"/>
          <w:lang w:val="en-US"/>
        </w:rPr>
        <w:t>上海市</w:t>
      </w:r>
      <w:r w:rsidRPr="00C55CDB">
        <w:rPr>
          <w:rFonts w:hint="eastAsia"/>
          <w:lang w:val="en-US"/>
        </w:rPr>
        <w:t xml:space="preserve"> &gt; </w:t>
      </w:r>
      <w:r w:rsidRPr="00C55CDB">
        <w:rPr>
          <w:rFonts w:hint="eastAsia"/>
          <w:lang w:val="en-US"/>
        </w:rPr>
        <w:t>嘉定区</w:t>
      </w:r>
      <w:r w:rsidRPr="00C55CDB">
        <w:rPr>
          <w:rFonts w:hint="eastAsia"/>
          <w:lang w:val="en-US"/>
        </w:rPr>
        <w:tab/>
        <w:t>2023-06-20</w:t>
      </w:r>
      <w:r w:rsidRPr="00C55CDB">
        <w:rPr>
          <w:rFonts w:hint="eastAsia"/>
          <w:lang w:val="en-US"/>
        </w:rPr>
        <w:tab/>
      </w:r>
      <w:r w:rsidRPr="00C55CDB">
        <w:rPr>
          <w:rFonts w:hint="eastAsia"/>
          <w:lang w:val="en-US"/>
        </w:rPr>
        <w:t>战略投资</w:t>
      </w:r>
      <w:r w:rsidRPr="00C55CDB">
        <w:rPr>
          <w:rFonts w:hint="eastAsia"/>
          <w:lang w:val="en-US"/>
        </w:rPr>
        <w:tab/>
        <w:t>11</w:t>
      </w:r>
      <w:r w:rsidRPr="00C55CDB">
        <w:rPr>
          <w:rFonts w:hint="eastAsia"/>
          <w:lang w:val="en-US"/>
        </w:rPr>
        <w:t>亿美元</w:t>
      </w:r>
      <w:r w:rsidRPr="00C55CDB">
        <w:rPr>
          <w:rFonts w:hint="eastAsia"/>
          <w:lang w:val="en-US"/>
        </w:rPr>
        <w:tab/>
        <w:t>CYVN Holdings</w:t>
      </w:r>
      <w:r w:rsidRPr="00C55CDB">
        <w:rPr>
          <w:rFonts w:hint="eastAsia"/>
          <w:lang w:val="en-US"/>
        </w:rPr>
        <w:tab/>
        <w:t xml:space="preserve">"2023-06-20, </w:t>
      </w:r>
      <w:r w:rsidRPr="00C55CDB">
        <w:rPr>
          <w:rFonts w:hint="eastAsia"/>
          <w:lang w:val="en-US"/>
        </w:rPr>
        <w:t>战略投资</w:t>
      </w:r>
      <w:r w:rsidRPr="00C55CDB">
        <w:rPr>
          <w:rFonts w:hint="eastAsia"/>
          <w:lang w:val="en-US"/>
        </w:rPr>
        <w:t xml:space="preserve">, </w:t>
      </w:r>
      <w:r w:rsidRPr="00C55CDB">
        <w:rPr>
          <w:rFonts w:hint="eastAsia"/>
          <w:lang w:val="en-US"/>
        </w:rPr>
        <w:t>金额：</w:t>
      </w:r>
      <w:r w:rsidRPr="00C55CDB">
        <w:rPr>
          <w:rFonts w:hint="eastAsia"/>
          <w:lang w:val="en-US"/>
        </w:rPr>
        <w:t>11</w:t>
      </w:r>
      <w:r w:rsidRPr="00C55CDB">
        <w:rPr>
          <w:rFonts w:hint="eastAsia"/>
          <w:lang w:val="en-US"/>
        </w:rPr>
        <w:t>亿美元</w:t>
      </w:r>
      <w:r w:rsidRPr="00C55CDB">
        <w:rPr>
          <w:rFonts w:hint="eastAsia"/>
          <w:lang w:val="en-US"/>
        </w:rPr>
        <w:t>, CYVN Holdings</w:t>
      </w:r>
    </w:p>
    <w:p w14:paraId="7D1CDFE1" w14:textId="77777777" w:rsidR="00C55CDB" w:rsidRPr="00C55CDB" w:rsidRDefault="00C55CDB" w:rsidP="00C55CDB">
      <w:pPr>
        <w:rPr>
          <w:lang w:val="en-US"/>
        </w:rPr>
      </w:pPr>
      <w:r w:rsidRPr="00C55CDB">
        <w:rPr>
          <w:rFonts w:hint="eastAsia"/>
          <w:lang w:val="en-US"/>
        </w:rPr>
        <w:t xml:space="preserve">2022-03-10, IPO, </w:t>
      </w:r>
      <w:r w:rsidRPr="00C55CDB">
        <w:rPr>
          <w:rFonts w:hint="eastAsia"/>
          <w:lang w:val="en-US"/>
        </w:rPr>
        <w:t>金额：未披露</w:t>
      </w:r>
    </w:p>
    <w:p w14:paraId="57C5B552" w14:textId="77777777" w:rsidR="00C55CDB" w:rsidRPr="00C55CDB" w:rsidRDefault="00C55CDB" w:rsidP="00C55CDB">
      <w:pPr>
        <w:rPr>
          <w:lang w:val="en-US"/>
        </w:rPr>
      </w:pPr>
      <w:r w:rsidRPr="00C55CDB">
        <w:rPr>
          <w:rFonts w:hint="eastAsia"/>
          <w:lang w:val="en-US"/>
        </w:rPr>
        <w:lastRenderedPageBreak/>
        <w:t xml:space="preserve">2020-09-03, </w:t>
      </w:r>
      <w:r w:rsidRPr="00C55CDB">
        <w:rPr>
          <w:rFonts w:hint="eastAsia"/>
          <w:lang w:val="en-US"/>
        </w:rPr>
        <w:t>主板定增</w:t>
      </w:r>
      <w:r w:rsidRPr="00C55CDB">
        <w:rPr>
          <w:rFonts w:hint="eastAsia"/>
          <w:lang w:val="en-US"/>
        </w:rPr>
        <w:t xml:space="preserve">, </w:t>
      </w:r>
      <w:r w:rsidRPr="00C55CDB">
        <w:rPr>
          <w:rFonts w:hint="eastAsia"/>
          <w:lang w:val="en-US"/>
        </w:rPr>
        <w:t>金额：</w:t>
      </w:r>
      <w:r w:rsidRPr="00C55CDB">
        <w:rPr>
          <w:rFonts w:hint="eastAsia"/>
          <w:lang w:val="en-US"/>
        </w:rPr>
        <w:t>17.3</w:t>
      </w:r>
      <w:r w:rsidRPr="00C55CDB">
        <w:rPr>
          <w:rFonts w:hint="eastAsia"/>
          <w:lang w:val="en-US"/>
        </w:rPr>
        <w:t>亿美元</w:t>
      </w:r>
      <w:r w:rsidRPr="00C55CDB">
        <w:rPr>
          <w:rFonts w:hint="eastAsia"/>
          <w:lang w:val="en-US"/>
        </w:rPr>
        <w:t xml:space="preserve">, </w:t>
      </w:r>
      <w:r w:rsidRPr="00C55CDB">
        <w:rPr>
          <w:rFonts w:hint="eastAsia"/>
          <w:lang w:val="en-US"/>
        </w:rPr>
        <w:t>摩根士丹利，中金公司</w:t>
      </w:r>
      <w:r w:rsidRPr="00C55CDB">
        <w:rPr>
          <w:rFonts w:hint="eastAsia"/>
          <w:lang w:val="en-US"/>
        </w:rPr>
        <w:t xml:space="preserve"> </w:t>
      </w:r>
      <w:r w:rsidRPr="00C55CDB">
        <w:rPr>
          <w:rFonts w:hint="eastAsia"/>
          <w:lang w:val="en-US"/>
        </w:rPr>
        <w:t>，美银证券</w:t>
      </w:r>
    </w:p>
    <w:p w14:paraId="56C9EAEC" w14:textId="77777777" w:rsidR="00C55CDB" w:rsidRPr="00C55CDB" w:rsidRDefault="00C55CDB" w:rsidP="00C55CDB">
      <w:pPr>
        <w:rPr>
          <w:lang w:val="en-US"/>
        </w:rPr>
      </w:pPr>
      <w:r w:rsidRPr="00C55CDB">
        <w:rPr>
          <w:rFonts w:hint="eastAsia"/>
          <w:lang w:val="en-US"/>
        </w:rPr>
        <w:t xml:space="preserve">2020-06-22, </w:t>
      </w:r>
      <w:r w:rsidRPr="00C55CDB">
        <w:rPr>
          <w:rFonts w:hint="eastAsia"/>
          <w:lang w:val="en-US"/>
        </w:rPr>
        <w:t>战略投资</w:t>
      </w:r>
      <w:r w:rsidRPr="00C55CDB">
        <w:rPr>
          <w:rFonts w:hint="eastAsia"/>
          <w:lang w:val="en-US"/>
        </w:rPr>
        <w:t xml:space="preserve">, </w:t>
      </w:r>
      <w:r w:rsidRPr="00C55CDB">
        <w:rPr>
          <w:rFonts w:hint="eastAsia"/>
          <w:lang w:val="en-US"/>
        </w:rPr>
        <w:t>金额：</w:t>
      </w:r>
      <w:r w:rsidRPr="00C55CDB">
        <w:rPr>
          <w:rFonts w:hint="eastAsia"/>
          <w:lang w:val="en-US"/>
        </w:rPr>
        <w:t>1000</w:t>
      </w:r>
      <w:r w:rsidRPr="00C55CDB">
        <w:rPr>
          <w:rFonts w:hint="eastAsia"/>
          <w:lang w:val="en-US"/>
        </w:rPr>
        <w:t>万美元</w:t>
      </w:r>
      <w:r w:rsidRPr="00C55CDB">
        <w:rPr>
          <w:rFonts w:hint="eastAsia"/>
          <w:lang w:val="en-US"/>
        </w:rPr>
        <w:t xml:space="preserve">, </w:t>
      </w:r>
      <w:r w:rsidRPr="00C55CDB">
        <w:rPr>
          <w:rFonts w:hint="eastAsia"/>
          <w:lang w:val="en-US"/>
        </w:rPr>
        <w:t>腾讯</w:t>
      </w:r>
    </w:p>
    <w:p w14:paraId="1B463B4D" w14:textId="77777777" w:rsidR="00C55CDB" w:rsidRPr="00C55CDB" w:rsidRDefault="00C55CDB" w:rsidP="00C55CDB">
      <w:pPr>
        <w:rPr>
          <w:lang w:val="en-US"/>
        </w:rPr>
      </w:pPr>
      <w:r w:rsidRPr="00C55CDB">
        <w:rPr>
          <w:rFonts w:hint="eastAsia"/>
          <w:lang w:val="en-US"/>
        </w:rPr>
        <w:t xml:space="preserve">2020-03-06, </w:t>
      </w:r>
      <w:r w:rsidRPr="00C55CDB">
        <w:rPr>
          <w:rFonts w:hint="eastAsia"/>
          <w:lang w:val="en-US"/>
        </w:rPr>
        <w:t>债权融资</w:t>
      </w:r>
      <w:r w:rsidRPr="00C55CDB">
        <w:rPr>
          <w:rFonts w:hint="eastAsia"/>
          <w:lang w:val="en-US"/>
        </w:rPr>
        <w:t xml:space="preserve">, </w:t>
      </w:r>
      <w:r w:rsidRPr="00C55CDB">
        <w:rPr>
          <w:rFonts w:hint="eastAsia"/>
          <w:lang w:val="en-US"/>
        </w:rPr>
        <w:t>金额：</w:t>
      </w:r>
      <w:r w:rsidRPr="00C55CDB">
        <w:rPr>
          <w:rFonts w:hint="eastAsia"/>
          <w:lang w:val="en-US"/>
        </w:rPr>
        <w:t>2.35</w:t>
      </w:r>
      <w:r w:rsidRPr="00C55CDB">
        <w:rPr>
          <w:rFonts w:hint="eastAsia"/>
          <w:lang w:val="en-US"/>
        </w:rPr>
        <w:t>亿美元</w:t>
      </w:r>
    </w:p>
    <w:p w14:paraId="705DAB19" w14:textId="77777777" w:rsidR="00C55CDB" w:rsidRPr="00C55CDB" w:rsidRDefault="00C55CDB" w:rsidP="00C55CDB">
      <w:pPr>
        <w:rPr>
          <w:lang w:val="en-US"/>
        </w:rPr>
      </w:pPr>
      <w:r w:rsidRPr="00C55CDB">
        <w:rPr>
          <w:rFonts w:hint="eastAsia"/>
          <w:lang w:val="en-US"/>
        </w:rPr>
        <w:t xml:space="preserve">2020-02-14, </w:t>
      </w:r>
      <w:r w:rsidRPr="00C55CDB">
        <w:rPr>
          <w:rFonts w:hint="eastAsia"/>
          <w:lang w:val="en-US"/>
        </w:rPr>
        <w:t>债权融资</w:t>
      </w:r>
      <w:r w:rsidRPr="00C55CDB">
        <w:rPr>
          <w:rFonts w:hint="eastAsia"/>
          <w:lang w:val="en-US"/>
        </w:rPr>
        <w:t xml:space="preserve">, </w:t>
      </w:r>
      <w:r w:rsidRPr="00C55CDB">
        <w:rPr>
          <w:rFonts w:hint="eastAsia"/>
          <w:lang w:val="en-US"/>
        </w:rPr>
        <w:t>金额：</w:t>
      </w:r>
      <w:r w:rsidRPr="00C55CDB">
        <w:rPr>
          <w:rFonts w:hint="eastAsia"/>
          <w:lang w:val="en-US"/>
        </w:rPr>
        <w:t>1</w:t>
      </w:r>
      <w:r w:rsidRPr="00C55CDB">
        <w:rPr>
          <w:rFonts w:hint="eastAsia"/>
          <w:lang w:val="en-US"/>
        </w:rPr>
        <w:t>亿美元</w:t>
      </w:r>
    </w:p>
    <w:p w14:paraId="5479CBC7" w14:textId="77777777" w:rsidR="00C55CDB" w:rsidRPr="00C55CDB" w:rsidRDefault="00C55CDB" w:rsidP="00C55CDB">
      <w:pPr>
        <w:rPr>
          <w:lang w:val="en-US"/>
        </w:rPr>
      </w:pPr>
      <w:r w:rsidRPr="00C55CDB">
        <w:rPr>
          <w:rFonts w:hint="eastAsia"/>
          <w:lang w:val="en-US"/>
        </w:rPr>
        <w:t xml:space="preserve">2020-02-07, </w:t>
      </w:r>
      <w:r w:rsidRPr="00C55CDB">
        <w:rPr>
          <w:rFonts w:hint="eastAsia"/>
          <w:lang w:val="en-US"/>
        </w:rPr>
        <w:t>债权融资</w:t>
      </w:r>
      <w:r w:rsidRPr="00C55CDB">
        <w:rPr>
          <w:rFonts w:hint="eastAsia"/>
          <w:lang w:val="en-US"/>
        </w:rPr>
        <w:t xml:space="preserve">, </w:t>
      </w:r>
      <w:r w:rsidRPr="00C55CDB">
        <w:rPr>
          <w:rFonts w:hint="eastAsia"/>
          <w:lang w:val="en-US"/>
        </w:rPr>
        <w:t>金额：</w:t>
      </w:r>
      <w:r w:rsidRPr="00C55CDB">
        <w:rPr>
          <w:rFonts w:hint="eastAsia"/>
          <w:lang w:val="en-US"/>
        </w:rPr>
        <w:t>1</w:t>
      </w:r>
      <w:r w:rsidRPr="00C55CDB">
        <w:rPr>
          <w:rFonts w:hint="eastAsia"/>
          <w:lang w:val="en-US"/>
        </w:rPr>
        <w:t>亿美元</w:t>
      </w:r>
    </w:p>
    <w:p w14:paraId="5F8B6822" w14:textId="77777777" w:rsidR="00C55CDB" w:rsidRPr="00C55CDB" w:rsidRDefault="00C55CDB" w:rsidP="00C55CDB">
      <w:pPr>
        <w:rPr>
          <w:lang w:val="en-US"/>
        </w:rPr>
      </w:pPr>
      <w:r w:rsidRPr="00C55CDB">
        <w:rPr>
          <w:rFonts w:hint="eastAsia"/>
          <w:lang w:val="en-US"/>
        </w:rPr>
        <w:t xml:space="preserve">2019-05-28, </w:t>
      </w:r>
      <w:r w:rsidRPr="00C55CDB">
        <w:rPr>
          <w:rFonts w:hint="eastAsia"/>
          <w:lang w:val="en-US"/>
        </w:rPr>
        <w:t>战略投资</w:t>
      </w:r>
      <w:r w:rsidRPr="00C55CDB">
        <w:rPr>
          <w:rFonts w:hint="eastAsia"/>
          <w:lang w:val="en-US"/>
        </w:rPr>
        <w:t xml:space="preserve">, </w:t>
      </w:r>
      <w:r w:rsidRPr="00C55CDB">
        <w:rPr>
          <w:rFonts w:hint="eastAsia"/>
          <w:lang w:val="en-US"/>
        </w:rPr>
        <w:t>金额：</w:t>
      </w:r>
      <w:r w:rsidRPr="00C55CDB">
        <w:rPr>
          <w:rFonts w:hint="eastAsia"/>
          <w:lang w:val="en-US"/>
        </w:rPr>
        <w:t>100</w:t>
      </w:r>
      <w:r w:rsidRPr="00C55CDB">
        <w:rPr>
          <w:rFonts w:hint="eastAsia"/>
          <w:lang w:val="en-US"/>
        </w:rPr>
        <w:t>亿元</w:t>
      </w:r>
      <w:r w:rsidRPr="00C55CDB">
        <w:rPr>
          <w:rFonts w:hint="eastAsia"/>
          <w:lang w:val="en-US"/>
        </w:rPr>
        <w:t xml:space="preserve">, </w:t>
      </w:r>
      <w:r w:rsidRPr="00C55CDB">
        <w:rPr>
          <w:rFonts w:hint="eastAsia"/>
          <w:lang w:val="en-US"/>
        </w:rPr>
        <w:t>亦庄国投</w:t>
      </w:r>
    </w:p>
    <w:p w14:paraId="0226CE33" w14:textId="77777777" w:rsidR="00C55CDB" w:rsidRPr="00C55CDB" w:rsidRDefault="00C55CDB" w:rsidP="00C55CDB">
      <w:pPr>
        <w:rPr>
          <w:lang w:val="en-US"/>
        </w:rPr>
      </w:pPr>
      <w:r w:rsidRPr="00C55CDB">
        <w:rPr>
          <w:rFonts w:hint="eastAsia"/>
          <w:lang w:val="en-US"/>
        </w:rPr>
        <w:t xml:space="preserve">2019-02-01, </w:t>
      </w:r>
      <w:r w:rsidRPr="00C55CDB">
        <w:rPr>
          <w:rFonts w:hint="eastAsia"/>
          <w:lang w:val="en-US"/>
        </w:rPr>
        <w:t>债权融资</w:t>
      </w:r>
      <w:r w:rsidRPr="00C55CDB">
        <w:rPr>
          <w:rFonts w:hint="eastAsia"/>
          <w:lang w:val="en-US"/>
        </w:rPr>
        <w:t xml:space="preserve">, </w:t>
      </w:r>
      <w:r w:rsidRPr="00C55CDB">
        <w:rPr>
          <w:rFonts w:hint="eastAsia"/>
          <w:lang w:val="en-US"/>
        </w:rPr>
        <w:t>金额：</w:t>
      </w:r>
      <w:r w:rsidRPr="00C55CDB">
        <w:rPr>
          <w:rFonts w:hint="eastAsia"/>
          <w:lang w:val="en-US"/>
        </w:rPr>
        <w:t>6.5</w:t>
      </w:r>
      <w:r w:rsidRPr="00C55CDB">
        <w:rPr>
          <w:rFonts w:hint="eastAsia"/>
          <w:lang w:val="en-US"/>
        </w:rPr>
        <w:t>亿美元</w:t>
      </w:r>
      <w:r w:rsidRPr="00C55CDB">
        <w:rPr>
          <w:rFonts w:hint="eastAsia"/>
          <w:lang w:val="en-US"/>
        </w:rPr>
        <w:t xml:space="preserve">, </w:t>
      </w:r>
      <w:r w:rsidRPr="00C55CDB">
        <w:rPr>
          <w:rFonts w:hint="eastAsia"/>
          <w:lang w:val="en-US"/>
        </w:rPr>
        <w:t>腾讯，高瓴资本</w:t>
      </w:r>
    </w:p>
    <w:p w14:paraId="25C138F2" w14:textId="77777777" w:rsidR="00C55CDB" w:rsidRPr="00C55CDB" w:rsidRDefault="00C55CDB" w:rsidP="00C55CDB">
      <w:pPr>
        <w:rPr>
          <w:lang w:val="en-US"/>
        </w:rPr>
      </w:pPr>
      <w:r w:rsidRPr="00C55CDB">
        <w:rPr>
          <w:rFonts w:hint="eastAsia"/>
          <w:lang w:val="en-US"/>
        </w:rPr>
        <w:t xml:space="preserve">2018-10-10, </w:t>
      </w:r>
      <w:r w:rsidRPr="00C55CDB">
        <w:rPr>
          <w:rFonts w:hint="eastAsia"/>
          <w:lang w:val="en-US"/>
        </w:rPr>
        <w:t>股权转让</w:t>
      </w:r>
      <w:r w:rsidRPr="00C55CDB">
        <w:rPr>
          <w:rFonts w:hint="eastAsia"/>
          <w:lang w:val="en-US"/>
        </w:rPr>
        <w:t xml:space="preserve">, </w:t>
      </w:r>
      <w:r w:rsidRPr="00C55CDB">
        <w:rPr>
          <w:rFonts w:hint="eastAsia"/>
          <w:lang w:val="en-US"/>
        </w:rPr>
        <w:t>金额：未披露</w:t>
      </w:r>
      <w:r w:rsidRPr="00C55CDB">
        <w:rPr>
          <w:rFonts w:hint="eastAsia"/>
          <w:lang w:val="en-US"/>
        </w:rPr>
        <w:t>, Baillie Gifford</w:t>
      </w:r>
    </w:p>
    <w:p w14:paraId="00B25B29" w14:textId="77777777" w:rsidR="00C55CDB" w:rsidRPr="00C55CDB" w:rsidRDefault="00C55CDB" w:rsidP="00C55CDB">
      <w:pPr>
        <w:rPr>
          <w:lang w:val="en-US"/>
        </w:rPr>
      </w:pPr>
      <w:r w:rsidRPr="00C55CDB">
        <w:rPr>
          <w:rFonts w:hint="eastAsia"/>
          <w:lang w:val="en-US"/>
        </w:rPr>
        <w:t xml:space="preserve">2018-09-12, IPO, </w:t>
      </w:r>
      <w:r w:rsidRPr="00C55CDB">
        <w:rPr>
          <w:rFonts w:hint="eastAsia"/>
          <w:lang w:val="en-US"/>
        </w:rPr>
        <w:t>金额：未披露</w:t>
      </w:r>
    </w:p>
    <w:p w14:paraId="555FE3B3" w14:textId="77777777" w:rsidR="00C55CDB" w:rsidRPr="00C55CDB" w:rsidRDefault="00C55CDB" w:rsidP="00C55CDB">
      <w:pPr>
        <w:rPr>
          <w:lang w:val="en-US"/>
        </w:rPr>
      </w:pPr>
      <w:r w:rsidRPr="00C55CDB">
        <w:rPr>
          <w:rFonts w:hint="eastAsia"/>
          <w:lang w:val="en-US"/>
        </w:rPr>
        <w:t>2017-10-31, D</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10</w:t>
      </w:r>
      <w:r w:rsidRPr="00C55CDB">
        <w:rPr>
          <w:rFonts w:hint="eastAsia"/>
          <w:lang w:val="en-US"/>
        </w:rPr>
        <w:t>亿美元</w:t>
      </w:r>
      <w:r w:rsidRPr="00C55CDB">
        <w:rPr>
          <w:rFonts w:hint="eastAsia"/>
          <w:lang w:val="en-US"/>
        </w:rPr>
        <w:t xml:space="preserve">, </w:t>
      </w:r>
      <w:r w:rsidRPr="00C55CDB">
        <w:rPr>
          <w:rFonts w:hint="eastAsia"/>
          <w:lang w:val="en-US"/>
        </w:rPr>
        <w:t>腾讯领投，</w:t>
      </w:r>
      <w:r w:rsidRPr="00C55CDB">
        <w:rPr>
          <w:rFonts w:hint="eastAsia"/>
          <w:lang w:val="en-US"/>
        </w:rPr>
        <w:t>Baillie Gifford</w:t>
      </w:r>
      <w:r w:rsidRPr="00C55CDB">
        <w:rPr>
          <w:rFonts w:hint="eastAsia"/>
          <w:lang w:val="en-US"/>
        </w:rPr>
        <w:t>、</w:t>
      </w:r>
      <w:r w:rsidRPr="00C55CDB">
        <w:rPr>
          <w:rFonts w:hint="eastAsia"/>
          <w:lang w:val="en-US"/>
        </w:rPr>
        <w:t>Lone Pine</w:t>
      </w:r>
      <w:r w:rsidRPr="00C55CDB">
        <w:rPr>
          <w:rFonts w:hint="eastAsia"/>
          <w:lang w:val="en-US"/>
        </w:rPr>
        <w:t>、中信资本、华夏基金跟投</w:t>
      </w:r>
    </w:p>
    <w:p w14:paraId="5AAF1F85" w14:textId="77777777" w:rsidR="00C55CDB" w:rsidRPr="00C55CDB" w:rsidRDefault="00C55CDB" w:rsidP="00C55CDB">
      <w:pPr>
        <w:rPr>
          <w:lang w:val="en-US"/>
        </w:rPr>
      </w:pPr>
      <w:r w:rsidRPr="00C55CDB">
        <w:rPr>
          <w:rFonts w:hint="eastAsia"/>
          <w:lang w:val="en-US"/>
        </w:rPr>
        <w:t>2017-05-31, C+</w:t>
      </w:r>
      <w:r w:rsidRPr="00C55CDB">
        <w:rPr>
          <w:rFonts w:hint="eastAsia"/>
          <w:lang w:val="en-US"/>
        </w:rPr>
        <w:t>轮</w:t>
      </w:r>
      <w:r w:rsidRPr="00C55CDB">
        <w:rPr>
          <w:rFonts w:hint="eastAsia"/>
          <w:lang w:val="en-US"/>
        </w:rPr>
        <w:t xml:space="preserve">, </w:t>
      </w:r>
      <w:r w:rsidRPr="00C55CDB">
        <w:rPr>
          <w:rFonts w:hint="eastAsia"/>
          <w:lang w:val="en-US"/>
        </w:rPr>
        <w:t>金额：未披露</w:t>
      </w:r>
      <w:r w:rsidRPr="00C55CDB">
        <w:rPr>
          <w:rFonts w:hint="eastAsia"/>
          <w:lang w:val="en-US"/>
        </w:rPr>
        <w:t xml:space="preserve">, </w:t>
      </w:r>
      <w:r w:rsidRPr="00C55CDB">
        <w:rPr>
          <w:rFonts w:hint="eastAsia"/>
          <w:lang w:val="en-US"/>
        </w:rPr>
        <w:t>光际资本领投，百度、腾讯、华平投资、高瓴资本跟投</w:t>
      </w:r>
    </w:p>
    <w:p w14:paraId="0B59204A" w14:textId="77777777" w:rsidR="00C55CDB" w:rsidRPr="00C55CDB" w:rsidRDefault="00C55CDB" w:rsidP="00C55CDB">
      <w:pPr>
        <w:rPr>
          <w:lang w:val="en-US"/>
        </w:rPr>
      </w:pPr>
      <w:r w:rsidRPr="00C55CDB">
        <w:rPr>
          <w:rFonts w:hint="eastAsia"/>
          <w:lang w:val="en-US"/>
        </w:rPr>
        <w:t>2017-03-16, C</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6</w:t>
      </w:r>
      <w:r w:rsidRPr="00C55CDB">
        <w:rPr>
          <w:rFonts w:hint="eastAsia"/>
          <w:lang w:val="en-US"/>
        </w:rPr>
        <w:t>亿美元</w:t>
      </w:r>
      <w:r w:rsidRPr="00C55CDB">
        <w:rPr>
          <w:rFonts w:hint="eastAsia"/>
          <w:lang w:val="en-US"/>
        </w:rPr>
        <w:t xml:space="preserve">, </w:t>
      </w:r>
      <w:r w:rsidRPr="00C55CDB">
        <w:rPr>
          <w:rFonts w:hint="eastAsia"/>
          <w:lang w:val="en-US"/>
        </w:rPr>
        <w:t>百度资本、腾讯领投，华平投资、</w:t>
      </w:r>
      <w:r w:rsidRPr="00C55CDB">
        <w:rPr>
          <w:rFonts w:hint="eastAsia"/>
          <w:lang w:val="en-US"/>
        </w:rPr>
        <w:t>IDG</w:t>
      </w:r>
      <w:r w:rsidRPr="00C55CDB">
        <w:rPr>
          <w:rFonts w:hint="eastAsia"/>
          <w:lang w:val="en-US"/>
        </w:rPr>
        <w:t>、厚朴基金、联想创投、高瓴、兴业、</w:t>
      </w:r>
      <w:r w:rsidRPr="00C55CDB">
        <w:rPr>
          <w:rFonts w:hint="eastAsia"/>
          <w:lang w:val="en-US"/>
        </w:rPr>
        <w:t>GIC</w:t>
      </w:r>
      <w:r w:rsidRPr="00C55CDB">
        <w:rPr>
          <w:rFonts w:hint="eastAsia"/>
          <w:lang w:val="en-US"/>
        </w:rPr>
        <w:t>、</w:t>
      </w:r>
      <w:r w:rsidRPr="00C55CDB">
        <w:rPr>
          <w:rFonts w:hint="eastAsia"/>
          <w:lang w:val="en-US"/>
        </w:rPr>
        <w:t>TPG</w:t>
      </w:r>
      <w:r w:rsidRPr="00C55CDB">
        <w:rPr>
          <w:rFonts w:hint="eastAsia"/>
          <w:lang w:val="en-US"/>
        </w:rPr>
        <w:t>、信中利、中金公司、今日资本、海通国际等跟投</w:t>
      </w:r>
    </w:p>
    <w:p w14:paraId="75386ABB" w14:textId="77777777" w:rsidR="00C55CDB" w:rsidRPr="00C55CDB" w:rsidRDefault="00C55CDB" w:rsidP="00C55CDB">
      <w:pPr>
        <w:rPr>
          <w:lang w:val="en-US"/>
        </w:rPr>
      </w:pPr>
      <w:r w:rsidRPr="00C55CDB">
        <w:rPr>
          <w:rFonts w:hint="eastAsia"/>
          <w:lang w:val="en-US"/>
        </w:rPr>
        <w:t>2016-06-30, B+</w:t>
      </w:r>
      <w:r w:rsidRPr="00C55CDB">
        <w:rPr>
          <w:rFonts w:hint="eastAsia"/>
          <w:lang w:val="en-US"/>
        </w:rPr>
        <w:t>轮</w:t>
      </w:r>
      <w:r w:rsidRPr="00C55CDB">
        <w:rPr>
          <w:rFonts w:hint="eastAsia"/>
          <w:lang w:val="en-US"/>
        </w:rPr>
        <w:t xml:space="preserve">, </w:t>
      </w:r>
      <w:r w:rsidRPr="00C55CDB">
        <w:rPr>
          <w:rFonts w:hint="eastAsia"/>
          <w:lang w:val="en-US"/>
        </w:rPr>
        <w:t>金额：数亿元</w:t>
      </w:r>
      <w:r w:rsidRPr="00C55CDB">
        <w:rPr>
          <w:rFonts w:hint="eastAsia"/>
          <w:lang w:val="en-US"/>
        </w:rPr>
        <w:t>, Temasek</w:t>
      </w:r>
      <w:r w:rsidRPr="00C55CDB">
        <w:rPr>
          <w:rFonts w:hint="eastAsia"/>
          <w:lang w:val="en-US"/>
        </w:rPr>
        <w:t>淡马锡，厚朴基金，联想创投集团，</w:t>
      </w:r>
      <w:r w:rsidRPr="00C55CDB">
        <w:rPr>
          <w:rFonts w:hint="eastAsia"/>
          <w:lang w:val="en-US"/>
        </w:rPr>
        <w:t>TPG</w:t>
      </w:r>
    </w:p>
    <w:p w14:paraId="10637C73" w14:textId="77777777" w:rsidR="00C55CDB" w:rsidRPr="00C55CDB" w:rsidRDefault="00C55CDB" w:rsidP="00C55CDB">
      <w:pPr>
        <w:rPr>
          <w:lang w:val="en-US"/>
        </w:rPr>
      </w:pPr>
      <w:r w:rsidRPr="00C55CDB">
        <w:rPr>
          <w:rFonts w:hint="eastAsia"/>
          <w:lang w:val="en-US"/>
        </w:rPr>
        <w:t>2015-09-17, B</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5</w:t>
      </w:r>
      <w:r w:rsidRPr="00C55CDB">
        <w:rPr>
          <w:rFonts w:hint="eastAsia"/>
          <w:lang w:val="en-US"/>
        </w:rPr>
        <w:t>亿美元</w:t>
      </w:r>
      <w:r w:rsidRPr="00C55CDB">
        <w:rPr>
          <w:rFonts w:hint="eastAsia"/>
          <w:lang w:val="en-US"/>
        </w:rPr>
        <w:t xml:space="preserve">, </w:t>
      </w:r>
      <w:r w:rsidRPr="00C55CDB">
        <w:rPr>
          <w:rFonts w:hint="eastAsia"/>
          <w:lang w:val="en-US"/>
        </w:rPr>
        <w:t>红杉中国，愉悦资本，和玉资本</w:t>
      </w:r>
    </w:p>
    <w:p w14:paraId="53AA0CA3" w14:textId="77777777" w:rsidR="00C55CDB" w:rsidRPr="00C55CDB" w:rsidRDefault="00C55CDB" w:rsidP="00C55CDB">
      <w:pPr>
        <w:rPr>
          <w:lang w:val="en-US"/>
        </w:rPr>
      </w:pPr>
      <w:r w:rsidRPr="00C55CDB">
        <w:rPr>
          <w:rFonts w:hint="eastAsia"/>
          <w:lang w:val="en-US"/>
        </w:rPr>
        <w:t>2015-06-17, A</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w:t>
      </w:r>
      <w:r w:rsidRPr="00C55CDB">
        <w:rPr>
          <w:rFonts w:hint="eastAsia"/>
          <w:lang w:val="en-US"/>
        </w:rPr>
        <w:t>亿美元</w:t>
      </w:r>
      <w:r w:rsidRPr="00C55CDB">
        <w:rPr>
          <w:rFonts w:hint="eastAsia"/>
          <w:lang w:val="en-US"/>
        </w:rPr>
        <w:t xml:space="preserve">, </w:t>
      </w:r>
      <w:r w:rsidRPr="00C55CDB">
        <w:rPr>
          <w:rFonts w:hint="eastAsia"/>
          <w:lang w:val="en-US"/>
        </w:rPr>
        <w:t>高瓴资本，腾讯，京东，易车网，顺为资本等</w:t>
      </w:r>
      <w:r w:rsidRPr="00C55CDB">
        <w:rPr>
          <w:rFonts w:hint="eastAsia"/>
          <w:lang w:val="en-US"/>
        </w:rPr>
        <w:t>"</w:t>
      </w:r>
      <w:r w:rsidRPr="00C55CDB">
        <w:rPr>
          <w:rFonts w:hint="eastAsia"/>
          <w:lang w:val="en-US"/>
        </w:rPr>
        <w:tab/>
        <w:t>"021-69083522 (2022</w:t>
      </w:r>
      <w:r w:rsidRPr="00C55CDB">
        <w:rPr>
          <w:rFonts w:hint="eastAsia"/>
          <w:lang w:val="en-US"/>
        </w:rPr>
        <w:t>年报电话</w:t>
      </w:r>
      <w:r w:rsidRPr="00C55CDB">
        <w:rPr>
          <w:rFonts w:hint="eastAsia"/>
          <w:lang w:val="en-US"/>
        </w:rPr>
        <w:t>)</w:t>
      </w:r>
    </w:p>
    <w:p w14:paraId="3DB3A048" w14:textId="77777777" w:rsidR="00C55CDB" w:rsidRPr="00C55CDB" w:rsidRDefault="00C55CDB" w:rsidP="00C55CDB">
      <w:pPr>
        <w:rPr>
          <w:lang w:val="en-US"/>
        </w:rPr>
      </w:pPr>
      <w:r w:rsidRPr="00C55CDB">
        <w:rPr>
          <w:rFonts w:hint="eastAsia"/>
          <w:lang w:val="en-US"/>
        </w:rPr>
        <w:t>021-39130691 (2019</w:t>
      </w:r>
      <w:r w:rsidRPr="00C55CDB">
        <w:rPr>
          <w:rFonts w:hint="eastAsia"/>
          <w:lang w:val="en-US"/>
        </w:rPr>
        <w:t>年报电话</w:t>
      </w:r>
      <w:r w:rsidRPr="00C55CDB">
        <w:rPr>
          <w:rFonts w:hint="eastAsia"/>
          <w:lang w:val="en-US"/>
        </w:rPr>
        <w:t>)</w:t>
      </w:r>
    </w:p>
    <w:p w14:paraId="2F18C68B" w14:textId="77777777" w:rsidR="00C55CDB" w:rsidRPr="00C55CDB" w:rsidRDefault="00C55CDB" w:rsidP="00C55CDB">
      <w:pPr>
        <w:rPr>
          <w:lang w:val="en-US"/>
        </w:rPr>
      </w:pPr>
      <w:r w:rsidRPr="00C55CDB">
        <w:rPr>
          <w:rFonts w:hint="eastAsia"/>
          <w:lang w:val="en-US"/>
        </w:rPr>
        <w:t>021-69082000 (2017</w:t>
      </w:r>
      <w:r w:rsidRPr="00C55CDB">
        <w:rPr>
          <w:rFonts w:hint="eastAsia"/>
          <w:lang w:val="en-US"/>
        </w:rPr>
        <w:t>年报电话</w:t>
      </w:r>
      <w:r w:rsidRPr="00C55CDB">
        <w:rPr>
          <w:rFonts w:hint="eastAsia"/>
          <w:lang w:val="en-US"/>
        </w:rPr>
        <w:t>)</w:t>
      </w:r>
    </w:p>
    <w:p w14:paraId="64859AE9" w14:textId="77777777" w:rsidR="00C55CDB" w:rsidRPr="00C55CDB" w:rsidRDefault="00C55CDB" w:rsidP="00C55CDB">
      <w:pPr>
        <w:rPr>
          <w:lang w:val="en-US"/>
        </w:rPr>
      </w:pPr>
      <w:r w:rsidRPr="00C55CDB">
        <w:rPr>
          <w:rFonts w:hint="eastAsia"/>
          <w:lang w:val="en-US"/>
        </w:rPr>
        <w:t>021-69511766 (2015</w:t>
      </w:r>
      <w:r w:rsidRPr="00C55CDB">
        <w:rPr>
          <w:rFonts w:hint="eastAsia"/>
          <w:lang w:val="en-US"/>
        </w:rPr>
        <w:t>年报电话</w:t>
      </w:r>
      <w:r w:rsidRPr="00C55CDB">
        <w:rPr>
          <w:rFonts w:hint="eastAsia"/>
          <w:lang w:val="en-US"/>
        </w:rPr>
        <w:t>)</w:t>
      </w:r>
    </w:p>
    <w:p w14:paraId="62531EEE" w14:textId="7494C35E" w:rsidR="00C55CDB" w:rsidRPr="00C55CDB" w:rsidRDefault="00C55CDB" w:rsidP="00C55CDB">
      <w:pPr>
        <w:rPr>
          <w:lang w:val="en-US"/>
        </w:rPr>
      </w:pPr>
      <w:r w:rsidRPr="00C55CDB">
        <w:rPr>
          <w:rFonts w:hint="eastAsia"/>
          <w:lang w:val="en-US"/>
        </w:rPr>
        <w:t>02169511701 (2014</w:t>
      </w:r>
      <w:r w:rsidRPr="00C55CDB">
        <w:rPr>
          <w:rFonts w:hint="eastAsia"/>
          <w:lang w:val="en-US"/>
        </w:rPr>
        <w:t>年报电话</w:t>
      </w:r>
      <w:r w:rsidRPr="00C55CDB">
        <w:rPr>
          <w:rFonts w:hint="eastAsia"/>
          <w:lang w:val="en-US"/>
        </w:rPr>
        <w:t>)"</w:t>
      </w:r>
    </w:p>
    <w:p w14:paraId="6EE54C6A" w14:textId="77777777" w:rsidR="00C55CDB" w:rsidRDefault="00C55CDB" w:rsidP="00C55CDB">
      <w:r>
        <w:t xml:space="preserve"> </w:t>
      </w:r>
      <w:r>
        <w:rPr>
          <w:rFonts w:hint="eastAsia"/>
        </w:rPr>
        <w:t>3</w:t>
      </w:r>
      <w:r>
        <w:rPr>
          <w:rFonts w:hint="eastAsia"/>
        </w:rPr>
        <w:tab/>
      </w:r>
      <w:r>
        <w:rPr>
          <w:rFonts w:hint="eastAsia"/>
        </w:rPr>
        <w:t>云信达</w:t>
      </w:r>
      <w:r>
        <w:rPr>
          <w:rFonts w:hint="eastAsia"/>
        </w:rPr>
        <w:tab/>
        <w:t>CDM</w:t>
      </w:r>
      <w:r>
        <w:rPr>
          <w:rFonts w:hint="eastAsia"/>
        </w:rPr>
        <w:t>数据管理技术研发商</w:t>
      </w:r>
      <w:r>
        <w:rPr>
          <w:rFonts w:hint="eastAsia"/>
        </w:rPr>
        <w:tab/>
      </w:r>
      <w:r>
        <w:rPr>
          <w:rFonts w:hint="eastAsia"/>
        </w:rPr>
        <w:t>企业服务，大数据</w:t>
      </w:r>
      <w:r>
        <w:rPr>
          <w:rFonts w:hint="eastAsia"/>
        </w:rPr>
        <w:tab/>
        <w:t>2015-07-28</w:t>
      </w:r>
      <w:r>
        <w:rPr>
          <w:rFonts w:hint="eastAsia"/>
        </w:rPr>
        <w:tab/>
      </w:r>
      <w:r>
        <w:rPr>
          <w:rFonts w:hint="eastAsia"/>
        </w:rPr>
        <w:t>南京市</w:t>
      </w:r>
      <w:r>
        <w:rPr>
          <w:rFonts w:hint="eastAsia"/>
        </w:rPr>
        <w:tab/>
        <w:t>2023-06-27</w:t>
      </w:r>
      <w:r>
        <w:rPr>
          <w:rFonts w:hint="eastAsia"/>
        </w:rPr>
        <w:tab/>
      </w:r>
      <w:r>
        <w:rPr>
          <w:rFonts w:hint="eastAsia"/>
        </w:rPr>
        <w:t>股权投资</w:t>
      </w:r>
      <w:r>
        <w:rPr>
          <w:rFonts w:hint="eastAsia"/>
        </w:rPr>
        <w:tab/>
      </w:r>
      <w:r>
        <w:rPr>
          <w:rFonts w:hint="eastAsia"/>
        </w:rPr>
        <w:t>未披露</w:t>
      </w:r>
      <w:r>
        <w:rPr>
          <w:rFonts w:hint="eastAsia"/>
        </w:rPr>
        <w:tab/>
      </w:r>
      <w:r>
        <w:rPr>
          <w:rFonts w:hint="eastAsia"/>
        </w:rPr>
        <w:t>乾汇资本，基石创投，安洁私募基金</w:t>
      </w:r>
      <w:r>
        <w:rPr>
          <w:rFonts w:hint="eastAsia"/>
        </w:rPr>
        <w:tab/>
        <w:t xml:space="preserve">"2023-06-27, </w:t>
      </w:r>
      <w:r>
        <w:rPr>
          <w:rFonts w:hint="eastAsia"/>
        </w:rPr>
        <w:t>股权投资</w:t>
      </w:r>
      <w:r>
        <w:rPr>
          <w:rFonts w:hint="eastAsia"/>
        </w:rPr>
        <w:t xml:space="preserve">, </w:t>
      </w:r>
      <w:r>
        <w:rPr>
          <w:rFonts w:hint="eastAsia"/>
        </w:rPr>
        <w:t>金额：未披露</w:t>
      </w:r>
      <w:r>
        <w:rPr>
          <w:rFonts w:hint="eastAsia"/>
        </w:rPr>
        <w:t xml:space="preserve">, </w:t>
      </w:r>
      <w:r>
        <w:rPr>
          <w:rFonts w:hint="eastAsia"/>
        </w:rPr>
        <w:t>乾汇资本，基石创投，安洁私募基金</w:t>
      </w:r>
    </w:p>
    <w:p w14:paraId="6DB162D6" w14:textId="77777777" w:rsidR="00C55CDB" w:rsidRDefault="00C55CDB" w:rsidP="00C55CDB">
      <w:r>
        <w:rPr>
          <w:rFonts w:hint="eastAsia"/>
        </w:rPr>
        <w:t>2021-07-15, B</w:t>
      </w:r>
      <w:r>
        <w:rPr>
          <w:rFonts w:hint="eastAsia"/>
        </w:rPr>
        <w:t>轮</w:t>
      </w:r>
      <w:r>
        <w:rPr>
          <w:rFonts w:hint="eastAsia"/>
        </w:rPr>
        <w:t xml:space="preserve">, </w:t>
      </w:r>
      <w:r>
        <w:rPr>
          <w:rFonts w:hint="eastAsia"/>
        </w:rPr>
        <w:t>金额：</w:t>
      </w:r>
      <w:r>
        <w:rPr>
          <w:rFonts w:hint="eastAsia"/>
        </w:rPr>
        <w:t>1</w:t>
      </w:r>
      <w:r>
        <w:rPr>
          <w:rFonts w:hint="eastAsia"/>
        </w:rPr>
        <w:t>亿元</w:t>
      </w:r>
      <w:r>
        <w:rPr>
          <w:rFonts w:hint="eastAsia"/>
        </w:rPr>
        <w:t>, SIG</w:t>
      </w:r>
      <w:r>
        <w:rPr>
          <w:rFonts w:hint="eastAsia"/>
        </w:rPr>
        <w:t>海纳亚洲领投，南京高新创投，中南茂创、联想创投跟投</w:t>
      </w:r>
    </w:p>
    <w:p w14:paraId="49298DF9" w14:textId="77777777" w:rsidR="00C55CDB" w:rsidRDefault="00C55CDB" w:rsidP="00C55CDB">
      <w:r>
        <w:rPr>
          <w:rFonts w:hint="eastAsia"/>
        </w:rPr>
        <w:t>2020-08-06, A+</w:t>
      </w:r>
      <w:r>
        <w:rPr>
          <w:rFonts w:hint="eastAsia"/>
        </w:rPr>
        <w:t>轮</w:t>
      </w:r>
      <w:r>
        <w:rPr>
          <w:rFonts w:hint="eastAsia"/>
        </w:rPr>
        <w:t xml:space="preserve">, </w:t>
      </w:r>
      <w:r>
        <w:rPr>
          <w:rFonts w:hint="eastAsia"/>
        </w:rPr>
        <w:t>金额：数千万元</w:t>
      </w:r>
      <w:r>
        <w:rPr>
          <w:rFonts w:hint="eastAsia"/>
        </w:rPr>
        <w:t xml:space="preserve">, </w:t>
      </w:r>
      <w:r>
        <w:rPr>
          <w:rFonts w:hint="eastAsia"/>
        </w:rPr>
        <w:t>联想创投领投，高榕资本跟投</w:t>
      </w:r>
    </w:p>
    <w:p w14:paraId="5A386864" w14:textId="77777777" w:rsidR="00C55CDB" w:rsidRDefault="00C55CDB" w:rsidP="00C55CDB">
      <w:r>
        <w:rPr>
          <w:rFonts w:hint="eastAsia"/>
        </w:rPr>
        <w:t>2019-03-11, A</w:t>
      </w:r>
      <w:r>
        <w:rPr>
          <w:rFonts w:hint="eastAsia"/>
        </w:rPr>
        <w:t>轮</w:t>
      </w:r>
      <w:r>
        <w:rPr>
          <w:rFonts w:hint="eastAsia"/>
        </w:rPr>
        <w:t xml:space="preserve">, </w:t>
      </w:r>
      <w:r>
        <w:rPr>
          <w:rFonts w:hint="eastAsia"/>
        </w:rPr>
        <w:t>金额：数千万元</w:t>
      </w:r>
      <w:r>
        <w:rPr>
          <w:rFonts w:hint="eastAsia"/>
        </w:rPr>
        <w:t xml:space="preserve">, </w:t>
      </w:r>
      <w:r>
        <w:rPr>
          <w:rFonts w:hint="eastAsia"/>
        </w:rPr>
        <w:t>东方富海，基石基金</w:t>
      </w:r>
    </w:p>
    <w:p w14:paraId="4109A37D" w14:textId="77777777" w:rsidR="00C55CDB" w:rsidRDefault="00C55CDB" w:rsidP="00C55CDB">
      <w:r>
        <w:rPr>
          <w:rFonts w:hint="eastAsia"/>
        </w:rPr>
        <w:lastRenderedPageBreak/>
        <w:t xml:space="preserve">2018-05-25, </w:t>
      </w:r>
      <w:r>
        <w:rPr>
          <w:rFonts w:hint="eastAsia"/>
        </w:rPr>
        <w:t>股权投资</w:t>
      </w:r>
      <w:r>
        <w:rPr>
          <w:rFonts w:hint="eastAsia"/>
        </w:rPr>
        <w:t xml:space="preserve">, </w:t>
      </w:r>
      <w:r>
        <w:rPr>
          <w:rFonts w:hint="eastAsia"/>
        </w:rPr>
        <w:t>金额：未披露</w:t>
      </w:r>
      <w:r>
        <w:rPr>
          <w:rFonts w:hint="eastAsia"/>
        </w:rPr>
        <w:t xml:space="preserve">, </w:t>
      </w:r>
      <w:r>
        <w:rPr>
          <w:rFonts w:hint="eastAsia"/>
        </w:rPr>
        <w:t>鑫智投资，上海明滋企业管理</w:t>
      </w:r>
      <w:r>
        <w:rPr>
          <w:rFonts w:hint="eastAsia"/>
        </w:rPr>
        <w:t>"</w:t>
      </w:r>
      <w:r>
        <w:rPr>
          <w:rFonts w:hint="eastAsia"/>
        </w:rPr>
        <w:tab/>
        <w:t>"18136653325 (2022</w:t>
      </w:r>
      <w:r>
        <w:rPr>
          <w:rFonts w:hint="eastAsia"/>
        </w:rPr>
        <w:t>年报电话</w:t>
      </w:r>
      <w:r>
        <w:rPr>
          <w:rFonts w:hint="eastAsia"/>
        </w:rPr>
        <w:t>)</w:t>
      </w:r>
    </w:p>
    <w:p w14:paraId="29D1C01D" w14:textId="77777777" w:rsidR="00C55CDB" w:rsidRDefault="00C55CDB" w:rsidP="00C55CDB">
      <w:r>
        <w:rPr>
          <w:rFonts w:hint="eastAsia"/>
        </w:rPr>
        <w:t>025-58117851 (2021</w:t>
      </w:r>
      <w:r>
        <w:rPr>
          <w:rFonts w:hint="eastAsia"/>
        </w:rPr>
        <w:t>年报电话</w:t>
      </w:r>
      <w:r>
        <w:rPr>
          <w:rFonts w:hint="eastAsia"/>
        </w:rPr>
        <w:t>)</w:t>
      </w:r>
    </w:p>
    <w:p w14:paraId="6EC3D9DF" w14:textId="77777777" w:rsidR="00C55CDB" w:rsidRDefault="00C55CDB" w:rsidP="00C55CDB">
      <w:r>
        <w:rPr>
          <w:rFonts w:hint="eastAsia"/>
        </w:rPr>
        <w:t>025-86462829 (2017</w:t>
      </w:r>
      <w:r>
        <w:rPr>
          <w:rFonts w:hint="eastAsia"/>
        </w:rPr>
        <w:t>年报电话</w:t>
      </w:r>
      <w:r>
        <w:rPr>
          <w:rFonts w:hint="eastAsia"/>
        </w:rPr>
        <w:t>)</w:t>
      </w:r>
    </w:p>
    <w:p w14:paraId="3BCA7679" w14:textId="6A8A28D6" w:rsidR="00C55CDB" w:rsidRDefault="00C55CDB" w:rsidP="00C55CDB">
      <w:r>
        <w:rPr>
          <w:rFonts w:hint="eastAsia"/>
        </w:rPr>
        <w:t>18040418805 (2015</w:t>
      </w:r>
      <w:r>
        <w:rPr>
          <w:rFonts w:hint="eastAsia"/>
        </w:rPr>
        <w:t>年报电话</w:t>
      </w:r>
      <w:r>
        <w:rPr>
          <w:rFonts w:hint="eastAsia"/>
        </w:rPr>
        <w:t>)"</w:t>
      </w:r>
    </w:p>
    <w:p w14:paraId="2404650B" w14:textId="5B126E1B" w:rsidR="00C55CDB" w:rsidRDefault="00C55CDB" w:rsidP="00C55CDB">
      <w:r>
        <w:t>(… and many more data)</w:t>
      </w:r>
    </w:p>
    <w:p w14:paraId="46E0DEA7" w14:textId="77777777" w:rsidR="00C55CDB" w:rsidRDefault="00C55CDB" w:rsidP="003B522C"/>
    <w:p w14:paraId="1BC7A186" w14:textId="0AB37E08" w:rsidR="002A34CA" w:rsidRDefault="002A34CA" w:rsidP="002A34CA">
      <w:pPr>
        <w:pStyle w:val="ListParagraph"/>
        <w:numPr>
          <w:ilvl w:val="0"/>
          <w:numId w:val="5"/>
        </w:numPr>
      </w:pPr>
      <w:r>
        <w:t>V</w:t>
      </w:r>
      <w:r w:rsidRPr="002A34CA">
        <w:t xml:space="preserve">ery well, now write a Python program to do the following: </w:t>
      </w:r>
    </w:p>
    <w:p w14:paraId="6D25F2ED" w14:textId="7A21642B" w:rsidR="002A34CA" w:rsidRDefault="002A34CA" w:rsidP="002A34CA">
      <w:pPr>
        <w:pStyle w:val="ListParagraph"/>
        <w:numPr>
          <w:ilvl w:val="1"/>
          <w:numId w:val="5"/>
        </w:numPr>
      </w:pPr>
      <w:r>
        <w:t>Under the columns of “</w:t>
      </w:r>
      <w:r w:rsidRPr="002A34CA">
        <w:rPr>
          <w:rFonts w:hint="eastAsia"/>
        </w:rPr>
        <w:t>融资历程（多条</w:t>
      </w:r>
      <w:r w:rsidRPr="002A34CA">
        <w:rPr>
          <w:rFonts w:hint="eastAsia"/>
        </w:rPr>
        <w:t>)</w:t>
      </w:r>
      <w:r>
        <w:t>”, remove the phrase “</w:t>
      </w:r>
      <w:r w:rsidRPr="002A34CA">
        <w:rPr>
          <w:rFonts w:hint="eastAsia"/>
        </w:rPr>
        <w:t>金额</w:t>
      </w:r>
      <w:r>
        <w:t>”</w:t>
      </w:r>
    </w:p>
    <w:p w14:paraId="79AD6C6C" w14:textId="0CB44189" w:rsidR="002A34CA" w:rsidRDefault="002A34CA" w:rsidP="002A34CA">
      <w:pPr>
        <w:pStyle w:val="ListParagraph"/>
        <w:numPr>
          <w:ilvl w:val="1"/>
          <w:numId w:val="5"/>
        </w:numPr>
      </w:pPr>
      <w:r>
        <w:t>Then, replace “</w:t>
      </w:r>
      <w:r>
        <w:rPr>
          <w:rFonts w:hint="eastAsia"/>
        </w:rPr>
        <w:t>、</w:t>
      </w:r>
      <w:r>
        <w:t>” with “/”</w:t>
      </w:r>
    </w:p>
    <w:p w14:paraId="622D742C" w14:textId="390145C0" w:rsidR="00382645" w:rsidRDefault="00382645" w:rsidP="002A34CA">
      <w:pPr>
        <w:pStyle w:val="ListParagraph"/>
        <w:numPr>
          <w:ilvl w:val="1"/>
          <w:numId w:val="5"/>
        </w:numPr>
      </w:pPr>
      <w:r>
        <w:t>Then, replace “</w:t>
      </w:r>
      <w:r w:rsidRPr="00382645">
        <w:rPr>
          <w:rFonts w:hint="eastAsia"/>
        </w:rPr>
        <w:t>，</w:t>
      </w:r>
      <w:r>
        <w:t>” with “/”</w:t>
      </w:r>
    </w:p>
    <w:p w14:paraId="7CE28C64" w14:textId="6783F07C" w:rsidR="002A34CA" w:rsidRDefault="002A34CA" w:rsidP="002A34CA">
      <w:pPr>
        <w:pStyle w:val="ListParagraph"/>
        <w:numPr>
          <w:ilvl w:val="1"/>
          <w:numId w:val="5"/>
        </w:numPr>
      </w:pPr>
      <w:r>
        <w:t>Then, replace the delimiter “</w:t>
      </w:r>
      <w:r w:rsidR="00382645" w:rsidRPr="00382645">
        <w:t>,</w:t>
      </w:r>
      <w:r>
        <w:t>” to “ – “</w:t>
      </w:r>
    </w:p>
    <w:p w14:paraId="4644CB89" w14:textId="7A9DEA98" w:rsidR="002A34CA" w:rsidRDefault="002A34CA" w:rsidP="002A34CA">
      <w:pPr>
        <w:pStyle w:val="ListParagraph"/>
        <w:numPr>
          <w:ilvl w:val="1"/>
          <w:numId w:val="5"/>
        </w:numPr>
      </w:pPr>
      <w:r>
        <w:t>Finally, replace the phrase “</w:t>
      </w:r>
      <w:r>
        <w:rPr>
          <w:rFonts w:hint="eastAsia"/>
        </w:rPr>
        <w:t>未披露</w:t>
      </w:r>
      <w:r>
        <w:t>” to “N/A”</w:t>
      </w:r>
    </w:p>
    <w:p w14:paraId="78714982" w14:textId="2A7EB671" w:rsidR="00AF3A8E" w:rsidRDefault="000E426E" w:rsidP="00AF3A8E">
      <w:pPr>
        <w:pStyle w:val="ListParagraph"/>
        <w:numPr>
          <w:ilvl w:val="0"/>
          <w:numId w:val="5"/>
        </w:numPr>
      </w:pPr>
      <w:r>
        <w:t xml:space="preserve">I have a Table 1 with the following headers, separated by space character: </w:t>
      </w:r>
      <w:r w:rsidR="009F500A">
        <w:t>“</w:t>
      </w:r>
      <w:r w:rsidRPr="000E426E">
        <w:rPr>
          <w:rFonts w:hint="eastAsia"/>
        </w:rPr>
        <w:t>序号</w:t>
      </w:r>
      <w:r w:rsidR="009F500A">
        <w:t>”, “</w:t>
      </w:r>
      <w:r w:rsidRPr="000E426E">
        <w:rPr>
          <w:rFonts w:hint="eastAsia"/>
        </w:rPr>
        <w:t>公司名</w:t>
      </w:r>
      <w:r w:rsidR="009F500A">
        <w:t>”, “</w:t>
      </w:r>
      <w:r w:rsidRPr="000E426E">
        <w:rPr>
          <w:rFonts w:hint="eastAsia"/>
        </w:rPr>
        <w:t>简介</w:t>
      </w:r>
      <w:r w:rsidR="009F500A">
        <w:t>”,  “</w:t>
      </w:r>
      <w:r w:rsidRPr="000E426E">
        <w:rPr>
          <w:rFonts w:hint="eastAsia"/>
        </w:rPr>
        <w:t>烯牛行业（一级）</w:t>
      </w:r>
      <w:r w:rsidR="009F500A">
        <w:t>”,  “</w:t>
      </w:r>
      <w:r w:rsidRPr="000E426E">
        <w:rPr>
          <w:rFonts w:hint="eastAsia"/>
        </w:rPr>
        <w:t>成立时间</w:t>
      </w:r>
      <w:r w:rsidR="009F500A">
        <w:t>”,  “</w:t>
      </w:r>
      <w:r w:rsidRPr="000E426E">
        <w:rPr>
          <w:rFonts w:hint="eastAsia"/>
        </w:rPr>
        <w:t>地区</w:t>
      </w:r>
      <w:r w:rsidR="009F500A">
        <w:t>”, “</w:t>
      </w:r>
      <w:r w:rsidRPr="000E426E">
        <w:rPr>
          <w:rFonts w:hint="eastAsia"/>
        </w:rPr>
        <w:t>最新融资时间</w:t>
      </w:r>
      <w:r w:rsidR="009F500A">
        <w:t>”, “</w:t>
      </w:r>
      <w:r w:rsidRPr="000E426E">
        <w:rPr>
          <w:rFonts w:hint="eastAsia"/>
        </w:rPr>
        <w:t>最新融资轮次</w:t>
      </w:r>
      <w:r w:rsidR="009F500A">
        <w:t>”,  “</w:t>
      </w:r>
      <w:r w:rsidRPr="000E426E">
        <w:rPr>
          <w:rFonts w:hint="eastAsia"/>
        </w:rPr>
        <w:t>最新融资金额</w:t>
      </w:r>
      <w:r w:rsidR="009F500A">
        <w:t>”,  “</w:t>
      </w:r>
      <w:r w:rsidRPr="000E426E">
        <w:rPr>
          <w:rFonts w:hint="eastAsia"/>
        </w:rPr>
        <w:t>投资方</w:t>
      </w:r>
      <w:r w:rsidR="009F500A">
        <w:t>”, “</w:t>
      </w:r>
      <w:r w:rsidRPr="000E426E">
        <w:rPr>
          <w:rFonts w:hint="eastAsia"/>
        </w:rPr>
        <w:t>融资历程（多条）</w:t>
      </w:r>
      <w:r w:rsidR="009F500A">
        <w:t>”, “</w:t>
      </w:r>
      <w:r w:rsidRPr="000E426E">
        <w:rPr>
          <w:rFonts w:hint="eastAsia"/>
        </w:rPr>
        <w:t>联系电话</w:t>
      </w:r>
      <w:r w:rsidR="009F500A">
        <w:t>”</w:t>
      </w:r>
    </w:p>
    <w:p w14:paraId="7D87B34F" w14:textId="55390375" w:rsidR="000E426E" w:rsidRDefault="00AF3A8E" w:rsidP="00AF3A8E">
      <w:pPr>
        <w:pStyle w:val="ListParagraph"/>
        <w:numPr>
          <w:ilvl w:val="0"/>
          <w:numId w:val="5"/>
        </w:numPr>
      </w:pPr>
      <w:r>
        <w:t xml:space="preserve">Create a Table 2 </w:t>
      </w:r>
      <w:r w:rsidR="000E426E">
        <w:t xml:space="preserve">with the following headers: </w:t>
      </w:r>
      <w:r>
        <w:t>“</w:t>
      </w:r>
      <w:r w:rsidR="000E426E">
        <w:rPr>
          <w:rFonts w:hint="eastAsia"/>
        </w:rPr>
        <w:t>Category</w:t>
      </w:r>
      <w:r>
        <w:t>”, “</w:t>
      </w:r>
      <w:r w:rsidR="000E426E">
        <w:rPr>
          <w:rFonts w:hint="eastAsia"/>
        </w:rPr>
        <w:t>Updated</w:t>
      </w:r>
      <w:r>
        <w:t>”, “</w:t>
      </w:r>
      <w:r w:rsidR="000E426E">
        <w:rPr>
          <w:rFonts w:hint="eastAsia"/>
        </w:rPr>
        <w:t>Compan</w:t>
      </w:r>
      <w:r>
        <w:t>y”, “</w:t>
      </w:r>
      <w:r w:rsidR="000E426E">
        <w:rPr>
          <w:rFonts w:hint="eastAsia"/>
        </w:rPr>
        <w:t>Business</w:t>
      </w:r>
      <w:r>
        <w:t>”, “</w:t>
      </w:r>
      <w:r w:rsidR="000E426E">
        <w:rPr>
          <w:rFonts w:hint="eastAsia"/>
        </w:rPr>
        <w:t>Peer Fund</w:t>
      </w:r>
      <w:r>
        <w:t>”, “</w:t>
      </w:r>
      <w:r w:rsidR="000E426E">
        <w:rPr>
          <w:rFonts w:hint="eastAsia"/>
        </w:rPr>
        <w:t>Round</w:t>
      </w:r>
      <w:r>
        <w:t>”, “</w:t>
      </w:r>
      <w:r w:rsidR="000E426E">
        <w:rPr>
          <w:rFonts w:hint="eastAsia"/>
        </w:rPr>
        <w:t>Amount</w:t>
      </w:r>
      <w:r>
        <w:t>”, “</w:t>
      </w:r>
      <w:r w:rsidR="000E426E">
        <w:rPr>
          <w:rFonts w:hint="eastAsia"/>
        </w:rPr>
        <w:t>城市</w:t>
      </w:r>
      <w:r>
        <w:t>”, “</w:t>
      </w:r>
      <w:r w:rsidR="000E426E">
        <w:rPr>
          <w:rFonts w:hint="eastAsia"/>
        </w:rPr>
        <w:t>是否值得跟进</w:t>
      </w:r>
      <w:r>
        <w:t>”, “</w:t>
      </w:r>
      <w:r w:rsidR="000E426E">
        <w:rPr>
          <w:rFonts w:hint="eastAsia"/>
        </w:rPr>
        <w:t>跟进人</w:t>
      </w:r>
      <w:r w:rsidR="000E426E">
        <w:rPr>
          <w:rFonts w:hint="eastAsia"/>
        </w:rPr>
        <w:t xml:space="preserve"> &amp; Deallog</w:t>
      </w:r>
      <w:r>
        <w:t>”, “</w:t>
      </w:r>
      <w:r w:rsidR="000E426E">
        <w:rPr>
          <w:rFonts w:hint="eastAsia"/>
        </w:rPr>
        <w:t>跟进记录</w:t>
      </w:r>
      <w:r>
        <w:t>”, “</w:t>
      </w:r>
      <w:r w:rsidR="000E426E">
        <w:rPr>
          <w:rFonts w:hint="eastAsia"/>
        </w:rPr>
        <w:t>是否值得考虑一下轮</w:t>
      </w:r>
      <w:r w:rsidR="003F7B65">
        <w:t>”, ” Funding</w:t>
      </w:r>
      <w:r w:rsidR="000E426E">
        <w:rPr>
          <w:rFonts w:hint="eastAsia"/>
        </w:rPr>
        <w:t xml:space="preserve"> History</w:t>
      </w:r>
      <w:r>
        <w:t>”, “</w:t>
      </w:r>
      <w:r w:rsidR="000E426E">
        <w:rPr>
          <w:rFonts w:hint="eastAsia"/>
        </w:rPr>
        <w:t>Notes</w:t>
      </w:r>
      <w:r>
        <w:t>”, “</w:t>
      </w:r>
      <w:r w:rsidR="000E426E">
        <w:rPr>
          <w:rFonts w:hint="eastAsia"/>
        </w:rPr>
        <w:t>Due Date</w:t>
      </w:r>
      <w:r>
        <w:t>”</w:t>
      </w:r>
    </w:p>
    <w:p w14:paraId="3027ACD7" w14:textId="32ABA4BC" w:rsidR="000E426E" w:rsidRDefault="00AF3A8E" w:rsidP="000E426E">
      <w:pPr>
        <w:pStyle w:val="ListParagraph"/>
        <w:numPr>
          <w:ilvl w:val="0"/>
          <w:numId w:val="5"/>
        </w:numPr>
      </w:pPr>
      <w:r>
        <w:t>Write a Python program that extract data from Table 1 and paste them in Table 2, with the following specifications:</w:t>
      </w:r>
    </w:p>
    <w:p w14:paraId="697647C2" w14:textId="18294ED3" w:rsidR="00AF3A8E" w:rsidRDefault="00AF3A8E" w:rsidP="00AF3A8E">
      <w:pPr>
        <w:pStyle w:val="ListParagraph"/>
        <w:numPr>
          <w:ilvl w:val="1"/>
          <w:numId w:val="5"/>
        </w:numPr>
      </w:pPr>
      <w:r>
        <w:t>Please read the data row-by-row as each row represent a new company</w:t>
      </w:r>
    </w:p>
    <w:p w14:paraId="19562AAA" w14:textId="1544A256" w:rsidR="00AF3A8E" w:rsidRDefault="00AF3A8E" w:rsidP="00AF3A8E">
      <w:pPr>
        <w:pStyle w:val="ListParagraph"/>
        <w:numPr>
          <w:ilvl w:val="1"/>
          <w:numId w:val="5"/>
        </w:numPr>
      </w:pPr>
      <w:r>
        <w:t>For each row, please extract the data from the corresponding columns in Table 1 and paste it to the corresponding columns/cells in Table 2. Here are the names of the corresponding columns/headers:</w:t>
      </w:r>
    </w:p>
    <w:p w14:paraId="19F208BD" w14:textId="6F054452" w:rsidR="00AF3A8E" w:rsidRDefault="00AF3A8E" w:rsidP="00AF3A8E">
      <w:pPr>
        <w:pStyle w:val="ListParagraph"/>
        <w:numPr>
          <w:ilvl w:val="2"/>
          <w:numId w:val="5"/>
        </w:numPr>
      </w:pPr>
      <w:r>
        <w:t>Extract data from “</w:t>
      </w:r>
      <w:r w:rsidRPr="000E426E">
        <w:rPr>
          <w:rFonts w:hint="eastAsia"/>
        </w:rPr>
        <w:t>烯牛行业（一级）</w:t>
      </w:r>
      <w:r>
        <w:t>” in Table 1 to “</w:t>
      </w:r>
      <w:r>
        <w:rPr>
          <w:rFonts w:hint="eastAsia"/>
        </w:rPr>
        <w:t>Category</w:t>
      </w:r>
      <w:r>
        <w:t>” in Table 2</w:t>
      </w:r>
    </w:p>
    <w:p w14:paraId="52D7B61F" w14:textId="7BC98827" w:rsidR="00AF3A8E" w:rsidRPr="00EA5060" w:rsidRDefault="00AF3A8E" w:rsidP="00AF3A8E">
      <w:pPr>
        <w:pStyle w:val="ListParagraph"/>
        <w:numPr>
          <w:ilvl w:val="2"/>
          <w:numId w:val="5"/>
        </w:numPr>
      </w:pPr>
      <w:r>
        <w:t>Extract data from “</w:t>
      </w:r>
      <w:r w:rsidRPr="000E426E">
        <w:rPr>
          <w:rFonts w:hint="eastAsia"/>
        </w:rPr>
        <w:t>公司名</w:t>
      </w:r>
      <w:r>
        <w:t>” in Table 1 to “</w:t>
      </w:r>
      <w:r>
        <w:rPr>
          <w:rFonts w:hint="eastAsia"/>
        </w:rPr>
        <w:t>Company</w:t>
      </w:r>
      <w:r>
        <w:t>” in Table 2</w:t>
      </w:r>
    </w:p>
    <w:p w14:paraId="05146AA7" w14:textId="455958CF" w:rsidR="00AF3A8E" w:rsidRPr="00EA5060" w:rsidRDefault="00AF3A8E" w:rsidP="00AF3A8E">
      <w:pPr>
        <w:pStyle w:val="ListParagraph"/>
        <w:numPr>
          <w:ilvl w:val="2"/>
          <w:numId w:val="5"/>
        </w:numPr>
      </w:pPr>
      <w:r>
        <w:t>Extract data from “</w:t>
      </w:r>
      <w:r w:rsidRPr="000E426E">
        <w:rPr>
          <w:rFonts w:hint="eastAsia"/>
        </w:rPr>
        <w:t>简介</w:t>
      </w:r>
      <w:r>
        <w:t>” in Table 1 to “</w:t>
      </w:r>
      <w:r>
        <w:rPr>
          <w:rFonts w:hint="eastAsia"/>
        </w:rPr>
        <w:t>Business</w:t>
      </w:r>
      <w:r>
        <w:t>” in Table 2</w:t>
      </w:r>
    </w:p>
    <w:p w14:paraId="5D9FD34B" w14:textId="6737ADFF" w:rsidR="00AF3A8E" w:rsidRPr="00EA5060" w:rsidRDefault="00AF3A8E" w:rsidP="00AF3A8E">
      <w:pPr>
        <w:pStyle w:val="ListParagraph"/>
        <w:numPr>
          <w:ilvl w:val="2"/>
          <w:numId w:val="5"/>
        </w:numPr>
      </w:pPr>
      <w:r>
        <w:t>Extract data from “</w:t>
      </w:r>
      <w:r w:rsidR="003F7B65" w:rsidRPr="000E426E">
        <w:rPr>
          <w:rFonts w:hint="eastAsia"/>
        </w:rPr>
        <w:t>最新融资轮次</w:t>
      </w:r>
      <w:r>
        <w:t>” in Table 1 to “</w:t>
      </w:r>
      <w:r w:rsidR="003F7B65">
        <w:rPr>
          <w:rFonts w:hint="eastAsia"/>
        </w:rPr>
        <w:t>Round</w:t>
      </w:r>
      <w:r>
        <w:t>” in Table 2</w:t>
      </w:r>
    </w:p>
    <w:p w14:paraId="7C5EDE1F" w14:textId="41BE4FD7" w:rsidR="00AF3A8E" w:rsidRPr="00EA5060" w:rsidRDefault="00AF3A8E" w:rsidP="00AF3A8E">
      <w:pPr>
        <w:pStyle w:val="ListParagraph"/>
        <w:numPr>
          <w:ilvl w:val="2"/>
          <w:numId w:val="5"/>
        </w:numPr>
      </w:pPr>
      <w:r>
        <w:t>Extract data from “</w:t>
      </w:r>
      <w:r w:rsidR="003F7B65" w:rsidRPr="000E426E">
        <w:rPr>
          <w:rFonts w:hint="eastAsia"/>
        </w:rPr>
        <w:t>最新融资金额</w:t>
      </w:r>
      <w:r>
        <w:t>” in Table 1 to “</w:t>
      </w:r>
      <w:r w:rsidR="003F7B65">
        <w:rPr>
          <w:rFonts w:hint="eastAsia"/>
        </w:rPr>
        <w:t>Amount</w:t>
      </w:r>
      <w:r>
        <w:t>” in Table 2</w:t>
      </w:r>
    </w:p>
    <w:p w14:paraId="46B710DE" w14:textId="7A08DECC" w:rsidR="00AF3A8E" w:rsidRPr="00EA5060" w:rsidRDefault="00AF3A8E" w:rsidP="00AF3A8E">
      <w:pPr>
        <w:pStyle w:val="ListParagraph"/>
        <w:numPr>
          <w:ilvl w:val="2"/>
          <w:numId w:val="5"/>
        </w:numPr>
      </w:pPr>
      <w:r>
        <w:t>Extract data from “</w:t>
      </w:r>
      <w:r w:rsidR="003F7B65" w:rsidRPr="000E426E">
        <w:rPr>
          <w:rFonts w:hint="eastAsia"/>
        </w:rPr>
        <w:t>地区</w:t>
      </w:r>
      <w:r>
        <w:t>” in Table 1 to “</w:t>
      </w:r>
      <w:r w:rsidR="003F7B65">
        <w:rPr>
          <w:rFonts w:hint="eastAsia"/>
        </w:rPr>
        <w:t>城市</w:t>
      </w:r>
      <w:r>
        <w:t>” in Table 2</w:t>
      </w:r>
    </w:p>
    <w:p w14:paraId="159DAF2F" w14:textId="0D275D81" w:rsidR="00AF3A8E" w:rsidRDefault="00AF3A8E" w:rsidP="00AF3A8E">
      <w:pPr>
        <w:pStyle w:val="ListParagraph"/>
        <w:numPr>
          <w:ilvl w:val="2"/>
          <w:numId w:val="5"/>
        </w:numPr>
      </w:pPr>
      <w:r>
        <w:t>Extract data from “</w:t>
      </w:r>
      <w:r w:rsidR="003F7B65" w:rsidRPr="000E426E">
        <w:rPr>
          <w:rFonts w:hint="eastAsia"/>
        </w:rPr>
        <w:t>融资历程（多条）</w:t>
      </w:r>
      <w:r>
        <w:t>” in Table 1 to “</w:t>
      </w:r>
      <w:r w:rsidR="003F7B65">
        <w:rPr>
          <w:rFonts w:hint="eastAsia"/>
        </w:rPr>
        <w:t>Funding History</w:t>
      </w:r>
      <w:r>
        <w:t>” in Table 2</w:t>
      </w:r>
    </w:p>
    <w:p w14:paraId="285D5690" w14:textId="48BCC1E6" w:rsidR="0094674A" w:rsidRPr="00EA5060" w:rsidRDefault="0094674A" w:rsidP="0094674A">
      <w:pPr>
        <w:pStyle w:val="ListParagraph"/>
        <w:numPr>
          <w:ilvl w:val="0"/>
          <w:numId w:val="5"/>
        </w:numPr>
      </w:pPr>
      <w:r>
        <w:t>Output Table 2</w:t>
      </w:r>
    </w:p>
    <w:p w14:paraId="4F8C4248" w14:textId="3EB345F8" w:rsidR="00AF3A8E" w:rsidRDefault="00DA5DED" w:rsidP="00DA5DED">
      <w:pPr>
        <w:pStyle w:val="ListParagraph"/>
        <w:numPr>
          <w:ilvl w:val="0"/>
          <w:numId w:val="5"/>
        </w:numPr>
      </w:pPr>
      <w:r>
        <w:t>W</w:t>
      </w:r>
      <w:r w:rsidRPr="00DA5DED">
        <w:t xml:space="preserve">onderful, now let's make some small changes </w:t>
      </w:r>
      <w:r>
        <w:t xml:space="preserve">in Table 2 </w:t>
      </w:r>
      <w:r w:rsidRPr="00DA5DED">
        <w:t>to make the table better</w:t>
      </w:r>
      <w:r>
        <w:t>. Here are some of the changes to be made in Table 2, please incorporate a Python code to make these changes after executing the original Python code.</w:t>
      </w:r>
    </w:p>
    <w:p w14:paraId="77E4536B" w14:textId="3C70A92B" w:rsidR="00DA5DED" w:rsidRDefault="00DA5DED" w:rsidP="00DA5DED">
      <w:pPr>
        <w:pStyle w:val="ListParagraph"/>
        <w:numPr>
          <w:ilvl w:val="1"/>
          <w:numId w:val="5"/>
        </w:numPr>
      </w:pPr>
      <w:r>
        <w:lastRenderedPageBreak/>
        <w:t>In each of the cell in the column “Category”, delete the content after “</w:t>
      </w:r>
      <w:r w:rsidRPr="00DA5DED">
        <w:rPr>
          <w:rFonts w:hint="eastAsia"/>
        </w:rPr>
        <w:t>，</w:t>
      </w:r>
      <w:r>
        <w:t>”</w:t>
      </w:r>
      <w:r w:rsidR="00AF4F08">
        <w:t xml:space="preserve"> if there exist a “</w:t>
      </w:r>
      <w:r w:rsidR="00AF4F08" w:rsidRPr="00DA5DED">
        <w:rPr>
          <w:rFonts w:hint="eastAsia"/>
        </w:rPr>
        <w:t>，</w:t>
      </w:r>
      <w:r w:rsidR="00AF4F08">
        <w:t>” in that cell</w:t>
      </w:r>
    </w:p>
    <w:p w14:paraId="4C47C85C" w14:textId="497874F0" w:rsidR="00DA5DED" w:rsidRDefault="00DA5DED" w:rsidP="00DA5DED">
      <w:pPr>
        <w:pStyle w:val="ListParagraph"/>
        <w:numPr>
          <w:ilvl w:val="1"/>
          <w:numId w:val="5"/>
        </w:numPr>
      </w:pPr>
      <w:r>
        <w:t>In each of the cell in the column “</w:t>
      </w:r>
      <w:r w:rsidRPr="00DA5DED">
        <w:rPr>
          <w:rFonts w:hint="eastAsia"/>
        </w:rPr>
        <w:t>城市</w:t>
      </w:r>
      <w:r>
        <w:t xml:space="preserve">”, delete </w:t>
      </w:r>
      <w:r w:rsidR="001F1B5E">
        <w:t xml:space="preserve">the word </w:t>
      </w:r>
      <w:r>
        <w:t>“</w:t>
      </w:r>
      <w:r w:rsidR="001F1B5E">
        <w:rPr>
          <w:rFonts w:hint="eastAsia"/>
        </w:rPr>
        <w:t>市</w:t>
      </w:r>
      <w:r>
        <w:t xml:space="preserve">” and the content after </w:t>
      </w:r>
      <w:r w:rsidR="001F1B5E">
        <w:t>“</w:t>
      </w:r>
      <w:r w:rsidR="001F1B5E">
        <w:rPr>
          <w:rFonts w:hint="eastAsia"/>
        </w:rPr>
        <w:t>市</w:t>
      </w:r>
      <w:r w:rsidR="001F1B5E">
        <w:t xml:space="preserve">” </w:t>
      </w:r>
      <w:r w:rsidR="00AF4F08">
        <w:t xml:space="preserve"> if there exist a </w:t>
      </w:r>
      <w:r w:rsidR="001F1B5E">
        <w:t>“</w:t>
      </w:r>
      <w:r w:rsidR="001F1B5E">
        <w:rPr>
          <w:rFonts w:hint="eastAsia"/>
        </w:rPr>
        <w:t>市</w:t>
      </w:r>
      <w:r w:rsidR="001F1B5E">
        <w:t xml:space="preserve">” </w:t>
      </w:r>
      <w:r w:rsidR="00AF4F08">
        <w:t xml:space="preserve"> in that cell</w:t>
      </w:r>
    </w:p>
    <w:p w14:paraId="0EB914B5" w14:textId="16008AE6" w:rsidR="00DA5DED" w:rsidRDefault="00DA5DED" w:rsidP="00DA5DED">
      <w:pPr>
        <w:pStyle w:val="ListParagraph"/>
        <w:numPr>
          <w:ilvl w:val="1"/>
          <w:numId w:val="5"/>
        </w:numPr>
      </w:pPr>
      <w:r>
        <w:t>In each of the cell in the column “</w:t>
      </w:r>
      <w:r w:rsidRPr="00DA5DED">
        <w:t>Amount</w:t>
      </w:r>
      <w:r>
        <w:t>”, replace “</w:t>
      </w:r>
      <w:r w:rsidRPr="00DA5DED">
        <w:rPr>
          <w:rFonts w:hint="eastAsia"/>
        </w:rPr>
        <w:t>未披露</w:t>
      </w:r>
      <w:r>
        <w:t>” with “N/A”</w:t>
      </w:r>
    </w:p>
    <w:p w14:paraId="65488977" w14:textId="0B2A9DB3" w:rsidR="00DA5DED" w:rsidRDefault="00C27F98" w:rsidP="00C27F98">
      <w:pPr>
        <w:pStyle w:val="ListParagraph"/>
        <w:numPr>
          <w:ilvl w:val="0"/>
          <w:numId w:val="5"/>
        </w:numPr>
      </w:pPr>
      <w:r>
        <w:t>Output Table 2</w:t>
      </w:r>
    </w:p>
    <w:p w14:paraId="3DB01BD4" w14:textId="77777777" w:rsidR="00792A2A" w:rsidRDefault="00792A2A" w:rsidP="00792A2A"/>
    <w:p w14:paraId="1D6B7364" w14:textId="77777777" w:rsidR="00792A2A" w:rsidRDefault="00792A2A" w:rsidP="00792A2A"/>
    <w:p w14:paraId="4D416E6F" w14:textId="401CBBF3" w:rsidR="00792A2A" w:rsidRDefault="00792A2A" w:rsidP="00792A2A">
      <w:r>
        <w:rPr>
          <w:rFonts w:hint="eastAsia"/>
        </w:rPr>
        <w:t>#</w:t>
      </w:r>
      <w:r>
        <w:t xml:space="preserve"> Combine Two Xiniu Excel Sheets</w:t>
      </w:r>
    </w:p>
    <w:p w14:paraId="5EA40C72" w14:textId="64B8B9E5" w:rsidR="00792A2A" w:rsidRDefault="00792A2A" w:rsidP="00792A2A">
      <w:pPr>
        <w:pStyle w:val="ListParagraph"/>
        <w:numPr>
          <w:ilvl w:val="0"/>
          <w:numId w:val="6"/>
        </w:numPr>
      </w:pPr>
      <w:r>
        <w:t>I have two Excel file</w:t>
      </w:r>
      <w:r w:rsidR="00232A1C">
        <w:t>s</w:t>
      </w:r>
      <w:r>
        <w:t xml:space="preserve"> that</w:t>
      </w:r>
      <w:r w:rsidR="00F26716">
        <w:t xml:space="preserve"> each</w:t>
      </w:r>
      <w:r>
        <w:t xml:space="preserve"> contains a table that follows the same structure:</w:t>
      </w:r>
    </w:p>
    <w:p w14:paraId="4BEDA431" w14:textId="227846D0" w:rsidR="00232A1C" w:rsidRDefault="00232A1C" w:rsidP="00792A2A">
      <w:pPr>
        <w:pStyle w:val="ListParagraph"/>
        <w:numPr>
          <w:ilvl w:val="1"/>
          <w:numId w:val="6"/>
        </w:numPr>
      </w:pPr>
      <w:r>
        <w:t>Let’s call the table from Excel file 1 Table 1, and the table from Excel file 2 Table2</w:t>
      </w:r>
    </w:p>
    <w:p w14:paraId="13460758" w14:textId="5B8DEBE5" w:rsidR="00792A2A" w:rsidRDefault="00792A2A" w:rsidP="00792A2A">
      <w:pPr>
        <w:pStyle w:val="ListParagraph"/>
        <w:numPr>
          <w:ilvl w:val="1"/>
          <w:numId w:val="6"/>
        </w:numPr>
      </w:pPr>
      <w:r>
        <w:t>The first row is a text explanation that is not part of the table</w:t>
      </w:r>
    </w:p>
    <w:p w14:paraId="48C65A87" w14:textId="7B046A5F" w:rsidR="00792A2A" w:rsidRDefault="00792A2A" w:rsidP="00792A2A">
      <w:pPr>
        <w:pStyle w:val="ListParagraph"/>
        <w:numPr>
          <w:ilvl w:val="1"/>
          <w:numId w:val="6"/>
        </w:numPr>
      </w:pPr>
      <w:r>
        <w:t>The table starts in the second row with the following headers: “</w:t>
      </w:r>
      <w:r w:rsidRPr="00792A2A">
        <w:rPr>
          <w:rFonts w:hint="eastAsia"/>
        </w:rPr>
        <w:t>序号</w:t>
      </w:r>
      <w:r>
        <w:t>”, “</w:t>
      </w:r>
      <w:r w:rsidRPr="00792A2A">
        <w:rPr>
          <w:rFonts w:hint="eastAsia"/>
        </w:rPr>
        <w:t>公司名</w:t>
      </w:r>
      <w:r>
        <w:t>”, “</w:t>
      </w:r>
      <w:r w:rsidRPr="00792A2A">
        <w:rPr>
          <w:rFonts w:hint="eastAsia"/>
        </w:rPr>
        <w:t>简介</w:t>
      </w:r>
      <w:r>
        <w:t>”, “</w:t>
      </w:r>
      <w:r w:rsidRPr="00792A2A">
        <w:rPr>
          <w:rFonts w:hint="eastAsia"/>
        </w:rPr>
        <w:t>烯牛行业（一级）</w:t>
      </w:r>
      <w:r>
        <w:t>”, “</w:t>
      </w:r>
      <w:r w:rsidRPr="00792A2A">
        <w:rPr>
          <w:rFonts w:hint="eastAsia"/>
        </w:rPr>
        <w:t>成立时间</w:t>
      </w:r>
      <w:r>
        <w:t>”, “</w:t>
      </w:r>
      <w:r w:rsidRPr="00792A2A">
        <w:rPr>
          <w:rFonts w:hint="eastAsia"/>
        </w:rPr>
        <w:t>地区</w:t>
      </w:r>
      <w:r>
        <w:t>”, “</w:t>
      </w:r>
      <w:r w:rsidRPr="00792A2A">
        <w:rPr>
          <w:rFonts w:hint="eastAsia"/>
        </w:rPr>
        <w:t>最新融资时间</w:t>
      </w:r>
      <w:r>
        <w:t>”, “</w:t>
      </w:r>
      <w:r w:rsidRPr="00792A2A">
        <w:rPr>
          <w:rFonts w:hint="eastAsia"/>
        </w:rPr>
        <w:t>最新融资轮次</w:t>
      </w:r>
      <w:r>
        <w:t>”, “</w:t>
      </w:r>
      <w:r w:rsidRPr="00792A2A">
        <w:rPr>
          <w:rFonts w:hint="eastAsia"/>
        </w:rPr>
        <w:t>最新融资金额</w:t>
      </w:r>
      <w:r>
        <w:t>”, “</w:t>
      </w:r>
      <w:r w:rsidRPr="00792A2A">
        <w:rPr>
          <w:rFonts w:hint="eastAsia"/>
        </w:rPr>
        <w:t>投资方</w:t>
      </w:r>
      <w:r>
        <w:t>”, “</w:t>
      </w:r>
      <w:r w:rsidRPr="00792A2A">
        <w:rPr>
          <w:rFonts w:hint="eastAsia"/>
        </w:rPr>
        <w:t>融资历程（多条</w:t>
      </w:r>
      <w:r w:rsidRPr="00792A2A">
        <w:rPr>
          <w:rFonts w:hint="eastAsia"/>
        </w:rPr>
        <w:t>)</w:t>
      </w:r>
      <w:r>
        <w:t>”, “</w:t>
      </w:r>
      <w:r w:rsidRPr="00792A2A">
        <w:rPr>
          <w:rFonts w:hint="eastAsia"/>
        </w:rPr>
        <w:t>工商名称</w:t>
      </w:r>
      <w:r>
        <w:t>”, “</w:t>
      </w:r>
      <w:r w:rsidRPr="00792A2A">
        <w:rPr>
          <w:rFonts w:hint="eastAsia"/>
        </w:rPr>
        <w:t>联系电话</w:t>
      </w:r>
      <w:r>
        <w:t>”</w:t>
      </w:r>
    </w:p>
    <w:p w14:paraId="6C9A50A4" w14:textId="3E4CDD98" w:rsidR="00792A2A" w:rsidRDefault="00232A1C" w:rsidP="00792A2A">
      <w:pPr>
        <w:pStyle w:val="ListParagraph"/>
        <w:numPr>
          <w:ilvl w:val="1"/>
          <w:numId w:val="6"/>
        </w:numPr>
      </w:pPr>
      <w:r>
        <w:t>Row</w:t>
      </w:r>
      <w:r w:rsidR="00792A2A">
        <w:t xml:space="preserve"> 3 and the rows below are the contents of the table.</w:t>
      </w:r>
    </w:p>
    <w:p w14:paraId="46FFF2D5" w14:textId="54CEE6BA" w:rsidR="00792A2A" w:rsidRDefault="00792A2A" w:rsidP="00792A2A">
      <w:pPr>
        <w:pStyle w:val="ListParagraph"/>
        <w:numPr>
          <w:ilvl w:val="1"/>
          <w:numId w:val="6"/>
        </w:numPr>
      </w:pPr>
      <w:r>
        <w:t>The table ends upon encountering an empty row.</w:t>
      </w:r>
    </w:p>
    <w:p w14:paraId="59EC201B" w14:textId="77777777" w:rsidR="00477DA0" w:rsidRDefault="00792A2A" w:rsidP="00477DA0">
      <w:pPr>
        <w:pStyle w:val="ListParagraph"/>
        <w:numPr>
          <w:ilvl w:val="0"/>
          <w:numId w:val="6"/>
        </w:numPr>
      </w:pPr>
      <w:r>
        <w:t xml:space="preserve">Now, </w:t>
      </w:r>
      <w:r>
        <w:rPr>
          <w:rFonts w:hint="eastAsia"/>
        </w:rPr>
        <w:t>write</w:t>
      </w:r>
      <w:r>
        <w:t xml:space="preserve"> a Python program to merge the </w:t>
      </w:r>
      <w:r w:rsidR="00477DA0">
        <w:t>Table 1 and Table 2 that follows the following guidelines:</w:t>
      </w:r>
    </w:p>
    <w:p w14:paraId="6CCD34D7" w14:textId="0A586CDA" w:rsidR="00477DA0" w:rsidRDefault="00477DA0" w:rsidP="00477DA0">
      <w:pPr>
        <w:pStyle w:val="ListParagraph"/>
        <w:numPr>
          <w:ilvl w:val="1"/>
          <w:numId w:val="6"/>
        </w:numPr>
      </w:pPr>
      <w:r>
        <w:t>Skip over the first row of Table 1 and Table 2 (the text explanation)</w:t>
      </w:r>
    </w:p>
    <w:p w14:paraId="0097D333" w14:textId="3BF05DFA" w:rsidR="00477DA0" w:rsidRDefault="00477DA0" w:rsidP="00477DA0">
      <w:pPr>
        <w:pStyle w:val="ListParagraph"/>
        <w:numPr>
          <w:ilvl w:val="1"/>
          <w:numId w:val="6"/>
        </w:numPr>
      </w:pPr>
      <w:r>
        <w:t>In Table 1, extract the header row and the rows below until reaching an empty row</w:t>
      </w:r>
    </w:p>
    <w:p w14:paraId="59F76DDA" w14:textId="1B4EF743" w:rsidR="00477DA0" w:rsidRDefault="00477DA0" w:rsidP="00477DA0">
      <w:pPr>
        <w:pStyle w:val="ListParagraph"/>
        <w:numPr>
          <w:ilvl w:val="1"/>
          <w:numId w:val="6"/>
        </w:numPr>
      </w:pPr>
      <w:r>
        <w:t>Skip over the empty row and the rows that comes after it in Table 1</w:t>
      </w:r>
    </w:p>
    <w:p w14:paraId="614F6BAB" w14:textId="77777777" w:rsidR="00477DA0" w:rsidRDefault="00477DA0" w:rsidP="00477DA0">
      <w:pPr>
        <w:pStyle w:val="ListParagraph"/>
        <w:numPr>
          <w:ilvl w:val="1"/>
          <w:numId w:val="6"/>
        </w:numPr>
      </w:pPr>
      <w:r>
        <w:t>In Table 2, extract the table starting in Row 3 (we skip over the text explanation and the header row) until reaching an empty row</w:t>
      </w:r>
    </w:p>
    <w:p w14:paraId="3EE27C54" w14:textId="3A4D4B16" w:rsidR="00477DA0" w:rsidRDefault="00477DA0" w:rsidP="00477DA0">
      <w:pPr>
        <w:pStyle w:val="ListParagraph"/>
        <w:numPr>
          <w:ilvl w:val="1"/>
          <w:numId w:val="6"/>
        </w:numPr>
      </w:pPr>
      <w:r>
        <w:t>Skip over the empty row and the rows that comes after it in Table 2</w:t>
      </w:r>
    </w:p>
    <w:p w14:paraId="1C869710" w14:textId="331C7550" w:rsidR="00477DA0" w:rsidRDefault="00477DA0" w:rsidP="00477DA0">
      <w:pPr>
        <w:pStyle w:val="ListParagraph"/>
        <w:numPr>
          <w:ilvl w:val="1"/>
          <w:numId w:val="6"/>
        </w:numPr>
      </w:pPr>
      <w:r>
        <w:t>Place the extracted data from Table 2 right under the end of the extracted data from Table 1 so that we create a Big Table that merge the data from Table 1 and Table 2</w:t>
      </w:r>
    </w:p>
    <w:p w14:paraId="4FC47E32" w14:textId="43F61CC7" w:rsidR="00975BF9" w:rsidRDefault="00477DA0" w:rsidP="00477DA0">
      <w:pPr>
        <w:pStyle w:val="ListParagraph"/>
        <w:numPr>
          <w:ilvl w:val="1"/>
          <w:numId w:val="6"/>
        </w:numPr>
      </w:pPr>
      <w:r>
        <w:t>Output</w:t>
      </w:r>
      <w:r w:rsidR="00792A2A">
        <w:t xml:space="preserve"> the formatted table to a new Excel file</w:t>
      </w:r>
    </w:p>
    <w:p w14:paraId="7651002C" w14:textId="5F2147EC" w:rsidR="00EE1AE9" w:rsidRDefault="00D479BF" w:rsidP="00EE1AE9">
      <w:pPr>
        <w:pStyle w:val="ListParagraph"/>
        <w:numPr>
          <w:ilvl w:val="0"/>
          <w:numId w:val="6"/>
        </w:numPr>
      </w:pPr>
      <w:r>
        <w:t>T</w:t>
      </w:r>
      <w:r w:rsidR="00EE1AE9" w:rsidRPr="00EE1AE9">
        <w:t>his is my code that correctly identifies the data to be extracted, but there are some mistakes:</w:t>
      </w:r>
    </w:p>
    <w:p w14:paraId="4DF9A079" w14:textId="73DB669F" w:rsidR="00D479BF" w:rsidRDefault="00D479BF" w:rsidP="00D479BF">
      <w:pPr>
        <w:pStyle w:val="ListParagraph"/>
        <w:numPr>
          <w:ilvl w:val="1"/>
          <w:numId w:val="6"/>
        </w:numPr>
      </w:pPr>
      <w:r>
        <w:t>The header names are missing, so please rename the header in the following order: “</w:t>
      </w:r>
      <w:r w:rsidRPr="00792A2A">
        <w:rPr>
          <w:rFonts w:hint="eastAsia"/>
        </w:rPr>
        <w:t>序号</w:t>
      </w:r>
      <w:r>
        <w:t>”, “</w:t>
      </w:r>
      <w:r w:rsidRPr="00792A2A">
        <w:rPr>
          <w:rFonts w:hint="eastAsia"/>
        </w:rPr>
        <w:t>公司名</w:t>
      </w:r>
      <w:r>
        <w:t>”, “</w:t>
      </w:r>
      <w:r w:rsidRPr="00792A2A">
        <w:rPr>
          <w:rFonts w:hint="eastAsia"/>
        </w:rPr>
        <w:t>简介</w:t>
      </w:r>
      <w:r>
        <w:t>”, “</w:t>
      </w:r>
      <w:r w:rsidRPr="00792A2A">
        <w:rPr>
          <w:rFonts w:hint="eastAsia"/>
        </w:rPr>
        <w:t>烯牛行业（一级）</w:t>
      </w:r>
      <w:r>
        <w:t>”, “</w:t>
      </w:r>
      <w:r w:rsidRPr="00792A2A">
        <w:rPr>
          <w:rFonts w:hint="eastAsia"/>
        </w:rPr>
        <w:t>成立时间</w:t>
      </w:r>
      <w:r>
        <w:t>”, “</w:t>
      </w:r>
      <w:r w:rsidRPr="00792A2A">
        <w:rPr>
          <w:rFonts w:hint="eastAsia"/>
        </w:rPr>
        <w:t>地区</w:t>
      </w:r>
      <w:r>
        <w:t>”, “</w:t>
      </w:r>
      <w:r w:rsidRPr="00792A2A">
        <w:rPr>
          <w:rFonts w:hint="eastAsia"/>
        </w:rPr>
        <w:t>最新融资时间</w:t>
      </w:r>
      <w:r>
        <w:t>”, “</w:t>
      </w:r>
      <w:r w:rsidRPr="00792A2A">
        <w:rPr>
          <w:rFonts w:hint="eastAsia"/>
        </w:rPr>
        <w:t>最新融资轮次</w:t>
      </w:r>
      <w:r>
        <w:t>”, “</w:t>
      </w:r>
      <w:r w:rsidRPr="00792A2A">
        <w:rPr>
          <w:rFonts w:hint="eastAsia"/>
        </w:rPr>
        <w:t>最新融资金额</w:t>
      </w:r>
      <w:r>
        <w:t>”, “</w:t>
      </w:r>
      <w:r w:rsidRPr="00792A2A">
        <w:rPr>
          <w:rFonts w:hint="eastAsia"/>
        </w:rPr>
        <w:t>投资方</w:t>
      </w:r>
      <w:r>
        <w:t>”, “</w:t>
      </w:r>
      <w:r w:rsidRPr="00792A2A">
        <w:rPr>
          <w:rFonts w:hint="eastAsia"/>
        </w:rPr>
        <w:t>融资历程（多条</w:t>
      </w:r>
      <w:r w:rsidRPr="00792A2A">
        <w:rPr>
          <w:rFonts w:hint="eastAsia"/>
        </w:rPr>
        <w:t>)</w:t>
      </w:r>
      <w:r>
        <w:t>”, “</w:t>
      </w:r>
      <w:r w:rsidRPr="00792A2A">
        <w:rPr>
          <w:rFonts w:hint="eastAsia"/>
        </w:rPr>
        <w:t>工商名称</w:t>
      </w:r>
      <w:r>
        <w:t>”, “</w:t>
      </w:r>
      <w:r w:rsidRPr="00792A2A">
        <w:rPr>
          <w:rFonts w:hint="eastAsia"/>
        </w:rPr>
        <w:t>联系电话</w:t>
      </w:r>
      <w:r>
        <w:t>”</w:t>
      </w:r>
    </w:p>
    <w:p w14:paraId="274204B7" w14:textId="5962F177" w:rsidR="00D479BF" w:rsidRDefault="00D479BF" w:rsidP="00D479BF">
      <w:pPr>
        <w:pStyle w:val="ListParagraph"/>
        <w:numPr>
          <w:ilvl w:val="1"/>
          <w:numId w:val="6"/>
        </w:numPr>
      </w:pPr>
      <w:r>
        <w:t>The alignment of Table 2 after merging with Table 1 is wrong as it is right-shifted to some columns to the right, so please make sure that after merging, Table 1 and Table 2 are aligned</w:t>
      </w:r>
    </w:p>
    <w:p w14:paraId="74FE5A26" w14:textId="77777777" w:rsidR="0077168A" w:rsidRDefault="0077168A" w:rsidP="0077168A"/>
    <w:p w14:paraId="1CF78226" w14:textId="77777777" w:rsidR="0077168A" w:rsidRDefault="0077168A" w:rsidP="0077168A"/>
    <w:p w14:paraId="2801460E" w14:textId="77777777" w:rsidR="0077168A" w:rsidRDefault="0077168A" w:rsidP="0077168A"/>
    <w:p w14:paraId="3A3E2106" w14:textId="77777777" w:rsidR="0077168A" w:rsidRDefault="0077168A" w:rsidP="0077168A"/>
    <w:p w14:paraId="2DDD0697" w14:textId="3F7158E6" w:rsidR="0077168A" w:rsidRDefault="0077168A" w:rsidP="0077168A">
      <w:r>
        <w:lastRenderedPageBreak/>
        <w:t># Find Duplicates in an Excel Table</w:t>
      </w:r>
    </w:p>
    <w:p w14:paraId="28CF67C7" w14:textId="1A281F54" w:rsidR="0077168A" w:rsidRDefault="0018555E" w:rsidP="0018555E">
      <w:pPr>
        <w:pStyle w:val="ListParagraph"/>
        <w:numPr>
          <w:ilvl w:val="0"/>
          <w:numId w:val="7"/>
        </w:numPr>
      </w:pPr>
      <w:r>
        <w:t>I have an Excel file that contains a table with the following properties:</w:t>
      </w:r>
    </w:p>
    <w:p w14:paraId="43076B71" w14:textId="12841E21" w:rsidR="0018555E" w:rsidRDefault="0018555E" w:rsidP="0018555E">
      <w:pPr>
        <w:pStyle w:val="ListParagraph"/>
        <w:numPr>
          <w:ilvl w:val="1"/>
          <w:numId w:val="7"/>
        </w:numPr>
      </w:pPr>
      <w:r>
        <w:t xml:space="preserve">The table starts in the </w:t>
      </w:r>
      <w:r w:rsidR="00A669FB">
        <w:t>first</w:t>
      </w:r>
      <w:r>
        <w:t xml:space="preserve"> row with the following headers: “</w:t>
      </w:r>
      <w:r w:rsidRPr="00792A2A">
        <w:rPr>
          <w:rFonts w:hint="eastAsia"/>
        </w:rPr>
        <w:t>序号</w:t>
      </w:r>
      <w:r>
        <w:t>”, “</w:t>
      </w:r>
      <w:r w:rsidRPr="00792A2A">
        <w:rPr>
          <w:rFonts w:hint="eastAsia"/>
        </w:rPr>
        <w:t>公司名</w:t>
      </w:r>
      <w:r>
        <w:t>”, “</w:t>
      </w:r>
      <w:r w:rsidRPr="00792A2A">
        <w:rPr>
          <w:rFonts w:hint="eastAsia"/>
        </w:rPr>
        <w:t>简介</w:t>
      </w:r>
      <w:r>
        <w:t>”, “</w:t>
      </w:r>
      <w:r w:rsidRPr="00792A2A">
        <w:rPr>
          <w:rFonts w:hint="eastAsia"/>
        </w:rPr>
        <w:t>烯牛行业（一级）</w:t>
      </w:r>
      <w:r>
        <w:t>”, “</w:t>
      </w:r>
      <w:r w:rsidRPr="00792A2A">
        <w:rPr>
          <w:rFonts w:hint="eastAsia"/>
        </w:rPr>
        <w:t>成立时间</w:t>
      </w:r>
      <w:r>
        <w:t>”, “</w:t>
      </w:r>
      <w:r w:rsidRPr="00792A2A">
        <w:rPr>
          <w:rFonts w:hint="eastAsia"/>
        </w:rPr>
        <w:t>地区</w:t>
      </w:r>
      <w:r>
        <w:t>”, “</w:t>
      </w:r>
      <w:r w:rsidRPr="00792A2A">
        <w:rPr>
          <w:rFonts w:hint="eastAsia"/>
        </w:rPr>
        <w:t>最新融资时间</w:t>
      </w:r>
      <w:r>
        <w:t>”, “</w:t>
      </w:r>
      <w:r w:rsidRPr="00792A2A">
        <w:rPr>
          <w:rFonts w:hint="eastAsia"/>
        </w:rPr>
        <w:t>最新融资轮次</w:t>
      </w:r>
      <w:r>
        <w:t>”, “</w:t>
      </w:r>
      <w:r w:rsidRPr="00792A2A">
        <w:rPr>
          <w:rFonts w:hint="eastAsia"/>
        </w:rPr>
        <w:t>最新融资金额</w:t>
      </w:r>
      <w:r>
        <w:t>”, “</w:t>
      </w:r>
      <w:r w:rsidRPr="00792A2A">
        <w:rPr>
          <w:rFonts w:hint="eastAsia"/>
        </w:rPr>
        <w:t>投资方</w:t>
      </w:r>
      <w:r>
        <w:t>”, “</w:t>
      </w:r>
      <w:r w:rsidRPr="00792A2A">
        <w:rPr>
          <w:rFonts w:hint="eastAsia"/>
        </w:rPr>
        <w:t>融资历程（多条</w:t>
      </w:r>
      <w:r w:rsidRPr="00792A2A">
        <w:rPr>
          <w:rFonts w:hint="eastAsia"/>
        </w:rPr>
        <w:t>)</w:t>
      </w:r>
      <w:r>
        <w:t>”, “</w:t>
      </w:r>
      <w:r w:rsidRPr="00792A2A">
        <w:rPr>
          <w:rFonts w:hint="eastAsia"/>
        </w:rPr>
        <w:t>工商名称</w:t>
      </w:r>
      <w:r>
        <w:t>”, “</w:t>
      </w:r>
      <w:r w:rsidRPr="00792A2A">
        <w:rPr>
          <w:rFonts w:hint="eastAsia"/>
        </w:rPr>
        <w:t>联系电话</w:t>
      </w:r>
      <w:r>
        <w:t>”</w:t>
      </w:r>
    </w:p>
    <w:p w14:paraId="0EB1B980" w14:textId="0898DB5C" w:rsidR="0018555E" w:rsidRDefault="0018555E" w:rsidP="0018555E">
      <w:pPr>
        <w:pStyle w:val="ListParagraph"/>
        <w:numPr>
          <w:ilvl w:val="1"/>
          <w:numId w:val="7"/>
        </w:numPr>
      </w:pPr>
      <w:r>
        <w:t xml:space="preserve">Row </w:t>
      </w:r>
      <w:r w:rsidR="00A669FB">
        <w:t>2</w:t>
      </w:r>
      <w:r>
        <w:t xml:space="preserve"> and the rows below are the contents of the table.</w:t>
      </w:r>
    </w:p>
    <w:p w14:paraId="5326291C" w14:textId="77777777" w:rsidR="0018555E" w:rsidRDefault="0018555E" w:rsidP="0018555E">
      <w:pPr>
        <w:pStyle w:val="ListParagraph"/>
        <w:numPr>
          <w:ilvl w:val="1"/>
          <w:numId w:val="7"/>
        </w:numPr>
      </w:pPr>
      <w:r>
        <w:t>The table ends upon encountering an empty row.</w:t>
      </w:r>
    </w:p>
    <w:p w14:paraId="5D597ABB" w14:textId="78A55419" w:rsidR="0018555E" w:rsidRDefault="0018555E" w:rsidP="006318CF">
      <w:pPr>
        <w:pStyle w:val="ListParagraph"/>
        <w:numPr>
          <w:ilvl w:val="1"/>
          <w:numId w:val="7"/>
        </w:numPr>
      </w:pPr>
      <w:r>
        <w:t xml:space="preserve">Write a Python program to remove duplicate </w:t>
      </w:r>
      <w:r w:rsidR="00A669FB">
        <w:t>company under “</w:t>
      </w:r>
      <w:r w:rsidR="00A669FB" w:rsidRPr="00A669FB">
        <w:rPr>
          <w:rFonts w:hint="eastAsia"/>
        </w:rPr>
        <w:t>公司名</w:t>
      </w:r>
      <w:r w:rsidR="00A669FB">
        <w:t>”</w:t>
      </w:r>
      <w:r w:rsidR="00F74EB0">
        <w:t xml:space="preserve"> column </w:t>
      </w:r>
      <w:r>
        <w:t>in the table and output the formatted table to a new excel file. Here are some of the requirements:</w:t>
      </w:r>
    </w:p>
    <w:p w14:paraId="437D9F1C" w14:textId="4939FCB3" w:rsidR="0018555E" w:rsidRDefault="0018555E" w:rsidP="0018555E">
      <w:pPr>
        <w:pStyle w:val="ListParagraph"/>
        <w:numPr>
          <w:ilvl w:val="2"/>
          <w:numId w:val="7"/>
        </w:numPr>
      </w:pPr>
      <w:r>
        <w:t>In the table, extract the header row and the rows below until reaching an empty row</w:t>
      </w:r>
    </w:p>
    <w:p w14:paraId="7C37AECA" w14:textId="5E4EC9B6" w:rsidR="0018555E" w:rsidRDefault="0018555E" w:rsidP="0018555E">
      <w:pPr>
        <w:pStyle w:val="ListParagraph"/>
        <w:numPr>
          <w:ilvl w:val="2"/>
          <w:numId w:val="7"/>
        </w:numPr>
      </w:pPr>
      <w:r>
        <w:t>Skip over the empty row and the rows that comes after it in the table</w:t>
      </w:r>
    </w:p>
    <w:p w14:paraId="1B409570" w14:textId="221D3B87" w:rsidR="0018555E" w:rsidRDefault="0018555E" w:rsidP="0018555E">
      <w:pPr>
        <w:pStyle w:val="ListParagraph"/>
        <w:numPr>
          <w:ilvl w:val="2"/>
          <w:numId w:val="7"/>
        </w:numPr>
      </w:pPr>
      <w:r>
        <w:t>Upon encountering a duplicat</w:t>
      </w:r>
      <w:r w:rsidR="00F74EB0">
        <w:t>e company under “</w:t>
      </w:r>
      <w:r w:rsidR="00F74EB0" w:rsidRPr="00A669FB">
        <w:rPr>
          <w:rFonts w:hint="eastAsia"/>
        </w:rPr>
        <w:t>公司名</w:t>
      </w:r>
      <w:r w:rsidR="00F74EB0">
        <w:t>” column</w:t>
      </w:r>
      <w:r>
        <w:t>, remove that row in the table and only keep the first occurrence of the duplicated row</w:t>
      </w:r>
    </w:p>
    <w:p w14:paraId="753B9162" w14:textId="771FB7D7" w:rsidR="0018555E" w:rsidRDefault="00A669FB" w:rsidP="0018555E">
      <w:pPr>
        <w:pStyle w:val="ListParagraph"/>
        <w:numPr>
          <w:ilvl w:val="2"/>
          <w:numId w:val="7"/>
        </w:numPr>
      </w:pPr>
      <w:r>
        <w:t>Output the formatted table to a new excel file</w:t>
      </w:r>
    </w:p>
    <w:p w14:paraId="41322506" w14:textId="77777777" w:rsidR="006B77C6" w:rsidRDefault="006B77C6" w:rsidP="006B77C6"/>
    <w:p w14:paraId="30DD1FAB" w14:textId="77777777" w:rsidR="006B77C6" w:rsidRDefault="006B77C6" w:rsidP="006B77C6"/>
    <w:p w14:paraId="68AB48B0" w14:textId="77777777" w:rsidR="006B77C6" w:rsidRDefault="006B77C6" w:rsidP="006B77C6"/>
    <w:p w14:paraId="2ABC84D4" w14:textId="77777777" w:rsidR="006B77C6" w:rsidRDefault="006B77C6" w:rsidP="006B77C6"/>
    <w:p w14:paraId="51854AC6" w14:textId="019265C0" w:rsidR="006B77C6" w:rsidRDefault="006B77C6">
      <w:r>
        <w:br w:type="page"/>
      </w:r>
    </w:p>
    <w:p w14:paraId="3CE7F80F" w14:textId="2DF5480B" w:rsidR="006B77C6" w:rsidRDefault="006B77C6" w:rsidP="005867BC">
      <w:r>
        <w:rPr>
          <w:rFonts w:hint="eastAsia"/>
        </w:rPr>
        <w:lastRenderedPageBreak/>
        <w:t>#</w:t>
      </w:r>
      <w:r>
        <w:t xml:space="preserve"> Find Missing Companies in </w:t>
      </w:r>
      <w:r>
        <w:rPr>
          <w:rFonts w:hint="eastAsia"/>
        </w:rPr>
        <w:t>企名片</w:t>
      </w:r>
    </w:p>
    <w:p w14:paraId="0CCF3535" w14:textId="77777777" w:rsidR="005867BC" w:rsidRDefault="005867BC" w:rsidP="005867BC">
      <w:pPr>
        <w:pStyle w:val="ListParagraph"/>
        <w:numPr>
          <w:ilvl w:val="3"/>
          <w:numId w:val="7"/>
        </w:numPr>
      </w:pPr>
      <w:r>
        <w:t>I have two Excel files with two different tables. Let’s call the table from Excel file 1 Table 1 and the table from Excel file 2 Table 2.  I wish to find the company name that exist in excel table 2, but missing in excel table 1. The following is how the structures of each of the table looks like:</w:t>
      </w:r>
    </w:p>
    <w:p w14:paraId="1C1706AE" w14:textId="77777777" w:rsidR="005867BC" w:rsidRDefault="005867BC" w:rsidP="005867BC">
      <w:pPr>
        <w:pStyle w:val="ListParagraph"/>
        <w:numPr>
          <w:ilvl w:val="3"/>
          <w:numId w:val="7"/>
        </w:numPr>
      </w:pPr>
      <w:r>
        <w:t xml:space="preserve">Table 1: </w:t>
      </w:r>
    </w:p>
    <w:p w14:paraId="3317D252" w14:textId="77777777" w:rsidR="005867BC" w:rsidRDefault="005867BC" w:rsidP="005867BC">
      <w:pPr>
        <w:pStyle w:val="ListParagraph"/>
        <w:numPr>
          <w:ilvl w:val="4"/>
          <w:numId w:val="7"/>
        </w:numPr>
      </w:pPr>
      <w:r>
        <w:t>The table starts in the first row with the following headers: “</w:t>
      </w:r>
      <w:r w:rsidRPr="00792A2A">
        <w:rPr>
          <w:rFonts w:hint="eastAsia"/>
        </w:rPr>
        <w:t>序号</w:t>
      </w:r>
      <w:r>
        <w:t>”, “</w:t>
      </w:r>
      <w:r w:rsidRPr="00792A2A">
        <w:rPr>
          <w:rFonts w:hint="eastAsia"/>
        </w:rPr>
        <w:t>公司名</w:t>
      </w:r>
      <w:r>
        <w:t>”, “</w:t>
      </w:r>
      <w:r w:rsidRPr="00792A2A">
        <w:rPr>
          <w:rFonts w:hint="eastAsia"/>
        </w:rPr>
        <w:t>简介</w:t>
      </w:r>
      <w:r>
        <w:t>”, “</w:t>
      </w:r>
      <w:r w:rsidRPr="00792A2A">
        <w:rPr>
          <w:rFonts w:hint="eastAsia"/>
        </w:rPr>
        <w:t>烯牛行业（一级）</w:t>
      </w:r>
      <w:r>
        <w:t>”, “</w:t>
      </w:r>
      <w:r w:rsidRPr="00792A2A">
        <w:rPr>
          <w:rFonts w:hint="eastAsia"/>
        </w:rPr>
        <w:t>成立时间</w:t>
      </w:r>
      <w:r>
        <w:t>”, “</w:t>
      </w:r>
      <w:r w:rsidRPr="00792A2A">
        <w:rPr>
          <w:rFonts w:hint="eastAsia"/>
        </w:rPr>
        <w:t>地区</w:t>
      </w:r>
      <w:r>
        <w:t>”, “</w:t>
      </w:r>
      <w:r w:rsidRPr="00792A2A">
        <w:rPr>
          <w:rFonts w:hint="eastAsia"/>
        </w:rPr>
        <w:t>最新融资时间</w:t>
      </w:r>
      <w:r>
        <w:t>”, “</w:t>
      </w:r>
      <w:r w:rsidRPr="00792A2A">
        <w:rPr>
          <w:rFonts w:hint="eastAsia"/>
        </w:rPr>
        <w:t>最新融资轮次</w:t>
      </w:r>
      <w:r>
        <w:t>”, “</w:t>
      </w:r>
      <w:r w:rsidRPr="00792A2A">
        <w:rPr>
          <w:rFonts w:hint="eastAsia"/>
        </w:rPr>
        <w:t>最新融资金额</w:t>
      </w:r>
      <w:r>
        <w:t>”, “</w:t>
      </w:r>
      <w:r w:rsidRPr="00792A2A">
        <w:rPr>
          <w:rFonts w:hint="eastAsia"/>
        </w:rPr>
        <w:t>投资方</w:t>
      </w:r>
      <w:r>
        <w:t>”, “</w:t>
      </w:r>
      <w:r w:rsidRPr="00792A2A">
        <w:rPr>
          <w:rFonts w:hint="eastAsia"/>
        </w:rPr>
        <w:t>融资历程（多条</w:t>
      </w:r>
      <w:r w:rsidRPr="00792A2A">
        <w:rPr>
          <w:rFonts w:hint="eastAsia"/>
        </w:rPr>
        <w:t>)</w:t>
      </w:r>
      <w:r>
        <w:t>”, “</w:t>
      </w:r>
      <w:r w:rsidRPr="00792A2A">
        <w:rPr>
          <w:rFonts w:hint="eastAsia"/>
        </w:rPr>
        <w:t>工商名称</w:t>
      </w:r>
      <w:r>
        <w:t>”, “</w:t>
      </w:r>
      <w:r w:rsidRPr="00792A2A">
        <w:rPr>
          <w:rFonts w:hint="eastAsia"/>
        </w:rPr>
        <w:t>联系电话</w:t>
      </w:r>
      <w:r>
        <w:t>”</w:t>
      </w:r>
    </w:p>
    <w:p w14:paraId="3FAE785B" w14:textId="77777777" w:rsidR="005867BC" w:rsidRDefault="005867BC" w:rsidP="005867BC">
      <w:pPr>
        <w:pStyle w:val="ListParagraph"/>
        <w:numPr>
          <w:ilvl w:val="4"/>
          <w:numId w:val="7"/>
        </w:numPr>
      </w:pPr>
      <w:r>
        <w:t>Row 2 and the rows below are the contents of the table.</w:t>
      </w:r>
    </w:p>
    <w:p w14:paraId="626C0E85" w14:textId="77777777" w:rsidR="00CB725B" w:rsidRDefault="005867BC" w:rsidP="00CB725B">
      <w:pPr>
        <w:pStyle w:val="ListParagraph"/>
        <w:numPr>
          <w:ilvl w:val="4"/>
          <w:numId w:val="7"/>
        </w:numPr>
      </w:pPr>
      <w:r>
        <w:t>The table ends upon encountering an empty row.</w:t>
      </w:r>
    </w:p>
    <w:p w14:paraId="29598729" w14:textId="77777777" w:rsidR="00CB725B" w:rsidRDefault="005867BC" w:rsidP="00CB725B">
      <w:pPr>
        <w:pStyle w:val="ListParagraph"/>
        <w:numPr>
          <w:ilvl w:val="3"/>
          <w:numId w:val="7"/>
        </w:numPr>
      </w:pPr>
      <w:r>
        <w:t xml:space="preserve">Table 2: </w:t>
      </w:r>
    </w:p>
    <w:p w14:paraId="6864D49E" w14:textId="77777777" w:rsidR="00CB725B" w:rsidRDefault="005867BC" w:rsidP="00CB725B">
      <w:pPr>
        <w:pStyle w:val="ListParagraph"/>
        <w:numPr>
          <w:ilvl w:val="4"/>
          <w:numId w:val="7"/>
        </w:numPr>
      </w:pPr>
      <w:r>
        <w:t>The first row is a text which is not part of the table, so we need to skip over the first row</w:t>
      </w:r>
    </w:p>
    <w:p w14:paraId="13762192" w14:textId="77777777" w:rsidR="00CB725B" w:rsidRDefault="005867BC" w:rsidP="00CB725B">
      <w:pPr>
        <w:pStyle w:val="ListParagraph"/>
        <w:numPr>
          <w:ilvl w:val="4"/>
          <w:numId w:val="7"/>
        </w:numPr>
      </w:pPr>
      <w:r>
        <w:t>The table starts in the second row</w:t>
      </w:r>
      <w:r w:rsidRPr="005867BC">
        <w:t xml:space="preserve"> </w:t>
      </w:r>
      <w:r>
        <w:t>with the following headers: “</w:t>
      </w:r>
      <w:r w:rsidRPr="005867BC">
        <w:rPr>
          <w:rFonts w:hint="eastAsia"/>
        </w:rPr>
        <w:t>序号</w:t>
      </w:r>
      <w:r>
        <w:t>”, “</w:t>
      </w:r>
      <w:r w:rsidRPr="005867BC">
        <w:rPr>
          <w:rFonts w:hint="eastAsia"/>
        </w:rPr>
        <w:t>项目名称</w:t>
      </w:r>
      <w:r>
        <w:t>”, “</w:t>
      </w:r>
      <w:r w:rsidRPr="005867BC">
        <w:rPr>
          <w:rFonts w:hint="eastAsia"/>
        </w:rPr>
        <w:t>行业领域</w:t>
      </w:r>
      <w:r>
        <w:t>”, “</w:t>
      </w:r>
      <w:r w:rsidRPr="005867BC">
        <w:rPr>
          <w:rFonts w:hint="eastAsia"/>
        </w:rPr>
        <w:t>子领域</w:t>
      </w:r>
      <w:r>
        <w:t>”, “</w:t>
      </w:r>
      <w:r w:rsidRPr="005867BC">
        <w:rPr>
          <w:rFonts w:hint="eastAsia"/>
        </w:rPr>
        <w:t>业务</w:t>
      </w:r>
      <w:r>
        <w:t>”, “</w:t>
      </w:r>
      <w:r w:rsidRPr="005867BC">
        <w:rPr>
          <w:rFonts w:hint="eastAsia"/>
        </w:rPr>
        <w:t>地区</w:t>
      </w:r>
      <w:r>
        <w:t>”,  “</w:t>
      </w:r>
      <w:r w:rsidRPr="005867BC">
        <w:rPr>
          <w:rFonts w:hint="eastAsia"/>
        </w:rPr>
        <w:t>投资轮次</w:t>
      </w:r>
      <w:r>
        <w:t>”, “</w:t>
      </w:r>
      <w:r w:rsidRPr="005867BC">
        <w:rPr>
          <w:rFonts w:hint="eastAsia"/>
        </w:rPr>
        <w:t>投资时间</w:t>
      </w:r>
      <w:r>
        <w:t>”, “</w:t>
      </w:r>
      <w:r w:rsidRPr="005867BC">
        <w:rPr>
          <w:rFonts w:hint="eastAsia"/>
        </w:rPr>
        <w:t>投资金额</w:t>
      </w:r>
      <w:r>
        <w:t>”, “</w:t>
      </w:r>
      <w:r w:rsidRPr="005867BC">
        <w:rPr>
          <w:rFonts w:hint="eastAsia"/>
        </w:rPr>
        <w:t>FA</w:t>
      </w:r>
      <w:r w:rsidRPr="005867BC">
        <w:rPr>
          <w:rFonts w:hint="eastAsia"/>
        </w:rPr>
        <w:t>信息</w:t>
      </w:r>
      <w:r>
        <w:t>”, “</w:t>
      </w:r>
      <w:r w:rsidRPr="005867BC">
        <w:rPr>
          <w:rFonts w:hint="eastAsia"/>
        </w:rPr>
        <w:t>投资方</w:t>
      </w:r>
      <w:r>
        <w:t>”, “</w:t>
      </w:r>
      <w:r w:rsidR="00CB725B" w:rsidRPr="00CB725B">
        <w:rPr>
          <w:rFonts w:hint="eastAsia"/>
        </w:rPr>
        <w:t>注册资金</w:t>
      </w:r>
      <w:r w:rsidR="00CB725B">
        <w:t>”, “</w:t>
      </w:r>
      <w:r w:rsidR="00CB725B" w:rsidRPr="00CB725B">
        <w:rPr>
          <w:rFonts w:hint="eastAsia"/>
        </w:rPr>
        <w:t>高新企业</w:t>
      </w:r>
      <w:r w:rsidR="00CB725B">
        <w:t>”, “</w:t>
      </w:r>
      <w:r w:rsidR="00CB725B" w:rsidRPr="00CB725B">
        <w:rPr>
          <w:rFonts w:hint="eastAsia"/>
        </w:rPr>
        <w:t>简介</w:t>
      </w:r>
      <w:r w:rsidR="00CB725B">
        <w:t>”, “</w:t>
      </w:r>
      <w:r w:rsidR="00CB725B" w:rsidRPr="00CB725B">
        <w:rPr>
          <w:rFonts w:hint="eastAsia"/>
        </w:rPr>
        <w:t>公司名称</w:t>
      </w:r>
      <w:r w:rsidR="00CB725B">
        <w:t>”, “</w:t>
      </w:r>
      <w:r w:rsidR="00CB725B" w:rsidRPr="00CB725B">
        <w:rPr>
          <w:rFonts w:hint="eastAsia"/>
        </w:rPr>
        <w:t>国别</w:t>
      </w:r>
      <w:r w:rsidR="00CB725B">
        <w:t>”, “</w:t>
      </w:r>
      <w:r w:rsidR="00CB725B" w:rsidRPr="00CB725B">
        <w:rPr>
          <w:rFonts w:hint="eastAsia"/>
        </w:rPr>
        <w:t>成立日期</w:t>
      </w:r>
      <w:r w:rsidR="00CB725B">
        <w:t>”</w:t>
      </w:r>
    </w:p>
    <w:p w14:paraId="38CDCDA6" w14:textId="77777777" w:rsidR="00CB725B" w:rsidRDefault="00CB725B" w:rsidP="00CB725B">
      <w:pPr>
        <w:pStyle w:val="ListParagraph"/>
        <w:numPr>
          <w:ilvl w:val="4"/>
          <w:numId w:val="7"/>
        </w:numPr>
      </w:pPr>
      <w:r>
        <w:t>Row 3 and the rows below are the contents of the table.</w:t>
      </w:r>
    </w:p>
    <w:p w14:paraId="53095401" w14:textId="3992337B" w:rsidR="00CB725B" w:rsidRDefault="00CB725B" w:rsidP="00CB725B">
      <w:pPr>
        <w:pStyle w:val="ListParagraph"/>
        <w:numPr>
          <w:ilvl w:val="4"/>
          <w:numId w:val="7"/>
        </w:numPr>
      </w:pPr>
      <w:r>
        <w:t>The table ends upon encountering an empty row.</w:t>
      </w:r>
    </w:p>
    <w:p w14:paraId="0FBC13D2" w14:textId="29BF7BC0" w:rsidR="00CB725B" w:rsidRDefault="00CB725B" w:rsidP="00CB725B">
      <w:pPr>
        <w:pStyle w:val="ListParagraph"/>
        <w:numPr>
          <w:ilvl w:val="3"/>
          <w:numId w:val="7"/>
        </w:numPr>
      </w:pPr>
      <w:r>
        <w:t>For context, there are some companies that exist in Table 2, but missing from Table 1 and the task is to extract the missing companies.</w:t>
      </w:r>
    </w:p>
    <w:p w14:paraId="0C290066" w14:textId="1847630F" w:rsidR="00CB725B" w:rsidRDefault="00CB725B" w:rsidP="00CB725B">
      <w:pPr>
        <w:pStyle w:val="ListParagraph"/>
        <w:numPr>
          <w:ilvl w:val="3"/>
          <w:numId w:val="7"/>
        </w:numPr>
      </w:pPr>
      <w:r>
        <w:t>Write a Python program that can achieve this task. Below are some of the information that you need to do this task.</w:t>
      </w:r>
    </w:p>
    <w:p w14:paraId="256F8560" w14:textId="05AFFFCF" w:rsidR="00CB725B" w:rsidRDefault="00CB725B" w:rsidP="00CB725B">
      <w:pPr>
        <w:pStyle w:val="ListParagraph"/>
        <w:numPr>
          <w:ilvl w:val="4"/>
          <w:numId w:val="7"/>
        </w:numPr>
      </w:pPr>
      <w:r>
        <w:t>The companies that exist in Table 1 can be found under the column of “</w:t>
      </w:r>
      <w:r w:rsidRPr="00CB725B">
        <w:rPr>
          <w:rFonts w:hint="eastAsia"/>
        </w:rPr>
        <w:t>工商名称</w:t>
      </w:r>
      <w:r>
        <w:t>”, where each cell in this column represent a different company</w:t>
      </w:r>
    </w:p>
    <w:p w14:paraId="5327FDA1" w14:textId="5FE7441B" w:rsidR="00CB725B" w:rsidRDefault="00CB725B" w:rsidP="00CB725B">
      <w:pPr>
        <w:pStyle w:val="ListParagraph"/>
        <w:numPr>
          <w:ilvl w:val="4"/>
          <w:numId w:val="7"/>
        </w:numPr>
      </w:pPr>
      <w:r>
        <w:t>The companies that exist in Table 2 can be found under the column of “</w:t>
      </w:r>
      <w:r w:rsidRPr="00CB725B">
        <w:rPr>
          <w:rFonts w:hint="eastAsia"/>
        </w:rPr>
        <w:t>公司名称</w:t>
      </w:r>
      <w:r>
        <w:t>”, where each cell in the column represent a different company</w:t>
      </w:r>
    </w:p>
    <w:p w14:paraId="37F84803" w14:textId="3D4DC42F" w:rsidR="00CB725B" w:rsidRDefault="00CB725B" w:rsidP="00CB725B">
      <w:pPr>
        <w:pStyle w:val="ListParagraph"/>
        <w:numPr>
          <w:ilvl w:val="4"/>
          <w:numId w:val="7"/>
        </w:numPr>
      </w:pPr>
      <w:r>
        <w:t>Now, compare all the companies in Table 1 and Table 2 to identify companies that exist in Table 2, but not in Table 1</w:t>
      </w:r>
    </w:p>
    <w:p w14:paraId="2980E329" w14:textId="24D91E92" w:rsidR="00CB725B" w:rsidRDefault="00CB725B" w:rsidP="00CB725B">
      <w:pPr>
        <w:pStyle w:val="ListParagraph"/>
        <w:numPr>
          <w:ilvl w:val="4"/>
          <w:numId w:val="7"/>
        </w:numPr>
      </w:pPr>
      <w:r>
        <w:t>After identifying these missing companies, extract the rows of the corresponding companies in Table 2 and paste them in a separate Excel file called “missing_companies.xlsx”</w:t>
      </w:r>
    </w:p>
    <w:p w14:paraId="681F4FB2" w14:textId="77777777" w:rsidR="00CB725B" w:rsidRDefault="00CB725B" w:rsidP="00CB725B"/>
    <w:p w14:paraId="1D2C4CEF" w14:textId="47904038" w:rsidR="00A75AE2" w:rsidRDefault="00A75AE2">
      <w:r>
        <w:br w:type="page"/>
      </w:r>
    </w:p>
    <w:p w14:paraId="03FC848E" w14:textId="0447632E" w:rsidR="00A75AE2" w:rsidRDefault="00A75AE2" w:rsidP="00CB725B">
      <w:pPr>
        <w:rPr>
          <w:lang w:val="en-US"/>
        </w:rPr>
      </w:pPr>
      <w:r>
        <w:lastRenderedPageBreak/>
        <w:t xml:space="preserve"># Extract Company Introduction from </w:t>
      </w:r>
      <w:r>
        <w:rPr>
          <w:rFonts w:hint="eastAsia"/>
        </w:rPr>
        <w:t>企名片</w:t>
      </w:r>
      <w:r>
        <w:rPr>
          <w:rFonts w:hint="eastAsia"/>
        </w:rPr>
        <w:t xml:space="preserve"> </w:t>
      </w:r>
      <w:r>
        <w:rPr>
          <w:lang w:val="en-US"/>
        </w:rPr>
        <w:t>to Peer Funds</w:t>
      </w:r>
    </w:p>
    <w:p w14:paraId="28C3B667" w14:textId="01B06D2F" w:rsidR="00A75AE2" w:rsidRDefault="00A75AE2" w:rsidP="00A75AE2">
      <w:pPr>
        <w:pStyle w:val="ListParagraph"/>
        <w:numPr>
          <w:ilvl w:val="0"/>
          <w:numId w:val="10"/>
        </w:numPr>
      </w:pPr>
      <w:r>
        <w:t>I have two Excel files with two different tables. Let’s call the table from Excel file 1 Table 1 and the table from Excel file 2 Table 2. The following is how the structures of each of the table looks like:</w:t>
      </w:r>
    </w:p>
    <w:p w14:paraId="715548F1" w14:textId="77777777" w:rsidR="00A75AE2" w:rsidRDefault="00A75AE2" w:rsidP="00A75AE2">
      <w:pPr>
        <w:pStyle w:val="ListParagraph"/>
        <w:numPr>
          <w:ilvl w:val="0"/>
          <w:numId w:val="10"/>
        </w:numPr>
      </w:pPr>
      <w:r>
        <w:t xml:space="preserve">Table 1: </w:t>
      </w:r>
    </w:p>
    <w:p w14:paraId="7C30E894" w14:textId="7724C9C2" w:rsidR="00A75AE2" w:rsidRDefault="00A75AE2" w:rsidP="00A75AE2">
      <w:pPr>
        <w:pStyle w:val="ListParagraph"/>
        <w:numPr>
          <w:ilvl w:val="1"/>
          <w:numId w:val="10"/>
        </w:numPr>
      </w:pPr>
      <w:r>
        <w:t>The table starts in the first row with the following headers: “</w:t>
      </w:r>
      <w:r w:rsidRPr="00A75AE2">
        <w:t>Category</w:t>
      </w:r>
      <w:r>
        <w:t>”, “</w:t>
      </w:r>
      <w:r w:rsidRPr="00A75AE2">
        <w:t>Updated</w:t>
      </w:r>
      <w:r>
        <w:t>”, “</w:t>
      </w:r>
      <w:r w:rsidRPr="00A75AE2">
        <w:t>Company</w:t>
      </w:r>
      <w:r>
        <w:t>”, “</w:t>
      </w:r>
      <w:r w:rsidRPr="00A75AE2">
        <w:t>Business</w:t>
      </w:r>
      <w:r>
        <w:t>”, “</w:t>
      </w:r>
      <w:r w:rsidRPr="00A75AE2">
        <w:t>Peer Fund</w:t>
      </w:r>
      <w:r>
        <w:t>”, “</w:t>
      </w:r>
      <w:r w:rsidRPr="00A75AE2">
        <w:t>Round</w:t>
      </w:r>
      <w:r>
        <w:t>”, “</w:t>
      </w:r>
      <w:r w:rsidRPr="00A75AE2">
        <w:t>Amount</w:t>
      </w:r>
      <w:r>
        <w:t>”, “</w:t>
      </w:r>
      <w:r w:rsidRPr="00A75AE2">
        <w:rPr>
          <w:rFonts w:hint="eastAsia"/>
        </w:rPr>
        <w:t>城市</w:t>
      </w:r>
      <w:r>
        <w:t>”, “</w:t>
      </w:r>
      <w:r w:rsidRPr="00A75AE2">
        <w:rPr>
          <w:rFonts w:hint="eastAsia"/>
        </w:rPr>
        <w:t>是否值得跟进</w:t>
      </w:r>
      <w:r>
        <w:t>”, “</w:t>
      </w:r>
      <w:r w:rsidRPr="00A75AE2">
        <w:rPr>
          <w:rFonts w:hint="eastAsia"/>
        </w:rPr>
        <w:t>跟进人</w:t>
      </w:r>
      <w:r w:rsidRPr="00A75AE2">
        <w:rPr>
          <w:rFonts w:hint="eastAsia"/>
        </w:rPr>
        <w:t xml:space="preserve"> &amp; Deallog</w:t>
      </w:r>
      <w:r>
        <w:t>”, “</w:t>
      </w:r>
      <w:r w:rsidRPr="00A75AE2">
        <w:rPr>
          <w:rFonts w:hint="eastAsia"/>
        </w:rPr>
        <w:t>跟进记录</w:t>
      </w:r>
      <w:r>
        <w:t>”, “</w:t>
      </w:r>
      <w:r w:rsidRPr="00A75AE2">
        <w:t>Funding History</w:t>
      </w:r>
      <w:r>
        <w:t>”, “</w:t>
      </w:r>
      <w:r w:rsidRPr="00A75AE2">
        <w:t>Notes</w:t>
      </w:r>
      <w:r>
        <w:t>”, “</w:t>
      </w:r>
      <w:r w:rsidRPr="00A75AE2">
        <w:t>Due Date</w:t>
      </w:r>
      <w:r>
        <w:t>”, “</w:t>
      </w:r>
      <w:r w:rsidRPr="00A75AE2">
        <w:rPr>
          <w:rFonts w:hint="eastAsia"/>
        </w:rPr>
        <w:t>工商名称</w:t>
      </w:r>
      <w:r>
        <w:t>”</w:t>
      </w:r>
    </w:p>
    <w:p w14:paraId="050EAB97" w14:textId="77777777" w:rsidR="00A75AE2" w:rsidRDefault="00A75AE2" w:rsidP="00A75AE2">
      <w:pPr>
        <w:pStyle w:val="ListParagraph"/>
        <w:numPr>
          <w:ilvl w:val="1"/>
          <w:numId w:val="10"/>
        </w:numPr>
      </w:pPr>
      <w:r>
        <w:t>Row 2 and the rows below are the contents of the table.</w:t>
      </w:r>
    </w:p>
    <w:p w14:paraId="64434C17" w14:textId="4A99B056" w:rsidR="00A75AE2" w:rsidRDefault="00A75AE2" w:rsidP="00A75AE2">
      <w:pPr>
        <w:pStyle w:val="ListParagraph"/>
        <w:numPr>
          <w:ilvl w:val="1"/>
          <w:numId w:val="10"/>
        </w:numPr>
      </w:pPr>
      <w:r>
        <w:t>The table ends upon encountering an empty row.</w:t>
      </w:r>
    </w:p>
    <w:p w14:paraId="4E870129" w14:textId="77777777" w:rsidR="00A75AE2" w:rsidRDefault="00A75AE2" w:rsidP="00A75AE2">
      <w:pPr>
        <w:pStyle w:val="ListParagraph"/>
        <w:numPr>
          <w:ilvl w:val="0"/>
          <w:numId w:val="10"/>
        </w:numPr>
      </w:pPr>
      <w:r>
        <w:t xml:space="preserve">Table 2: </w:t>
      </w:r>
    </w:p>
    <w:p w14:paraId="5CC2C09F" w14:textId="77777777" w:rsidR="00A75AE2" w:rsidRDefault="00A75AE2" w:rsidP="00A75AE2">
      <w:pPr>
        <w:pStyle w:val="ListParagraph"/>
        <w:numPr>
          <w:ilvl w:val="1"/>
          <w:numId w:val="10"/>
        </w:numPr>
      </w:pPr>
      <w:r>
        <w:t>The first row is a text that is not part of the table, so we need to skip over the first row</w:t>
      </w:r>
    </w:p>
    <w:p w14:paraId="529AB745" w14:textId="77777777" w:rsidR="00A75AE2" w:rsidRDefault="00A75AE2" w:rsidP="00A75AE2">
      <w:pPr>
        <w:pStyle w:val="ListParagraph"/>
        <w:numPr>
          <w:ilvl w:val="1"/>
          <w:numId w:val="10"/>
        </w:numPr>
      </w:pPr>
      <w:r>
        <w:t>The table starts in the second row</w:t>
      </w:r>
      <w:r w:rsidRPr="005867BC">
        <w:t xml:space="preserve"> </w:t>
      </w:r>
      <w:r>
        <w:t>with the following headers: “</w:t>
      </w:r>
      <w:r w:rsidRPr="005867BC">
        <w:rPr>
          <w:rFonts w:hint="eastAsia"/>
        </w:rPr>
        <w:t>序号</w:t>
      </w:r>
      <w:r>
        <w:t>”, “</w:t>
      </w:r>
      <w:r w:rsidRPr="005867BC">
        <w:rPr>
          <w:rFonts w:hint="eastAsia"/>
        </w:rPr>
        <w:t>项目名称</w:t>
      </w:r>
      <w:r>
        <w:t>”, “</w:t>
      </w:r>
      <w:r w:rsidRPr="005867BC">
        <w:rPr>
          <w:rFonts w:hint="eastAsia"/>
        </w:rPr>
        <w:t>行业领域</w:t>
      </w:r>
      <w:r>
        <w:t>”, “</w:t>
      </w:r>
      <w:r w:rsidRPr="005867BC">
        <w:rPr>
          <w:rFonts w:hint="eastAsia"/>
        </w:rPr>
        <w:t>子领域</w:t>
      </w:r>
      <w:r>
        <w:t>”, “</w:t>
      </w:r>
      <w:r w:rsidRPr="005867BC">
        <w:rPr>
          <w:rFonts w:hint="eastAsia"/>
        </w:rPr>
        <w:t>业务</w:t>
      </w:r>
      <w:r>
        <w:t>”, “</w:t>
      </w:r>
      <w:r w:rsidRPr="005867BC">
        <w:rPr>
          <w:rFonts w:hint="eastAsia"/>
        </w:rPr>
        <w:t>地区</w:t>
      </w:r>
      <w:r>
        <w:t>”,  “</w:t>
      </w:r>
      <w:r w:rsidRPr="005867BC">
        <w:rPr>
          <w:rFonts w:hint="eastAsia"/>
        </w:rPr>
        <w:t>投资轮次</w:t>
      </w:r>
      <w:r>
        <w:t>”, “</w:t>
      </w:r>
      <w:r w:rsidRPr="005867BC">
        <w:rPr>
          <w:rFonts w:hint="eastAsia"/>
        </w:rPr>
        <w:t>投资时间</w:t>
      </w:r>
      <w:r>
        <w:t>”, “</w:t>
      </w:r>
      <w:r w:rsidRPr="005867BC">
        <w:rPr>
          <w:rFonts w:hint="eastAsia"/>
        </w:rPr>
        <w:t>投资金额</w:t>
      </w:r>
      <w:r>
        <w:t>”, “</w:t>
      </w:r>
      <w:r w:rsidRPr="005867BC">
        <w:rPr>
          <w:rFonts w:hint="eastAsia"/>
        </w:rPr>
        <w:t>FA</w:t>
      </w:r>
      <w:r w:rsidRPr="005867BC">
        <w:rPr>
          <w:rFonts w:hint="eastAsia"/>
        </w:rPr>
        <w:t>信息</w:t>
      </w:r>
      <w:r>
        <w:t>”, “</w:t>
      </w:r>
      <w:r w:rsidRPr="005867BC">
        <w:rPr>
          <w:rFonts w:hint="eastAsia"/>
        </w:rPr>
        <w:t>投资方</w:t>
      </w:r>
      <w:r>
        <w:t>”, “</w:t>
      </w:r>
      <w:r w:rsidRPr="00CB725B">
        <w:rPr>
          <w:rFonts w:hint="eastAsia"/>
        </w:rPr>
        <w:t>注册资金</w:t>
      </w:r>
      <w:r>
        <w:t>”, “</w:t>
      </w:r>
      <w:r w:rsidRPr="00CB725B">
        <w:rPr>
          <w:rFonts w:hint="eastAsia"/>
        </w:rPr>
        <w:t>高新企业</w:t>
      </w:r>
      <w:r>
        <w:t>”, “</w:t>
      </w:r>
      <w:r w:rsidRPr="00CB725B">
        <w:rPr>
          <w:rFonts w:hint="eastAsia"/>
        </w:rPr>
        <w:t>简介</w:t>
      </w:r>
      <w:r>
        <w:t>”, “</w:t>
      </w:r>
      <w:r w:rsidRPr="00CB725B">
        <w:rPr>
          <w:rFonts w:hint="eastAsia"/>
        </w:rPr>
        <w:t>公司名称</w:t>
      </w:r>
      <w:r>
        <w:t>”, “</w:t>
      </w:r>
      <w:r w:rsidRPr="00CB725B">
        <w:rPr>
          <w:rFonts w:hint="eastAsia"/>
        </w:rPr>
        <w:t>国别</w:t>
      </w:r>
      <w:r>
        <w:t>”, “</w:t>
      </w:r>
      <w:r w:rsidRPr="00CB725B">
        <w:rPr>
          <w:rFonts w:hint="eastAsia"/>
        </w:rPr>
        <w:t>成立日期</w:t>
      </w:r>
      <w:r>
        <w:t>”</w:t>
      </w:r>
    </w:p>
    <w:p w14:paraId="7C6E210A" w14:textId="77777777" w:rsidR="00A75AE2" w:rsidRDefault="00A75AE2" w:rsidP="00A75AE2">
      <w:pPr>
        <w:pStyle w:val="ListParagraph"/>
        <w:numPr>
          <w:ilvl w:val="1"/>
          <w:numId w:val="10"/>
        </w:numPr>
      </w:pPr>
      <w:r>
        <w:t>Row 3 and the rows below are the contents of the table.</w:t>
      </w:r>
    </w:p>
    <w:p w14:paraId="66B5FE23" w14:textId="650B454A" w:rsidR="00A75AE2" w:rsidRDefault="00A75AE2" w:rsidP="00A75AE2">
      <w:pPr>
        <w:pStyle w:val="ListParagraph"/>
        <w:numPr>
          <w:ilvl w:val="1"/>
          <w:numId w:val="10"/>
        </w:numPr>
      </w:pPr>
      <w:r>
        <w:t>The table ends upon encountering an empty row.</w:t>
      </w:r>
    </w:p>
    <w:p w14:paraId="55081E1A" w14:textId="77777777" w:rsidR="00C33BB7" w:rsidRDefault="00A75AE2" w:rsidP="00C33BB7">
      <w:pPr>
        <w:pStyle w:val="ListParagraph"/>
        <w:numPr>
          <w:ilvl w:val="0"/>
          <w:numId w:val="10"/>
        </w:numPr>
      </w:pPr>
      <w:r>
        <w:t>For context, I wish to extract the company description from Table 2 to Table 1 for a company that both exist in Table 1 and Table 2. Here is how to do it:</w:t>
      </w:r>
    </w:p>
    <w:p w14:paraId="14CFC42F" w14:textId="77777777" w:rsidR="00C33BB7" w:rsidRDefault="00C33BB7" w:rsidP="00C33BB7">
      <w:pPr>
        <w:pStyle w:val="ListParagraph"/>
        <w:numPr>
          <w:ilvl w:val="1"/>
          <w:numId w:val="10"/>
        </w:numPr>
      </w:pPr>
      <w:r>
        <w:rPr>
          <w:rFonts w:hint="eastAsia"/>
        </w:rPr>
        <w:t xml:space="preserve">The companies that exist in Table 1 can be found under the column of </w:t>
      </w:r>
      <w:r>
        <w:rPr>
          <w:rFonts w:hint="eastAsia"/>
        </w:rPr>
        <w:t>“工商名称”</w:t>
      </w:r>
      <w:r>
        <w:rPr>
          <w:rFonts w:hint="eastAsia"/>
        </w:rPr>
        <w:t>, where each cell in this column represent a different company</w:t>
      </w:r>
    </w:p>
    <w:p w14:paraId="48D3596C" w14:textId="2B3113C2" w:rsidR="00C33BB7" w:rsidRDefault="00C33BB7" w:rsidP="00C33BB7">
      <w:pPr>
        <w:pStyle w:val="ListParagraph"/>
        <w:numPr>
          <w:ilvl w:val="1"/>
          <w:numId w:val="10"/>
        </w:numPr>
      </w:pPr>
      <w:r>
        <w:rPr>
          <w:rFonts w:hint="eastAsia"/>
        </w:rPr>
        <w:t xml:space="preserve">The companies that exist in Table 2 can be found under the column of </w:t>
      </w:r>
      <w:r>
        <w:rPr>
          <w:rFonts w:hint="eastAsia"/>
        </w:rPr>
        <w:t>“公司名称”</w:t>
      </w:r>
      <w:r>
        <w:rPr>
          <w:rFonts w:hint="eastAsia"/>
        </w:rPr>
        <w:t>, where each cell in the column represent a different company</w:t>
      </w:r>
    </w:p>
    <w:p w14:paraId="56E3B68E" w14:textId="7DE3085D" w:rsidR="00C33BB7" w:rsidRDefault="00C33BB7" w:rsidP="00C33BB7">
      <w:pPr>
        <w:pStyle w:val="ListParagraph"/>
        <w:numPr>
          <w:ilvl w:val="1"/>
          <w:numId w:val="10"/>
        </w:numPr>
      </w:pPr>
      <w:r>
        <w:t>Upon finding a matching company, copy the company description of the company from “</w:t>
      </w:r>
      <w:r w:rsidRPr="00C33BB7">
        <w:rPr>
          <w:rFonts w:hint="eastAsia"/>
        </w:rPr>
        <w:t>简介</w:t>
      </w:r>
      <w:r>
        <w:t>” column in Table 2 and paste it in the corresponding cell of the same company under the “Notes” section in Table 1</w:t>
      </w:r>
    </w:p>
    <w:p w14:paraId="5D93AE31" w14:textId="5B72A550" w:rsidR="00C33BB7" w:rsidRDefault="00C33BB7" w:rsidP="00C33BB7">
      <w:pPr>
        <w:pStyle w:val="ListParagraph"/>
        <w:numPr>
          <w:ilvl w:val="1"/>
          <w:numId w:val="10"/>
        </w:numPr>
      </w:pPr>
      <w:r>
        <w:t>Output the formatted table to a new excel file</w:t>
      </w:r>
    </w:p>
    <w:p w14:paraId="452B4A07" w14:textId="77777777" w:rsidR="00A75AE2" w:rsidRDefault="00A75AE2" w:rsidP="00CB725B"/>
    <w:p w14:paraId="1BF336E0" w14:textId="77777777" w:rsidR="009A09B0" w:rsidRDefault="009A09B0" w:rsidP="00CB725B"/>
    <w:p w14:paraId="2762AEC7" w14:textId="77777777" w:rsidR="009A09B0" w:rsidRDefault="009A09B0" w:rsidP="00CB725B"/>
    <w:p w14:paraId="663F18B7" w14:textId="1DA40511" w:rsidR="009A09B0" w:rsidRDefault="009A09B0">
      <w:r>
        <w:br w:type="page"/>
      </w:r>
    </w:p>
    <w:p w14:paraId="386315D3" w14:textId="10C0EC55" w:rsidR="009A09B0" w:rsidRDefault="009A09B0" w:rsidP="00CB725B">
      <w:r>
        <w:lastRenderedPageBreak/>
        <w:t># Create Streamlit Web App</w:t>
      </w:r>
    </w:p>
    <w:p w14:paraId="645CC8D7" w14:textId="3F213F45" w:rsidR="009A09B0" w:rsidRDefault="009A09B0" w:rsidP="009A09B0">
      <w:pPr>
        <w:pStyle w:val="ListParagraph"/>
        <w:numPr>
          <w:ilvl w:val="0"/>
          <w:numId w:val="11"/>
        </w:numPr>
      </w:pPr>
      <w:r>
        <w:t>The following are my Python code.</w:t>
      </w:r>
    </w:p>
    <w:p w14:paraId="7F3FF522" w14:textId="017D1BE3" w:rsidR="009A09B0" w:rsidRDefault="009A09B0" w:rsidP="009A09B0">
      <w:pPr>
        <w:pStyle w:val="ListParagraph"/>
        <w:numPr>
          <w:ilvl w:val="0"/>
          <w:numId w:val="11"/>
        </w:numPr>
      </w:pPr>
      <w:r>
        <w:t>I wish to create a simple Web App using Streamlit that allow user to upload two excel file and then execute my Python code automatically</w:t>
      </w:r>
    </w:p>
    <w:p w14:paraId="0C94494D" w14:textId="0EA85B93" w:rsidR="009A09B0" w:rsidRDefault="009A09B0" w:rsidP="009A09B0">
      <w:pPr>
        <w:pStyle w:val="ListParagraph"/>
        <w:numPr>
          <w:ilvl w:val="0"/>
          <w:numId w:val="11"/>
        </w:numPr>
      </w:pPr>
      <w:r>
        <w:t>Help me write the code needed to achieve this task</w:t>
      </w:r>
    </w:p>
    <w:p w14:paraId="7E6E1B27" w14:textId="77777777" w:rsidR="0000461B" w:rsidRDefault="0000461B" w:rsidP="0000461B"/>
    <w:p w14:paraId="7253F94D" w14:textId="77777777" w:rsidR="0000461B" w:rsidRDefault="0000461B" w:rsidP="0000461B"/>
    <w:p w14:paraId="1D889DC6" w14:textId="549B8D68" w:rsidR="0000461B" w:rsidRDefault="0000461B" w:rsidP="0000461B">
      <w:r>
        <w:t>The output table is incorrect. Here are some possible reasons that I can think of:</w:t>
      </w:r>
    </w:p>
    <w:p w14:paraId="2467565C" w14:textId="521CD81F" w:rsidR="0000461B" w:rsidRDefault="0000461B" w:rsidP="0000461B">
      <w:pPr>
        <w:pStyle w:val="ListParagraph"/>
        <w:numPr>
          <w:ilvl w:val="0"/>
          <w:numId w:val="12"/>
        </w:numPr>
      </w:pPr>
      <w:r>
        <w:t xml:space="preserve">In the Python code, </w:t>
      </w:r>
      <w:r w:rsidR="00A777CF">
        <w:t xml:space="preserve">for example, </w:t>
      </w:r>
      <w:r>
        <w:t>when running the function “</w:t>
      </w:r>
      <w:r w:rsidRPr="0000461B">
        <w:t>merge_and_format_tables</w:t>
      </w:r>
      <w:r>
        <w:t>”, it reads from file1 and file2, perform some operations and save the results to “</w:t>
      </w:r>
      <w:r w:rsidRPr="0000461B">
        <w:t>MergedTable</w:t>
      </w:r>
      <w:r>
        <w:t>.xlsx”. However, when running the web app, the web app does not have access to “</w:t>
      </w:r>
      <w:r w:rsidRPr="0000461B">
        <w:t>MergedTable</w:t>
      </w:r>
      <w:r>
        <w:t>.xlsx” and so couldn’t perform the operations after properly. So, you need to find a way to fix this problem and run the code so that it can achieve the intended function.</w:t>
      </w:r>
      <w:r w:rsidR="00A777CF">
        <w:t xml:space="preserve"> </w:t>
      </w:r>
    </w:p>
    <w:p w14:paraId="2F05BFE1" w14:textId="77777777" w:rsidR="00713872" w:rsidRDefault="00713872" w:rsidP="00713872"/>
    <w:p w14:paraId="67638C12" w14:textId="77777777" w:rsidR="00713872" w:rsidRDefault="00713872" w:rsidP="00713872"/>
    <w:p w14:paraId="3F6D8A29" w14:textId="3D9481AA" w:rsidR="00713872" w:rsidRPr="00713872" w:rsidRDefault="00713872" w:rsidP="00713872">
      <w:pPr>
        <w:pStyle w:val="ListParagraph"/>
        <w:numPr>
          <w:ilvl w:val="0"/>
          <w:numId w:val="13"/>
        </w:numPr>
      </w:pPr>
      <w:r>
        <w:t xml:space="preserve">I have an Excel file called “PF Table” and another excel file called “Table 2”. They are the inputs to my Python script. </w:t>
      </w:r>
      <w:r w:rsidRPr="00713872">
        <w:t>The following is how the structures of each of the table looks like:</w:t>
      </w:r>
    </w:p>
    <w:p w14:paraId="7C91C3D3" w14:textId="4E01CD6A" w:rsidR="00713872" w:rsidRDefault="00713872" w:rsidP="00713872">
      <w:pPr>
        <w:pStyle w:val="ListParagraph"/>
        <w:numPr>
          <w:ilvl w:val="0"/>
          <w:numId w:val="13"/>
        </w:numPr>
      </w:pPr>
      <w:r>
        <w:t>PF Table:</w:t>
      </w:r>
    </w:p>
    <w:p w14:paraId="7244775C" w14:textId="41AAB1F8" w:rsidR="006C37E7" w:rsidRDefault="006C37E7" w:rsidP="00713872">
      <w:pPr>
        <w:pStyle w:val="ListParagraph"/>
        <w:numPr>
          <w:ilvl w:val="1"/>
          <w:numId w:val="13"/>
        </w:numPr>
      </w:pPr>
      <w:r>
        <w:t>There are multiple Excel sheets in this file, but we only want to look at the “New Investments” sheet</w:t>
      </w:r>
    </w:p>
    <w:p w14:paraId="0AA4FE3F" w14:textId="2A78AAFD" w:rsidR="00713872" w:rsidRDefault="00713872" w:rsidP="00713872">
      <w:pPr>
        <w:pStyle w:val="ListParagraph"/>
        <w:numPr>
          <w:ilvl w:val="1"/>
          <w:numId w:val="13"/>
        </w:numPr>
      </w:pPr>
      <w:r>
        <w:rPr>
          <w:rFonts w:hint="eastAsia"/>
        </w:rPr>
        <w:t xml:space="preserve">The table starts in the first row with the following headers: </w:t>
      </w:r>
      <w:r>
        <w:rPr>
          <w:rFonts w:hint="eastAsia"/>
        </w:rPr>
        <w:t>“</w:t>
      </w:r>
      <w:r>
        <w:rPr>
          <w:rFonts w:hint="eastAsia"/>
        </w:rPr>
        <w:t>Category</w:t>
      </w:r>
      <w:r>
        <w:rPr>
          <w:rFonts w:hint="eastAsia"/>
        </w:rPr>
        <w:t>”</w:t>
      </w:r>
      <w:r>
        <w:rPr>
          <w:rFonts w:hint="eastAsia"/>
        </w:rPr>
        <w:t xml:space="preserve">, </w:t>
      </w:r>
      <w:r>
        <w:rPr>
          <w:rFonts w:hint="eastAsia"/>
        </w:rPr>
        <w:t>“</w:t>
      </w:r>
      <w:r>
        <w:rPr>
          <w:rFonts w:hint="eastAsia"/>
        </w:rPr>
        <w:t>Updated</w:t>
      </w:r>
      <w:r>
        <w:rPr>
          <w:rFonts w:hint="eastAsia"/>
        </w:rPr>
        <w:t>”</w:t>
      </w:r>
      <w:r>
        <w:rPr>
          <w:rFonts w:hint="eastAsia"/>
        </w:rPr>
        <w:t xml:space="preserve">, </w:t>
      </w:r>
      <w:r>
        <w:rPr>
          <w:rFonts w:hint="eastAsia"/>
        </w:rPr>
        <w:t>“</w:t>
      </w:r>
      <w:r>
        <w:rPr>
          <w:rFonts w:hint="eastAsia"/>
        </w:rPr>
        <w:t>Company</w:t>
      </w:r>
      <w:r>
        <w:rPr>
          <w:rFonts w:hint="eastAsia"/>
        </w:rPr>
        <w:t>”</w:t>
      </w:r>
      <w:r>
        <w:rPr>
          <w:rFonts w:hint="eastAsia"/>
        </w:rPr>
        <w:t xml:space="preserve">, </w:t>
      </w:r>
      <w:r>
        <w:rPr>
          <w:rFonts w:hint="eastAsia"/>
        </w:rPr>
        <w:t>“</w:t>
      </w:r>
      <w:r>
        <w:rPr>
          <w:rFonts w:hint="eastAsia"/>
        </w:rPr>
        <w:t>Business</w:t>
      </w:r>
      <w:r>
        <w:rPr>
          <w:rFonts w:hint="eastAsia"/>
        </w:rPr>
        <w:t>”</w:t>
      </w:r>
      <w:r>
        <w:rPr>
          <w:rFonts w:hint="eastAsia"/>
        </w:rPr>
        <w:t xml:space="preserve">, </w:t>
      </w:r>
      <w:r>
        <w:rPr>
          <w:rFonts w:hint="eastAsia"/>
        </w:rPr>
        <w:t>“</w:t>
      </w:r>
      <w:r>
        <w:rPr>
          <w:rFonts w:hint="eastAsia"/>
        </w:rPr>
        <w:t>Peer Fund</w:t>
      </w:r>
      <w:r>
        <w:rPr>
          <w:rFonts w:hint="eastAsia"/>
        </w:rPr>
        <w:t>”</w:t>
      </w:r>
      <w:r>
        <w:rPr>
          <w:rFonts w:hint="eastAsia"/>
        </w:rPr>
        <w:t xml:space="preserve">, </w:t>
      </w:r>
      <w:r>
        <w:rPr>
          <w:rFonts w:hint="eastAsia"/>
        </w:rPr>
        <w:t>“</w:t>
      </w:r>
      <w:r>
        <w:rPr>
          <w:rFonts w:hint="eastAsia"/>
        </w:rPr>
        <w:t>Round</w:t>
      </w:r>
      <w:r>
        <w:rPr>
          <w:rFonts w:hint="eastAsia"/>
        </w:rPr>
        <w:t>”</w:t>
      </w:r>
      <w:r>
        <w:rPr>
          <w:rFonts w:hint="eastAsia"/>
        </w:rPr>
        <w:t xml:space="preserve">, </w:t>
      </w:r>
      <w:r>
        <w:rPr>
          <w:rFonts w:hint="eastAsia"/>
        </w:rPr>
        <w:t>“</w:t>
      </w:r>
      <w:r>
        <w:rPr>
          <w:rFonts w:hint="eastAsia"/>
        </w:rPr>
        <w:t>Amount</w:t>
      </w:r>
      <w:r>
        <w:rPr>
          <w:rFonts w:hint="eastAsia"/>
        </w:rPr>
        <w:t>”</w:t>
      </w:r>
      <w:r>
        <w:rPr>
          <w:rFonts w:hint="eastAsia"/>
        </w:rPr>
        <w:t xml:space="preserve">, </w:t>
      </w:r>
      <w:r>
        <w:rPr>
          <w:rFonts w:hint="eastAsia"/>
        </w:rPr>
        <w:t>“城市”</w:t>
      </w:r>
      <w:r>
        <w:rPr>
          <w:rFonts w:hint="eastAsia"/>
        </w:rPr>
        <w:t xml:space="preserve">, </w:t>
      </w:r>
      <w:r>
        <w:rPr>
          <w:rFonts w:hint="eastAsia"/>
        </w:rPr>
        <w:t>“是否值得跟进”</w:t>
      </w:r>
      <w:r>
        <w:rPr>
          <w:rFonts w:hint="eastAsia"/>
        </w:rPr>
        <w:t xml:space="preserve">, </w:t>
      </w:r>
      <w:r>
        <w:rPr>
          <w:rFonts w:hint="eastAsia"/>
        </w:rPr>
        <w:t>“跟进人</w:t>
      </w:r>
      <w:r>
        <w:rPr>
          <w:rFonts w:hint="eastAsia"/>
        </w:rPr>
        <w:t xml:space="preserve"> &amp; Deallog</w:t>
      </w:r>
      <w:r>
        <w:rPr>
          <w:rFonts w:hint="eastAsia"/>
        </w:rPr>
        <w:t>”</w:t>
      </w:r>
      <w:r>
        <w:rPr>
          <w:rFonts w:hint="eastAsia"/>
        </w:rPr>
        <w:t xml:space="preserve">, </w:t>
      </w:r>
      <w:r>
        <w:rPr>
          <w:rFonts w:hint="eastAsia"/>
        </w:rPr>
        <w:t>“跟进记录”</w:t>
      </w:r>
      <w:r>
        <w:rPr>
          <w:rFonts w:hint="eastAsia"/>
        </w:rPr>
        <w:t xml:space="preserve">, </w:t>
      </w:r>
      <w:r>
        <w:rPr>
          <w:rFonts w:hint="eastAsia"/>
        </w:rPr>
        <w:t>“</w:t>
      </w:r>
      <w:r>
        <w:rPr>
          <w:rFonts w:hint="eastAsia"/>
        </w:rPr>
        <w:t>Funding History</w:t>
      </w:r>
      <w:r>
        <w:rPr>
          <w:rFonts w:hint="eastAsia"/>
        </w:rPr>
        <w:t>”</w:t>
      </w:r>
      <w:r>
        <w:rPr>
          <w:rFonts w:hint="eastAsia"/>
        </w:rPr>
        <w:t xml:space="preserve">, </w:t>
      </w:r>
      <w:r>
        <w:rPr>
          <w:rFonts w:hint="eastAsia"/>
        </w:rPr>
        <w:t>“</w:t>
      </w:r>
      <w:r>
        <w:rPr>
          <w:rFonts w:hint="eastAsia"/>
        </w:rPr>
        <w:t>Notes</w:t>
      </w:r>
      <w:r>
        <w:rPr>
          <w:rFonts w:hint="eastAsia"/>
        </w:rPr>
        <w:t>”</w:t>
      </w:r>
      <w:r>
        <w:rPr>
          <w:rFonts w:hint="eastAsia"/>
        </w:rPr>
        <w:t xml:space="preserve">, </w:t>
      </w:r>
      <w:r>
        <w:rPr>
          <w:rFonts w:hint="eastAsia"/>
        </w:rPr>
        <w:t>“</w:t>
      </w:r>
      <w:r>
        <w:rPr>
          <w:rFonts w:hint="eastAsia"/>
        </w:rPr>
        <w:t>Due Date</w:t>
      </w:r>
      <w:r>
        <w:rPr>
          <w:rFonts w:hint="eastAsia"/>
        </w:rPr>
        <w:t>”</w:t>
      </w:r>
      <w:r>
        <w:rPr>
          <w:rFonts w:hint="eastAsia"/>
        </w:rPr>
        <w:t xml:space="preserve">, </w:t>
      </w:r>
      <w:r>
        <w:rPr>
          <w:rFonts w:hint="eastAsia"/>
        </w:rPr>
        <w:t>“工商名称”</w:t>
      </w:r>
    </w:p>
    <w:p w14:paraId="0F3E05A1" w14:textId="7E9E8D08" w:rsidR="00084823" w:rsidRDefault="00084823" w:rsidP="00713872">
      <w:pPr>
        <w:pStyle w:val="ListParagraph"/>
        <w:numPr>
          <w:ilvl w:val="1"/>
          <w:numId w:val="13"/>
        </w:numPr>
        <w:rPr>
          <w:rFonts w:hint="eastAsia"/>
        </w:rPr>
      </w:pPr>
      <w:r>
        <w:t xml:space="preserve">Rename the header row in the following order: </w:t>
      </w:r>
      <w:r>
        <w:rPr>
          <w:rFonts w:hint="eastAsia"/>
        </w:rPr>
        <w:t>“</w:t>
      </w:r>
      <w:r>
        <w:rPr>
          <w:rFonts w:hint="eastAsia"/>
        </w:rPr>
        <w:t>Category</w:t>
      </w:r>
      <w:r>
        <w:rPr>
          <w:rFonts w:hint="eastAsia"/>
        </w:rPr>
        <w:t>”</w:t>
      </w:r>
      <w:r>
        <w:rPr>
          <w:rFonts w:hint="eastAsia"/>
        </w:rPr>
        <w:t xml:space="preserve">, </w:t>
      </w:r>
      <w:r>
        <w:rPr>
          <w:rFonts w:hint="eastAsia"/>
        </w:rPr>
        <w:t>“</w:t>
      </w:r>
      <w:r>
        <w:rPr>
          <w:rFonts w:hint="eastAsia"/>
        </w:rPr>
        <w:t>Updated</w:t>
      </w:r>
      <w:r>
        <w:rPr>
          <w:rFonts w:hint="eastAsia"/>
        </w:rPr>
        <w:t>”</w:t>
      </w:r>
      <w:r>
        <w:rPr>
          <w:rFonts w:hint="eastAsia"/>
        </w:rPr>
        <w:t xml:space="preserve">, </w:t>
      </w:r>
      <w:r>
        <w:rPr>
          <w:rFonts w:hint="eastAsia"/>
        </w:rPr>
        <w:t>“</w:t>
      </w:r>
      <w:r>
        <w:rPr>
          <w:rFonts w:hint="eastAsia"/>
        </w:rPr>
        <w:t>Company</w:t>
      </w:r>
      <w:r>
        <w:rPr>
          <w:rFonts w:hint="eastAsia"/>
        </w:rPr>
        <w:t>”</w:t>
      </w:r>
      <w:r>
        <w:rPr>
          <w:rFonts w:hint="eastAsia"/>
        </w:rPr>
        <w:t xml:space="preserve">, </w:t>
      </w:r>
      <w:r>
        <w:rPr>
          <w:rFonts w:hint="eastAsia"/>
        </w:rPr>
        <w:t>“</w:t>
      </w:r>
      <w:r>
        <w:rPr>
          <w:rFonts w:hint="eastAsia"/>
        </w:rPr>
        <w:t>Business</w:t>
      </w:r>
      <w:r>
        <w:rPr>
          <w:rFonts w:hint="eastAsia"/>
        </w:rPr>
        <w:t>”</w:t>
      </w:r>
      <w:r>
        <w:rPr>
          <w:rFonts w:hint="eastAsia"/>
        </w:rPr>
        <w:t xml:space="preserve">, </w:t>
      </w:r>
      <w:r>
        <w:rPr>
          <w:rFonts w:hint="eastAsia"/>
        </w:rPr>
        <w:t>“</w:t>
      </w:r>
      <w:r>
        <w:rPr>
          <w:rFonts w:hint="eastAsia"/>
        </w:rPr>
        <w:t>Peer Fund</w:t>
      </w:r>
      <w:r>
        <w:rPr>
          <w:rFonts w:hint="eastAsia"/>
        </w:rPr>
        <w:t>”</w:t>
      </w:r>
      <w:r>
        <w:rPr>
          <w:rFonts w:hint="eastAsia"/>
        </w:rPr>
        <w:t xml:space="preserve">, </w:t>
      </w:r>
      <w:r>
        <w:rPr>
          <w:rFonts w:hint="eastAsia"/>
        </w:rPr>
        <w:t>“</w:t>
      </w:r>
      <w:r>
        <w:rPr>
          <w:rFonts w:hint="eastAsia"/>
        </w:rPr>
        <w:t>Round</w:t>
      </w:r>
      <w:r>
        <w:rPr>
          <w:rFonts w:hint="eastAsia"/>
        </w:rPr>
        <w:t>”</w:t>
      </w:r>
      <w:r>
        <w:rPr>
          <w:rFonts w:hint="eastAsia"/>
        </w:rPr>
        <w:t xml:space="preserve">, </w:t>
      </w:r>
      <w:r>
        <w:rPr>
          <w:rFonts w:hint="eastAsia"/>
        </w:rPr>
        <w:t>“</w:t>
      </w:r>
      <w:r>
        <w:rPr>
          <w:rFonts w:hint="eastAsia"/>
        </w:rPr>
        <w:t>Amount</w:t>
      </w:r>
      <w:r>
        <w:rPr>
          <w:rFonts w:hint="eastAsia"/>
        </w:rPr>
        <w:t>”</w:t>
      </w:r>
      <w:r>
        <w:rPr>
          <w:rFonts w:hint="eastAsia"/>
        </w:rPr>
        <w:t xml:space="preserve">, </w:t>
      </w:r>
      <w:r>
        <w:rPr>
          <w:rFonts w:hint="eastAsia"/>
        </w:rPr>
        <w:t>“城市”</w:t>
      </w:r>
      <w:r>
        <w:rPr>
          <w:rFonts w:hint="eastAsia"/>
        </w:rPr>
        <w:t xml:space="preserve">, </w:t>
      </w:r>
      <w:r>
        <w:rPr>
          <w:rFonts w:hint="eastAsia"/>
        </w:rPr>
        <w:t>“是否值得跟进”</w:t>
      </w:r>
      <w:r>
        <w:rPr>
          <w:rFonts w:hint="eastAsia"/>
        </w:rPr>
        <w:t xml:space="preserve">, </w:t>
      </w:r>
      <w:r>
        <w:rPr>
          <w:rFonts w:hint="eastAsia"/>
        </w:rPr>
        <w:t>“跟进人</w:t>
      </w:r>
      <w:r>
        <w:rPr>
          <w:rFonts w:hint="eastAsia"/>
        </w:rPr>
        <w:t xml:space="preserve"> &amp; Deallog</w:t>
      </w:r>
      <w:r>
        <w:rPr>
          <w:rFonts w:hint="eastAsia"/>
        </w:rPr>
        <w:t>”</w:t>
      </w:r>
      <w:r>
        <w:rPr>
          <w:rFonts w:hint="eastAsia"/>
        </w:rPr>
        <w:t xml:space="preserve">, </w:t>
      </w:r>
      <w:r>
        <w:rPr>
          <w:rFonts w:hint="eastAsia"/>
        </w:rPr>
        <w:t>“跟进记录”</w:t>
      </w:r>
      <w:r>
        <w:rPr>
          <w:rFonts w:hint="eastAsia"/>
        </w:rPr>
        <w:t xml:space="preserve">, </w:t>
      </w:r>
      <w:r>
        <w:rPr>
          <w:rFonts w:hint="eastAsia"/>
        </w:rPr>
        <w:t>“</w:t>
      </w:r>
      <w:r>
        <w:rPr>
          <w:rFonts w:hint="eastAsia"/>
        </w:rPr>
        <w:t>Funding History</w:t>
      </w:r>
      <w:r>
        <w:rPr>
          <w:rFonts w:hint="eastAsia"/>
        </w:rPr>
        <w:t>”</w:t>
      </w:r>
      <w:r>
        <w:rPr>
          <w:rFonts w:hint="eastAsia"/>
        </w:rPr>
        <w:t xml:space="preserve">, </w:t>
      </w:r>
      <w:r>
        <w:rPr>
          <w:rFonts w:hint="eastAsia"/>
        </w:rPr>
        <w:t>“</w:t>
      </w:r>
      <w:r>
        <w:rPr>
          <w:rFonts w:hint="eastAsia"/>
        </w:rPr>
        <w:t>Notes</w:t>
      </w:r>
      <w:r>
        <w:rPr>
          <w:rFonts w:hint="eastAsia"/>
        </w:rPr>
        <w:t>”</w:t>
      </w:r>
      <w:r>
        <w:rPr>
          <w:rFonts w:hint="eastAsia"/>
        </w:rPr>
        <w:t xml:space="preserve">, </w:t>
      </w:r>
      <w:r>
        <w:rPr>
          <w:rFonts w:hint="eastAsia"/>
        </w:rPr>
        <w:t>“</w:t>
      </w:r>
      <w:r>
        <w:rPr>
          <w:rFonts w:hint="eastAsia"/>
        </w:rPr>
        <w:t>Due Date</w:t>
      </w:r>
      <w:r>
        <w:rPr>
          <w:rFonts w:hint="eastAsia"/>
        </w:rPr>
        <w:t>”</w:t>
      </w:r>
      <w:r>
        <w:rPr>
          <w:rFonts w:hint="eastAsia"/>
        </w:rPr>
        <w:t xml:space="preserve">, </w:t>
      </w:r>
      <w:r>
        <w:rPr>
          <w:rFonts w:hint="eastAsia"/>
        </w:rPr>
        <w:t>“工商名称”</w:t>
      </w:r>
    </w:p>
    <w:p w14:paraId="76BA70CE" w14:textId="69A7C2E1" w:rsidR="00713872" w:rsidRDefault="00713872" w:rsidP="00713872">
      <w:pPr>
        <w:pStyle w:val="ListParagraph"/>
        <w:numPr>
          <w:ilvl w:val="1"/>
          <w:numId w:val="13"/>
        </w:numPr>
      </w:pPr>
      <w:r>
        <w:t>Row 3 and t</w:t>
      </w:r>
      <w:r>
        <w:t>he rows below are the contents of the table.</w:t>
      </w:r>
    </w:p>
    <w:p w14:paraId="69867855" w14:textId="77777777" w:rsidR="00713872" w:rsidRDefault="00713872" w:rsidP="00713872">
      <w:pPr>
        <w:pStyle w:val="ListParagraph"/>
        <w:numPr>
          <w:ilvl w:val="1"/>
          <w:numId w:val="13"/>
        </w:numPr>
      </w:pPr>
      <w:r>
        <w:t>The table ends upon encountering an empty row.</w:t>
      </w:r>
    </w:p>
    <w:p w14:paraId="3DBFB9D1" w14:textId="12053F0E" w:rsidR="00713872" w:rsidRDefault="00713872" w:rsidP="00713872">
      <w:pPr>
        <w:pStyle w:val="ListParagraph"/>
        <w:numPr>
          <w:ilvl w:val="0"/>
          <w:numId w:val="13"/>
        </w:numPr>
      </w:pPr>
      <w:r>
        <w:t>Table 2:</w:t>
      </w:r>
    </w:p>
    <w:p w14:paraId="4A0F9FDE" w14:textId="6C379FB0" w:rsidR="00713872" w:rsidRDefault="00713872" w:rsidP="00713872">
      <w:pPr>
        <w:pStyle w:val="ListParagraph"/>
        <w:numPr>
          <w:ilvl w:val="1"/>
          <w:numId w:val="13"/>
        </w:numPr>
      </w:pPr>
      <w:r>
        <w:t>The first row is skipped over.</w:t>
      </w:r>
    </w:p>
    <w:p w14:paraId="2C378D46" w14:textId="5D2EA94C" w:rsidR="00713872" w:rsidRDefault="00713872" w:rsidP="00713872">
      <w:pPr>
        <w:pStyle w:val="ListParagraph"/>
        <w:numPr>
          <w:ilvl w:val="1"/>
          <w:numId w:val="13"/>
        </w:numPr>
      </w:pPr>
      <w:r>
        <w:rPr>
          <w:rFonts w:hint="eastAsia"/>
        </w:rPr>
        <w:t xml:space="preserve">The table starts in the </w:t>
      </w:r>
      <w:r>
        <w:t>second</w:t>
      </w:r>
      <w:r>
        <w:rPr>
          <w:rFonts w:hint="eastAsia"/>
        </w:rPr>
        <w:t xml:space="preserve"> row with the following headers: </w:t>
      </w:r>
      <w:r>
        <w:rPr>
          <w:rFonts w:hint="eastAsia"/>
        </w:rPr>
        <w:t>“</w:t>
      </w:r>
      <w:r w:rsidRPr="00713872">
        <w:rPr>
          <w:rFonts w:hint="eastAsia"/>
        </w:rPr>
        <w:t>序号</w:t>
      </w:r>
      <w:r>
        <w:rPr>
          <w:rFonts w:hint="eastAsia"/>
        </w:rPr>
        <w:t>”</w:t>
      </w:r>
      <w:r>
        <w:rPr>
          <w:rFonts w:hint="eastAsia"/>
        </w:rPr>
        <w:t xml:space="preserve">, </w:t>
      </w:r>
      <w:r>
        <w:rPr>
          <w:rFonts w:hint="eastAsia"/>
        </w:rPr>
        <w:t>“</w:t>
      </w:r>
      <w:r w:rsidRPr="00713872">
        <w:rPr>
          <w:rFonts w:hint="eastAsia"/>
        </w:rPr>
        <w:t>发布时间</w:t>
      </w:r>
      <w:r>
        <w:rPr>
          <w:rFonts w:hint="eastAsia"/>
        </w:rPr>
        <w:t>”</w:t>
      </w:r>
      <w:r>
        <w:rPr>
          <w:rFonts w:hint="eastAsia"/>
        </w:rPr>
        <w:t xml:space="preserve">, </w:t>
      </w:r>
      <w:r>
        <w:rPr>
          <w:rFonts w:hint="eastAsia"/>
        </w:rPr>
        <w:t>“</w:t>
      </w:r>
      <w:r w:rsidRPr="00713872">
        <w:rPr>
          <w:rFonts w:hint="eastAsia"/>
        </w:rPr>
        <w:t>机构</w:t>
      </w:r>
      <w:r>
        <w:rPr>
          <w:rFonts w:hint="eastAsia"/>
        </w:rPr>
        <w:t>”</w:t>
      </w:r>
      <w:r>
        <w:rPr>
          <w:rFonts w:hint="eastAsia"/>
        </w:rPr>
        <w:t xml:space="preserve">, </w:t>
      </w:r>
      <w:r>
        <w:rPr>
          <w:rFonts w:hint="eastAsia"/>
        </w:rPr>
        <w:t>“</w:t>
      </w:r>
      <w:r w:rsidRPr="00713872">
        <w:rPr>
          <w:rFonts w:hint="eastAsia"/>
        </w:rPr>
        <w:t>被投公司</w:t>
      </w:r>
      <w:r>
        <w:rPr>
          <w:rFonts w:hint="eastAsia"/>
        </w:rPr>
        <w:t>”</w:t>
      </w:r>
      <w:r>
        <w:rPr>
          <w:rFonts w:hint="eastAsia"/>
        </w:rPr>
        <w:t xml:space="preserve">, </w:t>
      </w:r>
      <w:r>
        <w:rPr>
          <w:rFonts w:hint="eastAsia"/>
        </w:rPr>
        <w:t>“</w:t>
      </w:r>
      <w:r w:rsidRPr="00713872">
        <w:rPr>
          <w:rFonts w:hint="eastAsia"/>
        </w:rPr>
        <w:t>被投轮次</w:t>
      </w:r>
      <w:r>
        <w:rPr>
          <w:rFonts w:hint="eastAsia"/>
        </w:rPr>
        <w:t xml:space="preserve">, </w:t>
      </w:r>
      <w:r>
        <w:rPr>
          <w:rFonts w:hint="eastAsia"/>
        </w:rPr>
        <w:t>“</w:t>
      </w:r>
      <w:r w:rsidRPr="00713872">
        <w:rPr>
          <w:rFonts w:hint="eastAsia"/>
        </w:rPr>
        <w:t>被投金额</w:t>
      </w:r>
      <w:r>
        <w:rPr>
          <w:rFonts w:hint="eastAsia"/>
        </w:rPr>
        <w:t>”</w:t>
      </w:r>
      <w:r>
        <w:rPr>
          <w:rFonts w:hint="eastAsia"/>
        </w:rPr>
        <w:t xml:space="preserve">, </w:t>
      </w:r>
      <w:r>
        <w:rPr>
          <w:rFonts w:hint="eastAsia"/>
        </w:rPr>
        <w:t>“</w:t>
      </w:r>
      <w:r w:rsidRPr="00713872">
        <w:rPr>
          <w:rFonts w:hint="eastAsia"/>
        </w:rPr>
        <w:t>合投机构</w:t>
      </w:r>
      <w:r>
        <w:rPr>
          <w:rFonts w:hint="eastAsia"/>
        </w:rPr>
        <w:t>”</w:t>
      </w:r>
    </w:p>
    <w:p w14:paraId="2DF690B5" w14:textId="55473AAA" w:rsidR="00713872" w:rsidRDefault="00713872" w:rsidP="00713872">
      <w:pPr>
        <w:pStyle w:val="ListParagraph"/>
        <w:numPr>
          <w:ilvl w:val="1"/>
          <w:numId w:val="13"/>
        </w:numPr>
      </w:pPr>
      <w:r>
        <w:t>The table ends upon encountering an empty row.</w:t>
      </w:r>
    </w:p>
    <w:p w14:paraId="07CE7238" w14:textId="027EB003" w:rsidR="00713872" w:rsidRDefault="00713872" w:rsidP="00713872">
      <w:pPr>
        <w:pStyle w:val="ListParagraph"/>
        <w:numPr>
          <w:ilvl w:val="0"/>
          <w:numId w:val="13"/>
        </w:numPr>
      </w:pPr>
      <w:r>
        <w:t>Write a Python script to perform the following functions:</w:t>
      </w:r>
    </w:p>
    <w:p w14:paraId="309962FB" w14:textId="1B8B246C" w:rsidR="00713872" w:rsidRDefault="00713872" w:rsidP="00713872">
      <w:pPr>
        <w:pStyle w:val="ListParagraph"/>
        <w:numPr>
          <w:ilvl w:val="1"/>
          <w:numId w:val="13"/>
        </w:numPr>
      </w:pPr>
      <w:r>
        <w:t>In “PF Table”, extract the company names under the “</w:t>
      </w:r>
      <w:r w:rsidRPr="00713872">
        <w:t>Company</w:t>
      </w:r>
      <w:r>
        <w:t>” column of PF Table.</w:t>
      </w:r>
    </w:p>
    <w:p w14:paraId="032124D6" w14:textId="32D969C6" w:rsidR="00713872" w:rsidRDefault="00713872" w:rsidP="00713872">
      <w:pPr>
        <w:pStyle w:val="ListParagraph"/>
        <w:numPr>
          <w:ilvl w:val="1"/>
          <w:numId w:val="13"/>
        </w:numPr>
      </w:pPr>
      <w:r>
        <w:t>In “Table 2”, extract the company names under the “</w:t>
      </w:r>
      <w:r w:rsidRPr="00713872">
        <w:rPr>
          <w:rFonts w:hint="eastAsia"/>
        </w:rPr>
        <w:t>机构</w:t>
      </w:r>
      <w:r>
        <w:t>” column of Table 2.</w:t>
      </w:r>
    </w:p>
    <w:p w14:paraId="77556FA3" w14:textId="463FAE61" w:rsidR="00713872" w:rsidRDefault="00713872" w:rsidP="00713872">
      <w:pPr>
        <w:pStyle w:val="ListParagraph"/>
        <w:numPr>
          <w:ilvl w:val="1"/>
          <w:numId w:val="13"/>
        </w:numPr>
      </w:pPr>
      <w:r>
        <w:t xml:space="preserve">Compare the company names from both tables, and identify the company names that exist in Table 2 but do not exist in PF Table. </w:t>
      </w:r>
    </w:p>
    <w:p w14:paraId="046B582F" w14:textId="2AB7D2A3" w:rsidR="00E20FE7" w:rsidRDefault="00E20FE7" w:rsidP="00713872">
      <w:pPr>
        <w:pStyle w:val="ListParagraph"/>
        <w:numPr>
          <w:ilvl w:val="1"/>
          <w:numId w:val="13"/>
        </w:numPr>
      </w:pPr>
      <w:r>
        <w:lastRenderedPageBreak/>
        <w:t xml:space="preserve">Create a new table called “Table 3” in a new excel sheet with the following headers: </w:t>
      </w:r>
      <w:r>
        <w:rPr>
          <w:rFonts w:hint="eastAsia"/>
        </w:rPr>
        <w:t>“</w:t>
      </w:r>
      <w:r w:rsidRPr="00713872">
        <w:rPr>
          <w:rFonts w:hint="eastAsia"/>
        </w:rPr>
        <w:t>序号</w:t>
      </w:r>
      <w:r>
        <w:rPr>
          <w:rFonts w:hint="eastAsia"/>
        </w:rPr>
        <w:t>”</w:t>
      </w:r>
      <w:r>
        <w:rPr>
          <w:rFonts w:hint="eastAsia"/>
        </w:rPr>
        <w:t xml:space="preserve">, </w:t>
      </w:r>
      <w:r>
        <w:rPr>
          <w:rFonts w:hint="eastAsia"/>
        </w:rPr>
        <w:t>“</w:t>
      </w:r>
      <w:r w:rsidRPr="00713872">
        <w:rPr>
          <w:rFonts w:hint="eastAsia"/>
        </w:rPr>
        <w:t>发布时间</w:t>
      </w:r>
      <w:r>
        <w:rPr>
          <w:rFonts w:hint="eastAsia"/>
        </w:rPr>
        <w:t>”</w:t>
      </w:r>
      <w:r>
        <w:rPr>
          <w:rFonts w:hint="eastAsia"/>
        </w:rPr>
        <w:t xml:space="preserve">, </w:t>
      </w:r>
      <w:r>
        <w:rPr>
          <w:rFonts w:hint="eastAsia"/>
        </w:rPr>
        <w:t>“</w:t>
      </w:r>
      <w:r w:rsidRPr="00713872">
        <w:rPr>
          <w:rFonts w:hint="eastAsia"/>
        </w:rPr>
        <w:t>机构</w:t>
      </w:r>
      <w:r>
        <w:rPr>
          <w:rFonts w:hint="eastAsia"/>
        </w:rPr>
        <w:t>”</w:t>
      </w:r>
      <w:r>
        <w:rPr>
          <w:rFonts w:hint="eastAsia"/>
        </w:rPr>
        <w:t xml:space="preserve">, </w:t>
      </w:r>
      <w:r>
        <w:rPr>
          <w:rFonts w:hint="eastAsia"/>
        </w:rPr>
        <w:t>“</w:t>
      </w:r>
      <w:r w:rsidRPr="00713872">
        <w:rPr>
          <w:rFonts w:hint="eastAsia"/>
        </w:rPr>
        <w:t>被投公司</w:t>
      </w:r>
      <w:r>
        <w:rPr>
          <w:rFonts w:hint="eastAsia"/>
        </w:rPr>
        <w:t>”</w:t>
      </w:r>
      <w:r>
        <w:rPr>
          <w:rFonts w:hint="eastAsia"/>
        </w:rPr>
        <w:t xml:space="preserve">, </w:t>
      </w:r>
      <w:r>
        <w:rPr>
          <w:rFonts w:hint="eastAsia"/>
        </w:rPr>
        <w:t>“</w:t>
      </w:r>
      <w:r w:rsidRPr="00713872">
        <w:rPr>
          <w:rFonts w:hint="eastAsia"/>
        </w:rPr>
        <w:t>被投轮次</w:t>
      </w:r>
      <w:r>
        <w:rPr>
          <w:rFonts w:hint="eastAsia"/>
        </w:rPr>
        <w:t xml:space="preserve">, </w:t>
      </w:r>
      <w:r>
        <w:rPr>
          <w:rFonts w:hint="eastAsia"/>
        </w:rPr>
        <w:t>“</w:t>
      </w:r>
      <w:r w:rsidRPr="00713872">
        <w:rPr>
          <w:rFonts w:hint="eastAsia"/>
        </w:rPr>
        <w:t>被投金额</w:t>
      </w:r>
      <w:r>
        <w:rPr>
          <w:rFonts w:hint="eastAsia"/>
        </w:rPr>
        <w:t>”</w:t>
      </w:r>
      <w:r>
        <w:rPr>
          <w:rFonts w:hint="eastAsia"/>
        </w:rPr>
        <w:t xml:space="preserve">, </w:t>
      </w:r>
      <w:r>
        <w:rPr>
          <w:rFonts w:hint="eastAsia"/>
        </w:rPr>
        <w:t>“</w:t>
      </w:r>
      <w:r w:rsidRPr="00713872">
        <w:rPr>
          <w:rFonts w:hint="eastAsia"/>
        </w:rPr>
        <w:t>合投机构</w:t>
      </w:r>
      <w:r>
        <w:rPr>
          <w:rFonts w:hint="eastAsia"/>
        </w:rPr>
        <w:t>”</w:t>
      </w:r>
    </w:p>
    <w:p w14:paraId="4C866E0B" w14:textId="65088C5B" w:rsidR="00713872" w:rsidRDefault="00713872" w:rsidP="00E20FE7">
      <w:pPr>
        <w:pStyle w:val="ListParagraph"/>
        <w:numPr>
          <w:ilvl w:val="1"/>
          <w:numId w:val="13"/>
        </w:numPr>
      </w:pPr>
      <w:r>
        <w:t xml:space="preserve">Copy the rows of the corresponding company </w:t>
      </w:r>
      <w:r w:rsidR="00E20FE7">
        <w:t xml:space="preserve">name </w:t>
      </w:r>
      <w:r w:rsidR="00E20FE7">
        <w:t xml:space="preserve">that exist in </w:t>
      </w:r>
      <w:r w:rsidR="00E20FE7">
        <w:t>“</w:t>
      </w:r>
      <w:r w:rsidR="00E20FE7">
        <w:t>Table 2</w:t>
      </w:r>
      <w:r w:rsidR="00E20FE7">
        <w:t>”</w:t>
      </w:r>
      <w:r w:rsidR="00E20FE7">
        <w:t xml:space="preserve"> but do not exist </w:t>
      </w:r>
      <w:r w:rsidR="00E20FE7">
        <w:t>in “PF Table” to the table in “Table 3”</w:t>
      </w:r>
    </w:p>
    <w:p w14:paraId="67E89E75" w14:textId="64784136" w:rsidR="00E20FE7" w:rsidRPr="00A75AE2" w:rsidRDefault="00E20FE7" w:rsidP="00E20FE7">
      <w:pPr>
        <w:pStyle w:val="ListParagraph"/>
        <w:numPr>
          <w:ilvl w:val="1"/>
          <w:numId w:val="13"/>
        </w:numPr>
      </w:pPr>
      <w:r>
        <w:t xml:space="preserve">Output </w:t>
      </w:r>
      <w:r>
        <w:rPr>
          <w:rFonts w:hint="eastAsia"/>
        </w:rPr>
        <w:t>Table</w:t>
      </w:r>
      <w:r>
        <w:t xml:space="preserve"> 3 as a .xlsx file to be downloaded. </w:t>
      </w:r>
    </w:p>
    <w:sectPr w:rsidR="00E20FE7" w:rsidRPr="00A75A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EA91" w14:textId="77777777" w:rsidR="007B3A7E" w:rsidRDefault="007B3A7E" w:rsidP="00CD06ED">
      <w:pPr>
        <w:spacing w:after="0" w:line="240" w:lineRule="auto"/>
      </w:pPr>
      <w:r>
        <w:separator/>
      </w:r>
    </w:p>
  </w:endnote>
  <w:endnote w:type="continuationSeparator" w:id="0">
    <w:p w14:paraId="1588CE1D" w14:textId="77777777" w:rsidR="007B3A7E" w:rsidRDefault="007B3A7E" w:rsidP="00CD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15ABB" w14:textId="77777777" w:rsidR="007B3A7E" w:rsidRDefault="007B3A7E" w:rsidP="00CD06ED">
      <w:pPr>
        <w:spacing w:after="0" w:line="240" w:lineRule="auto"/>
      </w:pPr>
      <w:r>
        <w:separator/>
      </w:r>
    </w:p>
  </w:footnote>
  <w:footnote w:type="continuationSeparator" w:id="0">
    <w:p w14:paraId="21787C82" w14:textId="77777777" w:rsidR="007B3A7E" w:rsidRDefault="007B3A7E" w:rsidP="00CD0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636"/>
    <w:multiLevelType w:val="hybridMultilevel"/>
    <w:tmpl w:val="F83222FE"/>
    <w:lvl w:ilvl="0" w:tplc="04090019">
      <w:start w:val="1"/>
      <w:numFmt w:val="lowerLetter"/>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C031384"/>
    <w:multiLevelType w:val="hybridMultilevel"/>
    <w:tmpl w:val="C68C60D2"/>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240620F"/>
    <w:multiLevelType w:val="hybridMultilevel"/>
    <w:tmpl w:val="D63EA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A4E79"/>
    <w:multiLevelType w:val="hybridMultilevel"/>
    <w:tmpl w:val="5A3AF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C7C90"/>
    <w:multiLevelType w:val="hybridMultilevel"/>
    <w:tmpl w:val="EF366FC0"/>
    <w:lvl w:ilvl="0" w:tplc="525AAD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B5C50"/>
    <w:multiLevelType w:val="hybridMultilevel"/>
    <w:tmpl w:val="6868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542"/>
    <w:multiLevelType w:val="hybridMultilevel"/>
    <w:tmpl w:val="BF1C1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450" w:hanging="360"/>
      </w:pPr>
    </w:lvl>
    <w:lvl w:ilvl="4" w:tplc="04090019">
      <w:start w:val="1"/>
      <w:numFmt w:val="lowerLetter"/>
      <w:lvlText w:val="%5."/>
      <w:lvlJc w:val="left"/>
      <w:pPr>
        <w:ind w:left="9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31BA4"/>
    <w:multiLevelType w:val="hybridMultilevel"/>
    <w:tmpl w:val="E8581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E788C"/>
    <w:multiLevelType w:val="hybridMultilevel"/>
    <w:tmpl w:val="59743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62DFF"/>
    <w:multiLevelType w:val="hybridMultilevel"/>
    <w:tmpl w:val="90545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159C5"/>
    <w:multiLevelType w:val="hybridMultilevel"/>
    <w:tmpl w:val="48BCDA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A261D3"/>
    <w:multiLevelType w:val="hybridMultilevel"/>
    <w:tmpl w:val="EF366FC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8F1F46"/>
    <w:multiLevelType w:val="hybridMultilevel"/>
    <w:tmpl w:val="12D61B1C"/>
    <w:lvl w:ilvl="0" w:tplc="525AAD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011038">
    <w:abstractNumId w:val="7"/>
  </w:num>
  <w:num w:numId="2" w16cid:durableId="120459879">
    <w:abstractNumId w:val="4"/>
  </w:num>
  <w:num w:numId="3" w16cid:durableId="1577209164">
    <w:abstractNumId w:val="5"/>
  </w:num>
  <w:num w:numId="4" w16cid:durableId="1977643935">
    <w:abstractNumId w:val="12"/>
  </w:num>
  <w:num w:numId="5" w16cid:durableId="337082689">
    <w:abstractNumId w:val="11"/>
  </w:num>
  <w:num w:numId="6" w16cid:durableId="900285395">
    <w:abstractNumId w:val="3"/>
  </w:num>
  <w:num w:numId="7" w16cid:durableId="472527397">
    <w:abstractNumId w:val="6"/>
  </w:num>
  <w:num w:numId="8" w16cid:durableId="1533298162">
    <w:abstractNumId w:val="0"/>
  </w:num>
  <w:num w:numId="9" w16cid:durableId="180053307">
    <w:abstractNumId w:val="10"/>
  </w:num>
  <w:num w:numId="10" w16cid:durableId="2134251321">
    <w:abstractNumId w:val="1"/>
  </w:num>
  <w:num w:numId="11" w16cid:durableId="1234506860">
    <w:abstractNumId w:val="8"/>
  </w:num>
  <w:num w:numId="12" w16cid:durableId="1321806799">
    <w:abstractNumId w:val="2"/>
  </w:num>
  <w:num w:numId="13" w16cid:durableId="15566187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92"/>
    <w:rsid w:val="0000461B"/>
    <w:rsid w:val="00084823"/>
    <w:rsid w:val="000E426E"/>
    <w:rsid w:val="00163D45"/>
    <w:rsid w:val="0018555E"/>
    <w:rsid w:val="001B1A9E"/>
    <w:rsid w:val="001F1B5E"/>
    <w:rsid w:val="00232A1C"/>
    <w:rsid w:val="002A34CA"/>
    <w:rsid w:val="002A382E"/>
    <w:rsid w:val="00382645"/>
    <w:rsid w:val="003B522C"/>
    <w:rsid w:val="003F7B65"/>
    <w:rsid w:val="0043445A"/>
    <w:rsid w:val="00461992"/>
    <w:rsid w:val="00477DA0"/>
    <w:rsid w:val="00556333"/>
    <w:rsid w:val="00562EC2"/>
    <w:rsid w:val="005867BC"/>
    <w:rsid w:val="005A0DD5"/>
    <w:rsid w:val="00671326"/>
    <w:rsid w:val="006B77C6"/>
    <w:rsid w:val="006C37E7"/>
    <w:rsid w:val="00713872"/>
    <w:rsid w:val="00756865"/>
    <w:rsid w:val="007604DF"/>
    <w:rsid w:val="0077168A"/>
    <w:rsid w:val="00792A2A"/>
    <w:rsid w:val="007A3C03"/>
    <w:rsid w:val="007B3A7E"/>
    <w:rsid w:val="0094674A"/>
    <w:rsid w:val="00975BF9"/>
    <w:rsid w:val="009A09B0"/>
    <w:rsid w:val="009E0127"/>
    <w:rsid w:val="009F500A"/>
    <w:rsid w:val="00A669FB"/>
    <w:rsid w:val="00A75AE2"/>
    <w:rsid w:val="00A777CF"/>
    <w:rsid w:val="00A83440"/>
    <w:rsid w:val="00A877AD"/>
    <w:rsid w:val="00AC7DC8"/>
    <w:rsid w:val="00AF3A8E"/>
    <w:rsid w:val="00AF4F08"/>
    <w:rsid w:val="00BA7FB2"/>
    <w:rsid w:val="00C27F98"/>
    <w:rsid w:val="00C33BB7"/>
    <w:rsid w:val="00C55CDB"/>
    <w:rsid w:val="00CB725B"/>
    <w:rsid w:val="00CD06ED"/>
    <w:rsid w:val="00D479BF"/>
    <w:rsid w:val="00DA5DED"/>
    <w:rsid w:val="00E20FE7"/>
    <w:rsid w:val="00EA5060"/>
    <w:rsid w:val="00EE1AE9"/>
    <w:rsid w:val="00F26716"/>
    <w:rsid w:val="00F74EB0"/>
    <w:rsid w:val="00FB1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7E9D"/>
  <w15:chartTrackingRefBased/>
  <w15:docId w15:val="{FCAA8CE1-6F17-4648-8458-04C13DD0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992"/>
    <w:pPr>
      <w:ind w:left="720"/>
      <w:contextualSpacing/>
    </w:pPr>
  </w:style>
  <w:style w:type="paragraph" w:styleId="Header">
    <w:name w:val="header"/>
    <w:basedOn w:val="Normal"/>
    <w:link w:val="HeaderChar"/>
    <w:uiPriority w:val="99"/>
    <w:unhideWhenUsed/>
    <w:rsid w:val="00CD0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ED"/>
    <w:rPr>
      <w:lang w:val="en-GB"/>
    </w:rPr>
  </w:style>
  <w:style w:type="paragraph" w:styleId="Footer">
    <w:name w:val="footer"/>
    <w:basedOn w:val="Normal"/>
    <w:link w:val="FooterChar"/>
    <w:uiPriority w:val="99"/>
    <w:unhideWhenUsed/>
    <w:rsid w:val="00CD0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E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41336">
      <w:bodyDiv w:val="1"/>
      <w:marLeft w:val="0"/>
      <w:marRight w:val="0"/>
      <w:marTop w:val="0"/>
      <w:marBottom w:val="0"/>
      <w:divBdr>
        <w:top w:val="none" w:sz="0" w:space="0" w:color="auto"/>
        <w:left w:val="none" w:sz="0" w:space="0" w:color="auto"/>
        <w:bottom w:val="none" w:sz="0" w:space="0" w:color="auto"/>
        <w:right w:val="none" w:sz="0" w:space="0" w:color="auto"/>
      </w:divBdr>
    </w:div>
    <w:div w:id="472842449">
      <w:bodyDiv w:val="1"/>
      <w:marLeft w:val="0"/>
      <w:marRight w:val="0"/>
      <w:marTop w:val="0"/>
      <w:marBottom w:val="0"/>
      <w:divBdr>
        <w:top w:val="none" w:sz="0" w:space="0" w:color="auto"/>
        <w:left w:val="none" w:sz="0" w:space="0" w:color="auto"/>
        <w:bottom w:val="none" w:sz="0" w:space="0" w:color="auto"/>
        <w:right w:val="none" w:sz="0" w:space="0" w:color="auto"/>
      </w:divBdr>
    </w:div>
    <w:div w:id="864176739">
      <w:bodyDiv w:val="1"/>
      <w:marLeft w:val="0"/>
      <w:marRight w:val="0"/>
      <w:marTop w:val="0"/>
      <w:marBottom w:val="0"/>
      <w:divBdr>
        <w:top w:val="none" w:sz="0" w:space="0" w:color="auto"/>
        <w:left w:val="none" w:sz="0" w:space="0" w:color="auto"/>
        <w:bottom w:val="none" w:sz="0" w:space="0" w:color="auto"/>
        <w:right w:val="none" w:sz="0" w:space="0" w:color="auto"/>
      </w:divBdr>
    </w:div>
    <w:div w:id="864249617">
      <w:bodyDiv w:val="1"/>
      <w:marLeft w:val="0"/>
      <w:marRight w:val="0"/>
      <w:marTop w:val="0"/>
      <w:marBottom w:val="0"/>
      <w:divBdr>
        <w:top w:val="none" w:sz="0" w:space="0" w:color="auto"/>
        <w:left w:val="none" w:sz="0" w:space="0" w:color="auto"/>
        <w:bottom w:val="none" w:sz="0" w:space="0" w:color="auto"/>
        <w:right w:val="none" w:sz="0" w:space="0" w:color="auto"/>
      </w:divBdr>
    </w:div>
    <w:div w:id="1305505201">
      <w:bodyDiv w:val="1"/>
      <w:marLeft w:val="0"/>
      <w:marRight w:val="0"/>
      <w:marTop w:val="0"/>
      <w:marBottom w:val="0"/>
      <w:divBdr>
        <w:top w:val="none" w:sz="0" w:space="0" w:color="auto"/>
        <w:left w:val="none" w:sz="0" w:space="0" w:color="auto"/>
        <w:bottom w:val="none" w:sz="0" w:space="0" w:color="auto"/>
        <w:right w:val="none" w:sz="0" w:space="0" w:color="auto"/>
      </w:divBdr>
    </w:div>
    <w:div w:id="1441489663">
      <w:bodyDiv w:val="1"/>
      <w:marLeft w:val="0"/>
      <w:marRight w:val="0"/>
      <w:marTop w:val="0"/>
      <w:marBottom w:val="0"/>
      <w:divBdr>
        <w:top w:val="none" w:sz="0" w:space="0" w:color="auto"/>
        <w:left w:val="none" w:sz="0" w:space="0" w:color="auto"/>
        <w:bottom w:val="none" w:sz="0" w:space="0" w:color="auto"/>
        <w:right w:val="none" w:sz="0" w:space="0" w:color="auto"/>
      </w:divBdr>
    </w:div>
    <w:div w:id="1597903489">
      <w:bodyDiv w:val="1"/>
      <w:marLeft w:val="0"/>
      <w:marRight w:val="0"/>
      <w:marTop w:val="0"/>
      <w:marBottom w:val="0"/>
      <w:divBdr>
        <w:top w:val="none" w:sz="0" w:space="0" w:color="auto"/>
        <w:left w:val="none" w:sz="0" w:space="0" w:color="auto"/>
        <w:bottom w:val="none" w:sz="0" w:space="0" w:color="auto"/>
        <w:right w:val="none" w:sz="0" w:space="0" w:color="auto"/>
      </w:divBdr>
    </w:div>
    <w:div w:id="1690794394">
      <w:bodyDiv w:val="1"/>
      <w:marLeft w:val="0"/>
      <w:marRight w:val="0"/>
      <w:marTop w:val="0"/>
      <w:marBottom w:val="0"/>
      <w:divBdr>
        <w:top w:val="none" w:sz="0" w:space="0" w:color="auto"/>
        <w:left w:val="none" w:sz="0" w:space="0" w:color="auto"/>
        <w:bottom w:val="none" w:sz="0" w:space="0" w:color="auto"/>
        <w:right w:val="none" w:sz="0" w:space="0" w:color="auto"/>
      </w:divBdr>
    </w:div>
    <w:div w:id="1709992975">
      <w:bodyDiv w:val="1"/>
      <w:marLeft w:val="0"/>
      <w:marRight w:val="0"/>
      <w:marTop w:val="0"/>
      <w:marBottom w:val="0"/>
      <w:divBdr>
        <w:top w:val="none" w:sz="0" w:space="0" w:color="auto"/>
        <w:left w:val="none" w:sz="0" w:space="0" w:color="auto"/>
        <w:bottom w:val="none" w:sz="0" w:space="0" w:color="auto"/>
        <w:right w:val="none" w:sz="0" w:space="0" w:color="auto"/>
      </w:divBdr>
      <w:divsChild>
        <w:div w:id="937911232">
          <w:marLeft w:val="0"/>
          <w:marRight w:val="0"/>
          <w:marTop w:val="0"/>
          <w:marBottom w:val="0"/>
          <w:divBdr>
            <w:top w:val="none" w:sz="0" w:space="0" w:color="auto"/>
            <w:left w:val="none" w:sz="0" w:space="0" w:color="auto"/>
            <w:bottom w:val="none" w:sz="0" w:space="0" w:color="auto"/>
            <w:right w:val="none" w:sz="0" w:space="0" w:color="auto"/>
          </w:divBdr>
          <w:divsChild>
            <w:div w:id="1525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1893</TotalTime>
  <Pages>13</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 Kok Wei</dc:creator>
  <cp:keywords/>
  <dc:description/>
  <cp:lastModifiedBy>Pua Kok Wei</cp:lastModifiedBy>
  <cp:revision>24</cp:revision>
  <dcterms:created xsi:type="dcterms:W3CDTF">2023-07-10T10:04:00Z</dcterms:created>
  <dcterms:modified xsi:type="dcterms:W3CDTF">2023-08-09T06:57:00Z</dcterms:modified>
</cp:coreProperties>
</file>