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Jason Jones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Warehouse Supervisor /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jajones414@gmail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w715g6r0k4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Warehouse professional with 8+ years of experience transitioning to the field of web development. Currently enrolled and working through a full stack coding bootcamp through University of Wisconsin Extended Campus. Has trained &amp; supervised employees, delegated tasks, and handled own responsibilities. Risen to supervisor position in past two jobs. Trusted with operating company equipment and maintains good standing with customer and vendor relationships.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uy3hcgrrztx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CL Thompson, Germantown WI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Warehouse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Started as shipping and receiving, asked to become warehouse supervisor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Oversee and ensure smooth operation of warehouse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Productivity, efficiency, &amp; cleanliness has increased since taking position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Consistently hits performance based goals for company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P21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Correctly package &amp; ship items to customers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&amp; coordinate LTL freight shipments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Palletize shipments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&amp; coordinate drop shipments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&amp; Receive incoming inventory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Pneumatic valve &amp; hydraulic hose assembly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clean and safe working area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inventory counts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VMI programs for multiple customers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 Truck trained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work orders &amp; delegate work in ever changing environment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new employees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Oversee &amp; manage employees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company truck to make local deliveries and pick up inventory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Cain Industries, Germantown WI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Shipping &amp; Receiving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Started as a laborer, asked to take over Shipping and receiving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Package &amp; ship packages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&amp; receive inventory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Operate overhead crane &amp; forklift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company flatbed truck to make deliveries &amp; pick up inventory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Fabricated large crates for oversized shipments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to manage a project treating radiator tubes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Managed a team of people in a fast paced process running a chemical oven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Safely handled corrosive chemicals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quality product and safe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AD Roofing, Lannon WI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Roofer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Trusted to drive dump truck because of clean driving record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Assistant to the foreman on crews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Fabricated &amp; installed custom gutters &amp; gutter guards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a fast paced team environment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Tore off &amp; replaced many different types of roofs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Nathan Hale High School, West Allis WI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High School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GRADUATING CLASS OF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Graduated with a 3.8 cumulative GPA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University of Wisconsin Extended Campus-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Fullstack Coding bootcamp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August 2022-Present. (Ending 2-23-23)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Grade 100.4% as of 11-29-2022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inx73jfg7qti" w:id="9"/>
      <w:bookmarkEnd w:id="9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Quick learner, adaptive worker, critical thinker &amp; problem solver. Thrives in a fast paced team environment. Comfortable learning new things &amp; technologies. Experience with HTML, CSS, Bootstrap, Javascript(ES5, ES6), Jquery, Moment.js, Git, AJAX, Node.js, Inquirer.js, Express.js, MySQL, Sequelize.js, OOP, TDD,  REST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10"/>
      <w:bookmarkEnd w:id="10"/>
      <w:r w:rsidDel="00000000" w:rsidR="00000000" w:rsidRPr="00000000">
        <w:rPr>
          <w:rtl w:val="0"/>
        </w:rPr>
        <w:t xml:space="preserve">ACCOLADES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Promoted to shipping and receiving supervisor. Promoted to warehouse supervisor. International recording artist &amp; former touring musician with 3 albums on the Billboard top 200.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