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themselves goes through GitHub or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, depending on the assignment.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2026-08-19T22:28:16Z</dcterms:created>
  <dcterms:modified xsi:type="dcterms:W3CDTF">2026-08-19T22:28:16Z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