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397148" w14:textId="6A0F4554" w:rsidR="005B7C1B" w:rsidRDefault="00BB03B1">
      <w:r>
        <w:rPr>
          <w:noProof/>
        </w:rPr>
        <w:drawing>
          <wp:inline distT="0" distB="0" distL="0" distR="0" wp14:anchorId="66E39821" wp14:editId="61920E11">
            <wp:extent cx="2958353" cy="5887889"/>
            <wp:effectExtent l="0" t="0" r="0" b="0"/>
            <wp:docPr id="164307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78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5538" cy="590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C1B"/>
    <w:rsid w:val="005B7C1B"/>
    <w:rsid w:val="00BB03B1"/>
    <w:rsid w:val="00EB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E42E3A-29F0-402E-A97E-109B27ADB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Fonda Nkwocha</dc:creator>
  <cp:keywords/>
  <dc:description/>
  <cp:lastModifiedBy>Fonda Nkwocha</cp:lastModifiedBy>
  <cp:revision>2</cp:revision>
  <dcterms:created xsi:type="dcterms:W3CDTF">2024-10-17T15:19:00Z</dcterms:created>
  <dcterms:modified xsi:type="dcterms:W3CDTF">2024-10-17T15:19:00Z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31b728308f454cd5e054a0bf3178ead030ecea3823c569407a7f8d47812fc74e</vt:lpwstr>
  </property>
</Properties>
</file>