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AB84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作业题</w:t>
      </w:r>
    </w:p>
    <w:p w14:paraId="769B5393" w14:textId="21DCC79E" w:rsidR="001A3858" w:rsidRPr="00984FDA" w:rsidRDefault="001A3858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找出全部夺得</w:t>
      </w:r>
      <w:r w:rsidRPr="00984FDA">
        <w:rPr>
          <w:rFonts w:ascii="Open Sans" w:eastAsia="微软雅黑" w:hAnsi="Open Sans" w:cs="Open Sans"/>
          <w:color w:val="333333"/>
          <w:kern w:val="0"/>
          <w:sz w:val="20"/>
          <w:szCs w:val="20"/>
        </w:rPr>
        <w:t>3</w:t>
      </w:r>
      <w:r w:rsidRPr="00984FDA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连贯的队伍</w:t>
      </w:r>
    </w:p>
    <w:p w14:paraId="1025994C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</w:pPr>
      <w:proofErr w:type="spellStart"/>
      <w:proofErr w:type="gramStart"/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team,</w:t>
      </w:r>
      <w:r w:rsidRPr="00984FDA"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  <w:t>year</w:t>
      </w:r>
      <w:proofErr w:type="spellEnd"/>
      <w:proofErr w:type="gramEnd"/>
    </w:p>
    <w:p w14:paraId="0D76A50C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活塞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1990</w:t>
      </w:r>
    </w:p>
    <w:p w14:paraId="1BA665D3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公牛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1991</w:t>
      </w:r>
    </w:p>
    <w:p w14:paraId="599D066C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公牛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1992</w:t>
      </w:r>
    </w:p>
    <w:p w14:paraId="780C54F7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公牛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1993</w:t>
      </w:r>
    </w:p>
    <w:p w14:paraId="0C2491FA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火箭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1994</w:t>
      </w:r>
    </w:p>
    <w:p w14:paraId="7200DC3D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火箭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1995</w:t>
      </w:r>
    </w:p>
    <w:p w14:paraId="260E07BF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公牛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1996</w:t>
      </w:r>
    </w:p>
    <w:p w14:paraId="034C0055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公牛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1997</w:t>
      </w:r>
    </w:p>
    <w:p w14:paraId="15B57D78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公牛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1998</w:t>
      </w:r>
    </w:p>
    <w:p w14:paraId="6E9B2E19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马刺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1999</w:t>
      </w:r>
    </w:p>
    <w:p w14:paraId="52446D31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湖人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2000</w:t>
      </w:r>
    </w:p>
    <w:p w14:paraId="261DD13C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湖人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2001</w:t>
      </w:r>
    </w:p>
    <w:p w14:paraId="60F0BBDE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湖人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2002</w:t>
      </w:r>
    </w:p>
    <w:p w14:paraId="0E642205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马刺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2003</w:t>
      </w:r>
    </w:p>
    <w:p w14:paraId="3279E2A6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活塞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2004</w:t>
      </w:r>
    </w:p>
    <w:p w14:paraId="08F8C310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马刺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2005</w:t>
      </w:r>
    </w:p>
    <w:p w14:paraId="4A5FFE99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热火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2006</w:t>
      </w:r>
    </w:p>
    <w:p w14:paraId="5FB71FDA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马刺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2007</w:t>
      </w:r>
    </w:p>
    <w:p w14:paraId="0F4DDA18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proofErr w:type="gramStart"/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凯</w:t>
      </w:r>
      <w:proofErr w:type="gramEnd"/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尔</w:t>
      </w:r>
      <w:proofErr w:type="gramStart"/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特</w:t>
      </w:r>
      <w:proofErr w:type="gramEnd"/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2008</w:t>
      </w:r>
    </w:p>
    <w:p w14:paraId="38B493C6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湖人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2009</w:t>
      </w:r>
    </w:p>
    <w:p w14:paraId="0295F098" w14:textId="77777777" w:rsidR="00984FDA" w:rsidRPr="00984FDA" w:rsidRDefault="00984FDA" w:rsidP="00B260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0" w:lineRule="atLeast"/>
        <w:ind w:firstLineChars="0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 w:rsidRPr="00984FDA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湖人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</w:t>
      </w:r>
      <w:r w:rsidRPr="00984FDA"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2010</w:t>
      </w:r>
    </w:p>
    <w:p w14:paraId="4D3BACA4" w14:textId="77777777" w:rsidR="00984FDA" w:rsidRPr="00984FDA" w:rsidRDefault="00984FDA" w:rsidP="00B2606D">
      <w:pPr>
        <w:pStyle w:val="a4"/>
        <w:autoSpaceDE w:val="0"/>
        <w:autoSpaceDN w:val="0"/>
        <w:adjustRightInd w:val="0"/>
        <w:spacing w:line="0" w:lineRule="atLeast"/>
        <w:ind w:firstLineChars="0" w:firstLine="0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 w:rsidRPr="00984FDA">
        <w:rPr>
          <w:rFonts w:ascii="Lucida Console" w:eastAsia="微软雅黑" w:hAnsi="Lucida Console" w:cs="Lucida Console"/>
          <w:color w:val="780088"/>
          <w:kern w:val="0"/>
          <w:sz w:val="18"/>
          <w:szCs w:val="18"/>
        </w:rPr>
        <w:t xml:space="preserve">create table 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t1(</w:t>
      </w:r>
    </w:p>
    <w:p w14:paraId="055AFCFB" w14:textId="77777777" w:rsidR="00984FDA" w:rsidRPr="00984FDA" w:rsidRDefault="00984FDA" w:rsidP="00B2606D">
      <w:pPr>
        <w:pStyle w:val="a4"/>
        <w:autoSpaceDE w:val="0"/>
        <w:autoSpaceDN w:val="0"/>
        <w:adjustRightInd w:val="0"/>
        <w:spacing w:line="0" w:lineRule="atLeast"/>
        <w:ind w:firstLineChars="0" w:firstLine="0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team string,</w:t>
      </w:r>
    </w:p>
    <w:p w14:paraId="0EA7D4CC" w14:textId="77777777" w:rsidR="00984FDA" w:rsidRPr="00984FDA" w:rsidRDefault="00984FDA" w:rsidP="00B2606D">
      <w:pPr>
        <w:pStyle w:val="a4"/>
        <w:autoSpaceDE w:val="0"/>
        <w:autoSpaceDN w:val="0"/>
        <w:adjustRightInd w:val="0"/>
        <w:spacing w:line="0" w:lineRule="atLeast"/>
        <w:ind w:firstLineChars="0" w:firstLine="0"/>
        <w:jc w:val="left"/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</w:pPr>
      <w:r w:rsidRPr="00984FDA"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  <w:t>year int</w:t>
      </w:r>
    </w:p>
    <w:p w14:paraId="579B3EA5" w14:textId="77777777" w:rsidR="00984FDA" w:rsidRPr="00984FDA" w:rsidRDefault="00984FDA" w:rsidP="00B2606D">
      <w:pPr>
        <w:pStyle w:val="a4"/>
        <w:autoSpaceDE w:val="0"/>
        <w:autoSpaceDN w:val="0"/>
        <w:adjustRightInd w:val="0"/>
        <w:spacing w:line="0" w:lineRule="atLeast"/>
        <w:ind w:firstLineChars="0" w:firstLine="0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proofErr w:type="gramStart"/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)row</w:t>
      </w:r>
      <w:proofErr w:type="gramEnd"/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 format delimited fields terminated </w:t>
      </w:r>
      <w:r w:rsidRPr="00984FDA">
        <w:rPr>
          <w:rFonts w:ascii="Lucida Console" w:eastAsia="微软雅黑" w:hAnsi="Lucida Console" w:cs="Lucida Console"/>
          <w:color w:val="780088"/>
          <w:kern w:val="0"/>
          <w:sz w:val="18"/>
          <w:szCs w:val="18"/>
        </w:rPr>
        <w:t xml:space="preserve">by </w:t>
      </w:r>
      <w:r w:rsidRPr="00984FDA">
        <w:rPr>
          <w:rFonts w:ascii="Lucida Console" w:eastAsia="微软雅黑" w:hAnsi="Lucida Console" w:cs="Lucida Console"/>
          <w:color w:val="AB1111"/>
          <w:kern w:val="0"/>
          <w:sz w:val="18"/>
          <w:szCs w:val="18"/>
        </w:rPr>
        <w:t>','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;</w:t>
      </w:r>
    </w:p>
    <w:p w14:paraId="79BF240B" w14:textId="77777777" w:rsidR="00984FDA" w:rsidRPr="00984FDA" w:rsidRDefault="00984FDA" w:rsidP="00B2606D">
      <w:pPr>
        <w:pStyle w:val="a4"/>
        <w:autoSpaceDE w:val="0"/>
        <w:autoSpaceDN w:val="0"/>
        <w:adjustRightInd w:val="0"/>
        <w:spacing w:line="0" w:lineRule="atLeast"/>
        <w:ind w:firstLineChars="0" w:firstLine="0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load data local </w:t>
      </w:r>
      <w:proofErr w:type="spellStart"/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inpath</w:t>
      </w:r>
      <w:proofErr w:type="spellEnd"/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 </w:t>
      </w:r>
      <w:r w:rsidRPr="00984FDA">
        <w:rPr>
          <w:rFonts w:ascii="Lucida Console" w:eastAsia="微软雅黑" w:hAnsi="Lucida Console" w:cs="Lucida Console"/>
          <w:color w:val="AB1111"/>
          <w:kern w:val="0"/>
          <w:sz w:val="18"/>
          <w:szCs w:val="18"/>
        </w:rPr>
        <w:t xml:space="preserve">"/root/data/t1.dat" </w:t>
      </w:r>
      <w:r w:rsidRPr="00984FDA">
        <w:rPr>
          <w:rFonts w:ascii="Lucida Console" w:eastAsia="微软雅黑" w:hAnsi="Lucida Console" w:cs="Lucida Console"/>
          <w:color w:val="780088"/>
          <w:kern w:val="0"/>
          <w:sz w:val="18"/>
          <w:szCs w:val="18"/>
        </w:rPr>
        <w:t xml:space="preserve">into table </w:t>
      </w:r>
      <w:r w:rsidRPr="00984FDA"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t1;</w:t>
      </w:r>
    </w:p>
    <w:p w14:paraId="626CF2FC" w14:textId="77777777" w:rsidR="00CB438E" w:rsidRPr="00102496" w:rsidRDefault="00984FDA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</w:pPr>
      <w:r w:rsidRPr="00102496">
        <w:rPr>
          <w:rFonts w:ascii="微软雅黑" w:eastAsia="微软雅黑" w:cs="微软雅黑" w:hint="eastAsia"/>
          <w:color w:val="333333"/>
          <w:kern w:val="0"/>
          <w:sz w:val="20"/>
          <w:szCs w:val="20"/>
          <w:highlight w:val="yellow"/>
        </w:rPr>
        <w:t>答案：</w:t>
      </w:r>
    </w:p>
    <w:p w14:paraId="367F4948" w14:textId="426AB1F7" w:rsidR="00CB438E" w:rsidRPr="00102496" w:rsidRDefault="00CB438E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</w:pPr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1.</w:t>
      </w:r>
      <w:proofErr w:type="gramStart"/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求连续</w:t>
      </w:r>
      <w:proofErr w:type="gramEnd"/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值的则想到使用排序函数</w:t>
      </w:r>
      <w:proofErr w:type="spellStart"/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row_number</w:t>
      </w:r>
      <w:proofErr w:type="spellEnd"/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()</w:t>
      </w:r>
    </w:p>
    <w:p w14:paraId="4C2B2B2B" w14:textId="77777777" w:rsidR="00CB438E" w:rsidRPr="00102496" w:rsidRDefault="00CB438E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</w:pPr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2.根据队伍来分组，根据年份来排序</w:t>
      </w:r>
    </w:p>
    <w:p w14:paraId="2F23EC8F" w14:textId="77777777" w:rsidR="00CB438E" w:rsidRPr="00102496" w:rsidRDefault="00CB438E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</w:pPr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3.使用年份year -num 得到结果可以作为后面分组计算的依据</w:t>
      </w:r>
    </w:p>
    <w:p w14:paraId="1036FEEC" w14:textId="77777777" w:rsidR="00CB438E" w:rsidRPr="00102496" w:rsidRDefault="00CB438E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</w:pPr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4.根据上面的第到</w:t>
      </w:r>
      <w:proofErr w:type="gramStart"/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的值去分组</w:t>
      </w:r>
      <w:proofErr w:type="gramEnd"/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，并且统计其个数大于三的就是最终结果了</w:t>
      </w:r>
    </w:p>
    <w:p w14:paraId="51BB84EC" w14:textId="2C7F90B2" w:rsidR="00CB438E" w:rsidRPr="00102496" w:rsidRDefault="00CB438E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</w:pPr>
      <w:r w:rsidRPr="00102496">
        <w:rPr>
          <w:rFonts w:ascii="微软雅黑" w:eastAsia="微软雅黑" w:cs="微软雅黑" w:hint="eastAsia"/>
          <w:color w:val="333333"/>
          <w:kern w:val="0"/>
          <w:sz w:val="20"/>
          <w:szCs w:val="20"/>
          <w:highlight w:val="yellow"/>
        </w:rPr>
        <w:t>SQL：</w:t>
      </w:r>
    </w:p>
    <w:p w14:paraId="6A5389DD" w14:textId="68C7BD71" w:rsidR="00984FDA" w:rsidRDefault="00CB438E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 xml:space="preserve">select </w:t>
      </w:r>
      <w:proofErr w:type="spellStart"/>
      <w:proofErr w:type="gramStart"/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te</w:t>
      </w:r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am,num</w:t>
      </w:r>
      <w:proofErr w:type="spellEnd"/>
      <w:proofErr w:type="gramEnd"/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 xml:space="preserve"> from (select </w:t>
      </w:r>
      <w:proofErr w:type="spellStart"/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team,year</w:t>
      </w:r>
      <w:proofErr w:type="spellEnd"/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 xml:space="preserve">, (year - </w:t>
      </w:r>
      <w:proofErr w:type="spellStart"/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row_number</w:t>
      </w:r>
      <w:proofErr w:type="spellEnd"/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() over(partition by team</w:t>
      </w:r>
      <w:r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 xml:space="preserve"> </w:t>
      </w:r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 xml:space="preserve">order by year)) num from t1) t2 group by </w:t>
      </w:r>
      <w:proofErr w:type="spellStart"/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>num,team</w:t>
      </w:r>
      <w:proofErr w:type="spellEnd"/>
      <w:r w:rsidR="00234494" w:rsidRPr="00102496">
        <w:rPr>
          <w:rFonts w:ascii="微软雅黑" w:eastAsia="微软雅黑" w:cs="微软雅黑"/>
          <w:color w:val="333333"/>
          <w:kern w:val="0"/>
          <w:sz w:val="20"/>
          <w:szCs w:val="20"/>
          <w:highlight w:val="yellow"/>
        </w:rPr>
        <w:t xml:space="preserve"> having count(*) &gt;= 3;</w:t>
      </w:r>
    </w:p>
    <w:p w14:paraId="369E149C" w14:textId="77777777" w:rsidR="00301E08" w:rsidRPr="00301E08" w:rsidRDefault="00301E0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301E08">
        <w:rPr>
          <w:rFonts w:ascii="微软雅黑" w:eastAsia="微软雅黑" w:cs="微软雅黑"/>
          <w:color w:val="333333"/>
          <w:kern w:val="0"/>
          <w:sz w:val="20"/>
          <w:szCs w:val="20"/>
        </w:rPr>
        <w:t>team</w:t>
      </w:r>
      <w:r w:rsidRPr="00301E08">
        <w:rPr>
          <w:rFonts w:ascii="微软雅黑" w:eastAsia="微软雅黑" w:cs="微软雅黑"/>
          <w:color w:val="333333"/>
          <w:kern w:val="0"/>
          <w:sz w:val="20"/>
          <w:szCs w:val="20"/>
        </w:rPr>
        <w:tab/>
        <w:t>num</w:t>
      </w:r>
    </w:p>
    <w:p w14:paraId="69898853" w14:textId="77777777" w:rsidR="00301E08" w:rsidRPr="00301E08" w:rsidRDefault="00301E0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301E0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公牛</w:t>
      </w:r>
      <w:r w:rsidRPr="00301E08">
        <w:rPr>
          <w:rFonts w:ascii="微软雅黑" w:eastAsia="微软雅黑" w:cs="微软雅黑"/>
          <w:color w:val="333333"/>
          <w:kern w:val="0"/>
          <w:sz w:val="20"/>
          <w:szCs w:val="20"/>
        </w:rPr>
        <w:tab/>
        <w:t>1990</w:t>
      </w:r>
    </w:p>
    <w:p w14:paraId="5C3FC852" w14:textId="77777777" w:rsidR="00301E08" w:rsidRPr="00301E08" w:rsidRDefault="00301E0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301E0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公牛</w:t>
      </w:r>
      <w:r w:rsidRPr="00301E08">
        <w:rPr>
          <w:rFonts w:ascii="微软雅黑" w:eastAsia="微软雅黑" w:cs="微软雅黑"/>
          <w:color w:val="333333"/>
          <w:kern w:val="0"/>
          <w:sz w:val="20"/>
          <w:szCs w:val="20"/>
        </w:rPr>
        <w:tab/>
        <w:t>1992</w:t>
      </w:r>
    </w:p>
    <w:p w14:paraId="3E467E38" w14:textId="15F4C869" w:rsidR="00984FDA" w:rsidRPr="00984FDA" w:rsidRDefault="00301E0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 w:hint="eastAsia"/>
          <w:color w:val="333333"/>
          <w:kern w:val="0"/>
          <w:sz w:val="20"/>
          <w:szCs w:val="20"/>
        </w:rPr>
      </w:pPr>
      <w:r w:rsidRPr="00301E08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湖人</w:t>
      </w:r>
      <w:r w:rsidRPr="00301E08">
        <w:rPr>
          <w:rFonts w:ascii="微软雅黑" w:eastAsia="微软雅黑" w:cs="微软雅黑"/>
          <w:color w:val="333333"/>
          <w:kern w:val="0"/>
          <w:sz w:val="20"/>
          <w:szCs w:val="20"/>
        </w:rPr>
        <w:tab/>
        <w:t>1999</w:t>
      </w:r>
    </w:p>
    <w:p w14:paraId="3FE236EC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2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、找出每个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id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在在一天之内所有的波峰与波谷值</w:t>
      </w:r>
    </w:p>
    <w:p w14:paraId="07AFF05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id,</w:t>
      </w:r>
      <w:r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  <w:t>time</w:t>
      </w:r>
      <w:proofErr w:type="gramEnd"/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,price</w:t>
      </w:r>
      <w:proofErr w:type="spellEnd"/>
    </w:p>
    <w:p w14:paraId="03A44A9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29.48</w:t>
      </w:r>
    </w:p>
    <w:p w14:paraId="50CE6EE7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28.72</w:t>
      </w:r>
    </w:p>
    <w:p w14:paraId="1A816AE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27.74</w:t>
      </w:r>
    </w:p>
    <w:p w14:paraId="71EF420F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26.75</w:t>
      </w:r>
    </w:p>
    <w:p w14:paraId="02C63C5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27.13</w:t>
      </w:r>
    </w:p>
    <w:p w14:paraId="0A0608C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lastRenderedPageBreak/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26.30</w:t>
      </w:r>
    </w:p>
    <w:p w14:paraId="248ADFEF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27.09</w:t>
      </w:r>
    </w:p>
    <w:p w14:paraId="7EBD9C0B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26.46</w:t>
      </w:r>
    </w:p>
    <w:p w14:paraId="4B1846D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26.11</w:t>
      </w:r>
    </w:p>
    <w:p w14:paraId="7D62C3D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26.88</w:t>
      </w:r>
    </w:p>
    <w:p w14:paraId="50FF836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27.49</w:t>
      </w:r>
    </w:p>
    <w:p w14:paraId="75616CD2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26.70</w:t>
      </w:r>
    </w:p>
    <w:p w14:paraId="3598A30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27.57</w:t>
      </w:r>
    </w:p>
    <w:p w14:paraId="3BB355BB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28.26</w:t>
      </w:r>
    </w:p>
    <w:p w14:paraId="69ECA905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28.03</w:t>
      </w:r>
    </w:p>
    <w:p w14:paraId="371D069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27.36</w:t>
      </w:r>
    </w:p>
    <w:p w14:paraId="6F92F6F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26.48</w:t>
      </w:r>
    </w:p>
    <w:p w14:paraId="741A5F3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27.41</w:t>
      </w:r>
    </w:p>
    <w:p w14:paraId="32C2AA7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26.70</w:t>
      </w:r>
    </w:p>
    <w:p w14:paraId="7111DAE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27.35</w:t>
      </w:r>
    </w:p>
    <w:p w14:paraId="5508146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27.35</w:t>
      </w:r>
    </w:p>
    <w:p w14:paraId="3202B145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26.63</w:t>
      </w:r>
    </w:p>
    <w:p w14:paraId="2C576A5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26.35</w:t>
      </w:r>
    </w:p>
    <w:p w14:paraId="3097C0B5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26.81</w:t>
      </w:r>
    </w:p>
    <w:p w14:paraId="48C8BA9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29.45</w:t>
      </w:r>
    </w:p>
    <w:p w14:paraId="57AA2C35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29.41</w:t>
      </w:r>
    </w:p>
    <w:p w14:paraId="366EDDCC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29.10</w:t>
      </w:r>
    </w:p>
    <w:p w14:paraId="563FAE34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28.24</w:t>
      </w:r>
    </w:p>
    <w:p w14:paraId="640AEB96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28.20</w:t>
      </w:r>
    </w:p>
    <w:p w14:paraId="11FCCC8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28.59</w:t>
      </w:r>
    </w:p>
    <w:p w14:paraId="2A3E6A1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29.49</w:t>
      </w:r>
    </w:p>
    <w:p w14:paraId="377916E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30.45</w:t>
      </w:r>
    </w:p>
    <w:p w14:paraId="3B6F6864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30.31</w:t>
      </w:r>
    </w:p>
    <w:p w14:paraId="3C04961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30.17</w:t>
      </w:r>
    </w:p>
    <w:p w14:paraId="16FE374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30.55</w:t>
      </w:r>
    </w:p>
    <w:p w14:paraId="319ACF72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30.75</w:t>
      </w:r>
    </w:p>
    <w:p w14:paraId="1B15148B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30.03</w:t>
      </w:r>
    </w:p>
    <w:p w14:paraId="12C1E0F4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29.61</w:t>
      </w:r>
    </w:p>
    <w:p w14:paraId="32DFBCEB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29.96</w:t>
      </w:r>
    </w:p>
    <w:p w14:paraId="4C5F59C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30.79</w:t>
      </w:r>
    </w:p>
    <w:p w14:paraId="0103783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29.82</w:t>
      </w:r>
    </w:p>
    <w:p w14:paraId="7D28934C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30.09</w:t>
      </w:r>
    </w:p>
    <w:p w14:paraId="18A7D455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29.61</w:t>
      </w:r>
    </w:p>
    <w:p w14:paraId="79897A5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29.88</w:t>
      </w:r>
    </w:p>
    <w:p w14:paraId="2A278E6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30.36</w:t>
      </w:r>
    </w:p>
    <w:p w14:paraId="4A8E2EB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30.88</w:t>
      </w:r>
    </w:p>
    <w:p w14:paraId="4BA36957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30.73</w:t>
      </w:r>
    </w:p>
    <w:p w14:paraId="570D0B4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sh66688,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30.76</w:t>
      </w:r>
    </w:p>
    <w:p w14:paraId="2A770A2C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67.23</w:t>
      </w:r>
    </w:p>
    <w:p w14:paraId="33CE103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66.56</w:t>
      </w:r>
    </w:p>
    <w:p w14:paraId="03515D8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66.73</w:t>
      </w:r>
    </w:p>
    <w:p w14:paraId="637E09C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67.43</w:t>
      </w:r>
    </w:p>
    <w:p w14:paraId="754A6CFD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9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67.49</w:t>
      </w:r>
    </w:p>
    <w:p w14:paraId="4344184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68.34</w:t>
      </w:r>
    </w:p>
    <w:p w14:paraId="2663304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68.13</w:t>
      </w:r>
    </w:p>
    <w:p w14:paraId="46401C9D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67.35</w:t>
      </w:r>
    </w:p>
    <w:p w14:paraId="2496807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68.13</w:t>
      </w:r>
    </w:p>
    <w:p w14:paraId="3CCA1484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69.05</w:t>
      </w:r>
    </w:p>
    <w:p w14:paraId="2F81DEE6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69.82</w:t>
      </w:r>
    </w:p>
    <w:p w14:paraId="2450FA5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70.62</w:t>
      </w:r>
    </w:p>
    <w:p w14:paraId="519FCA52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70.59</w:t>
      </w:r>
    </w:p>
    <w:p w14:paraId="7A217DE8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70.40</w:t>
      </w:r>
    </w:p>
    <w:p w14:paraId="71E8307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70.29</w:t>
      </w:r>
    </w:p>
    <w:p w14:paraId="7398BA9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70.53</w:t>
      </w:r>
    </w:p>
    <w:p w14:paraId="453C3AC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70.92</w:t>
      </w:r>
    </w:p>
    <w:p w14:paraId="32A8D0F8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71.13</w:t>
      </w:r>
    </w:p>
    <w:p w14:paraId="116595A9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70.24</w:t>
      </w:r>
    </w:p>
    <w:p w14:paraId="012B2687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70.37</w:t>
      </w:r>
    </w:p>
    <w:p w14:paraId="6F71AA02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69.79</w:t>
      </w:r>
    </w:p>
    <w:p w14:paraId="76940BE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69.73</w:t>
      </w:r>
    </w:p>
    <w:p w14:paraId="289AA2EC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70.52</w:t>
      </w:r>
    </w:p>
    <w:p w14:paraId="4F68FC25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71.23</w:t>
      </w:r>
    </w:p>
    <w:p w14:paraId="099DEB1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72.85</w:t>
      </w:r>
    </w:p>
    <w:p w14:paraId="0A4F939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73.76</w:t>
      </w:r>
    </w:p>
    <w:p w14:paraId="29DCD17B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74.72</w:t>
      </w:r>
    </w:p>
    <w:p w14:paraId="175D312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75.48</w:t>
      </w:r>
    </w:p>
    <w:p w14:paraId="6D346ED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75.80</w:t>
      </w:r>
    </w:p>
    <w:p w14:paraId="0F8D836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76.74</w:t>
      </w:r>
    </w:p>
    <w:p w14:paraId="42F7CB88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77.22</w:t>
      </w:r>
    </w:p>
    <w:p w14:paraId="3747FF9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77.12</w:t>
      </w:r>
    </w:p>
    <w:p w14:paraId="60242B6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76.90</w:t>
      </w:r>
    </w:p>
    <w:p w14:paraId="66A0E99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77.80</w:t>
      </w:r>
    </w:p>
    <w:p w14:paraId="462D953A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lastRenderedPageBreak/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78.75</w:t>
      </w:r>
    </w:p>
    <w:p w14:paraId="5DC2B054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13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78.30</w:t>
      </w:r>
    </w:p>
    <w:p w14:paraId="10F373B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78.68</w:t>
      </w:r>
    </w:p>
    <w:p w14:paraId="66A9F35D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:05,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78.99</w:t>
      </w:r>
    </w:p>
    <w:p w14:paraId="20EA1B1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78.35</w:t>
      </w:r>
    </w:p>
    <w:p w14:paraId="501F09B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:15,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78.37</w:t>
      </w:r>
    </w:p>
    <w:p w14:paraId="51C3A33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78.07</w:t>
      </w:r>
    </w:p>
    <w:p w14:paraId="59586B1C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:25,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78.80</w:t>
      </w:r>
    </w:p>
    <w:p w14:paraId="301208FC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79.78</w:t>
      </w:r>
    </w:p>
    <w:p w14:paraId="3EEF7008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:35,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79.72</w:t>
      </w:r>
    </w:p>
    <w:p w14:paraId="02A9BD8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80.71</w:t>
      </w:r>
    </w:p>
    <w:p w14:paraId="44D77BC4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:45,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79.92</w:t>
      </w:r>
    </w:p>
    <w:p w14:paraId="19B3E4C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:50,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80.49</w:t>
      </w:r>
    </w:p>
    <w:p w14:paraId="255B5C5D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sh88888,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14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:55,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80.44</w:t>
      </w:r>
    </w:p>
    <w:p w14:paraId="3CF3219E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最终结果与此类似：</w:t>
      </w:r>
    </w:p>
    <w:p w14:paraId="565D8F53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id </w:t>
      </w:r>
      <w:r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  <w:t xml:space="preserve">time 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price feature</w:t>
      </w:r>
    </w:p>
    <w:p w14:paraId="5E5056B1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sh66688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:05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 xml:space="preserve">27.09 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波峰</w:t>
      </w:r>
    </w:p>
    <w:p w14:paraId="4B1AA196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sh66688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:15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 xml:space="preserve">26.11 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波谷</w:t>
      </w:r>
    </w:p>
    <w:p w14:paraId="57B5D6CD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sh66688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:25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 xml:space="preserve">27.49 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波峰</w:t>
      </w:r>
    </w:p>
    <w:p w14:paraId="75FE521B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sh66688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:30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 xml:space="preserve">26.7 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波谷</w:t>
      </w:r>
    </w:p>
    <w:p w14:paraId="38A0DBA2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sh66688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:40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 xml:space="preserve">28.26 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波峰</w:t>
      </w:r>
    </w:p>
    <w:p w14:paraId="0E169937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sh66688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:55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 xml:space="preserve">26.48 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波谷</w:t>
      </w:r>
    </w:p>
    <w:p w14:paraId="140091C6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sh66688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:00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 xml:space="preserve">27.41 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波峰</w:t>
      </w:r>
    </w:p>
    <w:p w14:paraId="74E514A5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sh66688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:05 </w:t>
      </w:r>
      <w:r>
        <w:rPr>
          <w:rFonts w:ascii="Lucida Console" w:eastAsia="微软雅黑" w:hAnsi="Lucida Console" w:cs="Lucida Console"/>
          <w:color w:val="116644"/>
          <w:kern w:val="0"/>
          <w:sz w:val="18"/>
          <w:szCs w:val="18"/>
        </w:rPr>
        <w:t xml:space="preserve">26.7 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波谷</w:t>
      </w:r>
    </w:p>
    <w:p w14:paraId="1355F53B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780088"/>
          <w:kern w:val="0"/>
          <w:sz w:val="18"/>
          <w:szCs w:val="18"/>
        </w:rPr>
        <w:t xml:space="preserve">create table 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t2(</w:t>
      </w:r>
    </w:p>
    <w:p w14:paraId="63AD928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id string,</w:t>
      </w:r>
    </w:p>
    <w:p w14:paraId="14DA2FF0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  <w:t xml:space="preserve">time 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string,</w:t>
      </w:r>
    </w:p>
    <w:p w14:paraId="116DD232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price </w:t>
      </w:r>
      <w:r>
        <w:rPr>
          <w:rFonts w:ascii="Lucida Console" w:eastAsia="微软雅黑" w:hAnsi="Lucida Console" w:cs="Lucida Console"/>
          <w:color w:val="3300AB"/>
          <w:kern w:val="0"/>
          <w:sz w:val="18"/>
          <w:szCs w:val="18"/>
        </w:rPr>
        <w:t>double</w:t>
      </w:r>
    </w:p>
    <w:p w14:paraId="3D2590FF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proofErr w:type="gramStart"/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)row</w:t>
      </w:r>
      <w:proofErr w:type="gramEnd"/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 format delimited fields terminated </w:t>
      </w:r>
      <w:r>
        <w:rPr>
          <w:rFonts w:ascii="Lucida Console" w:eastAsia="微软雅黑" w:hAnsi="Lucida Console" w:cs="Lucida Console"/>
          <w:color w:val="780088"/>
          <w:kern w:val="0"/>
          <w:sz w:val="18"/>
          <w:szCs w:val="18"/>
        </w:rPr>
        <w:t xml:space="preserve">by </w:t>
      </w:r>
      <w:r>
        <w:rPr>
          <w:rFonts w:ascii="Lucida Console" w:eastAsia="微软雅黑" w:hAnsi="Lucida Console" w:cs="Lucida Console"/>
          <w:color w:val="AB1111"/>
          <w:kern w:val="0"/>
          <w:sz w:val="18"/>
          <w:szCs w:val="18"/>
        </w:rPr>
        <w:t>','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;</w:t>
      </w:r>
    </w:p>
    <w:p w14:paraId="65384F64" w14:textId="0B4D01DA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load data local </w:t>
      </w:r>
      <w:proofErr w:type="spellStart"/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inpath</w:t>
      </w:r>
      <w:proofErr w:type="spellEnd"/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 xml:space="preserve"> </w:t>
      </w:r>
      <w:r>
        <w:rPr>
          <w:rFonts w:ascii="Lucida Console" w:eastAsia="微软雅黑" w:hAnsi="Lucida Console" w:cs="Lucida Console"/>
          <w:color w:val="AB1111"/>
          <w:kern w:val="0"/>
          <w:sz w:val="18"/>
          <w:szCs w:val="18"/>
        </w:rPr>
        <w:t xml:space="preserve">"/root/data/t2.dat" </w:t>
      </w:r>
      <w:r>
        <w:rPr>
          <w:rFonts w:ascii="Lucida Console" w:eastAsia="微软雅黑" w:hAnsi="Lucida Console" w:cs="Lucida Console"/>
          <w:color w:val="780088"/>
          <w:kern w:val="0"/>
          <w:sz w:val="18"/>
          <w:szCs w:val="18"/>
        </w:rPr>
        <w:t xml:space="preserve">into table </w:t>
      </w:r>
      <w:r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  <w:t>t2;</w:t>
      </w:r>
    </w:p>
    <w:p w14:paraId="244CAFAF" w14:textId="7E6C233D" w:rsidR="00B97B2C" w:rsidRDefault="00B97B2C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 w:hint="eastAsia"/>
          <w:color w:val="333333"/>
          <w:kern w:val="0"/>
          <w:sz w:val="18"/>
          <w:szCs w:val="18"/>
        </w:rPr>
        <w:t>答案：</w:t>
      </w:r>
    </w:p>
    <w:p w14:paraId="349C1DAC" w14:textId="77777777" w:rsidR="00B97B2C" w:rsidRPr="008C2EBF" w:rsidRDefault="00B97B2C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 xml:space="preserve">select </w:t>
      </w:r>
      <w:proofErr w:type="spellStart"/>
      <w:proofErr w:type="gramStart"/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id,time</w:t>
      </w:r>
      <w:proofErr w:type="gramEnd"/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,price</w:t>
      </w:r>
      <w:proofErr w:type="spellEnd"/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,</w:t>
      </w:r>
    </w:p>
    <w:p w14:paraId="642B1970" w14:textId="77777777" w:rsidR="00B97B2C" w:rsidRPr="008C2EBF" w:rsidRDefault="00B97B2C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case when price &gt;p1 and price &gt;p2 then '</w:t>
      </w: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'</w:t>
      </w:r>
    </w:p>
    <w:p w14:paraId="647BC23D" w14:textId="389B38B2" w:rsidR="00B97B2C" w:rsidRPr="008C2EBF" w:rsidRDefault="00B97B2C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 xml:space="preserve">       when price &lt;p1 and price &lt;p2 then '</w:t>
      </w: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 xml:space="preserve">' end </w:t>
      </w:r>
      <w:r w:rsidR="008C2EBF">
        <w:rPr>
          <w:rFonts w:ascii="Lucida Console" w:eastAsia="微软雅黑" w:hAnsi="Lucida Console" w:cs="Lucida Console" w:hint="eastAsia"/>
          <w:color w:val="333333"/>
          <w:kern w:val="0"/>
          <w:sz w:val="18"/>
          <w:szCs w:val="18"/>
          <w:highlight w:val="yellow"/>
        </w:rPr>
        <w:t>wave</w:t>
      </w: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 xml:space="preserve"> from</w:t>
      </w:r>
    </w:p>
    <w:p w14:paraId="7AD79538" w14:textId="77777777" w:rsidR="00B97B2C" w:rsidRPr="008C2EBF" w:rsidRDefault="00B97B2C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 xml:space="preserve">(select </w:t>
      </w:r>
      <w:proofErr w:type="spellStart"/>
      <w:proofErr w:type="gramStart"/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id,time</w:t>
      </w:r>
      <w:proofErr w:type="gramEnd"/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,price</w:t>
      </w:r>
      <w:proofErr w:type="spellEnd"/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, LAG(price,1,price) over (partition by id order by time) p1, LEAD(price,1,price) over (partition by id order by time) p2 from t2) t3</w:t>
      </w:r>
    </w:p>
    <w:p w14:paraId="1590DEE3" w14:textId="60A9FCED" w:rsidR="00B97B2C" w:rsidRDefault="00B97B2C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 w:rsidRPr="008C2EBF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where (price&gt;p1 and price &gt;p2) or (price&lt;p1 and price&lt;p2);</w:t>
      </w:r>
    </w:p>
    <w:p w14:paraId="7458F4A6" w14:textId="7854CCFA" w:rsidR="00625C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eastAsia="微软雅黑" w:hAnsi="Lucida Console" w:cs="Lucida Console" w:hint="eastAsia"/>
          <w:color w:val="333333"/>
          <w:kern w:val="0"/>
          <w:sz w:val="18"/>
          <w:szCs w:val="18"/>
          <w:highlight w:val="yellow"/>
        </w:rPr>
        <w:t>运行结果：</w:t>
      </w:r>
    </w:p>
    <w:p w14:paraId="5EB79E03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id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time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price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wave</w:t>
      </w:r>
    </w:p>
    <w:p w14:paraId="4535C49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10:05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27.09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3AC4879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10:15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26.11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20935DF1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10:25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27.49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50879A1A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10:30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26.7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7D2FB015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10:40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28.26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29831143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10:55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26.48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243A0617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11:00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27.41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61087685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11:05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26.7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1CB7C82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11:25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26.35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5187237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13:00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29.45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486954A4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13:20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28.2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0BE0F671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13:35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30.45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505AFEE1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13:45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30.17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4DF0CF8F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13:55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30.75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2A578847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14:05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29.61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7B13D1C6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14:15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30.79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42638BCC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lastRenderedPageBreak/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14:20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29.82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7FF6D61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14:25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30.09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3B8121E7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14:30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29.61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63FE6F10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14:45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30.88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32F791FA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14:50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30.73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5EA80381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14:55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30.76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6E9B43FA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sh66688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9:50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26.75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558BBF09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10:10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67.35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6D2CA7CA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10:30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70.62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652DE352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10:45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70.29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2C76B335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11:00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71.13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60C5B9B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11:05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70.24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1C737E6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11:10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70.37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15C5CB41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11:20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69.73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6013442B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13:30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77.22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5E2B115E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13:40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76.9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354624A2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13:50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78.75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5EF81A64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13:55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78.3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6F19495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14:05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78.99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38206939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14:10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78.35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4E719409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14:15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78.37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7648FF6C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14:20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78.07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697BD07D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14:30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79.78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4DFA27CC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14:35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79.72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10D59587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14:40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80.71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6CD61C67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14:45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79.92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6D0C9CBE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14:50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80.49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波峰</w:t>
      </w:r>
    </w:p>
    <w:p w14:paraId="17E612A5" w14:textId="77777777" w:rsidR="00625C4B" w:rsidRPr="00F448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sh88888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9:40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  <w:t>66.56</w:t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ab/>
      </w: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波谷</w:t>
      </w:r>
    </w:p>
    <w:p w14:paraId="6848853C" w14:textId="706613E3" w:rsidR="00625C4B" w:rsidRDefault="00625C4B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eastAsia="微软雅黑" w:hAnsi="Lucida Console" w:cs="Lucida Console" w:hint="eastAsia"/>
          <w:color w:val="333333"/>
          <w:kern w:val="0"/>
          <w:sz w:val="18"/>
          <w:szCs w:val="18"/>
        </w:rPr>
      </w:pPr>
      <w:r w:rsidRPr="00F4484B">
        <w:rPr>
          <w:rFonts w:ascii="Lucida Console" w:eastAsia="微软雅黑" w:hAnsi="Lucida Console" w:cs="Lucida Console"/>
          <w:color w:val="333333"/>
          <w:kern w:val="0"/>
          <w:sz w:val="18"/>
          <w:szCs w:val="18"/>
          <w:highlight w:val="yellow"/>
        </w:rPr>
        <w:t>Time taken: 1.681 seconds, Fetched: 44 row(s)</w:t>
      </w:r>
    </w:p>
    <w:p w14:paraId="3C4A977B" w14:textId="77777777" w:rsidR="001A3858" w:rsidRDefault="001A3858" w:rsidP="00B2606D">
      <w:pPr>
        <w:autoSpaceDE w:val="0"/>
        <w:autoSpaceDN w:val="0"/>
        <w:adjustRightInd w:val="0"/>
        <w:spacing w:line="0" w:lineRule="atLeast"/>
        <w:jc w:val="left"/>
        <w:rPr>
          <w:rFonts w:ascii="Open Sans" w:eastAsia="微软雅黑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3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、写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SQL</w:t>
      </w:r>
    </w:p>
    <w:p w14:paraId="5DD4B8AE" w14:textId="59E11A7A" w:rsidR="0037402E" w:rsidRDefault="0037402E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3.1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、每个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id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浏览时长、步长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3.2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、如果两次浏览之间的间隔超过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30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分钟，认为是两个不同的浏览时间；再求每个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id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浏览时长、步长</w:t>
      </w:r>
    </w:p>
    <w:p w14:paraId="44BDE605" w14:textId="2A377ABC" w:rsidR="0037402E" w:rsidRDefault="0037402E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备注：请仔细阅读计算规则</w:t>
      </w:r>
    </w:p>
    <w:p w14:paraId="580297BD" w14:textId="77777777" w:rsidR="00440710" w:rsidRDefault="00440710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AB5500"/>
          <w:kern w:val="0"/>
          <w:sz w:val="18"/>
          <w:szCs w:val="18"/>
        </w:rPr>
      </w:pPr>
      <w:r>
        <w:rPr>
          <w:rFonts w:ascii="Lucida Console" w:hAnsi="Lucida Console" w:cs="Lucida Console"/>
          <w:color w:val="AB5500"/>
          <w:kern w:val="0"/>
          <w:sz w:val="18"/>
          <w:szCs w:val="18"/>
        </w:rPr>
        <w:t xml:space="preserve">-- </w:t>
      </w:r>
      <w:proofErr w:type="gramStart"/>
      <w:r>
        <w:rPr>
          <w:rFonts w:ascii="微软雅黑" w:eastAsia="微软雅黑" w:hAnsi="Lucida Console" w:cs="微软雅黑" w:hint="eastAsia"/>
          <w:color w:val="AB5500"/>
          <w:kern w:val="0"/>
          <w:sz w:val="18"/>
          <w:szCs w:val="18"/>
        </w:rPr>
        <w:t>建表语句</w:t>
      </w:r>
      <w:proofErr w:type="gramEnd"/>
    </w:p>
    <w:p w14:paraId="76840074" w14:textId="77777777" w:rsidR="00440710" w:rsidRDefault="00440710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create table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t3(</w:t>
      </w:r>
    </w:p>
    <w:p w14:paraId="41125754" w14:textId="77777777" w:rsidR="00440710" w:rsidRDefault="00440710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id string,</w:t>
      </w:r>
    </w:p>
    <w:p w14:paraId="77AD0EA6" w14:textId="77777777" w:rsidR="00440710" w:rsidRDefault="00440710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dt string,</w:t>
      </w:r>
    </w:p>
    <w:p w14:paraId="4517EE0A" w14:textId="77777777" w:rsidR="00440710" w:rsidRDefault="00440710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browseid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string</w:t>
      </w:r>
    </w:p>
    <w:p w14:paraId="4213D9AA" w14:textId="77777777" w:rsidR="00440710" w:rsidRDefault="00440710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)row</w:t>
      </w:r>
      <w:proofErr w:type="gram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format delimited fields terminated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by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'\t'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;</w:t>
      </w:r>
    </w:p>
    <w:p w14:paraId="0E92150B" w14:textId="77777777" w:rsidR="00440710" w:rsidRDefault="00440710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AB5500"/>
          <w:kern w:val="0"/>
          <w:sz w:val="18"/>
          <w:szCs w:val="18"/>
        </w:rPr>
      </w:pPr>
      <w:r>
        <w:rPr>
          <w:rFonts w:ascii="Lucida Console" w:hAnsi="Lucida Console" w:cs="Lucida Console"/>
          <w:color w:val="AB5500"/>
          <w:kern w:val="0"/>
          <w:sz w:val="18"/>
          <w:szCs w:val="18"/>
        </w:rPr>
        <w:t xml:space="preserve">-- </w:t>
      </w:r>
      <w:r>
        <w:rPr>
          <w:rFonts w:ascii="微软雅黑" w:eastAsia="微软雅黑" w:hAnsi="Lucida Console" w:cs="微软雅黑" w:hint="eastAsia"/>
          <w:color w:val="AB5500"/>
          <w:kern w:val="0"/>
          <w:sz w:val="18"/>
          <w:szCs w:val="18"/>
        </w:rPr>
        <w:t>导入数据</w:t>
      </w:r>
    </w:p>
    <w:p w14:paraId="2D6C4D46" w14:textId="153E0903" w:rsidR="00440710" w:rsidRDefault="00440710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load data local 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inpath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 xml:space="preserve">"/root/data/t3.dat"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into table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t3;</w:t>
      </w:r>
    </w:p>
    <w:p w14:paraId="5A77F25C" w14:textId="51B21875" w:rsidR="00DD5B7C" w:rsidRDefault="0037402E" w:rsidP="00B2606D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sz w:val="20"/>
          <w:szCs w:val="20"/>
        </w:rPr>
        <w:t>测试数据</w:t>
      </w:r>
      <w:r w:rsidR="00A05137">
        <w:rPr>
          <w:rFonts w:ascii="微软雅黑" w:eastAsia="微软雅黑" w:hAnsi="Open Sans" w:cs="微软雅黑" w:hint="eastAsia"/>
          <w:color w:val="333333"/>
          <w:sz w:val="20"/>
          <w:szCs w:val="20"/>
        </w:rPr>
        <w:t>略，共98条：</w:t>
      </w:r>
    </w:p>
    <w:p w14:paraId="2A052FF1" w14:textId="77777777" w:rsidR="00B40205" w:rsidRPr="00B40205" w:rsidRDefault="00B40205" w:rsidP="00B2606D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</w:rPr>
      </w:pPr>
      <w:r w:rsidRPr="00B40205">
        <w:rPr>
          <w:rFonts w:ascii="微软雅黑" w:eastAsia="微软雅黑" w:hAnsi="Open Sans" w:cs="微软雅黑"/>
          <w:color w:val="333333"/>
          <w:sz w:val="20"/>
          <w:szCs w:val="20"/>
        </w:rPr>
        <w:t>934e8bee978a42c7a8dbb4cfa8af0b4f</w:t>
      </w:r>
      <w:r w:rsidRPr="00B40205">
        <w:rPr>
          <w:rFonts w:ascii="微软雅黑" w:eastAsia="微软雅黑" w:hAnsi="Open Sans" w:cs="微软雅黑"/>
          <w:color w:val="333333"/>
          <w:sz w:val="20"/>
          <w:szCs w:val="20"/>
        </w:rPr>
        <w:tab/>
        <w:t>2020/05/28 17:02</w:t>
      </w:r>
      <w:r w:rsidRPr="00B40205">
        <w:rPr>
          <w:rFonts w:ascii="微软雅黑" w:eastAsia="微软雅黑" w:hAnsi="Open Sans" w:cs="微软雅黑"/>
          <w:color w:val="333333"/>
          <w:sz w:val="20"/>
          <w:szCs w:val="20"/>
        </w:rPr>
        <w:tab/>
        <w:t>https://www.lagou.com/jobs/9590606.html?show=IEEE1FIJ3106A1H062HA</w:t>
      </w:r>
    </w:p>
    <w:p w14:paraId="386123A3" w14:textId="53A322CB" w:rsidR="00A05137" w:rsidRDefault="00B40205" w:rsidP="00B2606D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</w:rPr>
      </w:pPr>
      <w:r w:rsidRPr="00B40205">
        <w:rPr>
          <w:rFonts w:ascii="微软雅黑" w:eastAsia="微软雅黑" w:hAnsi="Open Sans" w:cs="微软雅黑"/>
          <w:color w:val="333333"/>
          <w:sz w:val="20"/>
          <w:szCs w:val="20"/>
        </w:rPr>
        <w:t>934e8bee978a42c7a8dbb4cfa8af0b4f</w:t>
      </w:r>
      <w:r w:rsidRPr="00B40205">
        <w:rPr>
          <w:rFonts w:ascii="微软雅黑" w:eastAsia="微软雅黑" w:hAnsi="Open Sans" w:cs="微软雅黑"/>
          <w:color w:val="333333"/>
          <w:sz w:val="20"/>
          <w:szCs w:val="20"/>
        </w:rPr>
        <w:tab/>
        <w:t>2020/05/28 17:23</w:t>
      </w:r>
      <w:r w:rsidRPr="00B40205">
        <w:rPr>
          <w:rFonts w:ascii="微软雅黑" w:eastAsia="微软雅黑" w:hAnsi="Open Sans" w:cs="微软雅黑"/>
          <w:color w:val="333333"/>
          <w:sz w:val="20"/>
          <w:szCs w:val="20"/>
        </w:rPr>
        <w:tab/>
      </w:r>
      <w:hyperlink r:id="rId5" w:history="1">
        <w:r w:rsidR="00DA4C56" w:rsidRPr="00B87814">
          <w:rPr>
            <w:rStyle w:val="a5"/>
            <w:rFonts w:ascii="微软雅黑" w:eastAsia="微软雅黑" w:hAnsi="Open Sans" w:cs="微软雅黑"/>
            <w:sz w:val="20"/>
            <w:szCs w:val="20"/>
          </w:rPr>
          <w:t>https://www.lagou.com/jobs/998375.html?show=EC1JGEC8G3HJC82JIHCD</w:t>
        </w:r>
      </w:hyperlink>
    </w:p>
    <w:p w14:paraId="66440793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id dt 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browseid</w:t>
      </w:r>
      <w:proofErr w:type="spellEnd"/>
    </w:p>
    <w:p w14:paraId="5AE37D19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lastRenderedPageBreak/>
        <w:t>id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：唯一的用户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id</w:t>
      </w:r>
    </w:p>
    <w:p w14:paraId="64431B18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dt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：用户在这个时间点点击进入了一个页面</w:t>
      </w:r>
    </w:p>
    <w:p w14:paraId="7D7360F3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browseid</w:t>
      </w:r>
      <w:proofErr w:type="spellEnd"/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：用户浏览了哪个页面</w:t>
      </w:r>
    </w:p>
    <w:p w14:paraId="4E5B466F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简化数据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以下为某个用户，在一天内的浏览记录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)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：</w:t>
      </w:r>
    </w:p>
    <w:p w14:paraId="1EA9E96B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08:20 1.html</w:t>
      </w:r>
    </w:p>
    <w:p w14:paraId="776C6038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08:23 2.html</w:t>
      </w:r>
    </w:p>
    <w:p w14:paraId="13B446F2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08:24 3.html</w:t>
      </w:r>
    </w:p>
    <w:p w14:paraId="06127C79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08:40 4.html</w:t>
      </w:r>
    </w:p>
    <w:p w14:paraId="0E3DD72C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09:33 5.html</w:t>
      </w:r>
    </w:p>
    <w:p w14:paraId="757462B6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09:40 6.html</w:t>
      </w:r>
    </w:p>
    <w:p w14:paraId="0CFBD502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09:30 7.html</w:t>
      </w:r>
    </w:p>
    <w:p w14:paraId="34276EFD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09:36 8.html</w:t>
      </w:r>
    </w:p>
    <w:p w14:paraId="67D9C1C4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09:37 9.html</w:t>
      </w:r>
    </w:p>
    <w:p w14:paraId="27EB5E96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 09:41 a.html</w:t>
      </w:r>
    </w:p>
    <w:p w14:paraId="0B9866EE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3.1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、每个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id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浏览时长、步长</w:t>
      </w:r>
    </w:p>
    <w:p w14:paraId="70B1620B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用户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的浏览时长</w:t>
      </w:r>
      <w:r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= 09:41 - 08:20 = 81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分钟</w:t>
      </w:r>
    </w:p>
    <w:p w14:paraId="600B38EE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用户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的浏览步长</w:t>
      </w:r>
      <w:r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= count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数</w:t>
      </w:r>
      <w:r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= 10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次</w:t>
      </w:r>
    </w:p>
    <w:p w14:paraId="2993E2E5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3.2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、如果两次浏览之间的间隔超过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30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分钟，认为是两个不同的浏览时间；再求每个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id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浏览时长、步长</w:t>
      </w:r>
    </w:p>
    <w:p w14:paraId="29743C44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用户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在</w:t>
      </w:r>
      <w:r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8:40 - 09:30 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的间隔超过了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30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。生产中认为：</w:t>
      </w:r>
    </w:p>
    <w:p w14:paraId="6B38C4B5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用户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在</w:t>
      </w:r>
      <w:r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08:20 - 08:40 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浏览一次网站。这次浏览时长为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20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分钟，步长为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4</w:t>
      </w:r>
    </w:p>
    <w:p w14:paraId="7BDF42F2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用户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在</w:t>
      </w:r>
      <w:r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09:30 - 09:41 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又浏览一次网站。这次浏览时长为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11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分钟，步长为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6</w:t>
      </w:r>
    </w:p>
    <w:p w14:paraId="3F182D08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对于测试数据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SQL1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的结果：</w:t>
      </w:r>
    </w:p>
    <w:p w14:paraId="1D847422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934e8bee978a42c7a8dbb4cfa8af0b4f 104.0 13</w:t>
      </w:r>
    </w:p>
    <w:p w14:paraId="7D680939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Lucida Console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对于测试数据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SQL2</w:t>
      </w:r>
      <w:r>
        <w:rPr>
          <w:rFonts w:ascii="微软雅黑" w:eastAsia="微软雅黑" w:hAnsi="Lucida Console" w:cs="微软雅黑" w:hint="eastAsia"/>
          <w:color w:val="333333"/>
          <w:kern w:val="0"/>
          <w:sz w:val="18"/>
          <w:szCs w:val="18"/>
        </w:rPr>
        <w:t>的结果：</w:t>
      </w:r>
    </w:p>
    <w:p w14:paraId="1B36DDD9" w14:textId="77777777" w:rsidR="00DA4C56" w:rsidRDefault="00DA4C56" w:rsidP="00B2606D">
      <w:pPr>
        <w:autoSpaceDE w:val="0"/>
        <w:autoSpaceDN w:val="0"/>
        <w:adjustRightInd w:val="0"/>
        <w:spacing w:line="0" w:lineRule="atLeast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934e8bee978a42c7a8dbb4cfa8af0b4f 32.0 6</w:t>
      </w:r>
    </w:p>
    <w:p w14:paraId="112E427B" w14:textId="3B78E7B5" w:rsidR="00DA4C56" w:rsidRDefault="00DA4C56" w:rsidP="00B2606D">
      <w:pPr>
        <w:pStyle w:val="a3"/>
        <w:spacing w:before="0" w:beforeAutospacing="0" w:after="0" w:afterAutospacing="0" w:line="0" w:lineRule="atLeast"/>
        <w:rPr>
          <w:rFonts w:ascii="Lucida Console" w:hAnsi="Lucida Console" w:cs="Lucida Console"/>
          <w:color w:val="333333"/>
          <w:sz w:val="18"/>
          <w:szCs w:val="18"/>
        </w:rPr>
      </w:pPr>
      <w:r>
        <w:rPr>
          <w:rFonts w:ascii="Lucida Console" w:hAnsi="Lucida Console" w:cs="Lucida Console"/>
          <w:color w:val="333333"/>
          <w:sz w:val="18"/>
          <w:szCs w:val="18"/>
        </w:rPr>
        <w:t>934e8bee978a42c7a8dbb4cfa8af0b4f 35.0 7</w:t>
      </w:r>
    </w:p>
    <w:p w14:paraId="4CABDFD0" w14:textId="48171AC0" w:rsidR="003F1A61" w:rsidRPr="00F70984" w:rsidRDefault="00734746" w:rsidP="00B2606D">
      <w:pPr>
        <w:pStyle w:val="a3"/>
        <w:spacing w:before="0" w:beforeAutospacing="0" w:after="0" w:afterAutospacing="0" w:line="0" w:lineRule="atLeast"/>
        <w:rPr>
          <w:rFonts w:ascii="Lucida Console" w:hAnsi="Lucida Console" w:cs="Lucida Console"/>
          <w:color w:val="333333"/>
          <w:sz w:val="18"/>
          <w:szCs w:val="18"/>
          <w:highlight w:val="yellow"/>
        </w:rPr>
      </w:pPr>
      <w:r w:rsidRPr="00F70984">
        <w:rPr>
          <w:rFonts w:ascii="Lucida Console" w:hAnsi="Lucida Console" w:cs="Lucida Console" w:hint="eastAsia"/>
          <w:color w:val="333333"/>
          <w:sz w:val="18"/>
          <w:szCs w:val="18"/>
          <w:highlight w:val="yellow"/>
        </w:rPr>
        <w:t>答案：</w:t>
      </w:r>
    </w:p>
    <w:p w14:paraId="7DA7BA1F" w14:textId="77777777" w:rsidR="0052630C" w:rsidRPr="00F70984" w:rsidRDefault="0052630C" w:rsidP="00B2606D">
      <w:pPr>
        <w:pStyle w:val="a3"/>
        <w:spacing w:before="0" w:beforeAutospacing="0" w:after="0" w:afterAutospacing="0" w:line="0" w:lineRule="atLeast"/>
        <w:rPr>
          <w:rFonts w:ascii="Lucida Console" w:hAnsi="Lucida Console" w:cs="Lucida Console"/>
          <w:color w:val="333333"/>
          <w:sz w:val="18"/>
          <w:szCs w:val="18"/>
          <w:highlight w:val="yellow"/>
        </w:rPr>
      </w:pP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1.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按照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id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分组，使用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max(),min()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函数计算出当天时间的最大最小值，并且将时间使用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UNIX_TIMESTAMP(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）函数按照格式转换为时间戳</w:t>
      </w:r>
    </w:p>
    <w:p w14:paraId="3C82E867" w14:textId="269C2A47" w:rsidR="00B00F46" w:rsidRPr="00F70984" w:rsidRDefault="0052630C" w:rsidP="00B2606D">
      <w:pPr>
        <w:pStyle w:val="a3"/>
        <w:spacing w:before="0" w:beforeAutospacing="0" w:after="0" w:afterAutospacing="0" w:line="0" w:lineRule="atLeast"/>
        <w:rPr>
          <w:rFonts w:ascii="Lucida Console" w:hAnsi="Lucida Console" w:cs="Lucida Console"/>
          <w:color w:val="333333"/>
          <w:sz w:val="18"/>
          <w:szCs w:val="18"/>
          <w:highlight w:val="yellow"/>
        </w:rPr>
      </w:pP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2.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使用最大</w:t>
      </w:r>
      <w:proofErr w:type="gramStart"/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值时间戳</w:t>
      </w:r>
      <w:proofErr w:type="gramEnd"/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减去最小的值再去除以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60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就是分钟差了（时长），如果需要指定格式的话还可以使用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round()</w:t>
      </w:r>
      <w:r w:rsidRPr="00F70984">
        <w:rPr>
          <w:rFonts w:ascii="Lucida Console" w:hAnsi="Lucida Console" w:cs="Lucida Console"/>
          <w:color w:val="333333"/>
          <w:sz w:val="18"/>
          <w:szCs w:val="18"/>
          <w:highlight w:val="yellow"/>
        </w:rPr>
        <w:t>指定保留小数点</w:t>
      </w:r>
    </w:p>
    <w:p w14:paraId="285DEE43" w14:textId="14592F93" w:rsidR="007D2A7D" w:rsidRPr="00F70984" w:rsidRDefault="003F1A61" w:rsidP="00B2606D">
      <w:pPr>
        <w:pStyle w:val="a3"/>
        <w:spacing w:before="0" w:beforeAutospacing="0" w:after="0" w:afterAutospacing="0" w:line="0" w:lineRule="atLeast"/>
        <w:rPr>
          <w:rFonts w:ascii="Lucida Console" w:hAnsi="Lucida Console" w:cs="Lucida Console" w:hint="eastAsia"/>
          <w:color w:val="333333"/>
          <w:sz w:val="18"/>
          <w:szCs w:val="18"/>
          <w:highlight w:val="yellow"/>
        </w:rPr>
      </w:pPr>
      <w:r w:rsidRPr="00F70984">
        <w:rPr>
          <w:rFonts w:ascii="Lucida Console" w:hAnsi="Lucida Console" w:cs="Lucida Console" w:hint="eastAsia"/>
          <w:color w:val="333333"/>
          <w:sz w:val="18"/>
          <w:szCs w:val="18"/>
          <w:highlight w:val="yellow"/>
        </w:rPr>
        <w:t>SQL:</w:t>
      </w:r>
    </w:p>
    <w:p w14:paraId="70349C1C" w14:textId="4287C1FB" w:rsidR="007D2A7D" w:rsidRDefault="007D2A7D" w:rsidP="00B2606D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</w:rPr>
      </w:pPr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 xml:space="preserve">select </w:t>
      </w:r>
      <w:proofErr w:type="gramStart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id,(</w:t>
      </w:r>
      <w:proofErr w:type="gramEnd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UNIX_TIMESTAMP(max(dt),"</w:t>
      </w:r>
      <w:proofErr w:type="spellStart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yyyy</w:t>
      </w:r>
      <w:proofErr w:type="spellEnd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 xml:space="preserve">/MM/dd </w:t>
      </w:r>
      <w:proofErr w:type="spellStart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HH:mm</w:t>
      </w:r>
      <w:proofErr w:type="spellEnd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")-UNIX_TIMESTAMP(min(dt),"</w:t>
      </w:r>
      <w:proofErr w:type="spellStart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yyyy</w:t>
      </w:r>
      <w:proofErr w:type="spellEnd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 xml:space="preserve">/MM/dd </w:t>
      </w:r>
      <w:proofErr w:type="spellStart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HH:mm</w:t>
      </w:r>
      <w:proofErr w:type="spellEnd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 xml:space="preserve">"))/60 ,count(*) as </w:t>
      </w:r>
      <w:proofErr w:type="spellStart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bc</w:t>
      </w:r>
      <w:proofErr w:type="spellEnd"/>
      <w:r w:rsidRPr="00F70984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 xml:space="preserve"> from t3 group by id;</w:t>
      </w:r>
    </w:p>
    <w:p w14:paraId="6D2996CB" w14:textId="25833654" w:rsidR="00102496" w:rsidRPr="00680635" w:rsidRDefault="00102496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 w:hint="eastAsia"/>
          <w:color w:val="333333"/>
          <w:sz w:val="20"/>
          <w:szCs w:val="20"/>
          <w:highlight w:val="yellow"/>
        </w:rPr>
        <w:t>结果如下：</w:t>
      </w:r>
    </w:p>
    <w:p w14:paraId="6246927B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id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_c1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</w:r>
      <w:proofErr w:type="spellStart"/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bc</w:t>
      </w:r>
      <w:proofErr w:type="spellEnd"/>
    </w:p>
    <w:p w14:paraId="486E5DC3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022f86d4533740ad914f233cbd9c4430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51.0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8</w:t>
      </w:r>
    </w:p>
    <w:p w14:paraId="4D0FDCF4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307d9dce3b7f495ab8ad6033f8c54930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650.0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17</w:t>
      </w:r>
    </w:p>
    <w:p w14:paraId="749C51AE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32258fe7130844399859aec54b6df5ff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162.0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13</w:t>
      </w:r>
    </w:p>
    <w:p w14:paraId="2BF686A2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80ea80b2e5a64cbebfaf34aa797125f0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51.0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5</w:t>
      </w:r>
    </w:p>
    <w:p w14:paraId="2B97C999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934e8bee978a42c7a8dbb4cfa8af0b4f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104.0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13</w:t>
      </w:r>
    </w:p>
    <w:p w14:paraId="791DB6C3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95273392ab1a4579914273cdd1f3a3ae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1242.0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19</w:t>
      </w:r>
    </w:p>
    <w:p w14:paraId="03F96249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de0096ad04ec4273b0462c7da7d79653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658.0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17</w:t>
      </w:r>
    </w:p>
    <w:p w14:paraId="113C3F59" w14:textId="77777777" w:rsidR="00680635" w:rsidRPr="00680635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f5ae36c6cdda40d5954e08a2d14954a7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40.0</w:t>
      </w: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ab/>
        <w:t>6</w:t>
      </w:r>
    </w:p>
    <w:p w14:paraId="35C800F2" w14:textId="4F56EEFB" w:rsidR="00102496" w:rsidRPr="00DA4C56" w:rsidRDefault="00680635" w:rsidP="00680635">
      <w:pPr>
        <w:pStyle w:val="a3"/>
        <w:spacing w:before="0" w:beforeAutospacing="0" w:after="0" w:afterAutospacing="0" w:line="0" w:lineRule="atLeast"/>
        <w:rPr>
          <w:rFonts w:ascii="微软雅黑" w:eastAsia="微软雅黑" w:hAnsi="Open Sans" w:cs="微软雅黑" w:hint="eastAsia"/>
          <w:color w:val="333333"/>
          <w:sz w:val="20"/>
          <w:szCs w:val="20"/>
        </w:rPr>
      </w:pPr>
      <w:r w:rsidRPr="00680635">
        <w:rPr>
          <w:rFonts w:ascii="微软雅黑" w:eastAsia="微软雅黑" w:hAnsi="Open Sans" w:cs="微软雅黑"/>
          <w:color w:val="333333"/>
          <w:sz w:val="20"/>
          <w:szCs w:val="20"/>
          <w:highlight w:val="yellow"/>
        </w:rPr>
        <w:t>Time taken: 1.592 seconds, Fetched: 8 row(s)</w:t>
      </w:r>
    </w:p>
    <w:p w14:paraId="1EB5B269" w14:textId="761338D3" w:rsidR="00710A28" w:rsidRDefault="00710A28" w:rsidP="00B2606D">
      <w:pPr>
        <w:pStyle w:val="a3"/>
        <w:spacing w:before="0" w:beforeAutospacing="0" w:after="0" w:afterAutospacing="0" w:line="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判分标准：</w:t>
      </w:r>
    </w:p>
    <w:p w14:paraId="3B8A37E4" w14:textId="77777777" w:rsidR="00710A28" w:rsidRDefault="00710A28" w:rsidP="00B2606D">
      <w:pPr>
        <w:pStyle w:val="a3"/>
        <w:spacing w:before="0" w:beforeAutospacing="0" w:after="0" w:afterAutospacing="0" w:line="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查询语句逻辑正确，无语法错误，结果正常。（</w:t>
      </w:r>
      <w:r>
        <w:rPr>
          <w:rFonts w:ascii="Arial" w:hAnsi="Arial" w:cs="Arial"/>
          <w:color w:val="000000"/>
        </w:rPr>
        <w:t>80%</w:t>
      </w:r>
      <w:r>
        <w:rPr>
          <w:rFonts w:ascii="Arial" w:hAnsi="Arial" w:cs="Arial"/>
          <w:color w:val="000000"/>
        </w:rPr>
        <w:t>）</w:t>
      </w:r>
    </w:p>
    <w:p w14:paraId="408F0630" w14:textId="77777777" w:rsidR="00710A28" w:rsidRDefault="00710A28" w:rsidP="00B2606D">
      <w:pPr>
        <w:pStyle w:val="a3"/>
        <w:spacing w:before="0" w:beforeAutospacing="0" w:after="0" w:afterAutospacing="0" w:line="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>查询方法符合高效执行并符合作业要求。（</w:t>
      </w:r>
      <w:r>
        <w:rPr>
          <w:rFonts w:ascii="Arial" w:hAnsi="Arial" w:cs="Arial"/>
          <w:color w:val="000000"/>
        </w:rPr>
        <w:t>10%</w:t>
      </w:r>
      <w:r>
        <w:rPr>
          <w:rFonts w:ascii="Arial" w:hAnsi="Arial" w:cs="Arial"/>
          <w:color w:val="000000"/>
        </w:rPr>
        <w:t>）</w:t>
      </w:r>
    </w:p>
    <w:p w14:paraId="44F1967A" w14:textId="7738E768" w:rsidR="005E3F74" w:rsidRPr="006B5300" w:rsidRDefault="00710A28" w:rsidP="006B5300">
      <w:pPr>
        <w:pStyle w:val="a3"/>
        <w:spacing w:before="0" w:beforeAutospacing="0" w:after="0" w:afterAutospacing="0" w:line="0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验证资料完整，能够正确演示结果，代码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语句有注释（</w:t>
      </w:r>
      <w:r>
        <w:rPr>
          <w:rFonts w:ascii="Arial" w:hAnsi="Arial" w:cs="Arial"/>
          <w:color w:val="000000"/>
        </w:rPr>
        <w:t>10%</w:t>
      </w:r>
      <w:r>
        <w:rPr>
          <w:rFonts w:ascii="Arial" w:hAnsi="Arial" w:cs="Arial"/>
          <w:color w:val="000000"/>
        </w:rPr>
        <w:t>）</w:t>
      </w:r>
    </w:p>
    <w:sectPr w:rsidR="005E3F74" w:rsidRPr="006B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6D26"/>
    <w:multiLevelType w:val="hybridMultilevel"/>
    <w:tmpl w:val="F7F4D8BA"/>
    <w:lvl w:ilvl="0" w:tplc="2A8CCA06">
      <w:start w:val="1"/>
      <w:numFmt w:val="decimal"/>
      <w:lvlText w:val="%1、"/>
      <w:lvlJc w:val="left"/>
      <w:pPr>
        <w:ind w:left="360" w:hanging="360"/>
      </w:pPr>
      <w:rPr>
        <w:rFonts w:ascii="Open Sans" w:hAnsi="Open Sans" w:cs="Open San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28"/>
    <w:rsid w:val="000A36E1"/>
    <w:rsid w:val="00102496"/>
    <w:rsid w:val="001A3858"/>
    <w:rsid w:val="001B0959"/>
    <w:rsid w:val="00234494"/>
    <w:rsid w:val="00301E08"/>
    <w:rsid w:val="0037402E"/>
    <w:rsid w:val="003F1A61"/>
    <w:rsid w:val="00440710"/>
    <w:rsid w:val="004422D2"/>
    <w:rsid w:val="0052630C"/>
    <w:rsid w:val="005E3F74"/>
    <w:rsid w:val="00625C4B"/>
    <w:rsid w:val="00677ADE"/>
    <w:rsid w:val="00680635"/>
    <w:rsid w:val="006B5300"/>
    <w:rsid w:val="00710A28"/>
    <w:rsid w:val="00734746"/>
    <w:rsid w:val="007D2A7D"/>
    <w:rsid w:val="00836A17"/>
    <w:rsid w:val="008A0FB5"/>
    <w:rsid w:val="008C2EBF"/>
    <w:rsid w:val="00902CFE"/>
    <w:rsid w:val="00984FDA"/>
    <w:rsid w:val="00A05137"/>
    <w:rsid w:val="00B00F46"/>
    <w:rsid w:val="00B2606D"/>
    <w:rsid w:val="00B40205"/>
    <w:rsid w:val="00B97B2C"/>
    <w:rsid w:val="00CB438E"/>
    <w:rsid w:val="00DA4C56"/>
    <w:rsid w:val="00DD5B7C"/>
    <w:rsid w:val="00F4484B"/>
    <w:rsid w:val="00F7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9E61"/>
  <w15:chartTrackingRefBased/>
  <w15:docId w15:val="{F04122E5-A52E-4E88-9FCD-874CA05B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0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84FD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A4C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4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gou.com/jobs/998375.html?show=EC1JGEC8G3HJC82JIH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Jack Zhang</dc:creator>
  <cp:keywords/>
  <dc:description/>
  <cp:lastModifiedBy>Jie Jack Zhang</cp:lastModifiedBy>
  <cp:revision>40</cp:revision>
  <dcterms:created xsi:type="dcterms:W3CDTF">2020-12-22T18:25:00Z</dcterms:created>
  <dcterms:modified xsi:type="dcterms:W3CDTF">2020-12-22T22:30:00Z</dcterms:modified>
</cp:coreProperties>
</file>