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96BC4" w14:textId="77777777" w:rsidR="008C141E" w:rsidRPr="009A3DF3" w:rsidRDefault="008C141E" w:rsidP="008C141E">
      <w:pPr>
        <w:rPr>
          <w:rFonts w:ascii="Garamond" w:hAnsi="Garamond" w:cs="Monaco"/>
          <w:sz w:val="22"/>
          <w:szCs w:val="22"/>
        </w:rPr>
      </w:pPr>
      <w:r w:rsidRPr="009A3DF3">
        <w:rPr>
          <w:rFonts w:ascii="Garamond" w:hAnsi="Garamond" w:cs="Monaco"/>
          <w:sz w:val="22"/>
          <w:szCs w:val="22"/>
        </w:rPr>
        <w:t>\begin{table</w:t>
      </w:r>
      <w:proofErr w:type="gramStart"/>
      <w:r w:rsidRPr="009A3DF3">
        <w:rPr>
          <w:rFonts w:ascii="Garamond" w:hAnsi="Garamond" w:cs="Monaco"/>
          <w:sz w:val="22"/>
          <w:szCs w:val="22"/>
        </w:rPr>
        <w:t>}[</w:t>
      </w:r>
      <w:proofErr w:type="gramEnd"/>
      <w:r w:rsidRPr="009A3DF3">
        <w:rPr>
          <w:rFonts w:ascii="Garamond" w:hAnsi="Garamond" w:cs="Monaco"/>
          <w:sz w:val="22"/>
          <w:szCs w:val="22"/>
        </w:rPr>
        <w:t>]</w:t>
      </w:r>
    </w:p>
    <w:p w14:paraId="65782574" w14:textId="77777777" w:rsidR="008C141E" w:rsidRPr="009A3DF3" w:rsidRDefault="008C141E" w:rsidP="008C141E">
      <w:pPr>
        <w:rPr>
          <w:rFonts w:ascii="Garamond" w:hAnsi="Garamond" w:cs="Monaco"/>
          <w:sz w:val="22"/>
          <w:szCs w:val="22"/>
        </w:rPr>
      </w:pPr>
      <w:r w:rsidRPr="009A3DF3">
        <w:rPr>
          <w:rFonts w:ascii="Garamond" w:hAnsi="Garamond" w:cs="Monaco"/>
          <w:sz w:val="22"/>
          <w:szCs w:val="22"/>
        </w:rPr>
        <w:t>\begin{tabular}{</w:t>
      </w:r>
      <w:proofErr w:type="spellStart"/>
      <w:r w:rsidRPr="009A3DF3">
        <w:rPr>
          <w:rFonts w:ascii="Garamond" w:hAnsi="Garamond" w:cs="Monaco"/>
          <w:sz w:val="22"/>
          <w:szCs w:val="22"/>
        </w:rPr>
        <w:t>lrrrr</w:t>
      </w:r>
      <w:proofErr w:type="spellEnd"/>
      <w:r w:rsidRPr="009A3DF3">
        <w:rPr>
          <w:rFonts w:ascii="Garamond" w:hAnsi="Garamond" w:cs="Monaco"/>
          <w:sz w:val="22"/>
          <w:szCs w:val="22"/>
        </w:rPr>
        <w:t>}</w:t>
      </w:r>
    </w:p>
    <w:p w14:paraId="4D41B885" w14:textId="77777777" w:rsidR="008C141E" w:rsidRPr="009A3DF3" w:rsidRDefault="008C141E" w:rsidP="008C141E">
      <w:pPr>
        <w:rPr>
          <w:rFonts w:ascii="Garamond" w:hAnsi="Garamond" w:cs="Monaco"/>
          <w:sz w:val="22"/>
          <w:szCs w:val="22"/>
        </w:rPr>
      </w:pPr>
      <w:r w:rsidRPr="009A3DF3">
        <w:rPr>
          <w:rFonts w:ascii="Garamond" w:hAnsi="Garamond" w:cs="Monaco"/>
          <w:sz w:val="22"/>
          <w:szCs w:val="22"/>
        </w:rPr>
        <w:t>\</w:t>
      </w:r>
      <w:proofErr w:type="spellStart"/>
      <w:r w:rsidRPr="009A3DF3">
        <w:rPr>
          <w:rFonts w:ascii="Garamond" w:hAnsi="Garamond" w:cs="Monaco"/>
          <w:sz w:val="22"/>
          <w:szCs w:val="22"/>
        </w:rPr>
        <w:t>hline</w:t>
      </w:r>
      <w:proofErr w:type="spellEnd"/>
    </w:p>
    <w:p w14:paraId="6D5096F0" w14:textId="77777777" w:rsidR="008C141E" w:rsidRDefault="008C141E" w:rsidP="008C141E">
      <w:pPr>
        <w:rPr>
          <w:rFonts w:ascii="Garamond" w:hAnsi="Garamond" w:cs="Monaco"/>
          <w:sz w:val="22"/>
          <w:szCs w:val="22"/>
        </w:rPr>
      </w:pPr>
      <w:r>
        <w:rPr>
          <w:rFonts w:ascii="Garamond" w:hAnsi="Garamond" w:cs="Monaco"/>
          <w:sz w:val="22"/>
          <w:szCs w:val="22"/>
        </w:rPr>
        <w:t>Model</w:t>
      </w:r>
      <w:r w:rsidRPr="009A3DF3">
        <w:rPr>
          <w:rFonts w:ascii="Garamond" w:hAnsi="Garamond" w:cs="Monaco"/>
          <w:sz w:val="22"/>
          <w:szCs w:val="22"/>
        </w:rPr>
        <w:t xml:space="preserve">                               &amp; </w:t>
      </w:r>
      <w:r>
        <w:rPr>
          <w:rFonts w:ascii="Garamond" w:hAnsi="Garamond" w:cs="Monaco"/>
          <w:sz w:val="22"/>
          <w:szCs w:val="22"/>
        </w:rPr>
        <w:t>AIC</w:t>
      </w:r>
      <w:r w:rsidRPr="009A3DF3">
        <w:rPr>
          <w:rFonts w:ascii="Garamond" w:hAnsi="Garamond" w:cs="Monaco"/>
          <w:sz w:val="22"/>
          <w:szCs w:val="22"/>
        </w:rPr>
        <w:t xml:space="preserve"> \\ \</w:t>
      </w:r>
      <w:proofErr w:type="spellStart"/>
      <w:r w:rsidRPr="009A3DF3">
        <w:rPr>
          <w:rFonts w:ascii="Garamond" w:hAnsi="Garamond" w:cs="Monaco"/>
          <w:sz w:val="22"/>
          <w:szCs w:val="22"/>
        </w:rPr>
        <w:t>hline</w:t>
      </w:r>
      <w:proofErr w:type="spellEnd"/>
    </w:p>
    <w:p w14:paraId="47BB601C" w14:textId="77777777" w:rsidR="008C141E" w:rsidRDefault="008C141E" w:rsidP="008C141E">
      <w:pPr>
        <w:rPr>
          <w:rFonts w:ascii="Garamond" w:hAnsi="Garamond" w:cs="Monaco"/>
          <w:sz w:val="22"/>
          <w:szCs w:val="22"/>
        </w:rPr>
      </w:pPr>
      <w:r>
        <w:rPr>
          <w:rFonts w:ascii="Garamond" w:hAnsi="Garamond" w:cs="Monaco"/>
          <w:sz w:val="22"/>
          <w:szCs w:val="22"/>
        </w:rPr>
        <w:t>Base: RE for Brand and Material &amp; 2548 \\</w:t>
      </w:r>
    </w:p>
    <w:p w14:paraId="7A62F3CD" w14:textId="77777777" w:rsidR="008C141E" w:rsidRDefault="008C141E" w:rsidP="008C141E">
      <w:pPr>
        <w:rPr>
          <w:rFonts w:ascii="Garamond" w:hAnsi="Garamond" w:cs="Monaco"/>
          <w:sz w:val="22"/>
          <w:szCs w:val="22"/>
        </w:rPr>
      </w:pPr>
      <w:r>
        <w:rPr>
          <w:rFonts w:ascii="Garamond" w:hAnsi="Garamond" w:cs="Monaco"/>
          <w:sz w:val="22"/>
          <w:szCs w:val="22"/>
        </w:rPr>
        <w:t>Gender x Size &amp; 2556 \\</w:t>
      </w:r>
    </w:p>
    <w:p w14:paraId="412FF350" w14:textId="77777777" w:rsidR="008C141E" w:rsidRDefault="008C141E" w:rsidP="008C141E">
      <w:pPr>
        <w:rPr>
          <w:rFonts w:ascii="Garamond" w:hAnsi="Garamond" w:cs="Monaco"/>
          <w:sz w:val="22"/>
          <w:szCs w:val="22"/>
        </w:rPr>
      </w:pPr>
      <w:r>
        <w:rPr>
          <w:rFonts w:ascii="Garamond" w:hAnsi="Garamond" w:cs="Monaco"/>
          <w:sz w:val="22"/>
          <w:szCs w:val="22"/>
        </w:rPr>
        <w:t>Gender x Year &amp; 2483 \\</w:t>
      </w:r>
    </w:p>
    <w:p w14:paraId="67961702" w14:textId="77777777" w:rsidR="008C141E" w:rsidRDefault="008C141E" w:rsidP="008C141E">
      <w:pPr>
        <w:rPr>
          <w:rFonts w:ascii="Garamond" w:hAnsi="Garamond" w:cs="Monaco"/>
          <w:sz w:val="22"/>
          <w:szCs w:val="22"/>
        </w:rPr>
      </w:pPr>
      <w:r>
        <w:rPr>
          <w:rFonts w:ascii="Garamond" w:hAnsi="Garamond" w:cs="Monaco"/>
          <w:sz w:val="22"/>
          <w:szCs w:val="22"/>
        </w:rPr>
        <w:t>Both Interactions &amp; 2486 \\</w:t>
      </w:r>
    </w:p>
    <w:p w14:paraId="03FD847E" w14:textId="77777777" w:rsidR="008C141E" w:rsidRDefault="008C141E" w:rsidP="008C141E">
      <w:pPr>
        <w:rPr>
          <w:rFonts w:ascii="Garamond" w:hAnsi="Garamond" w:cs="Monaco"/>
          <w:sz w:val="22"/>
          <w:szCs w:val="22"/>
        </w:rPr>
      </w:pPr>
      <w:r>
        <w:rPr>
          <w:rFonts w:ascii="Garamond" w:hAnsi="Garamond" w:cs="Monaco"/>
          <w:sz w:val="22"/>
          <w:szCs w:val="22"/>
        </w:rPr>
        <w:t>FE for Brand | Gender x Year &amp; 2520 \\</w:t>
      </w:r>
    </w:p>
    <w:p w14:paraId="2FD0844E" w14:textId="77777777" w:rsidR="008C141E" w:rsidRDefault="008C141E" w:rsidP="008C141E">
      <w:pPr>
        <w:rPr>
          <w:rFonts w:ascii="Garamond" w:hAnsi="Garamond" w:cs="Monaco"/>
          <w:sz w:val="22"/>
          <w:szCs w:val="22"/>
        </w:rPr>
      </w:pPr>
      <w:r>
        <w:rPr>
          <w:rFonts w:ascii="Garamond" w:hAnsi="Garamond" w:cs="Monaco"/>
          <w:sz w:val="22"/>
          <w:szCs w:val="22"/>
        </w:rPr>
        <w:t xml:space="preserve">FE for Material | gender x Year </w:t>
      </w:r>
      <w:proofErr w:type="gramStart"/>
      <w:r>
        <w:rPr>
          <w:rFonts w:ascii="Garamond" w:hAnsi="Garamond" w:cs="Monaco"/>
          <w:sz w:val="22"/>
          <w:szCs w:val="22"/>
        </w:rPr>
        <w:t>&amp;  2551</w:t>
      </w:r>
      <w:proofErr w:type="gramEnd"/>
      <w:r>
        <w:rPr>
          <w:rFonts w:ascii="Garamond" w:hAnsi="Garamond" w:cs="Monaco"/>
          <w:sz w:val="22"/>
          <w:szCs w:val="22"/>
        </w:rPr>
        <w:t xml:space="preserve"> \\ \</w:t>
      </w:r>
      <w:proofErr w:type="spellStart"/>
      <w:r>
        <w:rPr>
          <w:rFonts w:ascii="Garamond" w:hAnsi="Garamond" w:cs="Monaco"/>
          <w:sz w:val="22"/>
          <w:szCs w:val="22"/>
        </w:rPr>
        <w:t>hline</w:t>
      </w:r>
      <w:proofErr w:type="spellEnd"/>
    </w:p>
    <w:p w14:paraId="6D707674" w14:textId="77777777" w:rsidR="008C141E" w:rsidRPr="009A3DF3" w:rsidRDefault="008C141E" w:rsidP="008C141E">
      <w:pPr>
        <w:rPr>
          <w:rFonts w:ascii="Garamond" w:hAnsi="Garamond" w:cs="Monaco"/>
          <w:sz w:val="22"/>
          <w:szCs w:val="22"/>
        </w:rPr>
      </w:pPr>
      <w:r w:rsidRPr="009A3DF3">
        <w:rPr>
          <w:rFonts w:ascii="Garamond" w:hAnsi="Garamond" w:cs="Monaco"/>
          <w:sz w:val="22"/>
          <w:szCs w:val="22"/>
        </w:rPr>
        <w:t>\end{tabular}</w:t>
      </w:r>
    </w:p>
    <w:p w14:paraId="0E7D4358" w14:textId="77C9B3A5" w:rsidR="008C141E" w:rsidRDefault="008C141E" w:rsidP="008C141E">
      <w:pPr>
        <w:rPr>
          <w:rFonts w:ascii="Garamond" w:hAnsi="Garamond" w:cs="Monaco"/>
          <w:sz w:val="22"/>
          <w:szCs w:val="22"/>
        </w:rPr>
      </w:pPr>
      <w:r w:rsidRPr="009A3DF3">
        <w:rPr>
          <w:rFonts w:ascii="Garamond" w:hAnsi="Garamond" w:cs="Monaco"/>
          <w:sz w:val="22"/>
          <w:szCs w:val="22"/>
        </w:rPr>
        <w:t>\end{table}</w:t>
      </w:r>
    </w:p>
    <w:p w14:paraId="0FFDADD1" w14:textId="1201DB8F" w:rsidR="0081302C" w:rsidRDefault="0081302C" w:rsidP="008C141E">
      <w:pPr>
        <w:rPr>
          <w:rFonts w:ascii="Garamond" w:hAnsi="Garamond" w:cs="Monaco"/>
          <w:sz w:val="22"/>
          <w:szCs w:val="22"/>
        </w:rPr>
      </w:pPr>
    </w:p>
    <w:p w14:paraId="6C50AC00" w14:textId="70C5356D" w:rsidR="0081302C" w:rsidRDefault="0081302C" w:rsidP="008C141E">
      <w:pPr>
        <w:rPr>
          <w:rFonts w:ascii="Garamond" w:hAnsi="Garamond" w:cs="Monaco"/>
          <w:sz w:val="22"/>
          <w:szCs w:val="22"/>
        </w:rPr>
      </w:pPr>
      <w:r w:rsidRPr="008C141E">
        <w:rPr>
          <w:noProof/>
        </w:rPr>
        <w:drawing>
          <wp:inline distT="0" distB="0" distL="0" distR="0" wp14:anchorId="0B741EDE" wp14:editId="00D0CF25">
            <wp:extent cx="2679700" cy="119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9CF1" w14:textId="2ABBDBB2" w:rsidR="0081302C" w:rsidRDefault="0081302C" w:rsidP="008C141E">
      <w:pPr>
        <w:rPr>
          <w:rFonts w:ascii="Garamond" w:hAnsi="Garamond" w:cs="Monaco"/>
          <w:sz w:val="22"/>
          <w:szCs w:val="22"/>
        </w:rPr>
      </w:pPr>
    </w:p>
    <w:p w14:paraId="03E8138F" w14:textId="79430AE5" w:rsidR="0081302C" w:rsidRDefault="0081302C" w:rsidP="008C141E">
      <w:pPr>
        <w:rPr>
          <w:rFonts w:ascii="Garamond" w:hAnsi="Garamond" w:cs="Monaco"/>
          <w:sz w:val="22"/>
          <w:szCs w:val="22"/>
        </w:rPr>
      </w:pPr>
    </w:p>
    <w:p w14:paraId="1C05EB01" w14:textId="2A1549ED" w:rsidR="0081302C" w:rsidRDefault="0081302C" w:rsidP="008C141E">
      <w:pPr>
        <w:rPr>
          <w:rFonts w:ascii="Garamond" w:hAnsi="Garamond" w:cs="Monaco"/>
          <w:sz w:val="22"/>
          <w:szCs w:val="22"/>
        </w:rPr>
      </w:pPr>
    </w:p>
    <w:p w14:paraId="4B8823FB" w14:textId="687D10F2" w:rsidR="0081302C" w:rsidRDefault="00D17F97" w:rsidP="008C141E">
      <w:pPr>
        <w:rPr>
          <w:rFonts w:ascii="Garamond" w:hAnsi="Garamond" w:cs="Monaco"/>
          <w:sz w:val="22"/>
          <w:szCs w:val="22"/>
        </w:rPr>
      </w:pPr>
      <w:r>
        <w:rPr>
          <w:rFonts w:ascii="Monaco" w:hAnsi="Monaco" w:cs="Monaco"/>
        </w:rPr>
        <w:t xml:space="preserve">$Best\ Model: \\ </w:t>
      </w:r>
      <w:proofErr w:type="gramStart"/>
      <w:r>
        <w:rPr>
          <w:rFonts w:ascii="Monaco" w:hAnsi="Monaco" w:cs="Monaco"/>
        </w:rPr>
        <w:t>\\log(</w:t>
      </w:r>
      <w:proofErr w:type="gramEnd"/>
      <w:r>
        <w:rPr>
          <w:rFonts w:ascii="Monaco" w:hAnsi="Monaco" w:cs="Monaco"/>
        </w:rPr>
        <w:t>Price) \sim (1|Material) + (1|Brand) + Condition + Year * Gender$</w:t>
      </w:r>
    </w:p>
    <w:p w14:paraId="6887D9AD" w14:textId="77777777" w:rsidR="0081302C" w:rsidRDefault="0081302C" w:rsidP="008C141E">
      <w:pPr>
        <w:rPr>
          <w:rFonts w:ascii="Garamond" w:hAnsi="Garamond" w:cs="Monaco"/>
          <w:sz w:val="22"/>
          <w:szCs w:val="22"/>
        </w:rPr>
      </w:pPr>
    </w:p>
    <w:p w14:paraId="768D3C8A" w14:textId="77777777" w:rsidR="00BF036F" w:rsidRDefault="00BF036F"/>
    <w:p w14:paraId="23587578" w14:textId="182CC790" w:rsidR="008C141E" w:rsidRDefault="00D17F97">
      <w:r w:rsidRPr="00D17F97">
        <w:drawing>
          <wp:inline distT="0" distB="0" distL="0" distR="0" wp14:anchorId="07ACBD47" wp14:editId="5AEB83D1">
            <wp:extent cx="4281170" cy="48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41E" w:rsidSect="0072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1E"/>
    <w:rsid w:val="00720EDB"/>
    <w:rsid w:val="0081302C"/>
    <w:rsid w:val="008C141E"/>
    <w:rsid w:val="00BF036F"/>
    <w:rsid w:val="00CE6877"/>
    <w:rsid w:val="00D1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BA54"/>
  <w14:defaultImageDpi w14:val="32767"/>
  <w15:chartTrackingRefBased/>
  <w15:docId w15:val="{7FDFC1B0-8AA2-554D-A037-DDD6ADC9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1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4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4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Epstein</dc:creator>
  <cp:keywords/>
  <dc:description/>
  <cp:lastModifiedBy>Jake Epstein</cp:lastModifiedBy>
  <cp:revision>4</cp:revision>
  <dcterms:created xsi:type="dcterms:W3CDTF">2019-11-20T20:32:00Z</dcterms:created>
  <dcterms:modified xsi:type="dcterms:W3CDTF">2019-12-01T17:19:00Z</dcterms:modified>
</cp:coreProperties>
</file>