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373C" w14:textId="77777777" w:rsidR="00884422" w:rsidRPr="00534BC0" w:rsidRDefault="00884422" w:rsidP="00884422">
      <w:pPr>
        <w:pBdr>
          <w:bottom w:val="single" w:sz="6" w:space="4" w:color="EAECEF"/>
        </w:pBdr>
        <w:shd w:val="clear" w:color="auto" w:fill="FFFFFF"/>
        <w:spacing w:before="360" w:after="240"/>
        <w:outlineLvl w:val="0"/>
        <w:rPr>
          <w:rFonts w:ascii="Segoe UI" w:eastAsia="Times New Roman" w:hAnsi="Segoe UI" w:cs="Segoe UI"/>
          <w:b/>
          <w:bCs/>
          <w:color w:val="24292E"/>
          <w:kern w:val="36"/>
          <w:sz w:val="48"/>
          <w:szCs w:val="48"/>
          <w:lang w:eastAsia="zh-CN"/>
        </w:rPr>
      </w:pPr>
      <w:r w:rsidRPr="00534BC0">
        <w:rPr>
          <w:rFonts w:ascii="Segoe UI" w:eastAsia="Times New Roman" w:hAnsi="Segoe UI" w:cs="Segoe UI"/>
          <w:b/>
          <w:bCs/>
          <w:color w:val="24292E"/>
          <w:kern w:val="36"/>
          <w:sz w:val="48"/>
          <w:szCs w:val="48"/>
          <w:lang w:eastAsia="zh-CN"/>
        </w:rPr>
        <w:t>Vision Statement</w:t>
      </w:r>
    </w:p>
    <w:p w14:paraId="29C0E0F3" w14:textId="77777777" w:rsidR="00884422" w:rsidRPr="00534BC0" w:rsidRDefault="00884422" w:rsidP="00884422">
      <w:pPr>
        <w:shd w:val="clear" w:color="auto" w:fill="FFFFFF"/>
        <w:spacing w:after="240"/>
        <w:rPr>
          <w:rFonts w:ascii="Segoe UI" w:eastAsia="Times New Roman" w:hAnsi="Segoe UI" w:cs="Segoe UI"/>
          <w:color w:val="24292E"/>
          <w:lang w:eastAsia="zh-CN"/>
        </w:rPr>
      </w:pPr>
      <w:r w:rsidRPr="00534BC0">
        <w:rPr>
          <w:rFonts w:ascii="Segoe UI" w:eastAsia="Times New Roman" w:hAnsi="Segoe UI" w:cs="Segoe UI"/>
          <w:color w:val="24292E"/>
          <w:lang w:eastAsia="zh-CN"/>
        </w:rPr>
        <w:t>Students have busy schedules, and finding free time between classes, jobs, and other obligations can be frustrating. When everyone sends their availability into the chat, it can make coordinating a meeting overwhelming, if not impossible. Despite crazy schedules, students are seeking social interaction amidst a socially isolating pandemic. The core intention of this app is to simplify this process of meeting. Students can input their availability into a user-friendly GUI. The app will then return the overlapping times. This is possible through Google Calendar, but it requires more work and hassle than is desirable for those involved.</w:t>
      </w:r>
    </w:p>
    <w:p w14:paraId="6782902F" w14:textId="77777777" w:rsidR="00884422" w:rsidRDefault="00884422" w:rsidP="00884422">
      <w:pPr>
        <w:shd w:val="clear" w:color="auto" w:fill="FFFFFF"/>
        <w:spacing w:after="100" w:afterAutospacing="1"/>
        <w:rPr>
          <w:rFonts w:ascii="Segoe UI" w:eastAsia="Times New Roman" w:hAnsi="Segoe UI" w:cs="Segoe UI"/>
          <w:color w:val="24292E"/>
          <w:lang w:eastAsia="zh-CN"/>
        </w:rPr>
      </w:pPr>
      <w:r w:rsidRPr="00534BC0">
        <w:rPr>
          <w:rFonts w:ascii="Segoe UI" w:eastAsia="Times New Roman" w:hAnsi="Segoe UI" w:cs="Segoe UI"/>
          <w:color w:val="24292E"/>
          <w:lang w:eastAsia="zh-CN"/>
        </w:rPr>
        <w:t>FreeTime, though similar to Google Calendar will not support calendar functionality. However, it will support one's general weekly schedule, wherein the user can add or remove available time slots. While users can create events, they can also view other events that concur or intersect with their free time. This can be achieved by allowing users to view, attend, or be alerted of other local events. Event creators will be able to set event-tags, timeframes, as well as who is allowed/invited to the event. Users can employ event-tags to apply generic labels such as "Group Study", "Team Meeting", or custom tags such as "Bible Study" among others.</w:t>
      </w:r>
    </w:p>
    <w:p w14:paraId="16E246F9" w14:textId="77777777" w:rsidR="00884422" w:rsidRDefault="00884422" w:rsidP="00884422">
      <w:pPr>
        <w:shd w:val="clear" w:color="auto" w:fill="FFFFFF"/>
        <w:spacing w:after="100" w:afterAutospacing="1"/>
        <w:rPr>
          <w:rFonts w:ascii="Segoe UI" w:eastAsia="Times New Roman" w:hAnsi="Segoe UI" w:cs="Segoe UI"/>
          <w:color w:val="24292E"/>
          <w:lang w:eastAsia="zh-CN"/>
        </w:rPr>
      </w:pPr>
    </w:p>
    <w:p w14:paraId="01C98784" w14:textId="77777777" w:rsidR="00884422" w:rsidRPr="00AF2049" w:rsidRDefault="00884422" w:rsidP="00884422">
      <w:pPr>
        <w:numPr>
          <w:ilvl w:val="0"/>
          <w:numId w:val="1"/>
        </w:numPr>
        <w:spacing w:before="100" w:beforeAutospacing="1" w:after="100" w:afterAutospacing="1"/>
        <w:rPr>
          <w:rFonts w:ascii="Calibri" w:eastAsia="Times New Roman" w:hAnsi="Calibri" w:cs="Calibri"/>
          <w:color w:val="000000"/>
          <w:sz w:val="27"/>
          <w:szCs w:val="27"/>
          <w:lang w:eastAsia="zh-CN"/>
        </w:rPr>
      </w:pPr>
      <w:r w:rsidRPr="00AF2049">
        <w:rPr>
          <w:rFonts w:ascii="Calibri" w:eastAsia="Times New Roman" w:hAnsi="Calibri" w:cs="Calibri"/>
          <w:color w:val="000000"/>
          <w:sz w:val="27"/>
          <w:szCs w:val="27"/>
          <w:lang w:eastAsia="zh-CN"/>
        </w:rPr>
        <w:t>A one-paragraph review of their vision statement — How unique and compelling is their project idea? Is the vision statement well-written?</w:t>
      </w:r>
    </w:p>
    <w:p w14:paraId="2B608A40" w14:textId="77777777" w:rsidR="00884422" w:rsidRPr="00AF2049" w:rsidRDefault="00884422" w:rsidP="00884422">
      <w:pPr>
        <w:numPr>
          <w:ilvl w:val="0"/>
          <w:numId w:val="1"/>
        </w:numPr>
        <w:spacing w:before="100" w:beforeAutospacing="1" w:after="100" w:afterAutospacing="1"/>
        <w:rPr>
          <w:rFonts w:ascii="Calibri" w:eastAsia="Times New Roman" w:hAnsi="Calibri" w:cs="Calibri"/>
          <w:color w:val="000000"/>
          <w:sz w:val="27"/>
          <w:szCs w:val="27"/>
          <w:lang w:eastAsia="zh-CN"/>
        </w:rPr>
      </w:pPr>
      <w:r w:rsidRPr="00AF2049">
        <w:rPr>
          <w:rFonts w:ascii="Calibri" w:eastAsia="Times New Roman" w:hAnsi="Calibri" w:cs="Calibri"/>
          <w:color w:val="000000"/>
          <w:sz w:val="27"/>
          <w:szCs w:val="27"/>
          <w:lang w:eastAsia="zh-CN"/>
        </w:rPr>
        <w:t>A one-paragraph review of their prototype code — Is it there? Is it well-documented? Did they implement something reasonable on which to base their application?</w:t>
      </w:r>
    </w:p>
    <w:p w14:paraId="31A4950A" w14:textId="77777777" w:rsidR="00884422" w:rsidRPr="00534BC0" w:rsidRDefault="00884422" w:rsidP="00884422">
      <w:pPr>
        <w:shd w:val="clear" w:color="auto" w:fill="FFFFFF"/>
        <w:spacing w:after="100" w:afterAutospacing="1"/>
        <w:rPr>
          <w:rFonts w:ascii="Segoe UI" w:eastAsia="Times New Roman" w:hAnsi="Segoe UI" w:cs="Segoe UI"/>
          <w:color w:val="24292E"/>
          <w:lang w:eastAsia="zh-CN"/>
        </w:rPr>
      </w:pPr>
    </w:p>
    <w:p w14:paraId="11F67EAC" w14:textId="77777777" w:rsidR="00884422" w:rsidRDefault="00884422" w:rsidP="00884422">
      <w:r>
        <w:t xml:space="preserve">I like the vision statement. While not the most original idea, it definitely would make life more convenient for people to just upload their times and the app can sort out who is free and who isn’t. It is also well-written, very clear on what the app is supposed to do. </w:t>
      </w:r>
    </w:p>
    <w:p w14:paraId="38663E63" w14:textId="77777777" w:rsidR="00884422" w:rsidRDefault="00884422" w:rsidP="00884422"/>
    <w:p w14:paraId="457434C1" w14:textId="77777777" w:rsidR="00884422" w:rsidRDefault="00884422" w:rsidP="00884422">
      <w:r>
        <w:t>The code is very much present, no problem viewing it. It’s well-documented for the most part since all the projects don’t have too much at the moment. Be sure to be diligent on the documentation once the app starts to get big.</w:t>
      </w:r>
    </w:p>
    <w:p w14:paraId="68D6D1C6" w14:textId="77777777" w:rsidR="003D509A" w:rsidRDefault="003D509A"/>
    <w:sectPr w:rsidR="003D509A" w:rsidSect="00A1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E5EDC"/>
    <w:multiLevelType w:val="multilevel"/>
    <w:tmpl w:val="F1BC54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38"/>
    <w:rsid w:val="003D509A"/>
    <w:rsid w:val="00634F38"/>
    <w:rsid w:val="00884422"/>
    <w:rsid w:val="00A10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5FC993"/>
  <w15:chartTrackingRefBased/>
  <w15:docId w15:val="{BF07EF0C-A2E1-674C-A34B-12D31875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Bennett</dc:creator>
  <cp:keywords/>
  <dc:description/>
  <cp:lastModifiedBy>Jacob Bennett</cp:lastModifiedBy>
  <cp:revision>2</cp:revision>
  <dcterms:created xsi:type="dcterms:W3CDTF">2020-09-25T19:21:00Z</dcterms:created>
  <dcterms:modified xsi:type="dcterms:W3CDTF">2020-09-25T20:22:00Z</dcterms:modified>
</cp:coreProperties>
</file>