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67ED54" w14:textId="77777777" w:rsidR="00416A99" w:rsidRDefault="00416A99" w:rsidP="00BB1EFB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3BBB5A17" w14:textId="6E94F4F8" w:rsidR="00416A99" w:rsidRPr="00852DEC" w:rsidRDefault="00416A99" w:rsidP="00852DEC">
      <w:pPr>
        <w:pStyle w:val="ListParagraph"/>
        <w:numPr>
          <w:ilvl w:val="0"/>
          <w:numId w:val="5"/>
        </w:num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852DE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Machine Learning (ML)</w:t>
      </w:r>
    </w:p>
    <w:p w14:paraId="1D7BF6B4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Mathematics &amp; Statistics Foundations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37B422C5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14A6AF11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Linear Algebra (Vectors, Matrices, Tensors, Eigenvectors, Eigenvalues)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5996EE4C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E40D29F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Calculus (Derivatives, Partial Derivatives, Gradients, Chain Rule)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67DCDEA6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F566BAF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Probability (Bayes' Theorem, Conditional Probability, Distributions)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516DE932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0980E17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Descriptive Statistics (Mean, Median, Variance, Standard Deviation)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6461438C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2693EBC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Inferential Statistics (Hypothesis Testing, p-values, A/B Testing)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1A986E51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4CCDFDC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Programming &amp; Data Handling (Python Ecosystem)</w:t>
      </w:r>
    </w:p>
    <w:p w14:paraId="22B4E1E0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104A17E2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Python Basics for Data Science (Data structures, OOP)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0582F3D9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BD18EE5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Numerical Computations (NumPy)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0163B07A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875DE28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Data Manipulation &amp; Analysis (Pandas)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0CD89A53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CA50F68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Data Visualization (Matplotlib, Seaborn, 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Plotly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134CFDE6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BB51070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Data Preprocessing and Exploratory Data Analysis (EDA)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3C444EC9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238F5468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Data Cleaning and Handling Missing Values (Imputation)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4CA5D606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1107F85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Outlier Detection and Treatment</w:t>
      </w:r>
    </w:p>
    <w:p w14:paraId="40F8D4E7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50C759D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Feature Scaling (Standardization, Normalization/Min-Max Scaling)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6A08DDC0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1300728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Categorical Encoding (One-Hot, Label, Ordinal, Target Encoding)</w:t>
      </w:r>
    </w:p>
    <w:p w14:paraId="5A8F85C3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F0B69D3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Feature Extraction and Creation (Date/Time features, Interactions)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03E79148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5BD3186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Handling Imbalanced Datasets (SMOTE, ADASYN, 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Undersampling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2621CEA1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A00AE02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Supervised Learning: Regression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0720736C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02F8B0E8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Simple and Multiple Linear Regression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19A77060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78EE047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Polynomial Regression</w:t>
      </w:r>
    </w:p>
    <w:p w14:paraId="4F3EE69F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B225201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lastRenderedPageBreak/>
        <w:t>Assumptions of Linear Regression (Linearity, Independence, Homoscedasticity)</w:t>
      </w:r>
    </w:p>
    <w:p w14:paraId="2EB0CDF3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FD9B818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Regularized Regression (Ridge/L2, Lasso/L1, Elastic Net)</w:t>
      </w:r>
    </w:p>
    <w:p w14:paraId="6E78623C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B5D78C2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Supervised Learning: Classification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6BEE5F99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32D66878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Logistic Regression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66728F0B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3E695D3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K-Nearest 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Neighbors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(KNN) (Distance metrics: Euclidean, Manhattan, Minkowski)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500EB105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EA9DFD6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Support Vector Machines (SVM) (Hard/Soft Margin, Kernels: Linear, RBF, Poly)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35FCF879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4D50ABB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Naive Bayes (Gaussian, Multinomial, Bernoulli)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3C097A6E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2AAA746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Decision Trees (Entropy, Gini Impurity, Information Gain, Pruning)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77E0160C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ABAC098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Ensemble Learning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197B7930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30E4E47B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Bagging (Bootstrap Aggregating)</w:t>
      </w:r>
    </w:p>
    <w:p w14:paraId="581E0572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2C3BA30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Random Forests (Out-of-Bag Error, Feature Importance)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79CA79C2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7ADFBC3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Boosting Concepts</w:t>
      </w:r>
    </w:p>
    <w:p w14:paraId="18A06473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C3A45E0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Adaptive Boosting (AdaBoost)</w:t>
      </w:r>
    </w:p>
    <w:p w14:paraId="429781C2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959D215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Gradient Boosting Machines (GBM)</w:t>
      </w:r>
    </w:p>
    <w:p w14:paraId="15DD4AF8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591CFAD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Extreme Gradient Boosting (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XGBoost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25D919E8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4C3AF01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LightGBM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CatBoost</w:t>
      </w:r>
      <w:proofErr w:type="spellEnd"/>
    </w:p>
    <w:p w14:paraId="321D650C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CBA533B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Stacking and Blending</w:t>
      </w:r>
    </w:p>
    <w:p w14:paraId="0317B80F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FFCBEB6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Unsupervised Learning: Clustering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5E2D2CDA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061E84C9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K-Means Clustering (Elbow Method, Silhouette Score)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5BD8C179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583307A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Hierarchical Clustering (Agglomerative, Divisive, Dendrograms, Linkage methods)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34E772EA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E30567F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Density-Based Spatial Clustering (DBSCAN)</w:t>
      </w:r>
    </w:p>
    <w:p w14:paraId="0F7317A9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D5F79D9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Gaussian Mixture Models (GMM) and Expectation-Maximization (EM)</w:t>
      </w:r>
    </w:p>
    <w:p w14:paraId="62D2504C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95F64FA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Unsupervised Learning: Dimensionality Reduction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1BB19DD8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080124D7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Principal Component Analysis (PCA)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2EEEF684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073F874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Linear Discriminant Analysis (LDA)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1C0F2D18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D41B8FB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t-Distributed Stochastic 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Neighbor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Embedding (t-SNE)</w:t>
      </w:r>
    </w:p>
    <w:p w14:paraId="2D621EB2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8405E45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Uniform Manifold Approximation and Projection (UMAP)</w:t>
      </w:r>
    </w:p>
    <w:p w14:paraId="486D3B1B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18163EF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Model Evaluation and Selection</w:t>
      </w:r>
    </w:p>
    <w:p w14:paraId="7BE39B97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65D4F2E7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Data Splitting (Train/Validation/Test Sets)</w:t>
      </w:r>
    </w:p>
    <w:p w14:paraId="35777C48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3E7B35E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Cross-Validation (K-Fold, Stratified K-Fold, Leave-One-Out)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2AD8F57E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04E9C2B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Regression Metrics (MAE, MSE, RMSE, R-squared, Adjusted R-squared)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42C9FCB5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9F0727C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Classification Metrics (Accuracy, Precision, Recall, F1-Score)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7864EADE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2932F19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Confusion Matrix, ROC Curve, and AUC (Area Under the Curve)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7382B3DC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83B00B2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Bias-Variance 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Tradeoff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(Overfitting vs. Underfitting)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0A969D96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F282CC7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Hyperparameter Tuning &amp; Optimization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534AAB5A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729C8C76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Grid Search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7AC572DD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3D48CFD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Random Search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0C316D67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F3EB154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Bayesian Optimization (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Hyperopt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, 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Optuna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0325C41A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AE0D217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Model Checkpointing and Early Stopping</w:t>
      </w:r>
    </w:p>
    <w:p w14:paraId="7DE8A27B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0AE4FA1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Specialized Classical Topics (Pre-Deep Learning)</w:t>
      </w:r>
    </w:p>
    <w:p w14:paraId="1A31B293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7F9C7822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Time Series Analysis (ARIMA, SARIMA, Exponential Smoothing, Stationarity)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30B99C2D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BA92C82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Recommendation Systems (Collaborative Filtering, Content-Based Filtering)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041D5FFB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5F7D11C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Association Rule Learning (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Apriori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Eclat, FP-Growth)</w:t>
      </w:r>
    </w:p>
    <w:p w14:paraId="3F1E1077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F6A7147" w14:textId="77777777" w:rsidR="00416A99" w:rsidRPr="00416A99" w:rsidRDefault="00416A99" w:rsidP="00416A99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MLOps</w:t>
      </w:r>
      <w:proofErr w:type="spellEnd"/>
      <w:r w:rsidRPr="00416A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and Model Deployment Foundations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3188BF02" w14:textId="77777777" w:rsidR="00416A99" w:rsidRPr="00416A99" w:rsidRDefault="00416A99" w:rsidP="00416A99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6614801F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Model Serialization (Pickle, 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Joblib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ONNX)</w:t>
      </w:r>
    </w:p>
    <w:p w14:paraId="3B8421A5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70B7E7F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Building APIs for ML Models (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FastAPI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Flask)</w:t>
      </w:r>
    </w:p>
    <w:p w14:paraId="6F00B9E2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9E7F496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Containerization (Docker basics for ML)</w:t>
      </w:r>
    </w:p>
    <w:p w14:paraId="229EDE1C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3BB93D1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Model Monitoring (Data Drift, Concept Drift)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0E2282E2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D03D64A" w14:textId="77777777" w:rsidR="00416A99" w:rsidRPr="00416A99" w:rsidRDefault="00416A99" w:rsidP="00416A99">
      <w:pPr>
        <w:numPr>
          <w:ilvl w:val="1"/>
          <w:numId w:val="4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Version Control for Data and Models (DVC, </w:t>
      </w:r>
      <w:proofErr w:type="spellStart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MLflow</w:t>
      </w:r>
      <w:proofErr w:type="spellEnd"/>
      <w:r w:rsidRPr="00416A9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)</w:t>
      </w: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</w:p>
    <w:p w14:paraId="7740CBF1" w14:textId="77777777" w:rsidR="00416A99" w:rsidRPr="00416A99" w:rsidRDefault="00416A99" w:rsidP="00416A99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BDCCE72" w14:textId="77777777" w:rsidR="00416A99" w:rsidRPr="00416A99" w:rsidRDefault="00416A99" w:rsidP="00416A99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16A9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To help visualize how these topics connect as a learning journey, here is an interactive roadmap:</w:t>
      </w:r>
    </w:p>
    <w:p w14:paraId="364B2816" w14:textId="77777777" w:rsidR="00416A99" w:rsidRDefault="00416A99" w:rsidP="00BB1EFB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4A913BDF" w14:textId="77777777" w:rsidR="00416A99" w:rsidRDefault="00416A99" w:rsidP="00BB1EFB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0A805196" w14:textId="4CFA01F9" w:rsidR="00BB1EFB" w:rsidRPr="00BB1EFB" w:rsidRDefault="00416A99" w:rsidP="00BB1EFB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2</w:t>
      </w:r>
      <w:r w:rsidR="00BB1EFB" w:rsidRPr="00BB1EF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. Deep Learning (DL)</w:t>
      </w:r>
    </w:p>
    <w:p w14:paraId="77C6963F" w14:textId="77777777" w:rsidR="00BB1EFB" w:rsidRPr="00BB1EFB" w:rsidRDefault="00BB1EFB" w:rsidP="00BB1EFB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Neural Network Fundamentals</w:t>
      </w:r>
    </w:p>
    <w:p w14:paraId="187EE16B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569A7E97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Biological vs. Artificial Neurons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Perceptrons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7FF753F3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E5C7D19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Weights, Biases, and Summation</w:t>
      </w:r>
    </w:p>
    <w:p w14:paraId="4D38109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AE1F30E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Activation Functions (Sigmoid, Tanh,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ReLU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Leaky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ReLU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GELU, Swish)</w:t>
      </w:r>
    </w:p>
    <w:p w14:paraId="49365DBE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5B70D07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Feedforward Neural Networks (Multilayer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Perceptrons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1A7B9891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298B00C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Loss Functions (Mean Squared Error, Cross-Entropy, Hinge Loss)</w:t>
      </w:r>
    </w:p>
    <w:p w14:paraId="06A666C6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8C16610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Forward Propagation</w:t>
      </w:r>
    </w:p>
    <w:p w14:paraId="6E754D20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51CB23F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Computational Graphs and the Chain Rule</w:t>
      </w:r>
    </w:p>
    <w:p w14:paraId="58EEEAD6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0B3E650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Backpropagation</w:t>
      </w:r>
    </w:p>
    <w:p w14:paraId="70976B58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BFDF877" w14:textId="77777777" w:rsidR="00BB1EFB" w:rsidRPr="00BB1EFB" w:rsidRDefault="00BB1EFB" w:rsidP="00BB1EFB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Optimization and Regularization</w:t>
      </w:r>
    </w:p>
    <w:p w14:paraId="5931E3D7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69FE9D9F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Gradient Descent (Batch, Stochastic, Mini-Batch)</w:t>
      </w:r>
    </w:p>
    <w:p w14:paraId="67F1D9E4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440E6B4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Advanced Optimizers (Momentum, RMSprop, Adam,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AdamW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08DF704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EE3AC1B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Learning Rate Scheduling (Step Decay, Cosine Annealing, Warmups)</w:t>
      </w:r>
    </w:p>
    <w:p w14:paraId="7F4E9738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50C3283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Vanishing and Exploding Gradients</w:t>
      </w:r>
    </w:p>
    <w:p w14:paraId="3FFA861C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8F7B4B2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lastRenderedPageBreak/>
        <w:t>Weight Initialization (Zero, Random, Xavier/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Glorot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He)</w:t>
      </w:r>
    </w:p>
    <w:p w14:paraId="21DBBFF2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65F71FF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Regularization (L1 Lasso, L2 Ridge/Weight Decay)</w:t>
      </w:r>
    </w:p>
    <w:p w14:paraId="16A4F744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1AEA4F3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Dropout and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DropConnect</w:t>
      </w:r>
      <w:proofErr w:type="spellEnd"/>
    </w:p>
    <w:p w14:paraId="33FACF6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7F45793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Batch Normalization and Layer Normalization</w:t>
      </w:r>
    </w:p>
    <w:p w14:paraId="33D0671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D108CAA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Early Stopping and Data Augmentation</w:t>
      </w:r>
    </w:p>
    <w:p w14:paraId="5EF13A63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759BFA1" w14:textId="77777777" w:rsidR="00BB1EFB" w:rsidRPr="00BB1EFB" w:rsidRDefault="00BB1EFB" w:rsidP="00BB1EFB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Convolutional Neural Networks (CNNs)</w:t>
      </w:r>
    </w:p>
    <w:p w14:paraId="79197141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601ACEC9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Convolution Operations (1D, 2D, 3D, Dilated, Separable)</w:t>
      </w:r>
    </w:p>
    <w:p w14:paraId="7F7BDEB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E1D042D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Padding (Valid, Same) and Stride</w:t>
      </w:r>
    </w:p>
    <w:p w14:paraId="4A36146E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7BA90E3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Pooling Layers (Max, Average, Global)</w:t>
      </w:r>
    </w:p>
    <w:p w14:paraId="6B550E88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91B6ED8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Receptive Fields</w:t>
      </w:r>
    </w:p>
    <w:p w14:paraId="6C781C79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6E93D26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Fully Connected Layers in Vision</w:t>
      </w:r>
    </w:p>
    <w:p w14:paraId="4CDBC9EC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6DE4AE3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Classic Architectures (LeNet,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AlexNet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VGG,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ResNet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Inception)</w:t>
      </w:r>
    </w:p>
    <w:p w14:paraId="38EBAC60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440A469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Modern Architectures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MobileNet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EfficientNet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ConvNeXt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7EF01932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C039730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Transfer Learning and Fine-Tuning</w:t>
      </w:r>
    </w:p>
    <w:p w14:paraId="10CBE83A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998C019" w14:textId="77777777" w:rsidR="00BB1EFB" w:rsidRPr="00BB1EFB" w:rsidRDefault="00BB1EFB" w:rsidP="00BB1EFB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Sequence Models (Pre-Transformers)</w:t>
      </w:r>
    </w:p>
    <w:p w14:paraId="740E86C6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6C555855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Recurrent Neural Networks (RNNs)</w:t>
      </w:r>
    </w:p>
    <w:p w14:paraId="212A9F34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B2A5E23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Backpropagation Through Time (BPTT)</w:t>
      </w:r>
    </w:p>
    <w:p w14:paraId="236A5329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1051BB2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Long Short-Term Memory Networks (LSTMs)</w:t>
      </w:r>
    </w:p>
    <w:p w14:paraId="7C04404C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A238C22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Gated Recurrent Units (GRUs)</w:t>
      </w:r>
    </w:p>
    <w:p w14:paraId="50C3DD2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508E59D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Bidirectional RNNs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BiRNNs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415D587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518331D" w14:textId="77777777" w:rsidR="00BB1EFB" w:rsidRPr="00BB1EFB" w:rsidRDefault="00BB1EFB" w:rsidP="00BB1EFB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Deep Learning Paradigms &amp; Specialized Architectures</w:t>
      </w:r>
    </w:p>
    <w:p w14:paraId="7C6D9D7F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144019A9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Autoencoders (Undercomplete, Sparse, Denoising, Variational/VAEs)</w:t>
      </w:r>
    </w:p>
    <w:p w14:paraId="7A2519E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C604F0B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Generative Adversarial Networks (GANs) (Generator, Discriminator, Min-Max Game)</w:t>
      </w:r>
    </w:p>
    <w:p w14:paraId="15C550CF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DB9D9C2" w14:textId="77777777" w:rsidR="00BB1EFB" w:rsidRPr="00BB1EFB" w:rsidRDefault="00BB1EFB" w:rsidP="00BB1EFB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lastRenderedPageBreak/>
        <w:t>Graph Neural Networks (GNNs)</w:t>
      </w:r>
    </w:p>
    <w:p w14:paraId="6DE3C908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6A424C7" w14:textId="3269CB34" w:rsidR="00BB1EFB" w:rsidRPr="00BB1EFB" w:rsidRDefault="00416A99" w:rsidP="00BB1EFB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3</w:t>
      </w:r>
      <w:r w:rsidR="00BB1EFB" w:rsidRPr="00BB1EF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. Natural Language Processing (NLP)</w:t>
      </w:r>
    </w:p>
    <w:p w14:paraId="7223BD48" w14:textId="77777777" w:rsidR="00BB1EFB" w:rsidRPr="00BB1EFB" w:rsidRDefault="00BB1EFB" w:rsidP="00BB1EF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Text Preprocessing and Fundamentals</w:t>
      </w:r>
    </w:p>
    <w:p w14:paraId="60216EF0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7DA9C9B8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Corpus Collection and Cleansing</w:t>
      </w:r>
    </w:p>
    <w:p w14:paraId="75ACA48E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B31E06E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Stop Word Removal and Punctuation Handling</w:t>
      </w:r>
    </w:p>
    <w:p w14:paraId="437BDE1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204C5A5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Stemming and Lemmatization</w:t>
      </w:r>
    </w:p>
    <w:p w14:paraId="0C1F0CE2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E3DE796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Part-of-Speech (POS) Tagging</w:t>
      </w:r>
    </w:p>
    <w:p w14:paraId="47EA39C7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FB75F25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Named Entity Recognition (NER)</w:t>
      </w:r>
    </w:p>
    <w:p w14:paraId="38C9FA7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79B6467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Dependency and Constituency Parsing</w:t>
      </w:r>
    </w:p>
    <w:p w14:paraId="5F6798D6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45F2648" w14:textId="77777777" w:rsidR="00BB1EFB" w:rsidRPr="00BB1EFB" w:rsidRDefault="00BB1EFB" w:rsidP="00BB1EF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Tokenization Strategies</w:t>
      </w:r>
    </w:p>
    <w:p w14:paraId="714C5824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18DE61EE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Word-level and Character-level Tokenization</w:t>
      </w:r>
    </w:p>
    <w:p w14:paraId="265F9CE3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D12777F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Subword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Tokenization</w:t>
      </w:r>
    </w:p>
    <w:p w14:paraId="087F2479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0A6E790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Byte-Pair Encoding (BPE)</w:t>
      </w:r>
    </w:p>
    <w:p w14:paraId="6E0E3C3A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32970C3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WordPiece</w:t>
      </w:r>
      <w:proofErr w:type="spellEnd"/>
    </w:p>
    <w:p w14:paraId="57D7ADB3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82F8319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SentencePiece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Unigram Tokenization</w:t>
      </w:r>
    </w:p>
    <w:p w14:paraId="21C50C1C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F6E403A" w14:textId="77777777" w:rsidR="00BB1EFB" w:rsidRPr="00BB1EFB" w:rsidRDefault="00BB1EFB" w:rsidP="00BB1EF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Traditional Feature Extraction (Bag of Words)</w:t>
      </w:r>
    </w:p>
    <w:p w14:paraId="63A2B16F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737DCA49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One-Hot Encoding</w:t>
      </w:r>
    </w:p>
    <w:p w14:paraId="3BC63FFE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F91B549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Bag of Words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BoW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53E48C55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1E8786B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Term Frequency-Inverse Document Frequency (TF-IDF)</w:t>
      </w:r>
    </w:p>
    <w:p w14:paraId="4E6044B0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E37E709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N-grams and Language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Modeling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Basics</w:t>
      </w:r>
    </w:p>
    <w:p w14:paraId="21A71F9C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3746742" w14:textId="77777777" w:rsidR="00BB1EFB" w:rsidRPr="00BB1EFB" w:rsidRDefault="00BB1EFB" w:rsidP="00BB1EF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Word Embeddings (Dense Vector Representations)</w:t>
      </w:r>
    </w:p>
    <w:p w14:paraId="43AA22AC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7100F633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Word2Vec (Continuous Bag of Words, Skip-Gram)</w:t>
      </w:r>
    </w:p>
    <w:p w14:paraId="4CF1FAF0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A349F21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GloVe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(Global Vectors for Word Representation)</w:t>
      </w:r>
    </w:p>
    <w:p w14:paraId="4FC99BF0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470360F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FastText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Subword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Embeddings)</w:t>
      </w:r>
    </w:p>
    <w:p w14:paraId="5FD69831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699793A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Negative Sampling and Hierarchical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Softmax</w:t>
      </w:r>
      <w:proofErr w:type="spellEnd"/>
    </w:p>
    <w:p w14:paraId="08CC6F5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5D89BE6" w14:textId="77777777" w:rsidR="00BB1EFB" w:rsidRPr="00BB1EFB" w:rsidRDefault="00BB1EFB" w:rsidP="00BB1EF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Sequence-to-Sequence (Seq2Seq) Architecture</w:t>
      </w:r>
    </w:p>
    <w:p w14:paraId="01E195FC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46438657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Encoder-Decoder Networks</w:t>
      </w:r>
    </w:p>
    <w:p w14:paraId="27858E60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9B3D064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Bottleneck Problems in Seq2Seq</w:t>
      </w:r>
    </w:p>
    <w:p w14:paraId="124E6C2A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59846F2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The Attention Mechanism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Bahdanau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Luong)</w:t>
      </w:r>
    </w:p>
    <w:p w14:paraId="1DE69AE4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2D0E2AA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Self-Attention vs. Cross-Attention</w:t>
      </w:r>
    </w:p>
    <w:p w14:paraId="12945253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F270754" w14:textId="77777777" w:rsidR="00BB1EFB" w:rsidRPr="00BB1EFB" w:rsidRDefault="00BB1EFB" w:rsidP="00BB1EF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The Transformer Architecture</w:t>
      </w:r>
    </w:p>
    <w:p w14:paraId="7750FECC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794BDDC7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Scaled Dot-Product Attention</w:t>
      </w:r>
    </w:p>
    <w:p w14:paraId="6E881D4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6D8A5C7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Multi-Head Self-Attention</w:t>
      </w:r>
    </w:p>
    <w:p w14:paraId="705CB3E8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F6ECBC9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Positional Encoding (Sinusoidal, Rotary/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RoPE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ALiBi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488CA547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6AD64AA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Point-Wise Feed-Forward Networks</w:t>
      </w:r>
    </w:p>
    <w:p w14:paraId="54FBBFB9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8F7009C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Transformer Encoders vs. Transformer Decoders</w:t>
      </w:r>
    </w:p>
    <w:p w14:paraId="16DF49C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F1EEAE2" w14:textId="77777777" w:rsidR="00BB1EFB" w:rsidRPr="00BB1EFB" w:rsidRDefault="00BB1EFB" w:rsidP="00BB1EF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Pre-trained Language Models (Foundations)</w:t>
      </w:r>
    </w:p>
    <w:p w14:paraId="3025966D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2D08A186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Encoder-Only Models (BERT,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RoBERTa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ALBERT)</w:t>
      </w:r>
    </w:p>
    <w:p w14:paraId="3F2967EC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284A532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Masked Language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Modeling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(MLM) and Next Sentence Prediction (NSP)</w:t>
      </w:r>
    </w:p>
    <w:p w14:paraId="25C24E8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A4C3377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Decoder-Only Models (GPT-1, GPT-2)</w:t>
      </w:r>
    </w:p>
    <w:p w14:paraId="485F3791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7E39FA1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Causal/Autoregressive Language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Modeling</w:t>
      </w:r>
      <w:proofErr w:type="spellEnd"/>
    </w:p>
    <w:p w14:paraId="426F90D2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D139E02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Encoder-Decoder Models (T5, BART)</w:t>
      </w:r>
    </w:p>
    <w:p w14:paraId="04A184C7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36F75CC" w14:textId="77777777" w:rsidR="00BB1EFB" w:rsidRPr="00BB1EFB" w:rsidRDefault="00BB1EFB" w:rsidP="00BB1EFB">
      <w:pPr>
        <w:numPr>
          <w:ilvl w:val="1"/>
          <w:numId w:val="2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NLP Evaluation Metrics (BLEU, ROUGE, METEOR, Perplexity)</w:t>
      </w:r>
    </w:p>
    <w:p w14:paraId="2606F318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3A8AD57" w14:textId="23F05123" w:rsidR="00BB1EFB" w:rsidRPr="00BB1EFB" w:rsidRDefault="00416A99" w:rsidP="00BB1EFB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4</w:t>
      </w:r>
      <w:r w:rsidR="00BB1EFB" w:rsidRPr="00BB1EF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. Generative AI (GenAI)</w:t>
      </w:r>
    </w:p>
    <w:p w14:paraId="290EE9B4" w14:textId="77777777" w:rsidR="00BB1EFB" w:rsidRPr="00BB1EFB" w:rsidRDefault="00BB1EFB" w:rsidP="00BB1EF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Large Language Models (LLMs)</w:t>
      </w:r>
    </w:p>
    <w:p w14:paraId="3C28650C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74B96236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Scaling Laws (Chinchilla, Kaplan)</w:t>
      </w:r>
    </w:p>
    <w:p w14:paraId="06F99E31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13678EC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State-of-the-Art Architectures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LLaMA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Claude, GPT-4, Gemini, Mistral)</w:t>
      </w:r>
    </w:p>
    <w:p w14:paraId="11C9B547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23C1979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Mixture of Experts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MoE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 Routing and Load Balancing</w:t>
      </w:r>
    </w:p>
    <w:p w14:paraId="56A9DEA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DD02A4D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State Space Models (SSMs) and Mamba</w:t>
      </w:r>
    </w:p>
    <w:p w14:paraId="45F3B732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1C7D03B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Test-Time Compute and Reasoning Models (e.g., OpenAI o1/o3)</w:t>
      </w:r>
    </w:p>
    <w:p w14:paraId="598C43D2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512A7B4" w14:textId="77777777" w:rsidR="00BB1EFB" w:rsidRPr="00BB1EFB" w:rsidRDefault="00BB1EFB" w:rsidP="00BB1EF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Prompt Engineering</w:t>
      </w:r>
    </w:p>
    <w:p w14:paraId="67B88B1D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2DBDD8F0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Zero-Shot, One-Shot, and Few-Shot Prompting</w:t>
      </w:r>
    </w:p>
    <w:p w14:paraId="67383D43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3931784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Chain-of-Thought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) and Zero-Shot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CoT</w:t>
      </w:r>
      <w:proofErr w:type="spellEnd"/>
    </w:p>
    <w:p w14:paraId="6CFA1D89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24BF0E7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Tree of Thoughts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ToT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 and Graph of Thoughts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GoT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4665A98E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5268C0B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ReAct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(Reasoning + Acting)</w:t>
      </w:r>
    </w:p>
    <w:p w14:paraId="72D76B91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D469741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Self-Consistency and Prompt Chaining</w:t>
      </w:r>
    </w:p>
    <w:p w14:paraId="282582F0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21D015C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System Prompts, Persona Definition, and Output Formatting</w:t>
      </w:r>
    </w:p>
    <w:p w14:paraId="6DCA0DE5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B840479" w14:textId="77777777" w:rsidR="00BB1EFB" w:rsidRPr="00BB1EFB" w:rsidRDefault="00BB1EFB" w:rsidP="00BB1EF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Embeddings and Vector Databases</w:t>
      </w:r>
    </w:p>
    <w:p w14:paraId="12AC8095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7ECD99E2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Text Embedding Models (OpenAI, Nomic, BGE)</w:t>
      </w:r>
    </w:p>
    <w:p w14:paraId="3095776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11361E4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Distance Metrics (Cosine Similarity, Dot Product, Euclidean Distance)</w:t>
      </w:r>
    </w:p>
    <w:p w14:paraId="0F9F6B1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1DCA746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Vector Databases (Pinecone,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ChromaDB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Qdrant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Milvus, FAISS)</w:t>
      </w:r>
    </w:p>
    <w:p w14:paraId="390A18AC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3615C12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Hierarchical Navigable Small World (HNSW) Algorithms</w:t>
      </w:r>
    </w:p>
    <w:p w14:paraId="5915F35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A25DB93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Text Chunking (Fixed-Size, Semantic, Recursive, Markdown-Aware)</w:t>
      </w:r>
    </w:p>
    <w:p w14:paraId="5965775C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4A0DFE9" w14:textId="77777777" w:rsidR="00BB1EFB" w:rsidRPr="00BB1EFB" w:rsidRDefault="00BB1EFB" w:rsidP="00BB1EF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Retrieval-Augmented Generation (RAG)</w:t>
      </w:r>
    </w:p>
    <w:p w14:paraId="4ABABF2B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7944A012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Naive RAG Architecture</w:t>
      </w:r>
    </w:p>
    <w:p w14:paraId="58BDCF5E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4C93A85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Query Expansion, Rewriting, and Routing</w:t>
      </w:r>
    </w:p>
    <w:p w14:paraId="36D6ACF9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4B6B02F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Retrieval Optimization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HyDE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Parent-Child Chunking)</w:t>
      </w:r>
    </w:p>
    <w:p w14:paraId="4F91F236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D05D41D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Cross-Encoders and Re-ranking (Cohere, BGE-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Reranker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53A735D9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0C9B374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Graph RAG (Knowledge Graphs + Vector Search)</w:t>
      </w:r>
    </w:p>
    <w:p w14:paraId="64F63903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4F61A0E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RAG Evaluation Frameworks (RAGAS,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TruLens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00526F7E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58BF788" w14:textId="77777777" w:rsidR="00BB1EFB" w:rsidRPr="00BB1EFB" w:rsidRDefault="00BB1EFB" w:rsidP="00BB1EF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Model Optimization and Deployment</w:t>
      </w:r>
    </w:p>
    <w:p w14:paraId="15A4168B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53019734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Model Quantization (INT8, INT4, GGUF, AWQ, GPTQ)</w:t>
      </w:r>
    </w:p>
    <w:p w14:paraId="7F129561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6F9B53C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Key-Value (KV) Cache Management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PagedAttention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vLLM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34AA702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99E3CBA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Speculative Decoding</w:t>
      </w:r>
    </w:p>
    <w:p w14:paraId="168C5EE6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221614B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Continuous Batching</w:t>
      </w:r>
    </w:p>
    <w:p w14:paraId="759E3583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177D66E" w14:textId="77777777" w:rsidR="00BB1EFB" w:rsidRPr="00BB1EFB" w:rsidRDefault="00BB1EFB" w:rsidP="00BB1EF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Fine-Tuning and Alignment</w:t>
      </w:r>
    </w:p>
    <w:p w14:paraId="7D6A0CC1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68783D4D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Supervised Fine-Tuning (SFT)</w:t>
      </w:r>
    </w:p>
    <w:p w14:paraId="67D4901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0A9538B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Instruction Tuning</w:t>
      </w:r>
    </w:p>
    <w:p w14:paraId="5AF6DF60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BE44495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Parameter-Efficient Fine-Tuning (PEFT)</w:t>
      </w:r>
    </w:p>
    <w:p w14:paraId="0F27F8C0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B7E9174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LoRA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(Low-Rank Adaptation) and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QLoRA</w:t>
      </w:r>
      <w:proofErr w:type="spellEnd"/>
    </w:p>
    <w:p w14:paraId="119ECF5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485A316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Reinforcement Learning from Human Feedback (RLHF)</w:t>
      </w:r>
    </w:p>
    <w:p w14:paraId="65CE5257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739BB28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Reward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Modeling</w:t>
      </w:r>
      <w:proofErr w:type="spellEnd"/>
    </w:p>
    <w:p w14:paraId="3CCDC86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D8E9760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Direct Preference Optimization (DPO) and ORPO</w:t>
      </w:r>
    </w:p>
    <w:p w14:paraId="225203EF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F6DBB4B" w14:textId="77777777" w:rsidR="00BB1EFB" w:rsidRPr="00BB1EFB" w:rsidRDefault="00BB1EFB" w:rsidP="00BB1EF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Agentic AI and Orchestration</w:t>
      </w:r>
    </w:p>
    <w:p w14:paraId="6FB7136B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5D70F4A4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Tool Calling / Function Calling</w:t>
      </w:r>
    </w:p>
    <w:p w14:paraId="516632AF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8B34E1F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Single-Agent Workflows</w:t>
      </w:r>
    </w:p>
    <w:p w14:paraId="71C8E056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25344B8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Multi-Agent Systems and Collaboration</w:t>
      </w:r>
    </w:p>
    <w:p w14:paraId="0F801BE4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0BAB386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Agent Memory (Short-Term Window, Long-Term Semantic Memory)</w:t>
      </w:r>
    </w:p>
    <w:p w14:paraId="5585F046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E5F8A0B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Development Frameworks (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LangChain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LlamaIndex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LangGraph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AutoGen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CrewAI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023F8EF5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B5C0101" w14:textId="77777777" w:rsidR="00BB1EFB" w:rsidRPr="00BB1EFB" w:rsidRDefault="00BB1EFB" w:rsidP="00BB1EF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Multimodal Generative AI</w:t>
      </w:r>
    </w:p>
    <w:p w14:paraId="739F5F73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441DB8B0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Vision-Language Models (VLMs) (CLIP,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LLaVA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</w:t>
      </w:r>
    </w:p>
    <w:p w14:paraId="4342FFCB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C5BF000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Diffusion Models (Stable Diffusion, Flux, Midjourney)</w:t>
      </w:r>
    </w:p>
    <w:p w14:paraId="6E13275C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FD9DBE5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Forward Noise Addition vs. Reverse Denoising</w:t>
      </w:r>
    </w:p>
    <w:p w14:paraId="13D5DA8D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E2E1E87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Classifier-Free Guidance (CFG)</w:t>
      </w:r>
    </w:p>
    <w:p w14:paraId="1A55E994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CEE7FA5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ControlNet and Image Adapters</w:t>
      </w:r>
    </w:p>
    <w:p w14:paraId="14A3D594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C45532C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Audio Generation (Text-to-Speech, Voice Cloning)</w:t>
      </w:r>
    </w:p>
    <w:p w14:paraId="3A94B8F8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688D0D7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Video Generation Architectures (Sora, Runway, Kling)</w:t>
      </w:r>
    </w:p>
    <w:p w14:paraId="79C0C4A2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34476B5" w14:textId="77777777" w:rsidR="00BB1EFB" w:rsidRPr="00BB1EFB" w:rsidRDefault="00BB1EFB" w:rsidP="00BB1EF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AI Safety, Guardrails, and Evaluation</w:t>
      </w:r>
    </w:p>
    <w:p w14:paraId="248AE156" w14:textId="77777777" w:rsidR="00BB1EFB" w:rsidRPr="00BB1EFB" w:rsidRDefault="00BB1EFB" w:rsidP="00BB1EFB">
      <w:pPr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br/>
      </w:r>
    </w:p>
    <w:p w14:paraId="7EF36326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Constitutional AI</w:t>
      </w:r>
    </w:p>
    <w:p w14:paraId="5A2FB0E0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2A155D1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Jailbreak Prevention and Prompt Injection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Defense</w:t>
      </w:r>
      <w:proofErr w:type="spellEnd"/>
    </w:p>
    <w:p w14:paraId="326627F7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417FDEF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Input/Output Guardrails (Llama Guard,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NeMo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Guardrails)</w:t>
      </w:r>
    </w:p>
    <w:p w14:paraId="77756D12" w14:textId="77777777" w:rsidR="00BB1EFB" w:rsidRPr="00BB1EFB" w:rsidRDefault="00BB1EFB" w:rsidP="00BB1EFB">
      <w:pPr>
        <w:ind w:left="144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EE65508" w14:textId="77777777" w:rsidR="00BB1EFB" w:rsidRPr="00BB1EFB" w:rsidRDefault="00BB1EFB" w:rsidP="00BB1EFB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Benchmarking (MMLU, </w:t>
      </w:r>
      <w:proofErr w:type="spellStart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HumanEval</w:t>
      </w:r>
      <w:proofErr w:type="spellEnd"/>
      <w:r w:rsidRPr="00BB1EFB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Chatbot Arena, GSM8K)</w:t>
      </w:r>
    </w:p>
    <w:p w14:paraId="73E7214C" w14:textId="77777777" w:rsidR="00B53F8D" w:rsidRDefault="00B53F8D"/>
    <w:sectPr w:rsidR="00B53F8D" w:rsidSect="00B40A9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614A33"/>
    <w:multiLevelType w:val="multilevel"/>
    <w:tmpl w:val="871E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C3582"/>
    <w:multiLevelType w:val="hybridMultilevel"/>
    <w:tmpl w:val="F3EADF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F7841"/>
    <w:multiLevelType w:val="multilevel"/>
    <w:tmpl w:val="75A0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B6E40"/>
    <w:multiLevelType w:val="multilevel"/>
    <w:tmpl w:val="A55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820CB"/>
    <w:multiLevelType w:val="multilevel"/>
    <w:tmpl w:val="93C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189048">
    <w:abstractNumId w:val="0"/>
  </w:num>
  <w:num w:numId="2" w16cid:durableId="1916863604">
    <w:abstractNumId w:val="4"/>
  </w:num>
  <w:num w:numId="3" w16cid:durableId="484050260">
    <w:abstractNumId w:val="3"/>
  </w:num>
  <w:num w:numId="4" w16cid:durableId="2030447369">
    <w:abstractNumId w:val="2"/>
  </w:num>
  <w:num w:numId="5" w16cid:durableId="51855012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FB"/>
    <w:rsid w:val="003C09E5"/>
    <w:rsid w:val="00416A99"/>
    <w:rsid w:val="006B4614"/>
    <w:rsid w:val="00715E81"/>
    <w:rsid w:val="00852DEC"/>
    <w:rsid w:val="00B40A9B"/>
    <w:rsid w:val="00B53F8D"/>
    <w:rsid w:val="00BB1EFB"/>
    <w:rsid w:val="00CD3E86"/>
    <w:rsid w:val="00EF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1A9E0"/>
  <w15:chartTrackingRefBased/>
  <w15:docId w15:val="{626BF177-6718-A64F-A252-D8253A4E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E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E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E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E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E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E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E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EFB"/>
    <w:rPr>
      <w:b/>
      <w:bCs/>
      <w:smallCaps/>
      <w:color w:val="2F5496" w:themeColor="accent1" w:themeShade="BF"/>
      <w:spacing w:val="5"/>
    </w:rPr>
  </w:style>
  <w:style w:type="character" w:customStyle="1" w:styleId="citation-307">
    <w:name w:val="citation-307"/>
    <w:basedOn w:val="DefaultParagraphFont"/>
    <w:rsid w:val="00416A99"/>
  </w:style>
  <w:style w:type="character" w:customStyle="1" w:styleId="citation-306">
    <w:name w:val="citation-306"/>
    <w:basedOn w:val="DefaultParagraphFont"/>
    <w:rsid w:val="00416A99"/>
  </w:style>
  <w:style w:type="character" w:customStyle="1" w:styleId="citation-305">
    <w:name w:val="citation-305"/>
    <w:basedOn w:val="DefaultParagraphFont"/>
    <w:rsid w:val="00416A99"/>
  </w:style>
  <w:style w:type="character" w:customStyle="1" w:styleId="citation-304">
    <w:name w:val="citation-304"/>
    <w:basedOn w:val="DefaultParagraphFont"/>
    <w:rsid w:val="00416A99"/>
  </w:style>
  <w:style w:type="character" w:customStyle="1" w:styleId="citation-303">
    <w:name w:val="citation-303"/>
    <w:basedOn w:val="DefaultParagraphFont"/>
    <w:rsid w:val="00416A99"/>
  </w:style>
  <w:style w:type="character" w:customStyle="1" w:styleId="citation-302">
    <w:name w:val="citation-302"/>
    <w:basedOn w:val="DefaultParagraphFont"/>
    <w:rsid w:val="00416A99"/>
  </w:style>
  <w:style w:type="character" w:customStyle="1" w:styleId="citation-301">
    <w:name w:val="citation-301"/>
    <w:basedOn w:val="DefaultParagraphFont"/>
    <w:rsid w:val="00416A99"/>
  </w:style>
  <w:style w:type="character" w:customStyle="1" w:styleId="citation-300">
    <w:name w:val="citation-300"/>
    <w:basedOn w:val="DefaultParagraphFont"/>
    <w:rsid w:val="00416A99"/>
  </w:style>
  <w:style w:type="character" w:customStyle="1" w:styleId="citation-299">
    <w:name w:val="citation-299"/>
    <w:basedOn w:val="DefaultParagraphFont"/>
    <w:rsid w:val="00416A99"/>
  </w:style>
  <w:style w:type="character" w:customStyle="1" w:styleId="citation-298">
    <w:name w:val="citation-298"/>
    <w:basedOn w:val="DefaultParagraphFont"/>
    <w:rsid w:val="00416A99"/>
  </w:style>
  <w:style w:type="character" w:customStyle="1" w:styleId="citation-297">
    <w:name w:val="citation-297"/>
    <w:basedOn w:val="DefaultParagraphFont"/>
    <w:rsid w:val="00416A99"/>
  </w:style>
  <w:style w:type="character" w:customStyle="1" w:styleId="citation-296">
    <w:name w:val="citation-296"/>
    <w:basedOn w:val="DefaultParagraphFont"/>
    <w:rsid w:val="00416A99"/>
  </w:style>
  <w:style w:type="character" w:customStyle="1" w:styleId="citation-295">
    <w:name w:val="citation-295"/>
    <w:basedOn w:val="DefaultParagraphFont"/>
    <w:rsid w:val="00416A99"/>
  </w:style>
  <w:style w:type="character" w:customStyle="1" w:styleId="citation-294">
    <w:name w:val="citation-294"/>
    <w:basedOn w:val="DefaultParagraphFont"/>
    <w:rsid w:val="00416A99"/>
  </w:style>
  <w:style w:type="character" w:customStyle="1" w:styleId="citation-293">
    <w:name w:val="citation-293"/>
    <w:basedOn w:val="DefaultParagraphFont"/>
    <w:rsid w:val="00416A99"/>
  </w:style>
  <w:style w:type="character" w:customStyle="1" w:styleId="citation-292">
    <w:name w:val="citation-292"/>
    <w:basedOn w:val="DefaultParagraphFont"/>
    <w:rsid w:val="00416A99"/>
  </w:style>
  <w:style w:type="character" w:customStyle="1" w:styleId="citation-291">
    <w:name w:val="citation-291"/>
    <w:basedOn w:val="DefaultParagraphFont"/>
    <w:rsid w:val="00416A99"/>
  </w:style>
  <w:style w:type="character" w:customStyle="1" w:styleId="citation-290">
    <w:name w:val="citation-290"/>
    <w:basedOn w:val="DefaultParagraphFont"/>
    <w:rsid w:val="00416A99"/>
  </w:style>
  <w:style w:type="character" w:customStyle="1" w:styleId="citation-289">
    <w:name w:val="citation-289"/>
    <w:basedOn w:val="DefaultParagraphFont"/>
    <w:rsid w:val="00416A99"/>
  </w:style>
  <w:style w:type="character" w:customStyle="1" w:styleId="citation-288">
    <w:name w:val="citation-288"/>
    <w:basedOn w:val="DefaultParagraphFont"/>
    <w:rsid w:val="00416A99"/>
  </w:style>
  <w:style w:type="character" w:customStyle="1" w:styleId="citation-287">
    <w:name w:val="citation-287"/>
    <w:basedOn w:val="DefaultParagraphFont"/>
    <w:rsid w:val="00416A99"/>
  </w:style>
  <w:style w:type="character" w:customStyle="1" w:styleId="citation-286">
    <w:name w:val="citation-286"/>
    <w:basedOn w:val="DefaultParagraphFont"/>
    <w:rsid w:val="00416A99"/>
  </w:style>
  <w:style w:type="character" w:customStyle="1" w:styleId="citation-285">
    <w:name w:val="citation-285"/>
    <w:basedOn w:val="DefaultParagraphFont"/>
    <w:rsid w:val="00416A99"/>
  </w:style>
  <w:style w:type="character" w:customStyle="1" w:styleId="citation-284">
    <w:name w:val="citation-284"/>
    <w:basedOn w:val="DefaultParagraphFont"/>
    <w:rsid w:val="00416A99"/>
  </w:style>
  <w:style w:type="character" w:customStyle="1" w:styleId="citation-283">
    <w:name w:val="citation-283"/>
    <w:basedOn w:val="DefaultParagraphFont"/>
    <w:rsid w:val="00416A99"/>
  </w:style>
  <w:style w:type="character" w:customStyle="1" w:styleId="citation-282">
    <w:name w:val="citation-282"/>
    <w:basedOn w:val="DefaultParagraphFont"/>
    <w:rsid w:val="00416A99"/>
  </w:style>
  <w:style w:type="character" w:customStyle="1" w:styleId="citation-281">
    <w:name w:val="citation-281"/>
    <w:basedOn w:val="DefaultParagraphFont"/>
    <w:rsid w:val="00416A99"/>
  </w:style>
  <w:style w:type="character" w:customStyle="1" w:styleId="citation-280">
    <w:name w:val="citation-280"/>
    <w:basedOn w:val="DefaultParagraphFont"/>
    <w:rsid w:val="00416A99"/>
  </w:style>
  <w:style w:type="character" w:customStyle="1" w:styleId="citation-279">
    <w:name w:val="citation-279"/>
    <w:basedOn w:val="DefaultParagraphFont"/>
    <w:rsid w:val="00416A99"/>
  </w:style>
  <w:style w:type="character" w:customStyle="1" w:styleId="citation-278">
    <w:name w:val="citation-278"/>
    <w:basedOn w:val="DefaultParagraphFont"/>
    <w:rsid w:val="00416A99"/>
  </w:style>
  <w:style w:type="character" w:customStyle="1" w:styleId="citation-277">
    <w:name w:val="citation-277"/>
    <w:basedOn w:val="DefaultParagraphFont"/>
    <w:rsid w:val="00416A99"/>
  </w:style>
  <w:style w:type="character" w:customStyle="1" w:styleId="citation-276">
    <w:name w:val="citation-276"/>
    <w:basedOn w:val="DefaultParagraphFont"/>
    <w:rsid w:val="00416A99"/>
  </w:style>
  <w:style w:type="character" w:customStyle="1" w:styleId="citation-275">
    <w:name w:val="citation-275"/>
    <w:basedOn w:val="DefaultParagraphFont"/>
    <w:rsid w:val="00416A99"/>
  </w:style>
  <w:style w:type="character" w:customStyle="1" w:styleId="citation-274">
    <w:name w:val="citation-274"/>
    <w:basedOn w:val="DefaultParagraphFont"/>
    <w:rsid w:val="00416A99"/>
  </w:style>
  <w:style w:type="character" w:customStyle="1" w:styleId="citation-273">
    <w:name w:val="citation-273"/>
    <w:basedOn w:val="DefaultParagraphFont"/>
    <w:rsid w:val="00416A99"/>
  </w:style>
  <w:style w:type="character" w:customStyle="1" w:styleId="citation-272">
    <w:name w:val="citation-272"/>
    <w:basedOn w:val="DefaultParagraphFont"/>
    <w:rsid w:val="00416A99"/>
  </w:style>
  <w:style w:type="character" w:customStyle="1" w:styleId="citation-271">
    <w:name w:val="citation-271"/>
    <w:basedOn w:val="DefaultParagraphFont"/>
    <w:rsid w:val="00416A99"/>
  </w:style>
  <w:style w:type="character" w:customStyle="1" w:styleId="citation-270">
    <w:name w:val="citation-270"/>
    <w:basedOn w:val="DefaultParagraphFont"/>
    <w:rsid w:val="00416A99"/>
  </w:style>
  <w:style w:type="character" w:customStyle="1" w:styleId="citation-269">
    <w:name w:val="citation-269"/>
    <w:basedOn w:val="DefaultParagraphFont"/>
    <w:rsid w:val="00416A99"/>
  </w:style>
  <w:style w:type="character" w:customStyle="1" w:styleId="citation-268">
    <w:name w:val="citation-268"/>
    <w:basedOn w:val="DefaultParagraphFont"/>
    <w:rsid w:val="00416A99"/>
  </w:style>
  <w:style w:type="character" w:customStyle="1" w:styleId="citation-267">
    <w:name w:val="citation-267"/>
    <w:basedOn w:val="DefaultParagraphFont"/>
    <w:rsid w:val="00416A99"/>
  </w:style>
  <w:style w:type="character" w:customStyle="1" w:styleId="citation-266">
    <w:name w:val="citation-266"/>
    <w:basedOn w:val="DefaultParagraphFont"/>
    <w:rsid w:val="00416A99"/>
  </w:style>
  <w:style w:type="character" w:customStyle="1" w:styleId="citation-265">
    <w:name w:val="citation-265"/>
    <w:basedOn w:val="DefaultParagraphFont"/>
    <w:rsid w:val="00416A99"/>
  </w:style>
  <w:style w:type="character" w:customStyle="1" w:styleId="citation-264">
    <w:name w:val="citation-264"/>
    <w:basedOn w:val="DefaultParagraphFont"/>
    <w:rsid w:val="00416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1395</Words>
  <Characters>7953</Characters>
  <Application>Microsoft Office Word</Application>
  <DocSecurity>0</DocSecurity>
  <Lines>66</Lines>
  <Paragraphs>18</Paragraphs>
  <ScaleCrop>false</ScaleCrop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Jagan</dc:creator>
  <cp:keywords/>
  <dc:description/>
  <cp:lastModifiedBy>Jagan Jagan</cp:lastModifiedBy>
  <cp:revision>3</cp:revision>
  <dcterms:created xsi:type="dcterms:W3CDTF">2026-09-26T08:31:00Z</dcterms:created>
  <dcterms:modified xsi:type="dcterms:W3CDTF">2026-09-27T12:31:00Z</dcterms:modified>
</cp:coreProperties>
</file>