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B557" w14:textId="77777777" w:rsidR="009D5BE0" w:rsidRPr="008E7235" w:rsidRDefault="009D5BE0" w:rsidP="005F505F">
      <w:pPr>
        <w:pStyle w:val="ListParagraph"/>
        <w:spacing w:after="0" w:line="288" w:lineRule="auto"/>
        <w:ind w:left="1440" w:firstLine="720"/>
        <w:jc w:val="center"/>
        <w:textAlignment w:val="baseline"/>
        <w:rPr>
          <w:rFonts w:ascii="Aptos" w:hAnsi="Aptos" w:cs="Times New Roman"/>
          <w:b/>
          <w:color w:val="000000" w:themeColor="text1"/>
          <w:sz w:val="32"/>
          <w:szCs w:val="32"/>
        </w:rPr>
      </w:pPr>
      <w:r w:rsidRPr="008E7235">
        <w:rPr>
          <w:rFonts w:ascii="Aptos" w:hAnsi="Aptos" w:cs="Times New Roman"/>
          <w:b/>
          <w:color w:val="000000" w:themeColor="text1"/>
          <w:sz w:val="32"/>
          <w:szCs w:val="32"/>
        </w:rPr>
        <w:t>STUDENT'S WEEKLY REPORT</w:t>
      </w:r>
    </w:p>
    <w:tbl>
      <w:tblPr>
        <w:tblStyle w:val="TableGrid"/>
        <w:tblpPr w:leftFromText="180" w:rightFromText="180" w:vertAnchor="text" w:horzAnchor="page" w:tblpX="829" w:tblpY="106"/>
        <w:tblW w:w="10627" w:type="dxa"/>
        <w:tblLook w:val="04A0" w:firstRow="1" w:lastRow="0" w:firstColumn="1" w:lastColumn="0" w:noHBand="0" w:noVBand="1"/>
      </w:tblPr>
      <w:tblGrid>
        <w:gridCol w:w="3615"/>
        <w:gridCol w:w="2863"/>
        <w:gridCol w:w="4149"/>
      </w:tblGrid>
      <w:tr w:rsidR="009D5BE0" w:rsidRPr="008E7235" w14:paraId="53465CD3" w14:textId="77777777" w:rsidTr="005F505F">
        <w:trPr>
          <w:trHeight w:val="255"/>
        </w:trPr>
        <w:tc>
          <w:tcPr>
            <w:tcW w:w="3615" w:type="dxa"/>
          </w:tcPr>
          <w:p w14:paraId="69B69741" w14:textId="53E8B006"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 xml:space="preserve">Week - </w:t>
            </w:r>
            <w:r>
              <w:rPr>
                <w:rFonts w:ascii="Aptos" w:eastAsia="Times New Roman" w:hAnsi="Aptos" w:cs="Times New Roman"/>
                <w:b/>
                <w:color w:val="000000" w:themeColor="text1"/>
                <w:sz w:val="24"/>
                <w:szCs w:val="24"/>
                <w:lang w:eastAsia="en-IN"/>
              </w:rPr>
              <w:t>3</w:t>
            </w:r>
          </w:p>
        </w:tc>
        <w:tc>
          <w:tcPr>
            <w:tcW w:w="2863" w:type="dxa"/>
          </w:tcPr>
          <w:p w14:paraId="1CD591DA"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Week Start and End Date</w:t>
            </w:r>
          </w:p>
        </w:tc>
        <w:tc>
          <w:tcPr>
            <w:tcW w:w="4149" w:type="dxa"/>
          </w:tcPr>
          <w:p w14:paraId="484907A0" w14:textId="26058336" w:rsidR="009D5BE0" w:rsidRDefault="009D5BE0"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r>
              <w:rPr>
                <w:rFonts w:ascii="Aptos" w:eastAsia="Times New Roman" w:hAnsi="Aptos" w:cs="Times New Roman"/>
                <w:bCs/>
                <w:color w:val="000000" w:themeColor="text1"/>
                <w:sz w:val="24"/>
                <w:szCs w:val="24"/>
                <w:lang w:eastAsia="en-IN"/>
              </w:rPr>
              <w:t>1</w:t>
            </w:r>
            <w:r w:rsidR="00305BB6">
              <w:rPr>
                <w:rFonts w:ascii="Aptos" w:eastAsia="Times New Roman" w:hAnsi="Aptos" w:cs="Times New Roman"/>
                <w:bCs/>
                <w:color w:val="000000" w:themeColor="text1"/>
                <w:sz w:val="24"/>
                <w:szCs w:val="24"/>
                <w:lang w:eastAsia="en-IN"/>
              </w:rPr>
              <w:t>7</w:t>
            </w:r>
            <w:r>
              <w:rPr>
                <w:rFonts w:ascii="Aptos" w:eastAsia="Times New Roman" w:hAnsi="Aptos" w:cs="Times New Roman"/>
                <w:bCs/>
                <w:color w:val="000000" w:themeColor="text1"/>
                <w:sz w:val="24"/>
                <w:szCs w:val="24"/>
                <w:lang w:eastAsia="en-IN"/>
              </w:rPr>
              <w:t xml:space="preserve"> </w:t>
            </w:r>
            <w:r w:rsidRPr="008E7235">
              <w:rPr>
                <w:rFonts w:ascii="Aptos" w:eastAsia="Times New Roman" w:hAnsi="Aptos" w:cs="Times New Roman"/>
                <w:bCs/>
                <w:color w:val="000000" w:themeColor="text1"/>
                <w:sz w:val="24"/>
                <w:szCs w:val="24"/>
                <w:lang w:eastAsia="en-IN"/>
              </w:rPr>
              <w:t>June, 2024</w:t>
            </w:r>
            <w:r>
              <w:rPr>
                <w:rFonts w:ascii="Aptos" w:eastAsia="Times New Roman" w:hAnsi="Aptos" w:cs="Times New Roman"/>
                <w:bCs/>
                <w:color w:val="000000" w:themeColor="text1"/>
                <w:sz w:val="24"/>
                <w:szCs w:val="24"/>
                <w:lang w:eastAsia="en-IN"/>
              </w:rPr>
              <w:t xml:space="preserve"> TO </w:t>
            </w:r>
          </w:p>
          <w:p w14:paraId="34B65E24" w14:textId="71432918" w:rsidR="009D5BE0" w:rsidRPr="008E7235" w:rsidRDefault="00305BB6"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r>
              <w:rPr>
                <w:rFonts w:ascii="Aptos" w:eastAsia="Times New Roman" w:hAnsi="Aptos" w:cs="Times New Roman"/>
                <w:bCs/>
                <w:color w:val="000000" w:themeColor="text1"/>
                <w:sz w:val="24"/>
                <w:szCs w:val="24"/>
                <w:lang w:eastAsia="en-IN"/>
              </w:rPr>
              <w:t>22</w:t>
            </w:r>
            <w:r w:rsidR="009D5BE0">
              <w:rPr>
                <w:rFonts w:ascii="Aptos" w:eastAsia="Times New Roman" w:hAnsi="Aptos" w:cs="Times New Roman"/>
                <w:bCs/>
                <w:color w:val="000000" w:themeColor="text1"/>
                <w:sz w:val="24"/>
                <w:szCs w:val="24"/>
                <w:lang w:eastAsia="en-IN"/>
              </w:rPr>
              <w:t xml:space="preserve"> June, 2024</w:t>
            </w:r>
          </w:p>
        </w:tc>
      </w:tr>
      <w:tr w:rsidR="009D5BE0" w:rsidRPr="008E7235" w14:paraId="42E3F64B" w14:textId="77777777" w:rsidTr="005F505F">
        <w:trPr>
          <w:trHeight w:val="124"/>
        </w:trPr>
        <w:tc>
          <w:tcPr>
            <w:tcW w:w="3615" w:type="dxa"/>
          </w:tcPr>
          <w:p w14:paraId="4D63EB02"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 xml:space="preserve">Dept./Div. </w:t>
            </w:r>
          </w:p>
        </w:tc>
        <w:tc>
          <w:tcPr>
            <w:tcW w:w="7012" w:type="dxa"/>
            <w:gridSpan w:val="2"/>
          </w:tcPr>
          <w:p w14:paraId="0D3B9C33" w14:textId="77777777" w:rsidR="009D5BE0" w:rsidRPr="008E7235" w:rsidRDefault="009D5BE0"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r>
              <w:rPr>
                <w:rFonts w:ascii="Aptos" w:eastAsia="Times New Roman" w:hAnsi="Aptos" w:cs="Times New Roman"/>
                <w:b/>
                <w:color w:val="000000" w:themeColor="text1"/>
                <w:sz w:val="24"/>
                <w:szCs w:val="24"/>
                <w:lang w:eastAsia="en-IN"/>
              </w:rPr>
              <w:t xml:space="preserve">Dept: </w:t>
            </w:r>
            <w:r w:rsidRPr="008E7235">
              <w:rPr>
                <w:rFonts w:ascii="Aptos" w:eastAsia="Times New Roman" w:hAnsi="Aptos" w:cs="Times New Roman"/>
                <w:bCs/>
                <w:color w:val="000000" w:themeColor="text1"/>
                <w:sz w:val="24"/>
                <w:szCs w:val="24"/>
                <w:lang w:eastAsia="en-IN"/>
              </w:rPr>
              <w:t>CSE</w:t>
            </w:r>
            <w:r>
              <w:rPr>
                <w:rFonts w:ascii="Aptos" w:eastAsia="Times New Roman" w:hAnsi="Aptos" w:cs="Times New Roman"/>
                <w:bCs/>
                <w:color w:val="000000" w:themeColor="text1"/>
                <w:sz w:val="24"/>
                <w:szCs w:val="24"/>
                <w:lang w:eastAsia="en-IN"/>
              </w:rPr>
              <w:t xml:space="preserve">, </w:t>
            </w:r>
            <w:r w:rsidRPr="008E7235">
              <w:rPr>
                <w:rFonts w:ascii="Aptos" w:eastAsia="Times New Roman" w:hAnsi="Aptos" w:cs="Times New Roman"/>
                <w:b/>
                <w:color w:val="000000" w:themeColor="text1"/>
                <w:sz w:val="24"/>
                <w:szCs w:val="24"/>
                <w:lang w:eastAsia="en-IN"/>
              </w:rPr>
              <w:t>Division</w:t>
            </w:r>
            <w:r>
              <w:rPr>
                <w:rFonts w:ascii="Aptos" w:eastAsia="Times New Roman" w:hAnsi="Aptos" w:cs="Times New Roman"/>
                <w:bCs/>
                <w:color w:val="000000" w:themeColor="text1"/>
                <w:sz w:val="24"/>
                <w:szCs w:val="24"/>
                <w:lang w:eastAsia="en-IN"/>
              </w:rPr>
              <w:t xml:space="preserve">: </w:t>
            </w:r>
            <w:r w:rsidRPr="008E7235">
              <w:rPr>
                <w:rFonts w:ascii="Aptos" w:eastAsia="Times New Roman" w:hAnsi="Aptos" w:cs="Times New Roman"/>
                <w:bCs/>
                <w:color w:val="000000" w:themeColor="text1"/>
                <w:sz w:val="24"/>
                <w:szCs w:val="24"/>
                <w:lang w:eastAsia="en-IN"/>
              </w:rPr>
              <w:t>5</w:t>
            </w:r>
            <w:r w:rsidRPr="008E7235">
              <w:rPr>
                <w:rFonts w:ascii="Aptos" w:eastAsia="Times New Roman" w:hAnsi="Aptos" w:cs="Times New Roman"/>
                <w:bCs/>
                <w:color w:val="000000" w:themeColor="text1"/>
                <w:sz w:val="24"/>
                <w:szCs w:val="24"/>
                <w:vertAlign w:val="superscript"/>
                <w:lang w:eastAsia="en-IN"/>
              </w:rPr>
              <w:t>th</w:t>
            </w:r>
            <w:r w:rsidRPr="008E7235">
              <w:rPr>
                <w:rFonts w:ascii="Aptos" w:eastAsia="Times New Roman" w:hAnsi="Aptos" w:cs="Times New Roman"/>
                <w:bCs/>
                <w:color w:val="000000" w:themeColor="text1"/>
                <w:sz w:val="24"/>
                <w:szCs w:val="24"/>
                <w:lang w:eastAsia="en-IN"/>
              </w:rPr>
              <w:softHyphen/>
            </w:r>
            <w:r>
              <w:rPr>
                <w:rFonts w:ascii="Aptos" w:eastAsia="Times New Roman" w:hAnsi="Aptos" w:cs="Times New Roman"/>
                <w:bCs/>
                <w:color w:val="000000" w:themeColor="text1"/>
                <w:sz w:val="24"/>
                <w:szCs w:val="24"/>
                <w:lang w:eastAsia="en-IN"/>
              </w:rPr>
              <w:t xml:space="preserve">, </w:t>
            </w:r>
            <w:r w:rsidRPr="008E7235">
              <w:rPr>
                <w:rFonts w:ascii="Aptos" w:eastAsia="Times New Roman" w:hAnsi="Aptos" w:cs="Times New Roman"/>
                <w:b/>
                <w:color w:val="000000" w:themeColor="text1"/>
                <w:sz w:val="24"/>
                <w:szCs w:val="24"/>
                <w:lang w:eastAsia="en-IN"/>
              </w:rPr>
              <w:t>Group</w:t>
            </w:r>
            <w:r>
              <w:rPr>
                <w:rFonts w:ascii="Aptos" w:eastAsia="Times New Roman" w:hAnsi="Aptos" w:cs="Times New Roman"/>
                <w:bCs/>
                <w:color w:val="000000" w:themeColor="text1"/>
                <w:sz w:val="24"/>
                <w:szCs w:val="24"/>
                <w:lang w:eastAsia="en-IN"/>
              </w:rPr>
              <w:t xml:space="preserve">: G9, </w:t>
            </w:r>
            <w:r w:rsidRPr="008E7235">
              <w:rPr>
                <w:rFonts w:ascii="Aptos" w:eastAsia="Times New Roman" w:hAnsi="Aptos" w:cs="Times New Roman"/>
                <w:b/>
                <w:color w:val="000000" w:themeColor="text1"/>
                <w:sz w:val="24"/>
                <w:szCs w:val="24"/>
                <w:lang w:eastAsia="en-IN"/>
              </w:rPr>
              <w:t>Roll no</w:t>
            </w:r>
            <w:r>
              <w:rPr>
                <w:rFonts w:ascii="Aptos" w:eastAsia="Times New Roman" w:hAnsi="Aptos" w:cs="Times New Roman"/>
                <w:bCs/>
                <w:color w:val="000000" w:themeColor="text1"/>
                <w:sz w:val="24"/>
                <w:szCs w:val="24"/>
                <w:lang w:eastAsia="en-IN"/>
              </w:rPr>
              <w:t>.: 21BCP448D</w:t>
            </w:r>
          </w:p>
        </w:tc>
      </w:tr>
      <w:tr w:rsidR="009D5BE0" w:rsidRPr="008E7235" w14:paraId="75F8920C" w14:textId="77777777" w:rsidTr="005F505F">
        <w:trPr>
          <w:trHeight w:val="107"/>
        </w:trPr>
        <w:tc>
          <w:tcPr>
            <w:tcW w:w="3615" w:type="dxa"/>
            <w:vMerge w:val="restart"/>
          </w:tcPr>
          <w:p w14:paraId="3E6C63B4"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Name of Industry Supervisor</w:t>
            </w:r>
          </w:p>
          <w:p w14:paraId="5F39BCAB" w14:textId="77777777" w:rsidR="009D5BE0" w:rsidRPr="008E7235" w:rsidRDefault="009D5BE0" w:rsidP="007263B6">
            <w:pPr>
              <w:spacing w:line="288" w:lineRule="auto"/>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Phone No.</w:t>
            </w:r>
          </w:p>
          <w:p w14:paraId="4507C283"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Email:</w:t>
            </w:r>
          </w:p>
        </w:tc>
        <w:tc>
          <w:tcPr>
            <w:tcW w:w="7012" w:type="dxa"/>
            <w:gridSpan w:val="2"/>
          </w:tcPr>
          <w:p w14:paraId="55BE05FD" w14:textId="77777777" w:rsidR="009D5BE0" w:rsidRPr="008E7235" w:rsidRDefault="009D5BE0"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r w:rsidRPr="008E7235">
              <w:rPr>
                <w:rFonts w:ascii="Aptos" w:eastAsia="Times New Roman" w:hAnsi="Aptos" w:cs="Times New Roman"/>
                <w:bCs/>
                <w:color w:val="000000" w:themeColor="text1"/>
                <w:sz w:val="24"/>
                <w:szCs w:val="24"/>
                <w:lang w:eastAsia="en-IN"/>
              </w:rPr>
              <w:t xml:space="preserve">Mr. </w:t>
            </w:r>
            <w:proofErr w:type="spellStart"/>
            <w:r w:rsidRPr="008E7235">
              <w:rPr>
                <w:rFonts w:ascii="Aptos" w:eastAsia="Times New Roman" w:hAnsi="Aptos" w:cs="Times New Roman"/>
                <w:bCs/>
                <w:color w:val="000000" w:themeColor="text1"/>
                <w:sz w:val="24"/>
                <w:szCs w:val="24"/>
                <w:lang w:eastAsia="en-IN"/>
              </w:rPr>
              <w:t>Shivu</w:t>
            </w:r>
            <w:proofErr w:type="spellEnd"/>
            <w:r>
              <w:rPr>
                <w:rFonts w:ascii="Aptos" w:eastAsia="Times New Roman" w:hAnsi="Aptos" w:cs="Times New Roman"/>
                <w:bCs/>
                <w:color w:val="000000" w:themeColor="text1"/>
                <w:sz w:val="24"/>
                <w:szCs w:val="24"/>
                <w:lang w:eastAsia="en-IN"/>
              </w:rPr>
              <w:t xml:space="preserve"> D</w:t>
            </w:r>
          </w:p>
        </w:tc>
      </w:tr>
      <w:tr w:rsidR="009D5BE0" w:rsidRPr="008E7235" w14:paraId="7BC89BCA" w14:textId="77777777" w:rsidTr="005F505F">
        <w:trPr>
          <w:trHeight w:val="107"/>
        </w:trPr>
        <w:tc>
          <w:tcPr>
            <w:tcW w:w="3615" w:type="dxa"/>
            <w:vMerge/>
          </w:tcPr>
          <w:p w14:paraId="5C07E014"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p>
        </w:tc>
        <w:tc>
          <w:tcPr>
            <w:tcW w:w="7012" w:type="dxa"/>
            <w:gridSpan w:val="2"/>
          </w:tcPr>
          <w:p w14:paraId="352C33B6"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hAnsi="Aptos" w:cs="Arial"/>
                <w:color w:val="222222"/>
                <w:sz w:val="24"/>
                <w:szCs w:val="24"/>
                <w:shd w:val="clear" w:color="auto" w:fill="FFFFFF"/>
              </w:rPr>
              <w:t>8867277575</w:t>
            </w:r>
          </w:p>
        </w:tc>
      </w:tr>
      <w:tr w:rsidR="009D5BE0" w:rsidRPr="008E7235" w14:paraId="300F180C" w14:textId="77777777" w:rsidTr="005F505F">
        <w:trPr>
          <w:trHeight w:val="107"/>
        </w:trPr>
        <w:tc>
          <w:tcPr>
            <w:tcW w:w="3615" w:type="dxa"/>
            <w:vMerge/>
          </w:tcPr>
          <w:p w14:paraId="5A0D89F2"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p>
        </w:tc>
        <w:tc>
          <w:tcPr>
            <w:tcW w:w="7012" w:type="dxa"/>
            <w:gridSpan w:val="2"/>
          </w:tcPr>
          <w:p w14:paraId="5471E29A" w14:textId="77777777" w:rsidR="009D5BE0" w:rsidRPr="008E7235" w:rsidRDefault="009D5BE0"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hyperlink r:id="rId5" w:history="1">
              <w:r w:rsidRPr="008E7235">
                <w:rPr>
                  <w:rStyle w:val="Hyperlink"/>
                  <w:rFonts w:ascii="Aptos" w:eastAsia="Times New Roman" w:hAnsi="Aptos" w:cs="Times New Roman"/>
                  <w:bCs/>
                  <w:sz w:val="24"/>
                  <w:szCs w:val="24"/>
                  <w:lang w:eastAsia="en-IN"/>
                </w:rPr>
                <w:t>shivu.d@qspiders.in</w:t>
              </w:r>
            </w:hyperlink>
          </w:p>
        </w:tc>
      </w:tr>
      <w:tr w:rsidR="009D5BE0" w:rsidRPr="008E7235" w14:paraId="3CB217DE" w14:textId="77777777" w:rsidTr="005F505F">
        <w:trPr>
          <w:trHeight w:val="107"/>
        </w:trPr>
        <w:tc>
          <w:tcPr>
            <w:tcW w:w="3615" w:type="dxa"/>
            <w:vMerge w:val="restart"/>
          </w:tcPr>
          <w:p w14:paraId="4E1A3FA1" w14:textId="77777777" w:rsidR="009D5BE0" w:rsidRPr="008E7235" w:rsidRDefault="009D5BE0" w:rsidP="007263B6">
            <w:pPr>
              <w:spacing w:line="288" w:lineRule="auto"/>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Student Phone No.</w:t>
            </w:r>
          </w:p>
          <w:p w14:paraId="6007D0F6"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Student Email:</w:t>
            </w:r>
          </w:p>
        </w:tc>
        <w:tc>
          <w:tcPr>
            <w:tcW w:w="7012" w:type="dxa"/>
            <w:gridSpan w:val="2"/>
          </w:tcPr>
          <w:p w14:paraId="26E86687" w14:textId="77777777" w:rsidR="009D5BE0" w:rsidRPr="008E7235" w:rsidRDefault="009D5BE0"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r w:rsidRPr="008E7235">
              <w:rPr>
                <w:rFonts w:ascii="Aptos" w:eastAsia="Times New Roman" w:hAnsi="Aptos" w:cs="Times New Roman"/>
                <w:bCs/>
                <w:color w:val="000000" w:themeColor="text1"/>
                <w:sz w:val="24"/>
                <w:szCs w:val="24"/>
                <w:lang w:eastAsia="en-IN"/>
              </w:rPr>
              <w:t>7201037720</w:t>
            </w:r>
          </w:p>
        </w:tc>
      </w:tr>
      <w:tr w:rsidR="009D5BE0" w:rsidRPr="008E7235" w14:paraId="245C6C36" w14:textId="77777777" w:rsidTr="005F505F">
        <w:trPr>
          <w:trHeight w:val="107"/>
        </w:trPr>
        <w:tc>
          <w:tcPr>
            <w:tcW w:w="3615" w:type="dxa"/>
            <w:vMerge/>
          </w:tcPr>
          <w:p w14:paraId="174A7CCA" w14:textId="77777777" w:rsidR="009D5BE0" w:rsidRPr="008E7235" w:rsidRDefault="009D5BE0" w:rsidP="007263B6">
            <w:pPr>
              <w:spacing w:line="288" w:lineRule="auto"/>
              <w:textAlignment w:val="baseline"/>
              <w:rPr>
                <w:rFonts w:ascii="Aptos" w:eastAsia="Times New Roman" w:hAnsi="Aptos" w:cs="Times New Roman"/>
                <w:b/>
                <w:color w:val="000000" w:themeColor="text1"/>
                <w:sz w:val="24"/>
                <w:szCs w:val="24"/>
                <w:lang w:eastAsia="en-IN"/>
              </w:rPr>
            </w:pPr>
          </w:p>
        </w:tc>
        <w:tc>
          <w:tcPr>
            <w:tcW w:w="7012" w:type="dxa"/>
            <w:gridSpan w:val="2"/>
          </w:tcPr>
          <w:p w14:paraId="1FA1FC65" w14:textId="77777777" w:rsidR="009D5BE0" w:rsidRPr="008E7235" w:rsidRDefault="009D5BE0" w:rsidP="007263B6">
            <w:pPr>
              <w:pStyle w:val="ListParagraph"/>
              <w:spacing w:line="288" w:lineRule="auto"/>
              <w:ind w:left="0"/>
              <w:textAlignment w:val="baseline"/>
              <w:rPr>
                <w:rFonts w:ascii="Aptos" w:eastAsia="Times New Roman" w:hAnsi="Aptos" w:cs="Times New Roman"/>
                <w:bCs/>
                <w:color w:val="000000" w:themeColor="text1"/>
                <w:sz w:val="24"/>
                <w:szCs w:val="24"/>
                <w:lang w:eastAsia="en-IN"/>
              </w:rPr>
            </w:pPr>
            <w:r w:rsidRPr="008E7235">
              <w:rPr>
                <w:rFonts w:ascii="Aptos" w:eastAsia="Times New Roman" w:hAnsi="Aptos" w:cs="Times New Roman"/>
                <w:bCs/>
                <w:color w:val="000000" w:themeColor="text1"/>
                <w:sz w:val="24"/>
                <w:szCs w:val="24"/>
                <w:lang w:eastAsia="en-IN"/>
              </w:rPr>
              <w:t>Jainil.pce21@sot.pdpu.ac.in</w:t>
            </w:r>
          </w:p>
        </w:tc>
      </w:tr>
      <w:tr w:rsidR="009D5BE0" w:rsidRPr="008E7235" w14:paraId="50E0AD72" w14:textId="77777777" w:rsidTr="005F505F">
        <w:trPr>
          <w:trHeight w:val="3208"/>
        </w:trPr>
        <w:tc>
          <w:tcPr>
            <w:tcW w:w="10627" w:type="dxa"/>
            <w:gridSpan w:val="3"/>
            <w:tcBorders>
              <w:top w:val="single" w:sz="4" w:space="0" w:color="auto"/>
              <w:left w:val="single" w:sz="4" w:space="0" w:color="auto"/>
              <w:bottom w:val="nil"/>
              <w:right w:val="single" w:sz="4" w:space="0" w:color="auto"/>
            </w:tcBorders>
          </w:tcPr>
          <w:p w14:paraId="08B00BF8"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Main Points of the Day:</w:t>
            </w:r>
          </w:p>
          <w:p w14:paraId="64C7CCFC" w14:textId="77777777" w:rsidR="009D5BE0"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p>
          <w:p w14:paraId="600FB99C" w14:textId="77777777" w:rsidR="009D5BE0" w:rsidRPr="00724341" w:rsidRDefault="009D5BE0" w:rsidP="007263B6">
            <w:pPr>
              <w:pStyle w:val="ListParagraph"/>
              <w:numPr>
                <w:ilvl w:val="0"/>
                <w:numId w:val="1"/>
              </w:numPr>
              <w:spacing w:line="288" w:lineRule="auto"/>
              <w:textAlignment w:val="baseline"/>
              <w:rPr>
                <w:rFonts w:ascii="Proxima Nova Rg" w:eastAsia="Times New Roman" w:hAnsi="Proxima Nova Rg" w:cs="Times New Roman"/>
                <w:b/>
                <w:color w:val="000000" w:themeColor="text1"/>
                <w:sz w:val="24"/>
                <w:szCs w:val="24"/>
                <w:lang w:eastAsia="en-IN"/>
              </w:rPr>
            </w:pPr>
            <w:r w:rsidRPr="00724341">
              <w:rPr>
                <w:rFonts w:ascii="Proxima Nova Rg" w:eastAsia="Times New Roman" w:hAnsi="Proxima Nova Rg" w:cs="Times New Roman"/>
                <w:b/>
                <w:color w:val="000000" w:themeColor="text1"/>
                <w:sz w:val="28"/>
                <w:szCs w:val="28"/>
                <w:lang w:eastAsia="en-IN"/>
              </w:rPr>
              <w:t>WHAT WE HAVE DONE?</w:t>
            </w:r>
            <w:r w:rsidRPr="00724341">
              <w:rPr>
                <w:rFonts w:ascii="Proxima Nova Rg" w:eastAsia="Times New Roman" w:hAnsi="Proxima Nova Rg" w:cs="Times New Roman"/>
                <w:b/>
                <w:color w:val="000000" w:themeColor="text1"/>
                <w:sz w:val="24"/>
                <w:szCs w:val="24"/>
                <w:lang w:eastAsia="en-IN"/>
              </w:rPr>
              <w:br/>
            </w:r>
          </w:p>
          <w:p w14:paraId="56507C3F" w14:textId="77777777" w:rsidR="009D5BE0" w:rsidRPr="00724341" w:rsidRDefault="009D5BE0" w:rsidP="007263B6">
            <w:pPr>
              <w:spacing w:line="288" w:lineRule="auto"/>
              <w:ind w:left="720"/>
              <w:textAlignment w:val="baseline"/>
              <w:rPr>
                <w:rFonts w:ascii="Aptos" w:eastAsia="Times New Roman" w:hAnsi="Aptos" w:cs="Times New Roman"/>
                <w:b/>
                <w:color w:val="000000" w:themeColor="text1"/>
                <w:sz w:val="24"/>
                <w:szCs w:val="24"/>
                <w:lang w:eastAsia="en-IN"/>
              </w:rPr>
            </w:pPr>
            <w:r w:rsidRPr="00724341">
              <w:rPr>
                <w:rFonts w:ascii="Aptos" w:eastAsia="Times New Roman" w:hAnsi="Aptos" w:cs="Times New Roman"/>
                <w:b/>
                <w:color w:val="000000" w:themeColor="text1"/>
                <w:sz w:val="24"/>
                <w:szCs w:val="24"/>
                <w:lang w:eastAsia="en-IN"/>
              </w:rPr>
              <w:t>SDLC (Software Development Life Cycle)</w:t>
            </w:r>
          </w:p>
          <w:p w14:paraId="68BB7046" w14:textId="665FC17E" w:rsidR="009D5BE0" w:rsidRDefault="009D5BE0"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r>
              <w:rPr>
                <w:rFonts w:ascii="Aptos" w:eastAsia="Times New Roman" w:hAnsi="Aptos" w:cs="Times New Roman"/>
                <w:bCs/>
                <w:color w:val="000000" w:themeColor="text1"/>
                <w:sz w:val="24"/>
                <w:szCs w:val="24"/>
                <w:lang w:eastAsia="en-IN"/>
              </w:rPr>
              <w:t xml:space="preserve">We had </w:t>
            </w:r>
            <w:r w:rsidR="007D6A23">
              <w:rPr>
                <w:rFonts w:ascii="Aptos" w:eastAsia="Times New Roman" w:hAnsi="Aptos" w:cs="Times New Roman"/>
                <w:bCs/>
                <w:color w:val="000000" w:themeColor="text1"/>
                <w:sz w:val="24"/>
                <w:szCs w:val="24"/>
                <w:lang w:eastAsia="en-IN"/>
              </w:rPr>
              <w:t xml:space="preserve">Started over Agile Methodology, And learnt </w:t>
            </w:r>
            <w:proofErr w:type="gramStart"/>
            <w:r w:rsidR="007D6A23">
              <w:rPr>
                <w:rFonts w:ascii="Aptos" w:eastAsia="Times New Roman" w:hAnsi="Aptos" w:cs="Times New Roman"/>
                <w:bCs/>
                <w:color w:val="000000" w:themeColor="text1"/>
                <w:sz w:val="24"/>
                <w:szCs w:val="24"/>
                <w:lang w:eastAsia="en-IN"/>
              </w:rPr>
              <w:t>the  all</w:t>
            </w:r>
            <w:proofErr w:type="gramEnd"/>
            <w:r w:rsidR="007D6A23">
              <w:rPr>
                <w:rFonts w:ascii="Aptos" w:eastAsia="Times New Roman" w:hAnsi="Aptos" w:cs="Times New Roman"/>
                <w:bCs/>
                <w:color w:val="000000" w:themeColor="text1"/>
                <w:sz w:val="24"/>
                <w:szCs w:val="24"/>
                <w:lang w:eastAsia="en-IN"/>
              </w:rPr>
              <w:t xml:space="preserve">  methodology like lean and Kanban, crystal clear, BDD/ TDD, XP Programming, and scrum. In our syllabus we are going to learn scrum. We covered by all the major fundamentals and </w:t>
            </w:r>
            <w:r w:rsidR="003A28E3">
              <w:rPr>
                <w:rFonts w:ascii="Aptos" w:eastAsia="Times New Roman" w:hAnsi="Aptos" w:cs="Times New Roman"/>
                <w:bCs/>
                <w:color w:val="000000" w:themeColor="text1"/>
                <w:sz w:val="24"/>
                <w:szCs w:val="24"/>
                <w:lang w:eastAsia="en-IN"/>
              </w:rPr>
              <w:t>foundational</w:t>
            </w:r>
            <w:r w:rsidR="007D6A23">
              <w:rPr>
                <w:rFonts w:ascii="Aptos" w:eastAsia="Times New Roman" w:hAnsi="Aptos" w:cs="Times New Roman"/>
                <w:bCs/>
                <w:color w:val="000000" w:themeColor="text1"/>
                <w:sz w:val="24"/>
                <w:szCs w:val="24"/>
                <w:lang w:eastAsia="en-IN"/>
              </w:rPr>
              <w:t xml:space="preserve"> things of scrum like Product Backlog,</w:t>
            </w:r>
            <w:r w:rsidR="003A28E3">
              <w:rPr>
                <w:rFonts w:ascii="Aptos" w:eastAsia="Times New Roman" w:hAnsi="Aptos" w:cs="Times New Roman"/>
                <w:bCs/>
                <w:color w:val="000000" w:themeColor="text1"/>
                <w:sz w:val="24"/>
                <w:szCs w:val="24"/>
                <w:lang w:eastAsia="en-IN"/>
              </w:rPr>
              <w:t xml:space="preserve"> Story Points,</w:t>
            </w:r>
            <w:r w:rsidR="007D6A23">
              <w:rPr>
                <w:rFonts w:ascii="Aptos" w:eastAsia="Times New Roman" w:hAnsi="Aptos" w:cs="Times New Roman"/>
                <w:bCs/>
                <w:color w:val="000000" w:themeColor="text1"/>
                <w:sz w:val="24"/>
                <w:szCs w:val="24"/>
                <w:lang w:eastAsia="en-IN"/>
              </w:rPr>
              <w:t xml:space="preserve"> User stories, Epics/Features, Sprint backlog, Ceremonies</w:t>
            </w:r>
            <w:r w:rsidR="003A28E3">
              <w:rPr>
                <w:rFonts w:ascii="Aptos" w:eastAsia="Times New Roman" w:hAnsi="Aptos" w:cs="Times New Roman"/>
                <w:bCs/>
                <w:color w:val="000000" w:themeColor="text1"/>
                <w:sz w:val="24"/>
                <w:szCs w:val="24"/>
                <w:lang w:eastAsia="en-IN"/>
              </w:rPr>
              <w:t xml:space="preserve"> such as Daily Stand-ups, Retrospective meeting</w:t>
            </w:r>
            <w:r w:rsidR="007D6A23">
              <w:rPr>
                <w:rFonts w:ascii="Aptos" w:eastAsia="Times New Roman" w:hAnsi="Aptos" w:cs="Times New Roman"/>
                <w:bCs/>
                <w:color w:val="000000" w:themeColor="text1"/>
                <w:sz w:val="24"/>
                <w:szCs w:val="24"/>
                <w:lang w:eastAsia="en-IN"/>
              </w:rPr>
              <w:t>,</w:t>
            </w:r>
            <w:r w:rsidR="003A28E3">
              <w:rPr>
                <w:rFonts w:ascii="Aptos" w:eastAsia="Times New Roman" w:hAnsi="Aptos" w:cs="Times New Roman"/>
                <w:bCs/>
                <w:color w:val="000000" w:themeColor="text1"/>
                <w:sz w:val="24"/>
                <w:szCs w:val="24"/>
                <w:lang w:eastAsia="en-IN"/>
              </w:rPr>
              <w:t xml:space="preserve"> etc,</w:t>
            </w:r>
            <w:r w:rsidR="007D6A23">
              <w:rPr>
                <w:rFonts w:ascii="Aptos" w:eastAsia="Times New Roman" w:hAnsi="Aptos" w:cs="Times New Roman"/>
                <w:bCs/>
                <w:color w:val="000000" w:themeColor="text1"/>
                <w:sz w:val="24"/>
                <w:szCs w:val="24"/>
                <w:lang w:eastAsia="en-IN"/>
              </w:rPr>
              <w:t xml:space="preserve"> scrum team</w:t>
            </w:r>
            <w:r w:rsidR="003A28E3">
              <w:rPr>
                <w:rFonts w:ascii="Aptos" w:eastAsia="Times New Roman" w:hAnsi="Aptos" w:cs="Times New Roman"/>
                <w:bCs/>
                <w:color w:val="000000" w:themeColor="text1"/>
                <w:sz w:val="24"/>
                <w:szCs w:val="24"/>
                <w:lang w:eastAsia="en-IN"/>
              </w:rPr>
              <w:t xml:space="preserve"> and all with such a great teaching method.</w:t>
            </w:r>
            <w:r w:rsidR="007D6A23">
              <w:rPr>
                <w:rFonts w:ascii="Aptos" w:eastAsia="Times New Roman" w:hAnsi="Aptos" w:cs="Times New Roman"/>
                <w:bCs/>
                <w:color w:val="000000" w:themeColor="text1"/>
                <w:sz w:val="24"/>
                <w:szCs w:val="24"/>
                <w:lang w:eastAsia="en-IN"/>
              </w:rPr>
              <w:t xml:space="preserve"> </w:t>
            </w:r>
            <w:r w:rsidR="003A28E3">
              <w:rPr>
                <w:rFonts w:ascii="Aptos" w:eastAsia="Times New Roman" w:hAnsi="Aptos" w:cs="Times New Roman"/>
                <w:bCs/>
                <w:color w:val="000000" w:themeColor="text1"/>
                <w:sz w:val="24"/>
                <w:szCs w:val="24"/>
                <w:lang w:eastAsia="en-IN"/>
              </w:rPr>
              <w:t>And terminologies used in scrum like Burndown chart, chicken, Story Board, Product Owner, Scrum Master</w:t>
            </w:r>
          </w:p>
          <w:p w14:paraId="79CF2324" w14:textId="77777777" w:rsidR="009D5BE0" w:rsidRPr="00CA26B2" w:rsidRDefault="009D5BE0"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p>
          <w:p w14:paraId="1A8403A2" w14:textId="77777777" w:rsidR="009D5BE0" w:rsidRPr="00BA25ED" w:rsidRDefault="009D5BE0" w:rsidP="007263B6">
            <w:pPr>
              <w:pStyle w:val="ListParagraph"/>
              <w:spacing w:line="288" w:lineRule="auto"/>
              <w:textAlignment w:val="baseline"/>
              <w:rPr>
                <w:rFonts w:ascii="Aptos" w:eastAsia="Times New Roman" w:hAnsi="Aptos" w:cs="Times New Roman"/>
                <w:b/>
                <w:color w:val="000000" w:themeColor="text1"/>
                <w:sz w:val="24"/>
                <w:szCs w:val="24"/>
                <w:lang w:eastAsia="en-IN"/>
              </w:rPr>
            </w:pPr>
            <w:r w:rsidRPr="00BA25ED">
              <w:rPr>
                <w:rFonts w:ascii="Aptos" w:eastAsia="Times New Roman" w:hAnsi="Aptos" w:cs="Times New Roman"/>
                <w:b/>
                <w:color w:val="000000" w:themeColor="text1"/>
                <w:sz w:val="24"/>
                <w:szCs w:val="24"/>
                <w:lang w:eastAsia="en-IN"/>
              </w:rPr>
              <w:t>Core Java</w:t>
            </w:r>
          </w:p>
          <w:p w14:paraId="79AF931D" w14:textId="78E14BEE" w:rsidR="009D5BE0" w:rsidRDefault="003A28E3"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r>
              <w:rPr>
                <w:rFonts w:ascii="Aptos" w:eastAsia="Times New Roman" w:hAnsi="Aptos" w:cs="Times New Roman"/>
                <w:bCs/>
                <w:color w:val="000000" w:themeColor="text1"/>
                <w:sz w:val="24"/>
                <w:szCs w:val="24"/>
                <w:lang w:eastAsia="en-IN"/>
              </w:rPr>
              <w:t xml:space="preserve">It was the last week of the java so, </w:t>
            </w:r>
            <w:proofErr w:type="gramStart"/>
            <w:r>
              <w:rPr>
                <w:rFonts w:ascii="Aptos" w:eastAsia="Times New Roman" w:hAnsi="Aptos" w:cs="Times New Roman"/>
                <w:bCs/>
                <w:color w:val="000000" w:themeColor="text1"/>
                <w:sz w:val="24"/>
                <w:szCs w:val="24"/>
                <w:lang w:eastAsia="en-IN"/>
              </w:rPr>
              <w:t>We</w:t>
            </w:r>
            <w:proofErr w:type="gramEnd"/>
            <w:r>
              <w:rPr>
                <w:rFonts w:ascii="Aptos" w:eastAsia="Times New Roman" w:hAnsi="Aptos" w:cs="Times New Roman"/>
                <w:bCs/>
                <w:color w:val="000000" w:themeColor="text1"/>
                <w:sz w:val="24"/>
                <w:szCs w:val="24"/>
                <w:lang w:eastAsia="en-IN"/>
              </w:rPr>
              <w:t xml:space="preserve"> have done not much in this week in java but we covered the Abstractions and Polymorphism, via Abstract class and Interface. We have been taught things like internals of interface and abstract class so we can get clear understanding about this.</w:t>
            </w:r>
          </w:p>
          <w:p w14:paraId="75D81621" w14:textId="77777777" w:rsidR="003A28E3" w:rsidRDefault="003A28E3"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p>
          <w:p w14:paraId="5FABCA13" w14:textId="77777777" w:rsidR="009D5BE0" w:rsidRPr="00BA25ED" w:rsidRDefault="009D5BE0" w:rsidP="007263B6">
            <w:pPr>
              <w:pStyle w:val="ListParagraph"/>
              <w:spacing w:line="288" w:lineRule="auto"/>
              <w:textAlignment w:val="baseline"/>
              <w:rPr>
                <w:rFonts w:ascii="Aptos" w:eastAsia="Times New Roman" w:hAnsi="Aptos" w:cs="Times New Roman"/>
                <w:b/>
                <w:color w:val="000000" w:themeColor="text1"/>
                <w:sz w:val="24"/>
                <w:szCs w:val="24"/>
                <w:lang w:eastAsia="en-IN"/>
              </w:rPr>
            </w:pPr>
            <w:r w:rsidRPr="00BA25ED">
              <w:rPr>
                <w:rFonts w:ascii="Aptos" w:eastAsia="Times New Roman" w:hAnsi="Aptos" w:cs="Times New Roman"/>
                <w:b/>
                <w:color w:val="000000" w:themeColor="text1"/>
                <w:sz w:val="24"/>
                <w:szCs w:val="24"/>
                <w:lang w:eastAsia="en-IN"/>
              </w:rPr>
              <w:t>Web Technology</w:t>
            </w:r>
          </w:p>
          <w:p w14:paraId="5C74358F" w14:textId="56A7D4A1" w:rsidR="009D5BE0" w:rsidRPr="00BA25ED" w:rsidRDefault="009D5BE0"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r w:rsidRPr="00BA25ED">
              <w:rPr>
                <w:rFonts w:ascii="Aptos" w:eastAsia="Times New Roman" w:hAnsi="Aptos" w:cs="Times New Roman"/>
                <w:bCs/>
                <w:color w:val="000000" w:themeColor="text1"/>
                <w:sz w:val="24"/>
                <w:szCs w:val="24"/>
                <w:lang w:eastAsia="en-IN"/>
              </w:rPr>
              <w:t>The Web Technology. So far, we have completed a</w:t>
            </w:r>
            <w:r>
              <w:rPr>
                <w:rFonts w:ascii="Aptos" w:eastAsia="Times New Roman" w:hAnsi="Aptos" w:cs="Times New Roman"/>
                <w:bCs/>
                <w:color w:val="000000" w:themeColor="text1"/>
                <w:sz w:val="24"/>
                <w:szCs w:val="24"/>
                <w:lang w:eastAsia="en-IN"/>
              </w:rPr>
              <w:t xml:space="preserve"> 2</w:t>
            </w:r>
            <w:r w:rsidRPr="00BA25ED">
              <w:rPr>
                <w:rFonts w:ascii="Aptos" w:eastAsia="Times New Roman" w:hAnsi="Aptos" w:cs="Times New Roman"/>
                <w:bCs/>
                <w:color w:val="000000" w:themeColor="text1"/>
                <w:sz w:val="24"/>
                <w:szCs w:val="24"/>
                <w:lang w:eastAsia="en-IN"/>
              </w:rPr>
              <w:t xml:space="preserve"> minor project: </w:t>
            </w:r>
            <w:r>
              <w:rPr>
                <w:rFonts w:ascii="Aptos" w:eastAsia="Times New Roman" w:hAnsi="Aptos" w:cs="Times New Roman"/>
                <w:bCs/>
                <w:color w:val="000000" w:themeColor="text1"/>
                <w:sz w:val="24"/>
                <w:szCs w:val="24"/>
                <w:lang w:eastAsia="en-IN"/>
              </w:rPr>
              <w:t xml:space="preserve">Notebook Application, Newspaper Application, and learnt about the some of the </w:t>
            </w:r>
            <w:r w:rsidR="00077EB7">
              <w:rPr>
                <w:rFonts w:ascii="Aptos" w:eastAsia="Times New Roman" w:hAnsi="Aptos" w:cs="Times New Roman"/>
                <w:bCs/>
                <w:color w:val="000000" w:themeColor="text1"/>
                <w:sz w:val="24"/>
                <w:szCs w:val="24"/>
                <w:lang w:eastAsia="en-IN"/>
              </w:rPr>
              <w:t>JavaScript</w:t>
            </w:r>
            <w:r>
              <w:rPr>
                <w:rFonts w:ascii="Aptos" w:eastAsia="Times New Roman" w:hAnsi="Aptos" w:cs="Times New Roman"/>
                <w:bCs/>
                <w:color w:val="000000" w:themeColor="text1"/>
                <w:sz w:val="24"/>
                <w:szCs w:val="24"/>
                <w:lang w:eastAsia="en-IN"/>
              </w:rPr>
              <w:t xml:space="preserve"> and CSS internal. And we are </w:t>
            </w:r>
            <w:r w:rsidR="00077EB7">
              <w:rPr>
                <w:rFonts w:ascii="Aptos" w:eastAsia="Times New Roman" w:hAnsi="Aptos" w:cs="Times New Roman"/>
                <w:bCs/>
                <w:color w:val="000000" w:themeColor="text1"/>
                <w:sz w:val="24"/>
                <w:szCs w:val="24"/>
                <w:lang w:eastAsia="en-IN"/>
              </w:rPr>
              <w:t>completed the</w:t>
            </w:r>
            <w:r>
              <w:rPr>
                <w:rFonts w:ascii="Aptos" w:eastAsia="Times New Roman" w:hAnsi="Aptos" w:cs="Times New Roman"/>
                <w:bCs/>
                <w:color w:val="000000" w:themeColor="text1"/>
                <w:sz w:val="24"/>
                <w:szCs w:val="24"/>
                <w:lang w:eastAsia="en-IN"/>
              </w:rPr>
              <w:t xml:space="preserve"> Ecommerce website</w:t>
            </w:r>
            <w:r w:rsidR="00077EB7">
              <w:rPr>
                <w:rFonts w:ascii="Aptos" w:eastAsia="Times New Roman" w:hAnsi="Aptos" w:cs="Times New Roman"/>
                <w:bCs/>
                <w:color w:val="000000" w:themeColor="text1"/>
                <w:sz w:val="24"/>
                <w:szCs w:val="24"/>
                <w:lang w:eastAsia="en-IN"/>
              </w:rPr>
              <w:t xml:space="preserve">, with no such backend technology but only with the </w:t>
            </w:r>
            <w:r w:rsidR="00F74E11">
              <w:rPr>
                <w:rFonts w:ascii="Aptos" w:eastAsia="Times New Roman" w:hAnsi="Aptos" w:cs="Times New Roman"/>
                <w:bCs/>
                <w:color w:val="000000" w:themeColor="text1"/>
                <w:sz w:val="24"/>
                <w:szCs w:val="24"/>
                <w:lang w:eastAsia="en-IN"/>
              </w:rPr>
              <w:t>JavaScript</w:t>
            </w:r>
            <w:r w:rsidR="00077EB7">
              <w:rPr>
                <w:rFonts w:ascii="Aptos" w:eastAsia="Times New Roman" w:hAnsi="Aptos" w:cs="Times New Roman"/>
                <w:bCs/>
                <w:color w:val="000000" w:themeColor="text1"/>
                <w:sz w:val="24"/>
                <w:szCs w:val="24"/>
                <w:lang w:eastAsia="en-IN"/>
              </w:rPr>
              <w:t>. As we had learnt the same thing in the college so there is not a great thing to learn</w:t>
            </w:r>
            <w:r w:rsidR="00F74E11">
              <w:rPr>
                <w:rFonts w:ascii="Aptos" w:eastAsia="Times New Roman" w:hAnsi="Aptos" w:cs="Times New Roman"/>
                <w:bCs/>
                <w:color w:val="000000" w:themeColor="text1"/>
                <w:sz w:val="24"/>
                <w:szCs w:val="24"/>
                <w:lang w:eastAsia="en-IN"/>
              </w:rPr>
              <w:t>. We have been doing the simple thing which can be completed within the 1 to 2 hours max.</w:t>
            </w:r>
          </w:p>
          <w:p w14:paraId="43CBC609" w14:textId="77777777" w:rsidR="00F74E11" w:rsidRDefault="00F74E11" w:rsidP="00F74E11">
            <w:pPr>
              <w:spacing w:line="288" w:lineRule="auto"/>
              <w:textAlignment w:val="baseline"/>
              <w:rPr>
                <w:rFonts w:ascii="Aptos" w:eastAsia="Times New Roman" w:hAnsi="Aptos" w:cs="Times New Roman"/>
                <w:b/>
                <w:color w:val="000000" w:themeColor="text1"/>
                <w:sz w:val="24"/>
                <w:szCs w:val="24"/>
                <w:lang w:eastAsia="en-IN"/>
              </w:rPr>
            </w:pPr>
          </w:p>
          <w:p w14:paraId="09E5C4E5" w14:textId="77777777" w:rsidR="00F74E11" w:rsidRDefault="00F74E11" w:rsidP="00F74E11">
            <w:pPr>
              <w:spacing w:line="288" w:lineRule="auto"/>
              <w:textAlignment w:val="baseline"/>
              <w:rPr>
                <w:rFonts w:ascii="Aptos" w:eastAsia="Times New Roman" w:hAnsi="Aptos" w:cs="Times New Roman"/>
                <w:b/>
                <w:color w:val="000000" w:themeColor="text1"/>
                <w:sz w:val="24"/>
                <w:szCs w:val="24"/>
                <w:lang w:eastAsia="en-IN"/>
              </w:rPr>
            </w:pPr>
          </w:p>
          <w:p w14:paraId="39CFCC7E" w14:textId="667AA3AB" w:rsidR="009D5BE0" w:rsidRPr="00F74E11" w:rsidRDefault="009D5BE0" w:rsidP="00F74E11">
            <w:pPr>
              <w:spacing w:line="288" w:lineRule="auto"/>
              <w:ind w:left="720"/>
              <w:textAlignment w:val="baseline"/>
              <w:rPr>
                <w:rFonts w:ascii="Aptos" w:eastAsia="Times New Roman" w:hAnsi="Aptos" w:cs="Times New Roman"/>
                <w:b/>
                <w:color w:val="000000" w:themeColor="text1"/>
                <w:sz w:val="24"/>
                <w:szCs w:val="24"/>
                <w:lang w:eastAsia="en-IN"/>
              </w:rPr>
            </w:pPr>
            <w:r w:rsidRPr="00F74E11">
              <w:rPr>
                <w:rFonts w:ascii="Aptos" w:eastAsia="Times New Roman" w:hAnsi="Aptos" w:cs="Times New Roman"/>
                <w:b/>
                <w:color w:val="000000" w:themeColor="text1"/>
                <w:sz w:val="24"/>
                <w:szCs w:val="24"/>
                <w:lang w:eastAsia="en-IN"/>
              </w:rPr>
              <w:t>SQL</w:t>
            </w:r>
          </w:p>
          <w:p w14:paraId="73E4D0A4" w14:textId="1CE779E3" w:rsidR="009D5BE0" w:rsidRDefault="009D5BE0"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r w:rsidRPr="00BA25ED">
              <w:rPr>
                <w:rFonts w:ascii="Aptos" w:eastAsia="Times New Roman" w:hAnsi="Aptos" w:cs="Times New Roman"/>
                <w:bCs/>
                <w:color w:val="000000" w:themeColor="text1"/>
                <w:sz w:val="24"/>
                <w:szCs w:val="24"/>
                <w:lang w:eastAsia="en-IN"/>
              </w:rPr>
              <w:t xml:space="preserve">Our SQL </w:t>
            </w:r>
            <w:proofErr w:type="gramStart"/>
            <w:r w:rsidRPr="00BA25ED">
              <w:rPr>
                <w:rFonts w:ascii="Aptos" w:eastAsia="Times New Roman" w:hAnsi="Aptos" w:cs="Times New Roman"/>
                <w:bCs/>
                <w:color w:val="000000" w:themeColor="text1"/>
                <w:sz w:val="24"/>
                <w:szCs w:val="24"/>
                <w:lang w:eastAsia="en-IN"/>
              </w:rPr>
              <w:t>training</w:t>
            </w:r>
            <w:proofErr w:type="gramEnd"/>
            <w:r w:rsidRPr="00BA25ED">
              <w:rPr>
                <w:rFonts w:ascii="Aptos" w:eastAsia="Times New Roman" w:hAnsi="Aptos" w:cs="Times New Roman"/>
                <w:bCs/>
                <w:color w:val="000000" w:themeColor="text1"/>
                <w:sz w:val="24"/>
                <w:szCs w:val="24"/>
                <w:lang w:eastAsia="en-IN"/>
              </w:rPr>
              <w:t xml:space="preserve"> </w:t>
            </w:r>
            <w:r>
              <w:rPr>
                <w:rFonts w:ascii="Aptos" w:eastAsia="Times New Roman" w:hAnsi="Aptos" w:cs="Times New Roman"/>
                <w:bCs/>
                <w:color w:val="000000" w:themeColor="text1"/>
                <w:sz w:val="24"/>
                <w:szCs w:val="24"/>
                <w:lang w:eastAsia="en-IN"/>
              </w:rPr>
              <w:t xml:space="preserve">we had completed the </w:t>
            </w:r>
            <w:r w:rsidR="00F74E11">
              <w:rPr>
                <w:rFonts w:ascii="Aptos" w:eastAsia="Times New Roman" w:hAnsi="Aptos" w:cs="Times New Roman"/>
                <w:bCs/>
                <w:color w:val="000000" w:themeColor="text1"/>
                <w:sz w:val="24"/>
                <w:szCs w:val="24"/>
                <w:lang w:eastAsia="en-IN"/>
              </w:rPr>
              <w:t xml:space="preserve">constraints like Unique, Not Null, Check, Primary Key, Foreign Key. And we had completed all statements like DDL, DML, DCL, TCL. As of now we have been started the </w:t>
            </w:r>
            <w:proofErr w:type="spellStart"/>
            <w:r w:rsidR="00F74E11">
              <w:rPr>
                <w:rFonts w:ascii="Aptos" w:eastAsia="Times New Roman" w:hAnsi="Aptos" w:cs="Times New Roman"/>
                <w:bCs/>
                <w:color w:val="000000" w:themeColor="text1"/>
                <w:sz w:val="24"/>
                <w:szCs w:val="24"/>
                <w:lang w:eastAsia="en-IN"/>
              </w:rPr>
              <w:t>The</w:t>
            </w:r>
            <w:proofErr w:type="spellEnd"/>
            <w:r w:rsidR="00F74E11">
              <w:rPr>
                <w:rFonts w:ascii="Aptos" w:eastAsia="Times New Roman" w:hAnsi="Aptos" w:cs="Times New Roman"/>
                <w:bCs/>
                <w:color w:val="000000" w:themeColor="text1"/>
                <w:sz w:val="24"/>
                <w:szCs w:val="24"/>
                <w:lang w:eastAsia="en-IN"/>
              </w:rPr>
              <w:t xml:space="preserve"> Core part of DBMS not SQL. Like Attributes Key Attributes, Non-Key Attributes, Prime Attribute, Non-prime Attribute, Composite Key, Super Key, Foreign key etc.</w:t>
            </w:r>
          </w:p>
          <w:p w14:paraId="773BB81A" w14:textId="4912B7F4" w:rsidR="00F74E11" w:rsidRDefault="00F74E11"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p>
          <w:p w14:paraId="6E27E4E1" w14:textId="0B847265" w:rsidR="00F74E11" w:rsidRDefault="00F74E11"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p>
          <w:p w14:paraId="73253A78" w14:textId="77777777" w:rsidR="00F74E11" w:rsidRPr="00BA25ED" w:rsidRDefault="00F74E11" w:rsidP="007263B6">
            <w:pPr>
              <w:pStyle w:val="ListParagraph"/>
              <w:spacing w:line="288" w:lineRule="auto"/>
              <w:textAlignment w:val="baseline"/>
              <w:rPr>
                <w:rFonts w:ascii="Aptos" w:eastAsia="Times New Roman" w:hAnsi="Aptos" w:cs="Times New Roman"/>
                <w:bCs/>
                <w:color w:val="000000" w:themeColor="text1"/>
                <w:sz w:val="24"/>
                <w:szCs w:val="24"/>
                <w:lang w:eastAsia="en-IN"/>
              </w:rPr>
            </w:pPr>
          </w:p>
          <w:p w14:paraId="2C251FBC" w14:textId="54DD7876" w:rsidR="009D5BE0" w:rsidRPr="008E7235" w:rsidRDefault="00F74E11" w:rsidP="00F74E11">
            <w:pPr>
              <w:pStyle w:val="ListParagraph"/>
              <w:numPr>
                <w:ilvl w:val="0"/>
                <w:numId w:val="1"/>
              </w:numPr>
              <w:spacing w:line="288" w:lineRule="auto"/>
              <w:textAlignment w:val="baseline"/>
              <w:rPr>
                <w:rFonts w:ascii="Aptos" w:eastAsia="Times New Roman" w:hAnsi="Aptos" w:cs="Times New Roman"/>
                <w:b/>
                <w:color w:val="000000" w:themeColor="text1"/>
                <w:sz w:val="24"/>
                <w:szCs w:val="24"/>
                <w:lang w:eastAsia="en-IN"/>
              </w:rPr>
            </w:pPr>
            <w:r w:rsidRPr="00724341">
              <w:rPr>
                <w:rFonts w:ascii="Proxima Nova Rg" w:eastAsia="Times New Roman" w:hAnsi="Proxima Nova Rg" w:cs="Times New Roman"/>
                <w:b/>
                <w:color w:val="000000" w:themeColor="text1"/>
                <w:sz w:val="28"/>
                <w:szCs w:val="28"/>
                <w:lang w:eastAsia="en-IN"/>
              </w:rPr>
              <w:t xml:space="preserve">WHAT </w:t>
            </w:r>
            <w:r>
              <w:rPr>
                <w:rFonts w:ascii="Proxima Nova Rg" w:eastAsia="Times New Roman" w:hAnsi="Proxima Nova Rg" w:cs="Times New Roman"/>
                <w:b/>
                <w:color w:val="000000" w:themeColor="text1"/>
                <w:sz w:val="28"/>
                <w:szCs w:val="28"/>
                <w:lang w:eastAsia="en-IN"/>
              </w:rPr>
              <w:t xml:space="preserve">EXTRA </w:t>
            </w:r>
            <w:r w:rsidRPr="00724341">
              <w:rPr>
                <w:rFonts w:ascii="Proxima Nova Rg" w:eastAsia="Times New Roman" w:hAnsi="Proxima Nova Rg" w:cs="Times New Roman"/>
                <w:b/>
                <w:color w:val="000000" w:themeColor="text1"/>
                <w:sz w:val="28"/>
                <w:szCs w:val="28"/>
                <w:lang w:eastAsia="en-IN"/>
              </w:rPr>
              <w:t>WE HAVE DONE?</w:t>
            </w:r>
          </w:p>
          <w:p w14:paraId="1F00FD22" w14:textId="77777777" w:rsidR="00F74E11" w:rsidRDefault="00F74E11" w:rsidP="00F74E11">
            <w:pPr>
              <w:pStyle w:val="ListParagraph"/>
              <w:spacing w:line="288" w:lineRule="auto"/>
              <w:textAlignment w:val="baseline"/>
              <w:rPr>
                <w:rFonts w:ascii="Aptos" w:eastAsia="Times New Roman" w:hAnsi="Aptos" w:cs="Times New Roman"/>
                <w:b/>
                <w:color w:val="000000" w:themeColor="text1"/>
                <w:sz w:val="24"/>
                <w:szCs w:val="24"/>
                <w:lang w:eastAsia="en-IN"/>
              </w:rPr>
            </w:pPr>
          </w:p>
          <w:p w14:paraId="273F4863" w14:textId="0258E712" w:rsidR="009D5BE0" w:rsidRDefault="00F74E11" w:rsidP="00F74E11">
            <w:pPr>
              <w:pStyle w:val="ListParagraph"/>
              <w:spacing w:line="288" w:lineRule="auto"/>
              <w:textAlignment w:val="baseline"/>
              <w:rPr>
                <w:rFonts w:ascii="Aptos" w:eastAsia="Times New Roman" w:hAnsi="Aptos" w:cs="Times New Roman"/>
                <w:b/>
                <w:color w:val="000000" w:themeColor="text1"/>
                <w:sz w:val="24"/>
                <w:szCs w:val="24"/>
                <w:lang w:eastAsia="en-IN"/>
              </w:rPr>
            </w:pPr>
            <w:r>
              <w:rPr>
                <w:rFonts w:ascii="Aptos" w:eastAsia="Times New Roman" w:hAnsi="Aptos" w:cs="Times New Roman"/>
                <w:b/>
                <w:color w:val="000000" w:themeColor="text1"/>
                <w:sz w:val="24"/>
                <w:szCs w:val="24"/>
                <w:lang w:eastAsia="en-IN"/>
              </w:rPr>
              <w:t>Mock Interview</w:t>
            </w:r>
          </w:p>
          <w:p w14:paraId="27A548C6" w14:textId="3499FA6F" w:rsidR="00F74E11" w:rsidRPr="00A669B7" w:rsidRDefault="00A669B7" w:rsidP="00F74E11">
            <w:pPr>
              <w:pStyle w:val="ListParagraph"/>
              <w:spacing w:line="288" w:lineRule="auto"/>
              <w:textAlignment w:val="baseline"/>
              <w:rPr>
                <w:rFonts w:ascii="Aptos" w:eastAsia="Times New Roman" w:hAnsi="Aptos" w:cs="Times New Roman"/>
                <w:bCs/>
                <w:color w:val="000000" w:themeColor="text1"/>
                <w:sz w:val="24"/>
                <w:szCs w:val="24"/>
                <w:lang w:eastAsia="en-IN"/>
              </w:rPr>
            </w:pPr>
            <w:r>
              <w:rPr>
                <w:rFonts w:ascii="Aptos" w:eastAsia="Times New Roman" w:hAnsi="Aptos" w:cs="Times New Roman"/>
                <w:bCs/>
                <w:color w:val="000000" w:themeColor="text1"/>
                <w:sz w:val="24"/>
                <w:szCs w:val="24"/>
                <w:lang w:eastAsia="en-IN"/>
              </w:rPr>
              <w:t xml:space="preserve">In this interview we have been assigned </w:t>
            </w:r>
            <w:proofErr w:type="gramStart"/>
            <w:r>
              <w:rPr>
                <w:rFonts w:ascii="Aptos" w:eastAsia="Times New Roman" w:hAnsi="Aptos" w:cs="Times New Roman"/>
                <w:bCs/>
                <w:color w:val="000000" w:themeColor="text1"/>
                <w:sz w:val="24"/>
                <w:szCs w:val="24"/>
                <w:lang w:eastAsia="en-IN"/>
              </w:rPr>
              <w:t>the some</w:t>
            </w:r>
            <w:proofErr w:type="gramEnd"/>
            <w:r>
              <w:rPr>
                <w:rFonts w:ascii="Aptos" w:eastAsia="Times New Roman" w:hAnsi="Aptos" w:cs="Times New Roman"/>
                <w:bCs/>
                <w:color w:val="000000" w:themeColor="text1"/>
                <w:sz w:val="24"/>
                <w:szCs w:val="24"/>
                <w:lang w:eastAsia="en-IN"/>
              </w:rPr>
              <w:t xml:space="preserve"> task to do be completed like in web-tech we have been assigned an website to be cloned its frontend part. In Java there are 95 Marks MCQ test where all question we have been provided are very easy and fundamental. And remaining two subjects SQL and SDCL we had ONE ON ONE interview (no GD just technical questions). </w:t>
            </w:r>
          </w:p>
          <w:p w14:paraId="41C8D6AE"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p>
        </w:tc>
      </w:tr>
      <w:tr w:rsidR="009D5BE0" w:rsidRPr="008E7235" w14:paraId="7173C157" w14:textId="77777777" w:rsidTr="005F505F">
        <w:trPr>
          <w:trHeight w:val="59"/>
        </w:trPr>
        <w:tc>
          <w:tcPr>
            <w:tcW w:w="10627" w:type="dxa"/>
            <w:gridSpan w:val="3"/>
            <w:tcBorders>
              <w:top w:val="nil"/>
              <w:left w:val="single" w:sz="4" w:space="0" w:color="auto"/>
              <w:bottom w:val="single" w:sz="4" w:space="0" w:color="auto"/>
              <w:right w:val="single" w:sz="4" w:space="0" w:color="auto"/>
            </w:tcBorders>
          </w:tcPr>
          <w:p w14:paraId="566ADF41"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p>
          <w:p w14:paraId="5D03AF95" w14:textId="77777777" w:rsidR="009D5BE0" w:rsidRPr="008E7235" w:rsidRDefault="009D5BE0" w:rsidP="007263B6">
            <w:pPr>
              <w:pStyle w:val="ListParagraph"/>
              <w:spacing w:line="288" w:lineRule="auto"/>
              <w:ind w:left="0"/>
              <w:textAlignment w:val="baseline"/>
              <w:rPr>
                <w:rFonts w:ascii="Aptos" w:eastAsia="Times New Roman" w:hAnsi="Aptos" w:cs="Times New Roman"/>
                <w:b/>
                <w:color w:val="000000" w:themeColor="text1"/>
                <w:sz w:val="24"/>
                <w:szCs w:val="24"/>
                <w:lang w:eastAsia="en-IN"/>
              </w:rPr>
            </w:pPr>
          </w:p>
        </w:tc>
      </w:tr>
    </w:tbl>
    <w:p w14:paraId="00CD1B20" w14:textId="77777777" w:rsidR="009D5BE0" w:rsidRPr="008E7235" w:rsidRDefault="009D5BE0" w:rsidP="005F505F">
      <w:pPr>
        <w:pStyle w:val="ListParagraph"/>
        <w:spacing w:after="0" w:line="288" w:lineRule="auto"/>
        <w:ind w:left="1440"/>
        <w:jc w:val="center"/>
        <w:textAlignment w:val="baseline"/>
        <w:rPr>
          <w:rFonts w:ascii="Aptos" w:hAnsi="Aptos" w:cs="Times New Roman"/>
          <w:b/>
          <w:color w:val="000000" w:themeColor="text1"/>
          <w:sz w:val="24"/>
          <w:szCs w:val="24"/>
        </w:rPr>
      </w:pPr>
    </w:p>
    <w:p w14:paraId="5796391F" w14:textId="77777777" w:rsidR="009D5BE0" w:rsidRPr="008E7235" w:rsidRDefault="009D5BE0" w:rsidP="005F505F">
      <w:pPr>
        <w:spacing w:after="0" w:line="288" w:lineRule="auto"/>
        <w:ind w:left="720"/>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 xml:space="preserve">                                                    </w:t>
      </w:r>
    </w:p>
    <w:p w14:paraId="391A3155"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r w:rsidRPr="008E7235">
        <w:rPr>
          <w:rFonts w:ascii="Aptos" w:eastAsia="Times New Roman" w:hAnsi="Aptos" w:cs="Times New Roman"/>
          <w:b/>
          <w:color w:val="000000" w:themeColor="text1"/>
          <w:sz w:val="24"/>
          <w:szCs w:val="24"/>
          <w:lang w:eastAsia="en-IN"/>
        </w:rPr>
        <w:t xml:space="preserve">                                                                         </w:t>
      </w:r>
      <w:r w:rsidRPr="008E7235">
        <w:rPr>
          <w:rFonts w:ascii="Aptos" w:eastAsia="Times New Roman" w:hAnsi="Aptos" w:cs="Times New Roman"/>
          <w:b/>
          <w:color w:val="000000" w:themeColor="text1"/>
          <w:sz w:val="24"/>
          <w:szCs w:val="24"/>
          <w:lang w:eastAsia="en-IN"/>
        </w:rPr>
        <w:tab/>
      </w:r>
      <w:r w:rsidRPr="008E7235">
        <w:rPr>
          <w:rFonts w:ascii="Aptos" w:eastAsia="Times New Roman" w:hAnsi="Aptos" w:cs="Times New Roman"/>
          <w:b/>
          <w:color w:val="000000" w:themeColor="text1"/>
          <w:sz w:val="24"/>
          <w:szCs w:val="24"/>
          <w:lang w:eastAsia="en-IN"/>
        </w:rPr>
        <w:tab/>
      </w:r>
    </w:p>
    <w:p w14:paraId="3CE34B5E"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76CF258B"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03E041E2"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4D4C1C4B"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7BE654FD"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4E5775C1"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0C4D5318"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0D797B5D"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087E68BE" w14:textId="77777777" w:rsidR="009D5BE0" w:rsidRDefault="009D5BE0"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11644FA8" w14:textId="77777777" w:rsidR="00A669B7" w:rsidRDefault="00A669B7"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407979E7" w14:textId="77777777" w:rsidR="00A669B7" w:rsidRDefault="00A669B7"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1E0EA5E6" w14:textId="77777777" w:rsidR="00A669B7" w:rsidRDefault="00A669B7" w:rsidP="005F505F">
      <w:pPr>
        <w:pStyle w:val="ListParagraph"/>
        <w:spacing w:after="0" w:line="288" w:lineRule="auto"/>
        <w:ind w:left="1440"/>
        <w:jc w:val="right"/>
        <w:textAlignment w:val="baseline"/>
        <w:rPr>
          <w:rFonts w:ascii="Aptos" w:eastAsia="Times New Roman" w:hAnsi="Aptos" w:cs="Times New Roman"/>
          <w:b/>
          <w:color w:val="000000" w:themeColor="text1"/>
          <w:sz w:val="24"/>
          <w:szCs w:val="24"/>
          <w:lang w:eastAsia="en-IN"/>
        </w:rPr>
      </w:pPr>
    </w:p>
    <w:p w14:paraId="129BDD59" w14:textId="0F467BF9" w:rsidR="00ED033B" w:rsidRDefault="009D5BE0" w:rsidP="005F505F">
      <w:pPr>
        <w:pStyle w:val="ListParagraph"/>
        <w:spacing w:after="0" w:line="288" w:lineRule="auto"/>
        <w:ind w:left="1440"/>
        <w:jc w:val="right"/>
        <w:textAlignment w:val="baseline"/>
      </w:pPr>
      <w:r w:rsidRPr="008E7235">
        <w:rPr>
          <w:rFonts w:ascii="Aptos" w:hAnsi="Aptos" w:cs="Times New Roman"/>
          <w:b/>
          <w:bCs/>
          <w:color w:val="000000" w:themeColor="text1"/>
          <w:sz w:val="24"/>
          <w:szCs w:val="24"/>
        </w:rPr>
        <w:t>Signature of Industry Supervisor</w:t>
      </w:r>
    </w:p>
    <w:sectPr w:rsidR="00ED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Rg">
    <w:panose1 w:val="02000506030000020004"/>
    <w:charset w:val="00"/>
    <w:family w:val="modern"/>
    <w:notTrueType/>
    <w:pitch w:val="variable"/>
    <w:sig w:usb0="A00002EF" w:usb1="5000E0F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93FD1"/>
    <w:multiLevelType w:val="hybridMultilevel"/>
    <w:tmpl w:val="3A4CF71C"/>
    <w:lvl w:ilvl="0" w:tplc="851E334E">
      <w:start w:val="1"/>
      <w:numFmt w:val="bullet"/>
      <w:lvlText w:val="→"/>
      <w:lvlJc w:val="left"/>
      <w:pPr>
        <w:ind w:left="720" w:hanging="360"/>
      </w:pPr>
      <w:rPr>
        <w:rFonts w:ascii="Aptos" w:hAnsi="Apto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0"/>
    <w:rsid w:val="00057E55"/>
    <w:rsid w:val="00077EB7"/>
    <w:rsid w:val="002D5D65"/>
    <w:rsid w:val="00305BB6"/>
    <w:rsid w:val="003A28E3"/>
    <w:rsid w:val="005F505F"/>
    <w:rsid w:val="007D6A23"/>
    <w:rsid w:val="009D5BE0"/>
    <w:rsid w:val="00A669B7"/>
    <w:rsid w:val="00D85123"/>
    <w:rsid w:val="00ED033B"/>
    <w:rsid w:val="00F7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1601"/>
  <w15:chartTrackingRefBased/>
  <w15:docId w15:val="{E0367556-AA55-42A7-8A05-35F0DF29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E0"/>
    <w:pPr>
      <w:ind w:left="720"/>
      <w:contextualSpacing/>
    </w:pPr>
  </w:style>
  <w:style w:type="table" w:styleId="TableGrid">
    <w:name w:val="Table Grid"/>
    <w:basedOn w:val="TableNormal"/>
    <w:uiPriority w:val="39"/>
    <w:rsid w:val="009D5BE0"/>
    <w:pPr>
      <w:spacing w:after="0" w:line="240" w:lineRule="auto"/>
    </w:pPr>
    <w:rPr>
      <w:lang w:val="en-GB"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5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vu.d@qspider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Prajapati</dc:creator>
  <cp:keywords/>
  <dc:description/>
  <cp:lastModifiedBy>jainil Prajapati</cp:lastModifiedBy>
  <cp:revision>5</cp:revision>
  <dcterms:created xsi:type="dcterms:W3CDTF">2024-07-07T19:13:00Z</dcterms:created>
  <dcterms:modified xsi:type="dcterms:W3CDTF">2024-07-07T20:03:00Z</dcterms:modified>
</cp:coreProperties>
</file>