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D8" w:rsidRDefault="00A245D8" w:rsidP="00614728">
      <w:pPr>
        <w:jc w:val="both"/>
      </w:pPr>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777240</wp:posOffset>
                </wp:positionV>
                <wp:extent cx="6858000" cy="9261348"/>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2613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45D8" w:rsidRDefault="00A245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269" y="5634472"/>
                            <a:ext cx="6764655" cy="3357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sidR="0087223E">
                                <w:rPr>
                                  <w:color w:val="5B9BD5" w:themeColor="accent1"/>
                                  <w:sz w:val="32"/>
                                  <w:szCs w:val="36"/>
                                </w:rPr>
                                <w:t xml:space="preserve"> – 27</w:t>
                              </w:r>
                              <w:r>
                                <w:rPr>
                                  <w:color w:val="5B9BD5" w:themeColor="accent1"/>
                                  <w:sz w:val="32"/>
                                  <w:szCs w:val="36"/>
                                </w:rPr>
                                <w:t>/03/2025</w:t>
                              </w:r>
                            </w:p>
                            <w:p w:rsidR="00A245D8" w:rsidRDefault="00A245D8"/>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o 48" o:spid="_x0000_s1026" style="position:absolute;left:0;text-align:left;margin-left:35.4pt;margin-top:61.2pt;width:540pt;height:729.25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45D8" w:rsidRDefault="00A245D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2;top:56344;width:67647;height:33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sidR="0087223E">
                          <w:rPr>
                            <w:color w:val="5B9BD5" w:themeColor="accent1"/>
                            <w:sz w:val="32"/>
                            <w:szCs w:val="36"/>
                          </w:rPr>
                          <w:t xml:space="preserve"> – 27</w:t>
                        </w:r>
                        <w:r>
                          <w:rPr>
                            <w:color w:val="5B9BD5" w:themeColor="accent1"/>
                            <w:sz w:val="32"/>
                            <w:szCs w:val="36"/>
                          </w:rPr>
                          <w:t>/03/2025</w:t>
                        </w:r>
                      </w:p>
                      <w:p w:rsidR="00A245D8" w:rsidRDefault="00A245D8"/>
                    </w:txbxContent>
                  </v:textbox>
                </v:shape>
                <w10:wrap anchorx="page" anchory="page"/>
              </v:group>
            </w:pict>
          </mc:Fallback>
        </mc:AlternateContent>
      </w:r>
    </w:p>
    <w:p w:rsidR="00A245D8" w:rsidRPr="00506ECA" w:rsidRDefault="00A245D8" w:rsidP="00614728">
      <w:pPr>
        <w:jc w:val="both"/>
      </w:pPr>
      <w:r>
        <w:br w:type="page"/>
      </w:r>
    </w:p>
    <w:sdt>
      <w:sdtPr>
        <w:id w:val="9911366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05983" w:rsidRDefault="00666705">
          <w:pPr>
            <w:pStyle w:val="TtulodeTDC"/>
          </w:pPr>
          <w:r>
            <w:t>Índice</w:t>
          </w:r>
        </w:p>
        <w:p w:rsidR="00A05983" w:rsidRDefault="00A05983">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94001078" w:history="1">
            <w:r w:rsidRPr="009C69D2">
              <w:rPr>
                <w:rStyle w:val="Hipervnculo"/>
                <w:noProof/>
              </w:rPr>
              <w:t>Tema 1</w:t>
            </w:r>
            <w:r>
              <w:rPr>
                <w:noProof/>
                <w:webHidden/>
              </w:rPr>
              <w:tab/>
            </w:r>
            <w:r>
              <w:rPr>
                <w:noProof/>
                <w:webHidden/>
              </w:rPr>
              <w:fldChar w:fldCharType="begin"/>
            </w:r>
            <w:r>
              <w:rPr>
                <w:noProof/>
                <w:webHidden/>
              </w:rPr>
              <w:instrText xml:space="preserve"> PAGEREF _Toc194001078 \h </w:instrText>
            </w:r>
            <w:r>
              <w:rPr>
                <w:noProof/>
                <w:webHidden/>
              </w:rPr>
            </w:r>
            <w:r>
              <w:rPr>
                <w:noProof/>
                <w:webHidden/>
              </w:rPr>
              <w:fldChar w:fldCharType="separate"/>
            </w:r>
            <w:r>
              <w:rPr>
                <w:noProof/>
                <w:webHidden/>
              </w:rPr>
              <w:t>2</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79" w:history="1">
            <w:r w:rsidRPr="009C69D2">
              <w:rPr>
                <w:rStyle w:val="Hipervnculo"/>
                <w:noProof/>
              </w:rPr>
              <w:t>Ejercicio 3:</w:t>
            </w:r>
            <w:r>
              <w:rPr>
                <w:noProof/>
                <w:webHidden/>
              </w:rPr>
              <w:tab/>
            </w:r>
            <w:r>
              <w:rPr>
                <w:noProof/>
                <w:webHidden/>
              </w:rPr>
              <w:fldChar w:fldCharType="begin"/>
            </w:r>
            <w:r>
              <w:rPr>
                <w:noProof/>
                <w:webHidden/>
              </w:rPr>
              <w:instrText xml:space="preserve"> PAGEREF _Toc194001079 \h </w:instrText>
            </w:r>
            <w:r>
              <w:rPr>
                <w:noProof/>
                <w:webHidden/>
              </w:rPr>
            </w:r>
            <w:r>
              <w:rPr>
                <w:noProof/>
                <w:webHidden/>
              </w:rPr>
              <w:fldChar w:fldCharType="separate"/>
            </w:r>
            <w:r>
              <w:rPr>
                <w:noProof/>
                <w:webHidden/>
              </w:rPr>
              <w:t>2</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0" w:history="1">
            <w:r w:rsidRPr="009C69D2">
              <w:rPr>
                <w:rStyle w:val="Hipervnculo"/>
                <w:noProof/>
              </w:rPr>
              <w:t>Ejercicio 5:</w:t>
            </w:r>
            <w:r>
              <w:rPr>
                <w:noProof/>
                <w:webHidden/>
              </w:rPr>
              <w:tab/>
            </w:r>
            <w:r>
              <w:rPr>
                <w:noProof/>
                <w:webHidden/>
              </w:rPr>
              <w:fldChar w:fldCharType="begin"/>
            </w:r>
            <w:r>
              <w:rPr>
                <w:noProof/>
                <w:webHidden/>
              </w:rPr>
              <w:instrText xml:space="preserve"> PAGEREF _Toc194001080 \h </w:instrText>
            </w:r>
            <w:r>
              <w:rPr>
                <w:noProof/>
                <w:webHidden/>
              </w:rPr>
            </w:r>
            <w:r>
              <w:rPr>
                <w:noProof/>
                <w:webHidden/>
              </w:rPr>
              <w:fldChar w:fldCharType="separate"/>
            </w:r>
            <w:r>
              <w:rPr>
                <w:noProof/>
                <w:webHidden/>
              </w:rPr>
              <w:t>2</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1" w:history="1">
            <w:r w:rsidRPr="009C69D2">
              <w:rPr>
                <w:rStyle w:val="Hipervnculo"/>
                <w:noProof/>
              </w:rPr>
              <w:t>Ejercicio 9:</w:t>
            </w:r>
            <w:r>
              <w:rPr>
                <w:noProof/>
                <w:webHidden/>
              </w:rPr>
              <w:tab/>
            </w:r>
            <w:r>
              <w:rPr>
                <w:noProof/>
                <w:webHidden/>
              </w:rPr>
              <w:fldChar w:fldCharType="begin"/>
            </w:r>
            <w:r>
              <w:rPr>
                <w:noProof/>
                <w:webHidden/>
              </w:rPr>
              <w:instrText xml:space="preserve"> PAGEREF _Toc194001081 \h </w:instrText>
            </w:r>
            <w:r>
              <w:rPr>
                <w:noProof/>
                <w:webHidden/>
              </w:rPr>
            </w:r>
            <w:r>
              <w:rPr>
                <w:noProof/>
                <w:webHidden/>
              </w:rPr>
              <w:fldChar w:fldCharType="separate"/>
            </w:r>
            <w:r>
              <w:rPr>
                <w:noProof/>
                <w:webHidden/>
              </w:rPr>
              <w:t>3</w:t>
            </w:r>
            <w:r>
              <w:rPr>
                <w:noProof/>
                <w:webHidden/>
              </w:rPr>
              <w:fldChar w:fldCharType="end"/>
            </w:r>
          </w:hyperlink>
        </w:p>
        <w:p w:rsidR="00A05983" w:rsidRDefault="00A05983">
          <w:pPr>
            <w:pStyle w:val="TDC1"/>
            <w:tabs>
              <w:tab w:val="right" w:leader="dot" w:pos="8494"/>
            </w:tabs>
            <w:rPr>
              <w:rFonts w:eastAsiaTheme="minorEastAsia"/>
              <w:noProof/>
              <w:lang w:eastAsia="es-ES"/>
            </w:rPr>
          </w:pPr>
          <w:hyperlink w:anchor="_Toc194001082" w:history="1">
            <w:r w:rsidRPr="009C69D2">
              <w:rPr>
                <w:rStyle w:val="Hipervnculo"/>
                <w:noProof/>
              </w:rPr>
              <w:t>Tema 2</w:t>
            </w:r>
            <w:r>
              <w:rPr>
                <w:noProof/>
                <w:webHidden/>
              </w:rPr>
              <w:tab/>
            </w:r>
            <w:r>
              <w:rPr>
                <w:noProof/>
                <w:webHidden/>
              </w:rPr>
              <w:fldChar w:fldCharType="begin"/>
            </w:r>
            <w:r>
              <w:rPr>
                <w:noProof/>
                <w:webHidden/>
              </w:rPr>
              <w:instrText xml:space="preserve"> PAGEREF _Toc194001082 \h </w:instrText>
            </w:r>
            <w:r>
              <w:rPr>
                <w:noProof/>
                <w:webHidden/>
              </w:rPr>
            </w:r>
            <w:r>
              <w:rPr>
                <w:noProof/>
                <w:webHidden/>
              </w:rPr>
              <w:fldChar w:fldCharType="separate"/>
            </w:r>
            <w:r>
              <w:rPr>
                <w:noProof/>
                <w:webHidden/>
              </w:rPr>
              <w:t>5</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3" w:history="1">
            <w:r w:rsidRPr="009C69D2">
              <w:rPr>
                <w:rStyle w:val="Hipervnculo"/>
                <w:noProof/>
              </w:rPr>
              <w:t>Ejercicio 3:</w:t>
            </w:r>
            <w:r>
              <w:rPr>
                <w:noProof/>
                <w:webHidden/>
              </w:rPr>
              <w:tab/>
            </w:r>
            <w:r>
              <w:rPr>
                <w:noProof/>
                <w:webHidden/>
              </w:rPr>
              <w:fldChar w:fldCharType="begin"/>
            </w:r>
            <w:r>
              <w:rPr>
                <w:noProof/>
                <w:webHidden/>
              </w:rPr>
              <w:instrText xml:space="preserve"> PAGEREF _Toc194001083 \h </w:instrText>
            </w:r>
            <w:r>
              <w:rPr>
                <w:noProof/>
                <w:webHidden/>
              </w:rPr>
            </w:r>
            <w:r>
              <w:rPr>
                <w:noProof/>
                <w:webHidden/>
              </w:rPr>
              <w:fldChar w:fldCharType="separate"/>
            </w:r>
            <w:r>
              <w:rPr>
                <w:noProof/>
                <w:webHidden/>
              </w:rPr>
              <w:t>5</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4" w:history="1">
            <w:r w:rsidRPr="009C69D2">
              <w:rPr>
                <w:rStyle w:val="Hipervnculo"/>
                <w:noProof/>
              </w:rPr>
              <w:t>Ejercicio 4:</w:t>
            </w:r>
            <w:r>
              <w:rPr>
                <w:noProof/>
                <w:webHidden/>
              </w:rPr>
              <w:tab/>
            </w:r>
            <w:r>
              <w:rPr>
                <w:noProof/>
                <w:webHidden/>
              </w:rPr>
              <w:fldChar w:fldCharType="begin"/>
            </w:r>
            <w:r>
              <w:rPr>
                <w:noProof/>
                <w:webHidden/>
              </w:rPr>
              <w:instrText xml:space="preserve"> PAGEREF _Toc194001084 \h </w:instrText>
            </w:r>
            <w:r>
              <w:rPr>
                <w:noProof/>
                <w:webHidden/>
              </w:rPr>
            </w:r>
            <w:r>
              <w:rPr>
                <w:noProof/>
                <w:webHidden/>
              </w:rPr>
              <w:fldChar w:fldCharType="separate"/>
            </w:r>
            <w:r>
              <w:rPr>
                <w:noProof/>
                <w:webHidden/>
              </w:rPr>
              <w:t>6</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5" w:history="1">
            <w:r w:rsidRPr="009C69D2">
              <w:rPr>
                <w:rStyle w:val="Hipervnculo"/>
                <w:noProof/>
              </w:rPr>
              <w:t>Ejercicio 6:</w:t>
            </w:r>
            <w:r>
              <w:rPr>
                <w:noProof/>
                <w:webHidden/>
              </w:rPr>
              <w:tab/>
            </w:r>
            <w:r>
              <w:rPr>
                <w:noProof/>
                <w:webHidden/>
              </w:rPr>
              <w:fldChar w:fldCharType="begin"/>
            </w:r>
            <w:r>
              <w:rPr>
                <w:noProof/>
                <w:webHidden/>
              </w:rPr>
              <w:instrText xml:space="preserve"> PAGEREF _Toc194001085 \h </w:instrText>
            </w:r>
            <w:r>
              <w:rPr>
                <w:noProof/>
                <w:webHidden/>
              </w:rPr>
            </w:r>
            <w:r>
              <w:rPr>
                <w:noProof/>
                <w:webHidden/>
              </w:rPr>
              <w:fldChar w:fldCharType="separate"/>
            </w:r>
            <w:r>
              <w:rPr>
                <w:noProof/>
                <w:webHidden/>
              </w:rPr>
              <w:t>7</w:t>
            </w:r>
            <w:r>
              <w:rPr>
                <w:noProof/>
                <w:webHidden/>
              </w:rPr>
              <w:fldChar w:fldCharType="end"/>
            </w:r>
          </w:hyperlink>
        </w:p>
        <w:p w:rsidR="00A05983" w:rsidRDefault="00A05983">
          <w:pPr>
            <w:pStyle w:val="TDC1"/>
            <w:tabs>
              <w:tab w:val="right" w:leader="dot" w:pos="8494"/>
            </w:tabs>
            <w:rPr>
              <w:rFonts w:eastAsiaTheme="minorEastAsia"/>
              <w:noProof/>
              <w:lang w:eastAsia="es-ES"/>
            </w:rPr>
          </w:pPr>
          <w:hyperlink w:anchor="_Toc194001086" w:history="1">
            <w:r w:rsidRPr="009C69D2">
              <w:rPr>
                <w:rStyle w:val="Hipervnculo"/>
                <w:noProof/>
              </w:rPr>
              <w:t>Tema 3</w:t>
            </w:r>
            <w:r>
              <w:rPr>
                <w:noProof/>
                <w:webHidden/>
              </w:rPr>
              <w:tab/>
            </w:r>
            <w:r>
              <w:rPr>
                <w:noProof/>
                <w:webHidden/>
              </w:rPr>
              <w:fldChar w:fldCharType="begin"/>
            </w:r>
            <w:r>
              <w:rPr>
                <w:noProof/>
                <w:webHidden/>
              </w:rPr>
              <w:instrText xml:space="preserve"> PAGEREF _Toc194001086 \h </w:instrText>
            </w:r>
            <w:r>
              <w:rPr>
                <w:noProof/>
                <w:webHidden/>
              </w:rPr>
            </w:r>
            <w:r>
              <w:rPr>
                <w:noProof/>
                <w:webHidden/>
              </w:rPr>
              <w:fldChar w:fldCharType="separate"/>
            </w:r>
            <w:r>
              <w:rPr>
                <w:noProof/>
                <w:webHidden/>
              </w:rPr>
              <w:t>10</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7" w:history="1">
            <w:r w:rsidRPr="009C69D2">
              <w:rPr>
                <w:rStyle w:val="Hipervnculo"/>
                <w:noProof/>
              </w:rPr>
              <w:t>Ejercicio 3:</w:t>
            </w:r>
            <w:r>
              <w:rPr>
                <w:noProof/>
                <w:webHidden/>
              </w:rPr>
              <w:tab/>
            </w:r>
            <w:r>
              <w:rPr>
                <w:noProof/>
                <w:webHidden/>
              </w:rPr>
              <w:fldChar w:fldCharType="begin"/>
            </w:r>
            <w:r>
              <w:rPr>
                <w:noProof/>
                <w:webHidden/>
              </w:rPr>
              <w:instrText xml:space="preserve"> PAGEREF _Toc194001087 \h </w:instrText>
            </w:r>
            <w:r>
              <w:rPr>
                <w:noProof/>
                <w:webHidden/>
              </w:rPr>
            </w:r>
            <w:r>
              <w:rPr>
                <w:noProof/>
                <w:webHidden/>
              </w:rPr>
              <w:fldChar w:fldCharType="separate"/>
            </w:r>
            <w:r>
              <w:rPr>
                <w:noProof/>
                <w:webHidden/>
              </w:rPr>
              <w:t>10</w:t>
            </w:r>
            <w:r>
              <w:rPr>
                <w:noProof/>
                <w:webHidden/>
              </w:rPr>
              <w:fldChar w:fldCharType="end"/>
            </w:r>
          </w:hyperlink>
        </w:p>
        <w:p w:rsidR="00A05983" w:rsidRDefault="00A05983">
          <w:pPr>
            <w:pStyle w:val="TDC2"/>
            <w:tabs>
              <w:tab w:val="right" w:leader="dot" w:pos="8494"/>
            </w:tabs>
            <w:rPr>
              <w:rFonts w:eastAsiaTheme="minorEastAsia"/>
              <w:noProof/>
              <w:lang w:eastAsia="es-ES"/>
            </w:rPr>
          </w:pPr>
          <w:hyperlink w:anchor="_Toc194001088" w:history="1">
            <w:r w:rsidRPr="009C69D2">
              <w:rPr>
                <w:rStyle w:val="Hipervnculo"/>
                <w:noProof/>
              </w:rPr>
              <w:t>Ejercicio 7:</w:t>
            </w:r>
            <w:r>
              <w:rPr>
                <w:noProof/>
                <w:webHidden/>
              </w:rPr>
              <w:tab/>
            </w:r>
            <w:r>
              <w:rPr>
                <w:noProof/>
                <w:webHidden/>
              </w:rPr>
              <w:fldChar w:fldCharType="begin"/>
            </w:r>
            <w:r>
              <w:rPr>
                <w:noProof/>
                <w:webHidden/>
              </w:rPr>
              <w:instrText xml:space="preserve"> PAGEREF _Toc194001088 \h </w:instrText>
            </w:r>
            <w:r>
              <w:rPr>
                <w:noProof/>
                <w:webHidden/>
              </w:rPr>
            </w:r>
            <w:r>
              <w:rPr>
                <w:noProof/>
                <w:webHidden/>
              </w:rPr>
              <w:fldChar w:fldCharType="separate"/>
            </w:r>
            <w:r>
              <w:rPr>
                <w:noProof/>
                <w:webHidden/>
              </w:rPr>
              <w:t>11</w:t>
            </w:r>
            <w:r>
              <w:rPr>
                <w:noProof/>
                <w:webHidden/>
              </w:rPr>
              <w:fldChar w:fldCharType="end"/>
            </w:r>
          </w:hyperlink>
        </w:p>
        <w:p w:rsidR="00A05983" w:rsidRDefault="00A05983">
          <w:r>
            <w:rPr>
              <w:b/>
              <w:bCs/>
            </w:rPr>
            <w:fldChar w:fldCharType="end"/>
          </w:r>
        </w:p>
      </w:sdtContent>
    </w:sdt>
    <w:p w:rsidR="00A05983" w:rsidRDefault="00A05983" w:rsidP="00614728">
      <w:pPr>
        <w:pStyle w:val="Ttulo1"/>
        <w:jc w:val="both"/>
      </w:pPr>
    </w:p>
    <w:p w:rsidR="00A05983" w:rsidRPr="00666705" w:rsidRDefault="00A05983" w:rsidP="00A05983">
      <w:pPr>
        <w:rPr>
          <w:rFonts w:asciiTheme="majorHAnsi" w:eastAsiaTheme="majorEastAsia" w:hAnsiTheme="majorHAnsi" w:cstheme="majorBidi"/>
          <w:color w:val="2E74B5" w:themeColor="accent1" w:themeShade="BF"/>
          <w:sz w:val="32"/>
          <w:szCs w:val="32"/>
          <w:u w:val="single"/>
        </w:rPr>
      </w:pPr>
      <w:r>
        <w:br w:type="page"/>
      </w:r>
    </w:p>
    <w:p w:rsidR="009E0797" w:rsidRDefault="00506ECA" w:rsidP="00614728">
      <w:pPr>
        <w:pStyle w:val="Ttulo1"/>
        <w:jc w:val="both"/>
      </w:pPr>
      <w:bookmarkStart w:id="0" w:name="_Toc194001078"/>
      <w:r>
        <w:lastRenderedPageBreak/>
        <w:t>Tema 1</w:t>
      </w:r>
      <w:bookmarkEnd w:id="0"/>
    </w:p>
    <w:p w:rsidR="00506ECA" w:rsidRPr="00506ECA" w:rsidRDefault="00506ECA" w:rsidP="00614728">
      <w:pPr>
        <w:pStyle w:val="Subttulo"/>
        <w:jc w:val="both"/>
      </w:pPr>
      <w:r>
        <w:t>Hemos elegido los ejercicios 3, 5 y 9</w:t>
      </w:r>
    </w:p>
    <w:p w:rsidR="00506ECA" w:rsidRDefault="00506ECA" w:rsidP="00614728">
      <w:pPr>
        <w:pStyle w:val="Ttulo2"/>
        <w:jc w:val="both"/>
      </w:pPr>
      <w:bookmarkStart w:id="1" w:name="_Toc194001079"/>
      <w:r>
        <w:t>Ejercicio 3:</w:t>
      </w:r>
      <w:bookmarkEnd w:id="1"/>
    </w:p>
    <w:p w:rsidR="00506ECA" w:rsidRPr="00506ECA" w:rsidRDefault="00506ECA" w:rsidP="00614728">
      <w:pPr>
        <w:jc w:val="both"/>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6799465" cy="1638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9199.tmp"/>
                    <pic:cNvPicPr/>
                  </pic:nvPicPr>
                  <pic:blipFill>
                    <a:blip r:embed="rId8">
                      <a:extLst>
                        <a:ext uri="{28A0092B-C50C-407E-A947-70E740481C1C}">
                          <a14:useLocalDpi xmlns:a14="http://schemas.microsoft.com/office/drawing/2010/main" val="0"/>
                        </a:ext>
                      </a:extLst>
                    </a:blip>
                    <a:stretch>
                      <a:fillRect/>
                    </a:stretch>
                  </pic:blipFill>
                  <pic:spPr>
                    <a:xfrm>
                      <a:off x="0" y="0"/>
                      <a:ext cx="6799465" cy="1638300"/>
                    </a:xfrm>
                    <a:prstGeom prst="rect">
                      <a:avLst/>
                    </a:prstGeom>
                  </pic:spPr>
                </pic:pic>
              </a:graphicData>
            </a:graphic>
          </wp:anchor>
        </w:drawing>
      </w:r>
      <w:r>
        <w:t xml:space="preserve">(Ejercicio 2) </w:t>
      </w:r>
      <w:r w:rsidRPr="00506ECA">
        <w:t>Analiza la eficiencia del siguiente código:</w:t>
      </w: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pPr>
    </w:p>
    <w:p w:rsidR="00506ECA" w:rsidRDefault="00506ECA" w:rsidP="00614728">
      <w:pPr>
        <w:jc w:val="both"/>
      </w:pPr>
      <w:r>
        <w:t xml:space="preserve">Entrando en la segunda rama del condicional (línea 6), que es el peor caso, la peor opción es recorrer el </w:t>
      </w:r>
      <w:proofErr w:type="spellStart"/>
      <w:r>
        <w:t>while</w:t>
      </w:r>
      <w:proofErr w:type="spellEnd"/>
      <w:r>
        <w:t xml:space="preserve"> de la línea 8 (complejidad O(n)) y después sin importar en qué rama del condicional (línea 10) entres, ambas son complejidad </w:t>
      </w:r>
      <w:r>
        <w:rPr>
          <w:rFonts w:cstheme="minorHAnsi"/>
        </w:rPr>
        <w:t>≈</w:t>
      </w:r>
      <w:r>
        <w:t xml:space="preserve"> O(n). Por lo tanto, la complejidad es</w:t>
      </w:r>
      <w:r>
        <w:br/>
        <w:t xml:space="preserve">O(n) + O(n) </w:t>
      </w:r>
      <w:r>
        <w:rPr>
          <w:rFonts w:cstheme="minorHAnsi"/>
        </w:rPr>
        <w:t>≈</w:t>
      </w:r>
      <w:r>
        <w:t xml:space="preserve"> O(n)</w:t>
      </w:r>
    </w:p>
    <w:p w:rsidR="00506ECA" w:rsidRDefault="00506ECA" w:rsidP="00614728">
      <w:pPr>
        <w:jc w:val="both"/>
      </w:pPr>
      <w:r>
        <w:rPr>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267970</wp:posOffset>
            </wp:positionV>
            <wp:extent cx="6931086" cy="127635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AA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086" cy="12763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w:t>
      </w:r>
      <w:r w:rsidRPr="00506ECA">
        <w:t>Analiza la eficiencia del siguiente código que llama a la función del ejercicio 2:</w:t>
      </w: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rPr>
          <w:rFonts w:cstheme="minorHAnsi"/>
        </w:rPr>
      </w:pPr>
      <w:r>
        <w:t xml:space="preserve">El código contiene un bucle (línea 5). Este bucle contiene un condicional (línea 6) en el que ambas opciones implican una llamada a la función </w:t>
      </w:r>
      <w:proofErr w:type="spellStart"/>
      <w:r>
        <w:t>inserta_ordenado</w:t>
      </w:r>
      <w:proofErr w:type="spellEnd"/>
      <w:r>
        <w:t xml:space="preserve"> del ejercicio 2, que es complejidad O(n). Así, da igual que opción del condicional recorras, la complejidad de este será</w:t>
      </w:r>
      <w:r>
        <w:br/>
      </w:r>
      <w:r>
        <w:rPr>
          <w:rFonts w:cstheme="minorHAnsi"/>
        </w:rPr>
        <w:t>≈ O(n). Como esta llamada se hace dentro de un bucle la complejidad del código será</w:t>
      </w:r>
      <w:r>
        <w:rPr>
          <w:rFonts w:cstheme="minorHAnsi"/>
        </w:rPr>
        <w:br/>
        <w:t xml:space="preserve">≈ O(n) * n = </w:t>
      </w:r>
      <w:proofErr w:type="gramStart"/>
      <w:r>
        <w:rPr>
          <w:rFonts w:cstheme="minorHAnsi"/>
        </w:rPr>
        <w:t>O(</w:t>
      </w:r>
      <w:proofErr w:type="gramEnd"/>
      <w:r>
        <w:rPr>
          <w:rFonts w:cstheme="minorHAnsi"/>
        </w:rPr>
        <w:t>n</w:t>
      </w:r>
      <w:r>
        <w:rPr>
          <w:rFonts w:cstheme="minorHAnsi"/>
          <w:vertAlign w:val="superscript"/>
        </w:rPr>
        <w:t>2</w:t>
      </w:r>
      <w:r>
        <w:rPr>
          <w:rFonts w:cstheme="minorHAnsi"/>
        </w:rPr>
        <w:t>).</w:t>
      </w:r>
    </w:p>
    <w:p w:rsidR="00832DF2" w:rsidRP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06ECA" w:rsidRDefault="00506ECA" w:rsidP="00614728">
      <w:pPr>
        <w:pStyle w:val="Ttulo2"/>
        <w:jc w:val="both"/>
      </w:pPr>
      <w:bookmarkStart w:id="2" w:name="_Toc194001080"/>
      <w:r>
        <w:t>Ejercicio 5:</w:t>
      </w:r>
      <w:bookmarkEnd w:id="2"/>
    </w:p>
    <w:p w:rsidR="005A208D" w:rsidRDefault="00506ECA" w:rsidP="00614728">
      <w:pPr>
        <w:jc w:val="both"/>
      </w:pPr>
      <w:r w:rsidRPr="00506ECA">
        <w:t>Realiza una función que determine si un número recibido como parámetro es</w:t>
      </w:r>
      <w:r>
        <w:br/>
      </w:r>
      <w:r w:rsidRPr="00506ECA">
        <w:t>primo. Realiza un análi</w:t>
      </w:r>
      <w:r>
        <w:t>sis de eficiencia y complejidad:</w:t>
      </w:r>
    </w:p>
    <w:p w:rsidR="005A208D" w:rsidRDefault="005A208D" w:rsidP="00614728">
      <w:pPr>
        <w:pStyle w:val="Ttulo4"/>
        <w:jc w:val="both"/>
      </w:pPr>
      <w:r>
        <w:t>Descripción del algoritmo:</w:t>
      </w:r>
    </w:p>
    <w:p w:rsidR="005A208D" w:rsidRDefault="005A208D" w:rsidP="00614728">
      <w:pPr>
        <w:jc w:val="both"/>
      </w:pPr>
      <w:r>
        <w:t xml:space="preserve">Se trata de comprobar de uno en uno si cada número menor que el introducido es divisor de este (comprobando si el módulo de ambos es 0). La idea es que no necesitamos comprobar todos los números menores que el introducido, sino simplemente los que sean menores o iguales que su raíz, puesto que el mayor divisor de un número que no sea este mismo es como mucho su raíz, o si es mayor que su raíz, entonces este divisor deberá ser multiplicado por uno menor que la raíz del </w:t>
      </w:r>
      <w:r w:rsidR="00955C4C">
        <w:t>introducido para dar este como resultado,</w:t>
      </w:r>
      <w:r>
        <w:t xml:space="preserve"> y por tanto existirá un divisor menor que su raíz.</w:t>
      </w:r>
    </w:p>
    <w:p w:rsidR="00955C4C" w:rsidRDefault="00955C4C" w:rsidP="00614728">
      <w:pPr>
        <w:pStyle w:val="Ttulo4"/>
        <w:jc w:val="both"/>
      </w:pPr>
      <w:r>
        <w:lastRenderedPageBreak/>
        <w:t>Análisis de complejidad:</w:t>
      </w:r>
    </w:p>
    <w:p w:rsidR="00506ECA" w:rsidRDefault="00955C4C" w:rsidP="00614728">
      <w:pPr>
        <w:jc w:val="both"/>
      </w:pPr>
      <w:r>
        <w:rPr>
          <w:noProof/>
          <w:lang w:eastAsia="es-ES"/>
        </w:rPr>
        <w:drawing>
          <wp:anchor distT="0" distB="0" distL="114300" distR="114300" simplePos="0" relativeHeight="251662336" behindDoc="1" locked="0" layoutInCell="1" allowOverlap="1">
            <wp:simplePos x="0" y="0"/>
            <wp:positionH relativeFrom="margin">
              <wp:align>left</wp:align>
            </wp:positionH>
            <wp:positionV relativeFrom="paragraph">
              <wp:posOffset>79375</wp:posOffset>
            </wp:positionV>
            <wp:extent cx="5400040" cy="206248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C85C.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2480"/>
                    </a:xfrm>
                    <a:prstGeom prst="rect">
                      <a:avLst/>
                    </a:prstGeom>
                  </pic:spPr>
                </pic:pic>
              </a:graphicData>
            </a:graphic>
            <wp14:sizeRelH relativeFrom="page">
              <wp14:pctWidth>0</wp14:pctWidth>
            </wp14:sizeRelH>
            <wp14:sizeRelV relativeFrom="page">
              <wp14:pctHeight>0</wp14:pctHeight>
            </wp14:sizeRelV>
          </wp:anchor>
        </w:drawing>
      </w:r>
    </w:p>
    <w:p w:rsidR="00506ECA" w:rsidRDefault="00506ECA" w:rsidP="00614728">
      <w:pPr>
        <w:jc w:val="both"/>
      </w:pPr>
    </w:p>
    <w:p w:rsidR="00506ECA" w:rsidRDefault="00506ECA"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832DF2" w:rsidRDefault="00955C4C" w:rsidP="00614728">
      <w:pPr>
        <w:jc w:val="both"/>
      </w:pPr>
      <w:r>
        <w:t xml:space="preserve">Como se puede observar, todo son operaciones simples excepto un bucle </w:t>
      </w:r>
      <w:proofErr w:type="spellStart"/>
      <w:r>
        <w:t>while</w:t>
      </w:r>
      <w:proofErr w:type="spellEnd"/>
      <w:r>
        <w:t xml:space="preserve"> que se recorre </w:t>
      </w:r>
      <m:oMath>
        <m:rad>
          <m:radPr>
            <m:degHide m:val="1"/>
            <m:ctrlPr>
              <w:rPr>
                <w:rFonts w:ascii="Cambria Math" w:hAnsi="Cambria Math"/>
                <w:i/>
              </w:rPr>
            </m:ctrlPr>
          </m:radPr>
          <m:deg/>
          <m:e>
            <m:r>
              <w:rPr>
                <w:rFonts w:ascii="Cambria Math" w:hAnsi="Cambria Math"/>
              </w:rPr>
              <m:t>n</m:t>
            </m:r>
          </m:e>
        </m:rad>
      </m:oMath>
      <w:r>
        <w:t xml:space="preserve"> veces</w:t>
      </w:r>
      <w:r w:rsidR="00832DF2">
        <w:t>.</w:t>
      </w:r>
      <w:r>
        <w:t xml:space="preserve"> </w:t>
      </w:r>
    </w:p>
    <w:p w:rsid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rsidR="00F75989" w:rsidRDefault="00F75989" w:rsidP="00F75989">
      <w:pPr>
        <w:pStyle w:val="Ttulo4"/>
        <w:jc w:val="both"/>
      </w:pPr>
      <w:r>
        <w:t>Casos de prueba:</w:t>
      </w:r>
    </w:p>
    <w:p w:rsidR="00955C4C" w:rsidRDefault="00F75989" w:rsidP="00614728">
      <w:pPr>
        <w:jc w:val="both"/>
      </w:pPr>
      <w:r>
        <w:rPr>
          <w:noProof/>
          <w:lang w:eastAsia="es-ES"/>
        </w:rPr>
        <w:drawing>
          <wp:inline distT="0" distB="0" distL="0" distR="0">
            <wp:extent cx="5400040" cy="24371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4508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7130"/>
                    </a:xfrm>
                    <a:prstGeom prst="rect">
                      <a:avLst/>
                    </a:prstGeom>
                  </pic:spPr>
                </pic:pic>
              </a:graphicData>
            </a:graphic>
          </wp:inline>
        </w:drawing>
      </w:r>
    </w:p>
    <w:p w:rsidR="00F75989" w:rsidRDefault="00F75989" w:rsidP="00614728">
      <w:pPr>
        <w:jc w:val="both"/>
      </w:pPr>
      <w:r>
        <w:t xml:space="preserve">En los dos primeros </w:t>
      </w:r>
      <w:proofErr w:type="spellStart"/>
      <w:r>
        <w:t>tests</w:t>
      </w:r>
      <w:proofErr w:type="spellEnd"/>
      <w:r>
        <w:t xml:space="preserve"> comprobamos la duración media y coste para el ordenador del algoritmo para los números 1000 y 3863.</w:t>
      </w:r>
    </w:p>
    <w:p w:rsidR="00F75989" w:rsidRDefault="00F75989" w:rsidP="00614728">
      <w:pPr>
        <w:jc w:val="both"/>
      </w:pPr>
      <w:r>
        <w:t>En los casos límite comprobamos lo que ocurre cuando el algoritmo recibe números inesperados como 0 y -1 o muy cerca de los casos base como 2.</w:t>
      </w:r>
    </w:p>
    <w:p w:rsidR="00943E48" w:rsidRDefault="00943E48" w:rsidP="00614728">
      <w:pPr>
        <w:jc w:val="both"/>
      </w:pPr>
    </w:p>
    <w:p w:rsidR="00506ECA" w:rsidRDefault="00506ECA" w:rsidP="00614728">
      <w:pPr>
        <w:pStyle w:val="Ttulo2"/>
        <w:jc w:val="both"/>
      </w:pPr>
      <w:bookmarkStart w:id="3" w:name="_Toc194001081"/>
      <w:r>
        <w:t>Ejercicio 9:</w:t>
      </w:r>
      <w:bookmarkEnd w:id="3"/>
    </w:p>
    <w:p w:rsidR="00506ECA" w:rsidRDefault="00832DF2" w:rsidP="00614728">
      <w:r w:rsidRPr="00832DF2">
        <w:t>Realiza una función recursiva que calcule el siguiente sumatorio:</w:t>
      </w:r>
      <w:r>
        <w:br/>
      </w:r>
      <w:r w:rsidRPr="00832DF2">
        <w:t xml:space="preserve">S = 1 + 2 + 3 + 4 + </w:t>
      </w:r>
      <w:r w:rsidRPr="00832DF2">
        <w:rPr>
          <w:rFonts w:ascii="Cambria Math" w:hAnsi="Cambria Math" w:cs="Cambria Math"/>
        </w:rPr>
        <w:t>⋯</w:t>
      </w:r>
      <w:r w:rsidRPr="00832DF2">
        <w:t xml:space="preserve"> +</w:t>
      </w:r>
      <w:r>
        <w:t xml:space="preserve"> </w:t>
      </w:r>
      <w:r w:rsidRPr="00832DF2">
        <w:t>n − 1 + n</w:t>
      </w:r>
      <w:r>
        <w:br/>
      </w:r>
      <w:r w:rsidRPr="00832DF2">
        <w:t>Realiza un análisis de eficiencia y de complejidad.</w:t>
      </w:r>
    </w:p>
    <w:p w:rsidR="00832DF2" w:rsidRDefault="00832DF2" w:rsidP="00614728">
      <w:pPr>
        <w:pStyle w:val="Ttulo4"/>
        <w:jc w:val="both"/>
      </w:pPr>
      <w:r>
        <w:t>Descripción del algoritmo:</w:t>
      </w:r>
    </w:p>
    <w:p w:rsidR="00832DF2" w:rsidRDefault="00832DF2" w:rsidP="00614728">
      <w:pPr>
        <w:jc w:val="both"/>
      </w:pPr>
      <w:r>
        <w:t>Se trata de un algoritmo que simplemente va sumando el número introducido (n) al sumatorio q</w:t>
      </w:r>
      <w:r w:rsidR="00356D54">
        <w:t>ue estamos buscando pero de n-1 y recursivamente va calculando todos los sumatorios hasta llegar al caso base n=1, en el que devuelve 1. Se asegura que n sea un entero mayor que 0.</w:t>
      </w:r>
    </w:p>
    <w:p w:rsidR="00356D54" w:rsidRDefault="00356D54" w:rsidP="00614728">
      <w:pPr>
        <w:jc w:val="both"/>
      </w:pPr>
    </w:p>
    <w:p w:rsidR="00356D54" w:rsidRDefault="00356D54" w:rsidP="00614728">
      <w:pPr>
        <w:pStyle w:val="Ttulo4"/>
        <w:jc w:val="both"/>
      </w:pPr>
      <w:r>
        <w:t>Análisis de complejidad:</w:t>
      </w:r>
    </w:p>
    <w:p w:rsidR="003D4E18" w:rsidRDefault="00356D54" w:rsidP="00614728">
      <w:pPr>
        <w:jc w:val="both"/>
      </w:pPr>
      <w:r>
        <w:t xml:space="preserve">El algoritmo en si sólo emplea operaciones simples, sin embargo, se llama recursivamente a sí mismo </w:t>
      </w:r>
      <w:r w:rsidR="003D4E18">
        <w:t>y suma el resultado (operación simple)</w:t>
      </w:r>
      <w:r>
        <w:t>.</w:t>
      </w:r>
      <w:r w:rsidR="003D4E18">
        <w:t xml:space="preserve"> Esto lo hace n veces. Por tanto, nos queda la siguiente ecuación de recurrencia:</w:t>
      </w:r>
    </w:p>
    <w:p w:rsidR="003D4E18" w:rsidRPr="003D4E18" w:rsidRDefault="003D4E18" w:rsidP="0061472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1&lt;n</m:t>
                  </m:r>
                </m:e>
              </m:eqArr>
            </m:e>
          </m:d>
        </m:oMath>
      </m:oMathPara>
    </w:p>
    <w:p w:rsidR="003D4E18" w:rsidRDefault="003D4E18" w:rsidP="008B6778">
      <w:pPr>
        <w:rPr>
          <w:rFonts w:eastAsiaTheme="minorEastAsia"/>
        </w:rPr>
      </w:pPr>
      <w:r>
        <w:rPr>
          <w:rFonts w:eastAsiaTheme="minorEastAsia"/>
        </w:rPr>
        <w:t>Siguiendo el teorema maestro:</w:t>
      </w:r>
      <w:r>
        <w:rPr>
          <w:noProof/>
          <w:lang w:eastAsia="es-ES"/>
        </w:rPr>
        <w:drawing>
          <wp:inline distT="0" distB="0" distL="0" distR="0">
            <wp:extent cx="4770533" cy="7925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84AE.tmp"/>
                    <pic:cNvPicPr/>
                  </pic:nvPicPr>
                  <pic:blipFill>
                    <a:blip r:embed="rId12">
                      <a:extLst>
                        <a:ext uri="{28A0092B-C50C-407E-A947-70E740481C1C}">
                          <a14:useLocalDpi xmlns:a14="http://schemas.microsoft.com/office/drawing/2010/main" val="0"/>
                        </a:ext>
                      </a:extLst>
                    </a:blip>
                    <a:stretch>
                      <a:fillRect/>
                    </a:stretch>
                  </pic:blipFill>
                  <pic:spPr>
                    <a:xfrm>
                      <a:off x="0" y="0"/>
                      <a:ext cx="4770533" cy="792549"/>
                    </a:xfrm>
                    <a:prstGeom prst="rect">
                      <a:avLst/>
                    </a:prstGeom>
                  </pic:spPr>
                </pic:pic>
              </a:graphicData>
            </a:graphic>
          </wp:inline>
        </w:drawing>
      </w:r>
    </w:p>
    <w:p w:rsidR="003D4E18" w:rsidRPr="00D77C8F" w:rsidRDefault="003D4E18" w:rsidP="00614728">
      <w:pPr>
        <w:jc w:val="both"/>
      </w:pPr>
      <w:r>
        <w:rPr>
          <w:rFonts w:eastAsiaTheme="minorEastAsia"/>
        </w:rPr>
        <w:t>En el que a =</w:t>
      </w:r>
      <w:r w:rsidR="00D77C8F">
        <w:t xml:space="preserve"> 1, c = 1, k = 0:</w:t>
      </w:r>
    </w:p>
    <w:p w:rsidR="00D77C8F" w:rsidRDefault="00D77C8F" w:rsidP="00614728">
      <w:pPr>
        <w:jc w:val="both"/>
        <w:rPr>
          <w:rFonts w:eastAsiaTheme="minorEastAsia"/>
        </w:rPr>
      </w:pPr>
      <w:r>
        <w:rPr>
          <w:rFonts w:eastAsiaTheme="minorEastAsia"/>
          <w:b/>
        </w:rPr>
        <w:t xml:space="preserve">Complejidad: </w:t>
      </w:r>
      <m:oMath>
        <m:r>
          <w:rPr>
            <w:rFonts w:ascii="Cambria Math" w:hAnsi="Cambria Math"/>
          </w:rPr>
          <m:t>T(n)∈O(n)</m:t>
        </m:r>
      </m:oMath>
    </w:p>
    <w:p w:rsidR="00F75989" w:rsidRDefault="00F75989" w:rsidP="00F75989">
      <w:pPr>
        <w:pStyle w:val="Ttulo4"/>
        <w:jc w:val="both"/>
      </w:pPr>
      <w:r>
        <w:t>Casos de prueba:</w:t>
      </w:r>
    </w:p>
    <w:p w:rsidR="00466C91" w:rsidRDefault="00466C91" w:rsidP="00614728">
      <w:pPr>
        <w:jc w:val="both"/>
        <w:rPr>
          <w:rFonts w:eastAsiaTheme="minorEastAsia"/>
        </w:rPr>
      </w:pPr>
      <w:r>
        <w:rPr>
          <w:rFonts w:eastAsiaTheme="minorEastAsia"/>
          <w:noProof/>
          <w:lang w:eastAsia="es-ES"/>
        </w:rPr>
        <w:drawing>
          <wp:inline distT="0" distB="0" distL="0" distR="0">
            <wp:extent cx="5400040" cy="3209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D6B.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3209925"/>
                    </a:xfrm>
                    <a:prstGeom prst="rect">
                      <a:avLst/>
                    </a:prstGeom>
                  </pic:spPr>
                </pic:pic>
              </a:graphicData>
            </a:graphic>
          </wp:inline>
        </w:drawing>
      </w:r>
    </w:p>
    <w:p w:rsidR="00466C91" w:rsidRDefault="00466C91" w:rsidP="00614728">
      <w:pPr>
        <w:jc w:val="both"/>
        <w:rPr>
          <w:rFonts w:eastAsiaTheme="minorEastAsia"/>
        </w:rPr>
      </w:pPr>
      <w:r>
        <w:rPr>
          <w:rFonts w:eastAsiaTheme="minorEastAsia"/>
        </w:rPr>
        <w:t>En este ejercicio hemos comprobado la eficiencia con casos relativamente grandes. No se podía aumentar más los valores debido a que si no excedía la capacidad de recursión máxima predefinida de Python y el algoritmo debía implementarse de forma recursiva.</w:t>
      </w:r>
    </w:p>
    <w:p w:rsidR="00D77C8F" w:rsidRDefault="00466C91" w:rsidP="00614728">
      <w:pPr>
        <w:jc w:val="both"/>
        <w:rPr>
          <w:rFonts w:eastAsiaTheme="minorEastAsia"/>
        </w:rPr>
      </w:pPr>
      <w:r>
        <w:rPr>
          <w:rFonts w:eastAsiaTheme="minorEastAsia"/>
        </w:rPr>
        <w:t>Los casos límite incluyen valores negativos, 0 y un valor normal para comprobar que el algoritmo responde correctamente antes estos valores no habituales.</w:t>
      </w:r>
      <w:r w:rsidR="00D77C8F">
        <w:rPr>
          <w:rFonts w:eastAsiaTheme="minorEastAsia"/>
        </w:rPr>
        <w:br w:type="page"/>
      </w:r>
    </w:p>
    <w:p w:rsidR="00506ECA" w:rsidRDefault="00506ECA" w:rsidP="00614728">
      <w:pPr>
        <w:pStyle w:val="Ttulo1"/>
        <w:jc w:val="both"/>
      </w:pPr>
      <w:bookmarkStart w:id="4" w:name="_Toc194001082"/>
      <w:r>
        <w:lastRenderedPageBreak/>
        <w:t>Tema 2</w:t>
      </w:r>
      <w:bookmarkEnd w:id="4"/>
    </w:p>
    <w:p w:rsidR="00506ECA" w:rsidRPr="00506ECA" w:rsidRDefault="00506ECA" w:rsidP="00614728">
      <w:pPr>
        <w:pStyle w:val="Subttulo"/>
        <w:jc w:val="both"/>
      </w:pPr>
      <w:r>
        <w:t>Hemos elegido los ejercicios 3 y 4, además del 6</w:t>
      </w:r>
    </w:p>
    <w:p w:rsidR="00506ECA" w:rsidRDefault="00506ECA" w:rsidP="00614728">
      <w:pPr>
        <w:pStyle w:val="Ttulo2"/>
        <w:jc w:val="both"/>
      </w:pPr>
      <w:bookmarkStart w:id="5" w:name="_Toc194001083"/>
      <w:r>
        <w:t>Ejercicio 3:</w:t>
      </w:r>
      <w:bookmarkEnd w:id="5"/>
    </w:p>
    <w:p w:rsidR="00506ECA" w:rsidRDefault="00D77C8F" w:rsidP="00614728">
      <w:pPr>
        <w:jc w:val="both"/>
      </w:pPr>
      <w:r w:rsidRPr="00D77C8F">
        <w:t xml:space="preserve">Se dispone de un vector </w:t>
      </w:r>
      <w:r>
        <w:rPr>
          <w:rFonts w:ascii="Cambria Math" w:hAnsi="Cambria Math" w:cs="Cambria Math"/>
        </w:rPr>
        <w:t>𝑉</w:t>
      </w:r>
      <w:r w:rsidRPr="00D77C8F">
        <w:t xml:space="preserve"> formado por </w:t>
      </w:r>
      <w:r w:rsidRPr="00D77C8F">
        <w:rPr>
          <w:rFonts w:ascii="Cambria Math" w:hAnsi="Cambria Math" w:cs="Cambria Math"/>
        </w:rPr>
        <w:t>𝑛</w:t>
      </w:r>
      <w:r w:rsidRPr="00D77C8F">
        <w:t xml:space="preserve"> datos, del que se quiere encontrar el</w:t>
      </w:r>
      <w:r>
        <w:br/>
      </w:r>
      <w:r w:rsidRPr="00D77C8F">
        <w:t>elemento mínimo del vector y el elemento máximo del vector. El tipo de los datos</w:t>
      </w:r>
      <w:r>
        <w:br/>
      </w:r>
      <w:r w:rsidRPr="00D77C8F">
        <w:t>no es relevante, pero la comparación entre dos datos para ver cuál es menor es</w:t>
      </w:r>
      <w:r>
        <w:br/>
      </w:r>
      <w:r w:rsidRPr="00D77C8F">
        <w:t>muy costosa, implementar un método</w:t>
      </w:r>
      <w:r>
        <w:t xml:space="preserve"> </w:t>
      </w:r>
      <w:r w:rsidRPr="00D77C8F">
        <w:t>voraz que realice un máximo de 3</w:t>
      </w:r>
      <w:r>
        <w:rPr>
          <w:rFonts w:ascii="Cambria Math" w:hAnsi="Cambria Math" w:cs="Cambria Math"/>
        </w:rPr>
        <w:t>𝑛</w:t>
      </w:r>
      <w:r w:rsidRPr="00D77C8F">
        <w:t>/2 comparaciones.</w:t>
      </w:r>
    </w:p>
    <w:p w:rsidR="00D77C8F" w:rsidRDefault="00D77C8F" w:rsidP="00614728">
      <w:pPr>
        <w:pStyle w:val="Ttulo4"/>
        <w:jc w:val="both"/>
      </w:pPr>
      <w:r>
        <w:t>Descripción del algoritmo:</w:t>
      </w:r>
    </w:p>
    <w:p w:rsidR="00D77C8F" w:rsidRDefault="00D77C8F" w:rsidP="00614728">
      <w:pPr>
        <w:jc w:val="both"/>
      </w:pPr>
      <w:r>
        <w:t>La idea del algoritmo es ir comparando los elementos de V de 2 en 2. Después, comparamos el mayor de estos con el máximo que tengamos hasta ahora y el menor de estos con el mínimo que tengamos hasta ahora. Así por cada 2 elementos se hacen 3 comparaciones. Este es un algoritmo voraz puesto que solucionamos el problema parcialmente repetidas veces hasta que hayamos recorrido todos los elementos de V y hayamos encontrado una solución óptima global.</w:t>
      </w:r>
    </w:p>
    <w:p w:rsidR="00D77C8F" w:rsidRDefault="00D77C8F" w:rsidP="00614728">
      <w:pPr>
        <w:jc w:val="both"/>
      </w:pPr>
    </w:p>
    <w:p w:rsidR="00D77C8F" w:rsidRDefault="00D77C8F" w:rsidP="00614728">
      <w:pPr>
        <w:pStyle w:val="Ttulo4"/>
        <w:jc w:val="both"/>
      </w:pPr>
      <w:r>
        <w:t>Análisis de complejidad:</w:t>
      </w:r>
    </w:p>
    <w:p w:rsidR="00F32AB2" w:rsidRDefault="00D77C8F" w:rsidP="00614728">
      <w:pPr>
        <w:jc w:val="both"/>
        <w:rPr>
          <w:rFonts w:cstheme="minorHAnsi"/>
        </w:rPr>
      </w:pPr>
      <w:r>
        <w:t>Este algoritmo no emplea recursividad. La inicializaci</w:t>
      </w:r>
      <w:r w:rsidR="00F32AB2">
        <w:t xml:space="preserve">ón de este no emplea bucles, sólo operaciones simples, </w:t>
      </w:r>
      <w:r>
        <w:t xml:space="preserve">por lo que </w:t>
      </w:r>
      <w:r w:rsidR="00F32AB2">
        <w:t xml:space="preserve">es </w:t>
      </w:r>
      <w:r>
        <w:t xml:space="preserve">complejidad </w:t>
      </w:r>
      <w:proofErr w:type="gramStart"/>
      <w:r>
        <w:t>O(</w:t>
      </w:r>
      <w:proofErr w:type="gramEnd"/>
      <w:r>
        <w:t>1)</w:t>
      </w:r>
      <w:r w:rsidR="00F32AB2">
        <w:t xml:space="preserve">. Después recorremos el vector entero de dos en dos, por lo que la complejidad es n/2 </w:t>
      </w:r>
      <w:r w:rsidR="00F32AB2">
        <w:rPr>
          <w:rFonts w:cstheme="minorHAnsi"/>
        </w:rPr>
        <w:t xml:space="preserve">≈ O(n) y dentro del bucle únicamente hay operaciones simples de comparación. En el caso de que V sea de longitud impar comparamos también el último elemento. Esto es de complejidad </w:t>
      </w:r>
      <w:proofErr w:type="gramStart"/>
      <w:r w:rsidR="00F32AB2">
        <w:rPr>
          <w:rFonts w:cstheme="minorHAnsi"/>
        </w:rPr>
        <w:t>O(</w:t>
      </w:r>
      <w:proofErr w:type="gramEnd"/>
      <w:r w:rsidR="00F32AB2">
        <w:rPr>
          <w:rFonts w:cstheme="minorHAnsi"/>
        </w:rPr>
        <w:t>1). Entonces:</w:t>
      </w:r>
    </w:p>
    <w:p w:rsidR="00F32AB2" w:rsidRDefault="00F32AB2" w:rsidP="00614728">
      <w:pPr>
        <w:jc w:val="both"/>
        <w:rPr>
          <w:rFonts w:eastAsiaTheme="minorEastAsia"/>
        </w:rPr>
      </w:pPr>
      <w:r>
        <w:rPr>
          <w:rFonts w:eastAsiaTheme="minorEastAsia"/>
          <w:b/>
        </w:rPr>
        <w:t xml:space="preserve">Complejidad: </w:t>
      </w:r>
      <m:oMath>
        <m:r>
          <w:rPr>
            <w:rFonts w:ascii="Cambria Math" w:hAnsi="Cambria Math"/>
          </w:rPr>
          <m:t>T(n)∈O(n)</m:t>
        </m:r>
      </m:oMath>
    </w:p>
    <w:p w:rsidR="00F32AB2" w:rsidRDefault="00F32AB2" w:rsidP="00614728">
      <w:pPr>
        <w:jc w:val="both"/>
        <w:rPr>
          <w:rFonts w:cstheme="minorHAnsi"/>
        </w:rPr>
      </w:pPr>
      <w:r>
        <w:rPr>
          <w:rFonts w:eastAsiaTheme="minorEastAsia"/>
        </w:rPr>
        <w:t xml:space="preserve">Por otro lado nos interesa en este caso conocer el número de comparaciones. Por cada pareja de elementos se realizan 3 comparaciones, una entre los dos elementos, otra para ver si el mayor es mayor que el máximo y otra para ver si el menor es menor que el mínimo. Así, nos quedarían 3*(n/2) comparaciones. Además de estas hay que considerar el caso en que el vector sea impar, lo que añade 2 comparaciones más (con el máximo y mínimo obtenidos hasta ahora). Esta última parte para conjuntos grandes de elementos es irrelevante. </w:t>
      </w:r>
      <w:r>
        <w:rPr>
          <w:rFonts w:eastAsiaTheme="minorEastAsia"/>
        </w:rPr>
        <w:br/>
        <w:t xml:space="preserve">Por lo tanto, tenemos </w:t>
      </w:r>
      <w:r>
        <w:rPr>
          <w:rFonts w:cstheme="minorHAnsi"/>
        </w:rPr>
        <w:t>≈ 3n/2 comparaciones.</w:t>
      </w:r>
    </w:p>
    <w:p w:rsidR="00466C91" w:rsidRDefault="00466C91" w:rsidP="00466C91">
      <w:pPr>
        <w:pStyle w:val="Ttulo4"/>
        <w:jc w:val="both"/>
      </w:pPr>
      <w:r>
        <w:t>Casos de prueba:</w:t>
      </w:r>
    </w:p>
    <w:p w:rsidR="00466C91" w:rsidRDefault="00466C91" w:rsidP="00614728">
      <w:pPr>
        <w:jc w:val="both"/>
        <w:rPr>
          <w:rFonts w:eastAsiaTheme="minorEastAsia"/>
          <w:noProof/>
          <w:lang w:eastAsia="es-ES"/>
        </w:rPr>
      </w:pPr>
      <w:r>
        <w:rPr>
          <w:rFonts w:eastAsiaTheme="minorEastAsia"/>
          <w:noProof/>
          <w:lang w:eastAsia="es-ES"/>
        </w:rPr>
        <w:drawing>
          <wp:inline distT="0" distB="0" distL="0" distR="0" wp14:anchorId="575A7F60" wp14:editId="45D56230">
            <wp:extent cx="5295900" cy="2468597"/>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41A33.tmp"/>
                    <pic:cNvPicPr/>
                  </pic:nvPicPr>
                  <pic:blipFill>
                    <a:blip r:embed="rId14">
                      <a:extLst>
                        <a:ext uri="{28A0092B-C50C-407E-A947-70E740481C1C}">
                          <a14:useLocalDpi xmlns:a14="http://schemas.microsoft.com/office/drawing/2010/main" val="0"/>
                        </a:ext>
                      </a:extLst>
                    </a:blip>
                    <a:stretch>
                      <a:fillRect/>
                    </a:stretch>
                  </pic:blipFill>
                  <pic:spPr>
                    <a:xfrm>
                      <a:off x="0" y="0"/>
                      <a:ext cx="5300348" cy="2470670"/>
                    </a:xfrm>
                    <a:prstGeom prst="rect">
                      <a:avLst/>
                    </a:prstGeom>
                  </pic:spPr>
                </pic:pic>
              </a:graphicData>
            </a:graphic>
          </wp:inline>
        </w:drawing>
      </w:r>
      <w:r w:rsidRPr="00466C91">
        <w:rPr>
          <w:rFonts w:eastAsiaTheme="minorEastAsia"/>
          <w:noProof/>
          <w:lang w:eastAsia="es-ES"/>
        </w:rPr>
        <w:t xml:space="preserve"> </w:t>
      </w:r>
    </w:p>
    <w:p w:rsidR="00614728" w:rsidRDefault="00466C91" w:rsidP="00614728">
      <w:pPr>
        <w:jc w:val="both"/>
        <w:rPr>
          <w:rFonts w:eastAsiaTheme="minorEastAsia"/>
        </w:rPr>
      </w:pPr>
      <w:r>
        <w:rPr>
          <w:rFonts w:eastAsiaTheme="minorEastAsia"/>
          <w:noProof/>
          <w:lang w:eastAsia="es-ES"/>
        </w:rPr>
        <w:lastRenderedPageBreak/>
        <w:drawing>
          <wp:inline distT="0" distB="0" distL="0" distR="0" wp14:anchorId="4ACA68DE" wp14:editId="5225D747">
            <wp:extent cx="5295900" cy="333733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4620A.tmp"/>
                    <pic:cNvPicPr/>
                  </pic:nvPicPr>
                  <pic:blipFill>
                    <a:blip r:embed="rId15">
                      <a:extLst>
                        <a:ext uri="{28A0092B-C50C-407E-A947-70E740481C1C}">
                          <a14:useLocalDpi xmlns:a14="http://schemas.microsoft.com/office/drawing/2010/main" val="0"/>
                        </a:ext>
                      </a:extLst>
                    </a:blip>
                    <a:stretch>
                      <a:fillRect/>
                    </a:stretch>
                  </pic:blipFill>
                  <pic:spPr>
                    <a:xfrm>
                      <a:off x="0" y="0"/>
                      <a:ext cx="5299676" cy="3339718"/>
                    </a:xfrm>
                    <a:prstGeom prst="rect">
                      <a:avLst/>
                    </a:prstGeom>
                  </pic:spPr>
                </pic:pic>
              </a:graphicData>
            </a:graphic>
          </wp:inline>
        </w:drawing>
      </w:r>
    </w:p>
    <w:p w:rsidR="00466C91" w:rsidRDefault="00466C91" w:rsidP="00614728">
      <w:pPr>
        <w:jc w:val="both"/>
        <w:rPr>
          <w:rFonts w:eastAsiaTheme="minorEastAsia"/>
        </w:rPr>
      </w:pPr>
      <w:r>
        <w:rPr>
          <w:rFonts w:eastAsiaTheme="minorEastAsia"/>
        </w:rPr>
        <w:t xml:space="preserve">En este ejercicio hemos hecho primero un test simple con valores predefinidos y luego hemos creado listas de gran tamaño con un generador y comprobado la eficiencia con </w:t>
      </w:r>
      <w:proofErr w:type="spellStart"/>
      <w:r>
        <w:rPr>
          <w:rFonts w:eastAsiaTheme="minorEastAsia"/>
        </w:rPr>
        <w:t>benchmark</w:t>
      </w:r>
      <w:proofErr w:type="spellEnd"/>
      <w:r>
        <w:rPr>
          <w:rFonts w:eastAsiaTheme="minorEastAsia"/>
        </w:rPr>
        <w:t xml:space="preserve"> para rangos de valores de 1000 a 10000</w:t>
      </w:r>
      <w:r w:rsidR="00943E48">
        <w:rPr>
          <w:rFonts w:eastAsiaTheme="minorEastAsia"/>
        </w:rPr>
        <w:t>.</w:t>
      </w:r>
    </w:p>
    <w:p w:rsidR="00943E48" w:rsidRPr="00F32AB2" w:rsidRDefault="00943E48" w:rsidP="00614728">
      <w:pPr>
        <w:jc w:val="both"/>
        <w:rPr>
          <w:rFonts w:eastAsiaTheme="minorEastAsia"/>
        </w:rPr>
      </w:pPr>
    </w:p>
    <w:p w:rsidR="00506ECA" w:rsidRDefault="00506ECA" w:rsidP="00614728">
      <w:pPr>
        <w:pStyle w:val="Ttulo2"/>
        <w:jc w:val="both"/>
      </w:pPr>
      <w:bookmarkStart w:id="6" w:name="_Toc194001084"/>
      <w:r>
        <w:t>Ejercicio 4:</w:t>
      </w:r>
      <w:bookmarkEnd w:id="6"/>
    </w:p>
    <w:p w:rsidR="00614728" w:rsidRDefault="00F32AB2" w:rsidP="00614728">
      <w:pPr>
        <w:jc w:val="both"/>
        <w:rPr>
          <w:rFonts w:eastAsiaTheme="minorEastAsia"/>
        </w:rPr>
      </w:pPr>
      <w:r w:rsidRPr="00614728">
        <w:rPr>
          <w:rFonts w:eastAsiaTheme="minorEastAsia"/>
        </w:rPr>
        <w:t>En un país, hay varias ciudades que necesitan estar conectadas mediante una red</w:t>
      </w:r>
      <w:r w:rsidR="00614728">
        <w:rPr>
          <w:rFonts w:eastAsiaTheme="minorEastAsia"/>
        </w:rPr>
        <w:t xml:space="preserve"> de fibra </w:t>
      </w:r>
      <w:r w:rsidRPr="00614728">
        <w:rPr>
          <w:rFonts w:eastAsiaTheme="minorEastAsia"/>
        </w:rPr>
        <w:t>óptica para mejorar las comunicaciones. Cada tramo de fibra óptica entre</w:t>
      </w:r>
      <w:r w:rsidR="00614728">
        <w:rPr>
          <w:rFonts w:eastAsiaTheme="minorEastAsia"/>
        </w:rPr>
        <w:t xml:space="preserve"> </w:t>
      </w:r>
      <w:r w:rsidRPr="00614728">
        <w:rPr>
          <w:rFonts w:eastAsiaTheme="minorEastAsia"/>
        </w:rPr>
        <w:t>dos ciudades tiene un coste específico de instalación en euros. El objetivo consiste en diseñar un algoritmo que conecte todas las ciudades, minimizando el coste total de instalación. Para ello, partimos de una lista de todas</w:t>
      </w:r>
      <w:r w:rsidR="00614728">
        <w:rPr>
          <w:rFonts w:eastAsiaTheme="minorEastAsia"/>
        </w:rPr>
        <w:t xml:space="preserve"> </w:t>
      </w:r>
      <w:r w:rsidRPr="00614728">
        <w:rPr>
          <w:rFonts w:eastAsiaTheme="minorEastAsia"/>
        </w:rPr>
        <w:t>las ciudades y, una lista de posibles tramos de fibra óptica entre las ciudades con</w:t>
      </w:r>
      <w:r w:rsidR="00614728">
        <w:rPr>
          <w:rFonts w:eastAsiaTheme="minorEastAsia"/>
        </w:rPr>
        <w:t xml:space="preserve"> </w:t>
      </w:r>
      <w:r w:rsidRPr="00614728">
        <w:rPr>
          <w:rFonts w:eastAsiaTheme="minorEastAsia"/>
        </w:rPr>
        <w:t>sus respectivos costes de instalación. Restricciones:</w:t>
      </w:r>
    </w:p>
    <w:p w:rsidR="00F32AB2" w:rsidRPr="00614728" w:rsidRDefault="00F32AB2" w:rsidP="00614728">
      <w:pPr>
        <w:rPr>
          <w:rFonts w:eastAsiaTheme="minorEastAsia"/>
        </w:rPr>
      </w:pPr>
      <w:r w:rsidRPr="00614728">
        <w:rPr>
          <w:rFonts w:eastAsiaTheme="minorEastAsia"/>
        </w:rPr>
        <w:t>• Cada ciudad debe estar conectada a la red de fibra óptica.</w:t>
      </w:r>
      <w:r w:rsidRPr="00614728">
        <w:rPr>
          <w:rFonts w:eastAsiaTheme="minorEastAsia"/>
        </w:rPr>
        <w:br/>
        <w:t>• La red debe ser continua, es decir, no debe haber ciudades aisladas</w:t>
      </w:r>
      <w:r w:rsidR="00614728" w:rsidRPr="00614728">
        <w:rPr>
          <w:rFonts w:eastAsiaTheme="minorEastAsia"/>
        </w:rPr>
        <w:t>.</w:t>
      </w:r>
    </w:p>
    <w:p w:rsidR="00614728" w:rsidRDefault="00614728" w:rsidP="00614728">
      <w:pPr>
        <w:pStyle w:val="Ttulo4"/>
        <w:jc w:val="both"/>
      </w:pPr>
      <w:r>
        <w:t>Descripción del algoritmo:</w:t>
      </w:r>
    </w:p>
    <w:p w:rsidR="00506ECA" w:rsidRDefault="00614728" w:rsidP="00614728">
      <w:pPr>
        <w:jc w:val="both"/>
      </w:pPr>
      <w:r>
        <w:t>El problema realmente se puede reducir a encontrar el árbol de peso mínimo del grafo formado por las ciudades como vértices y los costes de fibra óptica entre las ciudades como aristas.</w:t>
      </w:r>
    </w:p>
    <w:p w:rsidR="00614728" w:rsidRDefault="00614728" w:rsidP="00614728">
      <w:pPr>
        <w:jc w:val="both"/>
      </w:pPr>
      <w:r>
        <w:t xml:space="preserve">Para resolverlo hemos empleado el algoritmo de </w:t>
      </w:r>
      <w:proofErr w:type="spellStart"/>
      <w:r>
        <w:t>Kruskal</w:t>
      </w:r>
      <w:proofErr w:type="spellEnd"/>
      <w:r>
        <w:t>, que va formando el árbol eligiendo la arista de menor peso que no haya sido seleccionada anteriormente y que no forme ciclo con las elegidas anteriormente hasta que se hayan comprobado todas las aristas.</w:t>
      </w:r>
      <w:r w:rsidR="005933F5">
        <w:t xml:space="preserve"> </w:t>
      </w:r>
    </w:p>
    <w:p w:rsidR="00943E48" w:rsidRDefault="00943E48" w:rsidP="00943E48">
      <w:pPr>
        <w:pStyle w:val="Ttulo4"/>
        <w:jc w:val="both"/>
      </w:pPr>
      <w:r>
        <w:lastRenderedPageBreak/>
        <w:t>Casos de prueba:</w:t>
      </w:r>
    </w:p>
    <w:p w:rsidR="00943E48" w:rsidRDefault="00943E48" w:rsidP="00614728">
      <w:pPr>
        <w:jc w:val="both"/>
      </w:pPr>
      <w:r>
        <w:rPr>
          <w:noProof/>
          <w:lang w:eastAsia="es-ES"/>
        </w:rPr>
        <w:drawing>
          <wp:inline distT="0" distB="0" distL="0" distR="0">
            <wp:extent cx="5400040" cy="26879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DA72.tmp"/>
                    <pic:cNvPicPr/>
                  </pic:nvPicPr>
                  <pic:blipFill>
                    <a:blip r:embed="rId16">
                      <a:extLst>
                        <a:ext uri="{28A0092B-C50C-407E-A947-70E740481C1C}">
                          <a14:useLocalDpi xmlns:a14="http://schemas.microsoft.com/office/drawing/2010/main" val="0"/>
                        </a:ext>
                      </a:extLst>
                    </a:blip>
                    <a:stretch>
                      <a:fillRect/>
                    </a:stretch>
                  </pic:blipFill>
                  <pic:spPr>
                    <a:xfrm>
                      <a:off x="0" y="0"/>
                      <a:ext cx="5400040" cy="2687955"/>
                    </a:xfrm>
                    <a:prstGeom prst="rect">
                      <a:avLst/>
                    </a:prstGeom>
                  </pic:spPr>
                </pic:pic>
              </a:graphicData>
            </a:graphic>
          </wp:inline>
        </w:drawing>
      </w:r>
    </w:p>
    <w:p w:rsidR="00943E48" w:rsidRPr="00DB64F2" w:rsidRDefault="00943E48" w:rsidP="00614728">
      <w:pPr>
        <w:jc w:val="both"/>
      </w:pPr>
      <w:r>
        <w:t xml:space="preserve">En este ejercicio hemos usado un test para comprobar la velocidad y rendimiento del algoritmo en el ordenador con </w:t>
      </w:r>
      <w:proofErr w:type="spellStart"/>
      <w:r>
        <w:t>benchmark</w:t>
      </w:r>
      <w:proofErr w:type="spellEnd"/>
      <w:r>
        <w:t>. No hay casos límite que tenga sentido comprobar.</w:t>
      </w:r>
    </w:p>
    <w:p w:rsidR="00506ECA" w:rsidRDefault="00506ECA" w:rsidP="00614728">
      <w:pPr>
        <w:pStyle w:val="Ttulo2"/>
        <w:jc w:val="both"/>
      </w:pPr>
      <w:bookmarkStart w:id="7" w:name="_Toc194001085"/>
      <w:r>
        <w:t>Ejercicio 6:</w:t>
      </w:r>
      <w:bookmarkEnd w:id="7"/>
    </w:p>
    <w:p w:rsidR="00B05482" w:rsidRDefault="00B05482" w:rsidP="00614728">
      <w:pPr>
        <w:jc w:val="both"/>
      </w:pPr>
      <w:r w:rsidRPr="00B05482">
        <w:t>Dado un conjunto de reservas de pistas de pádel, cada una con una hora de inicio</w:t>
      </w:r>
      <w:r>
        <w:br/>
      </w:r>
      <w:r w:rsidRPr="00B05482">
        <w:t>y otra de finalización, diseñe un algoritmo que calcule el número mínimo de pistas</w:t>
      </w:r>
      <w:r>
        <w:br/>
      </w:r>
      <w:r w:rsidRPr="00B05482">
        <w:t>necesarias para que todas las reservas puedan llevarse a cabo sin conflictos de</w:t>
      </w:r>
      <w:r>
        <w:br/>
      </w:r>
      <w:r w:rsidRPr="00B05482">
        <w:t>horario.</w:t>
      </w:r>
      <w:r>
        <w:br/>
      </w:r>
      <w:r w:rsidRPr="00B05482">
        <w:t>Para ello se dispone de una lista de intervalos de tiempo, donde cada intervalo está</w:t>
      </w:r>
      <w:r>
        <w:br/>
      </w:r>
      <w:r w:rsidRPr="00B05482">
        <w:t>representado por una hora de inicio y una de finalización de la reserva.</w:t>
      </w:r>
    </w:p>
    <w:p w:rsidR="00B05482" w:rsidRDefault="00B05482" w:rsidP="00614728">
      <w:pPr>
        <w:jc w:val="both"/>
      </w:pPr>
    </w:p>
    <w:p w:rsidR="00B05482" w:rsidRDefault="00B05482" w:rsidP="00B05482">
      <w:pPr>
        <w:pStyle w:val="Ttulo4"/>
        <w:jc w:val="both"/>
      </w:pPr>
      <w:r>
        <w:t>Descripción del algoritmo:</w:t>
      </w:r>
    </w:p>
    <w:p w:rsidR="00B05482" w:rsidRPr="00B05482" w:rsidRDefault="00B05482" w:rsidP="00B05482">
      <w:pPr>
        <w:spacing w:before="100" w:beforeAutospacing="1" w:after="100" w:afterAutospacing="1" w:line="240" w:lineRule="auto"/>
        <w:jc w:val="both"/>
      </w:pPr>
      <w:r w:rsidRPr="00B05482">
        <w:t xml:space="preserve">Creamos una lista con </w:t>
      </w:r>
      <w:proofErr w:type="spellStart"/>
      <w:r w:rsidRPr="00B05482">
        <w:t>tuplas</w:t>
      </w:r>
      <w:proofErr w:type="spellEnd"/>
      <w:r w:rsidRPr="00B05482">
        <w:t xml:space="preserve"> </w:t>
      </w:r>
      <w:r>
        <w:t xml:space="preserve">(eventos de finalización o de comienzo de reserva) </w:t>
      </w:r>
      <w:r w:rsidRPr="00B05482">
        <w:t>en las que el primer elemento es una d</w:t>
      </w:r>
      <w:r>
        <w:t xml:space="preserve">e las dos horas de una reserva. </w:t>
      </w:r>
      <w:r w:rsidRPr="00B05482">
        <w:t>Si es la hora de inicio de la reserva, lo representamos con un 1 en e</w:t>
      </w:r>
      <w:r>
        <w:t xml:space="preserve">l segundo elemento de la </w:t>
      </w:r>
      <w:proofErr w:type="spellStart"/>
      <w:r>
        <w:t>tupla</w:t>
      </w:r>
      <w:proofErr w:type="spellEnd"/>
      <w:r>
        <w:t xml:space="preserve">, </w:t>
      </w:r>
      <w:r w:rsidRPr="00B05482">
        <w:t>y si es la hora de finalización, con un 0.</w:t>
      </w:r>
    </w:p>
    <w:p w:rsidR="00B05482" w:rsidRDefault="00B05482" w:rsidP="00B05482">
      <w:pPr>
        <w:spacing w:before="100" w:beforeAutospacing="1" w:after="100" w:afterAutospacing="1" w:line="240" w:lineRule="auto"/>
        <w:jc w:val="both"/>
      </w:pPr>
      <w:r w:rsidRPr="00B05482">
        <w:t xml:space="preserve">Ordenamos la lista. La función </w:t>
      </w:r>
      <w:proofErr w:type="spellStart"/>
      <w:r w:rsidRPr="00B05482">
        <w:t>sort</w:t>
      </w:r>
      <w:proofErr w:type="spellEnd"/>
      <w:r w:rsidRPr="00B05482">
        <w:t xml:space="preserve"> ordena la </w:t>
      </w:r>
      <w:proofErr w:type="spellStart"/>
      <w:r w:rsidRPr="00B05482">
        <w:t>tupla</w:t>
      </w:r>
      <w:proofErr w:type="spellEnd"/>
      <w:r w:rsidRPr="00B05482">
        <w:t xml:space="preserve"> según su primer elemento de menor a mayo</w:t>
      </w:r>
      <w:r>
        <w:t xml:space="preserve">r y, si este elemento es igual, </w:t>
      </w:r>
      <w:r w:rsidRPr="00B05482">
        <w:t>ordena según el segundo elemento, también de menor a mayor. Es decir, ordenará por horas y, dentro de cada hora,</w:t>
      </w:r>
      <w:r>
        <w:t xml:space="preserve"> </w:t>
      </w:r>
      <w:r w:rsidRPr="00B05482">
        <w:t>pondrá primero los eventos de finalización de una reserva y después los de inicio.</w:t>
      </w:r>
    </w:p>
    <w:p w:rsidR="00B05482" w:rsidRPr="00B05482" w:rsidRDefault="00B05482" w:rsidP="00B05482">
      <w:pPr>
        <w:spacing w:before="100" w:beforeAutospacing="1" w:after="100" w:afterAutospacing="1" w:line="240" w:lineRule="auto"/>
        <w:jc w:val="both"/>
      </w:pPr>
      <w:proofErr w:type="spellStart"/>
      <w:proofErr w:type="gramStart"/>
      <w:r>
        <w:t>p</w:t>
      </w:r>
      <w:r w:rsidRPr="00B05482">
        <w:t>istasMaximasUsadas</w:t>
      </w:r>
      <w:proofErr w:type="spellEnd"/>
      <w:proofErr w:type="gramEnd"/>
      <w:r w:rsidRPr="00B05482">
        <w:t xml:space="preserve"> representará el máximo número de pis</w:t>
      </w:r>
      <w:r>
        <w:t xml:space="preserve">tas usadas hasta cierto momento y </w:t>
      </w:r>
      <w:proofErr w:type="spellStart"/>
      <w:r w:rsidRPr="00B05482">
        <w:t>pistasLiberadas</w:t>
      </w:r>
      <w:proofErr w:type="spellEnd"/>
      <w:r w:rsidRPr="00B05482">
        <w:t xml:space="preserve"> representará </w:t>
      </w:r>
      <w:r>
        <w:t>(</w:t>
      </w:r>
      <w:proofErr w:type="spellStart"/>
      <w:r w:rsidRPr="00B05482">
        <w:t>pistasMaximasUsadas</w:t>
      </w:r>
      <w:proofErr w:type="spellEnd"/>
      <w:r w:rsidRPr="00B05482">
        <w:t xml:space="preserve"> - nº de pistas en uso en cierto momento</w:t>
      </w:r>
      <w:r>
        <w:t>)</w:t>
      </w:r>
      <w:r w:rsidRPr="00B05482">
        <w:t>,</w:t>
      </w:r>
      <w:r w:rsidRPr="00B05482">
        <w:br/>
        <w:t xml:space="preserve">o lo que es lo mismo, las pistas </w:t>
      </w:r>
      <w:r>
        <w:t xml:space="preserve">libres </w:t>
      </w:r>
      <w:r w:rsidRPr="00B05482">
        <w:t xml:space="preserve">que hace falta ocupar para llegar a </w:t>
      </w:r>
      <w:proofErr w:type="spellStart"/>
      <w:r w:rsidRPr="00B05482">
        <w:t>pistasMaximasUsadas</w:t>
      </w:r>
      <w:proofErr w:type="spellEnd"/>
      <w:r w:rsidRPr="00B05482">
        <w:t>.</w:t>
      </w:r>
    </w:p>
    <w:p w:rsidR="00B05482" w:rsidRDefault="00B05482" w:rsidP="00B05482">
      <w:pPr>
        <w:spacing w:before="100" w:beforeAutospacing="1" w:after="100" w:afterAutospacing="1" w:line="240" w:lineRule="auto"/>
        <w:jc w:val="both"/>
      </w:pPr>
      <w:r w:rsidRPr="00B05482">
        <w:t>Recorremos las horas de una en una y vemos si</w:t>
      </w:r>
      <w:r>
        <w:t xml:space="preserve"> empieza o acaba alguna reserva:</w:t>
      </w:r>
    </w:p>
    <w:p w:rsidR="00B05482" w:rsidRPr="00B05482" w:rsidRDefault="00B05482" w:rsidP="00B05482">
      <w:pPr>
        <w:spacing w:before="100" w:beforeAutospacing="1" w:after="100" w:afterAutospacing="1" w:line="240" w:lineRule="auto"/>
        <w:jc w:val="both"/>
      </w:pPr>
      <w:r w:rsidRPr="00B05482">
        <w:t xml:space="preserve">Si empieza una reserva y </w:t>
      </w:r>
      <w:proofErr w:type="spellStart"/>
      <w:r w:rsidRPr="00B05482">
        <w:t>pistasLiberadas</w:t>
      </w:r>
      <w:proofErr w:type="spellEnd"/>
      <w:r w:rsidRPr="00B05482">
        <w:t xml:space="preserve"> es 0, significa que </w:t>
      </w:r>
      <w:r>
        <w:t xml:space="preserve">estamos en el número máximo de pistas </w:t>
      </w:r>
      <w:r w:rsidRPr="00B05482">
        <w:t xml:space="preserve">empleadas hasta el momento, por lo que </w:t>
      </w:r>
      <w:r>
        <w:t xml:space="preserve">al necesitar una pista más </w:t>
      </w:r>
      <w:r w:rsidRPr="00B05482">
        <w:t>aumentará en 1 el número máximo de pistas usadas hasta ahora.</w:t>
      </w:r>
    </w:p>
    <w:p w:rsidR="00B05482" w:rsidRDefault="00B05482" w:rsidP="00B05482">
      <w:pPr>
        <w:spacing w:before="100" w:beforeAutospacing="1" w:after="100" w:afterAutospacing="1" w:line="240" w:lineRule="auto"/>
        <w:jc w:val="both"/>
      </w:pPr>
      <w:r w:rsidRPr="00B05482">
        <w:lastRenderedPageBreak/>
        <w:t xml:space="preserve">Si acaba una pista, aumenta en 1 el número de </w:t>
      </w:r>
      <w:proofErr w:type="spellStart"/>
      <w:r w:rsidRPr="00B05482">
        <w:t>pistasLiberadas</w:t>
      </w:r>
      <w:proofErr w:type="spellEnd"/>
      <w:r w:rsidRPr="00B05482">
        <w:t>.</w:t>
      </w:r>
    </w:p>
    <w:p w:rsidR="00B05482" w:rsidRDefault="00B05482" w:rsidP="00B05482">
      <w:pPr>
        <w:spacing w:before="100" w:beforeAutospacing="1" w:after="100" w:afterAutospacing="1" w:line="240" w:lineRule="auto"/>
        <w:jc w:val="both"/>
      </w:pPr>
      <w:r>
        <w:t xml:space="preserve">Dentro de la misma hora, al ir primero los eventos de finalización de reserva y después los de inicio (al haberse ordenado con </w:t>
      </w:r>
      <w:proofErr w:type="spellStart"/>
      <w:r>
        <w:t>sort</w:t>
      </w:r>
      <w:proofErr w:type="spellEnd"/>
      <w:r>
        <w:t>), se liberarán primero las pistas para poder ser ocupadas por las reservas que empiezan</w:t>
      </w:r>
      <w:r w:rsidR="00556436">
        <w:t>.</w:t>
      </w:r>
    </w:p>
    <w:p w:rsidR="00710AC4" w:rsidRDefault="00556436" w:rsidP="00B05482">
      <w:pPr>
        <w:spacing w:before="100" w:beforeAutospacing="1" w:after="100" w:afterAutospacing="1" w:line="240" w:lineRule="auto"/>
        <w:jc w:val="both"/>
      </w:pPr>
      <w:r>
        <w:t xml:space="preserve">Se trata de un algoritmo voraz ya que va </w:t>
      </w:r>
      <w:r w:rsidR="00C72C6B">
        <w:t>iterando</w:t>
      </w:r>
      <w:r>
        <w:t xml:space="preserve"> por las horas en las que ocurre algo y va calculando el número de pistas máximas hasta ese momento. Esto lo repite hasta que no hay eventos restantes por comprobar.</w:t>
      </w:r>
    </w:p>
    <w:p w:rsidR="00556436" w:rsidRDefault="00710AC4" w:rsidP="00556436">
      <w:pPr>
        <w:pStyle w:val="Ttulo4"/>
        <w:jc w:val="both"/>
      </w:pPr>
      <w:r>
        <w:rPr>
          <w:noProof/>
          <w:lang w:eastAsia="es-ES"/>
        </w:rPr>
        <w:drawing>
          <wp:anchor distT="0" distB="0" distL="114300" distR="114300" simplePos="0" relativeHeight="251663360" behindDoc="1" locked="0" layoutInCell="1" allowOverlap="1">
            <wp:simplePos x="0" y="0"/>
            <wp:positionH relativeFrom="column">
              <wp:posOffset>-561975</wp:posOffset>
            </wp:positionH>
            <wp:positionV relativeFrom="paragraph">
              <wp:posOffset>273050</wp:posOffset>
            </wp:positionV>
            <wp:extent cx="6385560" cy="3807007"/>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46439.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5560" cy="3807007"/>
                    </a:xfrm>
                    <a:prstGeom prst="rect">
                      <a:avLst/>
                    </a:prstGeom>
                  </pic:spPr>
                </pic:pic>
              </a:graphicData>
            </a:graphic>
            <wp14:sizeRelH relativeFrom="margin">
              <wp14:pctWidth>0</wp14:pctWidth>
            </wp14:sizeRelH>
            <wp14:sizeRelV relativeFrom="margin">
              <wp14:pctHeight>0</wp14:pctHeight>
            </wp14:sizeRelV>
          </wp:anchor>
        </w:drawing>
      </w:r>
      <w:r w:rsidR="00556436">
        <w:t>Análisis de complejidad:</w:t>
      </w:r>
    </w:p>
    <w:p w:rsidR="00556436" w:rsidRDefault="00556436"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r>
        <w:t>El algoritmo no emplea recursividad. El resto de operaciones son elementales exceptuando un bucle (línea 9), que es O(n), ordenar la lista de eventos (horas), que es O(n log n), y el bucle final que recorre la lista de eventos de uno en uno, contabilizando las pistas máximas usadas en cada iteración, que es O(n).</w:t>
      </w:r>
    </w:p>
    <w:p w:rsidR="00710AC4" w:rsidRDefault="00710AC4" w:rsidP="00710AC4">
      <w:pPr>
        <w:spacing w:before="100" w:beforeAutospacing="1" w:after="100" w:afterAutospacing="1" w:line="240" w:lineRule="auto"/>
      </w:pPr>
      <w:r>
        <w:t>Como la complejidad sería O(n) + O(n log n) + O(n):</w:t>
      </w:r>
    </w:p>
    <w:p w:rsidR="00F43B49" w:rsidRDefault="00710AC4" w:rsidP="00710AC4">
      <w:pPr>
        <w:jc w:val="both"/>
        <w:rPr>
          <w:rFonts w:eastAsiaTheme="minorEastAsia"/>
        </w:rPr>
      </w:pPr>
      <w:r>
        <w:rPr>
          <w:rFonts w:eastAsiaTheme="minorEastAsia"/>
          <w:b/>
        </w:rPr>
        <w:t xml:space="preserve">Complejidad: </w:t>
      </w:r>
      <m:oMath>
        <m:r>
          <w:rPr>
            <w:rFonts w:ascii="Cambria Math" w:hAnsi="Cambria Math"/>
          </w:rPr>
          <m:t>T(n)∈O(n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F43B49" w:rsidRDefault="00F43B49">
      <w:pPr>
        <w:rPr>
          <w:rFonts w:eastAsiaTheme="minorEastAsia"/>
        </w:rPr>
      </w:pPr>
    </w:p>
    <w:p w:rsidR="00F43B49" w:rsidRDefault="00F43B49" w:rsidP="00F43B49">
      <w:pPr>
        <w:pStyle w:val="Ttulo4"/>
        <w:jc w:val="both"/>
      </w:pPr>
      <w:r>
        <w:lastRenderedPageBreak/>
        <w:t>Casos de prueba:</w:t>
      </w:r>
    </w:p>
    <w:p w:rsidR="00710AC4" w:rsidRDefault="00F43B49" w:rsidP="00710AC4">
      <w:pPr>
        <w:spacing w:before="100" w:beforeAutospacing="1" w:after="100" w:afterAutospacing="1" w:line="240" w:lineRule="auto"/>
      </w:pPr>
      <w:r>
        <w:rPr>
          <w:noProof/>
          <w:lang w:eastAsia="es-ES"/>
        </w:rPr>
        <w:drawing>
          <wp:inline distT="0" distB="0" distL="0" distR="0">
            <wp:extent cx="5400040" cy="10223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4910F.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1022350"/>
                    </a:xfrm>
                    <a:prstGeom prst="rect">
                      <a:avLst/>
                    </a:prstGeom>
                  </pic:spPr>
                </pic:pic>
              </a:graphicData>
            </a:graphic>
          </wp:inline>
        </w:drawing>
      </w:r>
    </w:p>
    <w:p w:rsidR="00F43B49" w:rsidRPr="00B05482" w:rsidRDefault="00F43B49" w:rsidP="00710AC4">
      <w:pPr>
        <w:spacing w:before="100" w:beforeAutospacing="1" w:after="100" w:afterAutospacing="1" w:line="240" w:lineRule="auto"/>
      </w:pPr>
      <w:r>
        <w:t xml:space="preserve">En este caso hemos usado la herramienta timer2 en vez de </w:t>
      </w:r>
      <w:proofErr w:type="spellStart"/>
      <w:r>
        <w:t>benchmark</w:t>
      </w:r>
      <w:proofErr w:type="spellEnd"/>
      <w:r>
        <w:t xml:space="preserve">, haciendo </w:t>
      </w:r>
      <w:proofErr w:type="spellStart"/>
      <w:r>
        <w:t>tests</w:t>
      </w:r>
      <w:proofErr w:type="spellEnd"/>
      <w:r>
        <w:t xml:space="preserve"> para los casos en que se pase una lista vacía y una lista con un elemento no </w:t>
      </w:r>
      <w:proofErr w:type="spellStart"/>
      <w:r>
        <w:t>tupla</w:t>
      </w:r>
      <w:proofErr w:type="spellEnd"/>
      <w:r>
        <w:t>.</w:t>
      </w:r>
      <w:r w:rsidR="00356BEE">
        <w:t xml:space="preserve"> También medimos el tiempo que tarda en </w:t>
      </w:r>
      <w:r w:rsidR="00291E34">
        <w:t>ejecutarse</w:t>
      </w:r>
      <w:r w:rsidR="00356BEE">
        <w:t xml:space="preserve"> el algoritmo con valores grandes (del 1000 al 10000).</w:t>
      </w:r>
    </w:p>
    <w:p w:rsidR="00506ECA" w:rsidRDefault="00506ECA" w:rsidP="00614728">
      <w:pPr>
        <w:jc w:val="both"/>
      </w:pPr>
      <w:r>
        <w:br w:type="page"/>
      </w:r>
    </w:p>
    <w:p w:rsidR="00506ECA" w:rsidRDefault="00506ECA" w:rsidP="00614728">
      <w:pPr>
        <w:pStyle w:val="Ttulo1"/>
        <w:jc w:val="both"/>
      </w:pPr>
      <w:bookmarkStart w:id="8" w:name="_Toc194001086"/>
      <w:r>
        <w:lastRenderedPageBreak/>
        <w:t>Tema 3</w:t>
      </w:r>
      <w:bookmarkEnd w:id="8"/>
    </w:p>
    <w:p w:rsidR="00506ECA" w:rsidRDefault="00506ECA" w:rsidP="00614728">
      <w:pPr>
        <w:pStyle w:val="Subttulo"/>
        <w:jc w:val="both"/>
      </w:pPr>
      <w:r>
        <w:t>He</w:t>
      </w:r>
      <w:r w:rsidR="00943E48">
        <w:t>mos elegido los ejercicios 3 y 7</w:t>
      </w:r>
    </w:p>
    <w:p w:rsidR="00506ECA" w:rsidRDefault="00506ECA" w:rsidP="00614728">
      <w:pPr>
        <w:pStyle w:val="Ttulo2"/>
        <w:jc w:val="both"/>
      </w:pPr>
      <w:bookmarkStart w:id="9" w:name="_Toc194001087"/>
      <w:r>
        <w:t>Ejercicio 3:</w:t>
      </w:r>
      <w:bookmarkEnd w:id="9"/>
    </w:p>
    <w:p w:rsidR="002413A9" w:rsidRDefault="00710AC4" w:rsidP="00614728">
      <w:pPr>
        <w:jc w:val="both"/>
      </w:pPr>
      <w:r w:rsidRPr="00710AC4">
        <w:t>Se tiene acceso a una función (</w:t>
      </w:r>
      <w:r w:rsidRPr="00710AC4">
        <w:rPr>
          <w:rFonts w:ascii="Cambria Math" w:hAnsi="Cambria Math" w:cs="Cambria Math"/>
        </w:rPr>
        <w:t>𝑥</w:t>
      </w:r>
      <w:r w:rsidRPr="00710AC4">
        <w:t>) de la que se sabe que en el intervalo real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2]</w:t>
      </w:r>
      <w:r>
        <w:br/>
      </w:r>
      <w:r w:rsidRPr="00710AC4">
        <w:t xml:space="preserve">tiene un único mínimo local en el punto </w:t>
      </w:r>
      <w:r>
        <w:rPr>
          <w:rFonts w:ascii="Cambria Math" w:hAnsi="Cambria Math" w:cs="Cambria Math"/>
        </w:rPr>
        <w:t>𝑥</w:t>
      </w:r>
      <w:r w:rsidRPr="00710AC4">
        <w:t>0, que es estrictamente decreciente entre</w:t>
      </w:r>
      <w:r>
        <w:br/>
      </w:r>
      <w:r w:rsidRPr="00710AC4">
        <w:t>[</w:t>
      </w:r>
      <w:r w:rsidRPr="00710AC4">
        <w:rPr>
          <w:rFonts w:ascii="Cambria Math" w:hAnsi="Cambria Math" w:cs="Cambria Math"/>
        </w:rPr>
        <w:t>𝑝</w:t>
      </w:r>
      <w:r w:rsidRPr="00710AC4">
        <w:t xml:space="preserve">1, </w:t>
      </w:r>
      <w:r>
        <w:rPr>
          <w:rFonts w:ascii="Cambria Math" w:hAnsi="Cambria Math" w:cs="Cambria Math"/>
        </w:rPr>
        <w:t>𝑥</w:t>
      </w:r>
      <w:r w:rsidRPr="00710AC4">
        <w:t>0] y que es estrictamente creciente entre [</w:t>
      </w:r>
      <w:r>
        <w:rPr>
          <w:rFonts w:ascii="Cambria Math" w:hAnsi="Cambria Math" w:cs="Cambria Math"/>
        </w:rPr>
        <w:t>𝑥</w:t>
      </w:r>
      <w:r w:rsidRPr="00710AC4">
        <w:t xml:space="preserve">0, </w:t>
      </w:r>
      <w:r w:rsidRPr="00710AC4">
        <w:rPr>
          <w:rFonts w:ascii="Cambria Math" w:hAnsi="Cambria Math" w:cs="Cambria Math"/>
        </w:rPr>
        <w:t>𝑝</w:t>
      </w:r>
      <w:r w:rsidRPr="00710AC4">
        <w:t xml:space="preserve">2]. Hay que observar que </w:t>
      </w:r>
      <w:r w:rsidRPr="00710AC4">
        <w:rPr>
          <w:rFonts w:ascii="Cambria Math" w:hAnsi="Cambria Math" w:cs="Cambria Math"/>
        </w:rPr>
        <w:t>𝑥</w:t>
      </w:r>
      <w:r w:rsidRPr="00710AC4">
        <w:t>0</w:t>
      </w:r>
      <w:r>
        <w:br/>
      </w:r>
      <w:r w:rsidRPr="00710AC4">
        <w:t xml:space="preserve">puede coincidir con </w:t>
      </w:r>
      <w:r w:rsidRPr="00710AC4">
        <w:rPr>
          <w:rFonts w:ascii="Cambria Math" w:hAnsi="Cambria Math" w:cs="Cambria Math"/>
        </w:rPr>
        <w:t>𝑝</w:t>
      </w:r>
      <w:r w:rsidRPr="00710AC4">
        <w:t xml:space="preserve">1 o con </w:t>
      </w:r>
      <w:r w:rsidRPr="00710AC4">
        <w:rPr>
          <w:rFonts w:ascii="Cambria Math" w:hAnsi="Cambria Math" w:cs="Cambria Math"/>
        </w:rPr>
        <w:t>𝑝</w:t>
      </w:r>
      <w:r w:rsidRPr="00710AC4">
        <w:t>2.</w:t>
      </w:r>
    </w:p>
    <w:p w:rsidR="00506ECA" w:rsidRDefault="00710AC4" w:rsidP="00614728">
      <w:pPr>
        <w:jc w:val="both"/>
      </w:pPr>
      <w:r w:rsidRPr="00710AC4">
        <w:t xml:space="preserve">Se tiene que buscar, de la manera más eficiente posible, todos los puntos </w:t>
      </w:r>
      <w:r w:rsidRPr="00710AC4">
        <w:rPr>
          <w:rFonts w:ascii="Cambria Math" w:hAnsi="Cambria Math" w:cs="Cambria Math"/>
        </w:rPr>
        <w:t>𝑥</w:t>
      </w:r>
      <w:r w:rsidRPr="00710AC4">
        <w:t xml:space="preserve"> (si es</w:t>
      </w:r>
      <w:r>
        <w:br/>
      </w:r>
      <w:r w:rsidRPr="00710AC4">
        <w:t>que existen) del intervalo [</w:t>
      </w:r>
      <w:r>
        <w:rPr>
          <w:rFonts w:ascii="Cambria Math" w:hAnsi="Cambria Math" w:cs="Cambria Math"/>
        </w:rPr>
        <w:t>𝑝</w:t>
      </w:r>
      <w:r w:rsidRPr="00710AC4">
        <w:t xml:space="preserve">1, </w:t>
      </w:r>
      <w:r>
        <w:rPr>
          <w:rFonts w:ascii="Cambria Math" w:hAnsi="Cambria Math" w:cs="Cambria Math"/>
        </w:rPr>
        <w:t>𝑝</w:t>
      </w:r>
      <w:r w:rsidRPr="00710AC4">
        <w:t xml:space="preserve">2] tales que la función </w:t>
      </w:r>
      <w:r w:rsidRPr="00710AC4">
        <w:rPr>
          <w:rFonts w:ascii="Cambria Math" w:hAnsi="Cambria Math" w:cs="Cambria Math"/>
        </w:rPr>
        <w:t>𝑓</w:t>
      </w:r>
      <w:r w:rsidRPr="00710AC4">
        <w:t xml:space="preserve"> tome un cierto valor </w:t>
      </w:r>
      <w:r w:rsidRPr="00710AC4">
        <w:rPr>
          <w:rFonts w:ascii="Cambria Math" w:hAnsi="Cambria Math" w:cs="Cambria Math"/>
        </w:rPr>
        <w:t>𝑘</w:t>
      </w:r>
      <w:r w:rsidRPr="00710AC4">
        <w:t>, es</w:t>
      </w:r>
      <w:r>
        <w:br/>
      </w:r>
      <w:r w:rsidRPr="00710AC4">
        <w:t>decir, se</w:t>
      </w:r>
      <w:r>
        <w:t xml:space="preserve"> busca el conjunto de valores {</w:t>
      </w:r>
      <w:r w:rsidRPr="00710AC4">
        <w:rPr>
          <w:rFonts w:ascii="Cambria Math" w:hAnsi="Cambria Math" w:cs="Cambria Math"/>
        </w:rPr>
        <w:t>𝑥</w:t>
      </w:r>
      <w:r w:rsidRPr="00710AC4">
        <w:t xml:space="preserve"> </w:t>
      </w:r>
      <w:r w:rsidRPr="00710AC4">
        <w:rPr>
          <w:rFonts w:ascii="Cambria Math" w:hAnsi="Cambria Math" w:cs="Cambria Math"/>
        </w:rPr>
        <w:t>∈</w:t>
      </w:r>
      <w:r w:rsidRPr="00710AC4">
        <w:t xml:space="preserve"> [</w:t>
      </w:r>
      <w:r w:rsidRPr="00710AC4">
        <w:rPr>
          <w:rFonts w:ascii="Cambria Math" w:hAnsi="Cambria Math" w:cs="Cambria Math"/>
        </w:rPr>
        <w:t>𝑝</w:t>
      </w:r>
      <w:r w:rsidRPr="00710AC4">
        <w:t xml:space="preserve">1, </w:t>
      </w:r>
      <w:r>
        <w:rPr>
          <w:rFonts w:ascii="Cambria Math" w:hAnsi="Cambria Math" w:cs="Cambria Math"/>
        </w:rPr>
        <w:t>𝑝</w:t>
      </w:r>
      <w:r w:rsidRPr="00710AC4">
        <w:t>2] tal que (</w:t>
      </w:r>
      <w:r w:rsidRPr="00710AC4">
        <w:rPr>
          <w:rFonts w:ascii="Cambria Math" w:hAnsi="Cambria Math" w:cs="Cambria Math"/>
        </w:rPr>
        <w:t>𝑥</w:t>
      </w:r>
      <w:r w:rsidRPr="00710AC4">
        <w:t xml:space="preserve">) = </w:t>
      </w:r>
      <w:r>
        <w:rPr>
          <w:rFonts w:ascii="Cambria Math" w:hAnsi="Cambria Math" w:cs="Cambria Math"/>
        </w:rPr>
        <w:t>𝑘</w:t>
      </w:r>
      <w:r w:rsidRPr="00710AC4">
        <w:t>}. Para</w:t>
      </w:r>
      <w:r>
        <w:br/>
      </w:r>
      <w:r w:rsidRPr="00710AC4">
        <w:t xml:space="preserve">simplificar el proceso, en vez del valor exacto de cada </w:t>
      </w:r>
      <w:r w:rsidRPr="00710AC4">
        <w:rPr>
          <w:rFonts w:ascii="Cambria Math" w:hAnsi="Cambria Math" w:cs="Cambria Math"/>
        </w:rPr>
        <w:t>𝑥</w:t>
      </w:r>
      <w:r w:rsidRPr="00710AC4">
        <w:t xml:space="preserve"> puede indicarse un</w:t>
      </w:r>
      <w:r>
        <w:br/>
      </w:r>
      <w:r w:rsidRPr="00710AC4">
        <w:t>intervalo de valores [</w:t>
      </w:r>
      <w:r w:rsidRPr="00710AC4">
        <w:rPr>
          <w:rFonts w:ascii="Cambria Math" w:hAnsi="Cambria Math" w:cs="Cambria Math"/>
        </w:rPr>
        <w:t>𝛼</w:t>
      </w:r>
      <w:r w:rsidRPr="00710AC4">
        <w:t xml:space="preserve">, </w:t>
      </w:r>
      <w:r w:rsidRPr="00710AC4">
        <w:rPr>
          <w:rFonts w:ascii="Cambria Math" w:hAnsi="Cambria Math" w:cs="Cambria Math"/>
        </w:rPr>
        <w:t>𝛽</w:t>
      </w:r>
      <w:r w:rsidR="002413A9">
        <w:t>]</w:t>
      </w:r>
      <w:r w:rsidRPr="00710AC4">
        <w:t xml:space="preserve">, con </w:t>
      </w:r>
      <w:r w:rsidRPr="00710AC4">
        <w:rPr>
          <w:rFonts w:ascii="Cambria Math" w:hAnsi="Cambria Math" w:cs="Cambria Math"/>
        </w:rPr>
        <w:t>𝛽</w:t>
      </w:r>
      <w:r w:rsidR="002413A9">
        <w:rPr>
          <w:rFonts w:ascii="Cambria Math" w:hAnsi="Cambria Math" w:cs="Cambria Math"/>
        </w:rPr>
        <w:t xml:space="preserve"> </w:t>
      </w:r>
      <w:r w:rsidRPr="00710AC4">
        <w:t xml:space="preserve">– </w:t>
      </w:r>
      <w:r>
        <w:rPr>
          <w:rFonts w:ascii="Cambria Math" w:hAnsi="Cambria Math" w:cs="Cambria Math"/>
        </w:rPr>
        <w:t>𝛼</w:t>
      </w:r>
      <w:r w:rsidRPr="00710AC4">
        <w:t xml:space="preserve"> &lt; </w:t>
      </w:r>
      <w:r>
        <w:rPr>
          <w:rFonts w:ascii="Cambria Math" w:hAnsi="Cambria Math" w:cs="Cambria Math"/>
        </w:rPr>
        <w:t>𝜀</w:t>
      </w:r>
      <w:r w:rsidRPr="00710AC4">
        <w:t xml:space="preserve">, donde se encuentre </w:t>
      </w:r>
      <w:r w:rsidRPr="00710AC4">
        <w:rPr>
          <w:rFonts w:ascii="Cambria Math" w:hAnsi="Cambria Math" w:cs="Cambria Math"/>
        </w:rPr>
        <w:t>𝑥</w:t>
      </w:r>
      <w:r w:rsidRPr="00710AC4">
        <w:t>. Los datos del</w:t>
      </w:r>
      <w:r>
        <w:br/>
      </w:r>
      <w:r w:rsidRPr="00710AC4">
        <w:t>algoritmo serán el intervalo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 xml:space="preserve">2], el valor </w:t>
      </w:r>
      <w:r w:rsidRPr="00710AC4">
        <w:rPr>
          <w:rFonts w:ascii="Cambria Math" w:hAnsi="Cambria Math" w:cs="Cambria Math"/>
        </w:rPr>
        <w:t>𝑘</w:t>
      </w:r>
      <w:r w:rsidRPr="00710AC4">
        <w:t xml:space="preserve"> que se está buscando, y el valor </w:t>
      </w:r>
      <w:r>
        <w:rPr>
          <w:rFonts w:ascii="Cambria Math" w:hAnsi="Cambria Math" w:cs="Cambria Math"/>
        </w:rPr>
        <w:t>𝜀</w:t>
      </w:r>
      <w:r>
        <w:br/>
      </w:r>
      <w:r w:rsidRPr="00710AC4">
        <w:t>para la aproximación.</w:t>
      </w:r>
    </w:p>
    <w:p w:rsidR="002413A9" w:rsidRDefault="002413A9" w:rsidP="002413A9">
      <w:pPr>
        <w:pStyle w:val="Ttulo4"/>
        <w:jc w:val="both"/>
      </w:pPr>
      <w:r>
        <w:t>Descripción del algoritmo:</w:t>
      </w:r>
    </w:p>
    <w:p w:rsidR="002413A9" w:rsidRDefault="00DF2BF3" w:rsidP="00614728">
      <w:pPr>
        <w:jc w:val="both"/>
      </w:pPr>
      <w:r>
        <w:t>La idea del algoritmo es encontrar un intervalo</w:t>
      </w:r>
      <w:r w:rsidR="008B6778">
        <w:t xml:space="preserve"> (de tamaño máximo</w:t>
      </w:r>
      <w:r>
        <w:t xml:space="preserve"> </w:t>
      </w:r>
      <w:r w:rsidR="008B6778">
        <w:rPr>
          <w:rFonts w:ascii="Cambria Math" w:hAnsi="Cambria Math" w:cs="Cambria Math"/>
        </w:rPr>
        <w:t>𝜀</w:t>
      </w:r>
      <w:r w:rsidR="008B6778">
        <w:t xml:space="preserve">) </w:t>
      </w:r>
      <w:r>
        <w:t xml:space="preserve">que contenga al punto mínimo mediante búsqueda ternaria y devolver el punto medio de este intervalo, para después mediante búsqueda binaria en los trozos a ambos lados del mínimo encontrar intervalos </w:t>
      </w:r>
      <w:r w:rsidR="008B6778">
        <w:t xml:space="preserve">(de tamaño máximo </w:t>
      </w:r>
      <w:r w:rsidR="008B6778">
        <w:rPr>
          <w:rFonts w:ascii="Cambria Math" w:hAnsi="Cambria Math" w:cs="Cambria Math"/>
        </w:rPr>
        <w:t>𝜀</w:t>
      </w:r>
      <w:r w:rsidR="008B6778">
        <w:t xml:space="preserve">) </w:t>
      </w:r>
      <w:r>
        <w:t>con los dos puntos que estamos buscando. Al devolver el punto medio de estos intervalos estamos encontrando</w:t>
      </w:r>
      <w:r w:rsidR="008B6778">
        <w:t xml:space="preserve"> los puntos buscados con un error menor a</w:t>
      </w:r>
      <w:r>
        <w:t xml:space="preserve"> </w:t>
      </w:r>
      <w:r w:rsidR="008B6778" w:rsidRPr="008B6778">
        <w:rPr>
          <w:rFonts w:ascii="Cambria Math" w:hAnsi="Cambria Math" w:cs="Cambria Math"/>
        </w:rPr>
        <w:t>𝜀</w:t>
      </w:r>
      <w:r w:rsidR="008B6778" w:rsidRPr="008B6778">
        <w:t xml:space="preserve">/2 (de la búsqueda del mínimo) + </w:t>
      </w:r>
      <w:r w:rsidR="008B6778" w:rsidRPr="008B6778">
        <w:rPr>
          <w:rFonts w:ascii="Cambria Math" w:hAnsi="Cambria Math" w:cs="Cambria Math"/>
        </w:rPr>
        <w:t>𝜀</w:t>
      </w:r>
      <w:r w:rsidR="008B6778" w:rsidRPr="008B6778">
        <w:t xml:space="preserve">/2 (de la búsqueda de cada punto) </w:t>
      </w:r>
      <w:r w:rsidR="008B6778">
        <w:t>=</w:t>
      </w:r>
      <w:r w:rsidR="008B6778" w:rsidRPr="008B6778">
        <w:t xml:space="preserve"> </w:t>
      </w:r>
      <w:r w:rsidR="008B6778" w:rsidRPr="008B6778">
        <w:rPr>
          <w:rFonts w:ascii="Cambria Math" w:hAnsi="Cambria Math" w:cs="Cambria Math"/>
        </w:rPr>
        <w:t>𝜀</w:t>
      </w:r>
      <w:r w:rsidR="008B6778" w:rsidRPr="008B6778">
        <w:t>.</w:t>
      </w:r>
    </w:p>
    <w:p w:rsidR="002413A9" w:rsidRDefault="00DF2BF3" w:rsidP="002413A9">
      <w:pPr>
        <w:pStyle w:val="Ttulo4"/>
        <w:jc w:val="both"/>
      </w:pPr>
      <w:r>
        <w:rPr>
          <w:noProof/>
          <w:lang w:eastAsia="es-ES"/>
        </w:rPr>
        <w:drawing>
          <wp:anchor distT="0" distB="0" distL="114300" distR="114300" simplePos="0" relativeHeight="251664384" behindDoc="1" locked="0" layoutInCell="1" allowOverlap="1">
            <wp:simplePos x="0" y="0"/>
            <wp:positionH relativeFrom="margin">
              <wp:posOffset>-340995</wp:posOffset>
            </wp:positionH>
            <wp:positionV relativeFrom="paragraph">
              <wp:posOffset>242570</wp:posOffset>
            </wp:positionV>
            <wp:extent cx="6324600" cy="154396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47558.tmp"/>
                    <pic:cNvPicPr/>
                  </pic:nvPicPr>
                  <pic:blipFill>
                    <a:blip r:embed="rId19">
                      <a:extLst>
                        <a:ext uri="{28A0092B-C50C-407E-A947-70E740481C1C}">
                          <a14:useLocalDpi xmlns:a14="http://schemas.microsoft.com/office/drawing/2010/main" val="0"/>
                        </a:ext>
                      </a:extLst>
                    </a:blip>
                    <a:stretch>
                      <a:fillRect/>
                    </a:stretch>
                  </pic:blipFill>
                  <pic:spPr>
                    <a:xfrm>
                      <a:off x="0" y="0"/>
                      <a:ext cx="6324600" cy="1543964"/>
                    </a:xfrm>
                    <a:prstGeom prst="rect">
                      <a:avLst/>
                    </a:prstGeom>
                  </pic:spPr>
                </pic:pic>
              </a:graphicData>
            </a:graphic>
            <wp14:sizeRelH relativeFrom="margin">
              <wp14:pctWidth>0</wp14:pctWidth>
            </wp14:sizeRelH>
            <wp14:sizeRelV relativeFrom="margin">
              <wp14:pctHeight>0</wp14:pctHeight>
            </wp14:sizeRelV>
          </wp:anchor>
        </w:drawing>
      </w:r>
      <w:r w:rsidR="002413A9">
        <w:t>Análisis de complejidad:</w:t>
      </w: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8B6778" w:rsidRDefault="008B6778" w:rsidP="00614728">
      <w:pPr>
        <w:jc w:val="both"/>
      </w:pPr>
      <w:r>
        <w:t xml:space="preserve">La búsqueda del mínimo es búsqueda ternaria, que tiene </w:t>
      </w:r>
      <w:r w:rsidRPr="004E27FF">
        <w:rPr>
          <w:u w:val="single"/>
        </w:rPr>
        <w:t>complejidad</w:t>
      </w:r>
      <w:r>
        <w:t xml:space="preserve"> </w:t>
      </w:r>
      <w:proofErr w:type="gramStart"/>
      <w:r>
        <w:t>O(</w:t>
      </w:r>
      <w:proofErr w:type="gramEnd"/>
      <w:r>
        <w:t>log n).</w:t>
      </w:r>
      <w:r w:rsidR="004E27FF">
        <w:t xml:space="preserve"> Aunque no tiene una implementación recursiva, el algoritmo divide el problema original en 3 y trabaja de nuevo en la parte que contiene el intervalo que estamos buscando. Así, la ecuación correspondiente sería:</w:t>
      </w:r>
    </w:p>
    <w:p w:rsidR="008B6778" w:rsidRPr="008B6778" w:rsidRDefault="008B6778" w:rsidP="008B677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0≤n≤3</m:t>
                  </m:r>
                </m:e>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3&lt;n</m:t>
                  </m:r>
                </m:e>
              </m:eqArr>
            </m:e>
          </m:d>
        </m:oMath>
      </m:oMathPara>
    </w:p>
    <w:p w:rsidR="00C44D3B" w:rsidRDefault="008B6778" w:rsidP="004E27FF">
      <w:pPr>
        <w:rPr>
          <w:rFonts w:eastAsiaTheme="minorEastAsia"/>
        </w:rPr>
      </w:pPr>
      <w:r>
        <w:rPr>
          <w:rFonts w:eastAsiaTheme="minorEastAsia"/>
        </w:rPr>
        <w:t>Siguiendo el teorema maestro:</w:t>
      </w:r>
      <w:r>
        <w:rPr>
          <w:noProof/>
          <w:lang w:eastAsia="es-ES"/>
        </w:rPr>
        <w:drawing>
          <wp:inline distT="0" distB="0" distL="0" distR="0">
            <wp:extent cx="5022265" cy="86106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20">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C44D3B" w:rsidRDefault="00C44D3B" w:rsidP="00C44D3B"/>
    <w:p w:rsidR="00C44D3B" w:rsidRDefault="004E27FF" w:rsidP="00C44D3B">
      <w:r>
        <w:lastRenderedPageBreak/>
        <w:t>En el que a = 1, c = 3, k = 0 y a=</w:t>
      </w:r>
      <w:proofErr w:type="spellStart"/>
      <w:r>
        <w:t>c</w:t>
      </w:r>
      <w:r>
        <w:rPr>
          <w:vertAlign w:val="superscript"/>
        </w:rPr>
        <w:t>k</w:t>
      </w:r>
      <w:proofErr w:type="spellEnd"/>
      <w:r>
        <w:t>:</w:t>
      </w:r>
    </w:p>
    <w:p w:rsidR="004E27FF" w:rsidRPr="00C44D3B" w:rsidRDefault="00C44D3B" w:rsidP="00C44D3B">
      <w:r>
        <w:rPr>
          <w:noProof/>
          <w:lang w:eastAsia="es-ES"/>
        </w:rPr>
        <w:drawing>
          <wp:anchor distT="0" distB="0" distL="114300" distR="114300" simplePos="0" relativeHeight="251666432" behindDoc="1" locked="0" layoutInCell="1" allowOverlap="1">
            <wp:simplePos x="0" y="0"/>
            <wp:positionH relativeFrom="margin">
              <wp:posOffset>-481330</wp:posOffset>
            </wp:positionH>
            <wp:positionV relativeFrom="paragraph">
              <wp:posOffset>285750</wp:posOffset>
            </wp:positionV>
            <wp:extent cx="6332220" cy="2772208"/>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4871.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2220" cy="2772208"/>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Complejidad:</w:t>
      </w:r>
      <w:r w:rsidR="004E27FF">
        <w:rPr>
          <w:rFonts w:eastAsiaTheme="minorEastAsia"/>
          <w:b/>
        </w:rPr>
        <w:t xml:space="preserve">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E27FF" w:rsidRDefault="004E27FF" w:rsidP="00614728">
      <w:pPr>
        <w:jc w:val="both"/>
      </w:pPr>
    </w:p>
    <w:p w:rsidR="008B6778" w:rsidRDefault="008B6778"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C44D3B" w:rsidP="00614728">
      <w:pPr>
        <w:jc w:val="both"/>
      </w:pPr>
      <w:r>
        <w:t xml:space="preserve">La búsqueda de los puntos una vez conocido el mínimo a ambos lados de este es búsqueda binaria, que sabemos que es </w:t>
      </w:r>
      <w:proofErr w:type="gramStart"/>
      <w:r>
        <w:t>O(</w:t>
      </w:r>
      <w:proofErr w:type="gramEnd"/>
      <w:r>
        <w:t>log n):</w:t>
      </w:r>
    </w:p>
    <w:p w:rsidR="00C44D3B" w:rsidRPr="00C44D3B" w:rsidRDefault="00C44D3B" w:rsidP="00C44D3B">
      <w:pPr>
        <w:jc w:val="both"/>
        <w:rPr>
          <w:rFonts w:eastAsiaTheme="minorEastAsia"/>
        </w:rPr>
      </w:pPr>
      <w:r>
        <w:rPr>
          <w:noProof/>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255270</wp:posOffset>
            </wp:positionV>
            <wp:extent cx="6332220" cy="1098310"/>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4DBFA.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1098310"/>
                    </a:xfrm>
                    <a:prstGeom prst="rect">
                      <a:avLst/>
                    </a:prstGeom>
                  </pic:spPr>
                </pic:pic>
              </a:graphicData>
            </a:graphic>
            <wp14:sizeRelH relativeFrom="margin">
              <wp14:pctWidth>0</wp14:pctWidth>
            </wp14:sizeRelH>
            <wp14:sizeRelV relativeFrom="margin">
              <wp14:pctHeight>0</wp14:pctHeight>
            </wp14:sizeRelV>
          </wp:anchor>
        </w:drawing>
      </w:r>
      <w:r>
        <w:t>Complejidad:</w:t>
      </w:r>
      <w:r>
        <w:rPr>
          <w:rFonts w:eastAsiaTheme="minorEastAsia"/>
          <w:b/>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Pr="00C44D3B" w:rsidRDefault="00C44D3B" w:rsidP="00C44D3B">
      <w:r>
        <w:t>Así, el algoritmo final tendrá una complejidad de 3*log n</w:t>
      </w:r>
      <w:r>
        <w:rPr>
          <w:rFonts w:eastAsiaTheme="minorEastAsia"/>
        </w:rPr>
        <w:t xml:space="preserve"> </w:t>
      </w:r>
      <w:r>
        <w:rPr>
          <w:rFonts w:cstheme="minorHAnsi"/>
        </w:rPr>
        <w:t xml:space="preserve">≈ </w:t>
      </w:r>
      <w:proofErr w:type="gramStart"/>
      <w:r>
        <w:rPr>
          <w:rFonts w:cstheme="minorHAnsi"/>
        </w:rPr>
        <w:t>O(</w:t>
      </w:r>
      <w:proofErr w:type="gramEnd"/>
      <w:r>
        <w:rPr>
          <w:rFonts w:cstheme="minorHAnsi"/>
        </w:rPr>
        <w:t>log n)</w:t>
      </w:r>
    </w:p>
    <w:p w:rsidR="00DF2BF3" w:rsidRDefault="00C44D3B" w:rsidP="00C44D3B">
      <w:pPr>
        <w:jc w:val="both"/>
        <w:rPr>
          <w:rFonts w:eastAsiaTheme="minorEastAsia"/>
        </w:rPr>
      </w:pPr>
      <w:r>
        <w:rPr>
          <w:rFonts w:eastAsiaTheme="minorEastAsia"/>
          <w:b/>
        </w:rPr>
        <w:t xml:space="preserve">Complejidad: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A05983" w:rsidRDefault="005B0856" w:rsidP="00A05983">
      <w:pPr>
        <w:pStyle w:val="Ttulo4"/>
        <w:jc w:val="both"/>
      </w:pPr>
      <w:r>
        <w:t>Casos de prueba:</w:t>
      </w:r>
    </w:p>
    <w:p w:rsidR="00A05983" w:rsidRDefault="00A05983" w:rsidP="005B0856">
      <w:r>
        <w:rPr>
          <w:rFonts w:eastAsiaTheme="minorEastAsia"/>
          <w:noProof/>
          <w:lang w:eastAsia="es-ES"/>
        </w:rPr>
        <w:drawing>
          <wp:inline distT="0" distB="0" distL="0" distR="0" wp14:anchorId="518D336B" wp14:editId="30FA8296">
            <wp:extent cx="5400040" cy="5975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4BD6F.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597535"/>
                    </a:xfrm>
                    <a:prstGeom prst="rect">
                      <a:avLst/>
                    </a:prstGeom>
                  </pic:spPr>
                </pic:pic>
              </a:graphicData>
            </a:graphic>
          </wp:inline>
        </w:drawing>
      </w:r>
    </w:p>
    <w:p w:rsidR="005B0856" w:rsidRDefault="003853B8" w:rsidP="005B0856">
      <w:r>
        <w:t xml:space="preserve">En este ejercicio hemos hecho simplemente un test para comprobar que el algoritmo funciona correctamente. No hay casos </w:t>
      </w:r>
      <w:proofErr w:type="gramStart"/>
      <w:r>
        <w:t>límite relevantes y sencillos</w:t>
      </w:r>
      <w:proofErr w:type="gramEnd"/>
      <w:r>
        <w:t xml:space="preserve"> de comprobar.</w:t>
      </w:r>
    </w:p>
    <w:p w:rsidR="00122F93" w:rsidRDefault="00122F93">
      <w:r>
        <w:br w:type="page"/>
      </w:r>
    </w:p>
    <w:p w:rsidR="00506ECA" w:rsidRDefault="00943E48" w:rsidP="00614728">
      <w:pPr>
        <w:pStyle w:val="Ttulo2"/>
        <w:jc w:val="both"/>
      </w:pPr>
      <w:bookmarkStart w:id="10" w:name="_Toc194001088"/>
      <w:bookmarkStart w:id="11" w:name="_GoBack"/>
      <w:bookmarkEnd w:id="11"/>
      <w:r>
        <w:lastRenderedPageBreak/>
        <w:t>Ejercicio 7</w:t>
      </w:r>
      <w:r w:rsidR="00506ECA">
        <w:t>:</w:t>
      </w:r>
      <w:bookmarkEnd w:id="10"/>
    </w:p>
    <w:p w:rsidR="00506ECA" w:rsidRDefault="00943E48" w:rsidP="00614728">
      <w:pPr>
        <w:jc w:val="both"/>
      </w:pPr>
      <w:r>
        <w:t>Se da como entrada una matriz de adyacencia de un grafo dirigido que representa el callejero de una ciudad. Diseñar un algoritmo Divide y Vencerás que trasponga esta matriz</w:t>
      </w:r>
    </w:p>
    <w:p w:rsidR="004162F1" w:rsidRDefault="004162F1" w:rsidP="004162F1">
      <w:pPr>
        <w:pStyle w:val="Ttulo4"/>
        <w:jc w:val="both"/>
      </w:pPr>
      <w:r>
        <w:t>Descripción del algoritmo:</w:t>
      </w:r>
    </w:p>
    <w:p w:rsidR="006B0683" w:rsidRDefault="00943E48" w:rsidP="00614728">
      <w:pPr>
        <w:jc w:val="both"/>
      </w:pPr>
      <w:r>
        <w:t xml:space="preserve">El algoritmo es del tipo Divide y Vencerás y la idea es dividir la matriz en cuatro </w:t>
      </w:r>
      <w:proofErr w:type="spellStart"/>
      <w:r>
        <w:t>submatrices</w:t>
      </w:r>
      <w:proofErr w:type="spellEnd"/>
      <w:r>
        <w:t xml:space="preserve"> usando como referencia el punto medio. Después llamas recursivamente a la función, que transpondrá estas </w:t>
      </w:r>
      <w:proofErr w:type="spellStart"/>
      <w:r>
        <w:t>submatrices</w:t>
      </w:r>
      <w:proofErr w:type="spellEnd"/>
      <w:r>
        <w:t>. Los casos base son especiales puesto que hay que considerar cuando nos encontremos con matrices de una fila o una columna. Estos casos se tratan aparte.</w:t>
      </w:r>
    </w:p>
    <w:p w:rsidR="00C562C5" w:rsidRPr="001232F4" w:rsidRDefault="00C562C5" w:rsidP="00614728">
      <w:pPr>
        <w:jc w:val="both"/>
      </w:pPr>
      <w:r>
        <w:t>Finalmente, se unen las matrices ya transpuestas y se devuelve el resultado.</w:t>
      </w:r>
    </w:p>
    <w:p w:rsidR="00D16C93" w:rsidRDefault="00D16C93" w:rsidP="00D16C93">
      <w:pPr>
        <w:pStyle w:val="Ttulo4"/>
        <w:jc w:val="both"/>
      </w:pPr>
      <w:r>
        <w:t>Análisis de complejidad:</w:t>
      </w:r>
    </w:p>
    <w:p w:rsidR="00C562C5" w:rsidRDefault="00C562C5" w:rsidP="00614728">
      <w:pPr>
        <w:jc w:val="both"/>
      </w:pPr>
      <w:r>
        <w:t>Se trata de un algoritmo recursivo que divide el problema en 4 casos base más pequeños. La complejidad extra es n</w:t>
      </w:r>
      <w:r>
        <w:rPr>
          <w:vertAlign w:val="superscript"/>
        </w:rPr>
        <w:t>2</w:t>
      </w:r>
      <w:r>
        <w:t xml:space="preserve"> porque se trata de un bucle, complejidad n, que concatena listas, lo que tiene a su vez complejidad n. Además, dividir las matrices también tiene complejidad n</w:t>
      </w:r>
      <w:r>
        <w:rPr>
          <w:vertAlign w:val="superscript"/>
        </w:rPr>
        <w:t>2</w:t>
      </w:r>
      <w:r>
        <w:t xml:space="preserve"> porque divide listas, con complejidad n, en un bucle, complejidad n.</w:t>
      </w:r>
    </w:p>
    <w:p w:rsidR="00C562C5" w:rsidRDefault="00C562C5" w:rsidP="00614728">
      <w:pPr>
        <w:jc w:val="both"/>
      </w:pPr>
      <w:r>
        <w:t>Así, tenemos la ecuación de recurrencia:</w:t>
      </w:r>
    </w:p>
    <w:p w:rsidR="00C562C5" w:rsidRPr="008B6778" w:rsidRDefault="00C562C5" w:rsidP="00C562C5">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O(n)          si           0≤n≤4</m:t>
                  </m:r>
                </m:e>
                <m:e>
                  <m:r>
                    <w:rPr>
                      <w:rFonts w:ascii="Cambria Math" w:hAnsi="Cambria Math"/>
                    </w:rPr>
                    <m:t>4T</m:t>
                  </m:r>
                  <m:d>
                    <m:dPr>
                      <m:ctrlPr>
                        <w:rPr>
                          <w:rFonts w:ascii="Cambria Math" w:hAnsi="Cambria Math"/>
                          <w:i/>
                        </w:rPr>
                      </m:ctrlPr>
                    </m:dPr>
                    <m:e>
                      <m:r>
                        <w:rPr>
                          <w:rFonts w:ascii="Cambria Math" w:hAnsi="Cambria Math"/>
                        </w:rPr>
                        <m:t>n/4</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si   4&lt;n</m:t>
                  </m:r>
                </m:e>
              </m:eqArr>
            </m:e>
          </m:d>
        </m:oMath>
      </m:oMathPara>
    </w:p>
    <w:p w:rsidR="00645DC2" w:rsidRDefault="00645DC2" w:rsidP="00645DC2">
      <w:pPr>
        <w:rPr>
          <w:rFonts w:eastAsiaTheme="minorEastAsia"/>
        </w:rPr>
      </w:pPr>
      <w:r>
        <w:rPr>
          <w:rFonts w:eastAsiaTheme="minorEastAsia"/>
        </w:rPr>
        <w:t>Siguiendo el teorema maestro:</w:t>
      </w:r>
      <w:r>
        <w:rPr>
          <w:noProof/>
          <w:lang w:eastAsia="es-ES"/>
        </w:rPr>
        <w:drawing>
          <wp:inline distT="0" distB="0" distL="0" distR="0" wp14:anchorId="20AC0222" wp14:editId="01DA877B">
            <wp:extent cx="5022265" cy="86106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20">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645DC2" w:rsidRPr="00563464" w:rsidRDefault="00563464" w:rsidP="00645DC2">
      <w:r>
        <w:t>En el que a = 4, c = 4, k = 2 y a&lt;</w:t>
      </w:r>
      <w:proofErr w:type="spellStart"/>
      <w:r w:rsidR="00645DC2">
        <w:t>c</w:t>
      </w:r>
      <w:r w:rsidR="00645DC2">
        <w:rPr>
          <w:vertAlign w:val="superscript"/>
        </w:rPr>
        <w:t>k</w:t>
      </w:r>
      <w:proofErr w:type="spellEnd"/>
      <w:r w:rsidR="00645DC2">
        <w:t>:</w:t>
      </w:r>
    </w:p>
    <w:p w:rsidR="00D16C93" w:rsidRPr="005C67E0" w:rsidRDefault="00D16C93"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C67E0" w:rsidRDefault="005C67E0" w:rsidP="005C67E0">
      <w:pPr>
        <w:pStyle w:val="Ttulo4"/>
        <w:jc w:val="both"/>
      </w:pPr>
      <w:r>
        <w:t>C</w:t>
      </w:r>
      <w:r>
        <w:t>asos de prueba:</w:t>
      </w:r>
    </w:p>
    <w:p w:rsidR="00D16C93" w:rsidRDefault="005C67E0" w:rsidP="00614728">
      <w:pPr>
        <w:jc w:val="both"/>
      </w:pPr>
      <w:r>
        <w:rPr>
          <w:noProof/>
          <w:lang w:eastAsia="es-ES"/>
        </w:rPr>
        <w:drawing>
          <wp:inline distT="0" distB="0" distL="0" distR="0">
            <wp:extent cx="5400040" cy="71755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41ED5.tmp"/>
                    <pic:cNvPicPr/>
                  </pic:nvPicPr>
                  <pic:blipFill>
                    <a:blip r:embed="rId24">
                      <a:extLst>
                        <a:ext uri="{28A0092B-C50C-407E-A947-70E740481C1C}">
                          <a14:useLocalDpi xmlns:a14="http://schemas.microsoft.com/office/drawing/2010/main" val="0"/>
                        </a:ext>
                      </a:extLst>
                    </a:blip>
                    <a:stretch>
                      <a:fillRect/>
                    </a:stretch>
                  </pic:blipFill>
                  <pic:spPr>
                    <a:xfrm>
                      <a:off x="0" y="0"/>
                      <a:ext cx="5400040" cy="717550"/>
                    </a:xfrm>
                    <a:prstGeom prst="rect">
                      <a:avLst/>
                    </a:prstGeom>
                  </pic:spPr>
                </pic:pic>
              </a:graphicData>
            </a:graphic>
          </wp:inline>
        </w:drawing>
      </w:r>
    </w:p>
    <w:p w:rsidR="005C67E0" w:rsidRPr="004162F1" w:rsidRDefault="005C67E0" w:rsidP="00614728">
      <w:pPr>
        <w:jc w:val="both"/>
      </w:pPr>
      <w:r>
        <w:t>En este ejercicio hemos hecho un test que comprueba si la matriz es traspuesta correctamente para varias matrices de ejemplo dadas y un test límite que comprueba si el algoritmo se rompe al introducir una matriz vacía.</w:t>
      </w:r>
    </w:p>
    <w:sectPr w:rsidR="005C67E0" w:rsidRPr="004162F1" w:rsidSect="004E27FF">
      <w:footerReference w:type="default" r:id="rId25"/>
      <w:pgSz w:w="11906" w:h="16838"/>
      <w:pgMar w:top="1417" w:right="1701"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64E" w:rsidRDefault="0061064E" w:rsidP="00506ECA">
      <w:pPr>
        <w:spacing w:after="0" w:line="240" w:lineRule="auto"/>
      </w:pPr>
      <w:r>
        <w:separator/>
      </w:r>
    </w:p>
  </w:endnote>
  <w:endnote w:type="continuationSeparator" w:id="0">
    <w:p w:rsidR="0061064E" w:rsidRDefault="0061064E" w:rsidP="0050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CA" w:rsidRDefault="00506ECA" w:rsidP="00506ECA">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22F93">
      <w:rPr>
        <w:caps/>
        <w:noProof/>
        <w:color w:val="5B9BD5" w:themeColor="accent1"/>
      </w:rPr>
      <w:t>12</w:t>
    </w:r>
    <w:r>
      <w:rPr>
        <w:caps/>
        <w:color w:val="5B9BD5" w:themeColor="accent1"/>
      </w:rPr>
      <w:fldChar w:fldCharType="end"/>
    </w:r>
  </w:p>
  <w:p w:rsidR="00506ECA" w:rsidRDefault="00506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64E" w:rsidRDefault="0061064E" w:rsidP="00506ECA">
      <w:pPr>
        <w:spacing w:after="0" w:line="240" w:lineRule="auto"/>
      </w:pPr>
      <w:r>
        <w:separator/>
      </w:r>
    </w:p>
  </w:footnote>
  <w:footnote w:type="continuationSeparator" w:id="0">
    <w:p w:rsidR="0061064E" w:rsidRDefault="0061064E" w:rsidP="00506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4B24"/>
    <w:multiLevelType w:val="multilevel"/>
    <w:tmpl w:val="B4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F75"/>
    <w:multiLevelType w:val="multilevel"/>
    <w:tmpl w:val="469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D8"/>
    <w:rsid w:val="00122F93"/>
    <w:rsid w:val="001232F4"/>
    <w:rsid w:val="002413A9"/>
    <w:rsid w:val="00291E34"/>
    <w:rsid w:val="00356BEE"/>
    <w:rsid w:val="00356D54"/>
    <w:rsid w:val="003853B8"/>
    <w:rsid w:val="003D4232"/>
    <w:rsid w:val="003D4E18"/>
    <w:rsid w:val="003D77A2"/>
    <w:rsid w:val="004162F1"/>
    <w:rsid w:val="00466C91"/>
    <w:rsid w:val="004E27FF"/>
    <w:rsid w:val="00500BBB"/>
    <w:rsid w:val="00506ECA"/>
    <w:rsid w:val="00556436"/>
    <w:rsid w:val="00563464"/>
    <w:rsid w:val="00564955"/>
    <w:rsid w:val="005933F5"/>
    <w:rsid w:val="005A208D"/>
    <w:rsid w:val="005B0856"/>
    <w:rsid w:val="005C67E0"/>
    <w:rsid w:val="0061064E"/>
    <w:rsid w:val="00614728"/>
    <w:rsid w:val="00645DC2"/>
    <w:rsid w:val="00666705"/>
    <w:rsid w:val="006B0683"/>
    <w:rsid w:val="00707D29"/>
    <w:rsid w:val="00710AC4"/>
    <w:rsid w:val="00832DF2"/>
    <w:rsid w:val="0087223E"/>
    <w:rsid w:val="008B2790"/>
    <w:rsid w:val="008B6778"/>
    <w:rsid w:val="00943E48"/>
    <w:rsid w:val="00955080"/>
    <w:rsid w:val="00955C4C"/>
    <w:rsid w:val="009E0797"/>
    <w:rsid w:val="00A05983"/>
    <w:rsid w:val="00A245D8"/>
    <w:rsid w:val="00A83882"/>
    <w:rsid w:val="00B05482"/>
    <w:rsid w:val="00B93C48"/>
    <w:rsid w:val="00BC3A57"/>
    <w:rsid w:val="00C309CA"/>
    <w:rsid w:val="00C44D3B"/>
    <w:rsid w:val="00C562C5"/>
    <w:rsid w:val="00C72C6B"/>
    <w:rsid w:val="00D16C93"/>
    <w:rsid w:val="00D43B91"/>
    <w:rsid w:val="00D53399"/>
    <w:rsid w:val="00D77C8F"/>
    <w:rsid w:val="00DB64F2"/>
    <w:rsid w:val="00DF2BF3"/>
    <w:rsid w:val="00F15FCC"/>
    <w:rsid w:val="00F32AB2"/>
    <w:rsid w:val="00F43B49"/>
    <w:rsid w:val="00F630E1"/>
    <w:rsid w:val="00F759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B9D16-9165-4154-9FAD-CE005BD7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2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2D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4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45D8"/>
    <w:rPr>
      <w:rFonts w:eastAsiaTheme="minorEastAsia"/>
      <w:lang w:eastAsia="es-ES"/>
    </w:rPr>
  </w:style>
  <w:style w:type="character" w:customStyle="1" w:styleId="Ttulo1Car">
    <w:name w:val="Título 1 Car"/>
    <w:basedOn w:val="Fuentedeprrafopredeter"/>
    <w:link w:val="Ttulo1"/>
    <w:uiPriority w:val="9"/>
    <w:rsid w:val="0050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6ECA"/>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5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6ECA"/>
    <w:rPr>
      <w:rFonts w:eastAsiaTheme="minorEastAsia"/>
      <w:color w:val="5A5A5A" w:themeColor="text1" w:themeTint="A5"/>
      <w:spacing w:val="15"/>
    </w:rPr>
  </w:style>
  <w:style w:type="paragraph" w:styleId="Encabezado">
    <w:name w:val="header"/>
    <w:basedOn w:val="Normal"/>
    <w:link w:val="EncabezadoCar"/>
    <w:uiPriority w:val="99"/>
    <w:unhideWhenUsed/>
    <w:rsid w:val="00506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CA"/>
  </w:style>
  <w:style w:type="paragraph" w:styleId="Piedepgina">
    <w:name w:val="footer"/>
    <w:basedOn w:val="Normal"/>
    <w:link w:val="PiedepginaCar"/>
    <w:uiPriority w:val="99"/>
    <w:unhideWhenUsed/>
    <w:rsid w:val="00506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CA"/>
  </w:style>
  <w:style w:type="character" w:customStyle="1" w:styleId="markedcontent">
    <w:name w:val="markedcontent"/>
    <w:basedOn w:val="Fuentedeprrafopredeter"/>
    <w:rsid w:val="00506ECA"/>
  </w:style>
  <w:style w:type="character" w:customStyle="1" w:styleId="Ttulo3Car">
    <w:name w:val="Título 3 Car"/>
    <w:basedOn w:val="Fuentedeprrafopredeter"/>
    <w:link w:val="Ttulo3"/>
    <w:uiPriority w:val="9"/>
    <w:rsid w:val="005A20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A208D"/>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955C4C"/>
    <w:rPr>
      <w:color w:val="808080"/>
    </w:rPr>
  </w:style>
  <w:style w:type="character" w:customStyle="1" w:styleId="Ttulo5Car">
    <w:name w:val="Título 5 Car"/>
    <w:basedOn w:val="Fuentedeprrafopredeter"/>
    <w:link w:val="Ttulo5"/>
    <w:uiPriority w:val="9"/>
    <w:rsid w:val="00832DF2"/>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B05482"/>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A05983"/>
    <w:pPr>
      <w:outlineLvl w:val="9"/>
    </w:pPr>
    <w:rPr>
      <w:lang w:eastAsia="es-ES"/>
    </w:rPr>
  </w:style>
  <w:style w:type="paragraph" w:styleId="TDC1">
    <w:name w:val="toc 1"/>
    <w:basedOn w:val="Normal"/>
    <w:next w:val="Normal"/>
    <w:autoRedefine/>
    <w:uiPriority w:val="39"/>
    <w:unhideWhenUsed/>
    <w:rsid w:val="00A05983"/>
    <w:pPr>
      <w:spacing w:after="100"/>
    </w:pPr>
  </w:style>
  <w:style w:type="paragraph" w:styleId="TDC2">
    <w:name w:val="toc 2"/>
    <w:basedOn w:val="Normal"/>
    <w:next w:val="Normal"/>
    <w:autoRedefine/>
    <w:uiPriority w:val="39"/>
    <w:unhideWhenUsed/>
    <w:rsid w:val="00A05983"/>
    <w:pPr>
      <w:spacing w:after="100"/>
      <w:ind w:left="220"/>
    </w:pPr>
  </w:style>
  <w:style w:type="character" w:styleId="Hipervnculo">
    <w:name w:val="Hyperlink"/>
    <w:basedOn w:val="Fuentedeprrafopredeter"/>
    <w:uiPriority w:val="99"/>
    <w:unhideWhenUsed/>
    <w:rsid w:val="00A059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79530">
      <w:bodyDiv w:val="1"/>
      <w:marLeft w:val="0"/>
      <w:marRight w:val="0"/>
      <w:marTop w:val="0"/>
      <w:marBottom w:val="0"/>
      <w:divBdr>
        <w:top w:val="none" w:sz="0" w:space="0" w:color="auto"/>
        <w:left w:val="none" w:sz="0" w:space="0" w:color="auto"/>
        <w:bottom w:val="none" w:sz="0" w:space="0" w:color="auto"/>
        <w:right w:val="none" w:sz="0" w:space="0" w:color="auto"/>
      </w:divBdr>
      <w:divsChild>
        <w:div w:id="475755956">
          <w:marLeft w:val="0"/>
          <w:marRight w:val="0"/>
          <w:marTop w:val="0"/>
          <w:marBottom w:val="0"/>
          <w:divBdr>
            <w:top w:val="none" w:sz="0" w:space="0" w:color="auto"/>
            <w:left w:val="none" w:sz="0" w:space="0" w:color="auto"/>
            <w:bottom w:val="none" w:sz="0" w:space="0" w:color="auto"/>
            <w:right w:val="none" w:sz="0" w:space="0" w:color="auto"/>
          </w:divBdr>
          <w:divsChild>
            <w:div w:id="768550107">
              <w:marLeft w:val="0"/>
              <w:marRight w:val="0"/>
              <w:marTop w:val="0"/>
              <w:marBottom w:val="0"/>
              <w:divBdr>
                <w:top w:val="none" w:sz="0" w:space="0" w:color="auto"/>
                <w:left w:val="none" w:sz="0" w:space="0" w:color="auto"/>
                <w:bottom w:val="none" w:sz="0" w:space="0" w:color="auto"/>
                <w:right w:val="none" w:sz="0" w:space="0" w:color="auto"/>
              </w:divBdr>
            </w:div>
            <w:div w:id="104230179">
              <w:marLeft w:val="0"/>
              <w:marRight w:val="0"/>
              <w:marTop w:val="0"/>
              <w:marBottom w:val="0"/>
              <w:divBdr>
                <w:top w:val="none" w:sz="0" w:space="0" w:color="auto"/>
                <w:left w:val="none" w:sz="0" w:space="0" w:color="auto"/>
                <w:bottom w:val="none" w:sz="0" w:space="0" w:color="auto"/>
                <w:right w:val="none" w:sz="0" w:space="0" w:color="auto"/>
              </w:divBdr>
            </w:div>
            <w:div w:id="324672582">
              <w:marLeft w:val="0"/>
              <w:marRight w:val="0"/>
              <w:marTop w:val="0"/>
              <w:marBottom w:val="0"/>
              <w:divBdr>
                <w:top w:val="none" w:sz="0" w:space="0" w:color="auto"/>
                <w:left w:val="none" w:sz="0" w:space="0" w:color="auto"/>
                <w:bottom w:val="none" w:sz="0" w:space="0" w:color="auto"/>
                <w:right w:val="none" w:sz="0" w:space="0" w:color="auto"/>
              </w:divBdr>
            </w:div>
            <w:div w:id="928196855">
              <w:marLeft w:val="0"/>
              <w:marRight w:val="0"/>
              <w:marTop w:val="0"/>
              <w:marBottom w:val="0"/>
              <w:divBdr>
                <w:top w:val="none" w:sz="0" w:space="0" w:color="auto"/>
                <w:left w:val="none" w:sz="0" w:space="0" w:color="auto"/>
                <w:bottom w:val="none" w:sz="0" w:space="0" w:color="auto"/>
                <w:right w:val="none" w:sz="0" w:space="0" w:color="auto"/>
              </w:divBdr>
            </w:div>
            <w:div w:id="217011960">
              <w:marLeft w:val="0"/>
              <w:marRight w:val="0"/>
              <w:marTop w:val="0"/>
              <w:marBottom w:val="0"/>
              <w:divBdr>
                <w:top w:val="none" w:sz="0" w:space="0" w:color="auto"/>
                <w:left w:val="none" w:sz="0" w:space="0" w:color="auto"/>
                <w:bottom w:val="none" w:sz="0" w:space="0" w:color="auto"/>
                <w:right w:val="none" w:sz="0" w:space="0" w:color="auto"/>
              </w:divBdr>
            </w:div>
            <w:div w:id="2019849822">
              <w:marLeft w:val="0"/>
              <w:marRight w:val="0"/>
              <w:marTop w:val="0"/>
              <w:marBottom w:val="0"/>
              <w:divBdr>
                <w:top w:val="none" w:sz="0" w:space="0" w:color="auto"/>
                <w:left w:val="none" w:sz="0" w:space="0" w:color="auto"/>
                <w:bottom w:val="none" w:sz="0" w:space="0" w:color="auto"/>
                <w:right w:val="none" w:sz="0" w:space="0" w:color="auto"/>
              </w:divBdr>
            </w:div>
            <w:div w:id="711343652">
              <w:marLeft w:val="0"/>
              <w:marRight w:val="0"/>
              <w:marTop w:val="0"/>
              <w:marBottom w:val="0"/>
              <w:divBdr>
                <w:top w:val="none" w:sz="0" w:space="0" w:color="auto"/>
                <w:left w:val="none" w:sz="0" w:space="0" w:color="auto"/>
                <w:bottom w:val="none" w:sz="0" w:space="0" w:color="auto"/>
                <w:right w:val="none" w:sz="0" w:space="0" w:color="auto"/>
              </w:divBdr>
            </w:div>
            <w:div w:id="2041978365">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7994889">
              <w:marLeft w:val="0"/>
              <w:marRight w:val="0"/>
              <w:marTop w:val="0"/>
              <w:marBottom w:val="0"/>
              <w:divBdr>
                <w:top w:val="none" w:sz="0" w:space="0" w:color="auto"/>
                <w:left w:val="none" w:sz="0" w:space="0" w:color="auto"/>
                <w:bottom w:val="none" w:sz="0" w:space="0" w:color="auto"/>
                <w:right w:val="none" w:sz="0" w:space="0" w:color="auto"/>
              </w:divBdr>
            </w:div>
            <w:div w:id="2026469812">
              <w:marLeft w:val="0"/>
              <w:marRight w:val="0"/>
              <w:marTop w:val="0"/>
              <w:marBottom w:val="0"/>
              <w:divBdr>
                <w:top w:val="none" w:sz="0" w:space="0" w:color="auto"/>
                <w:left w:val="none" w:sz="0" w:space="0" w:color="auto"/>
                <w:bottom w:val="none" w:sz="0" w:space="0" w:color="auto"/>
                <w:right w:val="none" w:sz="0" w:space="0" w:color="auto"/>
              </w:divBdr>
            </w:div>
            <w:div w:id="733428124">
              <w:marLeft w:val="0"/>
              <w:marRight w:val="0"/>
              <w:marTop w:val="0"/>
              <w:marBottom w:val="0"/>
              <w:divBdr>
                <w:top w:val="none" w:sz="0" w:space="0" w:color="auto"/>
                <w:left w:val="none" w:sz="0" w:space="0" w:color="auto"/>
                <w:bottom w:val="none" w:sz="0" w:space="0" w:color="auto"/>
                <w:right w:val="none" w:sz="0" w:space="0" w:color="auto"/>
              </w:divBdr>
            </w:div>
            <w:div w:id="1056707332">
              <w:marLeft w:val="0"/>
              <w:marRight w:val="0"/>
              <w:marTop w:val="0"/>
              <w:marBottom w:val="0"/>
              <w:divBdr>
                <w:top w:val="none" w:sz="0" w:space="0" w:color="auto"/>
                <w:left w:val="none" w:sz="0" w:space="0" w:color="auto"/>
                <w:bottom w:val="none" w:sz="0" w:space="0" w:color="auto"/>
                <w:right w:val="none" w:sz="0" w:space="0" w:color="auto"/>
              </w:divBdr>
            </w:div>
            <w:div w:id="16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474">
      <w:bodyDiv w:val="1"/>
      <w:marLeft w:val="0"/>
      <w:marRight w:val="0"/>
      <w:marTop w:val="0"/>
      <w:marBottom w:val="0"/>
      <w:divBdr>
        <w:top w:val="none" w:sz="0" w:space="0" w:color="auto"/>
        <w:left w:val="none" w:sz="0" w:space="0" w:color="auto"/>
        <w:bottom w:val="none" w:sz="0" w:space="0" w:color="auto"/>
        <w:right w:val="none" w:sz="0" w:space="0" w:color="auto"/>
      </w:divBdr>
      <w:divsChild>
        <w:div w:id="715812883">
          <w:marLeft w:val="0"/>
          <w:marRight w:val="0"/>
          <w:marTop w:val="0"/>
          <w:marBottom w:val="0"/>
          <w:divBdr>
            <w:top w:val="none" w:sz="0" w:space="0" w:color="auto"/>
            <w:left w:val="none" w:sz="0" w:space="0" w:color="auto"/>
            <w:bottom w:val="none" w:sz="0" w:space="0" w:color="auto"/>
            <w:right w:val="none" w:sz="0" w:space="0" w:color="auto"/>
          </w:divBdr>
          <w:divsChild>
            <w:div w:id="261495368">
              <w:marLeft w:val="0"/>
              <w:marRight w:val="0"/>
              <w:marTop w:val="0"/>
              <w:marBottom w:val="0"/>
              <w:divBdr>
                <w:top w:val="none" w:sz="0" w:space="0" w:color="auto"/>
                <w:left w:val="none" w:sz="0" w:space="0" w:color="auto"/>
                <w:bottom w:val="none" w:sz="0" w:space="0" w:color="auto"/>
                <w:right w:val="none" w:sz="0" w:space="0" w:color="auto"/>
              </w:divBdr>
            </w:div>
            <w:div w:id="1129127453">
              <w:marLeft w:val="0"/>
              <w:marRight w:val="0"/>
              <w:marTop w:val="0"/>
              <w:marBottom w:val="0"/>
              <w:divBdr>
                <w:top w:val="none" w:sz="0" w:space="0" w:color="auto"/>
                <w:left w:val="none" w:sz="0" w:space="0" w:color="auto"/>
                <w:bottom w:val="none" w:sz="0" w:space="0" w:color="auto"/>
                <w:right w:val="none" w:sz="0" w:space="0" w:color="auto"/>
              </w:divBdr>
            </w:div>
            <w:div w:id="15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622">
      <w:bodyDiv w:val="1"/>
      <w:marLeft w:val="0"/>
      <w:marRight w:val="0"/>
      <w:marTop w:val="0"/>
      <w:marBottom w:val="0"/>
      <w:divBdr>
        <w:top w:val="none" w:sz="0" w:space="0" w:color="auto"/>
        <w:left w:val="none" w:sz="0" w:space="0" w:color="auto"/>
        <w:bottom w:val="none" w:sz="0" w:space="0" w:color="auto"/>
        <w:right w:val="none" w:sz="0" w:space="0" w:color="auto"/>
      </w:divBdr>
      <w:divsChild>
        <w:div w:id="1120687234">
          <w:marLeft w:val="0"/>
          <w:marRight w:val="0"/>
          <w:marTop w:val="0"/>
          <w:marBottom w:val="0"/>
          <w:divBdr>
            <w:top w:val="none" w:sz="0" w:space="0" w:color="auto"/>
            <w:left w:val="none" w:sz="0" w:space="0" w:color="auto"/>
            <w:bottom w:val="none" w:sz="0" w:space="0" w:color="auto"/>
            <w:right w:val="none" w:sz="0" w:space="0" w:color="auto"/>
          </w:divBdr>
          <w:divsChild>
            <w:div w:id="1950316064">
              <w:marLeft w:val="0"/>
              <w:marRight w:val="0"/>
              <w:marTop w:val="0"/>
              <w:marBottom w:val="0"/>
              <w:divBdr>
                <w:top w:val="none" w:sz="0" w:space="0" w:color="auto"/>
                <w:left w:val="none" w:sz="0" w:space="0" w:color="auto"/>
                <w:bottom w:val="none" w:sz="0" w:space="0" w:color="auto"/>
                <w:right w:val="none" w:sz="0" w:space="0" w:color="auto"/>
              </w:divBdr>
            </w:div>
            <w:div w:id="1693263629">
              <w:marLeft w:val="0"/>
              <w:marRight w:val="0"/>
              <w:marTop w:val="0"/>
              <w:marBottom w:val="0"/>
              <w:divBdr>
                <w:top w:val="none" w:sz="0" w:space="0" w:color="auto"/>
                <w:left w:val="none" w:sz="0" w:space="0" w:color="auto"/>
                <w:bottom w:val="none" w:sz="0" w:space="0" w:color="auto"/>
                <w:right w:val="none" w:sz="0" w:space="0" w:color="auto"/>
              </w:divBdr>
            </w:div>
            <w:div w:id="605427604">
              <w:marLeft w:val="0"/>
              <w:marRight w:val="0"/>
              <w:marTop w:val="0"/>
              <w:marBottom w:val="0"/>
              <w:divBdr>
                <w:top w:val="none" w:sz="0" w:space="0" w:color="auto"/>
                <w:left w:val="none" w:sz="0" w:space="0" w:color="auto"/>
                <w:bottom w:val="none" w:sz="0" w:space="0" w:color="auto"/>
                <w:right w:val="none" w:sz="0" w:space="0" w:color="auto"/>
              </w:divBdr>
            </w:div>
            <w:div w:id="166676762">
              <w:marLeft w:val="0"/>
              <w:marRight w:val="0"/>
              <w:marTop w:val="0"/>
              <w:marBottom w:val="0"/>
              <w:divBdr>
                <w:top w:val="none" w:sz="0" w:space="0" w:color="auto"/>
                <w:left w:val="none" w:sz="0" w:space="0" w:color="auto"/>
                <w:bottom w:val="none" w:sz="0" w:space="0" w:color="auto"/>
                <w:right w:val="none" w:sz="0" w:space="0" w:color="auto"/>
              </w:divBdr>
            </w:div>
            <w:div w:id="2138522537">
              <w:marLeft w:val="0"/>
              <w:marRight w:val="0"/>
              <w:marTop w:val="0"/>
              <w:marBottom w:val="0"/>
              <w:divBdr>
                <w:top w:val="none" w:sz="0" w:space="0" w:color="auto"/>
                <w:left w:val="none" w:sz="0" w:space="0" w:color="auto"/>
                <w:bottom w:val="none" w:sz="0" w:space="0" w:color="auto"/>
                <w:right w:val="none" w:sz="0" w:space="0" w:color="auto"/>
              </w:divBdr>
            </w:div>
            <w:div w:id="1163814217">
              <w:marLeft w:val="0"/>
              <w:marRight w:val="0"/>
              <w:marTop w:val="0"/>
              <w:marBottom w:val="0"/>
              <w:divBdr>
                <w:top w:val="none" w:sz="0" w:space="0" w:color="auto"/>
                <w:left w:val="none" w:sz="0" w:space="0" w:color="auto"/>
                <w:bottom w:val="none" w:sz="0" w:space="0" w:color="auto"/>
                <w:right w:val="none" w:sz="0" w:space="0" w:color="auto"/>
              </w:divBdr>
            </w:div>
            <w:div w:id="890191718">
              <w:marLeft w:val="0"/>
              <w:marRight w:val="0"/>
              <w:marTop w:val="0"/>
              <w:marBottom w:val="0"/>
              <w:divBdr>
                <w:top w:val="none" w:sz="0" w:space="0" w:color="auto"/>
                <w:left w:val="none" w:sz="0" w:space="0" w:color="auto"/>
                <w:bottom w:val="none" w:sz="0" w:space="0" w:color="auto"/>
                <w:right w:val="none" w:sz="0" w:space="0" w:color="auto"/>
              </w:divBdr>
            </w:div>
            <w:div w:id="1248732854">
              <w:marLeft w:val="0"/>
              <w:marRight w:val="0"/>
              <w:marTop w:val="0"/>
              <w:marBottom w:val="0"/>
              <w:divBdr>
                <w:top w:val="none" w:sz="0" w:space="0" w:color="auto"/>
                <w:left w:val="none" w:sz="0" w:space="0" w:color="auto"/>
                <w:bottom w:val="none" w:sz="0" w:space="0" w:color="auto"/>
                <w:right w:val="none" w:sz="0" w:space="0" w:color="auto"/>
              </w:divBdr>
            </w:div>
            <w:div w:id="459805028">
              <w:marLeft w:val="0"/>
              <w:marRight w:val="0"/>
              <w:marTop w:val="0"/>
              <w:marBottom w:val="0"/>
              <w:divBdr>
                <w:top w:val="none" w:sz="0" w:space="0" w:color="auto"/>
                <w:left w:val="none" w:sz="0" w:space="0" w:color="auto"/>
                <w:bottom w:val="none" w:sz="0" w:space="0" w:color="auto"/>
                <w:right w:val="none" w:sz="0" w:space="0" w:color="auto"/>
              </w:divBdr>
            </w:div>
            <w:div w:id="1232888208">
              <w:marLeft w:val="0"/>
              <w:marRight w:val="0"/>
              <w:marTop w:val="0"/>
              <w:marBottom w:val="0"/>
              <w:divBdr>
                <w:top w:val="none" w:sz="0" w:space="0" w:color="auto"/>
                <w:left w:val="none" w:sz="0" w:space="0" w:color="auto"/>
                <w:bottom w:val="none" w:sz="0" w:space="0" w:color="auto"/>
                <w:right w:val="none" w:sz="0" w:space="0" w:color="auto"/>
              </w:divBdr>
            </w:div>
            <w:div w:id="1809279987">
              <w:marLeft w:val="0"/>
              <w:marRight w:val="0"/>
              <w:marTop w:val="0"/>
              <w:marBottom w:val="0"/>
              <w:divBdr>
                <w:top w:val="none" w:sz="0" w:space="0" w:color="auto"/>
                <w:left w:val="none" w:sz="0" w:space="0" w:color="auto"/>
                <w:bottom w:val="none" w:sz="0" w:space="0" w:color="auto"/>
                <w:right w:val="none" w:sz="0" w:space="0" w:color="auto"/>
              </w:divBdr>
            </w:div>
            <w:div w:id="1873690540">
              <w:marLeft w:val="0"/>
              <w:marRight w:val="0"/>
              <w:marTop w:val="0"/>
              <w:marBottom w:val="0"/>
              <w:divBdr>
                <w:top w:val="none" w:sz="0" w:space="0" w:color="auto"/>
                <w:left w:val="none" w:sz="0" w:space="0" w:color="auto"/>
                <w:bottom w:val="none" w:sz="0" w:space="0" w:color="auto"/>
                <w:right w:val="none" w:sz="0" w:space="0" w:color="auto"/>
              </w:divBdr>
            </w:div>
            <w:div w:id="868494592">
              <w:marLeft w:val="0"/>
              <w:marRight w:val="0"/>
              <w:marTop w:val="0"/>
              <w:marBottom w:val="0"/>
              <w:divBdr>
                <w:top w:val="none" w:sz="0" w:space="0" w:color="auto"/>
                <w:left w:val="none" w:sz="0" w:space="0" w:color="auto"/>
                <w:bottom w:val="none" w:sz="0" w:space="0" w:color="auto"/>
                <w:right w:val="none" w:sz="0" w:space="0" w:color="auto"/>
              </w:divBdr>
            </w:div>
            <w:div w:id="184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00">
      <w:bodyDiv w:val="1"/>
      <w:marLeft w:val="0"/>
      <w:marRight w:val="0"/>
      <w:marTop w:val="0"/>
      <w:marBottom w:val="0"/>
      <w:divBdr>
        <w:top w:val="none" w:sz="0" w:space="0" w:color="auto"/>
        <w:left w:val="none" w:sz="0" w:space="0" w:color="auto"/>
        <w:bottom w:val="none" w:sz="0" w:space="0" w:color="auto"/>
        <w:right w:val="none" w:sz="0" w:space="0" w:color="auto"/>
      </w:divBdr>
    </w:div>
    <w:div w:id="20724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83490-2A29-4FBD-853A-D19D0C75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13</Pages>
  <Words>2246</Words>
  <Characters>12354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Pl1 – Algoritmia y complejidad</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Algoritmia y complejidad</dc:title>
  <dc:subject>PL1 - Algoritmia y Complejidad</dc:subject>
  <dc:creator>Juan Gil</dc:creator>
  <cp:keywords/>
  <dc:description/>
  <cp:lastModifiedBy>Juan Gil</cp:lastModifiedBy>
  <cp:revision>25</cp:revision>
  <dcterms:created xsi:type="dcterms:W3CDTF">2025-03-18T11:00:00Z</dcterms:created>
  <dcterms:modified xsi:type="dcterms:W3CDTF">2025-03-27T19:56:00Z</dcterms:modified>
</cp:coreProperties>
</file>