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Pr="00422A2B" w:rsidRDefault="00906F20" w:rsidP="00802C64">
      <w:pPr>
        <w:pStyle w:val="ContactInfo"/>
        <w:jc w:val="left"/>
        <w:rPr>
          <w:rStyle w:val="Uwydatnienie"/>
          <w:color w:val="595959" w:themeColor="text1" w:themeTint="A6"/>
        </w:rPr>
      </w:pPr>
      <w:r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612CDF1F" wp14:editId="11789C54">
            <wp:simplePos x="0" y="0"/>
            <wp:positionH relativeFrom="margin">
              <wp:posOffset>2014855</wp:posOffset>
            </wp:positionH>
            <wp:positionV relativeFrom="line">
              <wp:posOffset>308610</wp:posOffset>
            </wp:positionV>
            <wp:extent cx="2376170" cy="567690"/>
            <wp:effectExtent l="0" t="0" r="508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orizont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42BC" w:rsidRPr="00B533AD" w:rsidRDefault="00B533AD">
      <w:pPr>
        <w:pStyle w:val="Name"/>
        <w:rPr>
          <w:i/>
          <w:lang w:val="pl-PL"/>
        </w:rPr>
      </w:pPr>
      <w:r w:rsidRPr="00B533AD">
        <w:rPr>
          <w:lang w:val="pl-PL"/>
        </w:rPr>
        <w:t>System pomiaru czasu na zawody Robodrift 2015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 w:rsidRPr="00B533AD" w:rsidTr="00906F20">
        <w:tc>
          <w:tcPr>
            <w:tcW w:w="1778" w:type="dxa"/>
          </w:tcPr>
          <w:p w:rsidR="002C42BC" w:rsidRDefault="00422A2B">
            <w:pPr>
              <w:pStyle w:val="Nagwek1"/>
            </w:pPr>
            <w:r>
              <w:t>Cel Projektu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Pr="00422A2B" w:rsidRDefault="00B533AD" w:rsidP="00B533AD">
            <w:pPr>
              <w:pStyle w:val="ResumeText"/>
              <w:rPr>
                <w:lang w:val="pl-PL"/>
              </w:rPr>
            </w:pPr>
            <w:r>
              <w:rPr>
                <w:lang w:val="pl-PL"/>
              </w:rPr>
              <w:t xml:space="preserve">System pomiaru czasu umożliwi mierzenie czasów okrążeń  poszczególnych pojazdów biorących udział w zawodach </w:t>
            </w:r>
            <w:proofErr w:type="spellStart"/>
            <w:r>
              <w:rPr>
                <w:lang w:val="pl-PL"/>
              </w:rPr>
              <w:t>RoboDrift</w:t>
            </w:r>
            <w:proofErr w:type="spellEnd"/>
            <w:r>
              <w:rPr>
                <w:lang w:val="pl-PL"/>
              </w:rPr>
              <w:t xml:space="preserve"> 2015. Jest do niezbędny element każdych wyścigów, bez którego niemożliwym byłoby wyznaczenie zwycięzców. </w:t>
            </w:r>
          </w:p>
        </w:tc>
      </w:tr>
      <w:tr w:rsidR="002C42BC" w:rsidRPr="00B533AD" w:rsidTr="00906F20">
        <w:tc>
          <w:tcPr>
            <w:tcW w:w="1778" w:type="dxa"/>
          </w:tcPr>
          <w:p w:rsidR="002C42BC" w:rsidRPr="00635B3C" w:rsidRDefault="00422A2B">
            <w:pPr>
              <w:pStyle w:val="Nagwek1"/>
              <w:rPr>
                <w:lang w:val="pl-PL"/>
              </w:rPr>
            </w:pPr>
            <w:r w:rsidRPr="00635B3C">
              <w:rPr>
                <w:lang w:val="pl-PL"/>
              </w:rPr>
              <w:t>Krótki Opis</w:t>
            </w:r>
          </w:p>
        </w:tc>
        <w:tc>
          <w:tcPr>
            <w:tcW w:w="472" w:type="dxa"/>
          </w:tcPr>
          <w:p w:rsidR="002C42BC" w:rsidRPr="00635B3C" w:rsidRDefault="002C42BC">
            <w:pPr>
              <w:rPr>
                <w:lang w:val="pl-PL"/>
              </w:rPr>
            </w:pPr>
          </w:p>
        </w:tc>
        <w:tc>
          <w:tcPr>
            <w:tcW w:w="7830" w:type="dxa"/>
          </w:tcPr>
          <w:p w:rsidR="002C42BC" w:rsidRPr="00422A2B" w:rsidRDefault="00B533AD" w:rsidP="00D066BC">
            <w:pPr>
              <w:pStyle w:val="ResumeText"/>
              <w:rPr>
                <w:lang w:val="pl-PL"/>
              </w:rPr>
            </w:pPr>
            <w:r>
              <w:rPr>
                <w:lang w:val="pl-PL"/>
              </w:rPr>
              <w:t>System składać się będzie z 5 punktów kontrolnych</w:t>
            </w:r>
            <w:r w:rsidR="00D066BC">
              <w:rPr>
                <w:lang w:val="pl-PL"/>
              </w:rPr>
              <w:t xml:space="preserve"> (</w:t>
            </w:r>
            <w:proofErr w:type="spellStart"/>
            <w:r w:rsidR="00D066BC">
              <w:rPr>
                <w:lang w:val="pl-PL"/>
              </w:rPr>
              <w:t>check-pointów</w:t>
            </w:r>
            <w:proofErr w:type="spellEnd"/>
            <w:r w:rsidR="00D066BC">
              <w:rPr>
                <w:lang w:val="pl-PL"/>
              </w:rPr>
              <w:t>)</w:t>
            </w:r>
            <w:r>
              <w:rPr>
                <w:lang w:val="pl-PL"/>
              </w:rPr>
              <w:t xml:space="preserve">. Każdy z nich będzie w pełni autonomicznym, bezprzewodowym elementem komunikującym się z stacją główną ‘Master’ za pomocą modułów RFM69. Wykrywanie pojazdu na linii ustawienia czujnika opierać się będzie na </w:t>
            </w:r>
            <w:r w:rsidR="00D066BC">
              <w:rPr>
                <w:lang w:val="pl-PL"/>
              </w:rPr>
              <w:t>foto</w:t>
            </w:r>
            <w:r>
              <w:rPr>
                <w:lang w:val="pl-PL"/>
              </w:rPr>
              <w:t>diodzie TSAL6200</w:t>
            </w:r>
            <w:r w:rsidR="00D066BC">
              <w:rPr>
                <w:lang w:val="pl-PL"/>
              </w:rPr>
              <w:t xml:space="preserve"> oraz czujniku TSOP. Zadaniem Mastera jest aktywowanie poszczególnych </w:t>
            </w:r>
            <w:proofErr w:type="spellStart"/>
            <w:r w:rsidR="00D066BC">
              <w:rPr>
                <w:lang w:val="pl-PL"/>
              </w:rPr>
              <w:t>check-pointów</w:t>
            </w:r>
            <w:proofErr w:type="spellEnd"/>
            <w:r w:rsidR="00D066BC">
              <w:rPr>
                <w:lang w:val="pl-PL"/>
              </w:rPr>
              <w:t xml:space="preserve">, przetwarzanie uzyskanej informacji oraz komunikacja z aplikacją na PC. Aplikacja ta będzie dokonywała obliczeń, akwizycji danych oraz wyświetlania wyników. </w:t>
            </w:r>
          </w:p>
        </w:tc>
      </w:tr>
      <w:tr w:rsidR="002C42BC" w:rsidRPr="00B533AD" w:rsidTr="00906F20">
        <w:tc>
          <w:tcPr>
            <w:tcW w:w="1778" w:type="dxa"/>
          </w:tcPr>
          <w:p w:rsidR="002C42BC" w:rsidRDefault="00422A2B">
            <w:pPr>
              <w:pStyle w:val="Nagwek1"/>
            </w:pPr>
            <w:r>
              <w:t>Osoby zaangażowane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ACEFB600040345CAA76DFE7813E4FED1"/>
                  </w:placeholder>
                </w:sdtPr>
                <w:sdtEndPr/>
                <w:sdtContent>
                  <w:p w:rsidR="002C42BC" w:rsidRDefault="00802C64" w:rsidP="00D066BC">
                    <w:pPr>
                      <w:pStyle w:val="Nagwek2"/>
                      <w:spacing w:after="0"/>
                      <w:rPr>
                        <w:lang w:val="pl-PL"/>
                      </w:rPr>
                    </w:pPr>
                    <w:r>
                      <w:rPr>
                        <w:lang w:val="pl-PL"/>
                      </w:rPr>
                      <w:t>Jakub Trzyna</w:t>
                    </w:r>
                  </w:p>
                  <w:p w:rsidR="00D066BC" w:rsidRDefault="00D066BC" w:rsidP="00D066BC">
                    <w:pPr>
                      <w:spacing w:after="0"/>
                      <w:rPr>
                        <w:lang w:val="pl-PL"/>
                      </w:rPr>
                    </w:pPr>
                    <w:hyperlink r:id="rId11" w:history="1">
                      <w:r w:rsidRPr="00AF025A">
                        <w:rPr>
                          <w:rStyle w:val="Hipercze"/>
                          <w:lang w:val="pl-PL"/>
                        </w:rPr>
                        <w:t>jakub.trzyna@gmail.com</w:t>
                      </w:r>
                    </w:hyperlink>
                  </w:p>
                  <w:p w:rsidR="00D066BC" w:rsidRDefault="00D066BC" w:rsidP="00D066BC">
                    <w:pPr>
                      <w:spacing w:after="0"/>
                      <w:rPr>
                        <w:lang w:val="pl-PL"/>
                      </w:rPr>
                    </w:pPr>
                    <w:r>
                      <w:rPr>
                        <w:lang w:val="pl-PL"/>
                      </w:rPr>
                      <w:t xml:space="preserve">Projekt elektroniki i mechaniki, </w:t>
                    </w:r>
                    <w:r w:rsidR="00802C64">
                      <w:rPr>
                        <w:lang w:val="pl-PL"/>
                      </w:rPr>
                      <w:t xml:space="preserve">programowanie </w:t>
                    </w:r>
                    <w:r>
                      <w:rPr>
                        <w:lang w:val="pl-PL"/>
                      </w:rPr>
                      <w:t>C++</w:t>
                    </w:r>
                  </w:p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2102910230"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91323048"/>
                          <w:placeholder>
                            <w:docPart w:val="67FE1F3021454E33BD7094B40FFDEA2D"/>
                          </w:placeholder>
                        </w:sdtPr>
                        <w:sdtContent>
                          <w:p w:rsidR="00D066BC" w:rsidRDefault="00D066BC" w:rsidP="00D066BC">
                            <w:pPr>
                              <w:pStyle w:val="Nagwek2"/>
                              <w:spacing w:after="0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Michał szlachetka</w:t>
                            </w:r>
                          </w:p>
                          <w:p w:rsidR="00D066BC" w:rsidRDefault="005A60A0" w:rsidP="00D066BC">
                            <w:pPr>
                              <w:spacing w:after="0"/>
                              <w:rPr>
                                <w:lang w:val="pl-PL"/>
                              </w:rPr>
                            </w:pPr>
                            <w:hyperlink r:id="rId12" w:history="1">
                              <w:r w:rsidRPr="00AF025A">
                                <w:rPr>
                                  <w:rStyle w:val="Hipercze"/>
                                  <w:lang w:val="pl-PL"/>
                                </w:rPr>
                                <w:t>m.szlachetka.1993@wp.pl</w:t>
                              </w:r>
                            </w:hyperlink>
                          </w:p>
                          <w:p w:rsidR="002C42BC" w:rsidRPr="00D066BC" w:rsidRDefault="00D066BC" w:rsidP="00D066BC">
                            <w:pPr>
                              <w:spacing w:before="0" w:after="0"/>
                              <w:rPr>
                                <w:rFonts w:eastAsiaTheme="minorEastAsia"/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Projekt mechaniki, programowanie C++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2C42BC" w:rsidRPr="00D066BC" w:rsidTr="00802C64">
        <w:trPr>
          <w:trHeight w:val="812"/>
        </w:trPr>
        <w:tc>
          <w:tcPr>
            <w:tcW w:w="1778" w:type="dxa"/>
          </w:tcPr>
          <w:p w:rsidR="002C42BC" w:rsidRPr="00D066BC" w:rsidRDefault="00422A2B">
            <w:pPr>
              <w:pStyle w:val="Nagwek1"/>
              <w:rPr>
                <w:lang w:val="pl-PL"/>
              </w:rPr>
            </w:pPr>
            <w:r w:rsidRPr="00D066BC">
              <w:rPr>
                <w:lang w:val="pl-PL"/>
              </w:rPr>
              <w:t>Przewidywany koszt</w:t>
            </w:r>
          </w:p>
        </w:tc>
        <w:tc>
          <w:tcPr>
            <w:tcW w:w="472" w:type="dxa"/>
          </w:tcPr>
          <w:p w:rsidR="002C42BC" w:rsidRPr="00D066BC" w:rsidRDefault="002C42BC">
            <w:pPr>
              <w:rPr>
                <w:lang w:val="pl-PL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ACEFB600040345CAA76DFE7813E4FED1"/>
                  </w:placeholder>
                </w:sdtPr>
                <w:sdtEndPr/>
                <w:sdtContent>
                  <w:p w:rsidR="002C42BC" w:rsidRPr="00422A2B" w:rsidRDefault="00D066BC">
                    <w:pPr>
                      <w:pStyle w:val="Nagwek2"/>
                      <w:rPr>
                        <w:lang w:val="pl-PL"/>
                      </w:rPr>
                    </w:pPr>
                    <w:r>
                      <w:rPr>
                        <w:lang w:val="pl-PL"/>
                      </w:rPr>
                      <w:t>700zł</w:t>
                    </w:r>
                  </w:p>
                  <w:p w:rsidR="00D066BC" w:rsidRDefault="00D066BC" w:rsidP="00D066BC">
                    <w:pPr>
                      <w:spacing w:after="0"/>
                      <w:rPr>
                        <w:lang w:val="pl-PL"/>
                      </w:rPr>
                    </w:pPr>
                    <w:r>
                      <w:rPr>
                        <w:lang w:val="pl-PL"/>
                      </w:rPr>
                      <w:t>Umowa sponsorska z firmą TME</w:t>
                    </w:r>
                  </w:p>
                  <w:p w:rsidR="00D066BC" w:rsidRDefault="008D403F" w:rsidP="00D066BC">
                    <w:pPr>
                      <w:spacing w:after="0"/>
                      <w:rPr>
                        <w:lang w:val="pl-PL"/>
                      </w:rPr>
                    </w:pPr>
                    <w:r>
                      <w:rPr>
                        <w:lang w:val="pl-PL"/>
                      </w:rPr>
                      <w:t>Dział studencki</w:t>
                    </w:r>
                    <w:bookmarkStart w:id="0" w:name="_GoBack"/>
                    <w:bookmarkEnd w:id="0"/>
                  </w:p>
                  <w:p w:rsidR="002C42BC" w:rsidRPr="00422A2B" w:rsidRDefault="00D066BC" w:rsidP="00D066BC">
                    <w:pPr>
                      <w:spacing w:after="0"/>
                      <w:rPr>
                        <w:lang w:val="pl-PL"/>
                      </w:rPr>
                    </w:pPr>
                    <w:r>
                      <w:rPr>
                        <w:lang w:val="pl-PL"/>
                      </w:rPr>
                      <w:t>Środki MKNM ‘Synergia’</w:t>
                    </w:r>
                  </w:p>
                </w:sdtContent>
              </w:sdt>
            </w:sdtContent>
          </w:sdt>
        </w:tc>
      </w:tr>
      <w:tr w:rsidR="002C42BC" w:rsidRPr="00B533AD" w:rsidTr="00906F20">
        <w:tc>
          <w:tcPr>
            <w:tcW w:w="1778" w:type="dxa"/>
          </w:tcPr>
          <w:p w:rsidR="002C42BC" w:rsidRPr="00D066BC" w:rsidRDefault="00422A2B">
            <w:pPr>
              <w:pStyle w:val="Nagwek1"/>
              <w:rPr>
                <w:lang w:val="pl-PL"/>
              </w:rPr>
            </w:pPr>
            <w:r w:rsidRPr="00D066BC">
              <w:rPr>
                <w:lang w:val="pl-PL"/>
              </w:rPr>
              <w:t>ramy czasowe</w:t>
            </w:r>
          </w:p>
        </w:tc>
        <w:tc>
          <w:tcPr>
            <w:tcW w:w="472" w:type="dxa"/>
          </w:tcPr>
          <w:p w:rsidR="002C42BC" w:rsidRPr="00D066BC" w:rsidRDefault="002C42BC">
            <w:pPr>
              <w:rPr>
                <w:lang w:val="pl-PL"/>
              </w:rPr>
            </w:pPr>
          </w:p>
        </w:tc>
        <w:tc>
          <w:tcPr>
            <w:tcW w:w="7830" w:type="dxa"/>
          </w:tcPr>
          <w:p w:rsidR="002C42BC" w:rsidRDefault="00802C64" w:rsidP="00422A2B">
            <w:pPr>
              <w:pStyle w:val="ResumeText"/>
              <w:rPr>
                <w:lang w:val="pl-PL"/>
              </w:rPr>
            </w:pPr>
            <w:r>
              <w:rPr>
                <w:lang w:val="pl-PL"/>
              </w:rPr>
              <w:t>Rozpoczęcie projektu: 1.0</w:t>
            </w:r>
            <w:r w:rsidR="00D066BC">
              <w:rPr>
                <w:lang w:val="pl-PL"/>
              </w:rPr>
              <w:t>3</w:t>
            </w:r>
            <w:r>
              <w:rPr>
                <w:lang w:val="pl-PL"/>
              </w:rPr>
              <w:t>.1</w:t>
            </w:r>
            <w:r w:rsidR="00D066BC">
              <w:rPr>
                <w:lang w:val="pl-PL"/>
              </w:rPr>
              <w:t>5</w:t>
            </w:r>
            <w:r>
              <w:rPr>
                <w:lang w:val="pl-PL"/>
              </w:rPr>
              <w:t>r</w:t>
            </w:r>
          </w:p>
          <w:p w:rsidR="00802C64" w:rsidRPr="00422A2B" w:rsidRDefault="00802C64" w:rsidP="005A60A0">
            <w:pPr>
              <w:pStyle w:val="ResumeText"/>
              <w:rPr>
                <w:lang w:val="pl-PL"/>
              </w:rPr>
            </w:pPr>
            <w:r>
              <w:rPr>
                <w:lang w:val="pl-PL"/>
              </w:rPr>
              <w:t xml:space="preserve">Zakończenie projektu: </w:t>
            </w:r>
            <w:r w:rsidR="005A60A0">
              <w:rPr>
                <w:lang w:val="pl-PL"/>
              </w:rPr>
              <w:t>1</w:t>
            </w:r>
            <w:r>
              <w:rPr>
                <w:lang w:val="pl-PL"/>
              </w:rPr>
              <w:t>.</w:t>
            </w:r>
            <w:r w:rsidR="005A60A0">
              <w:rPr>
                <w:lang w:val="pl-PL"/>
              </w:rPr>
              <w:t>05</w:t>
            </w:r>
            <w:r>
              <w:rPr>
                <w:lang w:val="pl-PL"/>
              </w:rPr>
              <w:t>.1</w:t>
            </w:r>
            <w:r w:rsidR="005A60A0">
              <w:rPr>
                <w:lang w:val="pl-PL"/>
              </w:rPr>
              <w:t>5</w:t>
            </w:r>
            <w:r>
              <w:rPr>
                <w:lang w:val="pl-PL"/>
              </w:rPr>
              <w:t>r</w:t>
            </w:r>
          </w:p>
        </w:tc>
      </w:tr>
      <w:tr w:rsidR="002C42BC" w:rsidRPr="00422A2B" w:rsidTr="00802C64">
        <w:trPr>
          <w:trHeight w:val="417"/>
        </w:trPr>
        <w:tc>
          <w:tcPr>
            <w:tcW w:w="1778" w:type="dxa"/>
          </w:tcPr>
          <w:p w:rsidR="002C42BC" w:rsidRDefault="00906F20" w:rsidP="001D0776">
            <w:pPr>
              <w:pStyle w:val="Nagwek1"/>
            </w:pPr>
            <w:r w:rsidRPr="00D066BC">
              <w:rPr>
                <w:lang w:val="pl-PL"/>
              </w:rPr>
              <w:t>opiek</w:t>
            </w:r>
            <w:r>
              <w:t>un</w:t>
            </w:r>
            <w:r w:rsidR="00422A2B">
              <w:t xml:space="preserve"> projektu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ACEFB600040345CAA76DFE7813E4FED1"/>
                  </w:placeholder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2C42BC" w:rsidRPr="00422A2B" w:rsidRDefault="00802C64" w:rsidP="00802C64">
                    <w:pPr>
                      <w:pStyle w:val="Nagwek2"/>
                      <w:rPr>
                        <w:lang w:val="pl-PL"/>
                      </w:rPr>
                    </w:pPr>
                    <w:r>
                      <w:rPr>
                        <w:lang w:val="pl-PL"/>
                      </w:rPr>
                      <w:t>Jakub trzyna</w:t>
                    </w:r>
                  </w:p>
                </w:sdtContent>
              </w:sdt>
            </w:sdtContent>
          </w:sdt>
        </w:tc>
      </w:tr>
    </w:tbl>
    <w:p w:rsidR="002E75DF" w:rsidRPr="00D066BC" w:rsidRDefault="001B7009" w:rsidP="001B7009">
      <w:pPr>
        <w:jc w:val="both"/>
        <w:rPr>
          <w:sz w:val="16"/>
          <w:lang w:val="pl-PL"/>
        </w:rPr>
      </w:pPr>
      <w:r w:rsidRPr="00D066BC">
        <w:rPr>
          <w:sz w:val="16"/>
          <w:lang w:val="pl-PL"/>
        </w:rPr>
        <w:t xml:space="preserve">Niniejszym przyjmuję </w:t>
      </w:r>
      <w:r w:rsidR="007F4964" w:rsidRPr="00D066BC">
        <w:rPr>
          <w:sz w:val="16"/>
          <w:lang w:val="pl-PL"/>
        </w:rPr>
        <w:t>do wiadomości, że w przypadku nieuzasadnionego niewywiązania się z zobowiązań, które na siebie przyjąłem skutkować będzie wykluczeniem zarówno mnie jak i całego zespołu z członkostwa w Międzywydziałowym Kole Naukowym Mechatroniki „Synergia” bez możliwości ponownego wzięcia udziału w rekruta</w:t>
      </w:r>
      <w:r w:rsidR="002E75DF" w:rsidRPr="00D066BC">
        <w:rPr>
          <w:sz w:val="16"/>
          <w:lang w:val="pl-PL"/>
        </w:rPr>
        <w:t>cji.</w:t>
      </w:r>
      <w:r w:rsidR="004B2512" w:rsidRPr="00D066BC">
        <w:rPr>
          <w:sz w:val="16"/>
          <w:lang w:val="pl-PL"/>
        </w:rPr>
        <w:t xml:space="preserve"> Przyjmuję także do wiadomości informacje zawarte w </w:t>
      </w:r>
      <w:r w:rsidR="004B2512" w:rsidRPr="00D066BC">
        <w:rPr>
          <w:b/>
          <w:sz w:val="16"/>
          <w:lang w:val="pl-PL"/>
        </w:rPr>
        <w:t xml:space="preserve">Zasadach </w:t>
      </w:r>
      <w:r w:rsidR="00943009" w:rsidRPr="00D066BC">
        <w:rPr>
          <w:b/>
          <w:sz w:val="16"/>
          <w:lang w:val="pl-PL"/>
        </w:rPr>
        <w:t>Prowadzenia</w:t>
      </w:r>
      <w:r w:rsidR="004B2512" w:rsidRPr="00D066BC">
        <w:rPr>
          <w:b/>
          <w:sz w:val="16"/>
          <w:lang w:val="pl-PL"/>
        </w:rPr>
        <w:t xml:space="preserve"> Projektu w MKNM „Synergia”</w:t>
      </w:r>
      <w:r w:rsidR="00701886" w:rsidRPr="00D066BC">
        <w:rPr>
          <w:sz w:val="16"/>
          <w:lang w:val="pl-PL"/>
        </w:rPr>
        <w:t>.</w:t>
      </w:r>
    </w:p>
    <w:p w:rsidR="00F06DBC" w:rsidRDefault="002E75DF" w:rsidP="002E75DF">
      <w:pPr>
        <w:jc w:val="right"/>
        <w:rPr>
          <w:lang w:val="pl-PL"/>
        </w:rPr>
      </w:pPr>
      <w:r>
        <w:rPr>
          <w:lang w:val="pl-PL"/>
        </w:rPr>
        <w:t>…………………………………………</w:t>
      </w:r>
      <w:r>
        <w:rPr>
          <w:lang w:val="pl-PL"/>
        </w:rPr>
        <w:br/>
        <w:t>Data i podpis lidera projektu</w:t>
      </w:r>
    </w:p>
    <w:p w:rsidR="001B7009" w:rsidRPr="007F4964" w:rsidRDefault="00F06DBC" w:rsidP="00F06DBC">
      <w:pPr>
        <w:jc w:val="center"/>
        <w:rPr>
          <w:lang w:val="pl-PL"/>
        </w:rPr>
      </w:pPr>
      <w:r>
        <w:rPr>
          <w:sz w:val="16"/>
          <w:lang w:val="pl-PL"/>
        </w:rPr>
        <w:t xml:space="preserve">W przypadku wystąpienia jakichkolwiek problemów w trakcie realizacji projektu, czy to organizacyjnych czy technicznych należy zgłosić to </w:t>
      </w:r>
      <w:r w:rsidRPr="004B2512">
        <w:rPr>
          <w:b/>
          <w:sz w:val="16"/>
          <w:lang w:val="pl-PL"/>
        </w:rPr>
        <w:t>Opiekunowi Projektu</w:t>
      </w:r>
      <w:r>
        <w:rPr>
          <w:sz w:val="16"/>
          <w:lang w:val="pl-PL"/>
        </w:rPr>
        <w:t>. Wtedy wspólnie będziemy rozwiązywać problem.</w:t>
      </w:r>
      <w:r w:rsidR="001B7009" w:rsidRPr="007F4964">
        <w:rPr>
          <w:lang w:val="pl-PL"/>
        </w:rPr>
        <w:br w:type="page"/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0080"/>
      </w:tblGrid>
      <w:tr w:rsidR="00792A59" w:rsidTr="00906F20">
        <w:tc>
          <w:tcPr>
            <w:tcW w:w="10080" w:type="dxa"/>
          </w:tcPr>
          <w:p w:rsidR="00792A59" w:rsidRDefault="00792A59" w:rsidP="00792A59">
            <w:pPr>
              <w:pStyle w:val="Name"/>
              <w:rPr>
                <w:lang w:val="pl-PL"/>
              </w:rPr>
            </w:pPr>
            <w:r>
              <w:rPr>
                <w:lang w:val="pl-PL"/>
              </w:rPr>
              <w:lastRenderedPageBreak/>
              <w:t>Decyzja zarządu</w:t>
            </w:r>
          </w:p>
          <w:tbl>
            <w:tblPr>
              <w:tblStyle w:val="ResumeTable"/>
              <w:tblW w:w="0" w:type="auto"/>
              <w:tblLook w:val="04A0" w:firstRow="1" w:lastRow="0" w:firstColumn="1" w:lastColumn="0" w:noHBand="0" w:noVBand="1"/>
            </w:tblPr>
            <w:tblGrid>
              <w:gridCol w:w="3360"/>
              <w:gridCol w:w="3360"/>
              <w:gridCol w:w="3360"/>
            </w:tblGrid>
            <w:tr w:rsidR="00792A59" w:rsidTr="00792A59">
              <w:tc>
                <w:tcPr>
                  <w:tcW w:w="3360" w:type="dxa"/>
                </w:tcPr>
                <w:p w:rsidR="00792A59" w:rsidRDefault="00792A59" w:rsidP="00792A59">
                  <w:pPr>
                    <w:pStyle w:val="Nagwek1"/>
                    <w:jc w:val="lef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DECYZJA</w:t>
                  </w:r>
                </w:p>
              </w:tc>
              <w:tc>
                <w:tcPr>
                  <w:tcW w:w="3360" w:type="dxa"/>
                </w:tcPr>
                <w:p w:rsidR="00792A59" w:rsidRDefault="00792A59" w:rsidP="00792A59">
                  <w:pPr>
                    <w:pStyle w:val="Nagwek1"/>
                    <w:jc w:val="lef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IMIĘ I NAZWISKO</w:t>
                  </w:r>
                </w:p>
              </w:tc>
              <w:tc>
                <w:tcPr>
                  <w:tcW w:w="3360" w:type="dxa"/>
                </w:tcPr>
                <w:p w:rsidR="00792A59" w:rsidRDefault="00792A59" w:rsidP="00792A59">
                  <w:pPr>
                    <w:pStyle w:val="Nagwek1"/>
                    <w:jc w:val="left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t>DATA</w:t>
                  </w:r>
                </w:p>
              </w:tc>
            </w:tr>
            <w:tr w:rsidR="00792A59" w:rsidTr="00792A59">
              <w:tc>
                <w:tcPr>
                  <w:tcW w:w="3360" w:type="dxa"/>
                </w:tcPr>
                <w:p w:rsidR="00792A59" w:rsidRDefault="00792A59" w:rsidP="00792A59">
                  <w:pPr>
                    <w:pStyle w:val="Nagwek1"/>
                    <w:jc w:val="left"/>
                    <w:rPr>
                      <w:lang w:val="pl-PL"/>
                    </w:rPr>
                  </w:pPr>
                </w:p>
              </w:tc>
              <w:tc>
                <w:tcPr>
                  <w:tcW w:w="3360" w:type="dxa"/>
                </w:tcPr>
                <w:p w:rsidR="00792A59" w:rsidRDefault="00792A59" w:rsidP="00792A59">
                  <w:pPr>
                    <w:pStyle w:val="Nagwek1"/>
                    <w:jc w:val="left"/>
                    <w:rPr>
                      <w:lang w:val="pl-PL"/>
                    </w:rPr>
                  </w:pPr>
                </w:p>
              </w:tc>
              <w:tc>
                <w:tcPr>
                  <w:tcW w:w="3360" w:type="dxa"/>
                </w:tcPr>
                <w:p w:rsidR="00792A59" w:rsidRDefault="00792A59" w:rsidP="00792A59">
                  <w:pPr>
                    <w:pStyle w:val="Nagwek1"/>
                    <w:jc w:val="left"/>
                    <w:rPr>
                      <w:lang w:val="pl-PL"/>
                    </w:rPr>
                  </w:pPr>
                </w:p>
              </w:tc>
            </w:tr>
          </w:tbl>
          <w:p w:rsidR="00792A59" w:rsidRPr="00792A59" w:rsidRDefault="00792A59" w:rsidP="00792A59">
            <w:pPr>
              <w:rPr>
                <w:lang w:val="pl-PL"/>
              </w:rPr>
            </w:pPr>
          </w:p>
        </w:tc>
      </w:tr>
      <w:tr w:rsidR="00792A59" w:rsidTr="00906F20">
        <w:tc>
          <w:tcPr>
            <w:tcW w:w="10080" w:type="dxa"/>
          </w:tcPr>
          <w:p w:rsidR="00792A59" w:rsidRDefault="00792A59">
            <w:pPr>
              <w:rPr>
                <w:lang w:val="pl-PL"/>
              </w:rPr>
            </w:pPr>
          </w:p>
        </w:tc>
      </w:tr>
    </w:tbl>
    <w:p w:rsidR="00792A59" w:rsidRPr="00422A2B" w:rsidRDefault="00792A59">
      <w:pPr>
        <w:rPr>
          <w:lang w:val="pl-PL"/>
        </w:rPr>
      </w:pPr>
    </w:p>
    <w:sectPr w:rsidR="00792A59" w:rsidRPr="00422A2B" w:rsidSect="00D066BC">
      <w:footerReference w:type="default" r:id="rId13"/>
      <w:pgSz w:w="12240" w:h="15840" w:code="1"/>
      <w:pgMar w:top="426" w:right="1080" w:bottom="567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9C0" w:rsidRDefault="005719C0">
      <w:pPr>
        <w:spacing w:before="0" w:after="0" w:line="240" w:lineRule="auto"/>
      </w:pPr>
      <w:r>
        <w:separator/>
      </w:r>
    </w:p>
  </w:endnote>
  <w:endnote w:type="continuationSeparator" w:id="0">
    <w:p w:rsidR="005719C0" w:rsidRDefault="005719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414819">
    <w:pPr>
      <w:pStyle w:val="Stopka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D403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9C0" w:rsidRDefault="005719C0">
      <w:pPr>
        <w:spacing w:before="0" w:after="0" w:line="240" w:lineRule="auto"/>
      </w:pPr>
      <w:r>
        <w:separator/>
      </w:r>
    </w:p>
  </w:footnote>
  <w:footnote w:type="continuationSeparator" w:id="0">
    <w:p w:rsidR="005719C0" w:rsidRDefault="005719C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2B"/>
    <w:rsid w:val="001A213B"/>
    <w:rsid w:val="001B7009"/>
    <w:rsid w:val="001D0776"/>
    <w:rsid w:val="001E1EEA"/>
    <w:rsid w:val="002C42BC"/>
    <w:rsid w:val="002E75DF"/>
    <w:rsid w:val="003D42F6"/>
    <w:rsid w:val="00414819"/>
    <w:rsid w:val="00422A2B"/>
    <w:rsid w:val="004B2512"/>
    <w:rsid w:val="005719C0"/>
    <w:rsid w:val="00581B21"/>
    <w:rsid w:val="005A60A0"/>
    <w:rsid w:val="00635B3C"/>
    <w:rsid w:val="0065756B"/>
    <w:rsid w:val="00701886"/>
    <w:rsid w:val="00792A59"/>
    <w:rsid w:val="007D6A20"/>
    <w:rsid w:val="007F4964"/>
    <w:rsid w:val="00802C64"/>
    <w:rsid w:val="008160C6"/>
    <w:rsid w:val="008A6430"/>
    <w:rsid w:val="008D403F"/>
    <w:rsid w:val="00906F20"/>
    <w:rsid w:val="00943009"/>
    <w:rsid w:val="00B533AD"/>
    <w:rsid w:val="00CB4B7B"/>
    <w:rsid w:val="00D066BC"/>
    <w:rsid w:val="00D3033C"/>
    <w:rsid w:val="00D9495A"/>
    <w:rsid w:val="00F06DBC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kern w:val="20"/>
    </w:rPr>
  </w:style>
  <w:style w:type="paragraph" w:styleId="Nagwek1">
    <w:name w:val="heading 1"/>
    <w:basedOn w:val="Normalny"/>
    <w:next w:val="Normalny"/>
    <w:link w:val="Nagwek1Znak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612D60" w:themeColor="accent1"/>
      <w:sz w:val="21"/>
    </w:rPr>
  </w:style>
  <w:style w:type="paragraph" w:styleId="Nagwek2">
    <w:name w:val="heading 2"/>
    <w:basedOn w:val="Normalny"/>
    <w:next w:val="Normalny"/>
    <w:link w:val="Nagwek2Znak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12D60" w:themeColor="accent1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12D60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0162F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0162F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"/>
    <w:unhideWhenUsed/>
    <w:pPr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"/>
    <w:rPr>
      <w:kern w:val="20"/>
    </w:rPr>
  </w:style>
  <w:style w:type="paragraph" w:styleId="Stopka">
    <w:name w:val="footer"/>
    <w:basedOn w:val="Normalny"/>
    <w:link w:val="StopkaZnak"/>
    <w:uiPriority w:val="2"/>
    <w:unhideWhenUsed/>
    <w:pPr>
      <w:pBdr>
        <w:top w:val="single" w:sz="4" w:space="6" w:color="B968B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StopkaZnak">
    <w:name w:val="Stopka Znak"/>
    <w:basedOn w:val="Domylnaczcionkaakapitu"/>
    <w:link w:val="Stopka"/>
    <w:uiPriority w:val="2"/>
    <w:rPr>
      <w:kern w:val="20"/>
    </w:rPr>
  </w:style>
  <w:style w:type="paragraph" w:customStyle="1" w:styleId="ResumeText">
    <w:name w:val="Resume Text"/>
    <w:basedOn w:val="Normalny"/>
    <w:qFormat/>
    <w:pPr>
      <w:spacing w:after="40"/>
      <w:ind w:right="1440"/>
    </w:p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1"/>
    <w:rPr>
      <w:rFonts w:asciiTheme="majorHAnsi" w:eastAsiaTheme="majorEastAsia" w:hAnsiTheme="majorHAnsi" w:cstheme="majorBidi"/>
      <w:caps/>
      <w:color w:val="612D60" w:themeColor="accent1"/>
      <w:kern w:val="20"/>
      <w:sz w:val="21"/>
    </w:rPr>
  </w:style>
  <w:style w:type="character" w:customStyle="1" w:styleId="Nagwek2Znak">
    <w:name w:val="Nagłówek 2 Znak"/>
    <w:basedOn w:val="Domylnaczcionkaakapitu"/>
    <w:link w:val="Nagwek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/>
      <w:bCs/>
      <w:color w:val="612D60" w:themeColor="accent1"/>
      <w:kern w:val="20"/>
      <w14:ligatures w14:val="standardContextua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/>
      <w:bCs/>
      <w:i/>
      <w:iCs/>
      <w:color w:val="612D60" w:themeColor="accent1"/>
      <w:kern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30162F" w:themeColor="accent1" w:themeShade="7F"/>
      <w:kern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30162F" w:themeColor="accent1" w:themeShade="7F"/>
      <w:kern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Standardowy"/>
    <w:uiPriority w:val="99"/>
    <w:tblPr>
      <w:tblInd w:w="0" w:type="dxa"/>
      <w:tblBorders>
        <w:insideH w:val="single" w:sz="4" w:space="0" w:color="612D60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Standardowy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612D60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ny"/>
    <w:next w:val="Normalny"/>
    <w:link w:val="DataZnak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612D60" w:themeColor="accent1"/>
    </w:rPr>
  </w:style>
  <w:style w:type="character" w:customStyle="1" w:styleId="DataZnak">
    <w:name w:val="Data Znak"/>
    <w:basedOn w:val="Domylnaczcionkaakapitu"/>
    <w:link w:val="Data"/>
    <w:uiPriority w:val="8"/>
    <w:rPr>
      <w:rFonts w:asciiTheme="majorHAnsi" w:eastAsiaTheme="majorEastAsia" w:hAnsiTheme="majorHAnsi" w:cstheme="majorBidi"/>
      <w:caps/>
      <w:color w:val="612D60" w:themeColor="accent1"/>
      <w:kern w:val="20"/>
    </w:rPr>
  </w:style>
  <w:style w:type="paragraph" w:customStyle="1" w:styleId="Recipient">
    <w:name w:val="Recipient"/>
    <w:basedOn w:val="Normalny"/>
    <w:uiPriority w:val="8"/>
    <w:unhideWhenUsed/>
    <w:qFormat/>
    <w:pPr>
      <w:spacing w:after="40"/>
    </w:pPr>
    <w:rPr>
      <w:b/>
      <w:bCs/>
    </w:rPr>
  </w:style>
  <w:style w:type="paragraph" w:styleId="Zwrotgrzecznociowy">
    <w:name w:val="Salutation"/>
    <w:basedOn w:val="Normalny"/>
    <w:next w:val="Normalny"/>
    <w:link w:val="ZwrotgrzecznociowyZnak"/>
    <w:uiPriority w:val="8"/>
    <w:unhideWhenUsed/>
    <w:qFormat/>
    <w:pPr>
      <w:spacing w:before="720"/>
    </w:pPr>
  </w:style>
  <w:style w:type="character" w:customStyle="1" w:styleId="ZwrotgrzecznociowyZnak">
    <w:name w:val="Zwrot grzecznościowy Znak"/>
    <w:basedOn w:val="Domylnaczcionkaakapitu"/>
    <w:link w:val="Zwrotgrzecznociowy"/>
    <w:uiPriority w:val="8"/>
    <w:rPr>
      <w:kern w:val="20"/>
    </w:rPr>
  </w:style>
  <w:style w:type="paragraph" w:styleId="Zwrotpoegnalny">
    <w:name w:val="Closing"/>
    <w:basedOn w:val="Normalny"/>
    <w:link w:val="ZwrotpoegnalnyZnak"/>
    <w:uiPriority w:val="8"/>
    <w:unhideWhenUsed/>
    <w:qFormat/>
    <w:pPr>
      <w:spacing w:before="480" w:after="960" w:line="240" w:lineRule="auto"/>
    </w:pPr>
  </w:style>
  <w:style w:type="character" w:customStyle="1" w:styleId="ZwrotpoegnalnyZnak">
    <w:name w:val="Zwrot pożegnalny Znak"/>
    <w:basedOn w:val="Domylnaczcionkaakapitu"/>
    <w:link w:val="Zwrotpoegnalny"/>
    <w:uiPriority w:val="8"/>
    <w:rPr>
      <w:kern w:val="20"/>
    </w:rPr>
  </w:style>
  <w:style w:type="paragraph" w:styleId="Podpis">
    <w:name w:val="Signature"/>
    <w:basedOn w:val="Normalny"/>
    <w:link w:val="PodpisZnak"/>
    <w:uiPriority w:val="8"/>
    <w:unhideWhenUsed/>
    <w:qFormat/>
    <w:pPr>
      <w:spacing w:after="480"/>
    </w:pPr>
    <w:rPr>
      <w:b/>
      <w:bCs/>
    </w:rPr>
  </w:style>
  <w:style w:type="character" w:customStyle="1" w:styleId="PodpisZnak">
    <w:name w:val="Podpis Znak"/>
    <w:basedOn w:val="Domylnaczcionkaakapitu"/>
    <w:link w:val="Podpis"/>
    <w:uiPriority w:val="8"/>
    <w:rPr>
      <w:b/>
      <w:bCs/>
      <w:kern w:val="20"/>
    </w:rPr>
  </w:style>
  <w:style w:type="character" w:styleId="Uwydatnienie">
    <w:name w:val="Emphasis"/>
    <w:basedOn w:val="Domylnaczcionkaakapitu"/>
    <w:uiPriority w:val="2"/>
    <w:unhideWhenUsed/>
    <w:qFormat/>
    <w:rPr>
      <w:color w:val="612D60" w:themeColor="accent1"/>
    </w:rPr>
  </w:style>
  <w:style w:type="paragraph" w:customStyle="1" w:styleId="ContactInfo">
    <w:name w:val="Contact Info"/>
    <w:basedOn w:val="Normalny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ny"/>
    <w:next w:val="Normalny"/>
    <w:uiPriority w:val="1"/>
    <w:qFormat/>
    <w:pPr>
      <w:pBdr>
        <w:top w:val="single" w:sz="4" w:space="4" w:color="612D60" w:themeColor="accent1"/>
        <w:left w:val="single" w:sz="4" w:space="6" w:color="612D60" w:themeColor="accent1"/>
        <w:bottom w:val="single" w:sz="4" w:space="4" w:color="612D60" w:themeColor="accent1"/>
        <w:right w:val="single" w:sz="4" w:space="6" w:color="612D60" w:themeColor="accent1"/>
      </w:pBdr>
      <w:shd w:val="clear" w:color="auto" w:fill="612D60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table" w:customStyle="1" w:styleId="GridTable1LightAccent1">
    <w:name w:val="Grid Table 1 Light Accent 1"/>
    <w:basedOn w:val="Standardowy"/>
    <w:uiPriority w:val="46"/>
    <w:rsid w:val="00792A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9ACF" w:themeColor="accent1" w:themeTint="66"/>
        <w:left w:val="single" w:sz="4" w:space="0" w:color="D09ACF" w:themeColor="accent1" w:themeTint="66"/>
        <w:bottom w:val="single" w:sz="4" w:space="0" w:color="D09ACF" w:themeColor="accent1" w:themeTint="66"/>
        <w:right w:val="single" w:sz="4" w:space="0" w:color="D09ACF" w:themeColor="accent1" w:themeTint="66"/>
        <w:insideH w:val="single" w:sz="4" w:space="0" w:color="D09ACF" w:themeColor="accent1" w:themeTint="66"/>
        <w:insideV w:val="single" w:sz="4" w:space="0" w:color="D09ACF" w:themeColor="accen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968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68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635B3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5B3C"/>
    <w:rPr>
      <w:rFonts w:ascii="Tahoma" w:hAnsi="Tahoma" w:cs="Tahoma"/>
      <w:kern w:val="20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D066BC"/>
    <w:rPr>
      <w:color w:val="0066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kern w:val="20"/>
    </w:rPr>
  </w:style>
  <w:style w:type="paragraph" w:styleId="Nagwek1">
    <w:name w:val="heading 1"/>
    <w:basedOn w:val="Normalny"/>
    <w:next w:val="Normalny"/>
    <w:link w:val="Nagwek1Znak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612D60" w:themeColor="accent1"/>
      <w:sz w:val="21"/>
    </w:rPr>
  </w:style>
  <w:style w:type="paragraph" w:styleId="Nagwek2">
    <w:name w:val="heading 2"/>
    <w:basedOn w:val="Normalny"/>
    <w:next w:val="Normalny"/>
    <w:link w:val="Nagwek2Znak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12D60" w:themeColor="accent1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12D60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0162F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0162F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"/>
    <w:unhideWhenUsed/>
    <w:pPr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"/>
    <w:rPr>
      <w:kern w:val="20"/>
    </w:rPr>
  </w:style>
  <w:style w:type="paragraph" w:styleId="Stopka">
    <w:name w:val="footer"/>
    <w:basedOn w:val="Normalny"/>
    <w:link w:val="StopkaZnak"/>
    <w:uiPriority w:val="2"/>
    <w:unhideWhenUsed/>
    <w:pPr>
      <w:pBdr>
        <w:top w:val="single" w:sz="4" w:space="6" w:color="B968B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StopkaZnak">
    <w:name w:val="Stopka Znak"/>
    <w:basedOn w:val="Domylnaczcionkaakapitu"/>
    <w:link w:val="Stopka"/>
    <w:uiPriority w:val="2"/>
    <w:rPr>
      <w:kern w:val="20"/>
    </w:rPr>
  </w:style>
  <w:style w:type="paragraph" w:customStyle="1" w:styleId="ResumeText">
    <w:name w:val="Resume Text"/>
    <w:basedOn w:val="Normalny"/>
    <w:qFormat/>
    <w:pPr>
      <w:spacing w:after="40"/>
      <w:ind w:right="1440"/>
    </w:p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1"/>
    <w:rPr>
      <w:rFonts w:asciiTheme="majorHAnsi" w:eastAsiaTheme="majorEastAsia" w:hAnsiTheme="majorHAnsi" w:cstheme="majorBidi"/>
      <w:caps/>
      <w:color w:val="612D60" w:themeColor="accent1"/>
      <w:kern w:val="20"/>
      <w:sz w:val="21"/>
    </w:rPr>
  </w:style>
  <w:style w:type="character" w:customStyle="1" w:styleId="Nagwek2Znak">
    <w:name w:val="Nagłówek 2 Znak"/>
    <w:basedOn w:val="Domylnaczcionkaakapitu"/>
    <w:link w:val="Nagwek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/>
      <w:bCs/>
      <w:color w:val="612D60" w:themeColor="accent1"/>
      <w:kern w:val="20"/>
      <w14:ligatures w14:val="standardContextua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/>
      <w:bCs/>
      <w:i/>
      <w:iCs/>
      <w:color w:val="612D60" w:themeColor="accent1"/>
      <w:kern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30162F" w:themeColor="accent1" w:themeShade="7F"/>
      <w:kern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30162F" w:themeColor="accent1" w:themeShade="7F"/>
      <w:kern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Standardowy"/>
    <w:uiPriority w:val="99"/>
    <w:tblPr>
      <w:tblInd w:w="0" w:type="dxa"/>
      <w:tblBorders>
        <w:insideH w:val="single" w:sz="4" w:space="0" w:color="612D60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Standardowy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612D60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ny"/>
    <w:next w:val="Normalny"/>
    <w:link w:val="DataZnak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612D60" w:themeColor="accent1"/>
    </w:rPr>
  </w:style>
  <w:style w:type="character" w:customStyle="1" w:styleId="DataZnak">
    <w:name w:val="Data Znak"/>
    <w:basedOn w:val="Domylnaczcionkaakapitu"/>
    <w:link w:val="Data"/>
    <w:uiPriority w:val="8"/>
    <w:rPr>
      <w:rFonts w:asciiTheme="majorHAnsi" w:eastAsiaTheme="majorEastAsia" w:hAnsiTheme="majorHAnsi" w:cstheme="majorBidi"/>
      <w:caps/>
      <w:color w:val="612D60" w:themeColor="accent1"/>
      <w:kern w:val="20"/>
    </w:rPr>
  </w:style>
  <w:style w:type="paragraph" w:customStyle="1" w:styleId="Recipient">
    <w:name w:val="Recipient"/>
    <w:basedOn w:val="Normalny"/>
    <w:uiPriority w:val="8"/>
    <w:unhideWhenUsed/>
    <w:qFormat/>
    <w:pPr>
      <w:spacing w:after="40"/>
    </w:pPr>
    <w:rPr>
      <w:b/>
      <w:bCs/>
    </w:rPr>
  </w:style>
  <w:style w:type="paragraph" w:styleId="Zwrotgrzecznociowy">
    <w:name w:val="Salutation"/>
    <w:basedOn w:val="Normalny"/>
    <w:next w:val="Normalny"/>
    <w:link w:val="ZwrotgrzecznociowyZnak"/>
    <w:uiPriority w:val="8"/>
    <w:unhideWhenUsed/>
    <w:qFormat/>
    <w:pPr>
      <w:spacing w:before="720"/>
    </w:pPr>
  </w:style>
  <w:style w:type="character" w:customStyle="1" w:styleId="ZwrotgrzecznociowyZnak">
    <w:name w:val="Zwrot grzecznościowy Znak"/>
    <w:basedOn w:val="Domylnaczcionkaakapitu"/>
    <w:link w:val="Zwrotgrzecznociowy"/>
    <w:uiPriority w:val="8"/>
    <w:rPr>
      <w:kern w:val="20"/>
    </w:rPr>
  </w:style>
  <w:style w:type="paragraph" w:styleId="Zwrotpoegnalny">
    <w:name w:val="Closing"/>
    <w:basedOn w:val="Normalny"/>
    <w:link w:val="ZwrotpoegnalnyZnak"/>
    <w:uiPriority w:val="8"/>
    <w:unhideWhenUsed/>
    <w:qFormat/>
    <w:pPr>
      <w:spacing w:before="480" w:after="960" w:line="240" w:lineRule="auto"/>
    </w:pPr>
  </w:style>
  <w:style w:type="character" w:customStyle="1" w:styleId="ZwrotpoegnalnyZnak">
    <w:name w:val="Zwrot pożegnalny Znak"/>
    <w:basedOn w:val="Domylnaczcionkaakapitu"/>
    <w:link w:val="Zwrotpoegnalny"/>
    <w:uiPriority w:val="8"/>
    <w:rPr>
      <w:kern w:val="20"/>
    </w:rPr>
  </w:style>
  <w:style w:type="paragraph" w:styleId="Podpis">
    <w:name w:val="Signature"/>
    <w:basedOn w:val="Normalny"/>
    <w:link w:val="PodpisZnak"/>
    <w:uiPriority w:val="8"/>
    <w:unhideWhenUsed/>
    <w:qFormat/>
    <w:pPr>
      <w:spacing w:after="480"/>
    </w:pPr>
    <w:rPr>
      <w:b/>
      <w:bCs/>
    </w:rPr>
  </w:style>
  <w:style w:type="character" w:customStyle="1" w:styleId="PodpisZnak">
    <w:name w:val="Podpis Znak"/>
    <w:basedOn w:val="Domylnaczcionkaakapitu"/>
    <w:link w:val="Podpis"/>
    <w:uiPriority w:val="8"/>
    <w:rPr>
      <w:b/>
      <w:bCs/>
      <w:kern w:val="20"/>
    </w:rPr>
  </w:style>
  <w:style w:type="character" w:styleId="Uwydatnienie">
    <w:name w:val="Emphasis"/>
    <w:basedOn w:val="Domylnaczcionkaakapitu"/>
    <w:uiPriority w:val="2"/>
    <w:unhideWhenUsed/>
    <w:qFormat/>
    <w:rPr>
      <w:color w:val="612D60" w:themeColor="accent1"/>
    </w:rPr>
  </w:style>
  <w:style w:type="paragraph" w:customStyle="1" w:styleId="ContactInfo">
    <w:name w:val="Contact Info"/>
    <w:basedOn w:val="Normalny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ny"/>
    <w:next w:val="Normalny"/>
    <w:uiPriority w:val="1"/>
    <w:qFormat/>
    <w:pPr>
      <w:pBdr>
        <w:top w:val="single" w:sz="4" w:space="4" w:color="612D60" w:themeColor="accent1"/>
        <w:left w:val="single" w:sz="4" w:space="6" w:color="612D60" w:themeColor="accent1"/>
        <w:bottom w:val="single" w:sz="4" w:space="4" w:color="612D60" w:themeColor="accent1"/>
        <w:right w:val="single" w:sz="4" w:space="6" w:color="612D60" w:themeColor="accent1"/>
      </w:pBdr>
      <w:shd w:val="clear" w:color="auto" w:fill="612D60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table" w:customStyle="1" w:styleId="GridTable1LightAccent1">
    <w:name w:val="Grid Table 1 Light Accent 1"/>
    <w:basedOn w:val="Standardowy"/>
    <w:uiPriority w:val="46"/>
    <w:rsid w:val="00792A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9ACF" w:themeColor="accent1" w:themeTint="66"/>
        <w:left w:val="single" w:sz="4" w:space="0" w:color="D09ACF" w:themeColor="accent1" w:themeTint="66"/>
        <w:bottom w:val="single" w:sz="4" w:space="0" w:color="D09ACF" w:themeColor="accent1" w:themeTint="66"/>
        <w:right w:val="single" w:sz="4" w:space="0" w:color="D09ACF" w:themeColor="accent1" w:themeTint="66"/>
        <w:insideH w:val="single" w:sz="4" w:space="0" w:color="D09ACF" w:themeColor="accent1" w:themeTint="66"/>
        <w:insideV w:val="single" w:sz="4" w:space="0" w:color="D09ACF" w:themeColor="accen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968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68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635B3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5B3C"/>
    <w:rPr>
      <w:rFonts w:ascii="Tahoma" w:hAnsi="Tahoma" w:cs="Tahoma"/>
      <w:kern w:val="20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D066BC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.szlachetka.1993@wp.p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kub.trzyna@gmail.com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nergia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EFB600040345CAA76DFE7813E4F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04B7F-7F95-4FFA-8607-4081076FB6D7}"/>
      </w:docPartPr>
      <w:docPartBody>
        <w:p w:rsidR="005B1D71" w:rsidRDefault="002848B3">
          <w:pPr>
            <w:pStyle w:val="ACEFB600040345CAA76DFE7813E4FED1"/>
          </w:pPr>
          <w:r>
            <w:rPr>
              <w:rStyle w:val="Tekstzastpczy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5E"/>
    <w:rsid w:val="001D0155"/>
    <w:rsid w:val="002848B3"/>
    <w:rsid w:val="00353D1C"/>
    <w:rsid w:val="003F2E13"/>
    <w:rsid w:val="00540787"/>
    <w:rsid w:val="005B1D71"/>
    <w:rsid w:val="00D9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D1D6B163CB64C6E85B4F80294C1C757">
    <w:name w:val="ED1D6B163CB64C6E85B4F80294C1C757"/>
  </w:style>
  <w:style w:type="paragraph" w:customStyle="1" w:styleId="930BC9F49AA4422A9A6F711609BF3EBE">
    <w:name w:val="930BC9F49AA4422A9A6F711609BF3EBE"/>
  </w:style>
  <w:style w:type="paragraph" w:customStyle="1" w:styleId="6DBB5570D3A24AE98191565C3C4343B4">
    <w:name w:val="6DBB5570D3A24AE98191565C3C4343B4"/>
  </w:style>
  <w:style w:type="paragraph" w:customStyle="1" w:styleId="EA5A586D4FC14F7AB8D602AF47E1FBA4">
    <w:name w:val="EA5A586D4FC14F7AB8D602AF47E1FBA4"/>
  </w:style>
  <w:style w:type="character" w:styleId="Uwydatnienie">
    <w:name w:val="Emphasis"/>
    <w:basedOn w:val="Domylnaczcionkaakapitu"/>
    <w:uiPriority w:val="2"/>
    <w:unhideWhenUsed/>
    <w:qFormat/>
    <w:rPr>
      <w:color w:val="4F81BD" w:themeColor="accent1"/>
    </w:rPr>
  </w:style>
  <w:style w:type="paragraph" w:customStyle="1" w:styleId="5D6D53397CF94BA4A160FCE3E2A4303A">
    <w:name w:val="5D6D53397CF94BA4A160FCE3E2A4303A"/>
  </w:style>
  <w:style w:type="paragraph" w:customStyle="1" w:styleId="E361F10340164C2FA3DE10A174FFEE72">
    <w:name w:val="E361F10340164C2FA3DE10A174FFEE72"/>
  </w:style>
  <w:style w:type="paragraph" w:customStyle="1" w:styleId="C65FB6D29C5744E2ACD3CEAE1000F932">
    <w:name w:val="C65FB6D29C5744E2ACD3CEAE1000F932"/>
  </w:style>
  <w:style w:type="paragraph" w:customStyle="1" w:styleId="ResumeText">
    <w:name w:val="Resume Text"/>
    <w:basedOn w:val="Normalny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  <w14:ligatures w14:val="none"/>
    </w:rPr>
  </w:style>
  <w:style w:type="paragraph" w:customStyle="1" w:styleId="C8301EC6817F437CA6EA76AC33DC220E">
    <w:name w:val="C8301EC6817F437CA6EA76AC33DC220E"/>
  </w:style>
  <w:style w:type="character" w:styleId="Tekstzastpczy">
    <w:name w:val="Placeholder Text"/>
    <w:basedOn w:val="Domylnaczcionkaakapitu"/>
    <w:uiPriority w:val="99"/>
    <w:semiHidden/>
    <w:rsid w:val="00540787"/>
    <w:rPr>
      <w:color w:val="808080"/>
    </w:rPr>
  </w:style>
  <w:style w:type="paragraph" w:customStyle="1" w:styleId="ACEFB600040345CAA76DFE7813E4FED1">
    <w:name w:val="ACEFB600040345CAA76DFE7813E4FED1"/>
  </w:style>
  <w:style w:type="paragraph" w:customStyle="1" w:styleId="20D59D71460644C88DF6AD43B472A079">
    <w:name w:val="20D59D71460644C88DF6AD43B472A079"/>
  </w:style>
  <w:style w:type="paragraph" w:customStyle="1" w:styleId="93A12E2F548D4DD7BEFB05BBF0765A4B">
    <w:name w:val="93A12E2F548D4DD7BEFB05BBF0765A4B"/>
  </w:style>
  <w:style w:type="paragraph" w:customStyle="1" w:styleId="1CCFD320EAD8410394BB8E50D4F90875">
    <w:name w:val="1CCFD320EAD8410394BB8E50D4F90875"/>
  </w:style>
  <w:style w:type="paragraph" w:customStyle="1" w:styleId="EB203C2929B54B20A8E82ACBAC5FF4AA">
    <w:name w:val="EB203C2929B54B20A8E82ACBAC5FF4AA"/>
  </w:style>
  <w:style w:type="paragraph" w:customStyle="1" w:styleId="57D7C6660C1C429C8A1B0390CA4292C8">
    <w:name w:val="57D7C6660C1C429C8A1B0390CA4292C8"/>
  </w:style>
  <w:style w:type="paragraph" w:customStyle="1" w:styleId="CDB43AE918E3471C8F8C1AFAA223A987">
    <w:name w:val="CDB43AE918E3471C8F8C1AFAA223A987"/>
  </w:style>
  <w:style w:type="paragraph" w:customStyle="1" w:styleId="DAC132B3D0A940AEAE0636F7BB7493AF">
    <w:name w:val="DAC132B3D0A940AEAE0636F7BB7493AF"/>
  </w:style>
  <w:style w:type="paragraph" w:customStyle="1" w:styleId="9E57237A5F5147AC971E38087983FB2B">
    <w:name w:val="9E57237A5F5147AC971E38087983FB2B"/>
  </w:style>
  <w:style w:type="paragraph" w:customStyle="1" w:styleId="4C403F9C755D4815A049DF5BEDB2A1B1">
    <w:name w:val="4C403F9C755D4815A049DF5BEDB2A1B1"/>
  </w:style>
  <w:style w:type="paragraph" w:customStyle="1" w:styleId="BCB92180EE7D4C0C835E25227B436C43">
    <w:name w:val="BCB92180EE7D4C0C835E25227B436C43"/>
  </w:style>
  <w:style w:type="paragraph" w:customStyle="1" w:styleId="1C6A4086D32D481489BFC636D69A85F1">
    <w:name w:val="1C6A4086D32D481489BFC636D69A85F1"/>
    <w:rsid w:val="00D9725E"/>
  </w:style>
  <w:style w:type="paragraph" w:customStyle="1" w:styleId="F431BFAC7AEA4583A37657732225109B">
    <w:name w:val="F431BFAC7AEA4583A37657732225109B"/>
    <w:rsid w:val="00D9725E"/>
  </w:style>
  <w:style w:type="paragraph" w:customStyle="1" w:styleId="4FFF5AACEA624589BC7EA4064F687B94">
    <w:name w:val="4FFF5AACEA624589BC7EA4064F687B94"/>
    <w:rsid w:val="00540787"/>
    <w:pPr>
      <w:spacing w:after="200" w:line="276" w:lineRule="auto"/>
    </w:pPr>
    <w:rPr>
      <w:kern w:val="0"/>
      <w14:ligatures w14:val="none"/>
    </w:rPr>
  </w:style>
  <w:style w:type="paragraph" w:customStyle="1" w:styleId="67FE1F3021454E33BD7094B40FFDEA2D">
    <w:name w:val="67FE1F3021454E33BD7094B40FFDEA2D"/>
    <w:rsid w:val="00540787"/>
    <w:pPr>
      <w:spacing w:after="200" w:line="276" w:lineRule="auto"/>
    </w:pPr>
    <w:rPr>
      <w:kern w:val="0"/>
      <w14:ligatures w14:val="none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D1D6B163CB64C6E85B4F80294C1C757">
    <w:name w:val="ED1D6B163CB64C6E85B4F80294C1C757"/>
  </w:style>
  <w:style w:type="paragraph" w:customStyle="1" w:styleId="930BC9F49AA4422A9A6F711609BF3EBE">
    <w:name w:val="930BC9F49AA4422A9A6F711609BF3EBE"/>
  </w:style>
  <w:style w:type="paragraph" w:customStyle="1" w:styleId="6DBB5570D3A24AE98191565C3C4343B4">
    <w:name w:val="6DBB5570D3A24AE98191565C3C4343B4"/>
  </w:style>
  <w:style w:type="paragraph" w:customStyle="1" w:styleId="EA5A586D4FC14F7AB8D602AF47E1FBA4">
    <w:name w:val="EA5A586D4FC14F7AB8D602AF47E1FBA4"/>
  </w:style>
  <w:style w:type="character" w:styleId="Uwydatnienie">
    <w:name w:val="Emphasis"/>
    <w:basedOn w:val="Domylnaczcionkaakapitu"/>
    <w:uiPriority w:val="2"/>
    <w:unhideWhenUsed/>
    <w:qFormat/>
    <w:rPr>
      <w:color w:val="4F81BD" w:themeColor="accent1"/>
    </w:rPr>
  </w:style>
  <w:style w:type="paragraph" w:customStyle="1" w:styleId="5D6D53397CF94BA4A160FCE3E2A4303A">
    <w:name w:val="5D6D53397CF94BA4A160FCE3E2A4303A"/>
  </w:style>
  <w:style w:type="paragraph" w:customStyle="1" w:styleId="E361F10340164C2FA3DE10A174FFEE72">
    <w:name w:val="E361F10340164C2FA3DE10A174FFEE72"/>
  </w:style>
  <w:style w:type="paragraph" w:customStyle="1" w:styleId="C65FB6D29C5744E2ACD3CEAE1000F932">
    <w:name w:val="C65FB6D29C5744E2ACD3CEAE1000F932"/>
  </w:style>
  <w:style w:type="paragraph" w:customStyle="1" w:styleId="ResumeText">
    <w:name w:val="Resume Text"/>
    <w:basedOn w:val="Normalny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  <w14:ligatures w14:val="none"/>
    </w:rPr>
  </w:style>
  <w:style w:type="paragraph" w:customStyle="1" w:styleId="C8301EC6817F437CA6EA76AC33DC220E">
    <w:name w:val="C8301EC6817F437CA6EA76AC33DC220E"/>
  </w:style>
  <w:style w:type="character" w:styleId="Tekstzastpczy">
    <w:name w:val="Placeholder Text"/>
    <w:basedOn w:val="Domylnaczcionkaakapitu"/>
    <w:uiPriority w:val="99"/>
    <w:semiHidden/>
    <w:rsid w:val="00540787"/>
    <w:rPr>
      <w:color w:val="808080"/>
    </w:rPr>
  </w:style>
  <w:style w:type="paragraph" w:customStyle="1" w:styleId="ACEFB600040345CAA76DFE7813E4FED1">
    <w:name w:val="ACEFB600040345CAA76DFE7813E4FED1"/>
  </w:style>
  <w:style w:type="paragraph" w:customStyle="1" w:styleId="20D59D71460644C88DF6AD43B472A079">
    <w:name w:val="20D59D71460644C88DF6AD43B472A079"/>
  </w:style>
  <w:style w:type="paragraph" w:customStyle="1" w:styleId="93A12E2F548D4DD7BEFB05BBF0765A4B">
    <w:name w:val="93A12E2F548D4DD7BEFB05BBF0765A4B"/>
  </w:style>
  <w:style w:type="paragraph" w:customStyle="1" w:styleId="1CCFD320EAD8410394BB8E50D4F90875">
    <w:name w:val="1CCFD320EAD8410394BB8E50D4F90875"/>
  </w:style>
  <w:style w:type="paragraph" w:customStyle="1" w:styleId="EB203C2929B54B20A8E82ACBAC5FF4AA">
    <w:name w:val="EB203C2929B54B20A8E82ACBAC5FF4AA"/>
  </w:style>
  <w:style w:type="paragraph" w:customStyle="1" w:styleId="57D7C6660C1C429C8A1B0390CA4292C8">
    <w:name w:val="57D7C6660C1C429C8A1B0390CA4292C8"/>
  </w:style>
  <w:style w:type="paragraph" w:customStyle="1" w:styleId="CDB43AE918E3471C8F8C1AFAA223A987">
    <w:name w:val="CDB43AE918E3471C8F8C1AFAA223A987"/>
  </w:style>
  <w:style w:type="paragraph" w:customStyle="1" w:styleId="DAC132B3D0A940AEAE0636F7BB7493AF">
    <w:name w:val="DAC132B3D0A940AEAE0636F7BB7493AF"/>
  </w:style>
  <w:style w:type="paragraph" w:customStyle="1" w:styleId="9E57237A5F5147AC971E38087983FB2B">
    <w:name w:val="9E57237A5F5147AC971E38087983FB2B"/>
  </w:style>
  <w:style w:type="paragraph" w:customStyle="1" w:styleId="4C403F9C755D4815A049DF5BEDB2A1B1">
    <w:name w:val="4C403F9C755D4815A049DF5BEDB2A1B1"/>
  </w:style>
  <w:style w:type="paragraph" w:customStyle="1" w:styleId="BCB92180EE7D4C0C835E25227B436C43">
    <w:name w:val="BCB92180EE7D4C0C835E25227B436C43"/>
  </w:style>
  <w:style w:type="paragraph" w:customStyle="1" w:styleId="1C6A4086D32D481489BFC636D69A85F1">
    <w:name w:val="1C6A4086D32D481489BFC636D69A85F1"/>
    <w:rsid w:val="00D9725E"/>
  </w:style>
  <w:style w:type="paragraph" w:customStyle="1" w:styleId="F431BFAC7AEA4583A37657732225109B">
    <w:name w:val="F431BFAC7AEA4583A37657732225109B"/>
    <w:rsid w:val="00D9725E"/>
  </w:style>
  <w:style w:type="paragraph" w:customStyle="1" w:styleId="4FFF5AACEA624589BC7EA4064F687B94">
    <w:name w:val="4FFF5AACEA624589BC7EA4064F687B94"/>
    <w:rsid w:val="00540787"/>
    <w:pPr>
      <w:spacing w:after="200" w:line="276" w:lineRule="auto"/>
    </w:pPr>
    <w:rPr>
      <w:kern w:val="0"/>
      <w14:ligatures w14:val="none"/>
    </w:rPr>
  </w:style>
  <w:style w:type="paragraph" w:customStyle="1" w:styleId="67FE1F3021454E33BD7094B40FFDEA2D">
    <w:name w:val="67FE1F3021454E33BD7094B40FFDEA2D"/>
    <w:rsid w:val="00540787"/>
    <w:pPr>
      <w:spacing w:after="200" w:line="276" w:lineRule="auto"/>
    </w:pPr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Custom 3">
      <a:dk1>
        <a:sysClr val="windowText" lastClr="000000"/>
      </a:dk1>
      <a:lt1>
        <a:sysClr val="window" lastClr="FFFFFF"/>
      </a:lt1>
      <a:dk2>
        <a:srgbClr val="442043"/>
      </a:dk2>
      <a:lt2>
        <a:srgbClr val="EAE5EB"/>
      </a:lt2>
      <a:accent1>
        <a:srgbClr val="612D60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595</TotalTime>
  <Pages>2</Pages>
  <Words>294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[Nazwa Projektu]</dc:creator>
  <cp:lastModifiedBy>Kuba</cp:lastModifiedBy>
  <cp:revision>21</cp:revision>
  <cp:lastPrinted>2015-03-02T07:29:00Z</cp:lastPrinted>
  <dcterms:created xsi:type="dcterms:W3CDTF">2012-09-25T13:46:00Z</dcterms:created>
  <dcterms:modified xsi:type="dcterms:W3CDTF">2015-03-02T07:30:00Z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