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HX8-U50H-M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HX8-U50H-M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183C29AA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5452E7">
        <w:rPr>
          <w:rFonts w:ascii="微软雅黑" w:hAnsi="微软雅黑" w:cs="宋体" w:hint="eastAsia"/>
          <w:szCs w:val="22"/>
        </w:rPr>
        <w:t xml:space="preserve"> </w:t>
      </w:r>
      <w:r w:rsidR="005452E7" w:rsidRPr="005452E7">
        <w:rPr>
          <w:rFonts w:ascii="微软雅黑" w:hAnsi="微软雅黑" w:cs="宋体" w:hint="eastAsia"/>
          <w:szCs w:val="22"/>
        </w:rPr>
        <w:t>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606B665F" w14:textId="07F73E82" w:rsidR="00B5569C" w:rsidRPr="008D5531" w:rsidRDefault="00E166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03DDFA34">
            <wp:simplePos x="0" y="0"/>
            <wp:positionH relativeFrom="column">
              <wp:posOffset>3896360</wp:posOffset>
            </wp:positionH>
            <wp:positionV relativeFrom="paragraph">
              <wp:posOffset>282076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E5"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6905360B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HX8-U50H-M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387:1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2.26 N·m（23kg·cm）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 N·m（9kg·cm）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66 rpm（0.151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 rpm（0.192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6F329DD5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589BE1CF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1185E481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062F" w14:textId="77777777" w:rsidR="003D0A5E" w:rsidRDefault="003D0A5E">
      <w:r>
        <w:separator/>
      </w:r>
    </w:p>
  </w:endnote>
  <w:endnote w:type="continuationSeparator" w:id="0">
    <w:p w14:paraId="0FBBFDB3" w14:textId="77777777" w:rsidR="003D0A5E" w:rsidRDefault="003D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B371A" w14:textId="77777777" w:rsidR="003D0A5E" w:rsidRDefault="003D0A5E">
      <w:r>
        <w:separator/>
      </w:r>
    </w:p>
  </w:footnote>
  <w:footnote w:type="continuationSeparator" w:id="0">
    <w:p w14:paraId="3D4462E2" w14:textId="77777777" w:rsidR="003D0A5E" w:rsidRDefault="003D0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HX8-U50H-M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0A5E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E6518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52E7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C607A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1F6A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571C0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6DDE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682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5C3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4469</Words>
  <Characters>5421</Characters>
  <Application>Microsoft Office Word</Application>
  <DocSecurity>0</DocSecurity>
  <Lines>520</Lines>
  <Paragraphs>433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23</cp:revision>
  <cp:lastPrinted>2026-03-04T04:01:00Z</cp:lastPrinted>
  <dcterms:created xsi:type="dcterms:W3CDTF">2026-02-28T02:09:00Z</dcterms:created>
  <dcterms:modified xsi:type="dcterms:W3CDTF">2026-03-04T04:01:00Z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