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2EBD" w14:textId="4E2949DD" w:rsidR="00EB6E8D" w:rsidRPr="001D1382" w:rsidRDefault="00EB6E8D" w:rsidP="005A2E80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Education</w:t>
      </w:r>
    </w:p>
    <w:p w14:paraId="6E06D6BC" w14:textId="1E9CE1F3" w:rsidR="00D11AFC" w:rsidRPr="001D1382" w:rsidRDefault="00904102" w:rsidP="0087519D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="0087519D"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="00D11AFC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Oneonta, NY</w:t>
      </w:r>
    </w:p>
    <w:p w14:paraId="1768CE7B" w14:textId="34F8683A" w:rsidR="00D11AFC" w:rsidRPr="001D1382" w:rsidRDefault="00D11AFC" w:rsidP="00EB6E8D">
      <w:pPr>
        <w:pStyle w:val="NoSpacing"/>
        <w:tabs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B.S</w:t>
      </w:r>
      <w:r w:rsidR="005C375A">
        <w:rPr>
          <w:rFonts w:ascii="Arial" w:hAnsi="Arial" w:cs="Arial"/>
          <w:sz w:val="20"/>
          <w:szCs w:val="20"/>
          <w:lang w:val="en-US"/>
          <w14:numSpacing w14:val="proportional"/>
        </w:rPr>
        <w:t>.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in Compu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ter Science.  Cum GPA 3.</w:t>
      </w:r>
      <w:r w:rsidR="00CB15E3">
        <w:rPr>
          <w:rFonts w:ascii="Arial" w:hAnsi="Arial" w:cs="Arial"/>
          <w:sz w:val="20"/>
          <w:szCs w:val="20"/>
          <w:lang w:val="en-US"/>
          <w14:numSpacing w14:val="proportional"/>
        </w:rPr>
        <w:t>85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/4.00</w:t>
      </w:r>
      <w:r w:rsidR="0087519D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Anticipated Graduation - May 2021</w:t>
      </w:r>
    </w:p>
    <w:p w14:paraId="2AC5F29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06F95824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Relevant Coursework</w:t>
      </w:r>
    </w:p>
    <w:p w14:paraId="26B70E28" w14:textId="6E9D8F98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Computer Security,</w:t>
      </w:r>
      <w:r w:rsidR="001256E6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Computer Networking,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Building Tomorrow’s Software, Computer Ethics, Database Concepts, Advanced Programming Techniques, </w:t>
      </w:r>
      <w:r w:rsidR="00A83DF8">
        <w:rPr>
          <w:rFonts w:ascii="Arial" w:hAnsi="Arial" w:cs="Arial"/>
          <w:sz w:val="20"/>
          <w:szCs w:val="20"/>
          <w:lang w:val="en-US"/>
          <w14:numSpacing w14:val="proportional"/>
        </w:rPr>
        <w:t>Bioinformatics,</w:t>
      </w:r>
      <w:r w:rsidR="00516B2C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proofErr w:type="spellStart"/>
      <w:r w:rsidR="00516B2C">
        <w:rPr>
          <w:rFonts w:ascii="Arial" w:hAnsi="Arial" w:cs="Arial"/>
          <w:sz w:val="20"/>
          <w:szCs w:val="20"/>
          <w:lang w:val="en-US"/>
          <w14:numSpacing w14:val="proportional"/>
        </w:rPr>
        <w:t>Ad</w:t>
      </w:r>
      <w:r w:rsidR="001256E6">
        <w:rPr>
          <w:rFonts w:ascii="Arial" w:hAnsi="Arial" w:cs="Arial"/>
          <w:sz w:val="20"/>
          <w:szCs w:val="20"/>
          <w:lang w:val="en-US"/>
          <w14:numSpacing w14:val="proportional"/>
        </w:rPr>
        <w:t>v</w:t>
      </w:r>
      <w:r w:rsidR="00E623EF">
        <w:rPr>
          <w:rFonts w:ascii="Arial" w:hAnsi="Arial" w:cs="Arial"/>
          <w:sz w:val="20"/>
          <w:szCs w:val="20"/>
          <w:lang w:val="en-US"/>
          <w14:numSpacing w14:val="proportional"/>
        </w:rPr>
        <w:t>S</w:t>
      </w:r>
      <w:r w:rsidR="00BF463A">
        <w:rPr>
          <w:rFonts w:ascii="Arial" w:hAnsi="Arial" w:cs="Arial"/>
          <w:sz w:val="20"/>
          <w:szCs w:val="20"/>
          <w:lang w:val="en-US"/>
          <w14:numSpacing w14:val="proportional"/>
        </w:rPr>
        <w:t>VC</w:t>
      </w:r>
      <w:proofErr w:type="spellEnd"/>
      <w:r w:rsidR="00516B2C">
        <w:rPr>
          <w:rFonts w:ascii="Arial" w:hAnsi="Arial" w:cs="Arial"/>
          <w:sz w:val="20"/>
          <w:szCs w:val="20"/>
          <w:lang w:val="en-US"/>
          <w14:numSpacing w14:val="proportional"/>
        </w:rPr>
        <w:t>/</w:t>
      </w:r>
      <w:r w:rsidR="001256E6">
        <w:rPr>
          <w:rFonts w:ascii="Arial" w:hAnsi="Arial" w:cs="Arial"/>
          <w:sz w:val="20"/>
          <w:szCs w:val="20"/>
          <w:lang w:val="en-US"/>
          <w14:numSpacing w14:val="proportional"/>
        </w:rPr>
        <w:t>Multivariable Calculus</w:t>
      </w:r>
    </w:p>
    <w:p w14:paraId="57A6ED65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9EE25DE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Scholarships and Awards</w:t>
      </w:r>
    </w:p>
    <w:p w14:paraId="002F77E4" w14:textId="563A1591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Hartwick College Oyaron Scholarship,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The Departmental Award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or Excellence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i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n Computer Science </w:t>
      </w:r>
      <w:r w:rsidR="004D39E6">
        <w:rPr>
          <w:rFonts w:ascii="Arial" w:hAnsi="Arial" w:cs="Arial"/>
          <w:sz w:val="20"/>
          <w:szCs w:val="20"/>
          <w:lang w:val="en-US"/>
          <w14:numSpacing w14:val="proportional"/>
        </w:rPr>
        <w:t>for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Spring of 2019,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Dean’s List for Fall of 2017 </w:t>
      </w:r>
      <w:r w:rsidR="00C70820">
        <w:rPr>
          <w:rFonts w:ascii="Arial" w:hAnsi="Arial" w:cs="Arial"/>
          <w:sz w:val="20"/>
          <w:szCs w:val="20"/>
          <w:lang w:val="en-US"/>
          <w14:numSpacing w14:val="proportional"/>
        </w:rPr>
        <w:t>- Current</w:t>
      </w:r>
    </w:p>
    <w:p w14:paraId="381708D2" w14:textId="77777777" w:rsidR="00D11AFC" w:rsidRPr="001D1382" w:rsidRDefault="00D11AFC" w:rsidP="00D11AFC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67DA23B7" w14:textId="77777777" w:rsidR="00A83DF8" w:rsidRDefault="00D11AFC" w:rsidP="00A83DF8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Leadership</w:t>
      </w:r>
    </w:p>
    <w:p w14:paraId="10550F8F" w14:textId="2BEB7C25" w:rsidR="00D11AFC" w:rsidRDefault="00CC760C" w:rsidP="00AF6C26">
      <w:pPr>
        <w:pStyle w:val="NoSpacing"/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>
        <w:rPr>
          <w:rFonts w:ascii="Arial" w:hAnsi="Arial" w:cs="Arial"/>
          <w:sz w:val="20"/>
          <w:szCs w:val="20"/>
          <w:lang w:val="en-US"/>
          <w14:numSpacing w14:val="proportional"/>
        </w:rPr>
        <w:t>CompSci Club President</w:t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. </w:t>
      </w:r>
      <w:r w:rsidR="006E160F">
        <w:rPr>
          <w:rFonts w:ascii="Arial" w:hAnsi="Arial" w:cs="Arial"/>
          <w:sz w:val="20"/>
          <w:szCs w:val="20"/>
          <w:lang w:val="en-US"/>
          <w14:numSpacing w14:val="proportional"/>
        </w:rPr>
        <w:t>Active leader</w:t>
      </w:r>
      <w:r w:rsidR="00D11AFC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in day to day group activities to accomplish the task at hand.</w:t>
      </w:r>
    </w:p>
    <w:p w14:paraId="2A42A4B0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59B4AF34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</w:t>
      </w:r>
    </w:p>
    <w:p w14:paraId="3EC2850A" w14:textId="01A7B9C3" w:rsidR="00484083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HARTWICK COLLEGE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Oneonta, NY</w:t>
      </w:r>
    </w:p>
    <w:p w14:paraId="16CBE8A1" w14:textId="63AB9968" w:rsidR="002C0BB1" w:rsidRPr="0031137A" w:rsidRDefault="002C0BB1" w:rsidP="002C0BB1">
      <w:pPr>
        <w:pStyle w:val="NoSpacing"/>
        <w:tabs>
          <w:tab w:val="left" w:pos="180"/>
          <w:tab w:val="right" w:pos="9360"/>
        </w:tabs>
        <w:ind w:left="187"/>
        <w:rPr>
          <w:rFonts w:ascii="Arial" w:hAnsi="Arial" w:cs="Arial"/>
          <w:sz w:val="20"/>
          <w:szCs w:val="20"/>
          <w:lang w:val="en-US"/>
          <w14:numSpacing w14:val="proportional"/>
        </w:rPr>
      </w:pPr>
      <w:r>
        <w:rPr>
          <w:rFonts w:ascii="Arial" w:hAnsi="Arial" w:cs="Arial"/>
          <w:b/>
          <w:sz w:val="20"/>
          <w:szCs w:val="20"/>
          <w:lang w:val="en-US"/>
          <w14:numSpacing w14:val="proportional"/>
        </w:rPr>
        <w:t>Network Department Assistant</w:t>
      </w:r>
      <w:r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>July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201</w:t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>9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– </w:t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>Current</w:t>
      </w:r>
    </w:p>
    <w:p w14:paraId="27A82A47" w14:textId="05BE6B84" w:rsidR="002C0BB1" w:rsidRPr="001D1382" w:rsidRDefault="00422473" w:rsidP="002C0BB1">
      <w:pPr>
        <w:pStyle w:val="NoSpacing"/>
        <w:tabs>
          <w:tab w:val="left" w:pos="180"/>
          <w:tab w:val="left" w:pos="27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>
        <w:rPr>
          <w:rFonts w:ascii="Arial" w:hAnsi="Arial" w:cs="Arial"/>
          <w:sz w:val="20"/>
          <w:szCs w:val="20"/>
          <w:lang w:val="en-US"/>
          <w14:numSpacing w14:val="proportional"/>
        </w:rPr>
        <w:t>Assisted with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>the network upgrade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for the Resident Hall side of the dual-core 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>campus network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design</w:t>
      </w:r>
      <w:r w:rsidR="00622D54">
        <w:rPr>
          <w:rFonts w:ascii="Arial" w:hAnsi="Arial" w:cs="Arial"/>
          <w:sz w:val="20"/>
          <w:szCs w:val="20"/>
          <w:lang w:val="en-US"/>
          <w14:numSpacing w14:val="proportional"/>
        </w:rPr>
        <w:t>; p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repared and </w:t>
      </w:r>
      <w:r>
        <w:rPr>
          <w:rFonts w:ascii="Arial" w:hAnsi="Arial" w:cs="Arial"/>
          <w:sz w:val="20"/>
          <w:szCs w:val="20"/>
          <w:lang w:val="en-US"/>
          <w14:numSpacing w14:val="proportional"/>
        </w:rPr>
        <w:t>installed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 variety of HP Aruba switches</w:t>
      </w:r>
      <w:r w:rsidR="00826C94">
        <w:rPr>
          <w:rFonts w:ascii="Arial" w:hAnsi="Arial" w:cs="Arial"/>
          <w:sz w:val="20"/>
          <w:szCs w:val="20"/>
          <w:lang w:val="en-US"/>
          <w14:numSpacing w14:val="proportional"/>
        </w:rPr>
        <w:t>;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assisted with troubleshooting wireless access points and wall-jacks</w:t>
      </w:r>
      <w:r w:rsidR="00826C94">
        <w:rPr>
          <w:rFonts w:ascii="Arial" w:hAnsi="Arial" w:cs="Arial"/>
          <w:sz w:val="20"/>
          <w:szCs w:val="20"/>
          <w:lang w:val="en-US"/>
          <w14:numSpacing w14:val="proportional"/>
        </w:rPr>
        <w:t>;</w:t>
      </w:r>
      <w:r w:rsidR="002C0BB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and updated </w:t>
      </w:r>
      <w:r w:rsidR="00144A5B">
        <w:rPr>
          <w:rFonts w:ascii="Arial" w:hAnsi="Arial" w:cs="Arial"/>
          <w:sz w:val="20"/>
          <w:szCs w:val="20"/>
          <w:lang w:val="en-US"/>
          <w14:numSpacing w14:val="proportional"/>
        </w:rPr>
        <w:t>the old network map with a new design using MS Visio.</w:t>
      </w:r>
    </w:p>
    <w:p w14:paraId="0C49DDED" w14:textId="77777777" w:rsidR="002C0BB1" w:rsidRDefault="002C0BB1" w:rsidP="0022676B">
      <w:pPr>
        <w:pStyle w:val="NoSpacing"/>
        <w:tabs>
          <w:tab w:val="left" w:pos="180"/>
          <w:tab w:val="right" w:pos="9360"/>
        </w:tabs>
        <w:ind w:left="187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6AF645BA" w14:textId="796AABB3" w:rsidR="00D11AFC" w:rsidRPr="001D1382" w:rsidRDefault="00D11AFC" w:rsidP="0022676B">
      <w:pPr>
        <w:pStyle w:val="NoSpacing"/>
        <w:tabs>
          <w:tab w:val="left" w:pos="180"/>
          <w:tab w:val="right" w:pos="9360"/>
        </w:tabs>
        <w:ind w:left="187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Technology Resource Center – Student Technology Assistant</w:t>
      </w:r>
      <w:r w:rsidR="0022676B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June 2018 – </w:t>
      </w:r>
      <w:r w:rsidR="00ED69F8">
        <w:rPr>
          <w:rFonts w:ascii="Arial" w:hAnsi="Arial" w:cs="Arial"/>
          <w:sz w:val="20"/>
          <w:szCs w:val="20"/>
          <w:lang w:val="en-US"/>
          <w14:numSpacing w14:val="proportional"/>
        </w:rPr>
        <w:t>Current</w:t>
      </w:r>
    </w:p>
    <w:p w14:paraId="3000AD69" w14:textId="08D39628" w:rsidR="0031137A" w:rsidRPr="001D1382" w:rsidRDefault="00D11AFC" w:rsidP="002C0BB1">
      <w:pPr>
        <w:pStyle w:val="NoSpacing"/>
        <w:tabs>
          <w:tab w:val="left" w:pos="180"/>
          <w:tab w:val="left" w:pos="27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Responsibilities include computer hardware and software troubleshooting, network support, account support, technology email, answering IT questions, Helpstar to document work, tracking inventory, prepping student/faculty/staff laptops, and assist with various projects on a daily basis.</w:t>
      </w:r>
    </w:p>
    <w:p w14:paraId="4FC4209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223F869" w14:textId="2D59192D" w:rsidR="00D11AFC" w:rsidRPr="001D1382" w:rsidRDefault="00D11AFC" w:rsidP="0022676B">
      <w:pPr>
        <w:pStyle w:val="NoSpacing"/>
        <w:tabs>
          <w:tab w:val="left" w:pos="180"/>
          <w:tab w:val="right" w:pos="9360"/>
        </w:tabs>
        <w:ind w:left="187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Office of the President</w:t>
      </w:r>
      <w:r w:rsidR="007E585E">
        <w:rPr>
          <w:rFonts w:ascii="Arial" w:hAnsi="Arial" w:cs="Arial"/>
          <w:b/>
          <w:sz w:val="20"/>
          <w:szCs w:val="20"/>
          <w:lang w:val="en-US"/>
          <w14:numSpacing w14:val="proportional"/>
        </w:rPr>
        <w:t xml:space="preserve"> – Work Study</w:t>
      </w:r>
      <w:bookmarkStart w:id="0" w:name="_GoBack"/>
      <w:bookmarkEnd w:id="0"/>
      <w:r w:rsidR="0022676B">
        <w:rPr>
          <w:rFonts w:ascii="Arial" w:hAnsi="Arial" w:cs="Arial"/>
          <w:b/>
          <w:sz w:val="20"/>
          <w:szCs w:val="20"/>
          <w:lang w:val="en-US"/>
          <w14:numSpacing w14:val="proportional"/>
        </w:rPr>
        <w:tab/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December 2016 – Current</w:t>
      </w:r>
    </w:p>
    <w:p w14:paraId="2B1414E1" w14:textId="49290FDC" w:rsidR="00D11AFC" w:rsidRPr="001D1382" w:rsidRDefault="00D11AFC" w:rsidP="002C0BB1">
      <w:pPr>
        <w:pStyle w:val="NoSpacing"/>
        <w:tabs>
          <w:tab w:val="left" w:pos="18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Responsible for managing content on the President’s Office sector of the Hartwick College’s website, Desire 2 Learn portal, assist in designing of future web pages, traditional office duties, and actively working on confidential projects supervised by the Assistant to the President.</w:t>
      </w:r>
    </w:p>
    <w:p w14:paraId="3C71BBF4" w14:textId="77777777" w:rsidR="00D11AFC" w:rsidRPr="001D1382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72444CAA" w14:textId="6DFFBE8B" w:rsidR="00D11AFC" w:rsidRPr="001D1382" w:rsidRDefault="00D11AFC" w:rsidP="002C3550">
      <w:pPr>
        <w:pStyle w:val="NoSpacing"/>
        <w:tabs>
          <w:tab w:val="right" w:pos="9360"/>
        </w:tabs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HUMMINGBIRD WEB DESIGN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Freelanced</w:t>
      </w:r>
      <w:r w:rsidR="006F16E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from home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–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Port Washington, NY </w:t>
      </w:r>
    </w:p>
    <w:p w14:paraId="413E0B78" w14:textId="77777777" w:rsidR="00D11AFC" w:rsidRPr="001D1382" w:rsidRDefault="00D11AFC" w:rsidP="002C3550">
      <w:pPr>
        <w:pStyle w:val="NoSpacing"/>
        <w:tabs>
          <w:tab w:val="right" w:pos="9360"/>
        </w:tabs>
        <w:ind w:left="180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Google Analytics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2017 - 2018</w:t>
      </w:r>
    </w:p>
    <w:p w14:paraId="044AE239" w14:textId="32C59D04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Provided Google Analytics support for Hummingbird Web Desig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. In addition to setting up basic GA tracking, offered custom reports and breakdowns of generated reports. Obtained the GAIQ certification before doing work that affected clients, 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maintained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certi</w:t>
      </w:r>
      <w:r w:rsidR="00391EF3">
        <w:rPr>
          <w:rFonts w:ascii="Arial" w:hAnsi="Arial" w:cs="Arial"/>
          <w:sz w:val="20"/>
          <w:szCs w:val="20"/>
          <w:lang w:val="en-US"/>
          <w14:numSpacing w14:val="proportional"/>
        </w:rPr>
        <w:t>fication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over </w:t>
      </w:r>
      <w:r w:rsidR="00767771">
        <w:rPr>
          <w:rFonts w:ascii="Arial" w:hAnsi="Arial" w:cs="Arial"/>
          <w:sz w:val="20"/>
          <w:szCs w:val="20"/>
          <w:lang w:val="en-US"/>
          <w14:numSpacing w14:val="proportional"/>
        </w:rPr>
        <w:t>that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period.</w:t>
      </w:r>
    </w:p>
    <w:p w14:paraId="47D56033" w14:textId="77777777" w:rsidR="00D11AFC" w:rsidRPr="001D1382" w:rsidRDefault="00D11AFC" w:rsidP="00D11AFC">
      <w:pPr>
        <w:pStyle w:val="NoSpacing"/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5FD866E8" w14:textId="77777777" w:rsidR="00D11AFC" w:rsidRPr="001D1382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Volunteering</w:t>
      </w:r>
    </w:p>
    <w:p w14:paraId="0BF0BF15" w14:textId="77777777" w:rsidR="00D11AFC" w:rsidRPr="001D1382" w:rsidRDefault="00D11AFC" w:rsidP="002C35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SACRED HEART PARISH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Sidney, NY</w:t>
      </w:r>
    </w:p>
    <w:p w14:paraId="2DDF3237" w14:textId="59C762DA" w:rsidR="00D11AFC" w:rsidRPr="001D1382" w:rsidRDefault="00D11AFC" w:rsidP="002C3550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Alt</w:t>
      </w:r>
      <w:r w:rsidR="00FD2F27">
        <w:rPr>
          <w:rFonts w:ascii="Arial" w:hAnsi="Arial" w:cs="Arial"/>
          <w:b/>
          <w:sz w:val="20"/>
          <w:szCs w:val="20"/>
          <w:lang w:val="en-US"/>
          <w14:numSpacing w14:val="proportional"/>
        </w:rPr>
        <w:t>a</w:t>
      </w: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r Construction Project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April 2016 – May 2016</w:t>
      </w:r>
    </w:p>
    <w:p w14:paraId="66963A8D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Assisted in the construction of new altars for Sacred Heart Parish.</w:t>
      </w:r>
    </w:p>
    <w:p w14:paraId="2C511382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3D66255D" w14:textId="77777777" w:rsidR="00D11AFC" w:rsidRPr="001D1382" w:rsidRDefault="00D11AFC" w:rsidP="001D1382">
      <w:pPr>
        <w:pStyle w:val="NoSpacing"/>
        <w:tabs>
          <w:tab w:val="left" w:pos="180"/>
          <w:tab w:val="right" w:pos="9360"/>
        </w:tabs>
        <w:ind w:left="180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Positive Community Actions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ab/>
        <w:t>Ongoing</w:t>
      </w:r>
    </w:p>
    <w:p w14:paraId="12B43109" w14:textId="03105628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Volunteer at </w:t>
      </w:r>
      <w:r w:rsidR="00FD2F27">
        <w:rPr>
          <w:rFonts w:ascii="Arial" w:hAnsi="Arial" w:cs="Arial"/>
          <w:sz w:val="20"/>
          <w:szCs w:val="20"/>
          <w:lang w:val="en-US"/>
          <w14:numSpacing w14:val="proportional"/>
        </w:rPr>
        <w:t>various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community hosted events including the food pantry, church provided dinners, coffees, and parish events. Helping neighbors meet their needs.</w:t>
      </w:r>
    </w:p>
    <w:p w14:paraId="25C9EE5A" w14:textId="77777777" w:rsidR="00D11AFC" w:rsidRPr="001D1382" w:rsidRDefault="00D11AFC" w:rsidP="00D11AFC">
      <w:pPr>
        <w:pStyle w:val="NoSpacing"/>
        <w:tabs>
          <w:tab w:val="left" w:pos="180"/>
          <w:tab w:val="right" w:pos="10440"/>
        </w:tabs>
        <w:ind w:left="180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C9C27E" w14:textId="1A3099AD" w:rsidR="00D11AFC" w:rsidRDefault="00D11AFC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Technical Skills and Interests</w:t>
      </w:r>
    </w:p>
    <w:p w14:paraId="558443C9" w14:textId="77777777" w:rsidR="005A2E80" w:rsidRPr="001D1382" w:rsidRDefault="005A2E80" w:rsidP="00D11AFC">
      <w:pPr>
        <w:pStyle w:val="NoSpacing"/>
        <w:jc w:val="center"/>
        <w:rPr>
          <w:rFonts w:ascii="Arial" w:hAnsi="Arial" w:cs="Arial"/>
          <w:b/>
          <w:sz w:val="20"/>
          <w:szCs w:val="20"/>
          <w:lang w:val="en-US"/>
          <w14:numSpacing w14:val="proportional"/>
        </w:rPr>
      </w:pPr>
    </w:p>
    <w:p w14:paraId="2D3746C6" w14:textId="6E1B3C3C" w:rsidR="00D11AFC" w:rsidRDefault="00D11AFC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Experience in: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Python, </w:t>
      </w:r>
      <w:r w:rsidR="00306E8A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MATLAB, </w:t>
      </w:r>
      <w:r w:rsidR="00E05A61">
        <w:rPr>
          <w:rFonts w:ascii="Arial" w:hAnsi="Arial" w:cs="Arial"/>
          <w:sz w:val="20"/>
          <w:szCs w:val="20"/>
          <w:lang w:val="en-US"/>
          <w14:numSpacing w14:val="proportional"/>
        </w:rPr>
        <w:t>Java, MySQL, R/R Studio, HTML/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CSS</w:t>
      </w:r>
    </w:p>
    <w:p w14:paraId="609C6AE8" w14:textId="77777777" w:rsidR="006F16E7" w:rsidRPr="001D1382" w:rsidRDefault="006F16E7" w:rsidP="00D11AFC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</w:p>
    <w:p w14:paraId="4EE2471B" w14:textId="7D49DC19" w:rsidR="005A7987" w:rsidRPr="00DE141E" w:rsidRDefault="00D11AFC" w:rsidP="00DE141E">
      <w:pPr>
        <w:pStyle w:val="NoSpacing"/>
        <w:jc w:val="both"/>
        <w:rPr>
          <w:rFonts w:ascii="Arial" w:hAnsi="Arial" w:cs="Arial"/>
          <w:sz w:val="20"/>
          <w:szCs w:val="20"/>
          <w:lang w:val="en-US"/>
          <w14:numSpacing w14:val="proportional"/>
        </w:rPr>
      </w:pPr>
      <w:r w:rsidRPr="001D1382">
        <w:rPr>
          <w:rFonts w:ascii="Arial" w:hAnsi="Arial" w:cs="Arial"/>
          <w:b/>
          <w:sz w:val="20"/>
          <w:szCs w:val="20"/>
          <w:lang w:val="en-US"/>
          <w14:numSpacing w14:val="proportional"/>
        </w:rPr>
        <w:t>Interested in: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761615">
        <w:rPr>
          <w:rFonts w:ascii="Arial" w:hAnsi="Arial" w:cs="Arial"/>
          <w:sz w:val="20"/>
          <w:szCs w:val="20"/>
          <w:lang w:val="en-US"/>
          <w14:numSpacing w14:val="proportional"/>
        </w:rPr>
        <w:t>Deep Learning,</w:t>
      </w:r>
      <w:r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Mathematics</w:t>
      </w:r>
      <w:r w:rsidR="00BD5E20">
        <w:rPr>
          <w:rFonts w:ascii="Arial" w:hAnsi="Arial" w:cs="Arial"/>
          <w:sz w:val="20"/>
          <w:szCs w:val="20"/>
          <w:lang w:val="en-US"/>
          <w14:numSpacing w14:val="proportional"/>
        </w:rPr>
        <w:t>,</w:t>
      </w:r>
      <w:r w:rsidR="00BD5E20" w:rsidRPr="00BD5E20">
        <w:rPr>
          <w:rFonts w:ascii="Arial" w:hAnsi="Arial" w:cs="Arial"/>
          <w:sz w:val="20"/>
          <w:szCs w:val="20"/>
          <w:lang w:val="en-US"/>
          <w14:numSpacing w14:val="proportional"/>
        </w:rPr>
        <w:t xml:space="preserve"> </w:t>
      </w:r>
      <w:r w:rsidR="00BD5E20" w:rsidRPr="001D1382">
        <w:rPr>
          <w:rFonts w:ascii="Arial" w:hAnsi="Arial" w:cs="Arial"/>
          <w:sz w:val="20"/>
          <w:szCs w:val="20"/>
          <w:lang w:val="en-US"/>
          <w14:numSpacing w14:val="proportional"/>
        </w:rPr>
        <w:t>Computer Security</w:t>
      </w:r>
    </w:p>
    <w:sectPr w:rsidR="005A7987" w:rsidRPr="00DE14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8816" w14:textId="77777777" w:rsidR="0061146D" w:rsidRDefault="0061146D" w:rsidP="00D11AFC">
      <w:pPr>
        <w:spacing w:after="0" w:line="240" w:lineRule="auto"/>
      </w:pPr>
      <w:r>
        <w:separator/>
      </w:r>
    </w:p>
  </w:endnote>
  <w:endnote w:type="continuationSeparator" w:id="0">
    <w:p w14:paraId="030A8626" w14:textId="77777777" w:rsidR="0061146D" w:rsidRDefault="0061146D" w:rsidP="00D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4DCA" w14:textId="77777777" w:rsidR="0061146D" w:rsidRDefault="0061146D" w:rsidP="00D11AFC">
      <w:pPr>
        <w:spacing w:after="0" w:line="240" w:lineRule="auto"/>
      </w:pPr>
      <w:r>
        <w:separator/>
      </w:r>
    </w:p>
  </w:footnote>
  <w:footnote w:type="continuationSeparator" w:id="0">
    <w:p w14:paraId="4FE522EB" w14:textId="77777777" w:rsidR="0061146D" w:rsidRDefault="0061146D" w:rsidP="00D1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A7B6" w14:textId="77777777" w:rsidR="00DE141E" w:rsidRPr="00DE141E" w:rsidRDefault="00DE141E" w:rsidP="0060605C">
    <w:pPr>
      <w:jc w:val="center"/>
      <w:rPr>
        <w:rFonts w:ascii="Arial" w:hAnsi="Arial" w:cs="Arial"/>
        <w:sz w:val="16"/>
        <w:szCs w:val="16"/>
        <w:lang w:val="en-US"/>
      </w:rPr>
    </w:pPr>
  </w:p>
  <w:p w14:paraId="53E46421" w14:textId="3FC4584F" w:rsidR="0060605C" w:rsidRDefault="00D11AFC" w:rsidP="0060605C">
    <w:pPr>
      <w:jc w:val="center"/>
      <w:rPr>
        <w:rFonts w:ascii="Arial" w:hAnsi="Arial" w:cs="Arial"/>
        <w:sz w:val="40"/>
        <w:lang w:val="en-US"/>
      </w:rPr>
    </w:pPr>
    <w:r w:rsidRPr="0060605C">
      <w:rPr>
        <w:rFonts w:ascii="Arial" w:hAnsi="Arial" w:cs="Arial"/>
        <w:sz w:val="40"/>
        <w:lang w:val="en-US"/>
      </w:rPr>
      <w:t>James Macak</w:t>
    </w:r>
  </w:p>
  <w:p w14:paraId="158D6DD8" w14:textId="2A5F4A47" w:rsidR="00742CE6" w:rsidRPr="00742CE6" w:rsidRDefault="00CB15E3" w:rsidP="00742CE6">
    <w:pPr>
      <w:pBdr>
        <w:bottom w:val="single" w:sz="6" w:space="1" w:color="auto"/>
      </w:pBd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jamesmacak.github.io </w:t>
    </w:r>
    <w:r w:rsidR="00D11AFC" w:rsidRPr="0060605C">
      <w:rPr>
        <w:rFonts w:ascii="Arial" w:hAnsi="Arial" w:cs="Arial"/>
        <w:sz w:val="20"/>
      </w:rPr>
      <w:t>| macakj@hartwick.edu | (607) 353-5645</w:t>
    </w:r>
  </w:p>
  <w:p w14:paraId="2EB7C4FF" w14:textId="77777777" w:rsidR="00D11AFC" w:rsidRDefault="00D1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FC"/>
    <w:rsid w:val="000063A6"/>
    <w:rsid w:val="0001725B"/>
    <w:rsid w:val="0009643C"/>
    <w:rsid w:val="001256E6"/>
    <w:rsid w:val="00144A5B"/>
    <w:rsid w:val="0018394A"/>
    <w:rsid w:val="001C1843"/>
    <w:rsid w:val="001D1382"/>
    <w:rsid w:val="001F0E0F"/>
    <w:rsid w:val="002055D6"/>
    <w:rsid w:val="0022676B"/>
    <w:rsid w:val="002C0BB1"/>
    <w:rsid w:val="002C3550"/>
    <w:rsid w:val="00301DBB"/>
    <w:rsid w:val="00306E8A"/>
    <w:rsid w:val="0031064A"/>
    <w:rsid w:val="0031137A"/>
    <w:rsid w:val="00391EF3"/>
    <w:rsid w:val="00405453"/>
    <w:rsid w:val="00422473"/>
    <w:rsid w:val="00480304"/>
    <w:rsid w:val="00484083"/>
    <w:rsid w:val="004D39E6"/>
    <w:rsid w:val="00516B2C"/>
    <w:rsid w:val="005A2E80"/>
    <w:rsid w:val="005A7987"/>
    <w:rsid w:val="005C375A"/>
    <w:rsid w:val="005F6110"/>
    <w:rsid w:val="0060605C"/>
    <w:rsid w:val="0061146D"/>
    <w:rsid w:val="00622D54"/>
    <w:rsid w:val="006E160F"/>
    <w:rsid w:val="006F16E7"/>
    <w:rsid w:val="0074260E"/>
    <w:rsid w:val="00742CE6"/>
    <w:rsid w:val="00761615"/>
    <w:rsid w:val="00767771"/>
    <w:rsid w:val="007E585E"/>
    <w:rsid w:val="00826C94"/>
    <w:rsid w:val="00833C0A"/>
    <w:rsid w:val="0087519D"/>
    <w:rsid w:val="00904102"/>
    <w:rsid w:val="00927709"/>
    <w:rsid w:val="00947EAA"/>
    <w:rsid w:val="009A69FF"/>
    <w:rsid w:val="00A83DF8"/>
    <w:rsid w:val="00AF6C26"/>
    <w:rsid w:val="00B01FEC"/>
    <w:rsid w:val="00B36452"/>
    <w:rsid w:val="00B929AE"/>
    <w:rsid w:val="00BA4DD6"/>
    <w:rsid w:val="00BD337F"/>
    <w:rsid w:val="00BD5E20"/>
    <w:rsid w:val="00BE1B62"/>
    <w:rsid w:val="00BF463A"/>
    <w:rsid w:val="00C02F39"/>
    <w:rsid w:val="00C04CB0"/>
    <w:rsid w:val="00C70820"/>
    <w:rsid w:val="00C911C0"/>
    <w:rsid w:val="00CB15E3"/>
    <w:rsid w:val="00CC760C"/>
    <w:rsid w:val="00D11028"/>
    <w:rsid w:val="00D11AFC"/>
    <w:rsid w:val="00DE141E"/>
    <w:rsid w:val="00E05A61"/>
    <w:rsid w:val="00E623EF"/>
    <w:rsid w:val="00EB6E8D"/>
    <w:rsid w:val="00ED69F8"/>
    <w:rsid w:val="00F16EF7"/>
    <w:rsid w:val="00FD2F27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8DB4"/>
  <w15:docId w15:val="{31E05A37-C1B9-794C-B133-3D48FA7E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FC"/>
    <w:pPr>
      <w:spacing w:after="160" w:line="25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AFC"/>
    <w:pPr>
      <w:spacing w:after="0" w:line="240" w:lineRule="auto"/>
    </w:pPr>
    <w:rPr>
      <w:lang w:val="en-NZ"/>
    </w:rPr>
  </w:style>
  <w:style w:type="paragraph" w:styleId="Header">
    <w:name w:val="header"/>
    <w:basedOn w:val="Normal"/>
    <w:link w:val="Head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FC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60464-7681-B046-A6FB-CE6024C5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410</Words>
  <Characters>2204</Characters>
  <Application>Microsoft Office Word</Application>
  <DocSecurity>0</DocSecurity>
  <Lines>47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Macak, James G</cp:lastModifiedBy>
  <cp:revision>78</cp:revision>
  <cp:lastPrinted>2018-11-05T00:34:00Z</cp:lastPrinted>
  <dcterms:created xsi:type="dcterms:W3CDTF">2018-11-04T23:50:00Z</dcterms:created>
  <dcterms:modified xsi:type="dcterms:W3CDTF">2019-08-30T01:08:00Z</dcterms:modified>
</cp:coreProperties>
</file>