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727" w:rsidRDefault="002B4727" w:rsidP="002B4727">
      <w:pPr>
        <w:spacing w:line="240" w:lineRule="auto"/>
        <w:rPr>
          <w:rFonts w:ascii="Times New Roman" w:hAnsi="Times New Roman" w:cs="Times New Roman"/>
          <w:sz w:val="32"/>
          <w:szCs w:val="32"/>
        </w:rPr>
      </w:pPr>
      <w:r>
        <w:rPr>
          <w:rFonts w:ascii="Times New Roman" w:hAnsi="Times New Roman" w:cs="Times New Roman"/>
          <w:sz w:val="32"/>
          <w:szCs w:val="32"/>
        </w:rPr>
        <w:t>The intermediate metabolism of the fat bodies leads to the production and the secretion of lipids and proteins into the hemolymph where it is then utilized by organs and tissues of the insect. Diapause is a</w:t>
      </w:r>
      <w:r w:rsidR="00FB7020">
        <w:rPr>
          <w:rFonts w:ascii="Times New Roman" w:hAnsi="Times New Roman" w:cs="Times New Roman"/>
          <w:sz w:val="32"/>
          <w:szCs w:val="32"/>
        </w:rPr>
        <w:t>n</w:t>
      </w:r>
      <w:r>
        <w:rPr>
          <w:rFonts w:ascii="Times New Roman" w:hAnsi="Times New Roman" w:cs="Times New Roman"/>
          <w:sz w:val="32"/>
          <w:szCs w:val="32"/>
        </w:rPr>
        <w:t xml:space="preserve"> energetically demanding process that requires the acquisition </w:t>
      </w:r>
      <w:r w:rsidR="00FB7020">
        <w:rPr>
          <w:rFonts w:ascii="Times New Roman" w:hAnsi="Times New Roman" w:cs="Times New Roman"/>
          <w:sz w:val="32"/>
          <w:szCs w:val="32"/>
        </w:rPr>
        <w:t xml:space="preserve">and sequestration of large amounts of </w:t>
      </w:r>
      <w:r>
        <w:rPr>
          <w:rFonts w:ascii="Times New Roman" w:hAnsi="Times New Roman" w:cs="Times New Roman"/>
          <w:sz w:val="32"/>
          <w:szCs w:val="32"/>
        </w:rPr>
        <w:t>energy molecules in the form of TAG in the fat body</w:t>
      </w:r>
      <w:r w:rsidR="00FB7020">
        <w:rPr>
          <w:rFonts w:ascii="Times New Roman" w:hAnsi="Times New Roman" w:cs="Times New Roman"/>
          <w:sz w:val="32"/>
          <w:szCs w:val="32"/>
        </w:rPr>
        <w:t xml:space="preserve"> and SPs in the lymph. </w:t>
      </w:r>
    </w:p>
    <w:p w:rsidR="002B4727" w:rsidRPr="002B4727" w:rsidRDefault="003B10D9" w:rsidP="002B4727">
      <w:pPr>
        <w:pStyle w:val="ListParagraph"/>
        <w:numPr>
          <w:ilvl w:val="0"/>
          <w:numId w:val="13"/>
        </w:numPr>
        <w:spacing w:line="240" w:lineRule="auto"/>
        <w:rPr>
          <w:rFonts w:ascii="Times New Roman" w:hAnsi="Times New Roman" w:cs="Times New Roman"/>
          <w:sz w:val="32"/>
          <w:szCs w:val="32"/>
        </w:rPr>
      </w:pPr>
      <w:r w:rsidRPr="002B4727">
        <w:rPr>
          <w:rFonts w:ascii="Times New Roman" w:hAnsi="Times New Roman" w:cs="Times New Roman"/>
          <w:sz w:val="32"/>
          <w:szCs w:val="32"/>
        </w:rPr>
        <w:t>The</w:t>
      </w:r>
      <w:r w:rsidR="00FB7020">
        <w:rPr>
          <w:rFonts w:ascii="Times New Roman" w:hAnsi="Times New Roman" w:cs="Times New Roman"/>
          <w:sz w:val="32"/>
          <w:szCs w:val="32"/>
        </w:rPr>
        <w:t xml:space="preserve"> first step</w:t>
      </w:r>
      <w:r w:rsidRPr="002B4727">
        <w:rPr>
          <w:rFonts w:ascii="Times New Roman" w:hAnsi="Times New Roman" w:cs="Times New Roman"/>
          <w:sz w:val="32"/>
          <w:szCs w:val="32"/>
        </w:rPr>
        <w:t xml:space="preserve"> is to quantify and qualify the physiological </w:t>
      </w:r>
      <w:r w:rsidR="00F62EEC" w:rsidRPr="002B4727">
        <w:rPr>
          <w:rFonts w:ascii="Times New Roman" w:hAnsi="Times New Roman" w:cs="Times New Roman"/>
          <w:sz w:val="32"/>
          <w:szCs w:val="32"/>
        </w:rPr>
        <w:t>differences between the diapausing and non diapausing phenotypes of ECB UZ and BE races.</w:t>
      </w:r>
    </w:p>
    <w:p w:rsidR="00FB7020" w:rsidRDefault="001211D0" w:rsidP="00F62EEC">
      <w:pPr>
        <w:pStyle w:val="ListParagraph"/>
        <w:numPr>
          <w:ilvl w:val="0"/>
          <w:numId w:val="13"/>
        </w:numPr>
        <w:spacing w:line="240" w:lineRule="auto"/>
        <w:rPr>
          <w:rFonts w:ascii="Times New Roman" w:hAnsi="Times New Roman" w:cs="Times New Roman"/>
          <w:sz w:val="32"/>
          <w:szCs w:val="32"/>
        </w:rPr>
      </w:pPr>
      <w:r>
        <w:rPr>
          <w:rFonts w:ascii="Times New Roman" w:hAnsi="Times New Roman" w:cs="Times New Roman"/>
          <w:sz w:val="32"/>
          <w:szCs w:val="32"/>
        </w:rPr>
        <w:t>Qualify and quantify</w:t>
      </w:r>
      <w:r w:rsidR="003B10D9" w:rsidRPr="002B4727">
        <w:rPr>
          <w:rFonts w:ascii="Times New Roman" w:hAnsi="Times New Roman" w:cs="Times New Roman"/>
          <w:sz w:val="32"/>
          <w:szCs w:val="32"/>
        </w:rPr>
        <w:t xml:space="preserve"> neutral lipid </w:t>
      </w:r>
      <w:r w:rsidR="00FB7020">
        <w:rPr>
          <w:rFonts w:ascii="Times New Roman" w:hAnsi="Times New Roman" w:cs="Times New Roman"/>
          <w:sz w:val="32"/>
          <w:szCs w:val="32"/>
        </w:rPr>
        <w:t>and storage protein content.</w:t>
      </w:r>
    </w:p>
    <w:p w:rsidR="00FB7020" w:rsidRDefault="00FB7020" w:rsidP="00FB7020">
      <w:pPr>
        <w:pStyle w:val="ListParagraph"/>
        <w:numPr>
          <w:ilvl w:val="1"/>
          <w:numId w:val="13"/>
        </w:numPr>
        <w:spacing w:line="240" w:lineRule="auto"/>
        <w:rPr>
          <w:rFonts w:ascii="Times New Roman" w:hAnsi="Times New Roman" w:cs="Times New Roman"/>
          <w:sz w:val="32"/>
          <w:szCs w:val="32"/>
        </w:rPr>
      </w:pPr>
      <w:r>
        <w:rPr>
          <w:rFonts w:ascii="Times New Roman" w:hAnsi="Times New Roman" w:cs="Times New Roman"/>
          <w:sz w:val="32"/>
          <w:szCs w:val="32"/>
        </w:rPr>
        <w:t xml:space="preserve">Whole insect </w:t>
      </w:r>
      <w:r w:rsidR="001211D0" w:rsidRPr="001211D0">
        <w:rPr>
          <w:rFonts w:ascii="Times New Roman" w:hAnsi="Times New Roman" w:cs="Times New Roman"/>
          <w:sz w:val="32"/>
          <w:szCs w:val="32"/>
          <w:u w:val="single"/>
        </w:rPr>
        <w:t>then</w:t>
      </w:r>
      <w:r w:rsidR="001211D0">
        <w:rPr>
          <w:rFonts w:ascii="Times New Roman" w:hAnsi="Times New Roman" w:cs="Times New Roman"/>
          <w:sz w:val="32"/>
          <w:szCs w:val="32"/>
        </w:rPr>
        <w:t xml:space="preserve"> localized composition in f</w:t>
      </w:r>
      <w:r>
        <w:rPr>
          <w:rFonts w:ascii="Times New Roman" w:hAnsi="Times New Roman" w:cs="Times New Roman"/>
          <w:sz w:val="32"/>
          <w:szCs w:val="32"/>
        </w:rPr>
        <w:t>at body and lymph</w:t>
      </w:r>
    </w:p>
    <w:p w:rsidR="001211D0" w:rsidRDefault="00FB7020" w:rsidP="00FB7020">
      <w:pPr>
        <w:pStyle w:val="ListParagraph"/>
        <w:numPr>
          <w:ilvl w:val="1"/>
          <w:numId w:val="13"/>
        </w:numPr>
        <w:spacing w:line="240" w:lineRule="auto"/>
        <w:rPr>
          <w:rFonts w:ascii="Times New Roman" w:hAnsi="Times New Roman" w:cs="Times New Roman"/>
          <w:sz w:val="32"/>
          <w:szCs w:val="32"/>
        </w:rPr>
      </w:pPr>
      <w:r>
        <w:rPr>
          <w:rFonts w:ascii="Times New Roman" w:hAnsi="Times New Roman" w:cs="Times New Roman"/>
          <w:sz w:val="32"/>
          <w:szCs w:val="32"/>
        </w:rPr>
        <w:t>4</w:t>
      </w:r>
      <w:r w:rsidRPr="00FB7020">
        <w:rPr>
          <w:rFonts w:ascii="Times New Roman" w:hAnsi="Times New Roman" w:cs="Times New Roman"/>
          <w:sz w:val="32"/>
          <w:szCs w:val="32"/>
          <w:vertAlign w:val="superscript"/>
        </w:rPr>
        <w:t>th</w:t>
      </w:r>
      <w:r>
        <w:rPr>
          <w:rFonts w:ascii="Times New Roman" w:hAnsi="Times New Roman" w:cs="Times New Roman"/>
          <w:sz w:val="32"/>
          <w:szCs w:val="32"/>
        </w:rPr>
        <w:t xml:space="preserve"> instar</w:t>
      </w:r>
      <w:r w:rsidR="00DA4F13">
        <w:rPr>
          <w:rFonts w:ascii="Times New Roman" w:hAnsi="Times New Roman" w:cs="Times New Roman"/>
          <w:sz w:val="32"/>
          <w:szCs w:val="32"/>
        </w:rPr>
        <w:t xml:space="preserve"> (</w:t>
      </w:r>
      <w:r w:rsidR="001211D0">
        <w:rPr>
          <w:rFonts w:ascii="Times New Roman" w:hAnsi="Times New Roman" w:cs="Times New Roman"/>
          <w:sz w:val="32"/>
          <w:szCs w:val="32"/>
        </w:rPr>
        <w:t>20?</w:t>
      </w:r>
      <w:r w:rsidR="007275E5">
        <w:rPr>
          <w:rFonts w:ascii="Times New Roman" w:hAnsi="Times New Roman" w:cs="Times New Roman"/>
          <w:sz w:val="32"/>
          <w:szCs w:val="32"/>
        </w:rPr>
        <w:t>day</w:t>
      </w:r>
      <w:r w:rsidR="00DA4F13">
        <w:rPr>
          <w:rFonts w:ascii="Times New Roman" w:hAnsi="Times New Roman" w:cs="Times New Roman"/>
          <w:sz w:val="32"/>
          <w:szCs w:val="32"/>
        </w:rPr>
        <w:t>)</w:t>
      </w:r>
      <w:r w:rsidRPr="00FB7020">
        <w:rPr>
          <w:rFonts w:ascii="Times New Roman" w:hAnsi="Times New Roman" w:cs="Times New Roman"/>
          <w:sz w:val="32"/>
          <w:szCs w:val="32"/>
        </w:rPr>
        <w:sym w:font="Wingdings" w:char="F0E0"/>
      </w:r>
      <w:r>
        <w:rPr>
          <w:rFonts w:ascii="Times New Roman" w:hAnsi="Times New Roman" w:cs="Times New Roman"/>
          <w:sz w:val="32"/>
          <w:szCs w:val="32"/>
        </w:rPr>
        <w:t xml:space="preserve"> 5</w:t>
      </w:r>
      <w:r w:rsidRPr="00FB7020">
        <w:rPr>
          <w:rFonts w:ascii="Times New Roman" w:hAnsi="Times New Roman" w:cs="Times New Roman"/>
          <w:sz w:val="32"/>
          <w:szCs w:val="32"/>
          <w:vertAlign w:val="superscript"/>
        </w:rPr>
        <w:t>th</w:t>
      </w:r>
      <w:r>
        <w:rPr>
          <w:rFonts w:ascii="Times New Roman" w:hAnsi="Times New Roman" w:cs="Times New Roman"/>
          <w:sz w:val="32"/>
          <w:szCs w:val="32"/>
        </w:rPr>
        <w:t xml:space="preserve"> instar</w:t>
      </w:r>
      <w:r w:rsidR="00AD3B97">
        <w:rPr>
          <w:rFonts w:ascii="Times New Roman" w:hAnsi="Times New Roman" w:cs="Times New Roman"/>
          <w:sz w:val="32"/>
          <w:szCs w:val="32"/>
        </w:rPr>
        <w:t xml:space="preserve"> (35 days)</w:t>
      </w:r>
      <w:r w:rsidRPr="00FB7020">
        <w:rPr>
          <w:rFonts w:ascii="Times New Roman" w:hAnsi="Times New Roman" w:cs="Times New Roman"/>
          <w:sz w:val="32"/>
          <w:szCs w:val="32"/>
        </w:rPr>
        <w:sym w:font="Wingdings" w:char="F0E0"/>
      </w:r>
      <w:r>
        <w:rPr>
          <w:rFonts w:ascii="Times New Roman" w:hAnsi="Times New Roman" w:cs="Times New Roman"/>
          <w:sz w:val="32"/>
          <w:szCs w:val="32"/>
        </w:rPr>
        <w:t xml:space="preserve"> </w:t>
      </w:r>
      <w:r w:rsidR="00DA4F13">
        <w:rPr>
          <w:rFonts w:ascii="Times New Roman" w:hAnsi="Times New Roman" w:cs="Times New Roman"/>
          <w:sz w:val="32"/>
          <w:szCs w:val="32"/>
        </w:rPr>
        <w:t>[Diapause</w:t>
      </w:r>
      <w:r w:rsidR="007275E5">
        <w:rPr>
          <w:rFonts w:ascii="Times New Roman" w:hAnsi="Times New Roman" w:cs="Times New Roman"/>
          <w:sz w:val="32"/>
          <w:szCs w:val="32"/>
        </w:rPr>
        <w:t xml:space="preserve"> every 7 days</w:t>
      </w:r>
      <w:r w:rsidR="001211D0">
        <w:rPr>
          <w:rFonts w:ascii="Times New Roman" w:hAnsi="Times New Roman" w:cs="Times New Roman"/>
          <w:sz w:val="32"/>
          <w:szCs w:val="32"/>
        </w:rPr>
        <w:t>]</w:t>
      </w:r>
      <w:r w:rsidRPr="00FB7020">
        <w:rPr>
          <w:rFonts w:ascii="Times New Roman" w:hAnsi="Times New Roman" w:cs="Times New Roman"/>
          <w:sz w:val="32"/>
          <w:szCs w:val="32"/>
        </w:rPr>
        <w:sym w:font="Wingdings" w:char="F0E0"/>
      </w:r>
      <w:r w:rsidR="001211D0">
        <w:rPr>
          <w:rFonts w:ascii="Times New Roman" w:hAnsi="Times New Roman" w:cs="Times New Roman"/>
          <w:sz w:val="32"/>
          <w:szCs w:val="32"/>
        </w:rPr>
        <w:t xml:space="preserve"> Pupa</w:t>
      </w:r>
    </w:p>
    <w:p w:rsidR="001211D0" w:rsidRDefault="001211D0" w:rsidP="001211D0">
      <w:pPr>
        <w:pStyle w:val="ListParagraph"/>
        <w:numPr>
          <w:ilvl w:val="0"/>
          <w:numId w:val="13"/>
        </w:numPr>
        <w:spacing w:line="240" w:lineRule="auto"/>
        <w:rPr>
          <w:rFonts w:ascii="Times New Roman" w:hAnsi="Times New Roman" w:cs="Times New Roman"/>
          <w:sz w:val="32"/>
          <w:szCs w:val="32"/>
        </w:rPr>
      </w:pPr>
      <w:r>
        <w:rPr>
          <w:rFonts w:ascii="Times New Roman" w:hAnsi="Times New Roman" w:cs="Times New Roman"/>
          <w:sz w:val="32"/>
          <w:szCs w:val="32"/>
        </w:rPr>
        <w:t xml:space="preserve">The next step would be to add some diagnostic information about the levels of AKH in the </w:t>
      </w:r>
      <w:r w:rsidR="000E72DD">
        <w:rPr>
          <w:rFonts w:ascii="Times New Roman" w:hAnsi="Times New Roman" w:cs="Times New Roman"/>
          <w:sz w:val="32"/>
          <w:szCs w:val="32"/>
        </w:rPr>
        <w:t>whole insect</w:t>
      </w:r>
    </w:p>
    <w:p w:rsidR="000E72DD" w:rsidRDefault="000E72DD" w:rsidP="000E72DD">
      <w:pPr>
        <w:pStyle w:val="ListParagraph"/>
        <w:numPr>
          <w:ilvl w:val="1"/>
          <w:numId w:val="13"/>
        </w:numPr>
        <w:spacing w:line="240" w:lineRule="auto"/>
        <w:rPr>
          <w:rFonts w:ascii="Times New Roman" w:hAnsi="Times New Roman" w:cs="Times New Roman"/>
          <w:sz w:val="32"/>
          <w:szCs w:val="32"/>
        </w:rPr>
      </w:pPr>
      <w:r>
        <w:rPr>
          <w:rFonts w:ascii="Times New Roman" w:hAnsi="Times New Roman" w:cs="Times New Roman"/>
          <w:sz w:val="32"/>
          <w:szCs w:val="32"/>
        </w:rPr>
        <w:t xml:space="preserve">Excise glandular lobe of </w:t>
      </w:r>
      <w:proofErr w:type="spellStart"/>
      <w:r>
        <w:rPr>
          <w:rFonts w:ascii="Times New Roman" w:hAnsi="Times New Roman" w:cs="Times New Roman"/>
          <w:sz w:val="32"/>
          <w:szCs w:val="32"/>
        </w:rPr>
        <w:t>corporum</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cardiaca</w:t>
      </w:r>
      <w:proofErr w:type="spellEnd"/>
      <w:r>
        <w:rPr>
          <w:rFonts w:ascii="Times New Roman" w:hAnsi="Times New Roman" w:cs="Times New Roman"/>
          <w:sz w:val="32"/>
          <w:szCs w:val="32"/>
        </w:rPr>
        <w:t xml:space="preserve"> </w:t>
      </w:r>
    </w:p>
    <w:p w:rsidR="000E72DD" w:rsidRDefault="000E72DD" w:rsidP="000E72DD">
      <w:pPr>
        <w:pStyle w:val="ListParagraph"/>
        <w:numPr>
          <w:ilvl w:val="1"/>
          <w:numId w:val="13"/>
        </w:numPr>
        <w:spacing w:line="240" w:lineRule="auto"/>
        <w:rPr>
          <w:rFonts w:ascii="Times New Roman" w:hAnsi="Times New Roman" w:cs="Times New Roman"/>
          <w:sz w:val="32"/>
          <w:szCs w:val="32"/>
        </w:rPr>
      </w:pPr>
      <w:r>
        <w:rPr>
          <w:rFonts w:ascii="Times New Roman" w:hAnsi="Times New Roman" w:cs="Times New Roman"/>
          <w:sz w:val="32"/>
          <w:szCs w:val="32"/>
        </w:rPr>
        <w:t>Test lobe and insect for AKH</w:t>
      </w:r>
    </w:p>
    <w:p w:rsidR="000E72DD" w:rsidRDefault="000E72DD" w:rsidP="000E72DD">
      <w:pPr>
        <w:spacing w:line="240" w:lineRule="auto"/>
        <w:rPr>
          <w:rFonts w:ascii="Times New Roman" w:hAnsi="Times New Roman" w:cs="Times New Roman"/>
          <w:sz w:val="32"/>
          <w:szCs w:val="32"/>
        </w:rPr>
      </w:pPr>
      <w:r>
        <w:rPr>
          <w:rFonts w:ascii="Times New Roman" w:hAnsi="Times New Roman" w:cs="Times New Roman"/>
          <w:sz w:val="32"/>
          <w:szCs w:val="32"/>
        </w:rPr>
        <w:t>The second phase of this study would involve hormone presentation. The insect would be presented with diet supplements that “burn TAG”</w:t>
      </w:r>
    </w:p>
    <w:p w:rsidR="000E72DD" w:rsidRDefault="000E72DD" w:rsidP="000E72DD">
      <w:pPr>
        <w:pStyle w:val="ListParagraph"/>
        <w:numPr>
          <w:ilvl w:val="0"/>
          <w:numId w:val="14"/>
        </w:numPr>
        <w:spacing w:line="240" w:lineRule="auto"/>
        <w:rPr>
          <w:rFonts w:ascii="Times New Roman" w:hAnsi="Times New Roman" w:cs="Times New Roman"/>
          <w:sz w:val="32"/>
          <w:szCs w:val="32"/>
        </w:rPr>
      </w:pPr>
      <w:r>
        <w:rPr>
          <w:rFonts w:ascii="Times New Roman" w:hAnsi="Times New Roman" w:cs="Times New Roman"/>
          <w:sz w:val="32"/>
          <w:szCs w:val="32"/>
        </w:rPr>
        <w:t>4</w:t>
      </w:r>
      <w:r w:rsidRPr="00FB7020">
        <w:rPr>
          <w:rFonts w:ascii="Times New Roman" w:hAnsi="Times New Roman" w:cs="Times New Roman"/>
          <w:sz w:val="32"/>
          <w:szCs w:val="32"/>
          <w:vertAlign w:val="superscript"/>
        </w:rPr>
        <w:t>th</w:t>
      </w:r>
      <w:r>
        <w:rPr>
          <w:rFonts w:ascii="Times New Roman" w:hAnsi="Times New Roman" w:cs="Times New Roman"/>
          <w:sz w:val="32"/>
          <w:szCs w:val="32"/>
        </w:rPr>
        <w:t xml:space="preserve"> instar (20?day)</w:t>
      </w:r>
      <w:r w:rsidRPr="00FB7020">
        <w:rPr>
          <w:rFonts w:ascii="Times New Roman" w:hAnsi="Times New Roman" w:cs="Times New Roman"/>
          <w:sz w:val="32"/>
          <w:szCs w:val="32"/>
        </w:rPr>
        <w:sym w:font="Wingdings" w:char="F0E0"/>
      </w:r>
      <w:r>
        <w:rPr>
          <w:rFonts w:ascii="Times New Roman" w:hAnsi="Times New Roman" w:cs="Times New Roman"/>
          <w:sz w:val="32"/>
          <w:szCs w:val="32"/>
        </w:rPr>
        <w:t xml:space="preserve"> 5</w:t>
      </w:r>
      <w:r w:rsidRPr="00FB7020">
        <w:rPr>
          <w:rFonts w:ascii="Times New Roman" w:hAnsi="Times New Roman" w:cs="Times New Roman"/>
          <w:sz w:val="32"/>
          <w:szCs w:val="32"/>
          <w:vertAlign w:val="superscript"/>
        </w:rPr>
        <w:t>th</w:t>
      </w:r>
      <w:r>
        <w:rPr>
          <w:rFonts w:ascii="Times New Roman" w:hAnsi="Times New Roman" w:cs="Times New Roman"/>
          <w:sz w:val="32"/>
          <w:szCs w:val="32"/>
        </w:rPr>
        <w:t xml:space="preserve"> instar (35 days)</w:t>
      </w:r>
      <w:r w:rsidRPr="00FB7020">
        <w:rPr>
          <w:rFonts w:ascii="Times New Roman" w:hAnsi="Times New Roman" w:cs="Times New Roman"/>
          <w:sz w:val="32"/>
          <w:szCs w:val="32"/>
        </w:rPr>
        <w:sym w:font="Wingdings" w:char="F0E0"/>
      </w:r>
      <w:r>
        <w:rPr>
          <w:rFonts w:ascii="Times New Roman" w:hAnsi="Times New Roman" w:cs="Times New Roman"/>
          <w:sz w:val="32"/>
          <w:szCs w:val="32"/>
        </w:rPr>
        <w:t xml:space="preserve"> [Diapause every 7 days]</w:t>
      </w:r>
      <w:r w:rsidRPr="00FB7020">
        <w:rPr>
          <w:rFonts w:ascii="Times New Roman" w:hAnsi="Times New Roman" w:cs="Times New Roman"/>
          <w:sz w:val="32"/>
          <w:szCs w:val="32"/>
        </w:rPr>
        <w:sym w:font="Wingdings" w:char="F0E0"/>
      </w:r>
      <w:r>
        <w:rPr>
          <w:rFonts w:ascii="Times New Roman" w:hAnsi="Times New Roman" w:cs="Times New Roman"/>
          <w:sz w:val="32"/>
          <w:szCs w:val="32"/>
        </w:rPr>
        <w:t xml:space="preserve"> Pupa</w:t>
      </w:r>
    </w:p>
    <w:p w:rsidR="000E72DD" w:rsidRDefault="000E72DD" w:rsidP="000E72DD">
      <w:pPr>
        <w:pStyle w:val="ListParagraph"/>
        <w:numPr>
          <w:ilvl w:val="0"/>
          <w:numId w:val="14"/>
        </w:numPr>
        <w:spacing w:line="240" w:lineRule="auto"/>
        <w:rPr>
          <w:rFonts w:ascii="Times New Roman" w:hAnsi="Times New Roman" w:cs="Times New Roman"/>
          <w:sz w:val="32"/>
          <w:szCs w:val="32"/>
        </w:rPr>
      </w:pPr>
      <w:r>
        <w:rPr>
          <w:rFonts w:ascii="Times New Roman" w:hAnsi="Times New Roman" w:cs="Times New Roman"/>
          <w:sz w:val="32"/>
          <w:szCs w:val="32"/>
        </w:rPr>
        <w:t xml:space="preserve">Excise glandular lobe of </w:t>
      </w:r>
      <w:proofErr w:type="spellStart"/>
      <w:r>
        <w:rPr>
          <w:rFonts w:ascii="Times New Roman" w:hAnsi="Times New Roman" w:cs="Times New Roman"/>
          <w:sz w:val="32"/>
          <w:szCs w:val="32"/>
        </w:rPr>
        <w:t>corporum</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cardiaca</w:t>
      </w:r>
      <w:proofErr w:type="spellEnd"/>
      <w:r>
        <w:rPr>
          <w:rFonts w:ascii="Times New Roman" w:hAnsi="Times New Roman" w:cs="Times New Roman"/>
          <w:sz w:val="32"/>
          <w:szCs w:val="32"/>
        </w:rPr>
        <w:t xml:space="preserve"> </w:t>
      </w:r>
    </w:p>
    <w:p w:rsidR="000E72DD" w:rsidRDefault="000E72DD" w:rsidP="000E72DD">
      <w:pPr>
        <w:pStyle w:val="ListParagraph"/>
        <w:numPr>
          <w:ilvl w:val="0"/>
          <w:numId w:val="14"/>
        </w:numPr>
        <w:spacing w:line="240" w:lineRule="auto"/>
        <w:rPr>
          <w:rFonts w:ascii="Times New Roman" w:hAnsi="Times New Roman" w:cs="Times New Roman"/>
          <w:sz w:val="32"/>
          <w:szCs w:val="32"/>
        </w:rPr>
      </w:pPr>
      <w:r>
        <w:rPr>
          <w:rFonts w:ascii="Times New Roman" w:hAnsi="Times New Roman" w:cs="Times New Roman"/>
          <w:sz w:val="32"/>
          <w:szCs w:val="32"/>
        </w:rPr>
        <w:t>Test lobe and insect for AKH</w:t>
      </w:r>
    </w:p>
    <w:p w:rsidR="000E72DD" w:rsidRDefault="000E72DD" w:rsidP="000E72DD">
      <w:pPr>
        <w:pStyle w:val="ListParagraph"/>
        <w:numPr>
          <w:ilvl w:val="0"/>
          <w:numId w:val="14"/>
        </w:numPr>
        <w:spacing w:line="240" w:lineRule="auto"/>
        <w:rPr>
          <w:rFonts w:ascii="Times New Roman" w:hAnsi="Times New Roman" w:cs="Times New Roman"/>
          <w:sz w:val="32"/>
          <w:szCs w:val="32"/>
        </w:rPr>
      </w:pPr>
      <w:r>
        <w:rPr>
          <w:rFonts w:ascii="Times New Roman" w:hAnsi="Times New Roman" w:cs="Times New Roman"/>
          <w:sz w:val="32"/>
          <w:szCs w:val="32"/>
        </w:rPr>
        <w:t xml:space="preserve">Test larva for TAG and SP levels </w:t>
      </w:r>
    </w:p>
    <w:p w:rsidR="000E72DD" w:rsidRPr="000E72DD" w:rsidRDefault="000E72DD" w:rsidP="000E72DD">
      <w:pPr>
        <w:spacing w:line="240" w:lineRule="auto"/>
        <w:rPr>
          <w:rFonts w:ascii="Times New Roman" w:hAnsi="Times New Roman" w:cs="Times New Roman"/>
          <w:sz w:val="32"/>
          <w:szCs w:val="32"/>
        </w:rPr>
      </w:pPr>
      <w:r>
        <w:rPr>
          <w:rFonts w:ascii="Times New Roman" w:hAnsi="Times New Roman" w:cs="Times New Roman"/>
          <w:sz w:val="32"/>
          <w:szCs w:val="32"/>
        </w:rPr>
        <w:t>Doing this would help establish a causal link between AKH and SP production, and further, a link between its role in intermediary metabolism and hormone signals.</w:t>
      </w:r>
    </w:p>
    <w:p w:rsidR="003B10D9" w:rsidRPr="002B4727" w:rsidRDefault="003B10D9" w:rsidP="00AC3A31">
      <w:pPr>
        <w:spacing w:after="0" w:line="240" w:lineRule="auto"/>
        <w:rPr>
          <w:rFonts w:ascii="Times New Roman" w:hAnsi="Times New Roman" w:cs="Times New Roman"/>
          <w:b/>
          <w:sz w:val="32"/>
          <w:szCs w:val="32"/>
        </w:rPr>
      </w:pPr>
    </w:p>
    <w:p w:rsidR="003B10D9" w:rsidRPr="002B4727" w:rsidRDefault="003B10D9" w:rsidP="003B10D9">
      <w:pPr>
        <w:ind w:firstLine="720"/>
        <w:rPr>
          <w:rFonts w:ascii="Times New Roman" w:hAnsi="Times New Roman" w:cs="Times New Roman"/>
          <w:sz w:val="32"/>
          <w:szCs w:val="32"/>
        </w:rPr>
      </w:pPr>
      <w:r w:rsidRPr="002B4727">
        <w:rPr>
          <w:rFonts w:ascii="Times New Roman" w:hAnsi="Times New Roman" w:cs="Times New Roman"/>
          <w:sz w:val="32"/>
          <w:szCs w:val="32"/>
        </w:rPr>
        <w:t xml:space="preserve">SO I would like to start my project off by looking into the distribution of proteins and lipids and how those components change over time. During the life history of the </w:t>
      </w:r>
      <w:r w:rsidRPr="002B4727">
        <w:rPr>
          <w:rFonts w:ascii="Times New Roman" w:hAnsi="Times New Roman" w:cs="Times New Roman"/>
          <w:i/>
          <w:sz w:val="32"/>
          <w:szCs w:val="32"/>
        </w:rPr>
        <w:t xml:space="preserve">O. </w:t>
      </w:r>
      <w:proofErr w:type="spellStart"/>
      <w:r w:rsidRPr="002B4727">
        <w:rPr>
          <w:rFonts w:ascii="Times New Roman" w:hAnsi="Times New Roman" w:cs="Times New Roman"/>
          <w:i/>
          <w:sz w:val="32"/>
          <w:szCs w:val="32"/>
        </w:rPr>
        <w:t>nubilias</w:t>
      </w:r>
      <w:proofErr w:type="spellEnd"/>
      <w:r w:rsidRPr="002B4727">
        <w:rPr>
          <w:rFonts w:ascii="Times New Roman" w:hAnsi="Times New Roman" w:cs="Times New Roman"/>
          <w:sz w:val="32"/>
          <w:szCs w:val="32"/>
        </w:rPr>
        <w:t xml:space="preserve"> there is an accumulation</w:t>
      </w:r>
      <w:r w:rsidR="001211D0">
        <w:rPr>
          <w:rFonts w:ascii="Times New Roman" w:hAnsi="Times New Roman" w:cs="Times New Roman"/>
          <w:sz w:val="32"/>
          <w:szCs w:val="32"/>
        </w:rPr>
        <w:t xml:space="preserve"> of lipids in the fat body and </w:t>
      </w:r>
      <w:r w:rsidRPr="002B4727">
        <w:rPr>
          <w:rFonts w:ascii="Times New Roman" w:hAnsi="Times New Roman" w:cs="Times New Roman"/>
          <w:sz w:val="32"/>
          <w:szCs w:val="32"/>
        </w:rPr>
        <w:t>an accumulation of proteins in the hemolymph. I want to quantify the accumulation of both of these energy storage components. Understanding how these stored components</w:t>
      </w:r>
      <w:r w:rsidR="001211D0">
        <w:rPr>
          <w:rFonts w:ascii="Times New Roman" w:hAnsi="Times New Roman" w:cs="Times New Roman"/>
          <w:sz w:val="32"/>
          <w:szCs w:val="32"/>
        </w:rPr>
        <w:t xml:space="preserve"> change over time</w:t>
      </w:r>
      <w:r w:rsidRPr="002B4727">
        <w:rPr>
          <w:rFonts w:ascii="Times New Roman" w:hAnsi="Times New Roman" w:cs="Times New Roman"/>
          <w:sz w:val="32"/>
          <w:szCs w:val="32"/>
        </w:rPr>
        <w:t xml:space="preserve"> </w:t>
      </w:r>
      <w:r w:rsidR="001211D0">
        <w:rPr>
          <w:rFonts w:ascii="Times New Roman" w:hAnsi="Times New Roman" w:cs="Times New Roman"/>
          <w:sz w:val="32"/>
          <w:szCs w:val="32"/>
        </w:rPr>
        <w:t>will</w:t>
      </w:r>
      <w:r w:rsidRPr="002B4727">
        <w:rPr>
          <w:rFonts w:ascii="Times New Roman" w:hAnsi="Times New Roman" w:cs="Times New Roman"/>
          <w:sz w:val="32"/>
          <w:szCs w:val="32"/>
        </w:rPr>
        <w:t xml:space="preserve"> allow me to make some predictions about the energetic needs of these animals over time. </w:t>
      </w:r>
      <w:r w:rsidRPr="002B4727">
        <w:rPr>
          <w:rFonts w:ascii="Times New Roman" w:hAnsi="Times New Roman" w:cs="Times New Roman"/>
          <w:i/>
          <w:sz w:val="32"/>
          <w:szCs w:val="32"/>
        </w:rPr>
        <w:t xml:space="preserve">O. </w:t>
      </w:r>
      <w:proofErr w:type="spellStart"/>
      <w:r w:rsidRPr="002B4727">
        <w:rPr>
          <w:rFonts w:ascii="Times New Roman" w:hAnsi="Times New Roman" w:cs="Times New Roman"/>
          <w:i/>
          <w:sz w:val="32"/>
          <w:szCs w:val="32"/>
        </w:rPr>
        <w:t>nubilias</w:t>
      </w:r>
      <w:proofErr w:type="spellEnd"/>
      <w:r w:rsidRPr="002B4727">
        <w:rPr>
          <w:rFonts w:ascii="Times New Roman" w:hAnsi="Times New Roman" w:cs="Times New Roman"/>
          <w:sz w:val="32"/>
          <w:szCs w:val="32"/>
        </w:rPr>
        <w:t xml:space="preserve"> presents a unique opportunity to investigate these energy components. Available to our study are the following 4 phenotypes: UZ diapausing, UZ </w:t>
      </w:r>
      <w:proofErr w:type="spellStart"/>
      <w:r w:rsidRPr="002B4727">
        <w:rPr>
          <w:rFonts w:ascii="Times New Roman" w:hAnsi="Times New Roman" w:cs="Times New Roman"/>
          <w:sz w:val="32"/>
          <w:szCs w:val="32"/>
        </w:rPr>
        <w:t>nondiapausing</w:t>
      </w:r>
      <w:proofErr w:type="spellEnd"/>
      <w:r w:rsidRPr="002B4727">
        <w:rPr>
          <w:rFonts w:ascii="Times New Roman" w:hAnsi="Times New Roman" w:cs="Times New Roman"/>
          <w:sz w:val="32"/>
          <w:szCs w:val="32"/>
        </w:rPr>
        <w:t xml:space="preserve">, BE diapausing, and BE </w:t>
      </w:r>
      <w:proofErr w:type="spellStart"/>
      <w:r w:rsidRPr="002B4727">
        <w:rPr>
          <w:rFonts w:ascii="Times New Roman" w:hAnsi="Times New Roman" w:cs="Times New Roman"/>
          <w:sz w:val="32"/>
          <w:szCs w:val="32"/>
        </w:rPr>
        <w:t>nondiapausing</w:t>
      </w:r>
      <w:proofErr w:type="spellEnd"/>
      <w:r w:rsidRPr="002B4727">
        <w:rPr>
          <w:rFonts w:ascii="Times New Roman" w:hAnsi="Times New Roman" w:cs="Times New Roman"/>
          <w:sz w:val="32"/>
          <w:szCs w:val="32"/>
        </w:rPr>
        <w:t xml:space="preserve">. </w:t>
      </w:r>
    </w:p>
    <w:p w:rsidR="003B10D9" w:rsidRPr="002B4727" w:rsidRDefault="003B10D9" w:rsidP="003B10D9">
      <w:pPr>
        <w:ind w:firstLine="720"/>
        <w:rPr>
          <w:rFonts w:ascii="Times New Roman" w:hAnsi="Times New Roman" w:cs="Times New Roman"/>
          <w:sz w:val="32"/>
          <w:szCs w:val="32"/>
        </w:rPr>
      </w:pPr>
      <w:r w:rsidRPr="002B4727">
        <w:rPr>
          <w:rFonts w:ascii="Times New Roman" w:hAnsi="Times New Roman" w:cs="Times New Roman"/>
          <w:sz w:val="32"/>
          <w:szCs w:val="32"/>
        </w:rPr>
        <w:lastRenderedPageBreak/>
        <w:t xml:space="preserve">My investigation will take on a couple of phases with the ultimate goal of producing an informed characterization these components over time. To investigate the composition of the fat bodies over time I will be culturing the 4 different phenotypes simultaneously. These colonies will be used as a </w:t>
      </w:r>
      <w:proofErr w:type="spellStart"/>
      <w:r w:rsidRPr="002B4727">
        <w:rPr>
          <w:rFonts w:ascii="Times New Roman" w:hAnsi="Times New Roman" w:cs="Times New Roman"/>
          <w:sz w:val="32"/>
          <w:szCs w:val="32"/>
        </w:rPr>
        <w:t>resivoir</w:t>
      </w:r>
      <w:proofErr w:type="spellEnd"/>
      <w:r w:rsidRPr="002B4727">
        <w:rPr>
          <w:rFonts w:ascii="Times New Roman" w:hAnsi="Times New Roman" w:cs="Times New Roman"/>
          <w:sz w:val="32"/>
          <w:szCs w:val="32"/>
        </w:rPr>
        <w:t xml:space="preserve"> of materials. </w:t>
      </w:r>
    </w:p>
    <w:p w:rsidR="00A038C9" w:rsidRPr="002B4727" w:rsidRDefault="002E07F2" w:rsidP="00AC3A31">
      <w:pPr>
        <w:spacing w:after="0" w:line="240" w:lineRule="auto"/>
        <w:rPr>
          <w:rFonts w:ascii="Times New Roman" w:hAnsi="Times New Roman" w:cs="Times New Roman"/>
          <w:sz w:val="32"/>
          <w:szCs w:val="32"/>
        </w:rPr>
      </w:pPr>
      <w:r w:rsidRPr="002B4727">
        <w:rPr>
          <w:rFonts w:ascii="Times New Roman" w:hAnsi="Times New Roman" w:cs="Times New Roman"/>
          <w:b/>
          <w:sz w:val="32"/>
          <w:szCs w:val="32"/>
        </w:rPr>
        <w:t>My research is looking to ECB for possible means of control</w:t>
      </w:r>
      <w:r w:rsidRPr="002B4727">
        <w:rPr>
          <w:rFonts w:ascii="Times New Roman" w:hAnsi="Times New Roman" w:cs="Times New Roman"/>
          <w:sz w:val="32"/>
          <w:szCs w:val="32"/>
        </w:rPr>
        <w:t>.</w:t>
      </w:r>
      <w:r w:rsidR="00AF71CB" w:rsidRPr="002B4727">
        <w:rPr>
          <w:rFonts w:ascii="Times New Roman" w:hAnsi="Times New Roman" w:cs="Times New Roman"/>
          <w:sz w:val="32"/>
          <w:szCs w:val="32"/>
        </w:rPr>
        <w:t xml:space="preserve"> I like to think of it as having </w:t>
      </w:r>
      <w:r w:rsidR="00AF71CB" w:rsidRPr="002B4727">
        <w:rPr>
          <w:rFonts w:ascii="Times New Roman" w:hAnsi="Times New Roman" w:cs="Times New Roman"/>
          <w:b/>
          <w:sz w:val="32"/>
          <w:szCs w:val="32"/>
        </w:rPr>
        <w:t>two phases</w:t>
      </w:r>
      <w:r w:rsidR="00AF71CB" w:rsidRPr="002B4727">
        <w:rPr>
          <w:rFonts w:ascii="Times New Roman" w:hAnsi="Times New Roman" w:cs="Times New Roman"/>
          <w:sz w:val="32"/>
          <w:szCs w:val="32"/>
        </w:rPr>
        <w:t xml:space="preserve">. </w:t>
      </w:r>
    </w:p>
    <w:p w:rsidR="00FD3FD0" w:rsidRPr="002B4727" w:rsidRDefault="002E07F2" w:rsidP="00FD3FD0">
      <w:p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 xml:space="preserve">ECB does X amount of damage to x plant every (season?) They feed on </w:t>
      </w:r>
      <w:r w:rsidR="00FD3FD0" w:rsidRPr="002B4727">
        <w:rPr>
          <w:rFonts w:ascii="Times New Roman" w:hAnsi="Times New Roman" w:cs="Times New Roman"/>
          <w:sz w:val="32"/>
          <w:szCs w:val="32"/>
        </w:rPr>
        <w:t>a wide range of plants (</w:t>
      </w:r>
      <w:r w:rsidR="005F03B7" w:rsidRPr="002B4727">
        <w:rPr>
          <w:rFonts w:ascii="Times New Roman" w:hAnsi="Times New Roman" w:cs="Times New Roman"/>
          <w:sz w:val="32"/>
          <w:szCs w:val="32"/>
        </w:rPr>
        <w:t>robust herbaceous plants with large stems for boring</w:t>
      </w:r>
      <w:r w:rsidR="00FD3FD0" w:rsidRPr="002B4727">
        <w:rPr>
          <w:rFonts w:ascii="Times New Roman" w:hAnsi="Times New Roman" w:cs="Times New Roman"/>
          <w:sz w:val="32"/>
          <w:szCs w:val="32"/>
        </w:rPr>
        <w:t>)</w:t>
      </w:r>
      <w:r w:rsidR="005F03B7" w:rsidRPr="002B4727">
        <w:rPr>
          <w:rFonts w:ascii="Times New Roman" w:hAnsi="Times New Roman" w:cs="Times New Roman"/>
          <w:sz w:val="32"/>
          <w:szCs w:val="32"/>
        </w:rPr>
        <w:t xml:space="preserve">. </w:t>
      </w:r>
    </w:p>
    <w:p w:rsidR="00024B8A" w:rsidRPr="002B4727" w:rsidRDefault="002E07F2" w:rsidP="00024B8A">
      <w:p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 xml:space="preserve">The interesting thing about ECB is that </w:t>
      </w:r>
      <w:r w:rsidR="005F03B7" w:rsidRPr="002B4727">
        <w:rPr>
          <w:rFonts w:ascii="Times New Roman" w:hAnsi="Times New Roman" w:cs="Times New Roman"/>
          <w:sz w:val="32"/>
          <w:szCs w:val="32"/>
        </w:rPr>
        <w:t>it has t</w:t>
      </w:r>
      <w:r w:rsidR="00127CA2" w:rsidRPr="002B4727">
        <w:rPr>
          <w:rFonts w:ascii="Times New Roman" w:hAnsi="Times New Roman" w:cs="Times New Roman"/>
          <w:sz w:val="32"/>
          <w:szCs w:val="32"/>
        </w:rPr>
        <w:t xml:space="preserve">wo distinct host strains. </w:t>
      </w:r>
      <w:r w:rsidR="00266E16" w:rsidRPr="002B4727">
        <w:rPr>
          <w:rFonts w:ascii="Times New Roman" w:hAnsi="Times New Roman" w:cs="Times New Roman"/>
          <w:sz w:val="32"/>
          <w:szCs w:val="32"/>
        </w:rPr>
        <w:t>These are different because pheromone associated behaviors and their time spent diapausing</w:t>
      </w:r>
      <w:r w:rsidRPr="002B4727">
        <w:rPr>
          <w:rFonts w:ascii="Times New Roman" w:hAnsi="Times New Roman" w:cs="Times New Roman"/>
          <w:sz w:val="32"/>
          <w:szCs w:val="32"/>
        </w:rPr>
        <w:t>.</w:t>
      </w:r>
    </w:p>
    <w:p w:rsidR="00024B8A" w:rsidRPr="002B4727" w:rsidRDefault="000A2E25" w:rsidP="00024B8A">
      <w:pPr>
        <w:pStyle w:val="ListParagraph"/>
        <w:numPr>
          <w:ilvl w:val="0"/>
          <w:numId w:val="5"/>
        </w:num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ECB, depending on the strain</w:t>
      </w:r>
      <w:r w:rsidR="00266E16" w:rsidRPr="002B4727">
        <w:rPr>
          <w:rFonts w:ascii="Times New Roman" w:hAnsi="Times New Roman" w:cs="Times New Roman"/>
          <w:sz w:val="32"/>
          <w:szCs w:val="32"/>
        </w:rPr>
        <w:t>, ECB</w:t>
      </w:r>
      <w:r w:rsidRPr="002B4727">
        <w:rPr>
          <w:rFonts w:ascii="Times New Roman" w:hAnsi="Times New Roman" w:cs="Times New Roman"/>
          <w:sz w:val="32"/>
          <w:szCs w:val="32"/>
        </w:rPr>
        <w:t xml:space="preserve"> has one to multiple generations per season.</w:t>
      </w:r>
    </w:p>
    <w:p w:rsidR="000A2E25" w:rsidRPr="002B4727" w:rsidRDefault="000A2E25" w:rsidP="000A2E25">
      <w:pPr>
        <w:pStyle w:val="ListParagraph"/>
        <w:numPr>
          <w:ilvl w:val="1"/>
          <w:numId w:val="5"/>
        </w:num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 xml:space="preserve">It </w:t>
      </w:r>
      <w:r w:rsidR="00266E16" w:rsidRPr="002B4727">
        <w:rPr>
          <w:rFonts w:ascii="Times New Roman" w:hAnsi="Times New Roman" w:cs="Times New Roman"/>
          <w:sz w:val="32"/>
          <w:szCs w:val="32"/>
        </w:rPr>
        <w:t>takes 50 days</w:t>
      </w:r>
      <w:r w:rsidRPr="002B4727">
        <w:rPr>
          <w:rFonts w:ascii="Times New Roman" w:hAnsi="Times New Roman" w:cs="Times New Roman"/>
          <w:sz w:val="32"/>
          <w:szCs w:val="32"/>
        </w:rPr>
        <w:t xml:space="preserve"> </w:t>
      </w:r>
      <w:r w:rsidR="00266E16" w:rsidRPr="002B4727">
        <w:rPr>
          <w:rFonts w:ascii="Times New Roman" w:hAnsi="Times New Roman" w:cs="Times New Roman"/>
          <w:sz w:val="32"/>
          <w:szCs w:val="32"/>
        </w:rPr>
        <w:t>(</w:t>
      </w:r>
      <w:r w:rsidRPr="002B4727">
        <w:rPr>
          <w:rFonts w:ascii="Times New Roman" w:hAnsi="Times New Roman" w:cs="Times New Roman"/>
          <w:sz w:val="32"/>
          <w:szCs w:val="32"/>
        </w:rPr>
        <w:t>hatch to adult</w:t>
      </w:r>
      <w:r w:rsidR="00266E16" w:rsidRPr="002B4727">
        <w:rPr>
          <w:rFonts w:ascii="Times New Roman" w:hAnsi="Times New Roman" w:cs="Times New Roman"/>
          <w:sz w:val="32"/>
          <w:szCs w:val="32"/>
        </w:rPr>
        <w:t>)</w:t>
      </w:r>
      <w:r w:rsidRPr="002B4727">
        <w:rPr>
          <w:rFonts w:ascii="Times New Roman" w:hAnsi="Times New Roman" w:cs="Times New Roman"/>
          <w:sz w:val="32"/>
          <w:szCs w:val="32"/>
        </w:rPr>
        <w:t xml:space="preserve"> to complete development</w:t>
      </w:r>
    </w:p>
    <w:p w:rsidR="000A2E25" w:rsidRPr="002B4727" w:rsidRDefault="000A2E25" w:rsidP="000A2E25">
      <w:pPr>
        <w:pStyle w:val="ListParagraph"/>
        <w:numPr>
          <w:ilvl w:val="1"/>
          <w:numId w:val="5"/>
        </w:num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They diapause as 5</w:t>
      </w:r>
      <w:r w:rsidRPr="002B4727">
        <w:rPr>
          <w:rFonts w:ascii="Times New Roman" w:hAnsi="Times New Roman" w:cs="Times New Roman"/>
          <w:sz w:val="32"/>
          <w:szCs w:val="32"/>
          <w:vertAlign w:val="superscript"/>
        </w:rPr>
        <w:t>th</w:t>
      </w:r>
      <w:r w:rsidRPr="002B4727">
        <w:rPr>
          <w:rFonts w:ascii="Times New Roman" w:hAnsi="Times New Roman" w:cs="Times New Roman"/>
          <w:sz w:val="32"/>
          <w:szCs w:val="32"/>
        </w:rPr>
        <w:t xml:space="preserve"> instar larvae</w:t>
      </w:r>
    </w:p>
    <w:p w:rsidR="000A2E25" w:rsidRPr="002B4727" w:rsidRDefault="000A2E25" w:rsidP="000A2E25">
      <w:pPr>
        <w:pStyle w:val="ListParagraph"/>
        <w:numPr>
          <w:ilvl w:val="1"/>
          <w:numId w:val="5"/>
        </w:num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 xml:space="preserve">Z strain oviposit in July, E strains </w:t>
      </w:r>
      <w:proofErr w:type="spellStart"/>
      <w:r w:rsidRPr="002B4727">
        <w:rPr>
          <w:rFonts w:ascii="Times New Roman" w:hAnsi="Times New Roman" w:cs="Times New Roman"/>
          <w:sz w:val="32"/>
          <w:szCs w:val="32"/>
        </w:rPr>
        <w:t>oviposit</w:t>
      </w:r>
      <w:proofErr w:type="spellEnd"/>
      <w:r w:rsidRPr="002B4727">
        <w:rPr>
          <w:rFonts w:ascii="Times New Roman" w:hAnsi="Times New Roman" w:cs="Times New Roman"/>
          <w:sz w:val="32"/>
          <w:szCs w:val="32"/>
        </w:rPr>
        <w:t xml:space="preserve"> in </w:t>
      </w:r>
      <w:proofErr w:type="spellStart"/>
      <w:r w:rsidRPr="002B4727">
        <w:rPr>
          <w:rFonts w:ascii="Times New Roman" w:hAnsi="Times New Roman" w:cs="Times New Roman"/>
          <w:sz w:val="32"/>
          <w:szCs w:val="32"/>
        </w:rPr>
        <w:t>july</w:t>
      </w:r>
      <w:proofErr w:type="spellEnd"/>
      <w:r w:rsidRPr="002B4727">
        <w:rPr>
          <w:rFonts w:ascii="Times New Roman" w:hAnsi="Times New Roman" w:cs="Times New Roman"/>
          <w:sz w:val="32"/>
          <w:szCs w:val="32"/>
        </w:rPr>
        <w:t xml:space="preserve"> then again in August (</w:t>
      </w:r>
      <w:proofErr w:type="spellStart"/>
      <w:r w:rsidRPr="002B4727">
        <w:rPr>
          <w:rFonts w:ascii="Times New Roman" w:hAnsi="Times New Roman" w:cs="Times New Roman"/>
          <w:sz w:val="32"/>
          <w:szCs w:val="32"/>
        </w:rPr>
        <w:t>Roelofs</w:t>
      </w:r>
      <w:proofErr w:type="spellEnd"/>
      <w:r w:rsidRPr="002B4727">
        <w:rPr>
          <w:rFonts w:ascii="Times New Roman" w:hAnsi="Times New Roman" w:cs="Times New Roman"/>
          <w:sz w:val="32"/>
          <w:szCs w:val="32"/>
        </w:rPr>
        <w:t xml:space="preserve"> et al. 1985)</w:t>
      </w:r>
    </w:p>
    <w:p w:rsidR="00F1513F" w:rsidRPr="002B4727" w:rsidRDefault="00F1513F" w:rsidP="000A2E25">
      <w:pPr>
        <w:pStyle w:val="ListParagraph"/>
        <w:numPr>
          <w:ilvl w:val="1"/>
          <w:numId w:val="5"/>
        </w:num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 xml:space="preserve">Z and E strains develop </w:t>
      </w:r>
      <w:r w:rsidR="000C1A1B" w:rsidRPr="002B4727">
        <w:rPr>
          <w:rFonts w:ascii="Times New Roman" w:hAnsi="Times New Roman" w:cs="Times New Roman"/>
          <w:sz w:val="32"/>
          <w:szCs w:val="32"/>
        </w:rPr>
        <w:t>at different rates</w:t>
      </w:r>
    </w:p>
    <w:p w:rsidR="000C1A1B" w:rsidRPr="002B4727" w:rsidRDefault="000C1A1B" w:rsidP="000C1A1B">
      <w:pPr>
        <w:pStyle w:val="ListParagraph"/>
        <w:numPr>
          <w:ilvl w:val="2"/>
          <w:numId w:val="5"/>
        </w:num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 xml:space="preserve">Z strain </w:t>
      </w:r>
      <w:r w:rsidR="00E672B5" w:rsidRPr="002B4727">
        <w:rPr>
          <w:rFonts w:ascii="Times New Roman" w:hAnsi="Times New Roman" w:cs="Times New Roman"/>
          <w:sz w:val="32"/>
          <w:szCs w:val="32"/>
        </w:rPr>
        <w:t>life history</w:t>
      </w:r>
      <w:r w:rsidR="005001E4" w:rsidRPr="002B4727">
        <w:rPr>
          <w:rFonts w:ascii="Times New Roman" w:hAnsi="Times New Roman" w:cs="Times New Roman"/>
          <w:sz w:val="32"/>
          <w:szCs w:val="32"/>
        </w:rPr>
        <w:t>: these tend to pupate longer</w:t>
      </w:r>
    </w:p>
    <w:p w:rsidR="005001E4" w:rsidRPr="002B4727" w:rsidRDefault="005001E4" w:rsidP="00E672B5">
      <w:pPr>
        <w:pStyle w:val="ListParagraph"/>
        <w:numPr>
          <w:ilvl w:val="3"/>
          <w:numId w:val="5"/>
        </w:num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Only have one generation</w:t>
      </w:r>
    </w:p>
    <w:p w:rsidR="007313F1" w:rsidRPr="002B4727" w:rsidRDefault="00E672B5" w:rsidP="00E672B5">
      <w:pPr>
        <w:pStyle w:val="ListParagraph"/>
        <w:numPr>
          <w:ilvl w:val="3"/>
          <w:numId w:val="5"/>
        </w:num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 xml:space="preserve">Adults </w:t>
      </w:r>
      <w:r w:rsidR="00266E16" w:rsidRPr="002B4727">
        <w:rPr>
          <w:rFonts w:ascii="Times New Roman" w:hAnsi="Times New Roman" w:cs="Times New Roman"/>
          <w:sz w:val="32"/>
          <w:szCs w:val="32"/>
        </w:rPr>
        <w:t>emerge from May to late J</w:t>
      </w:r>
      <w:r w:rsidRPr="002B4727">
        <w:rPr>
          <w:rFonts w:ascii="Times New Roman" w:hAnsi="Times New Roman" w:cs="Times New Roman"/>
          <w:sz w:val="32"/>
          <w:szCs w:val="32"/>
        </w:rPr>
        <w:t xml:space="preserve">une, </w:t>
      </w:r>
      <w:proofErr w:type="gramStart"/>
      <w:r w:rsidRPr="002B4727">
        <w:rPr>
          <w:rFonts w:ascii="Times New Roman" w:hAnsi="Times New Roman" w:cs="Times New Roman"/>
          <w:sz w:val="32"/>
          <w:szCs w:val="32"/>
        </w:rPr>
        <w:t>then</w:t>
      </w:r>
      <w:proofErr w:type="gramEnd"/>
      <w:r w:rsidRPr="002B4727">
        <w:rPr>
          <w:rFonts w:ascii="Times New Roman" w:hAnsi="Times New Roman" w:cs="Times New Roman"/>
          <w:sz w:val="32"/>
          <w:szCs w:val="32"/>
        </w:rPr>
        <w:t xml:space="preserve"> f</w:t>
      </w:r>
      <w:r w:rsidR="00266E16" w:rsidRPr="002B4727">
        <w:rPr>
          <w:rFonts w:ascii="Times New Roman" w:hAnsi="Times New Roman" w:cs="Times New Roman"/>
          <w:sz w:val="32"/>
          <w:szCs w:val="32"/>
        </w:rPr>
        <w:t>emales oviposit mid may to mid J</w:t>
      </w:r>
      <w:r w:rsidRPr="002B4727">
        <w:rPr>
          <w:rFonts w:ascii="Times New Roman" w:hAnsi="Times New Roman" w:cs="Times New Roman"/>
          <w:sz w:val="32"/>
          <w:szCs w:val="32"/>
        </w:rPr>
        <w:t>u</w:t>
      </w:r>
      <w:r w:rsidR="007313F1" w:rsidRPr="002B4727">
        <w:rPr>
          <w:rFonts w:ascii="Times New Roman" w:hAnsi="Times New Roman" w:cs="Times New Roman"/>
          <w:sz w:val="32"/>
          <w:szCs w:val="32"/>
        </w:rPr>
        <w:t>ne.</w:t>
      </w:r>
    </w:p>
    <w:p w:rsidR="00E672B5" w:rsidRPr="002B4727" w:rsidRDefault="00266E16" w:rsidP="00E672B5">
      <w:pPr>
        <w:pStyle w:val="ListParagraph"/>
        <w:numPr>
          <w:ilvl w:val="3"/>
          <w:numId w:val="5"/>
        </w:num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Eggs hatch late June early J</w:t>
      </w:r>
      <w:r w:rsidR="00E672B5" w:rsidRPr="002B4727">
        <w:rPr>
          <w:rFonts w:ascii="Times New Roman" w:hAnsi="Times New Roman" w:cs="Times New Roman"/>
          <w:sz w:val="32"/>
          <w:szCs w:val="32"/>
        </w:rPr>
        <w:t>uly. They feed and grow for about three weeks then go into 5</w:t>
      </w:r>
      <w:r w:rsidR="00E672B5" w:rsidRPr="002B4727">
        <w:rPr>
          <w:rFonts w:ascii="Times New Roman" w:hAnsi="Times New Roman" w:cs="Times New Roman"/>
          <w:sz w:val="32"/>
          <w:szCs w:val="32"/>
          <w:vertAlign w:val="superscript"/>
        </w:rPr>
        <w:t>th</w:t>
      </w:r>
      <w:r w:rsidR="00E672B5" w:rsidRPr="002B4727">
        <w:rPr>
          <w:rFonts w:ascii="Times New Roman" w:hAnsi="Times New Roman" w:cs="Times New Roman"/>
          <w:sz w:val="32"/>
          <w:szCs w:val="32"/>
        </w:rPr>
        <w:t xml:space="preserve"> instar diapause (</w:t>
      </w:r>
      <w:proofErr w:type="spellStart"/>
      <w:r w:rsidR="005001E4" w:rsidRPr="002B4727">
        <w:rPr>
          <w:rFonts w:ascii="Times New Roman" w:hAnsi="Times New Roman" w:cs="Times New Roman"/>
          <w:color w:val="000000"/>
          <w:sz w:val="32"/>
          <w:szCs w:val="32"/>
          <w:shd w:val="clear" w:color="auto" w:fill="FFFFFF"/>
        </w:rPr>
        <w:t>Bohnenblust</w:t>
      </w:r>
      <w:proofErr w:type="spellEnd"/>
      <w:r w:rsidR="005001E4" w:rsidRPr="002B4727">
        <w:rPr>
          <w:rFonts w:ascii="Times New Roman" w:hAnsi="Times New Roman" w:cs="Times New Roman"/>
          <w:color w:val="000000"/>
          <w:sz w:val="32"/>
          <w:szCs w:val="32"/>
          <w:shd w:val="clear" w:color="auto" w:fill="FFFFFF"/>
        </w:rPr>
        <w:t xml:space="preserve"> and </w:t>
      </w:r>
      <w:proofErr w:type="spellStart"/>
      <w:r w:rsidR="005001E4" w:rsidRPr="002B4727">
        <w:rPr>
          <w:rFonts w:ascii="Times New Roman" w:hAnsi="Times New Roman" w:cs="Times New Roman"/>
          <w:color w:val="000000"/>
          <w:sz w:val="32"/>
          <w:szCs w:val="32"/>
          <w:shd w:val="clear" w:color="auto" w:fill="FFFFFF"/>
        </w:rPr>
        <w:t>Tooker</w:t>
      </w:r>
      <w:proofErr w:type="spellEnd"/>
      <w:r w:rsidR="005001E4" w:rsidRPr="002B4727">
        <w:rPr>
          <w:rFonts w:ascii="Times New Roman" w:hAnsi="Times New Roman" w:cs="Times New Roman"/>
          <w:color w:val="000000"/>
          <w:sz w:val="32"/>
          <w:szCs w:val="32"/>
          <w:shd w:val="clear" w:color="auto" w:fill="FFFFFF"/>
        </w:rPr>
        <w:t xml:space="preserve"> 2016</w:t>
      </w:r>
      <w:r w:rsidR="00E672B5" w:rsidRPr="002B4727">
        <w:rPr>
          <w:rFonts w:ascii="Times New Roman" w:hAnsi="Times New Roman" w:cs="Times New Roman"/>
          <w:sz w:val="32"/>
          <w:szCs w:val="32"/>
        </w:rPr>
        <w:t>)</w:t>
      </w:r>
    </w:p>
    <w:p w:rsidR="00E672B5" w:rsidRPr="002B4727" w:rsidRDefault="00E672B5" w:rsidP="00E672B5">
      <w:pPr>
        <w:pStyle w:val="ListParagraph"/>
        <w:numPr>
          <w:ilvl w:val="2"/>
          <w:numId w:val="5"/>
        </w:num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E strain life history</w:t>
      </w:r>
    </w:p>
    <w:p w:rsidR="005001E4" w:rsidRPr="002B4727" w:rsidRDefault="005001E4" w:rsidP="005001E4">
      <w:pPr>
        <w:pStyle w:val="ListParagraph"/>
        <w:numPr>
          <w:ilvl w:val="3"/>
          <w:numId w:val="5"/>
        </w:num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More than one generation</w:t>
      </w:r>
    </w:p>
    <w:p w:rsidR="005001E4" w:rsidRPr="002B4727" w:rsidRDefault="005001E4" w:rsidP="00266E16">
      <w:pPr>
        <w:pStyle w:val="ListParagraph"/>
        <w:numPr>
          <w:ilvl w:val="3"/>
          <w:numId w:val="5"/>
        </w:num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1-</w:t>
      </w:r>
      <w:r w:rsidR="00266E16" w:rsidRPr="002B4727">
        <w:rPr>
          <w:rFonts w:ascii="Times New Roman" w:hAnsi="Times New Roman" w:cs="Times New Roman"/>
          <w:sz w:val="32"/>
          <w:szCs w:val="32"/>
        </w:rPr>
        <w:t xml:space="preserve"> Adults emerge from May to late June, </w:t>
      </w:r>
      <w:proofErr w:type="gramStart"/>
      <w:r w:rsidR="00266E16" w:rsidRPr="002B4727">
        <w:rPr>
          <w:rFonts w:ascii="Times New Roman" w:hAnsi="Times New Roman" w:cs="Times New Roman"/>
          <w:sz w:val="32"/>
          <w:szCs w:val="32"/>
        </w:rPr>
        <w:t>then</w:t>
      </w:r>
      <w:proofErr w:type="gramEnd"/>
      <w:r w:rsidR="00266E16" w:rsidRPr="002B4727">
        <w:rPr>
          <w:rFonts w:ascii="Times New Roman" w:hAnsi="Times New Roman" w:cs="Times New Roman"/>
          <w:sz w:val="32"/>
          <w:szCs w:val="32"/>
        </w:rPr>
        <w:t xml:space="preserve"> females oviposit mid may to mid June. Eggs hatch late June early July. They feed and grow for about three weeks then go into 5</w:t>
      </w:r>
      <w:r w:rsidR="00266E16" w:rsidRPr="002B4727">
        <w:rPr>
          <w:rFonts w:ascii="Times New Roman" w:hAnsi="Times New Roman" w:cs="Times New Roman"/>
          <w:sz w:val="32"/>
          <w:szCs w:val="32"/>
          <w:vertAlign w:val="superscript"/>
        </w:rPr>
        <w:t>th</w:t>
      </w:r>
      <w:r w:rsidR="00266E16" w:rsidRPr="002B4727">
        <w:rPr>
          <w:rFonts w:ascii="Times New Roman" w:hAnsi="Times New Roman" w:cs="Times New Roman"/>
          <w:sz w:val="32"/>
          <w:szCs w:val="32"/>
        </w:rPr>
        <w:t xml:space="preserve"> instar diapause (</w:t>
      </w:r>
      <w:proofErr w:type="spellStart"/>
      <w:r w:rsidR="00266E16" w:rsidRPr="002B4727">
        <w:rPr>
          <w:rFonts w:ascii="Times New Roman" w:hAnsi="Times New Roman" w:cs="Times New Roman"/>
          <w:color w:val="000000"/>
          <w:sz w:val="32"/>
          <w:szCs w:val="32"/>
          <w:shd w:val="clear" w:color="auto" w:fill="FFFFFF"/>
        </w:rPr>
        <w:t>Bohnenblust</w:t>
      </w:r>
      <w:proofErr w:type="spellEnd"/>
      <w:r w:rsidR="00266E16" w:rsidRPr="002B4727">
        <w:rPr>
          <w:rFonts w:ascii="Times New Roman" w:hAnsi="Times New Roman" w:cs="Times New Roman"/>
          <w:color w:val="000000"/>
          <w:sz w:val="32"/>
          <w:szCs w:val="32"/>
          <w:shd w:val="clear" w:color="auto" w:fill="FFFFFF"/>
        </w:rPr>
        <w:t xml:space="preserve"> and </w:t>
      </w:r>
      <w:proofErr w:type="spellStart"/>
      <w:r w:rsidR="00266E16" w:rsidRPr="002B4727">
        <w:rPr>
          <w:rFonts w:ascii="Times New Roman" w:hAnsi="Times New Roman" w:cs="Times New Roman"/>
          <w:color w:val="000000"/>
          <w:sz w:val="32"/>
          <w:szCs w:val="32"/>
          <w:shd w:val="clear" w:color="auto" w:fill="FFFFFF"/>
        </w:rPr>
        <w:t>Tooker</w:t>
      </w:r>
      <w:proofErr w:type="spellEnd"/>
      <w:r w:rsidR="00266E16" w:rsidRPr="002B4727">
        <w:rPr>
          <w:rFonts w:ascii="Times New Roman" w:hAnsi="Times New Roman" w:cs="Times New Roman"/>
          <w:color w:val="000000"/>
          <w:sz w:val="32"/>
          <w:szCs w:val="32"/>
          <w:shd w:val="clear" w:color="auto" w:fill="FFFFFF"/>
        </w:rPr>
        <w:t xml:space="preserve"> 2016</w:t>
      </w:r>
      <w:r w:rsidR="00266E16" w:rsidRPr="002B4727">
        <w:rPr>
          <w:rFonts w:ascii="Times New Roman" w:hAnsi="Times New Roman" w:cs="Times New Roman"/>
          <w:sz w:val="32"/>
          <w:szCs w:val="32"/>
        </w:rPr>
        <w:t>)</w:t>
      </w:r>
    </w:p>
    <w:p w:rsidR="005001E4" w:rsidRPr="002B4727" w:rsidRDefault="005001E4" w:rsidP="005001E4">
      <w:pPr>
        <w:pStyle w:val="ListParagraph"/>
        <w:numPr>
          <w:ilvl w:val="3"/>
          <w:numId w:val="5"/>
        </w:num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2-the second generation adult em</w:t>
      </w:r>
      <w:r w:rsidR="00266E16" w:rsidRPr="002B4727">
        <w:rPr>
          <w:rFonts w:ascii="Times New Roman" w:hAnsi="Times New Roman" w:cs="Times New Roman"/>
          <w:sz w:val="32"/>
          <w:szCs w:val="32"/>
        </w:rPr>
        <w:t>ergence happens in late J</w:t>
      </w:r>
      <w:r w:rsidRPr="002B4727">
        <w:rPr>
          <w:rFonts w:ascii="Times New Roman" w:hAnsi="Times New Roman" w:cs="Times New Roman"/>
          <w:sz w:val="32"/>
          <w:szCs w:val="32"/>
        </w:rPr>
        <w:t>uly-</w:t>
      </w:r>
      <w:r w:rsidR="00266E16" w:rsidRPr="002B4727">
        <w:rPr>
          <w:rFonts w:ascii="Times New Roman" w:hAnsi="Times New Roman" w:cs="Times New Roman"/>
          <w:sz w:val="32"/>
          <w:szCs w:val="32"/>
        </w:rPr>
        <w:t>end of A</w:t>
      </w:r>
      <w:r w:rsidRPr="002B4727">
        <w:rPr>
          <w:rFonts w:ascii="Times New Roman" w:hAnsi="Times New Roman" w:cs="Times New Roman"/>
          <w:sz w:val="32"/>
          <w:szCs w:val="32"/>
        </w:rPr>
        <w:t>ugust. Hatch 7days, then 3 weeks to 5</w:t>
      </w:r>
      <w:r w:rsidRPr="002B4727">
        <w:rPr>
          <w:rFonts w:ascii="Times New Roman" w:hAnsi="Times New Roman" w:cs="Times New Roman"/>
          <w:sz w:val="32"/>
          <w:szCs w:val="32"/>
          <w:vertAlign w:val="superscript"/>
        </w:rPr>
        <w:t>th</w:t>
      </w:r>
      <w:r w:rsidRPr="002B4727">
        <w:rPr>
          <w:rFonts w:ascii="Times New Roman" w:hAnsi="Times New Roman" w:cs="Times New Roman"/>
          <w:sz w:val="32"/>
          <w:szCs w:val="32"/>
        </w:rPr>
        <w:t xml:space="preserve"> instar then diapause.</w:t>
      </w:r>
      <w:r w:rsidR="00266E16" w:rsidRPr="002B4727">
        <w:rPr>
          <w:rFonts w:ascii="Times New Roman" w:hAnsi="Times New Roman" w:cs="Times New Roman"/>
          <w:sz w:val="32"/>
          <w:szCs w:val="32"/>
        </w:rPr>
        <w:t xml:space="preserve"> Approx September. (</w:t>
      </w:r>
      <w:proofErr w:type="spellStart"/>
      <w:r w:rsidR="00266E16" w:rsidRPr="002B4727">
        <w:rPr>
          <w:rFonts w:ascii="Times New Roman" w:hAnsi="Times New Roman" w:cs="Times New Roman"/>
          <w:color w:val="000000"/>
          <w:sz w:val="32"/>
          <w:szCs w:val="32"/>
          <w:shd w:val="clear" w:color="auto" w:fill="FFFFFF"/>
        </w:rPr>
        <w:t>Bohnenblust</w:t>
      </w:r>
      <w:proofErr w:type="spellEnd"/>
      <w:r w:rsidR="00266E16" w:rsidRPr="002B4727">
        <w:rPr>
          <w:rFonts w:ascii="Times New Roman" w:hAnsi="Times New Roman" w:cs="Times New Roman"/>
          <w:color w:val="000000"/>
          <w:sz w:val="32"/>
          <w:szCs w:val="32"/>
          <w:shd w:val="clear" w:color="auto" w:fill="FFFFFF"/>
        </w:rPr>
        <w:t xml:space="preserve"> and </w:t>
      </w:r>
      <w:proofErr w:type="spellStart"/>
      <w:r w:rsidR="00266E16" w:rsidRPr="002B4727">
        <w:rPr>
          <w:rFonts w:ascii="Times New Roman" w:hAnsi="Times New Roman" w:cs="Times New Roman"/>
          <w:color w:val="000000"/>
          <w:sz w:val="32"/>
          <w:szCs w:val="32"/>
          <w:shd w:val="clear" w:color="auto" w:fill="FFFFFF"/>
        </w:rPr>
        <w:t>Tooker</w:t>
      </w:r>
      <w:proofErr w:type="spellEnd"/>
      <w:r w:rsidR="00266E16" w:rsidRPr="002B4727">
        <w:rPr>
          <w:rFonts w:ascii="Times New Roman" w:hAnsi="Times New Roman" w:cs="Times New Roman"/>
          <w:color w:val="000000"/>
          <w:sz w:val="32"/>
          <w:szCs w:val="32"/>
          <w:shd w:val="clear" w:color="auto" w:fill="FFFFFF"/>
        </w:rPr>
        <w:t xml:space="preserve"> 2016</w:t>
      </w:r>
      <w:r w:rsidR="00266E16" w:rsidRPr="002B4727">
        <w:rPr>
          <w:rFonts w:ascii="Times New Roman" w:hAnsi="Times New Roman" w:cs="Times New Roman"/>
          <w:sz w:val="32"/>
          <w:szCs w:val="32"/>
        </w:rPr>
        <w:t>)</w:t>
      </w:r>
    </w:p>
    <w:p w:rsidR="00024B8A" w:rsidRPr="002B4727" w:rsidRDefault="00024B8A" w:rsidP="00024B8A">
      <w:pPr>
        <w:spacing w:after="0" w:line="240" w:lineRule="auto"/>
        <w:rPr>
          <w:rFonts w:ascii="Times New Roman" w:hAnsi="Times New Roman" w:cs="Times New Roman"/>
          <w:sz w:val="32"/>
          <w:szCs w:val="32"/>
        </w:rPr>
      </w:pPr>
    </w:p>
    <w:p w:rsidR="00024B8A" w:rsidRPr="002B4727" w:rsidRDefault="00024B8A" w:rsidP="00024B8A">
      <w:pPr>
        <w:spacing w:after="0" w:line="240" w:lineRule="auto"/>
        <w:rPr>
          <w:rFonts w:ascii="Times New Roman" w:hAnsi="Times New Roman" w:cs="Times New Roman"/>
          <w:sz w:val="32"/>
          <w:szCs w:val="32"/>
        </w:rPr>
      </w:pPr>
    </w:p>
    <w:p w:rsidR="002E07F2" w:rsidRPr="002B4727" w:rsidRDefault="00AF71CB" w:rsidP="00024B8A">
      <w:pPr>
        <w:pStyle w:val="ListParagraph"/>
        <w:numPr>
          <w:ilvl w:val="0"/>
          <w:numId w:val="5"/>
        </w:num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The first phase (Master</w:t>
      </w:r>
      <w:r w:rsidR="001211D0">
        <w:rPr>
          <w:rFonts w:ascii="Times New Roman" w:hAnsi="Times New Roman" w:cs="Times New Roman"/>
          <w:sz w:val="32"/>
          <w:szCs w:val="32"/>
        </w:rPr>
        <w:t>’</w:t>
      </w:r>
      <w:r w:rsidRPr="002B4727">
        <w:rPr>
          <w:rFonts w:ascii="Times New Roman" w:hAnsi="Times New Roman" w:cs="Times New Roman"/>
          <w:sz w:val="32"/>
          <w:szCs w:val="32"/>
        </w:rPr>
        <w:t>s)</w:t>
      </w:r>
      <w:r w:rsidR="002E07F2" w:rsidRPr="002B4727">
        <w:rPr>
          <w:rFonts w:ascii="Times New Roman" w:hAnsi="Times New Roman" w:cs="Times New Roman"/>
          <w:sz w:val="32"/>
          <w:szCs w:val="32"/>
        </w:rPr>
        <w:t xml:space="preserve"> is to figure out so</w:t>
      </w:r>
      <w:r w:rsidRPr="002B4727">
        <w:rPr>
          <w:rFonts w:ascii="Times New Roman" w:hAnsi="Times New Roman" w:cs="Times New Roman"/>
          <w:sz w:val="32"/>
          <w:szCs w:val="32"/>
        </w:rPr>
        <w:t xml:space="preserve">me of the physiology that supports this insect’s (physiological ability to). </w:t>
      </w:r>
    </w:p>
    <w:p w:rsidR="00AF71CB" w:rsidRPr="002B4727" w:rsidRDefault="00AF71CB" w:rsidP="00AC3A31">
      <w:pPr>
        <w:spacing w:after="0" w:line="240" w:lineRule="auto"/>
        <w:rPr>
          <w:rFonts w:ascii="Times New Roman" w:hAnsi="Times New Roman" w:cs="Times New Roman"/>
          <w:sz w:val="32"/>
          <w:szCs w:val="32"/>
        </w:rPr>
      </w:pPr>
      <w:r w:rsidRPr="002B4727">
        <w:rPr>
          <w:rFonts w:ascii="Times New Roman" w:hAnsi="Times New Roman" w:cs="Times New Roman"/>
          <w:sz w:val="32"/>
          <w:szCs w:val="32"/>
        </w:rPr>
        <w:lastRenderedPageBreak/>
        <w:t>After we have strong evidence that there is an observable quality represented in the ECB between the two strains we can move towards phase two.</w:t>
      </w:r>
    </w:p>
    <w:p w:rsidR="00AF71CB" w:rsidRPr="002B4727" w:rsidRDefault="00AF71CB" w:rsidP="00FD3FD0">
      <w:pPr>
        <w:pStyle w:val="ListParagraph"/>
        <w:numPr>
          <w:ilvl w:val="0"/>
          <w:numId w:val="3"/>
        </w:num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The second phase (PhD. phase) we will use the knowledge we learned from how this ability functions at the whole insect level and try and figure out how that ability works at a molecular/metabolic level.</w:t>
      </w:r>
    </w:p>
    <w:p w:rsidR="00AF71CB" w:rsidRPr="002B4727" w:rsidRDefault="00AF71CB" w:rsidP="00AC3A31">
      <w:p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 xml:space="preserve">The goal of all of this is to hopefully find a </w:t>
      </w:r>
      <w:r w:rsidR="001211D0">
        <w:rPr>
          <w:rFonts w:ascii="Times New Roman" w:hAnsi="Times New Roman" w:cs="Times New Roman"/>
          <w:sz w:val="32"/>
          <w:szCs w:val="32"/>
        </w:rPr>
        <w:t>mechanism</w:t>
      </w:r>
      <w:r w:rsidRPr="002B4727">
        <w:rPr>
          <w:rFonts w:ascii="Times New Roman" w:hAnsi="Times New Roman" w:cs="Times New Roman"/>
          <w:sz w:val="32"/>
          <w:szCs w:val="32"/>
        </w:rPr>
        <w:t xml:space="preserve"> that we can take advantage of for the control of this insect and maybe even apply some of this knowledge to </w:t>
      </w:r>
      <w:r w:rsidR="00FD3FD0" w:rsidRPr="002B4727">
        <w:rPr>
          <w:rFonts w:ascii="Times New Roman" w:hAnsi="Times New Roman" w:cs="Times New Roman"/>
          <w:sz w:val="32"/>
          <w:szCs w:val="32"/>
        </w:rPr>
        <w:t>other insects with this same ability.</w:t>
      </w:r>
    </w:p>
    <w:p w:rsidR="00AF71CB" w:rsidRPr="002B4727" w:rsidRDefault="00AF71CB" w:rsidP="00AC3A31">
      <w:pPr>
        <w:spacing w:after="0" w:line="240" w:lineRule="auto"/>
        <w:rPr>
          <w:rFonts w:ascii="Times New Roman" w:hAnsi="Times New Roman" w:cs="Times New Roman"/>
          <w:sz w:val="32"/>
          <w:szCs w:val="32"/>
        </w:rPr>
      </w:pPr>
    </w:p>
    <w:p w:rsidR="00A038C9" w:rsidRPr="002B4727" w:rsidRDefault="00A038C9" w:rsidP="00AC3A31">
      <w:pPr>
        <w:spacing w:after="0" w:line="240" w:lineRule="auto"/>
        <w:rPr>
          <w:rFonts w:ascii="Times New Roman" w:hAnsi="Times New Roman" w:cs="Times New Roman"/>
          <w:b/>
          <w:sz w:val="32"/>
          <w:szCs w:val="32"/>
          <w:u w:val="single"/>
        </w:rPr>
      </w:pPr>
    </w:p>
    <w:p w:rsidR="00AC3A31" w:rsidRPr="002B4727" w:rsidRDefault="00AC3A31" w:rsidP="00AC3A31">
      <w:pPr>
        <w:spacing w:after="0" w:line="240" w:lineRule="auto"/>
        <w:rPr>
          <w:rFonts w:ascii="Times New Roman" w:hAnsi="Times New Roman" w:cs="Times New Roman"/>
          <w:b/>
          <w:sz w:val="32"/>
          <w:szCs w:val="32"/>
          <w:u w:val="single"/>
        </w:rPr>
      </w:pPr>
      <w:r w:rsidRPr="002B4727">
        <w:rPr>
          <w:rFonts w:ascii="Times New Roman" w:hAnsi="Times New Roman" w:cs="Times New Roman"/>
          <w:b/>
          <w:sz w:val="32"/>
          <w:szCs w:val="32"/>
          <w:u w:val="single"/>
        </w:rPr>
        <w:t>Problem</w:t>
      </w:r>
      <w:r w:rsidR="00CC70B9" w:rsidRPr="002B4727">
        <w:rPr>
          <w:rFonts w:ascii="Times New Roman" w:hAnsi="Times New Roman" w:cs="Times New Roman"/>
          <w:b/>
          <w:sz w:val="32"/>
          <w:szCs w:val="32"/>
          <w:u w:val="single"/>
        </w:rPr>
        <w:t>: What is the big deal? What is this insect and why does it matter:</w:t>
      </w:r>
    </w:p>
    <w:p w:rsidR="00CC70B9" w:rsidRPr="002B4727" w:rsidRDefault="00CC70B9" w:rsidP="00CC70B9">
      <w:pPr>
        <w:pStyle w:val="ListParagraph"/>
        <w:numPr>
          <w:ilvl w:val="0"/>
          <w:numId w:val="2"/>
        </w:num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Agricultural influence</w:t>
      </w:r>
    </w:p>
    <w:p w:rsidR="00A038C9" w:rsidRPr="002B4727" w:rsidRDefault="00A038C9" w:rsidP="00A038C9">
      <w:pPr>
        <w:pStyle w:val="ListParagraph"/>
        <w:numPr>
          <w:ilvl w:val="1"/>
          <w:numId w:val="2"/>
        </w:numPr>
        <w:spacing w:after="0" w:line="240" w:lineRule="auto"/>
        <w:rPr>
          <w:rFonts w:ascii="Times New Roman" w:hAnsi="Times New Roman" w:cs="Times New Roman"/>
          <w:sz w:val="32"/>
          <w:szCs w:val="32"/>
        </w:rPr>
      </w:pPr>
    </w:p>
    <w:p w:rsidR="00CC70B9" w:rsidRPr="002B4727" w:rsidRDefault="00CC70B9" w:rsidP="00CC70B9">
      <w:pPr>
        <w:pStyle w:val="ListParagraph"/>
        <w:numPr>
          <w:ilvl w:val="0"/>
          <w:numId w:val="2"/>
        </w:num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Economical influence</w:t>
      </w:r>
    </w:p>
    <w:p w:rsidR="00CC70B9" w:rsidRPr="002B4727" w:rsidRDefault="00A038C9" w:rsidP="00CC70B9">
      <w:pPr>
        <w:pStyle w:val="ListParagraph"/>
        <w:numPr>
          <w:ilvl w:val="0"/>
          <w:numId w:val="2"/>
        </w:num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 xml:space="preserve">How does ECB effect </w:t>
      </w:r>
    </w:p>
    <w:p w:rsidR="001F3D5B" w:rsidRPr="002B4727" w:rsidRDefault="001F3D5B" w:rsidP="001F3D5B">
      <w:pPr>
        <w:pStyle w:val="ListParagraph"/>
        <w:numPr>
          <w:ilvl w:val="0"/>
          <w:numId w:val="2"/>
        </w:num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ECB is a pest on corn and is able to overwinter as a larvae</w:t>
      </w:r>
    </w:p>
    <w:p w:rsidR="001F3D5B" w:rsidRPr="002B4727" w:rsidRDefault="001F3D5B" w:rsidP="001F3D5B">
      <w:pPr>
        <w:pStyle w:val="ListParagraph"/>
        <w:numPr>
          <w:ilvl w:val="0"/>
          <w:numId w:val="2"/>
        </w:num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ECB has two strains</w:t>
      </w:r>
    </w:p>
    <w:p w:rsidR="001F3D5B" w:rsidRPr="002B4727" w:rsidRDefault="001F3D5B" w:rsidP="001F3D5B">
      <w:pPr>
        <w:pStyle w:val="ListParagraph"/>
        <w:numPr>
          <w:ilvl w:val="0"/>
          <w:numId w:val="2"/>
        </w:num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ECB diapauses as larvae</w:t>
      </w:r>
    </w:p>
    <w:p w:rsidR="001F3D5B" w:rsidRPr="002B4727" w:rsidRDefault="001F3D5B" w:rsidP="001F3D5B">
      <w:pPr>
        <w:pStyle w:val="ListParagraph"/>
        <w:numPr>
          <w:ilvl w:val="0"/>
          <w:numId w:val="2"/>
        </w:num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Does ECB maintain any metabolic activity during diapauses</w:t>
      </w:r>
    </w:p>
    <w:p w:rsidR="00CC70B9" w:rsidRPr="002B4727" w:rsidRDefault="00CC70B9" w:rsidP="00AC3A31">
      <w:pPr>
        <w:spacing w:after="0" w:line="240" w:lineRule="auto"/>
        <w:rPr>
          <w:rFonts w:ascii="Times New Roman" w:hAnsi="Times New Roman" w:cs="Times New Roman"/>
          <w:b/>
          <w:sz w:val="32"/>
          <w:szCs w:val="32"/>
          <w:u w:val="single"/>
        </w:rPr>
      </w:pPr>
    </w:p>
    <w:p w:rsidR="00AC3A31" w:rsidRPr="002B4727" w:rsidRDefault="00AC3A31" w:rsidP="00AC3A31">
      <w:pPr>
        <w:spacing w:after="0" w:line="240" w:lineRule="auto"/>
        <w:rPr>
          <w:rFonts w:ascii="Times New Roman" w:hAnsi="Times New Roman" w:cs="Times New Roman"/>
          <w:b/>
          <w:sz w:val="32"/>
          <w:szCs w:val="32"/>
          <w:u w:val="single"/>
        </w:rPr>
      </w:pPr>
      <w:r w:rsidRPr="002B4727">
        <w:rPr>
          <w:rFonts w:ascii="Times New Roman" w:hAnsi="Times New Roman" w:cs="Times New Roman"/>
          <w:b/>
          <w:sz w:val="32"/>
          <w:szCs w:val="32"/>
          <w:u w:val="single"/>
        </w:rPr>
        <w:t xml:space="preserve">Project Focus: </w:t>
      </w:r>
      <w:r w:rsidR="00CC70B9" w:rsidRPr="002B4727">
        <w:rPr>
          <w:rFonts w:ascii="Times New Roman" w:hAnsi="Times New Roman" w:cs="Times New Roman"/>
          <w:b/>
          <w:sz w:val="32"/>
          <w:szCs w:val="32"/>
          <w:u w:val="single"/>
        </w:rPr>
        <w:t xml:space="preserve">What am I doing as it </w:t>
      </w:r>
      <w:proofErr w:type="gramStart"/>
      <w:r w:rsidR="00CC70B9" w:rsidRPr="002B4727">
        <w:rPr>
          <w:rFonts w:ascii="Times New Roman" w:hAnsi="Times New Roman" w:cs="Times New Roman"/>
          <w:b/>
          <w:sz w:val="32"/>
          <w:szCs w:val="32"/>
          <w:u w:val="single"/>
        </w:rPr>
        <w:t>relates</w:t>
      </w:r>
      <w:proofErr w:type="gramEnd"/>
      <w:r w:rsidR="00CC70B9" w:rsidRPr="002B4727">
        <w:rPr>
          <w:rFonts w:ascii="Times New Roman" w:hAnsi="Times New Roman" w:cs="Times New Roman"/>
          <w:b/>
          <w:sz w:val="32"/>
          <w:szCs w:val="32"/>
          <w:u w:val="single"/>
        </w:rPr>
        <w:t xml:space="preserve"> to the problem:</w:t>
      </w:r>
    </w:p>
    <w:p w:rsidR="00CC70B9" w:rsidRPr="002B4727" w:rsidRDefault="00CC70B9" w:rsidP="00CC70B9">
      <w:pPr>
        <w:pStyle w:val="ListParagraph"/>
        <w:numPr>
          <w:ilvl w:val="0"/>
          <w:numId w:val="1"/>
        </w:num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Why does this insect diapause?</w:t>
      </w:r>
    </w:p>
    <w:p w:rsidR="00CC70B9" w:rsidRPr="002B4727" w:rsidRDefault="00CC70B9" w:rsidP="00CC70B9">
      <w:pPr>
        <w:pStyle w:val="ListParagraph"/>
        <w:numPr>
          <w:ilvl w:val="0"/>
          <w:numId w:val="1"/>
        </w:num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Is there a difference in energy storage/energy consumption between diapausing and non diapausing larvae</w:t>
      </w:r>
    </w:p>
    <w:p w:rsidR="00CC70B9" w:rsidRPr="002B4727" w:rsidRDefault="00CC70B9" w:rsidP="00CC70B9">
      <w:pPr>
        <w:pStyle w:val="ListParagraph"/>
        <w:numPr>
          <w:ilvl w:val="1"/>
          <w:numId w:val="1"/>
        </w:num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If the larva begins down the diapause path does this change the rate of energy storage and does it affect energy consumption</w:t>
      </w:r>
    </w:p>
    <w:p w:rsidR="00CC70B9" w:rsidRPr="002B4727" w:rsidRDefault="00CC70B9" w:rsidP="00CC70B9">
      <w:pPr>
        <w:pStyle w:val="ListParagraph"/>
        <w:numPr>
          <w:ilvl w:val="1"/>
          <w:numId w:val="1"/>
        </w:num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Is there a difference in energy storage based on host plant consumption</w:t>
      </w:r>
    </w:p>
    <w:p w:rsidR="00CC70B9" w:rsidRPr="002B4727" w:rsidRDefault="00CC70B9" w:rsidP="00CC70B9">
      <w:pPr>
        <w:pStyle w:val="ListParagraph"/>
        <w:numPr>
          <w:ilvl w:val="1"/>
          <w:numId w:val="1"/>
        </w:num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What does ECB use as energy storage</w:t>
      </w:r>
    </w:p>
    <w:p w:rsidR="00CC70B9" w:rsidRPr="002B4727" w:rsidRDefault="00CC70B9" w:rsidP="00CC70B9">
      <w:pPr>
        <w:pStyle w:val="ListParagraph"/>
        <w:numPr>
          <w:ilvl w:val="0"/>
          <w:numId w:val="1"/>
        </w:num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How is diapause induced and when is diapause induced</w:t>
      </w:r>
    </w:p>
    <w:p w:rsidR="00CC70B9" w:rsidRPr="002B4727" w:rsidRDefault="00CC70B9" w:rsidP="00CC70B9">
      <w:pPr>
        <w:pStyle w:val="ListParagraph"/>
        <w:numPr>
          <w:ilvl w:val="1"/>
          <w:numId w:val="1"/>
        </w:num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Is there a specific discrete moment in ECB life history where diapause becomes inevitable?</w:t>
      </w:r>
    </w:p>
    <w:p w:rsidR="00CC70B9" w:rsidRPr="002B4727" w:rsidRDefault="00CC70B9" w:rsidP="00CC70B9">
      <w:pPr>
        <w:pStyle w:val="ListParagraph"/>
        <w:numPr>
          <w:ilvl w:val="1"/>
          <w:numId w:val="1"/>
        </w:num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Besides photoperiod and temperature what are the other indicators of diapause?</w:t>
      </w:r>
    </w:p>
    <w:p w:rsidR="00CC70B9" w:rsidRPr="002B4727" w:rsidRDefault="00CC70B9" w:rsidP="00CC70B9">
      <w:pPr>
        <w:pStyle w:val="ListParagraph"/>
        <w:numPr>
          <w:ilvl w:val="1"/>
          <w:numId w:val="1"/>
        </w:num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 xml:space="preserve">Can diapause be terminated? Can it be induced? </w:t>
      </w:r>
    </w:p>
    <w:p w:rsidR="00CC70B9" w:rsidRPr="002B4727" w:rsidRDefault="00CC70B9" w:rsidP="00CC70B9">
      <w:pPr>
        <w:pStyle w:val="ListParagraph"/>
        <w:numPr>
          <w:ilvl w:val="0"/>
          <w:numId w:val="1"/>
        </w:num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What happens after the larvae exit diapause?</w:t>
      </w:r>
    </w:p>
    <w:p w:rsidR="00CC70B9" w:rsidRPr="002B4727" w:rsidRDefault="00CC70B9" w:rsidP="00CC70B9">
      <w:pPr>
        <w:pStyle w:val="ListParagraph"/>
        <w:numPr>
          <w:ilvl w:val="1"/>
          <w:numId w:val="1"/>
        </w:num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Physically what does the ECB do?</w:t>
      </w:r>
    </w:p>
    <w:p w:rsidR="00CC70B9" w:rsidRPr="002B4727" w:rsidRDefault="00CC70B9" w:rsidP="001F3D5B">
      <w:pPr>
        <w:pStyle w:val="ListParagraph"/>
        <w:numPr>
          <w:ilvl w:val="1"/>
          <w:numId w:val="1"/>
        </w:num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Is there another period of energy storage for pupation? Does it differ from the path used during diapause?</w:t>
      </w:r>
    </w:p>
    <w:p w:rsidR="00CC70B9" w:rsidRPr="002B4727" w:rsidRDefault="00CC70B9" w:rsidP="00CC70B9">
      <w:pPr>
        <w:pStyle w:val="ListParagraph"/>
        <w:numPr>
          <w:ilvl w:val="0"/>
          <w:numId w:val="1"/>
        </w:numPr>
        <w:spacing w:after="0" w:line="240" w:lineRule="auto"/>
        <w:rPr>
          <w:rFonts w:ascii="Times New Roman" w:hAnsi="Times New Roman" w:cs="Times New Roman"/>
          <w:sz w:val="32"/>
          <w:szCs w:val="32"/>
        </w:rPr>
      </w:pPr>
      <w:r w:rsidRPr="002B4727">
        <w:rPr>
          <w:rFonts w:ascii="Times New Roman" w:hAnsi="Times New Roman" w:cs="Times New Roman"/>
          <w:sz w:val="32"/>
          <w:szCs w:val="32"/>
        </w:rPr>
        <w:lastRenderedPageBreak/>
        <w:t>Where does the energy for diapause come from? Fat, muscles, other</w:t>
      </w:r>
    </w:p>
    <w:p w:rsidR="001F3D5B" w:rsidRPr="002B4727" w:rsidRDefault="001F3D5B" w:rsidP="001F3D5B">
      <w:pPr>
        <w:pStyle w:val="ListParagraph"/>
        <w:numPr>
          <w:ilvl w:val="1"/>
          <w:numId w:val="1"/>
        </w:num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What does the insect need to eat in</w:t>
      </w:r>
      <w:r w:rsidR="00F454B9" w:rsidRPr="002B4727">
        <w:rPr>
          <w:rFonts w:ascii="Times New Roman" w:hAnsi="Times New Roman" w:cs="Times New Roman"/>
          <w:sz w:val="32"/>
          <w:szCs w:val="32"/>
        </w:rPr>
        <w:t xml:space="preserve"> </w:t>
      </w:r>
      <w:r w:rsidRPr="002B4727">
        <w:rPr>
          <w:rFonts w:ascii="Times New Roman" w:hAnsi="Times New Roman" w:cs="Times New Roman"/>
          <w:sz w:val="32"/>
          <w:szCs w:val="32"/>
        </w:rPr>
        <w:t>order to remain in diapause?</w:t>
      </w:r>
    </w:p>
    <w:p w:rsidR="001F3D5B" w:rsidRPr="002B4727" w:rsidRDefault="001F3D5B" w:rsidP="001F3D5B">
      <w:pPr>
        <w:pStyle w:val="ListParagraph"/>
        <w:numPr>
          <w:ilvl w:val="1"/>
          <w:numId w:val="1"/>
        </w:num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How does the insect food correspond to energy storage in the ECB</w:t>
      </w:r>
      <w:r w:rsidR="00F454B9" w:rsidRPr="002B4727">
        <w:rPr>
          <w:rFonts w:ascii="Times New Roman" w:hAnsi="Times New Roman" w:cs="Times New Roman"/>
          <w:sz w:val="32"/>
          <w:szCs w:val="32"/>
        </w:rPr>
        <w:t>? How much of what is needed? How much does it use during?</w:t>
      </w:r>
    </w:p>
    <w:p w:rsidR="00CC70B9" w:rsidRPr="002B4727" w:rsidRDefault="00CC70B9" w:rsidP="00CC70B9">
      <w:pPr>
        <w:pStyle w:val="ListParagraph"/>
        <w:numPr>
          <w:ilvl w:val="0"/>
          <w:numId w:val="1"/>
        </w:num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How are the two strains maintained? What keeps them different? Does this difference contribute to their diapausing differences?</w:t>
      </w:r>
    </w:p>
    <w:p w:rsidR="00F454B9" w:rsidRPr="002B4727" w:rsidRDefault="00F454B9" w:rsidP="00F454B9">
      <w:pPr>
        <w:pStyle w:val="ListParagraph"/>
        <w:numPr>
          <w:ilvl w:val="1"/>
          <w:numId w:val="1"/>
        </w:num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Phenotypically what are the differences? Size, shape, color, habits, life history?</w:t>
      </w:r>
    </w:p>
    <w:p w:rsidR="00F454B9" w:rsidRPr="002B4727" w:rsidRDefault="00F454B9" w:rsidP="00F454B9">
      <w:pPr>
        <w:pStyle w:val="ListParagraph"/>
        <w:numPr>
          <w:ilvl w:val="1"/>
          <w:numId w:val="1"/>
        </w:num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Are there phenotypic differences that keep the strains different</w:t>
      </w:r>
    </w:p>
    <w:p w:rsidR="00F454B9" w:rsidRPr="002B4727" w:rsidRDefault="00F454B9" w:rsidP="00F454B9">
      <w:pPr>
        <w:pStyle w:val="ListParagraph"/>
        <w:numPr>
          <w:ilvl w:val="1"/>
          <w:numId w:val="1"/>
        </w:num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Genetically what are the differences? Genes, gene markers, gene expression?</w:t>
      </w:r>
    </w:p>
    <w:p w:rsidR="00F454B9" w:rsidRPr="002B4727" w:rsidRDefault="00F454B9" w:rsidP="00F454B9">
      <w:pPr>
        <w:pStyle w:val="ListParagraph"/>
        <w:numPr>
          <w:ilvl w:val="1"/>
          <w:numId w:val="1"/>
        </w:num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 xml:space="preserve">Are there </w:t>
      </w:r>
      <w:proofErr w:type="gramStart"/>
      <w:r w:rsidRPr="002B4727">
        <w:rPr>
          <w:rFonts w:ascii="Times New Roman" w:hAnsi="Times New Roman" w:cs="Times New Roman"/>
          <w:sz w:val="32"/>
          <w:szCs w:val="32"/>
        </w:rPr>
        <w:t>genetic differences that keeps</w:t>
      </w:r>
      <w:proofErr w:type="gramEnd"/>
      <w:r w:rsidRPr="002B4727">
        <w:rPr>
          <w:rFonts w:ascii="Times New Roman" w:hAnsi="Times New Roman" w:cs="Times New Roman"/>
          <w:sz w:val="32"/>
          <w:szCs w:val="32"/>
        </w:rPr>
        <w:t xml:space="preserve"> the strains apart?</w:t>
      </w:r>
    </w:p>
    <w:p w:rsidR="00AC3A31" w:rsidRPr="002B4727" w:rsidRDefault="00AC3A31" w:rsidP="00CC70B9">
      <w:pPr>
        <w:spacing w:after="0" w:line="240" w:lineRule="auto"/>
        <w:rPr>
          <w:rFonts w:ascii="Times New Roman" w:hAnsi="Times New Roman" w:cs="Times New Roman"/>
          <w:sz w:val="32"/>
          <w:szCs w:val="32"/>
        </w:rPr>
      </w:pPr>
    </w:p>
    <w:p w:rsidR="00AC3A31" w:rsidRPr="002B4727" w:rsidRDefault="00AC3A31" w:rsidP="00AC3A31">
      <w:pPr>
        <w:spacing w:after="0" w:line="240" w:lineRule="auto"/>
        <w:rPr>
          <w:rFonts w:ascii="Times New Roman" w:hAnsi="Times New Roman" w:cs="Times New Roman"/>
          <w:b/>
          <w:sz w:val="32"/>
          <w:szCs w:val="32"/>
          <w:u w:val="single"/>
        </w:rPr>
      </w:pPr>
      <w:r w:rsidRPr="002B4727">
        <w:rPr>
          <w:rFonts w:ascii="Times New Roman" w:hAnsi="Times New Roman" w:cs="Times New Roman"/>
          <w:b/>
          <w:sz w:val="32"/>
          <w:szCs w:val="32"/>
          <w:u w:val="single"/>
        </w:rPr>
        <w:t>Impact: Does my project actually help solve the problem</w:t>
      </w:r>
    </w:p>
    <w:p w:rsidR="00AC3A31" w:rsidRPr="002B4727" w:rsidRDefault="00CC70B9" w:rsidP="00AC3A31">
      <w:pPr>
        <w:pStyle w:val="ListParagraph"/>
        <w:numPr>
          <w:ilvl w:val="0"/>
          <w:numId w:val="1"/>
        </w:num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How will your project be applied to the problem?</w:t>
      </w:r>
    </w:p>
    <w:p w:rsidR="00CC70B9" w:rsidRPr="002B4727" w:rsidRDefault="00CC70B9" w:rsidP="00AC3A31">
      <w:pPr>
        <w:pStyle w:val="ListParagraph"/>
        <w:numPr>
          <w:ilvl w:val="0"/>
          <w:numId w:val="1"/>
        </w:num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Are there any other questions that can be solved by using this research</w:t>
      </w:r>
    </w:p>
    <w:p w:rsidR="00CC70B9" w:rsidRPr="002B4727" w:rsidRDefault="00CC70B9" w:rsidP="00CC70B9">
      <w:pPr>
        <w:pStyle w:val="ListParagraph"/>
        <w:numPr>
          <w:ilvl w:val="0"/>
          <w:numId w:val="1"/>
        </w:num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Where will this project lead, what questions still need to be asked about this project?</w:t>
      </w:r>
    </w:p>
    <w:p w:rsidR="00F454B9" w:rsidRPr="002B4727" w:rsidRDefault="00F454B9" w:rsidP="00CC70B9">
      <w:pPr>
        <w:pStyle w:val="ListParagraph"/>
        <w:numPr>
          <w:ilvl w:val="0"/>
          <w:numId w:val="1"/>
        </w:num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Biological Pesticides</w:t>
      </w:r>
    </w:p>
    <w:p w:rsidR="00297CAA" w:rsidRPr="002B4727" w:rsidRDefault="00297CAA" w:rsidP="00297CAA">
      <w:pPr>
        <w:spacing w:after="0" w:line="240" w:lineRule="auto"/>
        <w:rPr>
          <w:rFonts w:ascii="Times New Roman" w:hAnsi="Times New Roman" w:cs="Times New Roman"/>
          <w:sz w:val="32"/>
          <w:szCs w:val="32"/>
        </w:rPr>
      </w:pPr>
    </w:p>
    <w:p w:rsidR="00297CAA" w:rsidRPr="002B4727" w:rsidRDefault="00297CAA" w:rsidP="00297CAA">
      <w:pPr>
        <w:rPr>
          <w:rFonts w:ascii="Times New Roman" w:hAnsi="Times New Roman" w:cs="Times New Roman"/>
          <w:sz w:val="32"/>
          <w:szCs w:val="32"/>
        </w:rPr>
      </w:pPr>
      <w:proofErr w:type="spellStart"/>
      <w:r w:rsidRPr="002B4727">
        <w:rPr>
          <w:rFonts w:ascii="Times New Roman" w:hAnsi="Times New Roman" w:cs="Times New Roman"/>
          <w:sz w:val="32"/>
          <w:szCs w:val="32"/>
        </w:rPr>
        <w:t>DIapsuse</w:t>
      </w:r>
      <w:proofErr w:type="spellEnd"/>
      <w:r w:rsidRPr="002B4727">
        <w:rPr>
          <w:rFonts w:ascii="Times New Roman" w:hAnsi="Times New Roman" w:cs="Times New Roman"/>
          <w:sz w:val="32"/>
          <w:szCs w:val="32"/>
        </w:rPr>
        <w:t xml:space="preserve"> is determined by the length of day</w:t>
      </w:r>
    </w:p>
    <w:p w:rsidR="00297CAA" w:rsidRPr="002B4727" w:rsidRDefault="00297CAA" w:rsidP="00297CAA">
      <w:pPr>
        <w:rPr>
          <w:rFonts w:ascii="Times New Roman" w:hAnsi="Times New Roman" w:cs="Times New Roman"/>
          <w:sz w:val="32"/>
          <w:szCs w:val="32"/>
        </w:rPr>
      </w:pPr>
      <w:proofErr w:type="gramStart"/>
      <w:r w:rsidRPr="002B4727">
        <w:rPr>
          <w:rFonts w:ascii="Times New Roman" w:hAnsi="Times New Roman" w:cs="Times New Roman"/>
          <w:sz w:val="32"/>
          <w:szCs w:val="32"/>
        </w:rPr>
        <w:t>Its</w:t>
      </w:r>
      <w:proofErr w:type="gramEnd"/>
      <w:r w:rsidRPr="002B4727">
        <w:rPr>
          <w:rFonts w:ascii="Times New Roman" w:hAnsi="Times New Roman" w:cs="Times New Roman"/>
          <w:sz w:val="32"/>
          <w:szCs w:val="32"/>
        </w:rPr>
        <w:t xml:space="preserve"> prepared for in the early 5</w:t>
      </w:r>
      <w:r w:rsidRPr="002B4727">
        <w:rPr>
          <w:rFonts w:ascii="Times New Roman" w:hAnsi="Times New Roman" w:cs="Times New Roman"/>
          <w:sz w:val="32"/>
          <w:szCs w:val="32"/>
          <w:vertAlign w:val="superscript"/>
        </w:rPr>
        <w:t>th</w:t>
      </w:r>
      <w:r w:rsidRPr="002B4727">
        <w:rPr>
          <w:rFonts w:ascii="Times New Roman" w:hAnsi="Times New Roman" w:cs="Times New Roman"/>
          <w:sz w:val="32"/>
          <w:szCs w:val="32"/>
        </w:rPr>
        <w:t xml:space="preserve"> instar, the system continues to feed through the 5</w:t>
      </w:r>
      <w:r w:rsidRPr="002B4727">
        <w:rPr>
          <w:rFonts w:ascii="Times New Roman" w:hAnsi="Times New Roman" w:cs="Times New Roman"/>
          <w:sz w:val="32"/>
          <w:szCs w:val="32"/>
          <w:vertAlign w:val="superscript"/>
        </w:rPr>
        <w:t>th</w:t>
      </w:r>
      <w:r w:rsidRPr="002B4727">
        <w:rPr>
          <w:rFonts w:ascii="Times New Roman" w:hAnsi="Times New Roman" w:cs="Times New Roman"/>
          <w:sz w:val="32"/>
          <w:szCs w:val="32"/>
        </w:rPr>
        <w:t xml:space="preserve"> instar then feeding stops in line with a </w:t>
      </w:r>
      <w:proofErr w:type="spellStart"/>
      <w:r w:rsidRPr="002B4727">
        <w:rPr>
          <w:rFonts w:ascii="Times New Roman" w:hAnsi="Times New Roman" w:cs="Times New Roman"/>
          <w:sz w:val="32"/>
          <w:szCs w:val="32"/>
        </w:rPr>
        <w:t>prepupal</w:t>
      </w:r>
      <w:proofErr w:type="spellEnd"/>
      <w:r w:rsidRPr="002B4727">
        <w:rPr>
          <w:rFonts w:ascii="Times New Roman" w:hAnsi="Times New Roman" w:cs="Times New Roman"/>
          <w:sz w:val="32"/>
          <w:szCs w:val="32"/>
        </w:rPr>
        <w:t xml:space="preserve"> diapause</w:t>
      </w:r>
    </w:p>
    <w:p w:rsidR="00297CAA" w:rsidRPr="002B4727" w:rsidRDefault="00297CAA" w:rsidP="00297CAA">
      <w:pPr>
        <w:pStyle w:val="ListParagraph"/>
        <w:numPr>
          <w:ilvl w:val="0"/>
          <w:numId w:val="6"/>
        </w:numPr>
        <w:rPr>
          <w:rFonts w:ascii="Times New Roman" w:hAnsi="Times New Roman" w:cs="Times New Roman"/>
          <w:sz w:val="32"/>
          <w:szCs w:val="32"/>
        </w:rPr>
      </w:pPr>
      <w:proofErr w:type="spellStart"/>
      <w:r w:rsidRPr="002B4727">
        <w:rPr>
          <w:rFonts w:ascii="Times New Roman" w:hAnsi="Times New Roman" w:cs="Times New Roman"/>
          <w:sz w:val="32"/>
          <w:szCs w:val="32"/>
        </w:rPr>
        <w:t>Prepupal</w:t>
      </w:r>
      <w:proofErr w:type="spellEnd"/>
      <w:r w:rsidRPr="002B4727">
        <w:rPr>
          <w:rFonts w:ascii="Times New Roman" w:hAnsi="Times New Roman" w:cs="Times New Roman"/>
          <w:sz w:val="32"/>
          <w:szCs w:val="32"/>
        </w:rPr>
        <w:t xml:space="preserve"> is mature non feeding </w:t>
      </w:r>
      <w:proofErr w:type="spellStart"/>
      <w:r w:rsidRPr="002B4727">
        <w:rPr>
          <w:rFonts w:ascii="Times New Roman" w:hAnsi="Times New Roman" w:cs="Times New Roman"/>
          <w:sz w:val="32"/>
          <w:szCs w:val="32"/>
        </w:rPr>
        <w:t>endopterygote</w:t>
      </w:r>
      <w:proofErr w:type="spellEnd"/>
    </w:p>
    <w:p w:rsidR="00297CAA" w:rsidRPr="002B4727" w:rsidRDefault="00297CAA" w:rsidP="00297CAA">
      <w:pPr>
        <w:rPr>
          <w:rFonts w:ascii="Times New Roman" w:hAnsi="Times New Roman" w:cs="Times New Roman"/>
          <w:b/>
          <w:sz w:val="32"/>
          <w:szCs w:val="32"/>
        </w:rPr>
      </w:pPr>
      <w:r w:rsidRPr="002B4727">
        <w:rPr>
          <w:rFonts w:ascii="Times New Roman" w:hAnsi="Times New Roman" w:cs="Times New Roman"/>
          <w:b/>
          <w:sz w:val="32"/>
          <w:szCs w:val="32"/>
        </w:rPr>
        <w:t>POSSIBLE PROJECT DIRECTION</w:t>
      </w:r>
    </w:p>
    <w:p w:rsidR="00297CAA" w:rsidRPr="002B4727" w:rsidRDefault="00297CAA" w:rsidP="00297CAA">
      <w:pPr>
        <w:rPr>
          <w:rFonts w:ascii="Times New Roman" w:hAnsi="Times New Roman" w:cs="Times New Roman"/>
          <w:sz w:val="32"/>
          <w:szCs w:val="32"/>
        </w:rPr>
      </w:pPr>
      <w:r w:rsidRPr="002B4727">
        <w:rPr>
          <w:rFonts w:ascii="Times New Roman" w:hAnsi="Times New Roman" w:cs="Times New Roman"/>
          <w:sz w:val="32"/>
          <w:szCs w:val="32"/>
        </w:rPr>
        <w:t xml:space="preserve">AMPK signal transduction possible focus on the pattern and how to identify the </w:t>
      </w:r>
      <w:proofErr w:type="spellStart"/>
      <w:r w:rsidRPr="002B4727">
        <w:rPr>
          <w:rFonts w:ascii="Times New Roman" w:hAnsi="Times New Roman" w:cs="Times New Roman"/>
          <w:sz w:val="32"/>
          <w:szCs w:val="32"/>
        </w:rPr>
        <w:t>patteren</w:t>
      </w:r>
      <w:proofErr w:type="spellEnd"/>
      <w:r w:rsidRPr="002B4727">
        <w:rPr>
          <w:rFonts w:ascii="Times New Roman" w:hAnsi="Times New Roman" w:cs="Times New Roman"/>
          <w:sz w:val="32"/>
          <w:szCs w:val="32"/>
        </w:rPr>
        <w:t xml:space="preserve"> then we can talk about the process</w:t>
      </w:r>
    </w:p>
    <w:p w:rsidR="00297CAA" w:rsidRPr="002B4727" w:rsidRDefault="00297CAA" w:rsidP="00297CAA">
      <w:pPr>
        <w:rPr>
          <w:rFonts w:ascii="Times New Roman" w:hAnsi="Times New Roman" w:cs="Times New Roman"/>
          <w:sz w:val="32"/>
          <w:szCs w:val="32"/>
        </w:rPr>
      </w:pPr>
    </w:p>
    <w:p w:rsidR="00297CAA" w:rsidRPr="002B4727" w:rsidRDefault="00297CAA" w:rsidP="00297CAA">
      <w:pPr>
        <w:pStyle w:val="ListParagraph"/>
        <w:numPr>
          <w:ilvl w:val="0"/>
          <w:numId w:val="7"/>
        </w:numPr>
        <w:spacing w:after="0"/>
        <w:rPr>
          <w:rFonts w:ascii="Times New Roman" w:hAnsi="Times New Roman" w:cs="Times New Roman"/>
          <w:sz w:val="32"/>
          <w:szCs w:val="32"/>
        </w:rPr>
      </w:pPr>
      <w:r w:rsidRPr="002B4727">
        <w:rPr>
          <w:rFonts w:ascii="Times New Roman" w:hAnsi="Times New Roman" w:cs="Times New Roman"/>
          <w:sz w:val="32"/>
          <w:szCs w:val="32"/>
        </w:rPr>
        <w:t>Cellular energy sensing unit</w:t>
      </w:r>
      <w:r w:rsidRPr="002B4727">
        <w:rPr>
          <w:rFonts w:ascii="Times New Roman" w:hAnsi="Times New Roman" w:cs="Times New Roman"/>
          <w:sz w:val="32"/>
          <w:szCs w:val="32"/>
        </w:rPr>
        <w:sym w:font="Wingdings" w:char="F0E0"/>
      </w:r>
      <w:r w:rsidRPr="002B4727">
        <w:rPr>
          <w:rFonts w:ascii="Times New Roman" w:hAnsi="Times New Roman" w:cs="Times New Roman"/>
          <w:sz w:val="32"/>
          <w:szCs w:val="32"/>
        </w:rPr>
        <w:t xml:space="preserve"> look it up</w:t>
      </w:r>
    </w:p>
    <w:p w:rsidR="00297CAA" w:rsidRPr="002B4727" w:rsidRDefault="00297CAA" w:rsidP="00297CAA">
      <w:pPr>
        <w:rPr>
          <w:rFonts w:ascii="Times New Roman" w:hAnsi="Times New Roman" w:cs="Times New Roman"/>
          <w:sz w:val="32"/>
          <w:szCs w:val="32"/>
        </w:rPr>
      </w:pPr>
      <w:r w:rsidRPr="002B4727">
        <w:rPr>
          <w:rFonts w:ascii="Times New Roman" w:hAnsi="Times New Roman" w:cs="Times New Roman"/>
          <w:sz w:val="32"/>
          <w:szCs w:val="32"/>
        </w:rPr>
        <w:t xml:space="preserve">Big lean vs big fat: </w:t>
      </w:r>
    </w:p>
    <w:p w:rsidR="00297CAA" w:rsidRPr="002B4727" w:rsidRDefault="00297CAA" w:rsidP="00297CAA">
      <w:pPr>
        <w:pStyle w:val="ListParagraph"/>
        <w:numPr>
          <w:ilvl w:val="0"/>
          <w:numId w:val="7"/>
        </w:numPr>
        <w:spacing w:after="0"/>
        <w:rPr>
          <w:rFonts w:ascii="Times New Roman" w:hAnsi="Times New Roman" w:cs="Times New Roman"/>
          <w:sz w:val="32"/>
          <w:szCs w:val="32"/>
        </w:rPr>
      </w:pPr>
      <w:r w:rsidRPr="002B4727">
        <w:rPr>
          <w:rFonts w:ascii="Times New Roman" w:hAnsi="Times New Roman" w:cs="Times New Roman"/>
          <w:sz w:val="32"/>
          <w:szCs w:val="32"/>
        </w:rPr>
        <w:t>How does that effect diapause timing</w:t>
      </w:r>
    </w:p>
    <w:p w:rsidR="00297CAA" w:rsidRPr="002B4727" w:rsidRDefault="00297CAA" w:rsidP="00297CAA">
      <w:pPr>
        <w:pStyle w:val="ListParagraph"/>
        <w:numPr>
          <w:ilvl w:val="0"/>
          <w:numId w:val="7"/>
        </w:numPr>
        <w:spacing w:after="0"/>
        <w:rPr>
          <w:rFonts w:ascii="Times New Roman" w:hAnsi="Times New Roman" w:cs="Times New Roman"/>
          <w:sz w:val="32"/>
          <w:szCs w:val="32"/>
        </w:rPr>
      </w:pPr>
      <w:proofErr w:type="spellStart"/>
      <w:r w:rsidRPr="002B4727">
        <w:rPr>
          <w:rFonts w:ascii="Times New Roman" w:hAnsi="Times New Roman" w:cs="Times New Roman"/>
          <w:sz w:val="32"/>
          <w:szCs w:val="32"/>
        </w:rPr>
        <w:t>rna</w:t>
      </w:r>
      <w:proofErr w:type="spellEnd"/>
      <w:r w:rsidRPr="002B4727">
        <w:rPr>
          <w:rFonts w:ascii="Times New Roman" w:hAnsi="Times New Roman" w:cs="Times New Roman"/>
          <w:sz w:val="32"/>
          <w:szCs w:val="32"/>
        </w:rPr>
        <w:t xml:space="preserve"> knockouts of storage proteins, lipid inhibitors, etc</w:t>
      </w:r>
    </w:p>
    <w:p w:rsidR="00297CAA" w:rsidRPr="002B4727" w:rsidRDefault="00297CAA" w:rsidP="00297CAA">
      <w:pPr>
        <w:pStyle w:val="ListParagraph"/>
        <w:numPr>
          <w:ilvl w:val="1"/>
          <w:numId w:val="7"/>
        </w:numPr>
        <w:spacing w:after="0"/>
        <w:rPr>
          <w:rFonts w:ascii="Times New Roman" w:hAnsi="Times New Roman" w:cs="Times New Roman"/>
          <w:sz w:val="32"/>
          <w:szCs w:val="32"/>
        </w:rPr>
      </w:pPr>
      <w:proofErr w:type="spellStart"/>
      <w:r w:rsidRPr="002B4727">
        <w:rPr>
          <w:rFonts w:ascii="Times New Roman" w:hAnsi="Times New Roman" w:cs="Times New Roman"/>
          <w:sz w:val="32"/>
          <w:szCs w:val="32"/>
        </w:rPr>
        <w:lastRenderedPageBreak/>
        <w:t>wei</w:t>
      </w:r>
      <w:proofErr w:type="spellEnd"/>
      <w:r w:rsidRPr="002B4727">
        <w:rPr>
          <w:rFonts w:ascii="Times New Roman" w:hAnsi="Times New Roman" w:cs="Times New Roman"/>
          <w:sz w:val="32"/>
          <w:szCs w:val="32"/>
        </w:rPr>
        <w:t xml:space="preserve"> </w:t>
      </w:r>
      <w:proofErr w:type="spellStart"/>
      <w:r w:rsidRPr="002B4727">
        <w:rPr>
          <w:rFonts w:ascii="Times New Roman" w:hAnsi="Times New Roman" w:cs="Times New Roman"/>
          <w:sz w:val="32"/>
          <w:szCs w:val="32"/>
        </w:rPr>
        <w:t>wah</w:t>
      </w:r>
      <w:proofErr w:type="spellEnd"/>
      <w:r w:rsidRPr="002B4727">
        <w:rPr>
          <w:rFonts w:ascii="Times New Roman" w:hAnsi="Times New Roman" w:cs="Times New Roman"/>
          <w:sz w:val="32"/>
          <w:szCs w:val="32"/>
        </w:rPr>
        <w:t xml:space="preserve"> energetic metabolites h. </w:t>
      </w:r>
      <w:proofErr w:type="spellStart"/>
      <w:r w:rsidRPr="002B4727">
        <w:rPr>
          <w:rFonts w:ascii="Times New Roman" w:hAnsi="Times New Roman" w:cs="Times New Roman"/>
          <w:sz w:val="32"/>
          <w:szCs w:val="32"/>
        </w:rPr>
        <w:t>armigera</w:t>
      </w:r>
      <w:proofErr w:type="spellEnd"/>
    </w:p>
    <w:p w:rsidR="00297CAA" w:rsidRPr="002B4727" w:rsidRDefault="00297CAA" w:rsidP="00297CAA">
      <w:pPr>
        <w:rPr>
          <w:rFonts w:ascii="Times New Roman" w:hAnsi="Times New Roman" w:cs="Times New Roman"/>
          <w:sz w:val="32"/>
          <w:szCs w:val="32"/>
        </w:rPr>
      </w:pPr>
    </w:p>
    <w:p w:rsidR="00297CAA" w:rsidRPr="002B4727" w:rsidRDefault="00297CAA" w:rsidP="00297CAA">
      <w:pPr>
        <w:rPr>
          <w:rFonts w:ascii="Times New Roman" w:hAnsi="Times New Roman" w:cs="Times New Roman"/>
          <w:b/>
          <w:sz w:val="32"/>
          <w:szCs w:val="32"/>
        </w:rPr>
      </w:pPr>
      <w:r w:rsidRPr="002B4727">
        <w:rPr>
          <w:rFonts w:ascii="Times New Roman" w:hAnsi="Times New Roman" w:cs="Times New Roman"/>
          <w:b/>
          <w:sz w:val="32"/>
          <w:szCs w:val="32"/>
        </w:rPr>
        <w:t xml:space="preserve">THINGS WE WILL LOOK INTO </w:t>
      </w:r>
    </w:p>
    <w:p w:rsidR="00297CAA" w:rsidRPr="002B4727" w:rsidRDefault="00297CAA" w:rsidP="00297CAA">
      <w:pPr>
        <w:rPr>
          <w:rFonts w:ascii="Times New Roman" w:hAnsi="Times New Roman" w:cs="Times New Roman"/>
          <w:sz w:val="32"/>
          <w:szCs w:val="32"/>
        </w:rPr>
      </w:pPr>
      <w:r w:rsidRPr="002B4727">
        <w:rPr>
          <w:rFonts w:ascii="Times New Roman" w:hAnsi="Times New Roman" w:cs="Times New Roman"/>
          <w:sz w:val="32"/>
          <w:szCs w:val="32"/>
        </w:rPr>
        <w:t>Using that paper I found as a base for experimental design….taking the products from the SDS-PAGE we will then look at the proteins using</w:t>
      </w:r>
    </w:p>
    <w:p w:rsidR="00297CAA" w:rsidRPr="002B4727" w:rsidRDefault="00297CAA" w:rsidP="00297CAA">
      <w:pPr>
        <w:rPr>
          <w:rFonts w:ascii="Times New Roman" w:hAnsi="Times New Roman" w:cs="Times New Roman"/>
          <w:sz w:val="32"/>
          <w:szCs w:val="32"/>
        </w:rPr>
      </w:pPr>
      <w:proofErr w:type="gramStart"/>
      <w:r w:rsidRPr="002B4727">
        <w:rPr>
          <w:rFonts w:ascii="Times New Roman" w:hAnsi="Times New Roman" w:cs="Times New Roman"/>
          <w:sz w:val="32"/>
          <w:szCs w:val="32"/>
        </w:rPr>
        <w:t>mass</w:t>
      </w:r>
      <w:proofErr w:type="gramEnd"/>
      <w:r w:rsidRPr="002B4727">
        <w:rPr>
          <w:rFonts w:ascii="Times New Roman" w:hAnsi="Times New Roman" w:cs="Times New Roman"/>
          <w:sz w:val="32"/>
          <w:szCs w:val="32"/>
        </w:rPr>
        <w:t xml:space="preserve"> spec </w:t>
      </w:r>
    </w:p>
    <w:p w:rsidR="00297CAA" w:rsidRPr="002B4727" w:rsidRDefault="00297CAA" w:rsidP="00297CAA">
      <w:pPr>
        <w:rPr>
          <w:rFonts w:ascii="Times New Roman" w:hAnsi="Times New Roman" w:cs="Times New Roman"/>
          <w:sz w:val="32"/>
          <w:szCs w:val="32"/>
        </w:rPr>
      </w:pPr>
      <w:proofErr w:type="spellStart"/>
      <w:proofErr w:type="gramStart"/>
      <w:r w:rsidRPr="002B4727">
        <w:rPr>
          <w:rFonts w:ascii="Times New Roman" w:hAnsi="Times New Roman" w:cs="Times New Roman"/>
          <w:sz w:val="32"/>
          <w:szCs w:val="32"/>
        </w:rPr>
        <w:t>qpcr</w:t>
      </w:r>
      <w:proofErr w:type="spellEnd"/>
      <w:proofErr w:type="gramEnd"/>
    </w:p>
    <w:p w:rsidR="00297CAA" w:rsidRPr="002B4727" w:rsidRDefault="00297CAA" w:rsidP="00297CAA">
      <w:pPr>
        <w:rPr>
          <w:rFonts w:ascii="Times New Roman" w:hAnsi="Times New Roman" w:cs="Times New Roman"/>
          <w:sz w:val="32"/>
          <w:szCs w:val="32"/>
        </w:rPr>
      </w:pPr>
      <w:proofErr w:type="gramStart"/>
      <w:r w:rsidRPr="002B4727">
        <w:rPr>
          <w:rFonts w:ascii="Times New Roman" w:hAnsi="Times New Roman" w:cs="Times New Roman"/>
          <w:sz w:val="32"/>
          <w:szCs w:val="32"/>
        </w:rPr>
        <w:t>antibodies</w:t>
      </w:r>
      <w:proofErr w:type="gramEnd"/>
    </w:p>
    <w:p w:rsidR="00297CAA" w:rsidRPr="002B4727" w:rsidRDefault="00297CAA" w:rsidP="00297CAA">
      <w:pPr>
        <w:spacing w:after="0" w:line="240" w:lineRule="auto"/>
        <w:rPr>
          <w:rFonts w:ascii="Times New Roman" w:hAnsi="Times New Roman" w:cs="Times New Roman"/>
          <w:sz w:val="32"/>
          <w:szCs w:val="32"/>
        </w:rPr>
      </w:pPr>
    </w:p>
    <w:p w:rsidR="00297CAA" w:rsidRPr="002B4727" w:rsidRDefault="00297CAA" w:rsidP="00297CAA">
      <w:pPr>
        <w:rPr>
          <w:rFonts w:ascii="Times New Roman" w:hAnsi="Times New Roman" w:cs="Times New Roman"/>
          <w:sz w:val="32"/>
          <w:szCs w:val="32"/>
        </w:rPr>
      </w:pPr>
      <w:r w:rsidRPr="002B4727">
        <w:rPr>
          <w:rFonts w:ascii="Times New Roman" w:hAnsi="Times New Roman" w:cs="Times New Roman"/>
          <w:sz w:val="32"/>
          <w:szCs w:val="32"/>
        </w:rPr>
        <w:t xml:space="preserve">Today I had a conversation with </w:t>
      </w:r>
      <w:proofErr w:type="spellStart"/>
      <w:proofErr w:type="gramStart"/>
      <w:r w:rsidRPr="002B4727">
        <w:rPr>
          <w:rFonts w:ascii="Times New Roman" w:hAnsi="Times New Roman" w:cs="Times New Roman"/>
          <w:sz w:val="32"/>
          <w:szCs w:val="32"/>
        </w:rPr>
        <w:t>paul</w:t>
      </w:r>
      <w:proofErr w:type="spellEnd"/>
      <w:proofErr w:type="gramEnd"/>
      <w:r w:rsidRPr="002B4727">
        <w:rPr>
          <w:rFonts w:ascii="Times New Roman" w:hAnsi="Times New Roman" w:cs="Times New Roman"/>
          <w:sz w:val="32"/>
          <w:szCs w:val="32"/>
        </w:rPr>
        <w:t xml:space="preserve"> </w:t>
      </w:r>
      <w:proofErr w:type="spellStart"/>
      <w:r w:rsidRPr="002B4727">
        <w:rPr>
          <w:rFonts w:ascii="Times New Roman" w:hAnsi="Times New Roman" w:cs="Times New Roman"/>
          <w:sz w:val="32"/>
          <w:szCs w:val="32"/>
        </w:rPr>
        <w:t>shir</w:t>
      </w:r>
      <w:proofErr w:type="spellEnd"/>
      <w:r w:rsidRPr="002B4727">
        <w:rPr>
          <w:rFonts w:ascii="Times New Roman" w:hAnsi="Times New Roman" w:cs="Times New Roman"/>
          <w:sz w:val="32"/>
          <w:szCs w:val="32"/>
        </w:rPr>
        <w:t xml:space="preserve">. </w:t>
      </w:r>
      <w:proofErr w:type="spellStart"/>
      <w:r w:rsidRPr="002B4727">
        <w:rPr>
          <w:rFonts w:ascii="Times New Roman" w:hAnsi="Times New Roman" w:cs="Times New Roman"/>
          <w:sz w:val="32"/>
          <w:szCs w:val="32"/>
        </w:rPr>
        <w:t>Appearently</w:t>
      </w:r>
      <w:proofErr w:type="spellEnd"/>
      <w:r w:rsidRPr="002B4727">
        <w:rPr>
          <w:rFonts w:ascii="Times New Roman" w:hAnsi="Times New Roman" w:cs="Times New Roman"/>
          <w:sz w:val="32"/>
          <w:szCs w:val="32"/>
        </w:rPr>
        <w:t xml:space="preserve"> he thinks </w:t>
      </w:r>
      <w:proofErr w:type="spellStart"/>
      <w:r w:rsidRPr="002B4727">
        <w:rPr>
          <w:rFonts w:ascii="Times New Roman" w:hAnsi="Times New Roman" w:cs="Times New Roman"/>
          <w:sz w:val="32"/>
          <w:szCs w:val="32"/>
        </w:rPr>
        <w:t>thjat</w:t>
      </w:r>
      <w:proofErr w:type="spellEnd"/>
      <w:r w:rsidRPr="002B4727">
        <w:rPr>
          <w:rFonts w:ascii="Times New Roman" w:hAnsi="Times New Roman" w:cs="Times New Roman"/>
          <w:sz w:val="32"/>
          <w:szCs w:val="32"/>
        </w:rPr>
        <w:t xml:space="preserve"> I should be looking at some of the more metabolic causes of diapause. Admittedly he says that his knowledge of how diapause works is almost 40 years old, but with that he thinks that there is an opportunity to look into some of the metabolic things that are shutting down. </w:t>
      </w:r>
    </w:p>
    <w:p w:rsidR="00297CAA" w:rsidRPr="002B4727" w:rsidRDefault="00297CAA" w:rsidP="00297CAA">
      <w:pPr>
        <w:pStyle w:val="ListParagraph"/>
        <w:numPr>
          <w:ilvl w:val="0"/>
          <w:numId w:val="8"/>
        </w:numPr>
        <w:rPr>
          <w:rFonts w:ascii="Times New Roman" w:hAnsi="Times New Roman" w:cs="Times New Roman"/>
          <w:sz w:val="32"/>
          <w:szCs w:val="32"/>
        </w:rPr>
      </w:pPr>
      <w:r w:rsidRPr="002B4727">
        <w:rPr>
          <w:rFonts w:ascii="Times New Roman" w:hAnsi="Times New Roman" w:cs="Times New Roman"/>
          <w:sz w:val="32"/>
          <w:szCs w:val="32"/>
        </w:rPr>
        <w:t xml:space="preserve">What are the </w:t>
      </w:r>
      <w:proofErr w:type="spellStart"/>
      <w:r w:rsidRPr="002B4727">
        <w:rPr>
          <w:rFonts w:ascii="Times New Roman" w:hAnsi="Times New Roman" w:cs="Times New Roman"/>
          <w:sz w:val="32"/>
          <w:szCs w:val="32"/>
        </w:rPr>
        <w:t>mitochondira</w:t>
      </w:r>
      <w:proofErr w:type="spellEnd"/>
      <w:r w:rsidRPr="002B4727">
        <w:rPr>
          <w:rFonts w:ascii="Times New Roman" w:hAnsi="Times New Roman" w:cs="Times New Roman"/>
          <w:sz w:val="32"/>
          <w:szCs w:val="32"/>
        </w:rPr>
        <w:t xml:space="preserve"> doing </w:t>
      </w:r>
    </w:p>
    <w:p w:rsidR="00297CAA" w:rsidRPr="002B4727" w:rsidRDefault="00297CAA" w:rsidP="00297CAA">
      <w:pPr>
        <w:pStyle w:val="ListParagraph"/>
        <w:numPr>
          <w:ilvl w:val="0"/>
          <w:numId w:val="8"/>
        </w:numPr>
        <w:rPr>
          <w:rFonts w:ascii="Times New Roman" w:hAnsi="Times New Roman" w:cs="Times New Roman"/>
          <w:sz w:val="32"/>
          <w:szCs w:val="32"/>
        </w:rPr>
      </w:pPr>
      <w:r w:rsidRPr="002B4727">
        <w:rPr>
          <w:rFonts w:ascii="Times New Roman" w:hAnsi="Times New Roman" w:cs="Times New Roman"/>
          <w:sz w:val="32"/>
          <w:szCs w:val="32"/>
        </w:rPr>
        <w:t>How does the system achieve the metabolic slow down</w:t>
      </w:r>
    </w:p>
    <w:p w:rsidR="00297CAA" w:rsidRPr="002B4727" w:rsidRDefault="00297CAA" w:rsidP="00297CAA">
      <w:pPr>
        <w:pStyle w:val="ListParagraph"/>
        <w:numPr>
          <w:ilvl w:val="0"/>
          <w:numId w:val="8"/>
        </w:numPr>
        <w:rPr>
          <w:rFonts w:ascii="Times New Roman" w:hAnsi="Times New Roman" w:cs="Times New Roman"/>
          <w:sz w:val="32"/>
          <w:szCs w:val="32"/>
        </w:rPr>
      </w:pPr>
      <w:r w:rsidRPr="002B4727">
        <w:rPr>
          <w:rFonts w:ascii="Times New Roman" w:hAnsi="Times New Roman" w:cs="Times New Roman"/>
          <w:sz w:val="32"/>
          <w:szCs w:val="32"/>
        </w:rPr>
        <w:t>How does the gut of the insect change or differ between diapausing and non diapausing</w:t>
      </w:r>
    </w:p>
    <w:p w:rsidR="00297CAA" w:rsidRPr="002B4727" w:rsidRDefault="00297CAA" w:rsidP="00297CAA">
      <w:pPr>
        <w:pStyle w:val="ListParagraph"/>
        <w:numPr>
          <w:ilvl w:val="0"/>
          <w:numId w:val="8"/>
        </w:numPr>
        <w:rPr>
          <w:rFonts w:ascii="Times New Roman" w:hAnsi="Times New Roman" w:cs="Times New Roman"/>
          <w:sz w:val="32"/>
          <w:szCs w:val="32"/>
        </w:rPr>
      </w:pPr>
      <w:r w:rsidRPr="002B4727">
        <w:rPr>
          <w:rFonts w:ascii="Times New Roman" w:hAnsi="Times New Roman" w:cs="Times New Roman"/>
          <w:sz w:val="32"/>
          <w:szCs w:val="32"/>
        </w:rPr>
        <w:t xml:space="preserve">Could we pull out cell cultures i.e. fat bodies, gut cells, and see how </w:t>
      </w:r>
      <w:proofErr w:type="spellStart"/>
      <w:r w:rsidRPr="002B4727">
        <w:rPr>
          <w:rFonts w:ascii="Times New Roman" w:hAnsi="Times New Roman" w:cs="Times New Roman"/>
          <w:sz w:val="32"/>
          <w:szCs w:val="32"/>
        </w:rPr>
        <w:t>theu</w:t>
      </w:r>
      <w:proofErr w:type="spellEnd"/>
      <w:r w:rsidRPr="002B4727">
        <w:rPr>
          <w:rFonts w:ascii="Times New Roman" w:hAnsi="Times New Roman" w:cs="Times New Roman"/>
          <w:sz w:val="32"/>
          <w:szCs w:val="32"/>
        </w:rPr>
        <w:t xml:space="preserve"> are affected during diapause?</w:t>
      </w:r>
    </w:p>
    <w:p w:rsidR="00297CAA" w:rsidRPr="002B4727" w:rsidRDefault="00297CAA" w:rsidP="00297CAA">
      <w:pPr>
        <w:pStyle w:val="ListParagraph"/>
        <w:numPr>
          <w:ilvl w:val="1"/>
          <w:numId w:val="8"/>
        </w:numPr>
        <w:rPr>
          <w:rFonts w:ascii="Times New Roman" w:hAnsi="Times New Roman" w:cs="Times New Roman"/>
          <w:sz w:val="32"/>
          <w:szCs w:val="32"/>
        </w:rPr>
      </w:pPr>
      <w:r w:rsidRPr="002B4727">
        <w:rPr>
          <w:rFonts w:ascii="Times New Roman" w:hAnsi="Times New Roman" w:cs="Times New Roman"/>
          <w:sz w:val="32"/>
          <w:szCs w:val="32"/>
        </w:rPr>
        <w:t>If the fat body is sensitive to and is regulated by hormones. Could we use this system to look at how the fat bodies respond to hormonal changes in vitro</w:t>
      </w:r>
    </w:p>
    <w:p w:rsidR="00297CAA" w:rsidRPr="002B4727" w:rsidRDefault="00297CAA" w:rsidP="00297CAA">
      <w:pPr>
        <w:pStyle w:val="ListParagraph"/>
        <w:numPr>
          <w:ilvl w:val="1"/>
          <w:numId w:val="8"/>
        </w:numPr>
        <w:rPr>
          <w:rFonts w:ascii="Times New Roman" w:hAnsi="Times New Roman" w:cs="Times New Roman"/>
          <w:sz w:val="32"/>
          <w:szCs w:val="32"/>
        </w:rPr>
      </w:pPr>
      <w:r w:rsidRPr="002B4727">
        <w:rPr>
          <w:rFonts w:ascii="Times New Roman" w:hAnsi="Times New Roman" w:cs="Times New Roman"/>
          <w:sz w:val="32"/>
          <w:szCs w:val="32"/>
        </w:rPr>
        <w:t xml:space="preserve">This could be used to determine how inducible the fat body is to hormones or if the fat body is acting constitutively </w:t>
      </w:r>
    </w:p>
    <w:p w:rsidR="00297CAA" w:rsidRPr="002B4727" w:rsidRDefault="00297CAA" w:rsidP="00297CAA">
      <w:pPr>
        <w:rPr>
          <w:rFonts w:ascii="Times New Roman" w:hAnsi="Times New Roman" w:cs="Times New Roman"/>
          <w:sz w:val="32"/>
          <w:szCs w:val="32"/>
        </w:rPr>
      </w:pPr>
      <w:r w:rsidRPr="002B4727">
        <w:rPr>
          <w:rFonts w:ascii="Times New Roman" w:hAnsi="Times New Roman" w:cs="Times New Roman"/>
          <w:sz w:val="32"/>
          <w:szCs w:val="32"/>
        </w:rPr>
        <w:t xml:space="preserve">Speaking to John he is eager to get me on the machine. I am reluctant to do that because I am not really sure what that means. For instance, do I need to be </w:t>
      </w:r>
      <w:proofErr w:type="spellStart"/>
      <w:r w:rsidRPr="002B4727">
        <w:rPr>
          <w:rFonts w:ascii="Times New Roman" w:hAnsi="Times New Roman" w:cs="Times New Roman"/>
          <w:sz w:val="32"/>
          <w:szCs w:val="32"/>
        </w:rPr>
        <w:t>maklking</w:t>
      </w:r>
      <w:proofErr w:type="spellEnd"/>
      <w:r w:rsidRPr="002B4727">
        <w:rPr>
          <w:rFonts w:ascii="Times New Roman" w:hAnsi="Times New Roman" w:cs="Times New Roman"/>
          <w:sz w:val="32"/>
          <w:szCs w:val="32"/>
        </w:rPr>
        <w:t xml:space="preserve"> a solution of something from a certain time in the life history then </w:t>
      </w:r>
      <w:proofErr w:type="spellStart"/>
      <w:r w:rsidRPr="002B4727">
        <w:rPr>
          <w:rFonts w:ascii="Times New Roman" w:hAnsi="Times New Roman" w:cs="Times New Roman"/>
          <w:sz w:val="32"/>
          <w:szCs w:val="32"/>
        </w:rPr>
        <w:t>uisoing</w:t>
      </w:r>
      <w:proofErr w:type="spellEnd"/>
      <w:r w:rsidRPr="002B4727">
        <w:rPr>
          <w:rFonts w:ascii="Times New Roman" w:hAnsi="Times New Roman" w:cs="Times New Roman"/>
          <w:sz w:val="32"/>
          <w:szCs w:val="32"/>
        </w:rPr>
        <w:t xml:space="preserve"> the HPLC to see what if my </w:t>
      </w:r>
      <w:proofErr w:type="spellStart"/>
      <w:r w:rsidRPr="002B4727">
        <w:rPr>
          <w:rFonts w:ascii="Times New Roman" w:hAnsi="Times New Roman" w:cs="Times New Roman"/>
          <w:sz w:val="32"/>
          <w:szCs w:val="32"/>
        </w:rPr>
        <w:t>analyte</w:t>
      </w:r>
      <w:proofErr w:type="spellEnd"/>
      <w:r w:rsidRPr="002B4727">
        <w:rPr>
          <w:rFonts w:ascii="Times New Roman" w:hAnsi="Times New Roman" w:cs="Times New Roman"/>
          <w:sz w:val="32"/>
          <w:szCs w:val="32"/>
        </w:rPr>
        <w:t xml:space="preserve"> is in the column?</w:t>
      </w:r>
    </w:p>
    <w:p w:rsidR="00297CAA" w:rsidRPr="002B4727" w:rsidRDefault="00297CAA" w:rsidP="00297CAA">
      <w:pPr>
        <w:pStyle w:val="ListParagraph"/>
        <w:numPr>
          <w:ilvl w:val="0"/>
          <w:numId w:val="9"/>
        </w:numPr>
        <w:rPr>
          <w:rFonts w:ascii="Times New Roman" w:hAnsi="Times New Roman" w:cs="Times New Roman"/>
          <w:sz w:val="32"/>
          <w:szCs w:val="32"/>
        </w:rPr>
      </w:pPr>
      <w:proofErr w:type="spellStart"/>
      <w:r w:rsidRPr="002B4727">
        <w:rPr>
          <w:rFonts w:ascii="Times New Roman" w:hAnsi="Times New Roman" w:cs="Times New Roman"/>
          <w:sz w:val="32"/>
          <w:szCs w:val="32"/>
        </w:rPr>
        <w:t>Whaty</w:t>
      </w:r>
      <w:proofErr w:type="spellEnd"/>
      <w:r w:rsidRPr="002B4727">
        <w:rPr>
          <w:rFonts w:ascii="Times New Roman" w:hAnsi="Times New Roman" w:cs="Times New Roman"/>
          <w:sz w:val="32"/>
          <w:szCs w:val="32"/>
        </w:rPr>
        <w:t xml:space="preserve"> are </w:t>
      </w:r>
      <w:proofErr w:type="spellStart"/>
      <w:r w:rsidRPr="002B4727">
        <w:rPr>
          <w:rFonts w:ascii="Times New Roman" w:hAnsi="Times New Roman" w:cs="Times New Roman"/>
          <w:sz w:val="32"/>
          <w:szCs w:val="32"/>
        </w:rPr>
        <w:t>te</w:t>
      </w:r>
      <w:proofErr w:type="spellEnd"/>
      <w:r w:rsidRPr="002B4727">
        <w:rPr>
          <w:rFonts w:ascii="Times New Roman" w:hAnsi="Times New Roman" w:cs="Times New Roman"/>
          <w:sz w:val="32"/>
          <w:szCs w:val="32"/>
        </w:rPr>
        <w:t xml:space="preserve"> </w:t>
      </w:r>
      <w:proofErr w:type="spellStart"/>
      <w:r w:rsidRPr="002B4727">
        <w:rPr>
          <w:rFonts w:ascii="Times New Roman" w:hAnsi="Times New Roman" w:cs="Times New Roman"/>
          <w:sz w:val="32"/>
          <w:szCs w:val="32"/>
        </w:rPr>
        <w:t>analytes</w:t>
      </w:r>
      <w:proofErr w:type="spellEnd"/>
      <w:r w:rsidRPr="002B4727">
        <w:rPr>
          <w:rFonts w:ascii="Times New Roman" w:hAnsi="Times New Roman" w:cs="Times New Roman"/>
          <w:sz w:val="32"/>
          <w:szCs w:val="32"/>
        </w:rPr>
        <w:t xml:space="preserve"> I will be looking at</w:t>
      </w:r>
    </w:p>
    <w:p w:rsidR="00297CAA" w:rsidRPr="002B4727" w:rsidRDefault="00297CAA" w:rsidP="00297CAA">
      <w:pPr>
        <w:pStyle w:val="ListParagraph"/>
        <w:numPr>
          <w:ilvl w:val="0"/>
          <w:numId w:val="9"/>
        </w:numPr>
        <w:rPr>
          <w:rFonts w:ascii="Times New Roman" w:hAnsi="Times New Roman" w:cs="Times New Roman"/>
          <w:sz w:val="32"/>
          <w:szCs w:val="32"/>
        </w:rPr>
      </w:pPr>
      <w:r w:rsidRPr="002B4727">
        <w:rPr>
          <w:rFonts w:ascii="Times New Roman" w:hAnsi="Times New Roman" w:cs="Times New Roman"/>
          <w:sz w:val="32"/>
          <w:szCs w:val="32"/>
        </w:rPr>
        <w:lastRenderedPageBreak/>
        <w:t>What will be the metric of my system</w:t>
      </w:r>
    </w:p>
    <w:p w:rsidR="00297CAA" w:rsidRPr="002B4727" w:rsidRDefault="00297CAA" w:rsidP="00297CAA">
      <w:pPr>
        <w:pStyle w:val="ListParagraph"/>
        <w:numPr>
          <w:ilvl w:val="1"/>
          <w:numId w:val="9"/>
        </w:numPr>
        <w:rPr>
          <w:rFonts w:ascii="Times New Roman" w:hAnsi="Times New Roman" w:cs="Times New Roman"/>
          <w:sz w:val="32"/>
          <w:szCs w:val="32"/>
        </w:rPr>
      </w:pPr>
      <w:r w:rsidRPr="002B4727">
        <w:rPr>
          <w:rFonts w:ascii="Times New Roman" w:hAnsi="Times New Roman" w:cs="Times New Roman"/>
          <w:sz w:val="32"/>
          <w:szCs w:val="32"/>
        </w:rPr>
        <w:t>3</w:t>
      </w:r>
      <w:r w:rsidRPr="002B4727">
        <w:rPr>
          <w:rFonts w:ascii="Times New Roman" w:hAnsi="Times New Roman" w:cs="Times New Roman"/>
          <w:sz w:val="32"/>
          <w:szCs w:val="32"/>
          <w:vertAlign w:val="superscript"/>
        </w:rPr>
        <w:t>rd</w:t>
      </w:r>
      <w:r w:rsidRPr="002B4727">
        <w:rPr>
          <w:rFonts w:ascii="Times New Roman" w:hAnsi="Times New Roman" w:cs="Times New Roman"/>
          <w:sz w:val="32"/>
          <w:szCs w:val="32"/>
        </w:rPr>
        <w:t xml:space="preserve"> larval instar to pupation? To adult?</w:t>
      </w:r>
    </w:p>
    <w:p w:rsidR="00297CAA" w:rsidRPr="002B4727" w:rsidRDefault="00297CAA" w:rsidP="00297CAA">
      <w:pPr>
        <w:pStyle w:val="ListParagraph"/>
        <w:numPr>
          <w:ilvl w:val="0"/>
          <w:numId w:val="9"/>
        </w:numPr>
        <w:rPr>
          <w:rFonts w:ascii="Times New Roman" w:hAnsi="Times New Roman" w:cs="Times New Roman"/>
          <w:sz w:val="32"/>
          <w:szCs w:val="32"/>
        </w:rPr>
      </w:pPr>
      <w:r w:rsidRPr="002B4727">
        <w:rPr>
          <w:rFonts w:ascii="Times New Roman" w:hAnsi="Times New Roman" w:cs="Times New Roman"/>
          <w:sz w:val="32"/>
          <w:szCs w:val="32"/>
        </w:rPr>
        <w:t>Is there a chemical component that can be tracked through the life history I am concerned with</w:t>
      </w:r>
    </w:p>
    <w:p w:rsidR="00297CAA" w:rsidRPr="002B4727" w:rsidRDefault="00297CAA" w:rsidP="00297CAA">
      <w:pPr>
        <w:rPr>
          <w:rFonts w:ascii="Times New Roman" w:hAnsi="Times New Roman" w:cs="Times New Roman"/>
          <w:sz w:val="32"/>
          <w:szCs w:val="32"/>
        </w:rPr>
      </w:pPr>
    </w:p>
    <w:p w:rsidR="00297CAA" w:rsidRPr="002B4727" w:rsidRDefault="00297CAA" w:rsidP="00297CAA">
      <w:pPr>
        <w:rPr>
          <w:rFonts w:ascii="Times New Roman" w:hAnsi="Times New Roman" w:cs="Times New Roman"/>
          <w:sz w:val="32"/>
          <w:szCs w:val="32"/>
        </w:rPr>
      </w:pPr>
      <w:r w:rsidRPr="002B4727">
        <w:rPr>
          <w:rFonts w:ascii="Times New Roman" w:hAnsi="Times New Roman" w:cs="Times New Roman"/>
          <w:sz w:val="32"/>
          <w:szCs w:val="32"/>
        </w:rPr>
        <w:t xml:space="preserve">Finally, yesterday I had a conversation with Dan where he was talking about what it is that my project COULD entail. One interesting idea was the use of lipid inhibitors and diet pills that we could expose to the system and see how that </w:t>
      </w:r>
      <w:proofErr w:type="gramStart"/>
      <w:r w:rsidRPr="002B4727">
        <w:rPr>
          <w:rFonts w:ascii="Times New Roman" w:hAnsi="Times New Roman" w:cs="Times New Roman"/>
          <w:sz w:val="32"/>
          <w:szCs w:val="32"/>
        </w:rPr>
        <w:t>effects</w:t>
      </w:r>
      <w:proofErr w:type="gramEnd"/>
      <w:r w:rsidRPr="002B4727">
        <w:rPr>
          <w:rFonts w:ascii="Times New Roman" w:hAnsi="Times New Roman" w:cs="Times New Roman"/>
          <w:sz w:val="32"/>
          <w:szCs w:val="32"/>
        </w:rPr>
        <w:t xml:space="preserve"> diapause.</w:t>
      </w:r>
    </w:p>
    <w:p w:rsidR="00297CAA" w:rsidRPr="002B4727" w:rsidRDefault="00297CAA" w:rsidP="00297CAA">
      <w:pPr>
        <w:rPr>
          <w:rFonts w:ascii="Times New Roman" w:hAnsi="Times New Roman" w:cs="Times New Roman"/>
          <w:sz w:val="32"/>
          <w:szCs w:val="32"/>
        </w:rPr>
      </w:pPr>
    </w:p>
    <w:p w:rsidR="00297CAA" w:rsidRPr="002B4727" w:rsidRDefault="00297CAA" w:rsidP="00297CAA">
      <w:pPr>
        <w:rPr>
          <w:rFonts w:ascii="Times New Roman" w:hAnsi="Times New Roman" w:cs="Times New Roman"/>
          <w:b/>
          <w:sz w:val="32"/>
          <w:szCs w:val="32"/>
        </w:rPr>
      </w:pPr>
      <w:r w:rsidRPr="002B4727">
        <w:rPr>
          <w:rFonts w:ascii="Times New Roman" w:hAnsi="Times New Roman" w:cs="Times New Roman"/>
          <w:b/>
          <w:sz w:val="32"/>
          <w:szCs w:val="32"/>
        </w:rPr>
        <w:t>My thoughts:</w:t>
      </w:r>
    </w:p>
    <w:p w:rsidR="00297CAA" w:rsidRPr="002B4727" w:rsidRDefault="00297CAA" w:rsidP="00297CAA">
      <w:pPr>
        <w:rPr>
          <w:rFonts w:ascii="Times New Roman" w:hAnsi="Times New Roman" w:cs="Times New Roman"/>
          <w:sz w:val="32"/>
          <w:szCs w:val="32"/>
        </w:rPr>
      </w:pPr>
      <w:r w:rsidRPr="002B4727">
        <w:rPr>
          <w:rFonts w:ascii="Times New Roman" w:hAnsi="Times New Roman" w:cs="Times New Roman"/>
          <w:sz w:val="32"/>
          <w:szCs w:val="32"/>
        </w:rPr>
        <w:t>I think I would like my project to first focus on the fat body development. Looking at how the fat bodies proliferate, synthesize energy, store energy, and secrete energy. The premise of this is as follows:</w:t>
      </w:r>
    </w:p>
    <w:p w:rsidR="00297CAA" w:rsidRPr="002B4727" w:rsidRDefault="00297CAA" w:rsidP="00297CAA">
      <w:pPr>
        <w:pStyle w:val="ListParagraph"/>
        <w:numPr>
          <w:ilvl w:val="0"/>
          <w:numId w:val="10"/>
        </w:numPr>
        <w:rPr>
          <w:rFonts w:ascii="Times New Roman" w:hAnsi="Times New Roman" w:cs="Times New Roman"/>
          <w:sz w:val="32"/>
          <w:szCs w:val="32"/>
        </w:rPr>
      </w:pPr>
      <w:r w:rsidRPr="002B4727">
        <w:rPr>
          <w:rFonts w:ascii="Times New Roman" w:hAnsi="Times New Roman" w:cs="Times New Roman"/>
          <w:sz w:val="32"/>
          <w:szCs w:val="32"/>
        </w:rPr>
        <w:t xml:space="preserve">Insects must still meet energy demands even during </w:t>
      </w:r>
      <w:proofErr w:type="gramStart"/>
      <w:r w:rsidRPr="002B4727">
        <w:rPr>
          <w:rFonts w:ascii="Times New Roman" w:hAnsi="Times New Roman" w:cs="Times New Roman"/>
          <w:sz w:val="32"/>
          <w:szCs w:val="32"/>
        </w:rPr>
        <w:t>diapause,</w:t>
      </w:r>
      <w:proofErr w:type="gramEnd"/>
      <w:r w:rsidRPr="002B4727">
        <w:rPr>
          <w:rFonts w:ascii="Times New Roman" w:hAnsi="Times New Roman" w:cs="Times New Roman"/>
          <w:sz w:val="32"/>
          <w:szCs w:val="32"/>
        </w:rPr>
        <w:t xml:space="preserve"> fat bodies are a major player of energy storage and utilization. </w:t>
      </w:r>
    </w:p>
    <w:p w:rsidR="00297CAA" w:rsidRPr="002B4727" w:rsidRDefault="00297CAA" w:rsidP="00297CAA">
      <w:pPr>
        <w:pStyle w:val="ListParagraph"/>
        <w:numPr>
          <w:ilvl w:val="0"/>
          <w:numId w:val="10"/>
        </w:numPr>
        <w:rPr>
          <w:rFonts w:ascii="Times New Roman" w:hAnsi="Times New Roman" w:cs="Times New Roman"/>
          <w:sz w:val="32"/>
          <w:szCs w:val="32"/>
        </w:rPr>
      </w:pPr>
      <w:r w:rsidRPr="002B4727">
        <w:rPr>
          <w:rFonts w:ascii="Times New Roman" w:hAnsi="Times New Roman" w:cs="Times New Roman"/>
          <w:sz w:val="32"/>
          <w:szCs w:val="32"/>
        </w:rPr>
        <w:t>First we should focus on some of the things that are happening inside the fat bodies…</w:t>
      </w:r>
    </w:p>
    <w:p w:rsidR="00297CAA" w:rsidRPr="002B4727" w:rsidRDefault="00297CAA" w:rsidP="00297CAA">
      <w:pPr>
        <w:pStyle w:val="ListParagraph"/>
        <w:numPr>
          <w:ilvl w:val="1"/>
          <w:numId w:val="10"/>
        </w:numPr>
        <w:rPr>
          <w:rFonts w:ascii="Times New Roman" w:hAnsi="Times New Roman" w:cs="Times New Roman"/>
          <w:sz w:val="32"/>
          <w:szCs w:val="32"/>
        </w:rPr>
      </w:pPr>
      <w:r w:rsidRPr="002B4727">
        <w:rPr>
          <w:rFonts w:ascii="Times New Roman" w:hAnsi="Times New Roman" w:cs="Times New Roman"/>
          <w:sz w:val="32"/>
          <w:szCs w:val="32"/>
        </w:rPr>
        <w:t>What metabolites are different between the diapausing UZ and BE strains and non diapausing UZ and BE strains</w:t>
      </w:r>
    </w:p>
    <w:p w:rsidR="00297CAA" w:rsidRPr="002B4727" w:rsidRDefault="00203225" w:rsidP="00297CAA">
      <w:pPr>
        <w:spacing w:after="0" w:line="240" w:lineRule="auto"/>
        <w:rPr>
          <w:rFonts w:ascii="Times New Roman" w:hAnsi="Times New Roman" w:cs="Times New Roman"/>
          <w:b/>
          <w:sz w:val="32"/>
          <w:szCs w:val="32"/>
        </w:rPr>
      </w:pPr>
      <w:r w:rsidRPr="002B4727">
        <w:rPr>
          <w:rFonts w:ascii="Times New Roman" w:hAnsi="Times New Roman" w:cs="Times New Roman"/>
          <w:b/>
          <w:sz w:val="32"/>
          <w:szCs w:val="32"/>
        </w:rPr>
        <w:t>7/29/16</w:t>
      </w:r>
    </w:p>
    <w:p w:rsidR="00203225" w:rsidRPr="002B4727" w:rsidRDefault="00203225" w:rsidP="00297CAA">
      <w:p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 xml:space="preserve">So my meeting </w:t>
      </w:r>
      <w:proofErr w:type="spellStart"/>
      <w:r w:rsidRPr="002B4727">
        <w:rPr>
          <w:rFonts w:ascii="Times New Roman" w:hAnsi="Times New Roman" w:cs="Times New Roman"/>
          <w:sz w:val="32"/>
          <w:szCs w:val="32"/>
        </w:rPr>
        <w:t>dan</w:t>
      </w:r>
      <w:proofErr w:type="spellEnd"/>
      <w:r w:rsidRPr="002B4727">
        <w:rPr>
          <w:rFonts w:ascii="Times New Roman" w:hAnsi="Times New Roman" w:cs="Times New Roman"/>
          <w:sz w:val="32"/>
          <w:szCs w:val="32"/>
        </w:rPr>
        <w:t xml:space="preserve"> Hahn was interesting today. On one hand I feel like I am getting closer to what it is he is trying to get me to realize. I do not like how he is constantly interchanging the terms process and pattern. However it is incumbent upon me to keep these things in line in my own mind.</w:t>
      </w:r>
    </w:p>
    <w:p w:rsidR="00203225" w:rsidRPr="002B4727" w:rsidRDefault="00203225" w:rsidP="00297CAA">
      <w:pPr>
        <w:spacing w:after="0" w:line="240" w:lineRule="auto"/>
        <w:rPr>
          <w:rFonts w:ascii="Times New Roman" w:hAnsi="Times New Roman" w:cs="Times New Roman"/>
          <w:sz w:val="32"/>
          <w:szCs w:val="32"/>
        </w:rPr>
      </w:pPr>
    </w:p>
    <w:p w:rsidR="00203225" w:rsidRPr="002B4727" w:rsidRDefault="00203225" w:rsidP="00297CAA">
      <w:p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As far as my project is concerned, I brought to his attention a couple of things about what I am interested in doing and he seems interested.</w:t>
      </w:r>
    </w:p>
    <w:p w:rsidR="00203225" w:rsidRPr="002B4727" w:rsidRDefault="00203225" w:rsidP="00203225">
      <w:pPr>
        <w:pStyle w:val="ListParagraph"/>
        <w:numPr>
          <w:ilvl w:val="0"/>
          <w:numId w:val="11"/>
        </w:num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 xml:space="preserve">I mentioned this idea of removing the </w:t>
      </w:r>
      <w:proofErr w:type="spellStart"/>
      <w:r w:rsidRPr="002B4727">
        <w:rPr>
          <w:rFonts w:ascii="Times New Roman" w:hAnsi="Times New Roman" w:cs="Times New Roman"/>
          <w:sz w:val="32"/>
          <w:szCs w:val="32"/>
        </w:rPr>
        <w:t>coporum</w:t>
      </w:r>
      <w:proofErr w:type="spellEnd"/>
      <w:r w:rsidRPr="002B4727">
        <w:rPr>
          <w:rFonts w:ascii="Times New Roman" w:hAnsi="Times New Roman" w:cs="Times New Roman"/>
          <w:sz w:val="32"/>
          <w:szCs w:val="32"/>
        </w:rPr>
        <w:t xml:space="preserve"> </w:t>
      </w:r>
      <w:proofErr w:type="spellStart"/>
      <w:r w:rsidRPr="002B4727">
        <w:rPr>
          <w:rFonts w:ascii="Times New Roman" w:hAnsi="Times New Roman" w:cs="Times New Roman"/>
          <w:sz w:val="32"/>
          <w:szCs w:val="32"/>
        </w:rPr>
        <w:t>cardiaca</w:t>
      </w:r>
      <w:proofErr w:type="spellEnd"/>
      <w:r w:rsidRPr="002B4727">
        <w:rPr>
          <w:rFonts w:ascii="Times New Roman" w:hAnsi="Times New Roman" w:cs="Times New Roman"/>
          <w:sz w:val="32"/>
          <w:szCs w:val="32"/>
        </w:rPr>
        <w:t xml:space="preserve"> from the insect and then looking at the levels of AKH in the body and in the corpora </w:t>
      </w:r>
      <w:proofErr w:type="spellStart"/>
      <w:r w:rsidRPr="002B4727">
        <w:rPr>
          <w:rFonts w:ascii="Times New Roman" w:hAnsi="Times New Roman" w:cs="Times New Roman"/>
          <w:sz w:val="32"/>
          <w:szCs w:val="32"/>
        </w:rPr>
        <w:t>cardiaca</w:t>
      </w:r>
      <w:proofErr w:type="spellEnd"/>
      <w:r w:rsidRPr="002B4727">
        <w:rPr>
          <w:rFonts w:ascii="Times New Roman" w:hAnsi="Times New Roman" w:cs="Times New Roman"/>
          <w:sz w:val="32"/>
          <w:szCs w:val="32"/>
        </w:rPr>
        <w:t>.</w:t>
      </w:r>
    </w:p>
    <w:p w:rsidR="00203225" w:rsidRPr="002B4727" w:rsidRDefault="00203225" w:rsidP="00203225">
      <w:pPr>
        <w:pStyle w:val="ListParagraph"/>
        <w:numPr>
          <w:ilvl w:val="0"/>
          <w:numId w:val="11"/>
        </w:numPr>
        <w:spacing w:after="0" w:line="240" w:lineRule="auto"/>
        <w:rPr>
          <w:rFonts w:ascii="Times New Roman" w:hAnsi="Times New Roman" w:cs="Times New Roman"/>
          <w:sz w:val="32"/>
          <w:szCs w:val="32"/>
        </w:rPr>
      </w:pPr>
      <w:r w:rsidRPr="002B4727">
        <w:rPr>
          <w:rFonts w:ascii="Times New Roman" w:hAnsi="Times New Roman" w:cs="Times New Roman"/>
          <w:sz w:val="32"/>
          <w:szCs w:val="32"/>
        </w:rPr>
        <w:t xml:space="preserve">Also I was talking to him about the possibility of doing a </w:t>
      </w:r>
      <w:proofErr w:type="spellStart"/>
      <w:r w:rsidRPr="002B4727">
        <w:rPr>
          <w:rFonts w:ascii="Times New Roman" w:hAnsi="Times New Roman" w:cs="Times New Roman"/>
          <w:sz w:val="32"/>
          <w:szCs w:val="32"/>
        </w:rPr>
        <w:t>lipideomics</w:t>
      </w:r>
      <w:proofErr w:type="spellEnd"/>
      <w:r w:rsidRPr="002B4727">
        <w:rPr>
          <w:rFonts w:ascii="Times New Roman" w:hAnsi="Times New Roman" w:cs="Times New Roman"/>
          <w:sz w:val="32"/>
          <w:szCs w:val="32"/>
        </w:rPr>
        <w:t xml:space="preserve"> survey of the lipids in the fat body and he advised me to pursue it.</w:t>
      </w:r>
    </w:p>
    <w:p w:rsidR="00203225" w:rsidRPr="002B4727" w:rsidRDefault="00203225" w:rsidP="00203225">
      <w:pPr>
        <w:spacing w:after="0" w:line="240" w:lineRule="auto"/>
        <w:rPr>
          <w:rFonts w:ascii="Times New Roman" w:hAnsi="Times New Roman" w:cs="Times New Roman"/>
          <w:sz w:val="32"/>
          <w:szCs w:val="32"/>
        </w:rPr>
      </w:pPr>
      <w:r w:rsidRPr="002B4727">
        <w:rPr>
          <w:rFonts w:ascii="Times New Roman" w:hAnsi="Times New Roman" w:cs="Times New Roman"/>
          <w:sz w:val="32"/>
          <w:szCs w:val="32"/>
        </w:rPr>
        <w:lastRenderedPageBreak/>
        <w:t xml:space="preserve">I want to write </w:t>
      </w:r>
      <w:proofErr w:type="gramStart"/>
      <w:r w:rsidRPr="002B4727">
        <w:rPr>
          <w:rFonts w:ascii="Times New Roman" w:hAnsi="Times New Roman" w:cs="Times New Roman"/>
          <w:sz w:val="32"/>
          <w:szCs w:val="32"/>
        </w:rPr>
        <w:t>a methods</w:t>
      </w:r>
      <w:proofErr w:type="gramEnd"/>
      <w:r w:rsidRPr="002B4727">
        <w:rPr>
          <w:rFonts w:ascii="Times New Roman" w:hAnsi="Times New Roman" w:cs="Times New Roman"/>
          <w:sz w:val="32"/>
          <w:szCs w:val="32"/>
        </w:rPr>
        <w:t xml:space="preserve"> and then I </w:t>
      </w:r>
      <w:proofErr w:type="spellStart"/>
      <w:r w:rsidRPr="002B4727">
        <w:rPr>
          <w:rFonts w:ascii="Times New Roman" w:hAnsi="Times New Roman" w:cs="Times New Roman"/>
          <w:sz w:val="32"/>
          <w:szCs w:val="32"/>
        </w:rPr>
        <w:t>wanna</w:t>
      </w:r>
      <w:proofErr w:type="spellEnd"/>
      <w:r w:rsidRPr="002B4727">
        <w:rPr>
          <w:rFonts w:ascii="Times New Roman" w:hAnsi="Times New Roman" w:cs="Times New Roman"/>
          <w:sz w:val="32"/>
          <w:szCs w:val="32"/>
        </w:rPr>
        <w:t xml:space="preserve"> start with the lipids that are </w:t>
      </w:r>
      <w:proofErr w:type="spellStart"/>
      <w:r w:rsidRPr="002B4727">
        <w:rPr>
          <w:rFonts w:ascii="Times New Roman" w:hAnsi="Times New Roman" w:cs="Times New Roman"/>
          <w:sz w:val="32"/>
          <w:szCs w:val="32"/>
        </w:rPr>
        <w:t>synthesiezed</w:t>
      </w:r>
      <w:proofErr w:type="spellEnd"/>
      <w:r w:rsidRPr="002B4727">
        <w:rPr>
          <w:rFonts w:ascii="Times New Roman" w:hAnsi="Times New Roman" w:cs="Times New Roman"/>
          <w:sz w:val="32"/>
          <w:szCs w:val="32"/>
        </w:rPr>
        <w:t>….. I will keep you posted</w:t>
      </w:r>
    </w:p>
    <w:p w:rsidR="00203225" w:rsidRPr="002B4727" w:rsidRDefault="00203225" w:rsidP="00203225">
      <w:pPr>
        <w:spacing w:after="0" w:line="240" w:lineRule="auto"/>
        <w:rPr>
          <w:rFonts w:ascii="Times New Roman" w:hAnsi="Times New Roman" w:cs="Times New Roman"/>
          <w:sz w:val="32"/>
          <w:szCs w:val="32"/>
        </w:rPr>
      </w:pPr>
    </w:p>
    <w:sectPr w:rsidR="00203225" w:rsidRPr="002B4727" w:rsidSect="00FD3FD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570C3"/>
    <w:multiLevelType w:val="hybridMultilevel"/>
    <w:tmpl w:val="4F8AE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93274F"/>
    <w:multiLevelType w:val="hybridMultilevel"/>
    <w:tmpl w:val="68804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4B57D3"/>
    <w:multiLevelType w:val="hybridMultilevel"/>
    <w:tmpl w:val="011E2E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D557C3"/>
    <w:multiLevelType w:val="hybridMultilevel"/>
    <w:tmpl w:val="BA12F9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56C7BD0"/>
    <w:multiLevelType w:val="hybridMultilevel"/>
    <w:tmpl w:val="709A5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2D4B1D"/>
    <w:multiLevelType w:val="hybridMultilevel"/>
    <w:tmpl w:val="3F089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90433C"/>
    <w:multiLevelType w:val="hybridMultilevel"/>
    <w:tmpl w:val="E2101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AB5FB6"/>
    <w:multiLevelType w:val="hybridMultilevel"/>
    <w:tmpl w:val="3132A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B94F4D"/>
    <w:multiLevelType w:val="hybridMultilevel"/>
    <w:tmpl w:val="0AB8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1B5F77"/>
    <w:multiLevelType w:val="hybridMultilevel"/>
    <w:tmpl w:val="6B9CD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A5443E"/>
    <w:multiLevelType w:val="hybridMultilevel"/>
    <w:tmpl w:val="78C47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340145"/>
    <w:multiLevelType w:val="hybridMultilevel"/>
    <w:tmpl w:val="C964A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B069AA"/>
    <w:multiLevelType w:val="hybridMultilevel"/>
    <w:tmpl w:val="F05A6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A56481"/>
    <w:multiLevelType w:val="hybridMultilevel"/>
    <w:tmpl w:val="DAA8F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5"/>
  </w:num>
  <w:num w:numId="4">
    <w:abstractNumId w:val="11"/>
  </w:num>
  <w:num w:numId="5">
    <w:abstractNumId w:val="3"/>
  </w:num>
  <w:num w:numId="6">
    <w:abstractNumId w:val="8"/>
  </w:num>
  <w:num w:numId="7">
    <w:abstractNumId w:val="6"/>
  </w:num>
  <w:num w:numId="8">
    <w:abstractNumId w:val="1"/>
  </w:num>
  <w:num w:numId="9">
    <w:abstractNumId w:val="2"/>
  </w:num>
  <w:num w:numId="10">
    <w:abstractNumId w:val="4"/>
  </w:num>
  <w:num w:numId="11">
    <w:abstractNumId w:val="7"/>
  </w:num>
  <w:num w:numId="12">
    <w:abstractNumId w:val="13"/>
  </w:num>
  <w:num w:numId="13">
    <w:abstractNumId w:val="9"/>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5"/>
  <w:proofState w:spelling="clean" w:grammar="clean"/>
  <w:defaultTabStop w:val="720"/>
  <w:drawingGridHorizontalSpacing w:val="110"/>
  <w:displayHorizontalDrawingGridEvery w:val="2"/>
  <w:characterSpacingControl w:val="doNotCompress"/>
  <w:compat/>
  <w:rsids>
    <w:rsidRoot w:val="00AC3A31"/>
    <w:rsid w:val="00024B8A"/>
    <w:rsid w:val="000A2E25"/>
    <w:rsid w:val="000C1A1B"/>
    <w:rsid w:val="000E72DD"/>
    <w:rsid w:val="001211D0"/>
    <w:rsid w:val="001239AF"/>
    <w:rsid w:val="00127CA2"/>
    <w:rsid w:val="00142F03"/>
    <w:rsid w:val="001F3D5B"/>
    <w:rsid w:val="00203225"/>
    <w:rsid w:val="00266E16"/>
    <w:rsid w:val="00297CAA"/>
    <w:rsid w:val="002B4727"/>
    <w:rsid w:val="002E07F2"/>
    <w:rsid w:val="003B10D9"/>
    <w:rsid w:val="00426938"/>
    <w:rsid w:val="004C6466"/>
    <w:rsid w:val="005001E4"/>
    <w:rsid w:val="005F03B7"/>
    <w:rsid w:val="006B63A1"/>
    <w:rsid w:val="006C12AC"/>
    <w:rsid w:val="007275E5"/>
    <w:rsid w:val="007313F1"/>
    <w:rsid w:val="00905BDB"/>
    <w:rsid w:val="00A038C9"/>
    <w:rsid w:val="00AC3A31"/>
    <w:rsid w:val="00AD3B97"/>
    <w:rsid w:val="00AF71CB"/>
    <w:rsid w:val="00B911E8"/>
    <w:rsid w:val="00CA30A3"/>
    <w:rsid w:val="00CB2817"/>
    <w:rsid w:val="00CC70B9"/>
    <w:rsid w:val="00DA4F13"/>
    <w:rsid w:val="00DF279E"/>
    <w:rsid w:val="00E672B5"/>
    <w:rsid w:val="00F1513F"/>
    <w:rsid w:val="00F454B9"/>
    <w:rsid w:val="00F62EEC"/>
    <w:rsid w:val="00FB7020"/>
    <w:rsid w:val="00FD3F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B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A3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565</TotalTime>
  <Pages>1</Pages>
  <Words>1575</Words>
  <Characters>8981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jbrown</dc:creator>
  <cp:lastModifiedBy>jbrown</cp:lastModifiedBy>
  <cp:revision>6</cp:revision>
  <cp:lastPrinted>2016-06-20T21:26:00Z</cp:lastPrinted>
  <dcterms:created xsi:type="dcterms:W3CDTF">2016-07-21T22:08:00Z</dcterms:created>
  <dcterms:modified xsi:type="dcterms:W3CDTF">2016-08-23T00:18:00Z</dcterms:modified>
</cp:coreProperties>
</file>