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2"/>
          <w:szCs w:val="22"/>
        </w:rPr>
        <w:t xml:space="preserve">THE CONTINUUM SAGA</w:t>
      </w:r>
    </w:p>
    <w:p>
      <w:pPr>
        <w:spacing w:after="40"/>
      </w:pPr>
      <w:r>
        <w:rPr>
          <w:b/>
          <w:bCs/>
          <w:sz w:val="44"/>
          <w:szCs w:val="44"/>
        </w:rPr>
        <w:t xml:space="preserve">Level Design Brief — Level 2</w:t>
      </w:r>
    </w:p>
    <w:p>
      <w:pPr>
        <w:spacing w:after="60"/>
      </w:pPr>
      <w:r>
        <w:rPr>
          <w:i/>
          <w:iCs/>
          <w:color w:val="374151"/>
          <w:sz w:val="24"/>
          <w:szCs w:val="24"/>
        </w:rPr>
        <w:t xml:space="preserve">“Moon Station Lockdown”  —  Chapter 2: Rescue Marita on the Moon Base</w:t>
      </w:r>
    </w:p>
    <w:p>
      <w:pPr>
        <w:spacing w:after="260"/>
      </w:pPr>
      <w:r>
        <w:rPr>
          <w:color w:val="6B7280"/>
          <w:sz w:val="20"/>
          <w:szCs w:val="20"/>
        </w:rPr>
        <w:t xml:space="preserve">Prepared for wireframe / greybox blockout. Companion to Chapter 1 (“Suit Up, Team”) and Chapter 3 (“Off the Anubis, Onto the Grid”).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1. Level Overview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Level 2 is the game's first combat-and-puzzle gauntlet: a linear infiltration of a Siwang-operated lunar research station that The Unity has seized and fortified. The player-controlled crew (Kalen leads; Yekru, Kolyon, and Preed are AI-controlled squadmates for this level) must fight from the landing pad to the station's core, discover that the kidnapped scientist Marita Arguelles is the target of a prophecy, then solve an environmental puzzle to save her from a self-triggered gas trap before extracting.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is the player's first real taste of Unity as an antagonist faction and the first mention of “the tesseract” in gameplay (not just cutscene). It should read as a fortified, half-improvised occupation of civilian science architecture — barricades bolted over clean corporate corridors, prayer-script sprayed over signage — not a purpose-built military base.</w:t>
      </w:r>
    </w:p>
    <w:p>
      <w:pPr>
        <w:pStyle w:val="Heading2"/>
        <w:spacing w:after="120" w:before="260"/>
      </w:pPr>
      <w:r>
        <w:t xml:space="preserve">Design Pillars for this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Escalation, not spectacle. Encounters should grow in size and verticality as the crew pushes deeper — this is the tutorial-adjacent combat level, so teach cover and squad callouts before testing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ticking clock at the climax. The gas-valve puzzle (Scene 5) is the level's signature beat and should feel like the first real stakes moment of the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storytelling over exposition. Players should be able to piece together “Unity took this station over recently and by force” from set dressing alone before any dialogue confirms it.</w:t>
      </w:r>
    </w:p>
    <w:p>
      <w:pPr>
        <w:pStyle w:val="Heading2"/>
        <w:spacing w:after="120" w:before="260"/>
      </w:pPr>
      <w:r>
        <w:t xml:space="preserve">Narrative Beats Covered (Story Treatment Ch.2, Scenes 3–6)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 3 — Anubis lands; crew disembarks and fights through the station entrance.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 4 — Crew kills the chief Unity scientist; learns of the tesseract and Marita's prophesied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 5 — Marita is found alive but sealed in a room flooding with poison gas; four valves must be found and vented.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 6 — Marita is recovered and extracted to the Anubis; The Prophet watches the ship depart (cutscene, not playable in this level).</w:t>
      </w:r>
    </w:p>
    <w:p>
      <w:pPr>
        <w:pStyle w:val="Heading1"/>
        <w:spacing w:after="160" w:before="320"/>
      </w:pPr>
      <w:r>
        <w:t xml:space="preserve">2. Level Flow — Macro Structure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level is fully linear with two short optional-branch pockets (loot / lore rooms) that rejoin the critical path. No backtracking is required. Total critical path should support roughly 18–25 minutes of playtime at a moderate difficulty pace.</w:t>
      </w:r>
    </w:p>
    <w:p>
      <w:pPr>
        <w:pStyle w:val="Heading3"/>
        <w:spacing w:after="100" w:before="200"/>
      </w:pPr>
      <w:r>
        <w:t xml:space="preserve">Macro Map (linear chain)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— Landing Pad &amp; Airlock (intro / calm)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— Entrance Concourse (Combat Encounter 1: introduction fight)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— Maintenance Corridor Y-junction (optional branch: supply cache)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— Research Wing Atrium (Combat Encounter 2: mid-size skirmish, verticality)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 — Chief Scientist's Lab (scripted kill + narrative reveal, no combat)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 — Containment Corridor (Combat Encounter 3: bottleneck ambush)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 — Sealed Wing Access Hub (puzzle staging area — four valve-room doors radiate from here)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G1–G4 — Four Valve Rooms (light combat + environmental puzzle, parallel-explorable)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 — Marita's Containment Cell (climax: door opens, gas clears, recovery)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— Return Corridor (Combat Encounter 4: retreat-under-fire beat)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 — Landing Pad, return (extraction / outro cutscene trigger)</w:t>
      </w:r>
    </w:p>
    <w:p>
      <w:pPr>
        <w:pStyle w:val="Heading1"/>
        <w:spacing w:after="160" w:before="320"/>
      </w:pPr>
      <w:r>
        <w:t xml:space="preserve">3. Space-by-Space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40"/>
      </w:tblGrid>
      <w:tr>
        <w:trPr>
          <w:tblHeader/>
        </w:trPr>
        <w:tc>
          <w:tcPr>
            <w:tcW w:type="dxa" w:w="16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3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Gameplay Beat</w:t>
            </w:r>
          </w:p>
        </w:tc>
        <w:tc>
          <w:tcPr>
            <w:tcW w:type="dxa" w:w="504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— Landing Pad &amp; Airlock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combat. Establishing shot; squad banter; weapon-check prompt.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exterior pad, low-grav sell (visual dust drift only, no gameplay grav change). Sightline to the station's damaged dome should tease scale. Single-file airlock choke into interior establishes the game's cover-tutorial prompt here.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— Entrance Concourse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Encounter 1 — 3–4 Unity irregulars behind hastily-built barricades.</w:t>
            </w:r>
          </w:p>
        </w:tc>
        <w:tc>
          <w:tcPr>
            <w:tcW w:type="dxa" w:w="50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 rectangular hall, waist-high cover islands (overturned reception desks, crates). Teach flanking via a side corridor the AI enemies don't use. Signage: Siwang corporate branding partially covered by hand-painted Unity sigils.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— Maintenance Y-junction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branch. Locked supply cache (light traversal puzzle: reroute a fuse panel).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dead-end spur, no combat, rewards exploration with ammo/crafting mats. Keep under 60 seconds round-trip so it doesn't sap pacing.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 — Research Wing Atrium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Encounter 2 — 5–6 Unity troops across two mezzanine levels.</w:t>
            </w:r>
          </w:p>
        </w:tc>
        <w:tc>
          <w:tcPr>
            <w:tcW w:type="dxa" w:w="50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Multi-level atrium (ground floor + one elevated walkway ring) to introduce verticality and overwatch enemies. Central feature: a shattered specimen display hinting at Siwang bio-research, reinforcing why Unity wanted this site.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— Chief Scientist's Lab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Scripted sequence: crew corners and kills the chief Unity scientist. No open combat — cinematic takedown or short scripted duel.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Small, dense room. Terminal/whiteboard set dressing should visually reference “the tesseract” and “The Convergence” before it's said aloud — sketches, coordinates, a cube glyph. This is the level's key lore-reveal beat; keep the player's camera locked toward the dressing during the scripted kill.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— Containment Corridor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Encounter 3 — ambush bottleneck, Unity drops from vents/side doors after crew commits to the corridor.</w:t>
            </w:r>
          </w:p>
        </w:tc>
        <w:tc>
          <w:tcPr>
            <w:tcW w:type="dxa" w:w="50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Narrow, single-path corridor with two ambush points (front and rear) so player feels briefly surrounded — first “we're pinned” beat of the game. Should visually darken/redden (emergency lighting) to signal escalation into the puzzle wing.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 — Sealed Wing Access Hub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combat. Discovery beat: crew finds Marita's cell sealed, gas alarm triggers on approach.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Circular or cross-shaped hub with Marita's cell door visible and lit red at the center, four valve-room doors radiating outward. Player should be able to see all four doors from the hub for spatial read at a glance.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G1–G4 — Valve Rooms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Environmental puzzle under soft time pressure + light skirmish (1–2 Unity stragglers per room, staggered so not all four fire at once).</w:t>
            </w:r>
          </w:p>
        </w:tc>
        <w:tc>
          <w:tcPr>
            <w:tcW w:type="dxa" w:w="50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Four distinct small rooms (suggest: server room, ventilation shaft, chemical storage, security office) so each valve has a unique silhouette and is not a copy-paste asset. Design for either solo-player-does-all-four or squad-splits-up, depending on whether co-op/squad-command is in scope.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 — Marita's Containment Cell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Climax beat: door unseals, gas vents, crew finds Marita unconscious.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transparent-walled cell so players can see Marita through the glass throughout the G-hub sequence, building urgency before the door opens. Cinematic pickup animation on approach.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— Return Corridor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Encounter 4 — retreat-under-fire; Unity reinforcements pursue as crew carries Marita out.</w:t>
            </w:r>
          </w:p>
        </w:tc>
        <w:tc>
          <w:tcPr>
            <w:tcW w:type="dxa" w:w="50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Reuse geometry from B/D where possible (return path) but re-dress with fire/damage states and a forced-forward camera bias so the player feels the retreat rather than a fresh clear.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 — Landing Pad (return)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combat. Boarding cutscene trigger — The Prophet's watching cutscene plays after Anubis departs (non-playable).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Mirror the Scene A framing so players register the round-trip. Anubis should already have engines lit/ramp lowering as the crew arrives, cutting travel time to zero.</w:t>
            </w:r>
          </w:p>
        </w:tc>
      </w:tr>
    </w:tbl>
    <w:p>
      <w:pPr>
        <w:pStyle w:val="Heading1"/>
        <w:spacing w:after="160" w:before="320"/>
      </w:pPr>
      <w:r>
        <w:t xml:space="preserve">4. Encounter &amp; Hazard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rPr>
          <w:tblHeader/>
        </w:trPr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Encounter Type</w:t>
            </w:r>
          </w:p>
        </w:tc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Enemy / Hazard</w:t>
            </w:r>
          </w:p>
        </w:tc>
        <w:tc>
          <w:tcPr>
            <w:tcW w:type="dxa" w:w="528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Wireframe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1 — Entrance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Irregulars (light, unarmored, pistols/improvised rifles)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spawn points behind cover islands; one flanking spawn on a side corridor for the flank-tutorial prompt.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2 — Atrium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Troops + 1–2 elevated overwatch shooters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 spawns (4) + mezzanine spawns (2) with sightlines down into the atrium; needs a covered approach path to the stairs/ladder up.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Scripted — Lab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Chief Unity Scientist (unique, non-combat kill or short QTE-style duel)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enemy, fixed position at a console; camera-lock or slow-mo beat during the kill so lore dressing reads clearly.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3 — Containment Corridor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Troops, ambush drop-ins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vent/side-door spawns behind the player's entry point, 2 ahead; corridor width must only allow 1–2 enemies abreast to keep it a true bottleneck.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Hazard — Poison Gas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Environmental DoT hazard filling G-hub and Marita's cell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a visible particle/VFX read (colour-coded, e.g. sickly green haze) and a UI-readable timer or escalating screen-edge effect once the player is exposed near the hub.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Puzzle — Four Valves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 hazard directly; gates the door-unseal trigger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valve room needs a distinct interact prompt and a shared “valves vented: X/4” HUD or diegetic readout at the G-hub door so players always know progress without leaving the hub.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 4 — Return Corridor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Unity Troops, pursuit wave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Enemies should spawn behind the player (chasing) rather than ahead, reinforcing retreat rather than clear-and-advance.</w:t>
            </w:r>
          </w:p>
        </w:tc>
      </w:tr>
    </w:tbl>
    <w:p>
      <w:pPr>
        <w:pStyle w:val="Heading1"/>
        <w:spacing w:after="160" w:before="320"/>
      </w:pPr>
      <w:r>
        <w:t xml:space="preserve">5. Pacing Curve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Suggested intensity curve across the space chain (for whitebox playtesting reference, not a hard spec):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A: Calm — establishing / tutorial prompt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B: Low — first combat, teach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C: Calm (optional) — breather / reward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D: Medium-High — verticality combat, biggest fight so far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E: Calm but tense — scripted reveal, no player combat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F: High — ambush, first “pinned down” moment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G/G1–G4: Medium, sustained — puzzle-under-pressure, staggered skirmishes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H: Peak emotional beat — no combat, pure reveal/rescue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I: High — retreat under fire, hardest sustained combat of the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J: Calm — resolution, hands control back to cutscene</w:t>
      </w:r>
    </w:p>
    <w:p>
      <w:pPr>
        <w:pStyle w:val="Heading1"/>
        <w:spacing w:after="160" w:before="320"/>
      </w:pPr>
      <w:r>
        <w:t xml:space="preserve">6. Wireframe / Greybox Callouts</w:t>
      </w:r>
    </w:p>
    <w:p>
      <w:pPr>
        <w:pStyle w:val="Heading2"/>
        <w:spacing w:after="120" w:before="260"/>
      </w:pPr>
      <w:r>
        <w:t xml:space="preserve">Chokepoints &amp;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and F rely on hard chokepoints (doorway, corridor) — block these first in greybox to validate enemy spawn timing before dressing.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needs two navmesh layers (ground + mezzanine) connected by at least two routes (stairs + one alternate, e.g. ladder or collapsed ramp) so players aren't funneled into a single vertical chokepoint.</w:t>
      </w:r>
    </w:p>
    <w:p>
      <w:pPr>
        <w:pStyle w:val="Heading2"/>
        <w:spacing w:after="120" w:before="260"/>
      </w:pPr>
      <w:r>
        <w:t xml:space="preserve">Sightlines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G-hub should allow a 360-degree read of all four valve-room entrances and the cell door from a single central vantage point — critical for spatial clarity under the puzzle's time pressure.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Marita's cell (H) should be visible through glazing from G-hub for the full puzzle duration to sustain urgency.</w:t>
      </w:r>
    </w:p>
    <w:p>
      <w:pPr>
        <w:pStyle w:val="Heading2"/>
        <w:spacing w:after="120" w:before="260"/>
      </w:pPr>
      <w:r>
        <w:t xml:space="preserve">Traversal / Scale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Corridor widths: 1-wide for forced-bottleneck beats (F, parts of I), minimum 2–3-wide for general traversal and squad AI pathing (B, 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round-trip from J back to A/J framing visually symmetrical (same establishing angle) so the level reads as a clean there-and-back structure.</w:t>
      </w:r>
    </w:p>
    <w:p>
      <w:pPr>
        <w:pStyle w:val="Heading2"/>
        <w:spacing w:after="120" w:before="260"/>
      </w:pPr>
      <w:r>
        <w:t xml:space="preserve">Assumptions Made (flag for confirmation)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 composition here is assumed to be human Unity irregulars (Terrans/Razors per lore, not aliens or robots), consistent with The Unity's membership in the lore bible.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Kolyon and Preed are treated as AI-controlled squadmates rather than player-swappable in this level, since the story treatment doesn't specify a control scheme — confirm if squad-swap is in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four valve rooms are original space inventions (not detailed in the story treatment beyond “four release valves”) — room types (server/vent/chemical/security) are proposed dressing, open to revision.</w:t>
      </w:r>
    </w:p>
    <w:p>
      <w:pPr>
        <w:pStyle w:val="Heading1"/>
        <w:spacing w:after="160" w:before="320"/>
      </w:pPr>
      <w:r>
        <w:t xml:space="preserve">7. Lore Consistency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tesseract changes hands in this level — it is only referenced/foreshadowed via the chief scientist's lab dressing, matching the story treatment (the tesseract reveal proper happens via Marita's dialogue in Chapter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Prophet does not appear on-site; his only presence is the closing cutscene watching the Anubis depart, per Scene 6. He should not be a combat encounter in this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Unity troop presence assumes recent, forced occupation of a Siwang facility — consistent with Siwang being the site's original operator and Unity being the aggressor per Chapter 1's setup.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2026-07-04T20:36:43.163Z</dcterms:created>
  <dcterms:modified xsi:type="dcterms:W3CDTF">2026-07-04T20:36:43.163Z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