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 INDESIGN PRINTING INSTRUCTIONS FOR SERVICE PROVIDER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 NAME: 33 &lt;B0B4&gt;&lt;AC00&gt; &lt;B354&gt;&lt;CEE4&gt; &lt;D45C&gt;&lt;C9C0&gt;.indd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DATE: 2010-02-26 &lt;C624&gt;&lt;D6C4&gt; 5:53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Date: 2009-09-19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Date: 2010-02-26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INFORMATION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Name: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Fax: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INSTRUCTIONS AND OTHER NOTES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Plug-ins 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Opaque Objects :On Page1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Fonts Used; 0 Missing, 0 Embedded, 0 Incomplete, 0 Protected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 Not Packaged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Batang; Type: TrueType, Status: OK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FBYunJung-Bold; Type: TrueType, Status: OK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SandJg; Type: TrueType, Status: OK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SandTg; Type: TrueType, Status: OK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YGO520; Type: TrueType, Status: OK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 AND INKS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Process Inks; 1 Spot Inks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Cyan; Angle: 0.000; Lines/Inch: 0.000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Magenta; Angle: 0.000; Lines/Inch: 0.000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Yellow; Angle: 0.000; Lines/Inch: 0.000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Black; Angle: 0.000; Lines/Inch: 0.000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PANTONE Rubine Red C; Angle: 0.000; Lines/Inch: 0.000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AND IMAGES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(Missing &amp; Embedded Links Only)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and Images: 4 Links Found; 0 Modified, 0 Missing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Images: 0 Embedded, 0 use RGB color space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SETTINGS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PPD: N/A, (HP Officejet Pro K8600 Series)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Printing To: Printer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Copies: 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 Spreads: No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Even/Odd Pages: Both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Pages: All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Proof: No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Tiling: None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Scale: 100%, 100%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Position: Center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Layers: Visible &amp; Printable Layers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Printer's Marks: Crops, Page Info, Registration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Bleed: 0 in, 0 in, 0 in, 0 in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Composite RGB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Trapping Mode: None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Image Data: All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OPI/DCS Image Replacement: No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Size: Custom: 329 mm x 160 mm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Dimensions: 297 mm x 420 mm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Orientation: Landscape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Negative: No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 Mode: Off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PACKAGE LIST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33 내가 더커 표지.indd; type: Adobe InDesign publication; size: 10808K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33_M_내가더커_cover2.psd; type: Linked file; size: 38583K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33_Mcover.psd; type: Linked file; size: 6295K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여새.psd; type: Linked file; size: 1367K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잠자리.psd; type: Linked file; size: 1374K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