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Spring Boot Dependency Injection</w:t>
      </w:r>
    </w:p>
    <w:p>
      <w:pPr>
        <w:jc w:val="center"/>
      </w:pPr>
      <w:r>
        <w:rPr>
          <w:b/>
          <w:sz w:val="27"/>
        </w:rPr>
        <w:t>Detailed Student Notes with Examples, Diagrams &amp; Interview Q&amp;A</w:t>
      </w:r>
    </w:p>
    <w:p>
      <w:r>
        <w:t>Dependency Injection (DI) is a core concept in Spring and Spring Boot. It allows a class to receive the objects it depends on instead of creating those objects itself. This guide explains DI from fundamentals to real Spring Boot usage, including IoC, Spring Beans, constructor/setter/field injection, @Autowired, @Primary, @Qualifier, @Bean, testing, circular dependencies, best practices, and interview questions.</w:t>
      </w:r>
    </w:p>
    <w:p>
      <w:pPr>
        <w:pStyle w:val="Heading1"/>
      </w:pPr>
      <w:r>
        <w:t>1. What Is a Dependency?</w:t>
      </w:r>
    </w:p>
    <w:p>
      <w:r>
        <w:t>A dependency is an object that another class requires to perform its work. For example, EmployeeService may require EmployeeRepository to access the database.</w:t>
      </w:r>
    </w:p>
    <w:p>
      <w:pPr>
        <w:pStyle w:val="CodeBlock"/>
      </w:pPr>
      <w:r>
        <w:t>@Service</w:t>
      </w:r>
    </w:p>
    <w:p>
      <w:pPr>
        <w:pStyle w:val="CodeBlock"/>
      </w:pPr>
      <w:r>
        <w:t>public class EmployeeService {</w:t>
      </w:r>
    </w:p>
    <w:p>
      <w:pPr>
        <w:pStyle w:val="CodeBlock"/>
      </w:pPr>
      <w:r/>
    </w:p>
    <w:p>
      <w:pPr>
        <w:pStyle w:val="CodeBlock"/>
      </w:pPr>
      <w:r>
        <w:t xml:space="preserve">    private final EmployeeRepository employeeRepository;</w:t>
      </w:r>
    </w:p>
    <w:p>
      <w:pPr>
        <w:pStyle w:val="CodeBlock"/>
      </w:pPr>
      <w:r/>
    </w:p>
    <w:p>
      <w:pPr>
        <w:pStyle w:val="CodeBlock"/>
      </w:pPr>
      <w:r>
        <w:t xml:space="preserve">    public EmployeeService(EmployeeRepository employeeRepository) {</w:t>
      </w:r>
    </w:p>
    <w:p>
      <w:pPr>
        <w:pStyle w:val="CodeBlock"/>
      </w:pPr>
      <w:r>
        <w:t xml:space="preserve">        this.employeeRepository = employeeRepository;</w:t>
      </w:r>
    </w:p>
    <w:p>
      <w:pPr>
        <w:pStyle w:val="CodeBlock"/>
      </w:pPr>
      <w:r>
        <w:t xml:space="preserve">    }</w:t>
      </w:r>
    </w:p>
    <w:p>
      <w:pPr>
        <w:pStyle w:val="CodeBlock"/>
      </w:pPr>
      <w:r>
        <w:t>}</w:t>
      </w:r>
    </w:p>
    <w:p/>
    <w:p>
      <w:pPr>
        <w:jc w:val="center"/>
      </w:pPr>
      <w:r>
        <w:rPr>
          <w:rFonts w:ascii="Consolas" w:hAnsi="Consolas"/>
          <w:sz w:val="18"/>
        </w:rPr>
        <w:t>EmployeeService</w:t>
        <w:br/>
        <w:t xml:space="preserve">      |</w:t>
        <w:br/>
        <w:t xml:space="preserve">      | depends on</w:t>
        <w:br/>
        <w:t xml:space="preserve">      v</w:t>
        <w:br/>
        <w:t>EmployeeRepository</w:t>
      </w:r>
    </w:p>
    <w:p>
      <w:pPr>
        <w:pStyle w:val="Heading1"/>
      </w:pPr>
      <w:r>
        <w:t>2. What Is Dependency Injection?</w:t>
      </w:r>
    </w:p>
    <w:p>
      <w:r>
        <w:t>Dependency Injection means that required dependencies are provided to a class from outside. The class itself does not create them using the new keyword.</w:t>
      </w:r>
    </w:p>
    <w:p>
      <w:pPr>
        <w:pStyle w:val="Heading2"/>
      </w:pPr>
      <w:r>
        <w:t>Without Dependency Injection</w:t>
      </w:r>
    </w:p>
    <w:p>
      <w:pPr>
        <w:pStyle w:val="CodeBlock"/>
      </w:pPr>
      <w:r>
        <w:t>public class EmployeeService {</w:t>
      </w:r>
    </w:p>
    <w:p>
      <w:pPr>
        <w:pStyle w:val="CodeBlock"/>
      </w:pPr>
      <w:r/>
    </w:p>
    <w:p>
      <w:pPr>
        <w:pStyle w:val="CodeBlock"/>
      </w:pPr>
      <w:r>
        <w:t xml:space="preserve">    private EmployeeRepository employeeRepository =</w:t>
      </w:r>
    </w:p>
    <w:p>
      <w:pPr>
        <w:pStyle w:val="CodeBlock"/>
      </w:pPr>
      <w:r>
        <w:t xml:space="preserve">            new EmployeeRepository();</w:t>
      </w:r>
    </w:p>
    <w:p>
      <w:pPr>
        <w:pStyle w:val="CodeBlock"/>
      </w:pPr>
      <w:r>
        <w:t>}</w:t>
      </w:r>
    </w:p>
    <w:p/>
    <w:p>
      <w:r>
        <w:t>This creates tight coupling because EmployeeService is directly responsible for creating EmployeeRepository.</w:t>
      </w:r>
    </w:p>
    <w:p>
      <w:pPr>
        <w:pStyle w:val="Heading2"/>
      </w:pPr>
      <w:r>
        <w:t>With Dependency Injection</w:t>
      </w:r>
    </w:p>
    <w:p>
      <w:pPr>
        <w:pStyle w:val="CodeBlock"/>
      </w:pPr>
      <w:r>
        <w:t>@Service</w:t>
      </w:r>
    </w:p>
    <w:p>
      <w:pPr>
        <w:pStyle w:val="CodeBlock"/>
      </w:pPr>
      <w:r>
        <w:t>public class EmployeeService {</w:t>
      </w:r>
    </w:p>
    <w:p>
      <w:pPr>
        <w:pStyle w:val="CodeBlock"/>
      </w:pPr>
      <w:r/>
    </w:p>
    <w:p>
      <w:pPr>
        <w:pStyle w:val="CodeBlock"/>
      </w:pPr>
      <w:r>
        <w:t xml:space="preserve">    private final EmployeeRepository employeeRepository;</w:t>
      </w:r>
    </w:p>
    <w:p>
      <w:pPr>
        <w:pStyle w:val="CodeBlock"/>
      </w:pPr>
      <w:r/>
    </w:p>
    <w:p>
      <w:pPr>
        <w:pStyle w:val="CodeBlock"/>
      </w:pPr>
      <w:r>
        <w:t xml:space="preserve">    public EmployeeService(EmployeeRepository employeeRepository) {</w:t>
      </w:r>
    </w:p>
    <w:p>
      <w:pPr>
        <w:pStyle w:val="CodeBlock"/>
      </w:pPr>
      <w:r>
        <w:t xml:space="preserve">        this.employeeRepository = employeeRepository;</w:t>
      </w:r>
    </w:p>
    <w:p>
      <w:pPr>
        <w:pStyle w:val="CodeBlock"/>
      </w:pPr>
      <w:r>
        <w:t xml:space="preserve">    }</w:t>
      </w:r>
    </w:p>
    <w:p>
      <w:pPr>
        <w:pStyle w:val="CodeBlock"/>
      </w:pPr>
      <w:r>
        <w:t>}</w:t>
      </w:r>
    </w:p>
    <w:p/>
    <w:p>
      <w:pPr>
        <w:jc w:val="center"/>
      </w:pPr>
      <w:r>
        <w:rPr>
          <w:rFonts w:ascii="Consolas" w:hAnsi="Consolas"/>
          <w:sz w:val="18"/>
        </w:rPr>
        <w:t>Spring Container</w:t>
        <w:br/>
        <w:t xml:space="preserve">      |</w:t>
        <w:br/>
        <w:t xml:space="preserve">      | creates and injects</w:t>
        <w:br/>
        <w:t xml:space="preserve">      v</w:t>
        <w:br/>
        <w:t>EmployeeRepository</w:t>
        <w:br/>
        <w:t xml:space="preserve">      |</w:t>
        <w:br/>
        <w:t xml:space="preserve">      v</w:t>
        <w:br/>
        <w:t>EmployeeService</w:t>
      </w:r>
    </w:p>
    <w:tbl>
      <w:tblPr>
        <w:tblW w:type="auto" w:w="0"/>
        <w:jc w:val="center"/>
        <w:tblLook w:firstColumn="1" w:firstRow="1" w:lastColumn="0" w:lastRow="0" w:noHBand="0" w:noVBand="1" w:val="04A0"/>
      </w:tblPr>
      <w:tblGrid>
        <w:gridCol w:w="10080"/>
      </w:tblGrid>
      <w:tr>
        <w:tc>
          <w:tcPr>
            <w:tcW w:type="dxa" w:w="10080"/>
            <w:shd w:fill="EAF2F8"/>
          </w:tcPr>
          <w:p>
            <w:r>
              <w:rPr>
                <w:b/>
              </w:rPr>
              <w:t xml:space="preserve">Key Point: </w:t>
            </w:r>
            <w:r>
              <w:t>DI means: Do not create the object you depend on; let Spring create and provide it.</w:t>
            </w:r>
          </w:p>
        </w:tc>
      </w:tr>
    </w:tbl>
    <w:p/>
    <w:p>
      <w:pPr>
        <w:pStyle w:val="Heading1"/>
      </w:pPr>
      <w:r>
        <w:t>3. Why Dependency Injection Is Needed</w:t>
      </w:r>
    </w:p>
    <w:p>
      <w:pPr>
        <w:pStyle w:val="ListBullet"/>
      </w:pPr>
      <w:r>
        <w:t>Reduces tight coupling between classes.</w:t>
      </w:r>
    </w:p>
    <w:p>
      <w:pPr>
        <w:pStyle w:val="ListBullet"/>
      </w:pPr>
      <w:r>
        <w:t>Makes classes easier to test using mocks or stubs.</w:t>
      </w:r>
    </w:p>
    <w:p>
      <w:pPr>
        <w:pStyle w:val="ListBullet"/>
      </w:pPr>
      <w:r>
        <w:t>Improves maintainability and extensibility.</w:t>
      </w:r>
    </w:p>
    <w:p>
      <w:pPr>
        <w:pStyle w:val="ListBullet"/>
      </w:pPr>
      <w:r>
        <w:t>Supports programming to interfaces.</w:t>
      </w:r>
    </w:p>
    <w:p>
      <w:pPr>
        <w:pStyle w:val="ListBullet"/>
      </w:pPr>
      <w:r>
        <w:t>Makes dependencies explicit.</w:t>
      </w:r>
    </w:p>
    <w:p>
      <w:pPr>
        <w:pStyle w:val="ListBullet"/>
      </w:pPr>
      <w:r>
        <w:t>Allows Spring to manage object creation and lifecycle.</w:t>
      </w:r>
    </w:p>
    <w:p>
      <w:pPr>
        <w:pStyle w:val="ListBullet"/>
      </w:pPr>
      <w:r>
        <w:t>Supports SOLID principles, especially Dependency Inversion.</w:t>
      </w:r>
    </w:p>
    <w:p>
      <w:pPr>
        <w:pStyle w:val="Heading1"/>
      </w:pPr>
      <w:r>
        <w:t>4. Tight Coupling vs Loose Coupling</w:t>
      </w:r>
    </w:p>
    <w:p>
      <w:pPr>
        <w:pStyle w:val="Heading2"/>
      </w:pPr>
      <w:r>
        <w:t>Tight Coupling Example</w:t>
      </w:r>
    </w:p>
    <w:p>
      <w:pPr>
        <w:pStyle w:val="CodeBlock"/>
      </w:pPr>
      <w:r>
        <w:t>public class OrderService {</w:t>
      </w:r>
    </w:p>
    <w:p>
      <w:pPr>
        <w:pStyle w:val="CodeBlock"/>
      </w:pPr>
      <w:r/>
    </w:p>
    <w:p>
      <w:pPr>
        <w:pStyle w:val="CodeBlock"/>
      </w:pPr>
      <w:r>
        <w:t xml:space="preserve">    private CreditCardPaymentService paymentService =</w:t>
      </w:r>
    </w:p>
    <w:p>
      <w:pPr>
        <w:pStyle w:val="CodeBlock"/>
      </w:pPr>
      <w:r>
        <w:t xml:space="preserve">            new CreditCardPaymentService();</w:t>
      </w:r>
    </w:p>
    <w:p>
      <w:pPr>
        <w:pStyle w:val="CodeBlock"/>
      </w:pPr>
      <w:r>
        <w:t>}</w:t>
      </w:r>
    </w:p>
    <w:p/>
    <w:p>
      <w:pPr>
        <w:jc w:val="center"/>
      </w:pPr>
      <w:r>
        <w:rPr>
          <w:rFonts w:ascii="Consolas" w:hAnsi="Consolas"/>
          <w:sz w:val="18"/>
        </w:rPr>
        <w:t>OrderService</w:t>
        <w:br/>
        <w:t xml:space="preserve">    |</w:t>
        <w:br/>
        <w:t xml:space="preserve">    v</w:t>
        <w:br/>
        <w:t>CreditCardPaymentService</w:t>
        <w:br/>
        <w:br/>
        <w:t>Changing payment type requires code changes in OrderService.</w:t>
      </w:r>
    </w:p>
    <w:p>
      <w:pPr>
        <w:pStyle w:val="Heading2"/>
      </w:pPr>
      <w:r>
        <w:t>Loose Coupling with DI</w:t>
      </w:r>
    </w:p>
    <w:p>
      <w:pPr>
        <w:pStyle w:val="CodeBlock"/>
      </w:pPr>
      <w:r>
        <w:t>public interface PaymentService {</w:t>
      </w:r>
    </w:p>
    <w:p>
      <w:pPr>
        <w:pStyle w:val="CodeBlock"/>
      </w:pPr>
      <w:r>
        <w:t xml:space="preserve">    void pay();</w:t>
      </w:r>
    </w:p>
    <w:p>
      <w:pPr>
        <w:pStyle w:val="CodeBlock"/>
      </w:pPr>
      <w:r>
        <w:t>}</w:t>
      </w:r>
    </w:p>
    <w:p/>
    <w:p>
      <w:pPr>
        <w:pStyle w:val="CodeBlock"/>
      </w:pPr>
      <w:r>
        <w:t>@Service</w:t>
      </w:r>
    </w:p>
    <w:p>
      <w:pPr>
        <w:pStyle w:val="CodeBlock"/>
      </w:pPr>
      <w:r>
        <w:t>public class CreditCardPaymentService implements PaymentService {</w:t>
      </w:r>
    </w:p>
    <w:p>
      <w:pPr>
        <w:pStyle w:val="CodeBlock"/>
      </w:pPr>
      <w:r>
        <w:t xml:space="preserve">    public void pay() {</w:t>
      </w:r>
    </w:p>
    <w:p>
      <w:pPr>
        <w:pStyle w:val="CodeBlock"/>
      </w:pPr>
      <w:r>
        <w:t xml:space="preserve">        System.out.println("Credit Card Payment");</w:t>
      </w:r>
    </w:p>
    <w:p>
      <w:pPr>
        <w:pStyle w:val="CodeBlock"/>
      </w:pPr>
      <w:r>
        <w:t xml:space="preserve">    }</w:t>
      </w:r>
    </w:p>
    <w:p>
      <w:pPr>
        <w:pStyle w:val="CodeBlock"/>
      </w:pPr>
      <w:r>
        <w:t>}</w:t>
      </w:r>
    </w:p>
    <w:p>
      <w:pPr>
        <w:pStyle w:val="CodeBlock"/>
      </w:pPr>
      <w:r/>
    </w:p>
    <w:p>
      <w:pPr>
        <w:pStyle w:val="CodeBlock"/>
      </w:pPr>
      <w:r>
        <w:t>@Service</w:t>
      </w:r>
    </w:p>
    <w:p>
      <w:pPr>
        <w:pStyle w:val="CodeBlock"/>
      </w:pPr>
      <w:r>
        <w:t>public class UpiPaymentService implements PaymentService {</w:t>
      </w:r>
    </w:p>
    <w:p>
      <w:pPr>
        <w:pStyle w:val="CodeBlock"/>
      </w:pPr>
      <w:r>
        <w:t xml:space="preserve">    public void pay() {</w:t>
      </w:r>
    </w:p>
    <w:p>
      <w:pPr>
        <w:pStyle w:val="CodeBlock"/>
      </w:pPr>
      <w:r>
        <w:t xml:space="preserve">        System.out.println("UPI Payment");</w:t>
      </w:r>
    </w:p>
    <w:p>
      <w:pPr>
        <w:pStyle w:val="CodeBlock"/>
      </w:pPr>
      <w:r>
        <w:t xml:space="preserve">    }</w:t>
      </w:r>
    </w:p>
    <w:p>
      <w:pPr>
        <w:pStyle w:val="CodeBlock"/>
      </w:pPr>
      <w:r>
        <w:t>}</w:t>
      </w:r>
    </w:p>
    <w:p/>
    <w:p>
      <w:pPr>
        <w:pStyle w:val="CodeBlock"/>
      </w:pPr>
      <w:r>
        <w:t>@Service</w:t>
      </w:r>
    </w:p>
    <w:p>
      <w:pPr>
        <w:pStyle w:val="CodeBlock"/>
      </w:pPr>
      <w:r>
        <w:t>public class OrderService {</w:t>
      </w:r>
    </w:p>
    <w:p>
      <w:pPr>
        <w:pStyle w:val="CodeBlock"/>
      </w:pPr>
      <w:r/>
    </w:p>
    <w:p>
      <w:pPr>
        <w:pStyle w:val="CodeBlock"/>
      </w:pPr>
      <w:r>
        <w:t xml:space="preserve">    private final PaymentService paymentService;</w:t>
      </w:r>
    </w:p>
    <w:p>
      <w:pPr>
        <w:pStyle w:val="CodeBlock"/>
      </w:pPr>
      <w:r/>
    </w:p>
    <w:p>
      <w:pPr>
        <w:pStyle w:val="CodeBlock"/>
      </w:pPr>
      <w:r>
        <w:t xml:space="preserve">    public OrderService(PaymentService paymentService) {</w:t>
      </w:r>
    </w:p>
    <w:p>
      <w:pPr>
        <w:pStyle w:val="CodeBlock"/>
      </w:pPr>
      <w:r>
        <w:t xml:space="preserve">        this.paymentService = paymentService;</w:t>
      </w:r>
    </w:p>
    <w:p>
      <w:pPr>
        <w:pStyle w:val="CodeBlock"/>
      </w:pPr>
      <w:r>
        <w:t xml:space="preserve">    }</w:t>
      </w:r>
    </w:p>
    <w:p>
      <w:pPr>
        <w:pStyle w:val="CodeBlock"/>
      </w:pPr>
      <w:r>
        <w:t>}</w:t>
      </w:r>
    </w:p>
    <w:p/>
    <w:p>
      <w:pPr>
        <w:jc w:val="center"/>
      </w:pPr>
      <w:r>
        <w:rPr>
          <w:rFonts w:ascii="Consolas" w:hAnsi="Consolas"/>
          <w:sz w:val="18"/>
        </w:rPr>
        <w:t>OrderService</w:t>
        <w:br/>
        <w:t xml:space="preserve">    |</w:t>
        <w:br/>
        <w:t xml:space="preserve">    v</w:t>
        <w:br/>
        <w:t>PaymentService</w:t>
        <w:br/>
        <w:t xml:space="preserve">   /      \</w:t>
        <w:br/>
        <w:t xml:space="preserve">  v        v</w:t>
        <w:br/>
        <w:t>CreditCard  UPI</w:t>
      </w:r>
    </w:p>
    <w:p>
      <w:pPr>
        <w:pStyle w:val="Heading1"/>
      </w:pPr>
      <w:r>
        <w:t>5. IoC and DI</w:t>
      </w:r>
    </w:p>
    <w:p>
      <w:r>
        <w:t>IoC stands for Inversion of Control. Normally, application code controls object creation. With Spring, the framework controls creation, configuration, and lifecycle of application objects.</w:t>
      </w:r>
    </w:p>
    <w:p>
      <w:pPr>
        <w:jc w:val="center"/>
      </w:pPr>
      <w:r>
        <w:rPr>
          <w:rFonts w:ascii="Consolas" w:hAnsi="Consolas"/>
          <w:sz w:val="18"/>
        </w:rPr>
        <w:t>Traditional Java</w:t>
        <w:br/>
        <w:t>Application Code -&gt; new Object()</w:t>
        <w:br/>
        <w:br/>
        <w:t>Spring</w:t>
        <w:br/>
        <w:t>Spring Container -&gt; creates object -&gt; injects object</w:t>
      </w:r>
    </w:p>
    <w:tbl>
      <w:tblPr>
        <w:tblW w:type="auto" w:w="0"/>
        <w:jc w:val="center"/>
        <w:tblLook w:firstColumn="1" w:firstRow="1" w:lastColumn="0" w:lastRow="0" w:noHBand="0" w:noVBand="1" w:val="04A0"/>
      </w:tblPr>
      <w:tblGrid>
        <w:gridCol w:w="5040"/>
        <w:gridCol w:w="5040"/>
      </w:tblGrid>
      <w:tr>
        <w:tc>
          <w:tcPr>
            <w:tcW w:type="dxa" w:w="5040"/>
            <w:shd w:fill="D9EAF7"/>
          </w:tcPr>
          <w:p>
            <w:r/>
            <w:r>
              <w:rPr>
                <w:rFonts w:ascii="Aptos" w:hAnsi="Aptos"/>
                <w:b/>
                <w:sz w:val="18"/>
              </w:rPr>
              <w:t>Concept</w:t>
            </w:r>
          </w:p>
        </w:tc>
        <w:tc>
          <w:tcPr>
            <w:tcW w:type="dxa" w:w="5040"/>
            <w:shd w:fill="D9EAF7"/>
          </w:tcPr>
          <w:p>
            <w:r/>
            <w:r>
              <w:rPr>
                <w:rFonts w:ascii="Aptos" w:hAnsi="Aptos"/>
                <w:b/>
                <w:sz w:val="18"/>
              </w:rPr>
              <w:t>Meaning</w:t>
            </w:r>
          </w:p>
        </w:tc>
      </w:tr>
      <w:tr>
        <w:tc>
          <w:tcPr>
            <w:tcW w:type="dxa" w:w="5040"/>
          </w:tcPr>
          <w:p>
            <w:r/>
            <w:r>
              <w:rPr>
                <w:rFonts w:ascii="Aptos" w:hAnsi="Aptos"/>
                <w:b w:val="0"/>
                <w:sz w:val="18"/>
              </w:rPr>
              <w:t>IoC</w:t>
            </w:r>
          </w:p>
        </w:tc>
        <w:tc>
          <w:tcPr>
            <w:tcW w:type="dxa" w:w="5040"/>
          </w:tcPr>
          <w:p>
            <w:r/>
            <w:r>
              <w:rPr>
                <w:rFonts w:ascii="Aptos" w:hAnsi="Aptos"/>
                <w:b w:val="0"/>
                <w:sz w:val="18"/>
              </w:rPr>
              <w:t>Who controls object creation? Spring controls it.</w:t>
            </w:r>
          </w:p>
        </w:tc>
      </w:tr>
      <w:tr>
        <w:tc>
          <w:tcPr>
            <w:tcW w:type="dxa" w:w="5040"/>
          </w:tcPr>
          <w:p>
            <w:r/>
            <w:r>
              <w:rPr>
                <w:rFonts w:ascii="Aptos" w:hAnsi="Aptos"/>
                <w:b w:val="0"/>
                <w:sz w:val="18"/>
              </w:rPr>
              <w:t>DI</w:t>
            </w:r>
          </w:p>
        </w:tc>
        <w:tc>
          <w:tcPr>
            <w:tcW w:type="dxa" w:w="5040"/>
          </w:tcPr>
          <w:p>
            <w:r/>
            <w:r>
              <w:rPr>
                <w:rFonts w:ascii="Aptos" w:hAnsi="Aptos"/>
                <w:b w:val="0"/>
                <w:sz w:val="18"/>
              </w:rPr>
              <w:t>How are required objects provided? Spring injects them.</w:t>
            </w:r>
          </w:p>
        </w:tc>
      </w:tr>
    </w:tbl>
    <w:p/>
    <w:p>
      <w:pPr>
        <w:pStyle w:val="Heading1"/>
      </w:pPr>
      <w:r>
        <w:t>6. Spring IoC Container</w:t>
      </w:r>
    </w:p>
    <w:p>
      <w:r>
        <w:t>The Spring IoC Container creates beans, stores them, resolves dependencies, injects dependencies, and manages bean lifecycle.</w:t>
      </w:r>
    </w:p>
    <w:p>
      <w:pPr>
        <w:jc w:val="center"/>
      </w:pPr>
      <w:r>
        <w:rPr>
          <w:rFonts w:ascii="Consolas" w:hAnsi="Consolas"/>
          <w:sz w:val="18"/>
        </w:rPr>
        <w:t>Spring Boot Starts</w:t>
        <w:br/>
        <w:t xml:space="preserve">      |</w:t>
        <w:br/>
        <w:t xml:space="preserve">      v</w:t>
        <w:br/>
        <w:t>Create ApplicationContext</w:t>
        <w:br/>
        <w:t xml:space="preserve">      |</w:t>
        <w:br/>
        <w:t xml:space="preserve">      v</w:t>
        <w:br/>
        <w:t>Component Scan</w:t>
        <w:br/>
        <w:t xml:space="preserve">      |</w:t>
        <w:br/>
        <w:t xml:space="preserve">      v</w:t>
        <w:br/>
        <w:t>Create Beans</w:t>
        <w:br/>
        <w:t xml:space="preserve">      |</w:t>
        <w:br/>
        <w:t xml:space="preserve">      v</w:t>
        <w:br/>
        <w:t>Resolve Dependencies</w:t>
        <w:br/>
        <w:t xml:space="preserve">      |</w:t>
        <w:br/>
        <w:t xml:space="preserve">      v</w:t>
        <w:br/>
        <w:t>Inject Dependencies</w:t>
        <w:br/>
        <w:t xml:space="preserve">      |</w:t>
        <w:br/>
        <w:t xml:space="preserve">      v</w:t>
        <w:br/>
        <w:t>Application Ready</w:t>
      </w:r>
    </w:p>
    <w:p>
      <w:pPr>
        <w:pStyle w:val="Heading1"/>
      </w:pPr>
      <w:r>
        <w:t>7. What Is a Spring Bean?</w:t>
      </w:r>
    </w:p>
    <w:p>
      <w:r>
        <w:t>A Spring Bean is an object created, configured, and managed by the Spring container.</w:t>
      </w:r>
    </w:p>
    <w:p>
      <w:pPr>
        <w:pStyle w:val="CodeBlock"/>
      </w:pPr>
      <w:r>
        <w:t>@Service</w:t>
      </w:r>
    </w:p>
    <w:p>
      <w:pPr>
        <w:pStyle w:val="CodeBlock"/>
      </w:pPr>
      <w:r>
        <w:t>public class EmployeeService {</w:t>
      </w:r>
    </w:p>
    <w:p>
      <w:pPr>
        <w:pStyle w:val="CodeBlock"/>
      </w:pPr>
      <w:r>
        <w:t>}</w:t>
      </w:r>
    </w:p>
    <w:p/>
    <w:p>
      <w:r>
        <w:t>Because EmployeeService is discovered by component scanning, Spring creates and manages an instance of it.</w:t>
      </w:r>
    </w:p>
    <w:p>
      <w:pPr>
        <w:pStyle w:val="Heading1"/>
      </w:pPr>
      <w:r>
        <w:t>8. How Spring Finds Beans</w:t>
      </w:r>
    </w:p>
    <w:p>
      <w:r>
        <w:t>Spring Boot uses component scanning to find classes annotated with stereotype annotations.</w:t>
      </w:r>
    </w:p>
    <w:tbl>
      <w:tblPr>
        <w:tblW w:type="auto" w:w="0"/>
        <w:jc w:val="center"/>
        <w:tblLook w:firstColumn="1" w:firstRow="1" w:lastColumn="0" w:lastRow="0" w:noHBand="0" w:noVBand="1" w:val="04A0"/>
      </w:tblPr>
      <w:tblGrid>
        <w:gridCol w:w="5040"/>
        <w:gridCol w:w="5040"/>
      </w:tblGrid>
      <w:tr>
        <w:tc>
          <w:tcPr>
            <w:tcW w:type="dxa" w:w="5040"/>
            <w:shd w:fill="D9EAF7"/>
          </w:tcPr>
          <w:p>
            <w:r/>
            <w:r>
              <w:rPr>
                <w:rFonts w:ascii="Aptos" w:hAnsi="Aptos"/>
                <w:b/>
                <w:sz w:val="18"/>
              </w:rPr>
              <w:t>Annotation</w:t>
            </w:r>
          </w:p>
        </w:tc>
        <w:tc>
          <w:tcPr>
            <w:tcW w:type="dxa" w:w="5040"/>
            <w:shd w:fill="D9EAF7"/>
          </w:tcPr>
          <w:p>
            <w:r/>
            <w:r>
              <w:rPr>
                <w:rFonts w:ascii="Aptos" w:hAnsi="Aptos"/>
                <w:b/>
                <w:sz w:val="18"/>
              </w:rPr>
              <w:t>Typical Purpose</w:t>
            </w:r>
          </w:p>
        </w:tc>
      </w:tr>
      <w:tr>
        <w:tc>
          <w:tcPr>
            <w:tcW w:type="dxa" w:w="5040"/>
          </w:tcPr>
          <w:p>
            <w:r/>
            <w:r>
              <w:rPr>
                <w:rFonts w:ascii="Aptos" w:hAnsi="Aptos"/>
                <w:b w:val="0"/>
                <w:sz w:val="18"/>
              </w:rPr>
              <w:t>@Component</w:t>
            </w:r>
          </w:p>
        </w:tc>
        <w:tc>
          <w:tcPr>
            <w:tcW w:type="dxa" w:w="5040"/>
          </w:tcPr>
          <w:p>
            <w:r/>
            <w:r>
              <w:rPr>
                <w:rFonts w:ascii="Aptos" w:hAnsi="Aptos"/>
                <w:b w:val="0"/>
                <w:sz w:val="18"/>
              </w:rPr>
              <w:t>Generic Spring-managed component</w:t>
            </w:r>
          </w:p>
        </w:tc>
      </w:tr>
      <w:tr>
        <w:tc>
          <w:tcPr>
            <w:tcW w:type="dxa" w:w="5040"/>
          </w:tcPr>
          <w:p>
            <w:r/>
            <w:r>
              <w:rPr>
                <w:rFonts w:ascii="Aptos" w:hAnsi="Aptos"/>
                <w:b w:val="0"/>
                <w:sz w:val="18"/>
              </w:rPr>
              <w:t>@Service</w:t>
            </w:r>
          </w:p>
        </w:tc>
        <w:tc>
          <w:tcPr>
            <w:tcW w:type="dxa" w:w="5040"/>
          </w:tcPr>
          <w:p>
            <w:r/>
            <w:r>
              <w:rPr>
                <w:rFonts w:ascii="Aptos" w:hAnsi="Aptos"/>
                <w:b w:val="0"/>
                <w:sz w:val="18"/>
              </w:rPr>
              <w:t>Business/service layer</w:t>
            </w:r>
          </w:p>
        </w:tc>
      </w:tr>
      <w:tr>
        <w:tc>
          <w:tcPr>
            <w:tcW w:type="dxa" w:w="5040"/>
          </w:tcPr>
          <w:p>
            <w:r/>
            <w:r>
              <w:rPr>
                <w:rFonts w:ascii="Aptos" w:hAnsi="Aptos"/>
                <w:b w:val="0"/>
                <w:sz w:val="18"/>
              </w:rPr>
              <w:t>@Repository</w:t>
            </w:r>
          </w:p>
        </w:tc>
        <w:tc>
          <w:tcPr>
            <w:tcW w:type="dxa" w:w="5040"/>
          </w:tcPr>
          <w:p>
            <w:r/>
            <w:r>
              <w:rPr>
                <w:rFonts w:ascii="Aptos" w:hAnsi="Aptos"/>
                <w:b w:val="0"/>
                <w:sz w:val="18"/>
              </w:rPr>
              <w:t>Persistence/data-access layer</w:t>
            </w:r>
          </w:p>
        </w:tc>
      </w:tr>
      <w:tr>
        <w:tc>
          <w:tcPr>
            <w:tcW w:type="dxa" w:w="5040"/>
          </w:tcPr>
          <w:p>
            <w:r/>
            <w:r>
              <w:rPr>
                <w:rFonts w:ascii="Aptos" w:hAnsi="Aptos"/>
                <w:b w:val="0"/>
                <w:sz w:val="18"/>
              </w:rPr>
              <w:t>@Controller</w:t>
            </w:r>
          </w:p>
        </w:tc>
        <w:tc>
          <w:tcPr>
            <w:tcW w:type="dxa" w:w="5040"/>
          </w:tcPr>
          <w:p>
            <w:r/>
            <w:r>
              <w:rPr>
                <w:rFonts w:ascii="Aptos" w:hAnsi="Aptos"/>
                <w:b w:val="0"/>
                <w:sz w:val="18"/>
              </w:rPr>
              <w:t>MVC controller</w:t>
            </w:r>
          </w:p>
        </w:tc>
      </w:tr>
      <w:tr>
        <w:tc>
          <w:tcPr>
            <w:tcW w:type="dxa" w:w="5040"/>
          </w:tcPr>
          <w:p>
            <w:r/>
            <w:r>
              <w:rPr>
                <w:rFonts w:ascii="Aptos" w:hAnsi="Aptos"/>
                <w:b w:val="0"/>
                <w:sz w:val="18"/>
              </w:rPr>
              <w:t>@RestController</w:t>
            </w:r>
          </w:p>
        </w:tc>
        <w:tc>
          <w:tcPr>
            <w:tcW w:type="dxa" w:w="5040"/>
          </w:tcPr>
          <w:p>
            <w:r/>
            <w:r>
              <w:rPr>
                <w:rFonts w:ascii="Aptos" w:hAnsi="Aptos"/>
                <w:b w:val="0"/>
                <w:sz w:val="18"/>
              </w:rPr>
              <w:t>REST API controller</w:t>
            </w:r>
          </w:p>
        </w:tc>
      </w:tr>
    </w:tbl>
    <w:p/>
    <w:p>
      <w:pPr>
        <w:pStyle w:val="Heading1"/>
      </w:pPr>
      <w:r>
        <w:t>9. Types of Dependency Injection</w:t>
      </w:r>
    </w:p>
    <w:p>
      <w:pPr>
        <w:jc w:val="center"/>
      </w:pPr>
      <w:r>
        <w:rPr>
          <w:rFonts w:ascii="Consolas" w:hAnsi="Consolas"/>
          <w:sz w:val="18"/>
        </w:rPr>
        <w:t>Dependency Injection</w:t>
        <w:br/>
        <w:t xml:space="preserve">      |</w:t>
        <w:br/>
        <w:t xml:space="preserve">      +--&gt; Constructor Injection</w:t>
        <w:br/>
        <w:t xml:space="preserve">      +--&gt; Setter Injection</w:t>
        <w:br/>
        <w:t xml:space="preserve">      +--&gt; Field Injection</w:t>
      </w:r>
    </w:p>
    <w:p>
      <w:pPr>
        <w:pStyle w:val="Heading1"/>
      </w:pPr>
      <w:r>
        <w:t>10. Constructor Injection</w:t>
      </w:r>
    </w:p>
    <w:p>
      <w:r>
        <w:t>Constructor injection provides required dependencies through the class constructor. This is the generally recommended style for mandatory dependencies.</w:t>
      </w:r>
    </w:p>
    <w:p>
      <w:pPr>
        <w:pStyle w:val="CodeBlock"/>
      </w:pPr>
      <w:r>
        <w:t>@Service</w:t>
      </w:r>
    </w:p>
    <w:p>
      <w:pPr>
        <w:pStyle w:val="CodeBlock"/>
      </w:pPr>
      <w:r>
        <w:t>public class EmployeeService {</w:t>
      </w:r>
    </w:p>
    <w:p>
      <w:pPr>
        <w:pStyle w:val="CodeBlock"/>
      </w:pPr>
      <w:r/>
    </w:p>
    <w:p>
      <w:pPr>
        <w:pStyle w:val="CodeBlock"/>
      </w:pPr>
      <w:r>
        <w:t xml:space="preserve">    private final EmployeeRepository employeeRepository;</w:t>
      </w:r>
    </w:p>
    <w:p>
      <w:pPr>
        <w:pStyle w:val="CodeBlock"/>
      </w:pPr>
      <w:r/>
    </w:p>
    <w:p>
      <w:pPr>
        <w:pStyle w:val="CodeBlock"/>
      </w:pPr>
      <w:r>
        <w:t xml:space="preserve">    public EmployeeService(EmployeeRepository employeeRepository) {</w:t>
      </w:r>
    </w:p>
    <w:p>
      <w:pPr>
        <w:pStyle w:val="CodeBlock"/>
      </w:pPr>
      <w:r>
        <w:t xml:space="preserve">        this.employeeRepository = employeeRepository;</w:t>
      </w:r>
    </w:p>
    <w:p>
      <w:pPr>
        <w:pStyle w:val="CodeBlock"/>
      </w:pPr>
      <w:r>
        <w:t xml:space="preserve">    }</w:t>
      </w:r>
    </w:p>
    <w:p>
      <w:pPr>
        <w:pStyle w:val="CodeBlock"/>
      </w:pPr>
      <w:r>
        <w:t>}</w:t>
      </w:r>
    </w:p>
    <w:p/>
    <w:p>
      <w:pPr>
        <w:jc w:val="center"/>
      </w:pPr>
      <w:r>
        <w:rPr>
          <w:rFonts w:ascii="Consolas" w:hAnsi="Consolas"/>
          <w:sz w:val="18"/>
        </w:rPr>
        <w:t>Spring</w:t>
        <w:br/>
        <w:t xml:space="preserve">  |</w:t>
        <w:br/>
        <w:t xml:space="preserve">  +--&gt; create EmployeeRepository bean</w:t>
        <w:br/>
        <w:t xml:space="preserve">  |</w:t>
        <w:br/>
        <w:t xml:space="preserve">  v</w:t>
        <w:br/>
        <w:t>new EmployeeService(employeeRepository)</w:t>
        <w:br/>
        <w:t xml:space="preserve">  |</w:t>
        <w:br/>
        <w:t xml:space="preserve">  v</w:t>
        <w:br/>
        <w:t>EmployeeService bean</w:t>
      </w:r>
    </w:p>
    <w:p>
      <w:pPr>
        <w:pStyle w:val="Heading2"/>
      </w:pPr>
      <w:r>
        <w:t>Advantages of Constructor Injection</w:t>
      </w:r>
    </w:p>
    <w:p>
      <w:pPr>
        <w:pStyle w:val="ListBullet"/>
      </w:pPr>
      <w:r>
        <w:t>Dependencies are clearly visible in the constructor.</w:t>
      </w:r>
    </w:p>
    <w:p>
      <w:pPr>
        <w:pStyle w:val="ListBullet"/>
      </w:pPr>
      <w:r>
        <w:t>Required dependencies must be supplied when the object is created.</w:t>
      </w:r>
    </w:p>
    <w:p>
      <w:pPr>
        <w:pStyle w:val="ListBullet"/>
      </w:pPr>
      <w:r>
        <w:t>Fields can be declared final.</w:t>
      </w:r>
    </w:p>
    <w:p>
      <w:pPr>
        <w:pStyle w:val="ListBullet"/>
      </w:pPr>
      <w:r>
        <w:t>Easy to unit test without starting Spring.</w:t>
      </w:r>
    </w:p>
    <w:p>
      <w:pPr>
        <w:pStyle w:val="ListBullet"/>
      </w:pPr>
      <w:r>
        <w:t>Supports immutability.</w:t>
      </w:r>
    </w:p>
    <w:p>
      <w:pPr>
        <w:pStyle w:val="ListBullet"/>
      </w:pPr>
      <w:r>
        <w:t>Avoids partially initialized objects.</w:t>
      </w:r>
    </w:p>
    <w:p>
      <w:pPr>
        <w:pStyle w:val="Heading1"/>
      </w:pPr>
      <w:r>
        <w:t>11. Why @Autowired Is Usually Not Required on a Constructor</w:t>
      </w:r>
    </w:p>
    <w:p>
      <w:r>
        <w:t>When a Spring-managed class has only one constructor, Spring automatically uses that constructor for dependency injection.</w:t>
      </w:r>
    </w:p>
    <w:p>
      <w:pPr>
        <w:pStyle w:val="CodeBlock"/>
      </w:pPr>
      <w:r>
        <w:t>@Service</w:t>
      </w:r>
    </w:p>
    <w:p>
      <w:pPr>
        <w:pStyle w:val="CodeBlock"/>
      </w:pPr>
      <w:r>
        <w:t>public class EmployeeService {</w:t>
      </w:r>
    </w:p>
    <w:p>
      <w:pPr>
        <w:pStyle w:val="CodeBlock"/>
      </w:pPr>
      <w:r/>
    </w:p>
    <w:p>
      <w:pPr>
        <w:pStyle w:val="CodeBlock"/>
      </w:pPr>
      <w:r>
        <w:t xml:space="preserve">    private final EmployeeRepository employeeRepository;</w:t>
      </w:r>
    </w:p>
    <w:p>
      <w:pPr>
        <w:pStyle w:val="CodeBlock"/>
      </w:pPr>
      <w:r/>
    </w:p>
    <w:p>
      <w:pPr>
        <w:pStyle w:val="CodeBlock"/>
      </w:pPr>
      <w:r>
        <w:t xml:space="preserve">    public EmployeeService(EmployeeRepository employeeRepository) {</w:t>
      </w:r>
    </w:p>
    <w:p>
      <w:pPr>
        <w:pStyle w:val="CodeBlock"/>
      </w:pPr>
      <w:r>
        <w:t xml:space="preserve">        this.employeeRepository = employeeRepository;</w:t>
      </w:r>
    </w:p>
    <w:p>
      <w:pPr>
        <w:pStyle w:val="CodeBlock"/>
      </w:pPr>
      <w:r>
        <w:t xml:space="preserve">    }</w:t>
      </w:r>
    </w:p>
    <w:p>
      <w:pPr>
        <w:pStyle w:val="CodeBlock"/>
      </w:pPr>
      <w:r>
        <w:t>}</w:t>
      </w:r>
    </w:p>
    <w:p/>
    <w:tbl>
      <w:tblPr>
        <w:tblW w:type="auto" w:w="0"/>
        <w:jc w:val="center"/>
        <w:tblLook w:firstColumn="1" w:firstRow="1" w:lastColumn="0" w:lastRow="0" w:noHBand="0" w:noVBand="1" w:val="04A0"/>
      </w:tblPr>
      <w:tblGrid>
        <w:gridCol w:w="10080"/>
      </w:tblGrid>
      <w:tr>
        <w:tc>
          <w:tcPr>
            <w:tcW w:type="dxa" w:w="10080"/>
            <w:shd w:fill="EAF2F8"/>
          </w:tcPr>
          <w:p>
            <w:r>
              <w:rPr>
                <w:b/>
              </w:rPr>
              <w:t xml:space="preserve">Key Point: </w:t>
            </w:r>
            <w:r>
              <w:t>For a single constructor, @Autowired is normally unnecessary.</w:t>
            </w:r>
          </w:p>
        </w:tc>
      </w:tr>
    </w:tbl>
    <w:p/>
    <w:p>
      <w:pPr>
        <w:pStyle w:val="Heading1"/>
      </w:pPr>
      <w:r>
        <w:t>12. Why Use final with Constructor Injection?</w:t>
      </w:r>
    </w:p>
    <w:p>
      <w:pPr>
        <w:pStyle w:val="CodeBlock"/>
      </w:pPr>
      <w:r>
        <w:t>private final EmployeeRepository employeeRepository;</w:t>
      </w:r>
    </w:p>
    <w:p/>
    <w:p>
      <w:r>
        <w:t>The final keyword prevents reassignment after construction. This makes the dependency stable and clearly communicates that it is required.</w:t>
      </w:r>
    </w:p>
    <w:p>
      <w:pPr>
        <w:pStyle w:val="Heading1"/>
      </w:pPr>
      <w:r>
        <w:t>13. Setter Injection</w:t>
      </w:r>
    </w:p>
    <w:p>
      <w:r>
        <w:t>Setter injection provides a dependency through a setter method. It can be useful when a dependency is optional or should be replaceable after construction.</w:t>
      </w:r>
    </w:p>
    <w:p>
      <w:pPr>
        <w:pStyle w:val="CodeBlock"/>
      </w:pPr>
      <w:r>
        <w:t>@Service</w:t>
      </w:r>
    </w:p>
    <w:p>
      <w:pPr>
        <w:pStyle w:val="CodeBlock"/>
      </w:pPr>
      <w:r>
        <w:t>public class EmployeeService {</w:t>
      </w:r>
    </w:p>
    <w:p>
      <w:pPr>
        <w:pStyle w:val="CodeBlock"/>
      </w:pPr>
      <w:r/>
    </w:p>
    <w:p>
      <w:pPr>
        <w:pStyle w:val="CodeBlock"/>
      </w:pPr>
      <w:r>
        <w:t xml:space="preserve">    private EmployeeRepository employeeRepository;</w:t>
      </w:r>
    </w:p>
    <w:p>
      <w:pPr>
        <w:pStyle w:val="CodeBlock"/>
      </w:pPr>
      <w:r/>
    </w:p>
    <w:p>
      <w:pPr>
        <w:pStyle w:val="CodeBlock"/>
      </w:pPr>
      <w:r>
        <w:t xml:space="preserve">    @Autowired</w:t>
      </w:r>
    </w:p>
    <w:p>
      <w:pPr>
        <w:pStyle w:val="CodeBlock"/>
      </w:pPr>
      <w:r>
        <w:t xml:space="preserve">    public void setEmployeeRepository(</w:t>
      </w:r>
    </w:p>
    <w:p>
      <w:pPr>
        <w:pStyle w:val="CodeBlock"/>
      </w:pPr>
      <w:r>
        <w:t xml:space="preserve">            EmployeeRepository employeeRepository) {</w:t>
      </w:r>
    </w:p>
    <w:p>
      <w:pPr>
        <w:pStyle w:val="CodeBlock"/>
      </w:pPr>
      <w:r>
        <w:t xml:space="preserve">        this.employeeRepository = employeeRepository;</w:t>
      </w:r>
    </w:p>
    <w:p>
      <w:pPr>
        <w:pStyle w:val="CodeBlock"/>
      </w:pPr>
      <w:r>
        <w:t xml:space="preserve">    }</w:t>
      </w:r>
    </w:p>
    <w:p>
      <w:pPr>
        <w:pStyle w:val="CodeBlock"/>
      </w:pPr>
      <w:r>
        <w:t>}</w:t>
      </w:r>
    </w:p>
    <w:p/>
    <w:p>
      <w:pPr>
        <w:jc w:val="center"/>
      </w:pPr>
      <w:r>
        <w:rPr>
          <w:rFonts w:ascii="Consolas" w:hAnsi="Consolas"/>
          <w:sz w:val="18"/>
        </w:rPr>
        <w:t>Create EmployeeService</w:t>
        <w:br/>
        <w:t xml:space="preserve">      |</w:t>
        <w:br/>
        <w:t xml:space="preserve">      v</w:t>
        <w:br/>
        <w:t>Call setEmployeeRepository(...)</w:t>
        <w:br/>
        <w:t xml:space="preserve">      |</w:t>
        <w:br/>
        <w:t xml:space="preserve">      v</w:t>
        <w:br/>
        <w:t>Dependency assigned</w:t>
      </w:r>
    </w:p>
    <w:p>
      <w:pPr>
        <w:pStyle w:val="Heading1"/>
      </w:pPr>
      <w:r>
        <w:t>14. Field Injection</w:t>
      </w:r>
    </w:p>
    <w:p>
      <w:pPr>
        <w:pStyle w:val="CodeBlock"/>
      </w:pPr>
      <w:r>
        <w:t>@Service</w:t>
      </w:r>
    </w:p>
    <w:p>
      <w:pPr>
        <w:pStyle w:val="CodeBlock"/>
      </w:pPr>
      <w:r>
        <w:t>public class EmployeeService {</w:t>
      </w:r>
    </w:p>
    <w:p>
      <w:pPr>
        <w:pStyle w:val="CodeBlock"/>
      </w:pPr>
      <w:r/>
    </w:p>
    <w:p>
      <w:pPr>
        <w:pStyle w:val="CodeBlock"/>
      </w:pPr>
      <w:r>
        <w:t xml:space="preserve">    @Autowired</w:t>
      </w:r>
    </w:p>
    <w:p>
      <w:pPr>
        <w:pStyle w:val="CodeBlock"/>
      </w:pPr>
      <w:r>
        <w:t xml:space="preserve">    private EmployeeRepository employeeRepository;</w:t>
      </w:r>
    </w:p>
    <w:p>
      <w:pPr>
        <w:pStyle w:val="CodeBlock"/>
      </w:pPr>
      <w:r>
        <w:t>}</w:t>
      </w:r>
    </w:p>
    <w:p/>
    <w:p>
      <w:r>
        <w:t>Field injection is compact, but it hides dependencies and makes unit testing harder. For application code, constructor injection is generally preferred.</w:t>
      </w:r>
    </w:p>
    <w:p>
      <w:pPr>
        <w:pStyle w:val="Heading1"/>
      </w:pPr>
      <w:r>
        <w:t>15. Constructor vs Setter vs Field Injection</w:t>
      </w:r>
    </w:p>
    <w:tbl>
      <w:tblPr>
        <w:tblW w:type="auto" w:w="0"/>
        <w:jc w:val="center"/>
        <w:tblLook w:firstColumn="1" w:firstRow="1" w:lastColumn="0" w:lastRow="0" w:noHBand="0" w:noVBand="1" w:val="04A0"/>
      </w:tblPr>
      <w:tblGrid>
        <w:gridCol w:w="2520"/>
        <w:gridCol w:w="2520"/>
        <w:gridCol w:w="2520"/>
        <w:gridCol w:w="2520"/>
      </w:tblGrid>
      <w:tr>
        <w:tc>
          <w:tcPr>
            <w:tcW w:type="dxa" w:w="2520"/>
            <w:shd w:fill="D9EAF7"/>
          </w:tcPr>
          <w:p>
            <w:r/>
            <w:r>
              <w:rPr>
                <w:rFonts w:ascii="Aptos" w:hAnsi="Aptos"/>
                <w:b/>
                <w:sz w:val="18"/>
              </w:rPr>
              <w:t>Feature</w:t>
            </w:r>
          </w:p>
        </w:tc>
        <w:tc>
          <w:tcPr>
            <w:tcW w:type="dxa" w:w="2520"/>
            <w:shd w:fill="D9EAF7"/>
          </w:tcPr>
          <w:p>
            <w:r/>
            <w:r>
              <w:rPr>
                <w:rFonts w:ascii="Aptos" w:hAnsi="Aptos"/>
                <w:b/>
                <w:sz w:val="18"/>
              </w:rPr>
              <w:t>Constructor</w:t>
            </w:r>
          </w:p>
        </w:tc>
        <w:tc>
          <w:tcPr>
            <w:tcW w:type="dxa" w:w="2520"/>
            <w:shd w:fill="D9EAF7"/>
          </w:tcPr>
          <w:p>
            <w:r/>
            <w:r>
              <w:rPr>
                <w:rFonts w:ascii="Aptos" w:hAnsi="Aptos"/>
                <w:b/>
                <w:sz w:val="18"/>
              </w:rPr>
              <w:t>Setter</w:t>
            </w:r>
          </w:p>
        </w:tc>
        <w:tc>
          <w:tcPr>
            <w:tcW w:type="dxa" w:w="2520"/>
            <w:shd w:fill="D9EAF7"/>
          </w:tcPr>
          <w:p>
            <w:r/>
            <w:r>
              <w:rPr>
                <w:rFonts w:ascii="Aptos" w:hAnsi="Aptos"/>
                <w:b/>
                <w:sz w:val="18"/>
              </w:rPr>
              <w:t>Field</w:t>
            </w:r>
          </w:p>
        </w:tc>
      </w:tr>
      <w:tr>
        <w:tc>
          <w:tcPr>
            <w:tcW w:type="dxa" w:w="2520"/>
          </w:tcPr>
          <w:p>
            <w:r/>
            <w:r>
              <w:rPr>
                <w:rFonts w:ascii="Aptos" w:hAnsi="Aptos"/>
                <w:b w:val="0"/>
                <w:sz w:val="18"/>
              </w:rPr>
              <w:t>Recommended</w:t>
            </w:r>
          </w:p>
        </w:tc>
        <w:tc>
          <w:tcPr>
            <w:tcW w:type="dxa" w:w="2520"/>
          </w:tcPr>
          <w:p>
            <w:r/>
            <w:r>
              <w:rPr>
                <w:rFonts w:ascii="Aptos" w:hAnsi="Aptos"/>
                <w:b w:val="0"/>
                <w:sz w:val="18"/>
              </w:rPr>
              <w:t>Yes</w:t>
            </w:r>
          </w:p>
        </w:tc>
        <w:tc>
          <w:tcPr>
            <w:tcW w:type="dxa" w:w="2520"/>
          </w:tcPr>
          <w:p>
            <w:r/>
            <w:r>
              <w:rPr>
                <w:rFonts w:ascii="Aptos" w:hAnsi="Aptos"/>
                <w:b w:val="0"/>
                <w:sz w:val="18"/>
              </w:rPr>
              <w:t>Sometimes</w:t>
            </w:r>
          </w:p>
        </w:tc>
        <w:tc>
          <w:tcPr>
            <w:tcW w:type="dxa" w:w="2520"/>
          </w:tcPr>
          <w:p>
            <w:r/>
            <w:r>
              <w:rPr>
                <w:rFonts w:ascii="Aptos" w:hAnsi="Aptos"/>
                <w:b w:val="0"/>
                <w:sz w:val="18"/>
              </w:rPr>
              <w:t>Generally no</w:t>
            </w:r>
          </w:p>
        </w:tc>
      </w:tr>
      <w:tr>
        <w:tc>
          <w:tcPr>
            <w:tcW w:type="dxa" w:w="2520"/>
          </w:tcPr>
          <w:p>
            <w:r/>
            <w:r>
              <w:rPr>
                <w:rFonts w:ascii="Aptos" w:hAnsi="Aptos"/>
                <w:b w:val="0"/>
                <w:sz w:val="18"/>
              </w:rPr>
              <w:t>Mandatory dependency</w:t>
            </w:r>
          </w:p>
        </w:tc>
        <w:tc>
          <w:tcPr>
            <w:tcW w:type="dxa" w:w="2520"/>
          </w:tcPr>
          <w:p>
            <w:r/>
            <w:r>
              <w:rPr>
                <w:rFonts w:ascii="Aptos" w:hAnsi="Aptos"/>
                <w:b w:val="0"/>
                <w:sz w:val="18"/>
              </w:rPr>
              <w:t>Excellent</w:t>
            </w:r>
          </w:p>
        </w:tc>
        <w:tc>
          <w:tcPr>
            <w:tcW w:type="dxa" w:w="2520"/>
          </w:tcPr>
          <w:p>
            <w:r/>
            <w:r>
              <w:rPr>
                <w:rFonts w:ascii="Aptos" w:hAnsi="Aptos"/>
                <w:b w:val="0"/>
                <w:sz w:val="18"/>
              </w:rPr>
              <w:t>Optional style</w:t>
            </w:r>
          </w:p>
        </w:tc>
        <w:tc>
          <w:tcPr>
            <w:tcW w:type="dxa" w:w="2520"/>
          </w:tcPr>
          <w:p>
            <w:r/>
            <w:r>
              <w:rPr>
                <w:rFonts w:ascii="Aptos" w:hAnsi="Aptos"/>
                <w:b w:val="0"/>
                <w:sz w:val="18"/>
              </w:rPr>
              <w:t>Hidden</w:t>
            </w:r>
          </w:p>
        </w:tc>
      </w:tr>
      <w:tr>
        <w:tc>
          <w:tcPr>
            <w:tcW w:type="dxa" w:w="2520"/>
          </w:tcPr>
          <w:p>
            <w:r/>
            <w:r>
              <w:rPr>
                <w:rFonts w:ascii="Aptos" w:hAnsi="Aptos"/>
                <w:b w:val="0"/>
                <w:sz w:val="18"/>
              </w:rPr>
              <w:t>Supports final</w:t>
            </w:r>
          </w:p>
        </w:tc>
        <w:tc>
          <w:tcPr>
            <w:tcW w:type="dxa" w:w="2520"/>
          </w:tcPr>
          <w:p>
            <w:r/>
            <w:r>
              <w:rPr>
                <w:rFonts w:ascii="Aptos" w:hAnsi="Aptos"/>
                <w:b w:val="0"/>
                <w:sz w:val="18"/>
              </w:rPr>
              <w:t>Yes</w:t>
            </w:r>
          </w:p>
        </w:tc>
        <w:tc>
          <w:tcPr>
            <w:tcW w:type="dxa" w:w="2520"/>
          </w:tcPr>
          <w:p>
            <w:r/>
            <w:r>
              <w:rPr>
                <w:rFonts w:ascii="Aptos" w:hAnsi="Aptos"/>
                <w:b w:val="0"/>
                <w:sz w:val="18"/>
              </w:rPr>
              <w:t>No</w:t>
            </w:r>
          </w:p>
        </w:tc>
        <w:tc>
          <w:tcPr>
            <w:tcW w:type="dxa" w:w="2520"/>
          </w:tcPr>
          <w:p>
            <w:r/>
            <w:r>
              <w:rPr>
                <w:rFonts w:ascii="Aptos" w:hAnsi="Aptos"/>
                <w:b w:val="0"/>
                <w:sz w:val="18"/>
              </w:rPr>
              <w:t>Usually no</w:t>
            </w:r>
          </w:p>
        </w:tc>
      </w:tr>
      <w:tr>
        <w:tc>
          <w:tcPr>
            <w:tcW w:type="dxa" w:w="2520"/>
          </w:tcPr>
          <w:p>
            <w:r/>
            <w:r>
              <w:rPr>
                <w:rFonts w:ascii="Aptos" w:hAnsi="Aptos"/>
                <w:b w:val="0"/>
                <w:sz w:val="18"/>
              </w:rPr>
              <w:t>Testing</w:t>
            </w:r>
          </w:p>
        </w:tc>
        <w:tc>
          <w:tcPr>
            <w:tcW w:type="dxa" w:w="2520"/>
          </w:tcPr>
          <w:p>
            <w:r/>
            <w:r>
              <w:rPr>
                <w:rFonts w:ascii="Aptos" w:hAnsi="Aptos"/>
                <w:b w:val="0"/>
                <w:sz w:val="18"/>
              </w:rPr>
              <w:t>Easy</w:t>
            </w:r>
          </w:p>
        </w:tc>
        <w:tc>
          <w:tcPr>
            <w:tcW w:type="dxa" w:w="2520"/>
          </w:tcPr>
          <w:p>
            <w:r/>
            <w:r>
              <w:rPr>
                <w:rFonts w:ascii="Aptos" w:hAnsi="Aptos"/>
                <w:b w:val="0"/>
                <w:sz w:val="18"/>
              </w:rPr>
              <w:t>Easy</w:t>
            </w:r>
          </w:p>
        </w:tc>
        <w:tc>
          <w:tcPr>
            <w:tcW w:type="dxa" w:w="2520"/>
          </w:tcPr>
          <w:p>
            <w:r/>
            <w:r>
              <w:rPr>
                <w:rFonts w:ascii="Aptos" w:hAnsi="Aptos"/>
                <w:b w:val="0"/>
                <w:sz w:val="18"/>
              </w:rPr>
              <w:t>Harder</w:t>
            </w:r>
          </w:p>
        </w:tc>
      </w:tr>
      <w:tr>
        <w:tc>
          <w:tcPr>
            <w:tcW w:type="dxa" w:w="2520"/>
          </w:tcPr>
          <w:p>
            <w:r/>
            <w:r>
              <w:rPr>
                <w:rFonts w:ascii="Aptos" w:hAnsi="Aptos"/>
                <w:b w:val="0"/>
                <w:sz w:val="18"/>
              </w:rPr>
              <w:t>Dependency visibility</w:t>
            </w:r>
          </w:p>
        </w:tc>
        <w:tc>
          <w:tcPr>
            <w:tcW w:type="dxa" w:w="2520"/>
          </w:tcPr>
          <w:p>
            <w:r/>
            <w:r>
              <w:rPr>
                <w:rFonts w:ascii="Aptos" w:hAnsi="Aptos"/>
                <w:b w:val="0"/>
                <w:sz w:val="18"/>
              </w:rPr>
              <w:t>Clear</w:t>
            </w:r>
          </w:p>
        </w:tc>
        <w:tc>
          <w:tcPr>
            <w:tcW w:type="dxa" w:w="2520"/>
          </w:tcPr>
          <w:p>
            <w:r/>
            <w:r>
              <w:rPr>
                <w:rFonts w:ascii="Aptos" w:hAnsi="Aptos"/>
                <w:b w:val="0"/>
                <w:sz w:val="18"/>
              </w:rPr>
              <w:t>Moderate</w:t>
            </w:r>
          </w:p>
        </w:tc>
        <w:tc>
          <w:tcPr>
            <w:tcW w:type="dxa" w:w="2520"/>
          </w:tcPr>
          <w:p>
            <w:r/>
            <w:r>
              <w:rPr>
                <w:rFonts w:ascii="Aptos" w:hAnsi="Aptos"/>
                <w:b w:val="0"/>
                <w:sz w:val="18"/>
              </w:rPr>
              <w:t>Low</w:t>
            </w:r>
          </w:p>
        </w:tc>
      </w:tr>
      <w:tr>
        <w:tc>
          <w:tcPr>
            <w:tcW w:type="dxa" w:w="2520"/>
          </w:tcPr>
          <w:p>
            <w:r/>
            <w:r>
              <w:rPr>
                <w:rFonts w:ascii="Aptos" w:hAnsi="Aptos"/>
                <w:b w:val="0"/>
                <w:sz w:val="18"/>
              </w:rPr>
              <w:t>@Autowired required</w:t>
            </w:r>
          </w:p>
        </w:tc>
        <w:tc>
          <w:tcPr>
            <w:tcW w:type="dxa" w:w="2520"/>
          </w:tcPr>
          <w:p>
            <w:r/>
            <w:r>
              <w:rPr>
                <w:rFonts w:ascii="Aptos" w:hAnsi="Aptos"/>
                <w:b w:val="0"/>
                <w:sz w:val="18"/>
              </w:rPr>
              <w:t>Usually no</w:t>
            </w:r>
          </w:p>
        </w:tc>
        <w:tc>
          <w:tcPr>
            <w:tcW w:type="dxa" w:w="2520"/>
          </w:tcPr>
          <w:p>
            <w:r/>
            <w:r>
              <w:rPr>
                <w:rFonts w:ascii="Aptos" w:hAnsi="Aptos"/>
                <w:b w:val="0"/>
                <w:sz w:val="18"/>
              </w:rPr>
              <w:t>Usually yes</w:t>
            </w:r>
          </w:p>
        </w:tc>
        <w:tc>
          <w:tcPr>
            <w:tcW w:type="dxa" w:w="2520"/>
          </w:tcPr>
          <w:p>
            <w:r/>
            <w:r>
              <w:rPr>
                <w:rFonts w:ascii="Aptos" w:hAnsi="Aptos"/>
                <w:b w:val="0"/>
                <w:sz w:val="18"/>
              </w:rPr>
              <w:t>Yes</w:t>
            </w:r>
          </w:p>
        </w:tc>
      </w:tr>
    </w:tbl>
    <w:p/>
    <w:p>
      <w:pPr>
        <w:pStyle w:val="Heading1"/>
      </w:pPr>
      <w:r>
        <w:t>16. End-to-End Spring Boot DI Example</w:t>
      </w:r>
    </w:p>
    <w:p>
      <w:pPr>
        <w:pStyle w:val="Heading2"/>
      </w:pPr>
      <w:r>
        <w:t>Controller</w:t>
      </w:r>
    </w:p>
    <w:p>
      <w:pPr>
        <w:pStyle w:val="CodeBlock"/>
      </w:pPr>
      <w:r>
        <w:t>@RestController</w:t>
      </w:r>
    </w:p>
    <w:p>
      <w:pPr>
        <w:pStyle w:val="CodeBlock"/>
      </w:pPr>
      <w:r>
        <w:t>@RequestMapping("/api/employees")</w:t>
      </w:r>
    </w:p>
    <w:p>
      <w:pPr>
        <w:pStyle w:val="CodeBlock"/>
      </w:pPr>
      <w:r>
        <w:t>public class EmployeeController {</w:t>
      </w:r>
    </w:p>
    <w:p>
      <w:pPr>
        <w:pStyle w:val="CodeBlock"/>
      </w:pPr>
      <w:r/>
    </w:p>
    <w:p>
      <w:pPr>
        <w:pStyle w:val="CodeBlock"/>
      </w:pPr>
      <w:r>
        <w:t xml:space="preserve">    private final EmployeeService employeeService;</w:t>
      </w:r>
    </w:p>
    <w:p>
      <w:pPr>
        <w:pStyle w:val="CodeBlock"/>
      </w:pPr>
      <w:r/>
    </w:p>
    <w:p>
      <w:pPr>
        <w:pStyle w:val="CodeBlock"/>
      </w:pPr>
      <w:r>
        <w:t xml:space="preserve">    public EmployeeController(EmployeeService employeeService) {</w:t>
      </w:r>
    </w:p>
    <w:p>
      <w:pPr>
        <w:pStyle w:val="CodeBlock"/>
      </w:pPr>
      <w:r>
        <w:t xml:space="preserve">        this.employeeService = employeeService;</w:t>
      </w:r>
    </w:p>
    <w:p>
      <w:pPr>
        <w:pStyle w:val="CodeBlock"/>
      </w:pPr>
      <w:r>
        <w:t xml:space="preserve">    }</w:t>
      </w:r>
    </w:p>
    <w:p>
      <w:pPr>
        <w:pStyle w:val="CodeBlock"/>
      </w:pPr>
      <w:r>
        <w:t>}</w:t>
      </w:r>
    </w:p>
    <w:p/>
    <w:p>
      <w:pPr>
        <w:pStyle w:val="Heading2"/>
      </w:pPr>
      <w:r>
        <w:t>Service</w:t>
      </w:r>
    </w:p>
    <w:p>
      <w:pPr>
        <w:pStyle w:val="CodeBlock"/>
      </w:pPr>
      <w:r>
        <w:t>@Service</w:t>
      </w:r>
    </w:p>
    <w:p>
      <w:pPr>
        <w:pStyle w:val="CodeBlock"/>
      </w:pPr>
      <w:r>
        <w:t>public class EmployeeService {</w:t>
      </w:r>
    </w:p>
    <w:p>
      <w:pPr>
        <w:pStyle w:val="CodeBlock"/>
      </w:pPr>
      <w:r/>
    </w:p>
    <w:p>
      <w:pPr>
        <w:pStyle w:val="CodeBlock"/>
      </w:pPr>
      <w:r>
        <w:t xml:space="preserve">    private final EmployeeRepository employeeRepository;</w:t>
      </w:r>
    </w:p>
    <w:p>
      <w:pPr>
        <w:pStyle w:val="CodeBlock"/>
      </w:pPr>
      <w:r/>
    </w:p>
    <w:p>
      <w:pPr>
        <w:pStyle w:val="CodeBlock"/>
      </w:pPr>
      <w:r>
        <w:t xml:space="preserve">    public EmployeeService(EmployeeRepository employeeRepository) {</w:t>
      </w:r>
    </w:p>
    <w:p>
      <w:pPr>
        <w:pStyle w:val="CodeBlock"/>
      </w:pPr>
      <w:r>
        <w:t xml:space="preserve">        this.employeeRepository = employeeRepository;</w:t>
      </w:r>
    </w:p>
    <w:p>
      <w:pPr>
        <w:pStyle w:val="CodeBlock"/>
      </w:pPr>
      <w:r>
        <w:t xml:space="preserve">    }</w:t>
      </w:r>
    </w:p>
    <w:p>
      <w:pPr>
        <w:pStyle w:val="CodeBlock"/>
      </w:pPr>
      <w:r>
        <w:t>}</w:t>
      </w:r>
    </w:p>
    <w:p/>
    <w:p>
      <w:pPr>
        <w:pStyle w:val="Heading2"/>
      </w:pPr>
      <w:r>
        <w:t>Repository</w:t>
      </w:r>
    </w:p>
    <w:p>
      <w:pPr>
        <w:pStyle w:val="CodeBlock"/>
      </w:pPr>
      <w:r>
        <w:t>public interface EmployeeRepository</w:t>
      </w:r>
    </w:p>
    <w:p>
      <w:pPr>
        <w:pStyle w:val="CodeBlock"/>
      </w:pPr>
      <w:r>
        <w:t xml:space="preserve">        extends JpaRepository&lt;Employee, Long&gt; {</w:t>
      </w:r>
    </w:p>
    <w:p>
      <w:pPr>
        <w:pStyle w:val="CodeBlock"/>
      </w:pPr>
      <w:r>
        <w:t>}</w:t>
      </w:r>
    </w:p>
    <w:p/>
    <w:p>
      <w:pPr>
        <w:jc w:val="center"/>
      </w:pPr>
      <w:r>
        <w:rPr>
          <w:rFonts w:ascii="Consolas" w:hAnsi="Consolas"/>
          <w:sz w:val="18"/>
        </w:rPr>
        <w:t>Client / Postman</w:t>
        <w:br/>
        <w:t xml:space="preserve">      |</w:t>
        <w:br/>
        <w:t xml:space="preserve">      v</w:t>
        <w:br/>
        <w:t>EmployeeController</w:t>
        <w:br/>
        <w:t xml:space="preserve">      | DI</w:t>
        <w:br/>
        <w:t xml:space="preserve">      v</w:t>
        <w:br/>
        <w:t>EmployeeService</w:t>
        <w:br/>
        <w:t xml:space="preserve">      | DI</w:t>
        <w:br/>
        <w:t xml:space="preserve">      v</w:t>
        <w:br/>
        <w:t>EmployeeRepository</w:t>
        <w:br/>
        <w:t xml:space="preserve">      |</w:t>
        <w:br/>
        <w:t xml:space="preserve">      v</w:t>
        <w:br/>
        <w:t>Database</w:t>
      </w:r>
    </w:p>
    <w:p>
      <w:pPr>
        <w:pStyle w:val="Heading1"/>
      </w:pPr>
      <w:r>
        <w:t>17. Internal Dependency Resolution Flow</w:t>
      </w:r>
    </w:p>
    <w:p>
      <w:r>
        <w:t>When Spring creates EmployeeService, it inspects its constructor and asks the container for a bean matching EmployeeRepository. If exactly one compatible bean exists, Spring injects it.</w:t>
      </w:r>
    </w:p>
    <w:p>
      <w:pPr>
        <w:jc w:val="center"/>
      </w:pPr>
      <w:r>
        <w:rPr>
          <w:rFonts w:ascii="Consolas" w:hAnsi="Consolas"/>
          <w:sz w:val="18"/>
        </w:rPr>
        <w:t>EmployeeService needs EmployeeRepository</w:t>
        <w:br/>
        <w:t xml:space="preserve">            |</w:t>
        <w:br/>
        <w:t xml:space="preserve">            v</w:t>
        <w:br/>
        <w:t>Search ApplicationContext</w:t>
        <w:br/>
        <w:t xml:space="preserve">            |</w:t>
        <w:br/>
        <w:t xml:space="preserve">            v</w:t>
        <w:br/>
        <w:t>Matching bean found</w:t>
        <w:br/>
        <w:t xml:space="preserve">            |</w:t>
        <w:br/>
        <w:t xml:space="preserve">            v</w:t>
        <w:br/>
        <w:t>Inject bean</w:t>
      </w:r>
    </w:p>
    <w:p>
      <w:pPr>
        <w:pStyle w:val="Heading1"/>
      </w:pPr>
      <w:r>
        <w:t>18. Multiple Implementations Problem</w:t>
      </w:r>
    </w:p>
    <w:p>
      <w:pPr>
        <w:pStyle w:val="CodeBlock"/>
      </w:pPr>
      <w:r>
        <w:t>public interface PaymentService {</w:t>
      </w:r>
    </w:p>
    <w:p>
      <w:pPr>
        <w:pStyle w:val="CodeBlock"/>
      </w:pPr>
      <w:r>
        <w:t xml:space="preserve">    void pay();</w:t>
      </w:r>
    </w:p>
    <w:p>
      <w:pPr>
        <w:pStyle w:val="CodeBlock"/>
      </w:pPr>
      <w:r>
        <w:t>}</w:t>
      </w:r>
    </w:p>
    <w:p/>
    <w:p>
      <w:pPr>
        <w:pStyle w:val="CodeBlock"/>
      </w:pPr>
      <w:r>
        <w:t>@Service</w:t>
      </w:r>
    </w:p>
    <w:p>
      <w:pPr>
        <w:pStyle w:val="CodeBlock"/>
      </w:pPr>
      <w:r>
        <w:t>public class CreditCardPaymentService implements PaymentService { }</w:t>
      </w:r>
    </w:p>
    <w:p>
      <w:pPr>
        <w:pStyle w:val="CodeBlock"/>
      </w:pPr>
      <w:r/>
    </w:p>
    <w:p>
      <w:pPr>
        <w:pStyle w:val="CodeBlock"/>
      </w:pPr>
      <w:r>
        <w:t>@Service</w:t>
      </w:r>
    </w:p>
    <w:p>
      <w:pPr>
        <w:pStyle w:val="CodeBlock"/>
      </w:pPr>
      <w:r>
        <w:t>public class UpiPaymentService implements PaymentService { }</w:t>
      </w:r>
    </w:p>
    <w:p/>
    <w:p>
      <w:r>
        <w:t>If OrderService requests only PaymentService, Spring sees multiple candidates and cannot know which implementation to inject.</w:t>
      </w:r>
    </w:p>
    <w:p>
      <w:pPr>
        <w:jc w:val="center"/>
      </w:pPr>
      <w:r>
        <w:rPr>
          <w:rFonts w:ascii="Consolas" w:hAnsi="Consolas"/>
          <w:sz w:val="18"/>
        </w:rPr>
        <w:t>PaymentService</w:t>
        <w:br/>
        <w:t xml:space="preserve">   /      \</w:t>
        <w:br/>
        <w:t xml:space="preserve">  v        v</w:t>
        <w:br/>
        <w:t>CreditCard  UPI</w:t>
        <w:br/>
        <w:br/>
        <w:t>OrderService asks for PaymentService -&gt; ambiguity</w:t>
      </w:r>
    </w:p>
    <w:p>
      <w:r>
        <w:t>This can produce NoUniqueBeanDefinitionException.</w:t>
      </w:r>
    </w:p>
    <w:p>
      <w:pPr>
        <w:pStyle w:val="Heading1"/>
      </w:pPr>
      <w:r>
        <w:t>19. Resolving Multiple Beans with @Primary</w:t>
      </w:r>
    </w:p>
    <w:p>
      <w:pPr>
        <w:pStyle w:val="CodeBlock"/>
      </w:pPr>
      <w:r>
        <w:t>@Service</w:t>
      </w:r>
    </w:p>
    <w:p>
      <w:pPr>
        <w:pStyle w:val="CodeBlock"/>
      </w:pPr>
      <w:r>
        <w:t>@Primary</w:t>
      </w:r>
    </w:p>
    <w:p>
      <w:pPr>
        <w:pStyle w:val="CodeBlock"/>
      </w:pPr>
      <w:r>
        <w:t>public class UpiPaymentService implements PaymentService {</w:t>
      </w:r>
    </w:p>
    <w:p>
      <w:pPr>
        <w:pStyle w:val="CodeBlock"/>
      </w:pPr>
      <w:r>
        <w:t>}</w:t>
      </w:r>
    </w:p>
    <w:p/>
    <w:p>
      <w:r>
        <w:t>@Primary marks one implementation as the default candidate.</w:t>
      </w:r>
    </w:p>
    <w:p>
      <w:pPr>
        <w:pStyle w:val="Heading1"/>
      </w:pPr>
      <w:r>
        <w:t>20. Resolving Multiple Beans with @Qualifier</w:t>
      </w:r>
    </w:p>
    <w:p>
      <w:pPr>
        <w:pStyle w:val="CodeBlock"/>
      </w:pPr>
      <w:r>
        <w:t>@Service</w:t>
      </w:r>
    </w:p>
    <w:p>
      <w:pPr>
        <w:pStyle w:val="CodeBlock"/>
      </w:pPr>
      <w:r>
        <w:t>public class OrderService {</w:t>
      </w:r>
    </w:p>
    <w:p>
      <w:pPr>
        <w:pStyle w:val="CodeBlock"/>
      </w:pPr>
      <w:r/>
    </w:p>
    <w:p>
      <w:pPr>
        <w:pStyle w:val="CodeBlock"/>
      </w:pPr>
      <w:r>
        <w:t xml:space="preserve">    private final PaymentService paymentService;</w:t>
      </w:r>
    </w:p>
    <w:p>
      <w:pPr>
        <w:pStyle w:val="CodeBlock"/>
      </w:pPr>
      <w:r/>
    </w:p>
    <w:p>
      <w:pPr>
        <w:pStyle w:val="CodeBlock"/>
      </w:pPr>
      <w:r>
        <w:t xml:space="preserve">    public OrderService(</w:t>
      </w:r>
    </w:p>
    <w:p>
      <w:pPr>
        <w:pStyle w:val="CodeBlock"/>
      </w:pPr>
      <w:r>
        <w:t xml:space="preserve">            @Qualifier("upiPaymentService")</w:t>
      </w:r>
    </w:p>
    <w:p>
      <w:pPr>
        <w:pStyle w:val="CodeBlock"/>
      </w:pPr>
      <w:r>
        <w:t xml:space="preserve">            PaymentService paymentService) {</w:t>
      </w:r>
    </w:p>
    <w:p>
      <w:pPr>
        <w:pStyle w:val="CodeBlock"/>
      </w:pPr>
      <w:r>
        <w:t xml:space="preserve">        this.paymentService = paymentService;</w:t>
      </w:r>
    </w:p>
    <w:p>
      <w:pPr>
        <w:pStyle w:val="CodeBlock"/>
      </w:pPr>
      <w:r>
        <w:t xml:space="preserve">    }</w:t>
      </w:r>
    </w:p>
    <w:p>
      <w:pPr>
        <w:pStyle w:val="CodeBlock"/>
      </w:pPr>
      <w:r>
        <w:t>}</w:t>
      </w:r>
    </w:p>
    <w:p/>
    <w:tbl>
      <w:tblPr>
        <w:tblW w:type="auto" w:w="0"/>
        <w:jc w:val="center"/>
        <w:tblLook w:firstColumn="1" w:firstRow="1" w:lastColumn="0" w:lastRow="0" w:noHBand="0" w:noVBand="1" w:val="04A0"/>
      </w:tblPr>
      <w:tblGrid>
        <w:gridCol w:w="10080"/>
      </w:tblGrid>
      <w:tr>
        <w:tc>
          <w:tcPr>
            <w:tcW w:type="dxa" w:w="10080"/>
            <w:shd w:fill="EAF2F8"/>
          </w:tcPr>
          <w:p>
            <w:r>
              <w:rPr>
                <w:b/>
              </w:rPr>
              <w:t xml:space="preserve">Key Point: </w:t>
            </w:r>
            <w:r>
              <w:t>@Primary chooses a default bean. @Qualifier chooses a specific bean.</w:t>
            </w:r>
          </w:p>
        </w:tc>
      </w:tr>
    </w:tbl>
    <w:p/>
    <w:p>
      <w:pPr>
        <w:pStyle w:val="Heading1"/>
      </w:pPr>
      <w:r>
        <w:t>21. Dependency Injection Through Interfaces</w:t>
      </w:r>
    </w:p>
    <w:p>
      <w:pPr>
        <w:pStyle w:val="CodeBlock"/>
      </w:pPr>
      <w:r>
        <w:t>public interface NotificationService {</w:t>
      </w:r>
    </w:p>
    <w:p>
      <w:pPr>
        <w:pStyle w:val="CodeBlock"/>
      </w:pPr>
      <w:r>
        <w:t xml:space="preserve">    void send(String message);</w:t>
      </w:r>
    </w:p>
    <w:p>
      <w:pPr>
        <w:pStyle w:val="CodeBlock"/>
      </w:pPr>
      <w:r>
        <w:t>}</w:t>
      </w:r>
    </w:p>
    <w:p/>
    <w:p>
      <w:pPr>
        <w:pStyle w:val="CodeBlock"/>
      </w:pPr>
      <w:r>
        <w:t>@Service</w:t>
      </w:r>
    </w:p>
    <w:p>
      <w:pPr>
        <w:pStyle w:val="CodeBlock"/>
      </w:pPr>
      <w:r>
        <w:t>public class EmailNotificationService</w:t>
      </w:r>
    </w:p>
    <w:p>
      <w:pPr>
        <w:pStyle w:val="CodeBlock"/>
      </w:pPr>
      <w:r>
        <w:t xml:space="preserve">        implements NotificationService {</w:t>
      </w:r>
    </w:p>
    <w:p>
      <w:pPr>
        <w:pStyle w:val="CodeBlock"/>
      </w:pPr>
      <w:r/>
    </w:p>
    <w:p>
      <w:pPr>
        <w:pStyle w:val="CodeBlock"/>
      </w:pPr>
      <w:r>
        <w:t xml:space="preserve">    @Override</w:t>
      </w:r>
    </w:p>
    <w:p>
      <w:pPr>
        <w:pStyle w:val="CodeBlock"/>
      </w:pPr>
      <w:r>
        <w:t xml:space="preserve">    public void send(String message) {</w:t>
      </w:r>
    </w:p>
    <w:p>
      <w:pPr>
        <w:pStyle w:val="CodeBlock"/>
      </w:pPr>
      <w:r>
        <w:t xml:space="preserve">        System.out.println("Email: " + message);</w:t>
      </w:r>
    </w:p>
    <w:p>
      <w:pPr>
        <w:pStyle w:val="CodeBlock"/>
      </w:pPr>
      <w:r>
        <w:t xml:space="preserve">    }</w:t>
      </w:r>
    </w:p>
    <w:p>
      <w:pPr>
        <w:pStyle w:val="CodeBlock"/>
      </w:pPr>
      <w:r>
        <w:t>}</w:t>
      </w:r>
    </w:p>
    <w:p/>
    <w:p>
      <w:pPr>
        <w:pStyle w:val="CodeBlock"/>
      </w:pPr>
      <w:r>
        <w:t>@Service</w:t>
      </w:r>
    </w:p>
    <w:p>
      <w:pPr>
        <w:pStyle w:val="CodeBlock"/>
      </w:pPr>
      <w:r>
        <w:t>public class OrderService {</w:t>
      </w:r>
    </w:p>
    <w:p>
      <w:pPr>
        <w:pStyle w:val="CodeBlock"/>
      </w:pPr>
      <w:r/>
    </w:p>
    <w:p>
      <w:pPr>
        <w:pStyle w:val="CodeBlock"/>
      </w:pPr>
      <w:r>
        <w:t xml:space="preserve">    private final NotificationService notificationService;</w:t>
      </w:r>
    </w:p>
    <w:p>
      <w:pPr>
        <w:pStyle w:val="CodeBlock"/>
      </w:pPr>
      <w:r/>
    </w:p>
    <w:p>
      <w:pPr>
        <w:pStyle w:val="CodeBlock"/>
      </w:pPr>
      <w:r>
        <w:t xml:space="preserve">    public OrderService(NotificationService notificationService) {</w:t>
      </w:r>
    </w:p>
    <w:p>
      <w:pPr>
        <w:pStyle w:val="CodeBlock"/>
      </w:pPr>
      <w:r>
        <w:t xml:space="preserve">        this.notificationService = notificationService;</w:t>
      </w:r>
    </w:p>
    <w:p>
      <w:pPr>
        <w:pStyle w:val="CodeBlock"/>
      </w:pPr>
      <w:r>
        <w:t xml:space="preserve">    }</w:t>
      </w:r>
    </w:p>
    <w:p>
      <w:pPr>
        <w:pStyle w:val="CodeBlock"/>
      </w:pPr>
      <w:r>
        <w:t>}</w:t>
      </w:r>
    </w:p>
    <w:p/>
    <w:p>
      <w:r>
        <w:t>Depending on interfaces instead of concrete implementations supports loose coupling and the Dependency Inversion Principle.</w:t>
      </w:r>
    </w:p>
    <w:p>
      <w:pPr>
        <w:pStyle w:val="Heading1"/>
      </w:pPr>
      <w:r>
        <w:t>22. @Bean-Based Dependency Injection</w:t>
      </w:r>
    </w:p>
    <w:p>
      <w:r>
        <w:t>@Bean is useful when you want Spring to manage an object that cannot or should not be discovered using component scanning, for example a third-party library class.</w:t>
      </w:r>
    </w:p>
    <w:p>
      <w:pPr>
        <w:pStyle w:val="CodeBlock"/>
      </w:pPr>
      <w:r>
        <w:t>@Configuration</w:t>
      </w:r>
    </w:p>
    <w:p>
      <w:pPr>
        <w:pStyle w:val="CodeBlock"/>
      </w:pPr>
      <w:r>
        <w:t>public class AppConfig {</w:t>
      </w:r>
    </w:p>
    <w:p>
      <w:pPr>
        <w:pStyle w:val="CodeBlock"/>
      </w:pPr>
      <w:r/>
    </w:p>
    <w:p>
      <w:pPr>
        <w:pStyle w:val="CodeBlock"/>
      </w:pPr>
      <w:r>
        <w:t xml:space="preserve">    @Bean</w:t>
      </w:r>
    </w:p>
    <w:p>
      <w:pPr>
        <w:pStyle w:val="CodeBlock"/>
      </w:pPr>
      <w:r>
        <w:t xml:space="preserve">    public ObjectMapper objectMapper() {</w:t>
      </w:r>
    </w:p>
    <w:p>
      <w:pPr>
        <w:pStyle w:val="CodeBlock"/>
      </w:pPr>
      <w:r>
        <w:t xml:space="preserve">        return new ObjectMapper();</w:t>
      </w:r>
    </w:p>
    <w:p>
      <w:pPr>
        <w:pStyle w:val="CodeBlock"/>
      </w:pPr>
      <w:r>
        <w:t xml:space="preserve">    }</w:t>
      </w:r>
    </w:p>
    <w:p>
      <w:pPr>
        <w:pStyle w:val="CodeBlock"/>
      </w:pPr>
      <w:r>
        <w:t>}</w:t>
      </w:r>
    </w:p>
    <w:p/>
    <w:p>
      <w:pPr>
        <w:pStyle w:val="CodeBlock"/>
      </w:pPr>
      <w:r>
        <w:t>@Service</w:t>
      </w:r>
    </w:p>
    <w:p>
      <w:pPr>
        <w:pStyle w:val="CodeBlock"/>
      </w:pPr>
      <w:r>
        <w:t>public class EmployeeService {</w:t>
      </w:r>
    </w:p>
    <w:p>
      <w:pPr>
        <w:pStyle w:val="CodeBlock"/>
      </w:pPr>
      <w:r/>
    </w:p>
    <w:p>
      <w:pPr>
        <w:pStyle w:val="CodeBlock"/>
      </w:pPr>
      <w:r>
        <w:t xml:space="preserve">    private final ObjectMapper objectMapper;</w:t>
      </w:r>
    </w:p>
    <w:p>
      <w:pPr>
        <w:pStyle w:val="CodeBlock"/>
      </w:pPr>
      <w:r/>
    </w:p>
    <w:p>
      <w:pPr>
        <w:pStyle w:val="CodeBlock"/>
      </w:pPr>
      <w:r>
        <w:t xml:space="preserve">    public EmployeeService(ObjectMapper objectMapper) {</w:t>
      </w:r>
    </w:p>
    <w:p>
      <w:pPr>
        <w:pStyle w:val="CodeBlock"/>
      </w:pPr>
      <w:r>
        <w:t xml:space="preserve">        this.objectMapper = objectMapper;</w:t>
      </w:r>
    </w:p>
    <w:p>
      <w:pPr>
        <w:pStyle w:val="CodeBlock"/>
      </w:pPr>
      <w:r>
        <w:t xml:space="preserve">    }</w:t>
      </w:r>
    </w:p>
    <w:p>
      <w:pPr>
        <w:pStyle w:val="CodeBlock"/>
      </w:pPr>
      <w:r>
        <w:t>}</w:t>
      </w:r>
    </w:p>
    <w:p/>
    <w:p>
      <w:pPr>
        <w:pStyle w:val="Heading1"/>
      </w:pPr>
      <w:r>
        <w:t>23. @Component vs @Bean</w:t>
      </w:r>
    </w:p>
    <w:tbl>
      <w:tblPr>
        <w:tblW w:type="auto" w:w="0"/>
        <w:jc w:val="center"/>
        <w:tblLook w:firstColumn="1" w:firstRow="1" w:lastColumn="0" w:lastRow="0" w:noHBand="0" w:noVBand="1" w:val="04A0"/>
      </w:tblPr>
      <w:tblGrid>
        <w:gridCol w:w="3360"/>
        <w:gridCol w:w="3360"/>
        <w:gridCol w:w="3360"/>
      </w:tblGrid>
      <w:tr>
        <w:tc>
          <w:tcPr>
            <w:tcW w:type="dxa" w:w="3360"/>
            <w:shd w:fill="D9EAF7"/>
          </w:tcPr>
          <w:p>
            <w:r/>
            <w:r>
              <w:rPr>
                <w:rFonts w:ascii="Aptos" w:hAnsi="Aptos"/>
                <w:b/>
                <w:sz w:val="18"/>
              </w:rPr>
              <w:t>Aspect</w:t>
            </w:r>
          </w:p>
        </w:tc>
        <w:tc>
          <w:tcPr>
            <w:tcW w:type="dxa" w:w="3360"/>
            <w:shd w:fill="D9EAF7"/>
          </w:tcPr>
          <w:p>
            <w:r/>
            <w:r>
              <w:rPr>
                <w:rFonts w:ascii="Aptos" w:hAnsi="Aptos"/>
                <w:b/>
                <w:sz w:val="18"/>
              </w:rPr>
              <w:t>@Component</w:t>
            </w:r>
          </w:p>
        </w:tc>
        <w:tc>
          <w:tcPr>
            <w:tcW w:type="dxa" w:w="3360"/>
            <w:shd w:fill="D9EAF7"/>
          </w:tcPr>
          <w:p>
            <w:r/>
            <w:r>
              <w:rPr>
                <w:rFonts w:ascii="Aptos" w:hAnsi="Aptos"/>
                <w:b/>
                <w:sz w:val="18"/>
              </w:rPr>
              <w:t>@Bean</w:t>
            </w:r>
          </w:p>
        </w:tc>
      </w:tr>
      <w:tr>
        <w:tc>
          <w:tcPr>
            <w:tcW w:type="dxa" w:w="3360"/>
          </w:tcPr>
          <w:p>
            <w:r/>
            <w:r>
              <w:rPr>
                <w:rFonts w:ascii="Aptos" w:hAnsi="Aptos"/>
                <w:b w:val="0"/>
                <w:sz w:val="18"/>
              </w:rPr>
              <w:t>Where used</w:t>
            </w:r>
          </w:p>
        </w:tc>
        <w:tc>
          <w:tcPr>
            <w:tcW w:type="dxa" w:w="3360"/>
          </w:tcPr>
          <w:p>
            <w:r/>
            <w:r>
              <w:rPr>
                <w:rFonts w:ascii="Aptos" w:hAnsi="Aptos"/>
                <w:b w:val="0"/>
                <w:sz w:val="18"/>
              </w:rPr>
              <w:t>On class</w:t>
            </w:r>
          </w:p>
        </w:tc>
        <w:tc>
          <w:tcPr>
            <w:tcW w:type="dxa" w:w="3360"/>
          </w:tcPr>
          <w:p>
            <w:r/>
            <w:r>
              <w:rPr>
                <w:rFonts w:ascii="Aptos" w:hAnsi="Aptos"/>
                <w:b w:val="0"/>
                <w:sz w:val="18"/>
              </w:rPr>
              <w:t>On method inside configuration</w:t>
            </w:r>
          </w:p>
        </w:tc>
      </w:tr>
      <w:tr>
        <w:tc>
          <w:tcPr>
            <w:tcW w:type="dxa" w:w="3360"/>
          </w:tcPr>
          <w:p>
            <w:r/>
            <w:r>
              <w:rPr>
                <w:rFonts w:ascii="Aptos" w:hAnsi="Aptos"/>
                <w:b w:val="0"/>
                <w:sz w:val="18"/>
              </w:rPr>
              <w:t>Discovery</w:t>
            </w:r>
          </w:p>
        </w:tc>
        <w:tc>
          <w:tcPr>
            <w:tcW w:type="dxa" w:w="3360"/>
          </w:tcPr>
          <w:p>
            <w:r/>
            <w:r>
              <w:rPr>
                <w:rFonts w:ascii="Aptos" w:hAnsi="Aptos"/>
                <w:b w:val="0"/>
                <w:sz w:val="18"/>
              </w:rPr>
              <w:t>Component scanning</w:t>
            </w:r>
          </w:p>
        </w:tc>
        <w:tc>
          <w:tcPr>
            <w:tcW w:type="dxa" w:w="3360"/>
          </w:tcPr>
          <w:p>
            <w:r/>
            <w:r>
              <w:rPr>
                <w:rFonts w:ascii="Aptos" w:hAnsi="Aptos"/>
                <w:b w:val="0"/>
                <w:sz w:val="18"/>
              </w:rPr>
              <w:t>Configuration processing</w:t>
            </w:r>
          </w:p>
        </w:tc>
      </w:tr>
      <w:tr>
        <w:tc>
          <w:tcPr>
            <w:tcW w:type="dxa" w:w="3360"/>
          </w:tcPr>
          <w:p>
            <w:r/>
            <w:r>
              <w:rPr>
                <w:rFonts w:ascii="Aptos" w:hAnsi="Aptos"/>
                <w:b w:val="0"/>
                <w:sz w:val="18"/>
              </w:rPr>
              <w:t>Best for</w:t>
            </w:r>
          </w:p>
        </w:tc>
        <w:tc>
          <w:tcPr>
            <w:tcW w:type="dxa" w:w="3360"/>
          </w:tcPr>
          <w:p>
            <w:r/>
            <w:r>
              <w:rPr>
                <w:rFonts w:ascii="Aptos" w:hAnsi="Aptos"/>
                <w:b w:val="0"/>
                <w:sz w:val="18"/>
              </w:rPr>
              <w:t>Your own Spring classes</w:t>
            </w:r>
          </w:p>
        </w:tc>
        <w:tc>
          <w:tcPr>
            <w:tcW w:type="dxa" w:w="3360"/>
          </w:tcPr>
          <w:p>
            <w:r/>
            <w:r>
              <w:rPr>
                <w:rFonts w:ascii="Aptos" w:hAnsi="Aptos"/>
                <w:b w:val="0"/>
                <w:sz w:val="18"/>
              </w:rPr>
              <w:t>Third-party/custom construction</w:t>
            </w:r>
          </w:p>
        </w:tc>
      </w:tr>
      <w:tr>
        <w:tc>
          <w:tcPr>
            <w:tcW w:type="dxa" w:w="3360"/>
          </w:tcPr>
          <w:p>
            <w:r/>
            <w:r>
              <w:rPr>
                <w:rFonts w:ascii="Aptos" w:hAnsi="Aptos"/>
                <w:b w:val="0"/>
                <w:sz w:val="18"/>
              </w:rPr>
              <w:t>Object creation</w:t>
            </w:r>
          </w:p>
        </w:tc>
        <w:tc>
          <w:tcPr>
            <w:tcW w:type="dxa" w:w="3360"/>
          </w:tcPr>
          <w:p>
            <w:r/>
            <w:r>
              <w:rPr>
                <w:rFonts w:ascii="Aptos" w:hAnsi="Aptos"/>
                <w:b w:val="0"/>
                <w:sz w:val="18"/>
              </w:rPr>
              <w:t>Spring constructs class</w:t>
            </w:r>
          </w:p>
        </w:tc>
        <w:tc>
          <w:tcPr>
            <w:tcW w:type="dxa" w:w="3360"/>
          </w:tcPr>
          <w:p>
            <w:r/>
            <w:r>
              <w:rPr>
                <w:rFonts w:ascii="Aptos" w:hAnsi="Aptos"/>
                <w:b w:val="0"/>
                <w:sz w:val="18"/>
              </w:rPr>
              <w:t>Method returns object</w:t>
            </w:r>
          </w:p>
        </w:tc>
      </w:tr>
    </w:tbl>
    <w:p/>
    <w:p>
      <w:pPr>
        <w:pStyle w:val="Heading1"/>
      </w:pPr>
      <w:r>
        <w:t>24. DI and Unit Testing</w:t>
      </w:r>
    </w:p>
    <w:p>
      <w:r>
        <w:t>Constructor injection makes plain unit testing simple because dependencies can be passed manually using mocks.</w:t>
      </w:r>
    </w:p>
    <w:p>
      <w:pPr>
        <w:pStyle w:val="CodeBlock"/>
      </w:pPr>
      <w:r>
        <w:t>EmployeeRepository mockRepository =</w:t>
      </w:r>
    </w:p>
    <w:p>
      <w:pPr>
        <w:pStyle w:val="CodeBlock"/>
      </w:pPr>
      <w:r>
        <w:t xml:space="preserve">        Mockito.mock(EmployeeRepository.class);</w:t>
      </w:r>
    </w:p>
    <w:p>
      <w:pPr>
        <w:pStyle w:val="CodeBlock"/>
      </w:pPr>
      <w:r/>
    </w:p>
    <w:p>
      <w:pPr>
        <w:pStyle w:val="CodeBlock"/>
      </w:pPr>
      <w:r>
        <w:t>EmployeeService service =</w:t>
      </w:r>
    </w:p>
    <w:p>
      <w:pPr>
        <w:pStyle w:val="CodeBlock"/>
      </w:pPr>
      <w:r>
        <w:t xml:space="preserve">        new EmployeeService(mockRepository);</w:t>
      </w:r>
    </w:p>
    <w:p/>
    <w:tbl>
      <w:tblPr>
        <w:tblW w:type="auto" w:w="0"/>
        <w:jc w:val="center"/>
        <w:tblLook w:firstColumn="1" w:firstRow="1" w:lastColumn="0" w:lastRow="0" w:noHBand="0" w:noVBand="1" w:val="04A0"/>
      </w:tblPr>
      <w:tblGrid>
        <w:gridCol w:w="10080"/>
      </w:tblGrid>
      <w:tr>
        <w:tc>
          <w:tcPr>
            <w:tcW w:type="dxa" w:w="10080"/>
            <w:shd w:fill="EAF2F8"/>
          </w:tcPr>
          <w:p>
            <w:r>
              <w:rPr>
                <w:b/>
              </w:rPr>
              <w:t xml:space="preserve">Key Point: </w:t>
            </w:r>
            <w:r>
              <w:t>You do not need the Spring container just to construct and test a class that uses constructor injection.</w:t>
            </w:r>
          </w:p>
        </w:tc>
      </w:tr>
    </w:tbl>
    <w:p/>
    <w:p>
      <w:pPr>
        <w:pStyle w:val="Heading1"/>
      </w:pPr>
      <w:r>
        <w:t>25. Optional Dependencies</w:t>
      </w:r>
    </w:p>
    <w:p>
      <w:pPr>
        <w:pStyle w:val="CodeBlock"/>
      </w:pPr>
      <w:r>
        <w:t>@Autowired(required = false)</w:t>
      </w:r>
    </w:p>
    <w:p>
      <w:pPr>
        <w:pStyle w:val="CodeBlock"/>
      </w:pPr>
      <w:r>
        <w:t>public void setSmsService(SmsService smsService) {</w:t>
      </w:r>
    </w:p>
    <w:p>
      <w:pPr>
        <w:pStyle w:val="CodeBlock"/>
      </w:pPr>
      <w:r>
        <w:t xml:space="preserve">    this.smsService = smsService;</w:t>
      </w:r>
    </w:p>
    <w:p>
      <w:pPr>
        <w:pStyle w:val="CodeBlock"/>
      </w:pPr>
      <w:r>
        <w:t>}</w:t>
      </w:r>
    </w:p>
    <w:p/>
    <w:p>
      <w:r>
        <w:t>Optional dependencies should be used carefully. Constructor injection is still preferred for dependencies that are required for correct behavior.</w:t>
      </w:r>
    </w:p>
    <w:p>
      <w:pPr>
        <w:pStyle w:val="Heading1"/>
      </w:pPr>
      <w:r>
        <w:t>26. Circular Dependency</w:t>
      </w:r>
    </w:p>
    <w:p>
      <w:r>
        <w:t>A circular dependency occurs when beans depend on each other in a cycle.</w:t>
      </w:r>
    </w:p>
    <w:p>
      <w:pPr>
        <w:pStyle w:val="CodeBlock"/>
      </w:pPr>
      <w:r>
        <w:t>@Service</w:t>
      </w:r>
    </w:p>
    <w:p>
      <w:pPr>
        <w:pStyle w:val="CodeBlock"/>
      </w:pPr>
      <w:r>
        <w:t>public class ServiceA {</w:t>
      </w:r>
    </w:p>
    <w:p>
      <w:pPr>
        <w:pStyle w:val="CodeBlock"/>
      </w:pPr>
      <w:r/>
    </w:p>
    <w:p>
      <w:pPr>
        <w:pStyle w:val="CodeBlock"/>
      </w:pPr>
      <w:r>
        <w:t xml:space="preserve">    private final ServiceB serviceB;</w:t>
      </w:r>
    </w:p>
    <w:p>
      <w:pPr>
        <w:pStyle w:val="CodeBlock"/>
      </w:pPr>
      <w:r/>
    </w:p>
    <w:p>
      <w:pPr>
        <w:pStyle w:val="CodeBlock"/>
      </w:pPr>
      <w:r>
        <w:t xml:space="preserve">    public ServiceA(ServiceB serviceB) {</w:t>
      </w:r>
    </w:p>
    <w:p>
      <w:pPr>
        <w:pStyle w:val="CodeBlock"/>
      </w:pPr>
      <w:r>
        <w:t xml:space="preserve">        this.serviceB = serviceB;</w:t>
      </w:r>
    </w:p>
    <w:p>
      <w:pPr>
        <w:pStyle w:val="CodeBlock"/>
      </w:pPr>
      <w:r>
        <w:t xml:space="preserve">    }</w:t>
      </w:r>
    </w:p>
    <w:p>
      <w:pPr>
        <w:pStyle w:val="CodeBlock"/>
      </w:pPr>
      <w:r>
        <w:t>}</w:t>
      </w:r>
    </w:p>
    <w:p/>
    <w:p>
      <w:pPr>
        <w:pStyle w:val="CodeBlock"/>
      </w:pPr>
      <w:r>
        <w:t>@Service</w:t>
      </w:r>
    </w:p>
    <w:p>
      <w:pPr>
        <w:pStyle w:val="CodeBlock"/>
      </w:pPr>
      <w:r>
        <w:t>public class ServiceB {</w:t>
      </w:r>
    </w:p>
    <w:p>
      <w:pPr>
        <w:pStyle w:val="CodeBlock"/>
      </w:pPr>
      <w:r/>
    </w:p>
    <w:p>
      <w:pPr>
        <w:pStyle w:val="CodeBlock"/>
      </w:pPr>
      <w:r>
        <w:t xml:space="preserve">    private final ServiceA serviceA;</w:t>
      </w:r>
    </w:p>
    <w:p>
      <w:pPr>
        <w:pStyle w:val="CodeBlock"/>
      </w:pPr>
      <w:r/>
    </w:p>
    <w:p>
      <w:pPr>
        <w:pStyle w:val="CodeBlock"/>
      </w:pPr>
      <w:r>
        <w:t xml:space="preserve">    public ServiceB(ServiceA serviceA) {</w:t>
      </w:r>
    </w:p>
    <w:p>
      <w:pPr>
        <w:pStyle w:val="CodeBlock"/>
      </w:pPr>
      <w:r>
        <w:t xml:space="preserve">        this.serviceA = serviceA;</w:t>
      </w:r>
    </w:p>
    <w:p>
      <w:pPr>
        <w:pStyle w:val="CodeBlock"/>
      </w:pPr>
      <w:r>
        <w:t xml:space="preserve">    }</w:t>
      </w:r>
    </w:p>
    <w:p>
      <w:pPr>
        <w:pStyle w:val="CodeBlock"/>
      </w:pPr>
      <w:r>
        <w:t>}</w:t>
      </w:r>
    </w:p>
    <w:p/>
    <w:p>
      <w:pPr>
        <w:jc w:val="center"/>
      </w:pPr>
      <w:r>
        <w:rPr>
          <w:rFonts w:ascii="Consolas" w:hAnsi="Consolas"/>
          <w:sz w:val="18"/>
        </w:rPr>
        <w:t>ServiceA</w:t>
        <w:br/>
        <w:t xml:space="preserve">  |   ^</w:t>
        <w:br/>
        <w:t xml:space="preserve">  v   |</w:t>
        <w:br/>
        <w:t>ServiceB</w:t>
      </w:r>
    </w:p>
    <w:p>
      <w:r>
        <w:t>The preferred fix is usually to redesign responsibilities. A shared service can often break the cycle.</w:t>
      </w:r>
    </w:p>
    <w:p>
      <w:pPr>
        <w:jc w:val="center"/>
      </w:pPr>
      <w:r>
        <w:rPr>
          <w:rFonts w:ascii="Consolas" w:hAnsi="Consolas"/>
          <w:sz w:val="18"/>
        </w:rPr>
        <w:t>Before:</w:t>
        <w:br/>
        <w:t>ServiceA &lt;----&gt; ServiceB</w:t>
        <w:br/>
        <w:br/>
        <w:t>Better:</w:t>
        <w:br/>
        <w:t>ServiceA ----\</w:t>
        <w:br/>
        <w:t xml:space="preserve">              &gt; SharedService</w:t>
        <w:br/>
        <w:t>ServiceB ----/</w:t>
      </w:r>
    </w:p>
    <w:p>
      <w:pPr>
        <w:pStyle w:val="Heading1"/>
      </w:pPr>
      <w:r>
        <w:t>27. @Lazy and Circular Dependencies</w:t>
      </w:r>
    </w:p>
    <w:p>
      <w:pPr>
        <w:pStyle w:val="CodeBlock"/>
      </w:pPr>
      <w:r>
        <w:t>public ServiceA(@Lazy ServiceB serviceB) {</w:t>
      </w:r>
    </w:p>
    <w:p>
      <w:pPr>
        <w:pStyle w:val="CodeBlock"/>
      </w:pPr>
      <w:r>
        <w:t xml:space="preserve">    this.serviceB = serviceB;</w:t>
      </w:r>
    </w:p>
    <w:p>
      <w:pPr>
        <w:pStyle w:val="CodeBlock"/>
      </w:pPr>
      <w:r>
        <w:t>}</w:t>
      </w:r>
    </w:p>
    <w:p/>
    <w:p>
      <w:r>
        <w:t>@Lazy can defer creation of a dependency, but it should not be used merely to hide poor architecture. Refactoring is normally the better long-term solution.</w:t>
      </w:r>
    </w:p>
    <w:p>
      <w:pPr>
        <w:pStyle w:val="Heading1"/>
      </w:pPr>
      <w:r>
        <w:t>28. DI and SOLID Principles</w:t>
      </w:r>
    </w:p>
    <w:p>
      <w:r>
        <w:t>Dependency Injection strongly supports the Dependency Inversion Principle: high-level classes should depend on abstractions rather than concrete implementations.</w:t>
      </w:r>
    </w:p>
    <w:p>
      <w:pPr>
        <w:jc w:val="center"/>
      </w:pPr>
      <w:r>
        <w:rPr>
          <w:rFonts w:ascii="Consolas" w:hAnsi="Consolas"/>
          <w:sz w:val="18"/>
        </w:rPr>
        <w:t>Preferred Design</w:t>
        <w:br/>
        <w:br/>
        <w:t>OrderService</w:t>
        <w:br/>
        <w:t xml:space="preserve">    |</w:t>
        <w:br/>
        <w:t xml:space="preserve">    v</w:t>
        <w:br/>
        <w:t>PaymentService interface</w:t>
        <w:br/>
        <w:t xml:space="preserve">   /            \</w:t>
        <w:br/>
        <w:t xml:space="preserve">  v              v</w:t>
        <w:br/>
        <w:t>CreditCard       UPI</w:t>
      </w:r>
    </w:p>
    <w:p>
      <w:pPr>
        <w:pStyle w:val="Heading1"/>
      </w:pPr>
      <w:r>
        <w:t>29. Common Dependency Injection Mistakes</w:t>
      </w:r>
    </w:p>
    <w:tbl>
      <w:tblPr>
        <w:tblW w:type="auto" w:w="0"/>
        <w:jc w:val="center"/>
        <w:tblLook w:firstColumn="1" w:firstRow="1" w:lastColumn="0" w:lastRow="0" w:noHBand="0" w:noVBand="1" w:val="04A0"/>
      </w:tblPr>
      <w:tblGrid>
        <w:gridCol w:w="5040"/>
        <w:gridCol w:w="5040"/>
      </w:tblGrid>
      <w:tr>
        <w:tc>
          <w:tcPr>
            <w:tcW w:type="dxa" w:w="5040"/>
            <w:shd w:fill="FCE4D6"/>
          </w:tcPr>
          <w:p>
            <w:r/>
            <w:r>
              <w:rPr>
                <w:rFonts w:ascii="Aptos" w:hAnsi="Aptos"/>
                <w:b/>
                <w:sz w:val="18"/>
              </w:rPr>
              <w:t>Mistake</w:t>
            </w:r>
          </w:p>
        </w:tc>
        <w:tc>
          <w:tcPr>
            <w:tcW w:type="dxa" w:w="5040"/>
            <w:shd w:fill="FCE4D6"/>
          </w:tcPr>
          <w:p>
            <w:r/>
            <w:r>
              <w:rPr>
                <w:rFonts w:ascii="Aptos" w:hAnsi="Aptos"/>
                <w:b/>
                <w:sz w:val="18"/>
              </w:rPr>
              <w:t>Recommendation</w:t>
            </w:r>
          </w:p>
        </w:tc>
      </w:tr>
      <w:tr>
        <w:tc>
          <w:tcPr>
            <w:tcW w:type="dxa" w:w="5040"/>
          </w:tcPr>
          <w:p>
            <w:r/>
            <w:r>
              <w:rPr>
                <w:rFonts w:ascii="Aptos" w:hAnsi="Aptos"/>
                <w:b w:val="0"/>
                <w:sz w:val="18"/>
              </w:rPr>
              <w:t>Using field injection everywhere</w:t>
            </w:r>
          </w:p>
        </w:tc>
        <w:tc>
          <w:tcPr>
            <w:tcW w:type="dxa" w:w="5040"/>
          </w:tcPr>
          <w:p>
            <w:r/>
            <w:r>
              <w:rPr>
                <w:rFonts w:ascii="Aptos" w:hAnsi="Aptos"/>
                <w:b w:val="0"/>
                <w:sz w:val="18"/>
              </w:rPr>
              <w:t>Prefer constructor injection for required dependencies.</w:t>
            </w:r>
          </w:p>
        </w:tc>
      </w:tr>
      <w:tr>
        <w:tc>
          <w:tcPr>
            <w:tcW w:type="dxa" w:w="5040"/>
          </w:tcPr>
          <w:p>
            <w:r/>
            <w:r>
              <w:rPr>
                <w:rFonts w:ascii="Aptos" w:hAnsi="Aptos"/>
                <w:b w:val="0"/>
                <w:sz w:val="18"/>
              </w:rPr>
              <w:t>Creating Spring services with new</w:t>
            </w:r>
          </w:p>
        </w:tc>
        <w:tc>
          <w:tcPr>
            <w:tcW w:type="dxa" w:w="5040"/>
          </w:tcPr>
          <w:p>
            <w:r/>
            <w:r>
              <w:rPr>
                <w:rFonts w:ascii="Aptos" w:hAnsi="Aptos"/>
                <w:b w:val="0"/>
                <w:sz w:val="18"/>
              </w:rPr>
              <w:t>Objects created manually are outside normal Spring dependency management.</w:t>
            </w:r>
          </w:p>
        </w:tc>
      </w:tr>
      <w:tr>
        <w:tc>
          <w:tcPr>
            <w:tcW w:type="dxa" w:w="5040"/>
          </w:tcPr>
          <w:p>
            <w:r/>
            <w:r>
              <w:rPr>
                <w:rFonts w:ascii="Aptos" w:hAnsi="Aptos"/>
                <w:b w:val="0"/>
                <w:sz w:val="18"/>
              </w:rPr>
              <w:t>Too many constructor dependencies</w:t>
            </w:r>
          </w:p>
        </w:tc>
        <w:tc>
          <w:tcPr>
            <w:tcW w:type="dxa" w:w="5040"/>
          </w:tcPr>
          <w:p>
            <w:r/>
            <w:r>
              <w:rPr>
                <w:rFonts w:ascii="Aptos" w:hAnsi="Aptos"/>
                <w:b w:val="0"/>
                <w:sz w:val="18"/>
              </w:rPr>
              <w:t>May indicate the class has too many responsibilities.</w:t>
            </w:r>
          </w:p>
        </w:tc>
      </w:tr>
      <w:tr>
        <w:tc>
          <w:tcPr>
            <w:tcW w:type="dxa" w:w="5040"/>
          </w:tcPr>
          <w:p>
            <w:r/>
            <w:r>
              <w:rPr>
                <w:rFonts w:ascii="Aptos" w:hAnsi="Aptos"/>
                <w:b w:val="0"/>
                <w:sz w:val="18"/>
              </w:rPr>
              <w:t>Multiple implementations without selection</w:t>
            </w:r>
          </w:p>
        </w:tc>
        <w:tc>
          <w:tcPr>
            <w:tcW w:type="dxa" w:w="5040"/>
          </w:tcPr>
          <w:p>
            <w:r/>
            <w:r>
              <w:rPr>
                <w:rFonts w:ascii="Aptos" w:hAnsi="Aptos"/>
                <w:b w:val="0"/>
                <w:sz w:val="18"/>
              </w:rPr>
              <w:t>Use @Primary or @Qualifier.</w:t>
            </w:r>
          </w:p>
        </w:tc>
      </w:tr>
      <w:tr>
        <w:tc>
          <w:tcPr>
            <w:tcW w:type="dxa" w:w="5040"/>
          </w:tcPr>
          <w:p>
            <w:r/>
            <w:r>
              <w:rPr>
                <w:rFonts w:ascii="Aptos" w:hAnsi="Aptos"/>
                <w:b w:val="0"/>
                <w:sz w:val="18"/>
              </w:rPr>
              <w:t>Circular service dependencies</w:t>
            </w:r>
          </w:p>
        </w:tc>
        <w:tc>
          <w:tcPr>
            <w:tcW w:type="dxa" w:w="5040"/>
          </w:tcPr>
          <w:p>
            <w:r/>
            <w:r>
              <w:rPr>
                <w:rFonts w:ascii="Aptos" w:hAnsi="Aptos"/>
                <w:b w:val="0"/>
                <w:sz w:val="18"/>
              </w:rPr>
              <w:t>Refactor responsibilities instead of relying on workarounds.</w:t>
            </w:r>
          </w:p>
        </w:tc>
      </w:tr>
      <w:tr>
        <w:tc>
          <w:tcPr>
            <w:tcW w:type="dxa" w:w="5040"/>
          </w:tcPr>
          <w:p>
            <w:r/>
            <w:r>
              <w:rPr>
                <w:rFonts w:ascii="Aptos" w:hAnsi="Aptos"/>
                <w:b w:val="0"/>
                <w:sz w:val="18"/>
              </w:rPr>
              <w:t>Depending directly on concrete classes</w:t>
            </w:r>
          </w:p>
        </w:tc>
        <w:tc>
          <w:tcPr>
            <w:tcW w:type="dxa" w:w="5040"/>
          </w:tcPr>
          <w:p>
            <w:r/>
            <w:r>
              <w:rPr>
                <w:rFonts w:ascii="Aptos" w:hAnsi="Aptos"/>
                <w:b w:val="0"/>
                <w:sz w:val="18"/>
              </w:rPr>
              <w:t>Prefer interfaces when multiple implementations or abstraction is useful.</w:t>
            </w:r>
          </w:p>
        </w:tc>
      </w:tr>
    </w:tbl>
    <w:p/>
    <w:p>
      <w:pPr>
        <w:pStyle w:val="Heading1"/>
      </w:pPr>
      <w:r>
        <w:t>30. Best Practices</w:t>
      </w:r>
    </w:p>
    <w:p>
      <w:pPr>
        <w:pStyle w:val="ListBullet"/>
      </w:pPr>
      <w:r>
        <w:t>Use constructor injection for mandatory dependencies.</w:t>
      </w:r>
    </w:p>
    <w:p>
      <w:pPr>
        <w:pStyle w:val="ListBullet"/>
      </w:pPr>
      <w:r>
        <w:t>Declare required dependencies final where appropriate.</w:t>
      </w:r>
    </w:p>
    <w:p>
      <w:pPr>
        <w:pStyle w:val="ListBullet"/>
      </w:pPr>
      <w:r>
        <w:t>Avoid field injection in normal application classes.</w:t>
      </w:r>
    </w:p>
    <w:p>
      <w:pPr>
        <w:pStyle w:val="ListBullet"/>
      </w:pPr>
      <w:r>
        <w:t>Prefer interfaces when abstraction and implementation replacement are useful.</w:t>
      </w:r>
    </w:p>
    <w:p>
      <w:pPr>
        <w:pStyle w:val="ListBullet"/>
      </w:pPr>
      <w:r>
        <w:t>Use @Qualifier when multiple implementations exist and the intended bean must be explicit.</w:t>
      </w:r>
    </w:p>
    <w:p>
      <w:pPr>
        <w:pStyle w:val="ListBullet"/>
      </w:pPr>
      <w:r>
        <w:t>Use @Primary only when one implementation is truly the default.</w:t>
      </w:r>
    </w:p>
    <w:p>
      <w:pPr>
        <w:pStyle w:val="ListBullet"/>
      </w:pPr>
      <w:r>
        <w:t>Avoid manual new for Spring-managed business components.</w:t>
      </w:r>
    </w:p>
    <w:p>
      <w:pPr>
        <w:pStyle w:val="ListBullet"/>
      </w:pPr>
      <w:r>
        <w:t>Keep constructors manageable; too many dependencies can indicate a design problem.</w:t>
      </w:r>
    </w:p>
    <w:p>
      <w:pPr>
        <w:pStyle w:val="ListBullet"/>
      </w:pPr>
      <w:r>
        <w:t>Break circular dependencies through redesign.</w:t>
      </w:r>
    </w:p>
    <w:p>
      <w:pPr>
        <w:pStyle w:val="ListBullet"/>
      </w:pPr>
      <w:r>
        <w:t>Keep dependency responsibilities clear across Controller, Service, and Repository layers.</w:t>
      </w:r>
    </w:p>
    <w:p>
      <w:pPr>
        <w:pStyle w:val="Heading1"/>
      </w:pPr>
      <w:r>
        <w:t>31. Real-World Analogy</w:t>
      </w:r>
    </w:p>
    <w:p>
      <w:r>
        <w:t>Think of a restaurant. A customer does not create the waiter, chef, billing system, or kitchen. The restaurant provides them. In the same way, a Spring-managed class does not create its required services; the Spring container provides them.</w:t>
      </w:r>
    </w:p>
    <w:p>
      <w:pPr>
        <w:jc w:val="center"/>
      </w:pPr>
      <w:r>
        <w:rPr>
          <w:rFonts w:ascii="Consolas" w:hAnsi="Consolas"/>
          <w:sz w:val="18"/>
        </w:rPr>
        <w:t>Restaurant Management</w:t>
        <w:br/>
        <w:t xml:space="preserve">   |--&gt; Waiter</w:t>
        <w:br/>
        <w:t xml:space="preserve">   |--&gt; Chef</w:t>
        <w:br/>
        <w:t xml:space="preserve">   |--&gt; Billing</w:t>
        <w:br/>
        <w:br/>
        <w:t>Spring Container</w:t>
        <w:br/>
        <w:t xml:space="preserve">   |--&gt; Controller</w:t>
        <w:br/>
        <w:t xml:space="preserve">   |--&gt; Service</w:t>
        <w:br/>
        <w:t xml:space="preserve">   |--&gt; Repository</w:t>
      </w:r>
    </w:p>
    <w:p>
      <w:pPr>
        <w:pStyle w:val="Heading1"/>
      </w:pPr>
      <w:r>
        <w:t>32. Quick Revision</w:t>
      </w:r>
    </w:p>
    <w:p>
      <w:pPr>
        <w:jc w:val="center"/>
      </w:pPr>
      <w:r>
        <w:rPr>
          <w:rFonts w:ascii="Consolas" w:hAnsi="Consolas"/>
          <w:sz w:val="18"/>
        </w:rPr>
        <w:t>@SpringBootApplication</w:t>
        <w:br/>
        <w:t xml:space="preserve">        |</w:t>
        <w:br/>
        <w:t xml:space="preserve">        v</w:t>
        <w:br/>
        <w:t>ApplicationContext</w:t>
        <w:br/>
        <w:t xml:space="preserve">        |</w:t>
        <w:br/>
        <w:t xml:space="preserve">        v</w:t>
        <w:br/>
        <w:t>Component Scan</w:t>
        <w:br/>
        <w:t xml:space="preserve">        |</w:t>
        <w:br/>
        <w:t xml:space="preserve">        v</w:t>
        <w:br/>
        <w:t>Create Beans</w:t>
        <w:br/>
        <w:t xml:space="preserve">        |</w:t>
        <w:br/>
        <w:t xml:space="preserve">        v</w:t>
        <w:br/>
        <w:t>Resolve Dependencies</w:t>
        <w:br/>
        <w:t xml:space="preserve">        |</w:t>
        <w:br/>
        <w:t xml:space="preserve">        v</w:t>
        <w:br/>
        <w:t>Inject Dependencies</w:t>
        <w:br/>
        <w:t xml:space="preserve">        |</w:t>
        <w:br/>
        <w:t xml:space="preserve">        v</w:t>
        <w:br/>
        <w:t>Application Ready</w:t>
      </w:r>
    </w:p>
    <w:p>
      <w:pPr>
        <w:jc w:val="center"/>
      </w:pPr>
      <w:r>
        <w:rPr>
          <w:rFonts w:ascii="Consolas" w:hAnsi="Consolas"/>
          <w:sz w:val="18"/>
        </w:rPr>
        <w:t>Recommended</w:t>
        <w:br/>
        <w:br/>
        <w:t>Controller --constructor DI--&gt; Service --constructor DI--&gt; Repository</w:t>
      </w:r>
    </w:p>
    <w:p>
      <w:pPr>
        <w:pStyle w:val="Heading1"/>
      </w:pPr>
      <w:r>
        <w:t>33. Interview Questions and Answers</w:t>
      </w:r>
    </w:p>
    <w:p>
      <w:r>
        <w:rPr>
          <w:b/>
        </w:rPr>
        <w:t>Q: What is Dependency Injection?</w:t>
      </w:r>
    </w:p>
    <w:p>
      <w:pPr>
        <w:ind w:left="288"/>
      </w:pPr>
      <w:r>
        <w:t>A: A design technique where required dependencies are supplied from outside instead of being created by the class itself.</w:t>
      </w:r>
    </w:p>
    <w:p>
      <w:r>
        <w:rPr>
          <w:b/>
        </w:rPr>
        <w:t>Q: What is IoC?</w:t>
      </w:r>
    </w:p>
    <w:p>
      <w:pPr>
        <w:ind w:left="288"/>
      </w:pPr>
      <w:r>
        <w:t>A: Inversion of Control means the framework controls object creation and lifecycle instead of application code.</w:t>
      </w:r>
    </w:p>
    <w:p>
      <w:r>
        <w:rPr>
          <w:b/>
        </w:rPr>
        <w:t>Q: How are IoC and DI related?</w:t>
      </w:r>
    </w:p>
    <w:p>
      <w:pPr>
        <w:ind w:left="288"/>
      </w:pPr>
      <w:r>
        <w:t>A: DI is one of the main techniques Spring uses to implement IoC.</w:t>
      </w:r>
    </w:p>
    <w:p>
      <w:r>
        <w:rPr>
          <w:b/>
        </w:rPr>
        <w:t>Q: Which injection type is generally recommended?</w:t>
      </w:r>
    </w:p>
    <w:p>
      <w:pPr>
        <w:ind w:left="288"/>
      </w:pPr>
      <w:r>
        <w:t>A: Constructor injection.</w:t>
      </w:r>
    </w:p>
    <w:p>
      <w:r>
        <w:rPr>
          <w:b/>
        </w:rPr>
        <w:t>Q: Why is constructor injection preferred?</w:t>
      </w:r>
    </w:p>
    <w:p>
      <w:pPr>
        <w:ind w:left="288"/>
      </w:pPr>
      <w:r>
        <w:t>A: It makes dependencies explicit, supports final fields, improves testability, and ensures required dependencies are present at construction time.</w:t>
      </w:r>
    </w:p>
    <w:p>
      <w:r>
        <w:rPr>
          <w:b/>
        </w:rPr>
        <w:t>Q: Why is @Autowired unnecessary on a single constructor?</w:t>
      </w:r>
    </w:p>
    <w:p>
      <w:pPr>
        <w:ind w:left="288"/>
      </w:pPr>
      <w:r>
        <w:t>A: Spring automatically selects the only constructor for dependency injection.</w:t>
      </w:r>
    </w:p>
    <w:p>
      <w:r>
        <w:rPr>
          <w:b/>
        </w:rPr>
        <w:t>Q: What is @Primary?</w:t>
      </w:r>
    </w:p>
    <w:p>
      <w:pPr>
        <w:ind w:left="288"/>
      </w:pPr>
      <w:r>
        <w:t>A: It marks one bean as the default candidate when multiple beans match the required type.</w:t>
      </w:r>
    </w:p>
    <w:p>
      <w:r>
        <w:rPr>
          <w:b/>
        </w:rPr>
        <w:t>Q: What is @Qualifier?</w:t>
      </w:r>
    </w:p>
    <w:p>
      <w:pPr>
        <w:ind w:left="288"/>
      </w:pPr>
      <w:r>
        <w:t>A: It identifies the specific bean to inject when multiple candidates exist.</w:t>
      </w:r>
    </w:p>
    <w:p>
      <w:r>
        <w:rPr>
          <w:b/>
        </w:rPr>
        <w:t>Q: What exception may occur when multiple beans match?</w:t>
      </w:r>
    </w:p>
    <w:p>
      <w:pPr>
        <w:ind w:left="288"/>
      </w:pPr>
      <w:r>
        <w:t>A: NoUniqueBeanDefinitionException.</w:t>
      </w:r>
    </w:p>
    <w:p>
      <w:r>
        <w:rPr>
          <w:b/>
        </w:rPr>
        <w:t>Q: What is a circular dependency?</w:t>
      </w:r>
    </w:p>
    <w:p>
      <w:pPr>
        <w:ind w:left="288"/>
      </w:pPr>
      <w:r>
        <w:t>A: A dependency cycle where bean A depends on B and bean B depends directly or indirectly on A.</w:t>
      </w:r>
    </w:p>
    <w:p>
      <w:r>
        <w:rPr>
          <w:b/>
        </w:rPr>
        <w:t>Q: What is the difference between @Component and @Bean?</w:t>
      </w:r>
    </w:p>
    <w:p>
      <w:pPr>
        <w:ind w:left="288"/>
      </w:pPr>
      <w:r>
        <w:t>A: @Component marks a class for component scanning; @Bean registers an object returned by a configuration method.</w:t>
      </w:r>
    </w:p>
    <w:p>
      <w:r>
        <w:rPr>
          <w:b/>
        </w:rPr>
        <w:t>Q: Why is field injection discouraged?</w:t>
      </w:r>
    </w:p>
    <w:p>
      <w:pPr>
        <w:ind w:left="288"/>
      </w:pPr>
      <w:r>
        <w:t>A: It hides dependencies, weakens testability, and prevents clean use of final dependencies.</w:t>
      </w:r>
    </w:p>
    <w:p>
      <w:r>
        <w:rPr>
          <w:b/>
        </w:rPr>
        <w:t>Q: How does DI improve testing?</w:t>
      </w:r>
    </w:p>
    <w:p>
      <w:pPr>
        <w:ind w:left="288"/>
      </w:pPr>
      <w:r>
        <w:t>A: Mocks or stubs can be passed directly into constructors without starting the full Spring container.</w:t>
      </w:r>
    </w:p>
    <w:p>
      <w:r>
        <w:rPr>
          <w:b/>
        </w:rPr>
        <w:t>Q: What does programming to an interface provide?</w:t>
      </w:r>
    </w:p>
    <w:p>
      <w:pPr>
        <w:ind w:left="288"/>
      </w:pPr>
      <w:r>
        <w:t>A: Loose coupling and easier implementation replacement.</w:t>
      </w:r>
    </w:p>
    <w:p>
      <w:pPr>
        <w:pStyle w:val="Heading1"/>
      </w:pPr>
      <w:r>
        <w:t>34. Final Summary</w:t>
      </w:r>
    </w:p>
    <w:p>
      <w:r>
        <w:t>Dependency Injection is the mechanism by which Spring supplies required objects to application classes. The Spring IoC container discovers or registers beans, creates them, resolves their dependencies, and injects those dependencies. Constructor injection is generally the preferred approach because it makes dependencies explicit, supports immutability, and simplifies unit testing. @Primary and @Qualifier resolve multiple implementations, @Bean supports custom or third-party objects, and good DI design helps keep Spring Boot applications modular, testable, and maintainable.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Spring Boot Dependency Injection - Detailed Notes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40"/>
      <w:ind w:left="259"/>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