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28"/>
          <w:szCs w:val="28"/>
          <w:lang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Міністерство освіти та науки України</w:t>
      </w:r>
    </w:p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28"/>
          <w:szCs w:val="28"/>
          <w:lang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Національний технічний університет України “КПІ ім. Сікорського”</w:t>
      </w:r>
    </w:p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28"/>
          <w:szCs w:val="28"/>
          <w:lang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val="uk-UA"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36"/>
          <w:szCs w:val="36"/>
          <w:lang w:eastAsia="uk-UA"/>
        </w:rPr>
      </w:pPr>
      <w:r w:rsidRPr="001978C3">
        <w:rPr>
          <w:rFonts w:eastAsia="Times New Roman" w:cstheme="minorHAnsi"/>
          <w:b/>
          <w:bCs/>
          <w:color w:val="000000"/>
          <w:sz w:val="36"/>
          <w:szCs w:val="36"/>
          <w:lang w:eastAsia="uk-UA"/>
        </w:rPr>
        <w:t>ЗВІТ</w:t>
      </w: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uk-UA"/>
        </w:rPr>
      </w:pPr>
      <w:r w:rsidRPr="001978C3">
        <w:rPr>
          <w:rFonts w:eastAsia="Times New Roman" w:cstheme="minorHAnsi"/>
          <w:color w:val="000000"/>
          <w:sz w:val="36"/>
          <w:szCs w:val="36"/>
          <w:lang w:eastAsia="uk-UA"/>
        </w:rPr>
        <w:t>про виконання</w:t>
      </w:r>
      <w:r w:rsidRPr="001978C3">
        <w:rPr>
          <w:rFonts w:eastAsia="Times New Roman" w:cstheme="minorHAnsi"/>
          <w:sz w:val="36"/>
          <w:szCs w:val="36"/>
          <w:lang w:eastAsia="uk-UA"/>
        </w:rPr>
        <w:t xml:space="preserve"> </w:t>
      </w:r>
      <w:r w:rsidRPr="001978C3">
        <w:rPr>
          <w:rFonts w:eastAsia="Times New Roman" w:cstheme="minorHAnsi"/>
          <w:color w:val="000000"/>
          <w:sz w:val="36"/>
          <w:szCs w:val="36"/>
          <w:lang w:val="uk-UA" w:eastAsia="uk-UA"/>
        </w:rPr>
        <w:t>лабораторної роботи</w:t>
      </w:r>
      <w:r w:rsidR="00A43C39" w:rsidRPr="001978C3">
        <w:rPr>
          <w:rFonts w:eastAsia="Times New Roman" w:cstheme="minorHAnsi"/>
          <w:color w:val="000000"/>
          <w:sz w:val="36"/>
          <w:szCs w:val="36"/>
          <w:lang w:eastAsia="uk-UA"/>
        </w:rPr>
        <w:t xml:space="preserve"> №4</w:t>
      </w:r>
    </w:p>
    <w:p w:rsidR="00325478" w:rsidRPr="001978C3" w:rsidRDefault="00325478" w:rsidP="00325478">
      <w:pPr>
        <w:spacing w:after="0" w:line="240" w:lineRule="auto"/>
        <w:rPr>
          <w:rFonts w:eastAsia="Times New Roman" w:cstheme="minorHAnsi"/>
          <w:sz w:val="36"/>
          <w:szCs w:val="36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1978C3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Тема проекту: «</w:t>
      </w:r>
      <w:r w:rsidRPr="001978C3">
        <w:rPr>
          <w:rFonts w:cstheme="minorHAnsi"/>
          <w:b/>
          <w:color w:val="000000"/>
          <w:sz w:val="28"/>
          <w:szCs w:val="37"/>
          <w:lang w:val="en-US"/>
        </w:rPr>
        <w:t>Moment</w:t>
      </w:r>
      <w:r w:rsidRPr="001978C3">
        <w:rPr>
          <w:rFonts w:cstheme="minorHAnsi"/>
          <w:b/>
          <w:color w:val="000000"/>
          <w:sz w:val="28"/>
          <w:szCs w:val="37"/>
        </w:rPr>
        <w:t xml:space="preserve"> </w:t>
      </w:r>
      <w:r w:rsidRPr="001978C3">
        <w:rPr>
          <w:rFonts w:cstheme="minorHAnsi"/>
          <w:b/>
          <w:color w:val="000000"/>
          <w:sz w:val="28"/>
          <w:szCs w:val="37"/>
          <w:lang w:val="en-US"/>
        </w:rPr>
        <w:t>Weather</w:t>
      </w:r>
      <w:r w:rsidRPr="001978C3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»</w:t>
      </w: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/>
          <w:bCs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 xml:space="preserve">Виконали: 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>студенти групи ІС-43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 xml:space="preserve">Осінній Дмитро, 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>Ілуца Євген,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color w:val="000000"/>
          <w:sz w:val="28"/>
          <w:szCs w:val="28"/>
          <w:shd w:val="clear" w:color="auto" w:fill="FFFFFF"/>
          <w:lang w:val="uk-UA"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студент групи ІС-</w:t>
      </w:r>
      <w:r w:rsidRPr="001978C3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uk-UA"/>
        </w:rPr>
        <w:t>42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 xml:space="preserve">Галактіонов Ілля </w:t>
      </w:r>
    </w:p>
    <w:p w:rsidR="00325478" w:rsidRPr="001978C3" w:rsidRDefault="00325478" w:rsidP="001978C3">
      <w:pPr>
        <w:spacing w:after="0" w:line="240" w:lineRule="auto"/>
        <w:ind w:left="5664"/>
        <w:rPr>
          <w:rFonts w:eastAsia="Times New Roman" w:cstheme="minorHAnsi"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 xml:space="preserve">Перевірив: </w:t>
      </w:r>
      <w:r w:rsidRPr="001978C3">
        <w:rPr>
          <w:rFonts w:eastAsia="Times New Roman" w:cstheme="minorHAnsi"/>
          <w:color w:val="000000"/>
          <w:sz w:val="28"/>
          <w:szCs w:val="28"/>
          <w:lang w:val="uk-UA" w:eastAsia="uk-UA"/>
        </w:rPr>
        <w:t>Скрипник А.В.</w:t>
      </w:r>
    </w:p>
    <w:p w:rsidR="00325478" w:rsidRPr="001978C3" w:rsidRDefault="00325478" w:rsidP="001978C3">
      <w:pPr>
        <w:spacing w:after="0" w:line="240" w:lineRule="auto"/>
        <w:ind w:left="6684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ind w:left="5980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ind w:left="5980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ind w:left="5980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Київ  2017</w:t>
      </w:r>
    </w:p>
    <w:p w:rsidR="00640EDC" w:rsidRPr="00AC6BCB" w:rsidRDefault="00640EDC" w:rsidP="00640ED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2"/>
          <w:szCs w:val="36"/>
          <w:lang w:eastAsia="ru-RU"/>
        </w:rPr>
      </w:pPr>
      <w:r w:rsidRPr="00AC6BCB">
        <w:rPr>
          <w:rFonts w:eastAsia="Times New Roman" w:cstheme="minorHAnsi"/>
          <w:b/>
          <w:bCs/>
          <w:color w:val="24292E"/>
          <w:sz w:val="32"/>
          <w:szCs w:val="36"/>
          <w:lang w:eastAsia="ru-RU"/>
        </w:rPr>
        <w:lastRenderedPageBreak/>
        <w:t>База даних</w:t>
      </w:r>
    </w:p>
    <w:p w:rsidR="00640EDC" w:rsidRPr="00640EDC" w:rsidRDefault="00640EDC" w:rsidP="00640EDC">
      <w:pPr>
        <w:spacing w:after="240" w:line="240" w:lineRule="auto"/>
        <w:ind w:firstLine="708"/>
        <w:rPr>
          <w:rFonts w:eastAsia="Times New Roman" w:cstheme="minorHAnsi"/>
          <w:color w:val="24292E"/>
          <w:sz w:val="28"/>
          <w:szCs w:val="24"/>
          <w:lang w:eastAsia="ru-RU"/>
        </w:rPr>
      </w:pPr>
      <w:r w:rsidRPr="00640EDC">
        <w:rPr>
          <w:rFonts w:eastAsia="Times New Roman" w:cstheme="minorHAnsi"/>
          <w:color w:val="24292E"/>
          <w:sz w:val="28"/>
          <w:szCs w:val="24"/>
          <w:lang w:eastAsia="ru-RU"/>
        </w:rPr>
        <w:t>SQLite — полегшена реляційна система керування базами даних. Втілена у вигляді бібліотеки, де реалізовано багато зі стандарту SQL- 92.SQLite зберігає всю базу даних (включаючи визначення, таблиці, індекси і дані) в єдиному стандартному файлі на тому пристрої, на якому виконується застосунок.</w:t>
      </w:r>
    </w:p>
    <w:p w:rsidR="00640EDC" w:rsidRPr="00640EDC" w:rsidRDefault="00640EDC" w:rsidP="00640EDC">
      <w:pPr>
        <w:spacing w:after="240" w:line="240" w:lineRule="auto"/>
        <w:ind w:firstLine="708"/>
        <w:rPr>
          <w:rFonts w:eastAsia="Times New Roman" w:cstheme="minorHAnsi"/>
          <w:color w:val="24292E"/>
          <w:sz w:val="28"/>
          <w:szCs w:val="24"/>
          <w:lang w:eastAsia="ru-RU"/>
        </w:rPr>
      </w:pPr>
      <w:r w:rsidRPr="00640EDC">
        <w:rPr>
          <w:rFonts w:eastAsia="Times New Roman" w:cstheme="minorHAnsi"/>
          <w:color w:val="24292E"/>
          <w:sz w:val="28"/>
          <w:szCs w:val="24"/>
          <w:lang w:eastAsia="ru-RU"/>
        </w:rPr>
        <w:t>В нашому проекті ми використали БД для зберігання інформації про дії кінцевого користувача а</w:t>
      </w:r>
      <w:bookmarkStart w:id="0" w:name="_GoBack"/>
      <w:bookmarkEnd w:id="0"/>
      <w:r w:rsidRPr="00640EDC">
        <w:rPr>
          <w:rFonts w:eastAsia="Times New Roman" w:cstheme="minorHAnsi"/>
          <w:color w:val="24292E"/>
          <w:sz w:val="28"/>
          <w:szCs w:val="24"/>
          <w:lang w:eastAsia="ru-RU"/>
        </w:rPr>
        <w:t xml:space="preserve"> саме: історія його переглядів ,обрані місця.</w:t>
      </w:r>
    </w:p>
    <w:p w:rsidR="00640EDC" w:rsidRPr="001978C3" w:rsidRDefault="00640EDC" w:rsidP="00640EDC">
      <w:pPr>
        <w:spacing w:after="240" w:line="240" w:lineRule="auto"/>
        <w:ind w:firstLine="708"/>
        <w:rPr>
          <w:rFonts w:eastAsia="Times New Roman" w:cstheme="minorHAnsi"/>
          <w:color w:val="24292E"/>
          <w:sz w:val="28"/>
          <w:szCs w:val="24"/>
          <w:lang w:eastAsia="ru-RU"/>
        </w:rPr>
      </w:pPr>
      <w:r w:rsidRPr="00640EDC">
        <w:rPr>
          <w:rFonts w:eastAsia="Times New Roman" w:cstheme="minorHAnsi"/>
          <w:color w:val="24292E"/>
          <w:sz w:val="28"/>
          <w:szCs w:val="24"/>
          <w:lang w:eastAsia="ru-RU"/>
        </w:rPr>
        <w:t>Дані які зберігаємо в базі данних: обрані місця,історія,назва міст,довгота,широта.</w:t>
      </w:r>
    </w:p>
    <w:p w:rsidR="00640EDC" w:rsidRPr="00640EDC" w:rsidRDefault="00640EDC" w:rsidP="00640EDC">
      <w:pPr>
        <w:spacing w:after="240" w:line="240" w:lineRule="auto"/>
        <w:ind w:firstLine="708"/>
        <w:rPr>
          <w:rFonts w:eastAsia="Times New Roman" w:cstheme="minorHAnsi"/>
          <w:color w:val="24292E"/>
          <w:sz w:val="28"/>
          <w:szCs w:val="24"/>
          <w:lang w:eastAsia="ru-RU"/>
        </w:rPr>
      </w:pPr>
    </w:p>
    <w:p w:rsidR="00640EDC" w:rsidRPr="00AC6BCB" w:rsidRDefault="00640EDC" w:rsidP="001978C3">
      <w:pPr>
        <w:spacing w:before="360" w:after="240" w:line="240" w:lineRule="auto"/>
        <w:outlineLvl w:val="3"/>
        <w:rPr>
          <w:rFonts w:eastAsia="Times New Roman" w:cstheme="minorHAnsi"/>
          <w:b/>
          <w:bCs/>
          <w:color w:val="24292E"/>
          <w:sz w:val="32"/>
          <w:szCs w:val="24"/>
          <w:lang w:eastAsia="ru-RU"/>
        </w:rPr>
      </w:pPr>
      <w:r w:rsidRPr="00AC6BCB">
        <w:rPr>
          <w:rFonts w:eastAsia="Times New Roman" w:cstheme="minorHAnsi"/>
          <w:b/>
          <w:bCs/>
          <w:color w:val="24292E"/>
          <w:sz w:val="32"/>
          <w:szCs w:val="24"/>
          <w:lang w:eastAsia="ru-RU"/>
        </w:rPr>
        <w:t>Схема бази даних</w:t>
      </w:r>
    </w:p>
    <w:p w:rsidR="00F478B8" w:rsidRPr="001978C3" w:rsidRDefault="00640EDC" w:rsidP="00640EDC">
      <w:pPr>
        <w:spacing w:before="360" w:after="240" w:line="240" w:lineRule="auto"/>
        <w:outlineLvl w:val="3"/>
        <w:rPr>
          <w:rFonts w:eastAsia="Times New Roman" w:cstheme="minorHAnsi"/>
          <w:b/>
          <w:bCs/>
          <w:color w:val="24292E"/>
          <w:sz w:val="28"/>
          <w:szCs w:val="24"/>
          <w:lang w:eastAsia="ru-RU"/>
        </w:rPr>
      </w:pPr>
      <w:r w:rsidRPr="001978C3">
        <w:rPr>
          <w:rFonts w:cstheme="minorHAnsi"/>
          <w:noProof/>
          <w:lang w:eastAsia="ru-RU"/>
        </w:rPr>
        <w:drawing>
          <wp:inline distT="0" distB="0" distL="0" distR="0" wp14:anchorId="1B1055E4" wp14:editId="120294BD">
            <wp:extent cx="57340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DC" w:rsidRPr="001978C3" w:rsidRDefault="00640EDC" w:rsidP="00640EDC">
      <w:pPr>
        <w:spacing w:before="360" w:after="240" w:line="240" w:lineRule="auto"/>
        <w:outlineLvl w:val="3"/>
        <w:rPr>
          <w:rFonts w:eastAsia="Times New Roman" w:cstheme="minorHAnsi"/>
          <w:bCs/>
          <w:color w:val="24292E"/>
          <w:sz w:val="24"/>
          <w:szCs w:val="24"/>
          <w:lang w:val="uk-UA" w:eastAsia="ru-RU"/>
        </w:rPr>
      </w:pPr>
    </w:p>
    <w:sectPr w:rsidR="00640EDC" w:rsidRPr="00197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1A"/>
    <w:rsid w:val="0001171A"/>
    <w:rsid w:val="001978C3"/>
    <w:rsid w:val="00325478"/>
    <w:rsid w:val="00640EDC"/>
    <w:rsid w:val="00A43C39"/>
    <w:rsid w:val="00AC6BCB"/>
    <w:rsid w:val="00F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0BFAE-F553-4A11-8950-4C7FB85D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478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640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640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E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40E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4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40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Illysha Galaktionov</dc:creator>
  <cp:keywords/>
  <dc:description/>
  <cp:lastModifiedBy>Illysha Galaktionov</cp:lastModifiedBy>
  <cp:revision>6</cp:revision>
  <dcterms:created xsi:type="dcterms:W3CDTF">2017-12-14T01:40:00Z</dcterms:created>
  <dcterms:modified xsi:type="dcterms:W3CDTF">2017-12-14T01:55:00Z</dcterms:modified>
</cp:coreProperties>
</file>