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 w14:textId="77777777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style with red color and bold.</w:t>
      </w:r>
    </w:p>
    <w:p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p w14:paraId="0D262E61" w14:textId="77777777">
      <w:pPr>
        <w:spacing w:before="400" w:after="120" w:line="240" w:lineRule="auto"/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690"/>
    <w:rsid w:val="00047DA8"/>
    <w:rsid w:val="00325BC5"/>
    <w:rsid w:val="006C15C5"/>
    <w:rsid w:val="009E2690"/>
    <w:rsid w:val="00BD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09F1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2026-06-29T15:17:00Z</dcterms:modified>
</cp:coreProperties>
</file>