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1DD5" w14:textId="286BBD5E" w:rsidR="003D3D1E" w:rsidRPr="00B9700A" w:rsidRDefault="003D3D1E">
      <w:pPr>
        <w:rPr>
          <w:rFonts w:ascii="Helvetica, Arial, sans-serif" w:hAnsi="Helvetica, Arial, sans-serif"/>
        </w:rPr>
      </w:pPr>
      <w:r w:rsidRPr="00B9700A">
        <w:rPr>
          <w:rFonts w:ascii="Helvetica, Arial, sans-serif" w:hAnsi="Helvetica, Arial, sans-serif"/>
        </w:rPr>
        <w:t>file_</w:t>
      </w:r>
      <w:r w:rsidR="00AC5230">
        <w:rPr>
          <w:rFonts w:ascii="Helvetica, Arial, sans-serif" w:hAnsi="Helvetica, Arial, sans-serif" w:cs="Helvetica, Arial, sans-serif"/>
        </w:rPr>
        <w:t>57</w:t>
      </w:r>
      <w:r w:rsidRPr="00B9700A">
        <w:rPr>
          <w:rFonts w:ascii="Helvetica, Arial, sans-serif" w:hAnsi="Helvetica, Arial, sans-serif"/>
        </w:rPr>
        <w:t>.docx</w:t>
      </w:r>
    </w:p>
    <w:p w14:paraId="18CC36CB" w14:textId="484C8B20" w:rsidR="00E365F6" w:rsidRDefault="00574C29">
      <w:r>
        <w:rPr>
          <w:rFonts w:ascii="Helvetica, Arial, sans-serif" w:hAnsi="Helvetica, Arial, sans-serif" w:cs="Helvetica, Arial, sans-serif"/>
        </w:rPr>
        <w:t>Helvetica Font</w:t>
      </w:r>
      <w:r w:rsidRPr="00B9700A">
        <w:rPr>
          <w:rFonts w:ascii="Helvetica, Arial, sans-serif" w:hAnsi="Helvetica, Arial, sans-serif"/>
        </w:rPr>
        <w:t xml:space="preserve"> Demo</w:t>
      </w:r>
    </w:p>
    <w:p w14:paraId="1A598763" w14:textId="3B822B82" w:rsidR="00E365F6" w:rsidRDefault="00574C29">
      <w:r w:rsidRPr="00B9700A">
        <w:rPr>
          <w:rFonts w:ascii="Helvetica, Arial, sans-serif" w:hAnsi="Helvetica, Arial, sans-serif"/>
        </w:rPr>
        <w:t xml:space="preserve">This document </w:t>
      </w:r>
      <w:r>
        <w:rPr>
          <w:rFonts w:ascii="Helvetica, Arial, sans-serif" w:hAnsi="Helvetica, Arial, sans-serif" w:cs="Helvetica, Arial, sans-serif"/>
        </w:rPr>
        <w:t>demonstrates the Helvetica font family</w:t>
      </w:r>
      <w:r w:rsidRPr="00B9700A">
        <w:rPr>
          <w:rFonts w:ascii="Helvetica, Arial, sans-serif" w:hAnsi="Helvetica, Arial, sans-serif"/>
        </w:rPr>
        <w:t>.</w:t>
      </w:r>
    </w:p>
    <w:p w14:paraId="262AF438" w14:textId="0BCBEEC0" w:rsidR="00E365F6" w:rsidRDefault="00574C29"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sectPr w:rsidR="00E365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5F6"/>
    <w:rsid w:val="00330D84"/>
    <w:rsid w:val="003D3D1E"/>
    <w:rsid w:val="0088021A"/>
    <w:rsid w:val="008A5608"/>
    <w:rsid w:val="00AC5230"/>
    <w:rsid w:val="00B9700A"/>
    <w:rsid w:val="00D53FE7"/>
    <w:rsid w:val="00E365F6"/>
    <w:rsid w:val="00F3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