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008FF" w14:textId="3FF227AA" w:rsidR="008640D1" w:rsidRPr="0075333E" w:rsidRDefault="00000000" w:rsidP="00D12F51">
      <w:pPr>
        <w:spacing w:after="325"/>
        <w:ind w:left="136" w:hanging="10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  <w:sz w:val="30"/>
        </w:rPr>
        <w:t>Střední průmyslová škola elektrotechniky a informatiky, Ostrava</w:t>
      </w:r>
    </w:p>
    <w:p w14:paraId="21C5CFCB" w14:textId="77777777" w:rsidR="008640D1" w:rsidRPr="0075333E" w:rsidRDefault="00000000">
      <w:pPr>
        <w:spacing w:after="5147"/>
        <w:ind w:left="2349"/>
        <w:jc w:val="center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</w:rPr>
        <w:t xml:space="preserve"> </w:t>
      </w:r>
      <w:r w:rsidRPr="0075333E">
        <w:rPr>
          <w:rFonts w:eastAsia="Cambria" w:cs="Cambria"/>
          <w:color w:val="000000" w:themeColor="text1"/>
        </w:rPr>
        <w:tab/>
        <w:t xml:space="preserve"> </w:t>
      </w:r>
    </w:p>
    <w:p w14:paraId="3CC15837" w14:textId="107AA5F8" w:rsidR="008640D1" w:rsidRPr="0075333E" w:rsidRDefault="00D12F51" w:rsidP="00D12F51">
      <w:pPr>
        <w:spacing w:after="162"/>
        <w:ind w:left="421"/>
        <w:jc w:val="center"/>
        <w:rPr>
          <w:color w:val="000000" w:themeColor="text1"/>
          <w:sz w:val="56"/>
          <w:szCs w:val="56"/>
        </w:rPr>
      </w:pPr>
      <w:r w:rsidRPr="0075333E">
        <w:rPr>
          <w:rFonts w:eastAsia="Cambria" w:cs="Cambria"/>
          <w:color w:val="000000" w:themeColor="text1"/>
          <w:sz w:val="56"/>
          <w:szCs w:val="56"/>
        </w:rPr>
        <w:t>40.</w:t>
      </w:r>
      <w:r w:rsidRPr="0075333E">
        <w:rPr>
          <w:rFonts w:eastAsia="Cambria" w:cs="Cambria"/>
          <w:color w:val="000000" w:themeColor="text1"/>
          <w:sz w:val="72"/>
        </w:rPr>
        <w:t xml:space="preserve"> </w:t>
      </w:r>
      <w:r w:rsidRPr="0075333E">
        <w:rPr>
          <w:rFonts w:eastAsia="Cambria" w:cs="Cambria"/>
          <w:color w:val="000000" w:themeColor="text1"/>
          <w:sz w:val="56"/>
          <w:szCs w:val="56"/>
        </w:rPr>
        <w:t>Webová aplikace – půjčovna aut</w:t>
      </w:r>
    </w:p>
    <w:p w14:paraId="60621C08" w14:textId="77777777" w:rsidR="008640D1" w:rsidRPr="0075333E" w:rsidRDefault="00000000">
      <w:pPr>
        <w:spacing w:after="3773"/>
        <w:ind w:left="409"/>
        <w:jc w:val="center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  <w:sz w:val="40"/>
        </w:rPr>
        <w:t xml:space="preserve">Maturitní práce </w:t>
      </w:r>
    </w:p>
    <w:p w14:paraId="2EDA47E2" w14:textId="605BDE51" w:rsidR="008640D1" w:rsidRPr="0075333E" w:rsidRDefault="00000000">
      <w:pPr>
        <w:tabs>
          <w:tab w:val="center" w:pos="2697"/>
        </w:tabs>
        <w:spacing w:after="52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  <w:sz w:val="30"/>
        </w:rPr>
        <w:t xml:space="preserve">Autor práce: </w:t>
      </w:r>
      <w:r w:rsidRPr="0075333E">
        <w:rPr>
          <w:rFonts w:eastAsia="Cambria" w:cs="Cambria"/>
          <w:color w:val="000000" w:themeColor="text1"/>
          <w:sz w:val="30"/>
        </w:rPr>
        <w:tab/>
      </w:r>
      <w:r w:rsidR="00D12F51" w:rsidRPr="0075333E">
        <w:rPr>
          <w:rFonts w:eastAsia="Cambria" w:cs="Cambria"/>
          <w:color w:val="000000" w:themeColor="text1"/>
          <w:sz w:val="30"/>
        </w:rPr>
        <w:t xml:space="preserve">        Jonatan Lepík</w:t>
      </w:r>
      <w:r w:rsidRPr="0075333E">
        <w:rPr>
          <w:rFonts w:eastAsia="Cambria" w:cs="Cambria"/>
          <w:color w:val="000000" w:themeColor="text1"/>
          <w:sz w:val="30"/>
        </w:rPr>
        <w:t xml:space="preserve"> </w:t>
      </w:r>
    </w:p>
    <w:p w14:paraId="07046EF0" w14:textId="6BF00AA5" w:rsidR="008640D1" w:rsidRPr="0075333E" w:rsidRDefault="00000000" w:rsidP="00D12F51">
      <w:pPr>
        <w:spacing w:after="52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  <w:sz w:val="30"/>
        </w:rPr>
        <w:t xml:space="preserve">Vedoucí </w:t>
      </w:r>
      <w:proofErr w:type="gramStart"/>
      <w:r w:rsidRPr="0075333E">
        <w:rPr>
          <w:rFonts w:eastAsia="Cambria" w:cs="Cambria"/>
          <w:color w:val="000000" w:themeColor="text1"/>
          <w:sz w:val="30"/>
        </w:rPr>
        <w:t>práce:</w:t>
      </w:r>
      <w:r w:rsidR="00D12F51" w:rsidRPr="0075333E">
        <w:rPr>
          <w:rFonts w:eastAsia="Cambria" w:cs="Cambria"/>
          <w:color w:val="000000" w:themeColor="text1"/>
          <w:sz w:val="30"/>
        </w:rPr>
        <w:t xml:space="preserve">   </w:t>
      </w:r>
      <w:proofErr w:type="gramEnd"/>
      <w:r w:rsidR="00D12F51" w:rsidRPr="0075333E">
        <w:rPr>
          <w:rFonts w:eastAsia="Cambria" w:cs="Cambria"/>
          <w:color w:val="000000" w:themeColor="text1"/>
          <w:sz w:val="30"/>
        </w:rPr>
        <w:t xml:space="preserve"> RNDr. Rostislav </w:t>
      </w:r>
      <w:proofErr w:type="spellStart"/>
      <w:r w:rsidR="00D12F51" w:rsidRPr="0075333E">
        <w:rPr>
          <w:rFonts w:eastAsia="Cambria" w:cs="Cambria"/>
          <w:color w:val="000000" w:themeColor="text1"/>
          <w:sz w:val="30"/>
        </w:rPr>
        <w:t>Miarka</w:t>
      </w:r>
      <w:proofErr w:type="spellEnd"/>
      <w:r w:rsidR="00D12F51" w:rsidRPr="0075333E">
        <w:rPr>
          <w:rFonts w:eastAsia="Cambria" w:cs="Cambria"/>
          <w:color w:val="000000" w:themeColor="text1"/>
          <w:sz w:val="30"/>
        </w:rPr>
        <w:t xml:space="preserve">, </w:t>
      </w:r>
      <w:proofErr w:type="spellStart"/>
      <w:r w:rsidR="00D12F51" w:rsidRPr="0075333E">
        <w:rPr>
          <w:rFonts w:eastAsia="Cambria" w:cs="Cambria"/>
          <w:color w:val="000000" w:themeColor="text1"/>
          <w:sz w:val="30"/>
        </w:rPr>
        <w:t>Ph</w:t>
      </w:r>
      <w:proofErr w:type="spellEnd"/>
      <w:r w:rsidR="00D12F51" w:rsidRPr="0075333E">
        <w:rPr>
          <w:rFonts w:eastAsia="Cambria" w:cs="Cambria"/>
          <w:color w:val="000000" w:themeColor="text1"/>
          <w:sz w:val="30"/>
        </w:rPr>
        <w:t>. D.</w:t>
      </w:r>
    </w:p>
    <w:p w14:paraId="5020ABC1" w14:textId="7CC8957D" w:rsidR="008640D1" w:rsidRPr="0075333E" w:rsidRDefault="00000000">
      <w:pPr>
        <w:tabs>
          <w:tab w:val="center" w:pos="2360"/>
        </w:tabs>
        <w:spacing w:after="52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  <w:sz w:val="30"/>
        </w:rPr>
        <w:t xml:space="preserve">Třída: </w:t>
      </w:r>
      <w:r w:rsidRPr="0075333E">
        <w:rPr>
          <w:rFonts w:eastAsia="Cambria" w:cs="Cambria"/>
          <w:color w:val="000000" w:themeColor="text1"/>
          <w:sz w:val="30"/>
        </w:rPr>
        <w:tab/>
        <w:t>I4</w:t>
      </w:r>
      <w:r w:rsidR="00D12F51" w:rsidRPr="0075333E">
        <w:rPr>
          <w:rFonts w:eastAsia="Cambria" w:cs="Cambria"/>
          <w:color w:val="000000" w:themeColor="text1"/>
          <w:sz w:val="30"/>
        </w:rPr>
        <w:t>C</w:t>
      </w:r>
    </w:p>
    <w:p w14:paraId="1069D84B" w14:textId="77777777" w:rsidR="008640D1" w:rsidRPr="0075333E" w:rsidRDefault="00000000">
      <w:pPr>
        <w:tabs>
          <w:tab w:val="center" w:pos="2876"/>
        </w:tabs>
        <w:spacing w:after="52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  <w:sz w:val="30"/>
        </w:rPr>
        <w:t xml:space="preserve">Školní rok: </w:t>
      </w:r>
      <w:r w:rsidRPr="0075333E">
        <w:rPr>
          <w:rFonts w:eastAsia="Cambria" w:cs="Cambria"/>
          <w:color w:val="000000" w:themeColor="text1"/>
          <w:sz w:val="30"/>
        </w:rPr>
        <w:tab/>
        <w:t xml:space="preserve">2022/2023 </w:t>
      </w:r>
    </w:p>
    <w:p w14:paraId="479B6C2B" w14:textId="77777777" w:rsidR="008640D1" w:rsidRPr="0075333E" w:rsidRDefault="00000000">
      <w:pPr>
        <w:tabs>
          <w:tab w:val="center" w:pos="9198"/>
        </w:tabs>
        <w:spacing w:after="0" w:line="270" w:lineRule="auto"/>
        <w:ind w:left="-15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</w:rPr>
        <w:lastRenderedPageBreak/>
        <w:t xml:space="preserve">Zadání práce – vložte listy se zadáním podepsaným ředitelem školy </w:t>
      </w:r>
      <w:r w:rsidRPr="0075333E">
        <w:rPr>
          <w:rFonts w:eastAsia="Cambria" w:cs="Cambria"/>
          <w:color w:val="000000" w:themeColor="text1"/>
        </w:rPr>
        <w:tab/>
        <w:t xml:space="preserve"> </w:t>
      </w:r>
      <w:r w:rsidRPr="0075333E">
        <w:rPr>
          <w:color w:val="000000" w:themeColor="text1"/>
        </w:rPr>
        <w:br w:type="page"/>
      </w:r>
    </w:p>
    <w:p w14:paraId="30918CEE" w14:textId="77777777" w:rsidR="008640D1" w:rsidRPr="0075333E" w:rsidRDefault="00000000">
      <w:pPr>
        <w:spacing w:after="1224" w:line="270" w:lineRule="auto"/>
        <w:ind w:left="-5" w:right="574" w:hanging="10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</w:rPr>
        <w:lastRenderedPageBreak/>
        <w:t xml:space="preserve">Prohlašuji, že předložená práce je mým původním dílem, které jsem vypracoval samostatně. Veškerou literaturu a další zdroje, z nichž jsem při zpracování čerpal, v práci řádně cituji a jsou uvedeny v seznamu použité literatury a zdrojů informací. </w:t>
      </w:r>
    </w:p>
    <w:p w14:paraId="5AD86219" w14:textId="77777777" w:rsidR="008640D1" w:rsidRPr="0075333E" w:rsidRDefault="00000000">
      <w:pPr>
        <w:tabs>
          <w:tab w:val="center" w:pos="4748"/>
        </w:tabs>
        <w:spacing w:after="750" w:line="265" w:lineRule="auto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</w:rPr>
        <w:t xml:space="preserve">V Ostravě 2. 4. 2023 </w:t>
      </w:r>
      <w:r w:rsidRPr="0075333E">
        <w:rPr>
          <w:rFonts w:eastAsia="Cambria" w:cs="Cambria"/>
          <w:color w:val="000000" w:themeColor="text1"/>
        </w:rPr>
        <w:tab/>
        <w:t xml:space="preserve">podpis: </w:t>
      </w:r>
    </w:p>
    <w:p w14:paraId="3A38388B" w14:textId="77777777" w:rsidR="008640D1" w:rsidRPr="0075333E" w:rsidRDefault="00000000">
      <w:pPr>
        <w:spacing w:after="259"/>
        <w:rPr>
          <w:color w:val="000000" w:themeColor="text1"/>
        </w:rPr>
      </w:pPr>
      <w:r w:rsidRPr="0075333E">
        <w:rPr>
          <w:rFonts w:eastAsia="Cambria" w:cs="Cambria"/>
          <w:b/>
          <w:color w:val="000000" w:themeColor="text1"/>
        </w:rPr>
        <w:t>Licenční ujednání</w:t>
      </w:r>
      <w:r w:rsidRPr="0075333E">
        <w:rPr>
          <w:rFonts w:eastAsia="Cambria" w:cs="Cambria"/>
          <w:color w:val="000000" w:themeColor="text1"/>
        </w:rPr>
        <w:t xml:space="preserve"> </w:t>
      </w:r>
    </w:p>
    <w:p w14:paraId="19DDEFB6" w14:textId="77777777" w:rsidR="008640D1" w:rsidRPr="0075333E" w:rsidRDefault="00000000">
      <w:pPr>
        <w:spacing w:after="261" w:line="243" w:lineRule="auto"/>
        <w:ind w:left="-5" w:right="577" w:hanging="10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</w:rPr>
        <w:t xml:space="preserve">Ve smyslu §60 autorského zákona č. 121/2000 Sb. poskytuji, Střední průmyslové škole elektrotechniky a informatiky, Ostrava, příspěvkové organizaci, Kratochvílova 1490/7, 702 00 Ostrava, bezplatně oprávnění k výkonu práva (licenci) ke školnímu dílu (maturitní práci) užít v rozsahu a způsoby uvedenými v §12 až 23 autorského zákona. </w:t>
      </w:r>
    </w:p>
    <w:p w14:paraId="7241C9F8" w14:textId="4C2EEE96" w:rsidR="008640D1" w:rsidRPr="0075333E" w:rsidRDefault="00000000">
      <w:pPr>
        <w:spacing w:after="226" w:line="243" w:lineRule="auto"/>
        <w:ind w:left="-5" w:right="577" w:hanging="10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</w:rPr>
        <w:t>Souhlasím se zveřejněním díla v rámci školní počítačové</w:t>
      </w:r>
      <w:r w:rsidRPr="0075333E">
        <w:rPr>
          <w:rFonts w:eastAsia="Cambria" w:cs="Cambria"/>
          <w:color w:val="000000" w:themeColor="text1"/>
          <w:sz w:val="25"/>
        </w:rPr>
        <w:t xml:space="preserve"> </w:t>
      </w:r>
      <w:r w:rsidRPr="0075333E">
        <w:rPr>
          <w:rFonts w:eastAsia="Cambria" w:cs="Cambria"/>
          <w:color w:val="000000" w:themeColor="text1"/>
        </w:rPr>
        <w:t xml:space="preserve">sítě pro potřeby studentů a zaměstnanců školy a pro potřeby výuky v souladu s §35(3) autorského zákona. </w:t>
      </w:r>
    </w:p>
    <w:p w14:paraId="60EE196A" w14:textId="3F83CB4E" w:rsidR="008640D1" w:rsidRPr="0075333E" w:rsidRDefault="00000000">
      <w:pPr>
        <w:spacing w:after="1203" w:line="243" w:lineRule="auto"/>
        <w:ind w:left="-5" w:right="577" w:hanging="10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</w:rPr>
        <w:t xml:space="preserve">Souhlasím s použitím práce k propagaci školy. </w:t>
      </w:r>
    </w:p>
    <w:p w14:paraId="2951EE1F" w14:textId="77777777" w:rsidR="008640D1" w:rsidRPr="0075333E" w:rsidRDefault="00000000">
      <w:pPr>
        <w:tabs>
          <w:tab w:val="center" w:pos="4748"/>
        </w:tabs>
        <w:spacing w:after="277" w:line="265" w:lineRule="auto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</w:rPr>
        <w:t xml:space="preserve">V Ostravě 2. 4. 2023 </w:t>
      </w:r>
      <w:r w:rsidRPr="0075333E">
        <w:rPr>
          <w:rFonts w:eastAsia="Cambria" w:cs="Cambria"/>
          <w:color w:val="000000" w:themeColor="text1"/>
        </w:rPr>
        <w:tab/>
        <w:t xml:space="preserve">podpis: </w:t>
      </w:r>
    </w:p>
    <w:p w14:paraId="4728E358" w14:textId="77777777" w:rsidR="008640D1" w:rsidRPr="0075333E" w:rsidRDefault="00000000">
      <w:pPr>
        <w:spacing w:after="0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</w:rPr>
        <w:t xml:space="preserve"> </w:t>
      </w:r>
      <w:r w:rsidRPr="0075333E">
        <w:rPr>
          <w:rFonts w:eastAsia="Cambria" w:cs="Cambria"/>
          <w:color w:val="000000" w:themeColor="text1"/>
        </w:rPr>
        <w:tab/>
        <w:t xml:space="preserve"> </w:t>
      </w:r>
    </w:p>
    <w:p w14:paraId="06A676C5" w14:textId="77777777" w:rsidR="008640D1" w:rsidRPr="0075333E" w:rsidRDefault="00000000">
      <w:pPr>
        <w:spacing w:after="46"/>
        <w:ind w:left="-5" w:hanging="10"/>
        <w:rPr>
          <w:color w:val="000000" w:themeColor="text1"/>
        </w:rPr>
      </w:pPr>
      <w:r w:rsidRPr="0075333E">
        <w:rPr>
          <w:b/>
          <w:color w:val="000000" w:themeColor="text1"/>
          <w:sz w:val="36"/>
        </w:rPr>
        <w:t xml:space="preserve">Anotace </w:t>
      </w:r>
    </w:p>
    <w:p w14:paraId="3B272834" w14:textId="03719FD1" w:rsidR="008640D1" w:rsidRPr="0075333E" w:rsidRDefault="00000000">
      <w:pPr>
        <w:spacing w:after="257" w:line="270" w:lineRule="auto"/>
        <w:ind w:left="-5" w:right="8" w:hanging="10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</w:rPr>
        <w:t xml:space="preserve">Tato práce byla napsána za účelem </w:t>
      </w:r>
      <w:r w:rsidR="00157FE7" w:rsidRPr="0075333E">
        <w:rPr>
          <w:rFonts w:eastAsia="Cambria" w:cs="Cambria"/>
          <w:color w:val="000000" w:themeColor="text1"/>
        </w:rPr>
        <w:t>vytvoření dokumentace k maturitní práci s tématem webové aplikace – půjčovna aut. Popisuje postup vývoje, části napsaného kódu a návod k ovládání aplikace.</w:t>
      </w:r>
      <w:r w:rsidRPr="0075333E">
        <w:rPr>
          <w:rFonts w:eastAsia="Cambria" w:cs="Cambria"/>
          <w:color w:val="000000" w:themeColor="text1"/>
        </w:rPr>
        <w:t xml:space="preserve">  </w:t>
      </w:r>
    </w:p>
    <w:p w14:paraId="30BA7C79" w14:textId="390CC375" w:rsidR="008640D1" w:rsidRPr="0075333E" w:rsidRDefault="00000000">
      <w:pPr>
        <w:spacing w:after="0"/>
        <w:rPr>
          <w:color w:val="000000" w:themeColor="text1"/>
        </w:rPr>
      </w:pPr>
      <w:r w:rsidRPr="0075333E">
        <w:rPr>
          <w:rFonts w:eastAsia="Cambria" w:cs="Cambria"/>
          <w:color w:val="000000" w:themeColor="text1"/>
        </w:rPr>
        <w:tab/>
        <w:t xml:space="preserve"> </w:t>
      </w:r>
      <w:r w:rsidRPr="0075333E">
        <w:rPr>
          <w:color w:val="000000" w:themeColor="text1"/>
        </w:rPr>
        <w:br w:type="page"/>
      </w:r>
    </w:p>
    <w:p w14:paraId="7D46053F" w14:textId="77777777" w:rsidR="008640D1" w:rsidRPr="0075333E" w:rsidRDefault="00000000">
      <w:pPr>
        <w:spacing w:after="46"/>
        <w:ind w:left="-5" w:hanging="10"/>
        <w:rPr>
          <w:color w:val="000000" w:themeColor="text1"/>
        </w:rPr>
      </w:pPr>
      <w:r w:rsidRPr="0075333E">
        <w:rPr>
          <w:b/>
          <w:color w:val="000000" w:themeColor="text1"/>
          <w:sz w:val="36"/>
        </w:rPr>
        <w:lastRenderedPageBreak/>
        <w:t xml:space="preserve">Obsah </w:t>
      </w:r>
    </w:p>
    <w:sdt>
      <w:sdtPr>
        <w:rPr>
          <w:rFonts w:ascii="Calibri" w:eastAsia="Calibri" w:hAnsi="Calibri" w:cs="Calibri"/>
          <w:color w:val="000000" w:themeColor="text1"/>
        </w:rPr>
        <w:id w:val="1980417755"/>
        <w:docPartObj>
          <w:docPartGallery w:val="Table of Contents"/>
        </w:docPartObj>
      </w:sdtPr>
      <w:sdtEndPr>
        <w:rPr>
          <w:rFonts w:ascii="Cambria" w:hAnsi="Cambria"/>
        </w:rPr>
      </w:sdtEndPr>
      <w:sdtContent>
        <w:p w14:paraId="420ACEBB" w14:textId="37A61E70" w:rsidR="00482F24" w:rsidRDefault="00000000">
          <w:pPr>
            <w:pStyle w:val="Obsah1"/>
            <w:tabs>
              <w:tab w:val="left" w:pos="44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75333E">
            <w:rPr>
              <w:color w:val="000000" w:themeColor="text1"/>
            </w:rPr>
            <w:fldChar w:fldCharType="begin"/>
          </w:r>
          <w:r w:rsidRPr="0075333E">
            <w:rPr>
              <w:color w:val="000000" w:themeColor="text1"/>
            </w:rPr>
            <w:instrText xml:space="preserve"> TOC \o "1-2" \h \z \u </w:instrText>
          </w:r>
          <w:r w:rsidRPr="0075333E">
            <w:rPr>
              <w:color w:val="000000" w:themeColor="text1"/>
            </w:rPr>
            <w:fldChar w:fldCharType="separate"/>
          </w:r>
          <w:hyperlink w:anchor="_Toc130751285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1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Úvod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_Toc130751285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5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33A9BA0C" w14:textId="5748DD21" w:rsidR="00482F24" w:rsidRDefault="00000000">
          <w:pPr>
            <w:pStyle w:val="Obsah2"/>
            <w:tabs>
              <w:tab w:val="left" w:pos="88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0751286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1.1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Plánovaný postup řešení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_Toc130751286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5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11532E3C" w14:textId="4A15A6D8" w:rsidR="00482F24" w:rsidRDefault="00000000">
          <w:pPr>
            <w:pStyle w:val="Obsah1"/>
            <w:tabs>
              <w:tab w:val="left" w:pos="44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0751287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2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Rozbor funkcionality webové aplikace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_Toc130751287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6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3F217F66" w14:textId="31E1D0AF" w:rsidR="00482F24" w:rsidRDefault="00000000">
          <w:pPr>
            <w:pStyle w:val="Obsah2"/>
            <w:tabs>
              <w:tab w:val="left" w:pos="88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0751288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2.1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Stylování elementů pomocí frameworku Tailwind CSS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_Toc130751288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7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03215076" w14:textId="51BE5C10" w:rsidR="00482F24" w:rsidRDefault="00000000">
          <w:pPr>
            <w:pStyle w:val="Obsah2"/>
            <w:tabs>
              <w:tab w:val="left" w:pos="88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0751289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2.2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Řešení hlavní stránky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_Toc130751289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8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301881A1" w14:textId="12D5D007" w:rsidR="00482F24" w:rsidRDefault="00000000">
          <w:pPr>
            <w:pStyle w:val="Obsah2"/>
            <w:tabs>
              <w:tab w:val="left" w:pos="88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0751290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2.3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Stránka o vozidle a možnosti rezervace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_Toc130751290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11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3731D143" w14:textId="4FE54B81" w:rsidR="00482F24" w:rsidRDefault="00000000">
          <w:pPr>
            <w:pStyle w:val="Obsah2"/>
            <w:tabs>
              <w:tab w:val="left" w:pos="88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0751291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2.4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Registrace a přihlašování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_Toc130751291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15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0D35C4AB" w14:textId="3380F62B" w:rsidR="00482F24" w:rsidRDefault="00000000">
          <w:pPr>
            <w:pStyle w:val="Obsah2"/>
            <w:tabs>
              <w:tab w:val="left" w:pos="88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0751292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2.5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Uživatelské rozhraní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_Toc130751292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17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62C698FA" w14:textId="7E4A23BA" w:rsidR="00482F24" w:rsidRDefault="00000000">
          <w:pPr>
            <w:pStyle w:val="Obsah2"/>
            <w:tabs>
              <w:tab w:val="left" w:pos="88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0751293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2.6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Administrační rozhraní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_Toc130751293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18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77E7AC3F" w14:textId="08331DD2" w:rsidR="00482F24" w:rsidRDefault="00000000">
          <w:pPr>
            <w:pStyle w:val="Obsah2"/>
            <w:tabs>
              <w:tab w:val="left" w:pos="88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0751294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2.7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Header, navigační menu a footer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_Toc130751294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20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0DC7EFA4" w14:textId="5B3071B2" w:rsidR="00482F24" w:rsidRDefault="00000000">
          <w:pPr>
            <w:pStyle w:val="Obsah1"/>
            <w:tabs>
              <w:tab w:val="left" w:pos="44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0751295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3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Závěr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_Toc130751295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22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4A4118B4" w14:textId="06421A96" w:rsidR="00482F24" w:rsidRDefault="00000000">
          <w:pPr>
            <w:pStyle w:val="Obsah1"/>
            <w:tabs>
              <w:tab w:val="left" w:pos="44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0751296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4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Seznam příloh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_Toc130751296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23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3E5D9F16" w14:textId="4AD15502" w:rsidR="00482F24" w:rsidRDefault="00000000">
          <w:pPr>
            <w:pStyle w:val="Obsah1"/>
            <w:tabs>
              <w:tab w:val="left" w:pos="440"/>
              <w:tab w:val="right" w:leader="dot" w:pos="907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0751297" w:history="1">
            <w:r w:rsidR="00482F24" w:rsidRPr="00F43F84">
              <w:rPr>
                <w:rStyle w:val="Hypertextovodkaz"/>
                <w:rFonts w:ascii="Calibri" w:hAnsi="Calibri"/>
                <w:bCs/>
                <w:noProof/>
              </w:rPr>
              <w:t>5</w:t>
            </w:r>
            <w:r w:rsidR="00482F2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82F24" w:rsidRPr="00F43F84">
              <w:rPr>
                <w:rStyle w:val="Hypertextovodkaz"/>
                <w:noProof/>
              </w:rPr>
              <w:t>Použité zdroje</w:t>
            </w:r>
            <w:r w:rsidR="00482F24">
              <w:rPr>
                <w:noProof/>
                <w:webHidden/>
              </w:rPr>
              <w:tab/>
            </w:r>
            <w:r w:rsidR="00482F24">
              <w:rPr>
                <w:noProof/>
                <w:webHidden/>
              </w:rPr>
              <w:fldChar w:fldCharType="begin"/>
            </w:r>
            <w:r w:rsidR="00482F24">
              <w:rPr>
                <w:noProof/>
                <w:webHidden/>
              </w:rPr>
              <w:instrText xml:space="preserve"> PAGEREF _Toc130751297 \h </w:instrText>
            </w:r>
            <w:r w:rsidR="00482F24">
              <w:rPr>
                <w:noProof/>
                <w:webHidden/>
              </w:rPr>
            </w:r>
            <w:r w:rsidR="00482F24">
              <w:rPr>
                <w:noProof/>
                <w:webHidden/>
              </w:rPr>
              <w:fldChar w:fldCharType="separate"/>
            </w:r>
            <w:r w:rsidR="00B13DFD">
              <w:rPr>
                <w:noProof/>
                <w:webHidden/>
              </w:rPr>
              <w:t>24</w:t>
            </w:r>
            <w:r w:rsidR="00482F24">
              <w:rPr>
                <w:noProof/>
                <w:webHidden/>
              </w:rPr>
              <w:fldChar w:fldCharType="end"/>
            </w:r>
          </w:hyperlink>
        </w:p>
        <w:p w14:paraId="639AB357" w14:textId="28ACE5D6" w:rsidR="008640D1" w:rsidRPr="0075333E" w:rsidRDefault="00000000">
          <w:pPr>
            <w:rPr>
              <w:color w:val="000000" w:themeColor="text1"/>
            </w:rPr>
          </w:pPr>
          <w:r w:rsidRPr="0075333E">
            <w:rPr>
              <w:color w:val="000000" w:themeColor="text1"/>
            </w:rPr>
            <w:fldChar w:fldCharType="end"/>
          </w:r>
        </w:p>
      </w:sdtContent>
    </w:sdt>
    <w:p w14:paraId="4464771C" w14:textId="23F3B73A" w:rsidR="008640D1" w:rsidRPr="0075333E" w:rsidRDefault="008640D1" w:rsidP="00D53B4B">
      <w:pPr>
        <w:spacing w:after="0"/>
        <w:rPr>
          <w:color w:val="000000" w:themeColor="text1"/>
        </w:rPr>
        <w:sectPr w:rsidR="008640D1" w:rsidRPr="0075333E">
          <w:footerReference w:type="even" r:id="rId8"/>
          <w:footerReference w:type="default" r:id="rId9"/>
          <w:footerReference w:type="first" r:id="rId10"/>
          <w:pgSz w:w="11910" w:h="16840"/>
          <w:pgMar w:top="1460" w:right="830" w:bottom="2195" w:left="1992" w:header="708" w:footer="708" w:gutter="0"/>
          <w:cols w:space="708"/>
        </w:sectPr>
      </w:pPr>
    </w:p>
    <w:p w14:paraId="5D3A492F" w14:textId="6586AFA7" w:rsidR="008640D1" w:rsidRDefault="00000000" w:rsidP="00BF7AAD">
      <w:pPr>
        <w:pStyle w:val="Nadpis1"/>
      </w:pPr>
      <w:bookmarkStart w:id="0" w:name="_Toc130751285"/>
      <w:r w:rsidRPr="0075333E">
        <w:lastRenderedPageBreak/>
        <w:t>Úvod</w:t>
      </w:r>
      <w:bookmarkEnd w:id="0"/>
      <w:r w:rsidRPr="0075333E">
        <w:t xml:space="preserve"> </w:t>
      </w:r>
    </w:p>
    <w:p w14:paraId="167456C5" w14:textId="3C0DD7E3" w:rsidR="00D53B4B" w:rsidRDefault="00864F0B" w:rsidP="00864F0B">
      <w:r>
        <w:t>V dnešní době je auto nezbytnou součástí našeho každodenního života. Ale ne každý jej vlastní, nebo si ho může dovolit. Na tento problém existují tzv. autopůjčovny – půjčovny, kde si každý může vybrat a vypůjčit jeho zvolené auto. V poslední době se autopůjčovny stávají čím dál tím víc</w:t>
      </w:r>
      <w:r w:rsidR="007A4299">
        <w:t>e</w:t>
      </w:r>
      <w:r>
        <w:t xml:space="preserve"> populární a využívá je velká část lidí. Nevyužívají se pouze na jednodenní vypůjčení vozidla například na stěhování, ale i na několikatýdenní výlet do zahraničí. </w:t>
      </w:r>
    </w:p>
    <w:p w14:paraId="7B0D9512" w14:textId="1EB3A55E" w:rsidR="00864F0B" w:rsidRPr="00864F0B" w:rsidRDefault="00864F0B" w:rsidP="00864F0B">
      <w:r>
        <w:t>Žijeme v moderní době, kde téměř každé podnikání vyžaduje vlastní webovou stránku</w:t>
      </w:r>
      <w:r w:rsidR="00D53B4B">
        <w:t>. Nejenom proto, aby si vás mohli zákazníci rychleji dohledat, ale také pro jednodušší objednání daných služeb.</w:t>
      </w:r>
    </w:p>
    <w:p w14:paraId="20166C03" w14:textId="0B2A0C7A" w:rsidR="008640D1" w:rsidRPr="0075333E" w:rsidRDefault="009427EA">
      <w:pPr>
        <w:spacing w:after="255" w:line="270" w:lineRule="auto"/>
        <w:ind w:left="-5" w:right="8" w:hanging="10"/>
        <w:rPr>
          <w:rFonts w:eastAsia="Cambria" w:cs="Cambria"/>
          <w:color w:val="000000" w:themeColor="text1"/>
        </w:rPr>
      </w:pPr>
      <w:r w:rsidRPr="0075333E">
        <w:rPr>
          <w:rFonts w:eastAsia="Cambria" w:cs="Cambria"/>
          <w:color w:val="000000" w:themeColor="text1"/>
        </w:rPr>
        <w:t>Cílem práce je vytvořit webovou aplikaci pro půjčovnu aut. Bude zde možné se zaregistrovat a zarezervovat si libovolné auto na určitý termín. Kromě uživatelského rozhraní zde bude také rozhraní pro správce stránky, kde bude možnost přidávat a upravovat vozidla, kategorie a uživatele. Celá webová aplikace bude uživatelsky přívětivá a jednoduchá na ovládání. Bude vyvíjena v jazyce HTML, CSS, PHP a Javascript</w:t>
      </w:r>
      <w:r w:rsidR="00D53B4B">
        <w:rPr>
          <w:rFonts w:eastAsia="Cambria" w:cs="Cambria"/>
          <w:color w:val="000000" w:themeColor="text1"/>
        </w:rPr>
        <w:t xml:space="preserve"> (</w:t>
      </w:r>
      <w:proofErr w:type="spellStart"/>
      <w:r w:rsidR="00D53B4B">
        <w:rPr>
          <w:rFonts w:eastAsia="Cambria" w:cs="Cambria"/>
          <w:color w:val="000000" w:themeColor="text1"/>
        </w:rPr>
        <w:t>JQuery</w:t>
      </w:r>
      <w:proofErr w:type="spellEnd"/>
      <w:r w:rsidR="00D53B4B">
        <w:rPr>
          <w:rFonts w:eastAsia="Cambria" w:cs="Cambria"/>
          <w:color w:val="000000" w:themeColor="text1"/>
        </w:rPr>
        <w:t>)</w:t>
      </w:r>
      <w:r w:rsidRPr="0075333E">
        <w:rPr>
          <w:rFonts w:eastAsia="Cambria" w:cs="Cambria"/>
          <w:color w:val="000000" w:themeColor="text1"/>
        </w:rPr>
        <w:t>.</w:t>
      </w:r>
    </w:p>
    <w:p w14:paraId="16935487" w14:textId="4FAA4B7C" w:rsidR="00BF7AAD" w:rsidRPr="0075333E" w:rsidRDefault="00BF7AAD" w:rsidP="00BF7AAD">
      <w:pPr>
        <w:pStyle w:val="Nadpis2"/>
      </w:pPr>
      <w:bookmarkStart w:id="1" w:name="_Toc130751286"/>
      <w:r w:rsidRPr="0075333E">
        <w:t>Plánovaný postup řešení</w:t>
      </w:r>
      <w:bookmarkEnd w:id="1"/>
    </w:p>
    <w:p w14:paraId="531EA0EC" w14:textId="09A1BDEC" w:rsidR="00965C51" w:rsidRPr="0075333E" w:rsidRDefault="00965C51" w:rsidP="00965C51">
      <w:pPr>
        <w:pStyle w:val="Odstavecseseznamem"/>
        <w:numPr>
          <w:ilvl w:val="0"/>
          <w:numId w:val="4"/>
        </w:numPr>
        <w:rPr>
          <w:color w:val="000000" w:themeColor="text1"/>
        </w:rPr>
      </w:pPr>
      <w:r w:rsidRPr="0075333E">
        <w:rPr>
          <w:color w:val="000000" w:themeColor="text1"/>
        </w:rPr>
        <w:t>Vytvoření celkového nápadu a všech funkcí, která bude aplikace obsahova</w:t>
      </w:r>
      <w:r w:rsidR="00BC31AF" w:rsidRPr="0075333E">
        <w:rPr>
          <w:color w:val="000000" w:themeColor="text1"/>
        </w:rPr>
        <w:t>t</w:t>
      </w:r>
    </w:p>
    <w:p w14:paraId="2C3B9BF4" w14:textId="0397142A" w:rsidR="00965C51" w:rsidRPr="0075333E" w:rsidRDefault="00965C51" w:rsidP="00965C51">
      <w:pPr>
        <w:pStyle w:val="Odstavecseseznamem"/>
        <w:numPr>
          <w:ilvl w:val="0"/>
          <w:numId w:val="4"/>
        </w:numPr>
        <w:rPr>
          <w:color w:val="000000" w:themeColor="text1"/>
        </w:rPr>
      </w:pPr>
      <w:r w:rsidRPr="0075333E">
        <w:rPr>
          <w:color w:val="000000" w:themeColor="text1"/>
        </w:rPr>
        <w:t>Navrhnutí rozložení</w:t>
      </w:r>
      <w:r w:rsidR="00BC31AF" w:rsidRPr="0075333E">
        <w:rPr>
          <w:color w:val="000000" w:themeColor="text1"/>
        </w:rPr>
        <w:t xml:space="preserve">, </w:t>
      </w:r>
      <w:r w:rsidRPr="0075333E">
        <w:rPr>
          <w:color w:val="000000" w:themeColor="text1"/>
        </w:rPr>
        <w:t>designu</w:t>
      </w:r>
      <w:r w:rsidR="00BC31AF" w:rsidRPr="0075333E">
        <w:rPr>
          <w:color w:val="000000" w:themeColor="text1"/>
        </w:rPr>
        <w:t xml:space="preserve"> a vybrání barev</w:t>
      </w:r>
      <w:r w:rsidRPr="0075333E">
        <w:rPr>
          <w:color w:val="000000" w:themeColor="text1"/>
        </w:rPr>
        <w:t xml:space="preserve"> kter</w:t>
      </w:r>
      <w:r w:rsidR="00BC31AF" w:rsidRPr="0075333E">
        <w:rPr>
          <w:color w:val="000000" w:themeColor="text1"/>
        </w:rPr>
        <w:t>é</w:t>
      </w:r>
      <w:r w:rsidRPr="0075333E">
        <w:rPr>
          <w:color w:val="000000" w:themeColor="text1"/>
        </w:rPr>
        <w:t xml:space="preserve"> se bud</w:t>
      </w:r>
      <w:r w:rsidR="00BC31AF" w:rsidRPr="0075333E">
        <w:rPr>
          <w:color w:val="000000" w:themeColor="text1"/>
        </w:rPr>
        <w:t>ou</w:t>
      </w:r>
      <w:r w:rsidRPr="0075333E">
        <w:rPr>
          <w:color w:val="000000" w:themeColor="text1"/>
        </w:rPr>
        <w:t xml:space="preserve"> používat</w:t>
      </w:r>
    </w:p>
    <w:p w14:paraId="7764F593" w14:textId="2E55F445" w:rsidR="00BC31AF" w:rsidRPr="0075333E" w:rsidRDefault="00BC31AF" w:rsidP="00965C51">
      <w:pPr>
        <w:pStyle w:val="Odstavecseseznamem"/>
        <w:numPr>
          <w:ilvl w:val="0"/>
          <w:numId w:val="4"/>
        </w:numPr>
        <w:rPr>
          <w:color w:val="000000" w:themeColor="text1"/>
        </w:rPr>
      </w:pPr>
      <w:r w:rsidRPr="0075333E">
        <w:rPr>
          <w:color w:val="000000" w:themeColor="text1"/>
        </w:rPr>
        <w:t>Vytvoření databázového modelu</w:t>
      </w:r>
    </w:p>
    <w:p w14:paraId="3288C386" w14:textId="29CD34F8" w:rsidR="00BC31AF" w:rsidRPr="0075333E" w:rsidRDefault="00BC31AF" w:rsidP="00965C51">
      <w:pPr>
        <w:pStyle w:val="Odstavecseseznamem"/>
        <w:numPr>
          <w:ilvl w:val="0"/>
          <w:numId w:val="4"/>
        </w:numPr>
        <w:rPr>
          <w:color w:val="000000" w:themeColor="text1"/>
        </w:rPr>
      </w:pPr>
      <w:r w:rsidRPr="0075333E">
        <w:rPr>
          <w:color w:val="000000" w:themeColor="text1"/>
        </w:rPr>
        <w:t>Naprogramování samotné aplikace</w:t>
      </w:r>
    </w:p>
    <w:p w14:paraId="3C6CC75B" w14:textId="7049D2D4" w:rsidR="00BC31AF" w:rsidRPr="0075333E" w:rsidRDefault="00BC31AF" w:rsidP="00BC31AF">
      <w:pPr>
        <w:pStyle w:val="Odstavecseseznamem"/>
        <w:numPr>
          <w:ilvl w:val="1"/>
          <w:numId w:val="4"/>
        </w:numPr>
        <w:rPr>
          <w:color w:val="000000" w:themeColor="text1"/>
        </w:rPr>
      </w:pPr>
      <w:r w:rsidRPr="0075333E">
        <w:rPr>
          <w:color w:val="000000" w:themeColor="text1"/>
        </w:rPr>
        <w:t>Vytvoření úvodní stránky</w:t>
      </w:r>
    </w:p>
    <w:p w14:paraId="18BBE7A8" w14:textId="2517722F" w:rsidR="00BC31AF" w:rsidRPr="0075333E" w:rsidRDefault="00BC31AF" w:rsidP="00BC31AF">
      <w:pPr>
        <w:pStyle w:val="Odstavecseseznamem"/>
        <w:numPr>
          <w:ilvl w:val="1"/>
          <w:numId w:val="4"/>
        </w:numPr>
        <w:rPr>
          <w:color w:val="000000" w:themeColor="text1"/>
        </w:rPr>
      </w:pPr>
      <w:r w:rsidRPr="0075333E">
        <w:rPr>
          <w:color w:val="000000" w:themeColor="text1"/>
        </w:rPr>
        <w:t>Vytvoření stránek na registraci a přihlášení</w:t>
      </w:r>
    </w:p>
    <w:p w14:paraId="0F844B52" w14:textId="33CA7F4A" w:rsidR="00BC31AF" w:rsidRPr="0075333E" w:rsidRDefault="00BC31AF" w:rsidP="00BC31AF">
      <w:pPr>
        <w:pStyle w:val="Odstavecseseznamem"/>
        <w:numPr>
          <w:ilvl w:val="1"/>
          <w:numId w:val="4"/>
        </w:numPr>
        <w:rPr>
          <w:color w:val="000000" w:themeColor="text1"/>
        </w:rPr>
      </w:pPr>
      <w:r w:rsidRPr="0075333E">
        <w:rPr>
          <w:color w:val="000000" w:themeColor="text1"/>
        </w:rPr>
        <w:t>Vytvoření administračního rozhraní</w:t>
      </w:r>
    </w:p>
    <w:p w14:paraId="7647F021" w14:textId="627A68BA" w:rsidR="00BC31AF" w:rsidRPr="0075333E" w:rsidRDefault="00BC31AF" w:rsidP="00FA4013">
      <w:pPr>
        <w:pStyle w:val="Odstavecseseznamem"/>
        <w:numPr>
          <w:ilvl w:val="1"/>
          <w:numId w:val="4"/>
        </w:numPr>
        <w:rPr>
          <w:color w:val="000000" w:themeColor="text1"/>
        </w:rPr>
      </w:pPr>
      <w:r w:rsidRPr="0075333E">
        <w:rPr>
          <w:color w:val="000000" w:themeColor="text1"/>
        </w:rPr>
        <w:t>Vytvoření uživatelského rozhraní</w:t>
      </w:r>
    </w:p>
    <w:p w14:paraId="013E9F25" w14:textId="4192755D" w:rsidR="0052545C" w:rsidRDefault="00FA4013" w:rsidP="0052545C">
      <w:pPr>
        <w:pStyle w:val="Odstavecseseznamem"/>
        <w:numPr>
          <w:ilvl w:val="0"/>
          <w:numId w:val="4"/>
        </w:numPr>
        <w:rPr>
          <w:color w:val="000000" w:themeColor="text1"/>
        </w:rPr>
      </w:pPr>
      <w:r w:rsidRPr="0075333E">
        <w:rPr>
          <w:color w:val="000000" w:themeColor="text1"/>
        </w:rPr>
        <w:t>Finální úprava aplikace</w:t>
      </w:r>
      <w:r w:rsidR="002D4D4D">
        <w:rPr>
          <w:color w:val="000000" w:themeColor="text1"/>
        </w:rPr>
        <w:t xml:space="preserve"> - </w:t>
      </w:r>
      <w:r w:rsidRPr="0075333E">
        <w:rPr>
          <w:color w:val="000000" w:themeColor="text1"/>
        </w:rPr>
        <w:t>přidání animací</w:t>
      </w:r>
      <w:r w:rsidR="002D4D4D">
        <w:rPr>
          <w:color w:val="000000" w:themeColor="text1"/>
        </w:rPr>
        <w:t xml:space="preserve">, </w:t>
      </w:r>
      <w:r w:rsidRPr="0075333E">
        <w:rPr>
          <w:color w:val="000000" w:themeColor="text1"/>
        </w:rPr>
        <w:t>doprovodných textů</w:t>
      </w:r>
      <w:r w:rsidR="0052545C">
        <w:rPr>
          <w:color w:val="000000" w:themeColor="text1"/>
        </w:rPr>
        <w:t xml:space="preserve"> a stránek</w:t>
      </w:r>
    </w:p>
    <w:p w14:paraId="3261518A" w14:textId="7490E302" w:rsidR="0052545C" w:rsidRPr="0052545C" w:rsidRDefault="0052545C" w:rsidP="0052545C">
      <w:pPr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AA777A3" w14:textId="3E1B0083" w:rsidR="00590CA2" w:rsidRPr="0075333E" w:rsidRDefault="00590CA2" w:rsidP="00590CA2">
      <w:pPr>
        <w:pStyle w:val="Nadpis1"/>
      </w:pPr>
      <w:bookmarkStart w:id="2" w:name="_Toc130751287"/>
      <w:r w:rsidRPr="0075333E">
        <w:lastRenderedPageBreak/>
        <w:t>Rozbor</w:t>
      </w:r>
      <w:r w:rsidR="001D1EEF" w:rsidRPr="0075333E">
        <w:t xml:space="preserve"> funkcionality webové aplikace</w:t>
      </w:r>
      <w:bookmarkEnd w:id="2"/>
    </w:p>
    <w:p w14:paraId="2CEF7D87" w14:textId="6BF71C51" w:rsidR="001D1EEF" w:rsidRPr="0075333E" w:rsidRDefault="00F75790" w:rsidP="001D1EEF">
      <w:pPr>
        <w:rPr>
          <w:color w:val="000000" w:themeColor="text1"/>
        </w:rPr>
      </w:pPr>
      <w:r w:rsidRPr="0075333E">
        <w:rPr>
          <w:color w:val="000000" w:themeColor="text1"/>
        </w:rPr>
        <w:t xml:space="preserve">Celá webová aplikace je postavena na jazycích HTML, CSS, PHP a také z malé části Javascriptu. </w:t>
      </w:r>
    </w:p>
    <w:p w14:paraId="58F17D54" w14:textId="2AAD369F" w:rsidR="001F5059" w:rsidRDefault="00F75790" w:rsidP="001D1EEF">
      <w:pPr>
        <w:rPr>
          <w:color w:val="000000" w:themeColor="text1"/>
        </w:rPr>
      </w:pPr>
      <w:r w:rsidRPr="0075333E">
        <w:rPr>
          <w:color w:val="000000" w:themeColor="text1"/>
        </w:rPr>
        <w:t xml:space="preserve">Její princip závisí na rezervačním systému, který umožňuje pouze přihlášeným uživatelům si nezávazně zarezervovat vozidla, která jsou v zadaný termín dostupná. Po úspěšném odeslání se rezervace uloží do databáze se statusem </w:t>
      </w:r>
      <w:r w:rsidRPr="0075333E">
        <w:rPr>
          <w:i/>
          <w:iCs/>
          <w:color w:val="000000" w:themeColor="text1"/>
        </w:rPr>
        <w:t>čekající</w:t>
      </w:r>
      <w:r w:rsidRPr="0075333E">
        <w:rPr>
          <w:color w:val="000000" w:themeColor="text1"/>
        </w:rPr>
        <w:t xml:space="preserve">. Tato rezervace nyní čeká na potvrzení od administrátora stránky, který mezitím ověří </w:t>
      </w:r>
      <w:r w:rsidR="003549E3" w:rsidRPr="0075333E">
        <w:rPr>
          <w:color w:val="000000" w:themeColor="text1"/>
        </w:rPr>
        <w:t>čas vyzvednutí a celkov</w:t>
      </w:r>
      <w:r w:rsidR="00DD4649">
        <w:rPr>
          <w:color w:val="000000" w:themeColor="text1"/>
        </w:rPr>
        <w:t>ou</w:t>
      </w:r>
      <w:r w:rsidR="003549E3" w:rsidRPr="0075333E">
        <w:rPr>
          <w:color w:val="000000" w:themeColor="text1"/>
        </w:rPr>
        <w:t xml:space="preserve"> realizac</w:t>
      </w:r>
      <w:r w:rsidR="00DD4649">
        <w:rPr>
          <w:color w:val="000000" w:themeColor="text1"/>
        </w:rPr>
        <w:t>i</w:t>
      </w:r>
      <w:r w:rsidR="003549E3" w:rsidRPr="0075333E">
        <w:rPr>
          <w:color w:val="000000" w:themeColor="text1"/>
        </w:rPr>
        <w:t xml:space="preserve"> objednávky s klientem. Nyní ji správce stránky </w:t>
      </w:r>
      <w:r w:rsidR="007650BA" w:rsidRPr="0075333E">
        <w:rPr>
          <w:color w:val="000000" w:themeColor="text1"/>
        </w:rPr>
        <w:t xml:space="preserve">může </w:t>
      </w:r>
      <w:r w:rsidR="003549E3" w:rsidRPr="0075333E">
        <w:rPr>
          <w:color w:val="000000" w:themeColor="text1"/>
        </w:rPr>
        <w:t>označ</w:t>
      </w:r>
      <w:r w:rsidR="007650BA" w:rsidRPr="0075333E">
        <w:rPr>
          <w:color w:val="000000" w:themeColor="text1"/>
        </w:rPr>
        <w:t>it</w:t>
      </w:r>
      <w:r w:rsidR="003549E3" w:rsidRPr="0075333E">
        <w:rPr>
          <w:color w:val="000000" w:themeColor="text1"/>
        </w:rPr>
        <w:t xml:space="preserve"> jako </w:t>
      </w:r>
      <w:r w:rsidR="003549E3" w:rsidRPr="0075333E">
        <w:rPr>
          <w:i/>
          <w:iCs/>
          <w:color w:val="000000" w:themeColor="text1"/>
        </w:rPr>
        <w:t>potvrzenou</w:t>
      </w:r>
      <w:r w:rsidR="003549E3" w:rsidRPr="0075333E">
        <w:rPr>
          <w:color w:val="000000" w:themeColor="text1"/>
        </w:rPr>
        <w:t xml:space="preserve">, a po konci rezervace jako </w:t>
      </w:r>
      <w:r w:rsidR="003549E3" w:rsidRPr="0075333E">
        <w:rPr>
          <w:i/>
          <w:iCs/>
          <w:color w:val="000000" w:themeColor="text1"/>
        </w:rPr>
        <w:t>dokončenou</w:t>
      </w:r>
      <w:r w:rsidR="003549E3" w:rsidRPr="0075333E">
        <w:rPr>
          <w:color w:val="000000" w:themeColor="text1"/>
        </w:rPr>
        <w:t xml:space="preserve">. </w:t>
      </w:r>
      <w:r w:rsidR="007650BA" w:rsidRPr="0075333E">
        <w:rPr>
          <w:color w:val="000000" w:themeColor="text1"/>
        </w:rPr>
        <w:t xml:space="preserve">V opačném případě ji může smazat, nebo označit jako </w:t>
      </w:r>
      <w:r w:rsidR="007650BA" w:rsidRPr="0075333E">
        <w:rPr>
          <w:i/>
          <w:iCs/>
          <w:color w:val="000000" w:themeColor="text1"/>
        </w:rPr>
        <w:t>zrušenou</w:t>
      </w:r>
      <w:r w:rsidR="007650BA" w:rsidRPr="0075333E">
        <w:rPr>
          <w:color w:val="000000" w:themeColor="text1"/>
        </w:rPr>
        <w:t>.</w:t>
      </w:r>
      <w:r w:rsidR="00C07508" w:rsidRPr="0075333E">
        <w:rPr>
          <w:color w:val="000000" w:themeColor="text1"/>
        </w:rPr>
        <w:t xml:space="preserve"> Administrátor stránky přehledně na nástěnce uvidí, kolik nových rezervací čeká na potvrzení</w:t>
      </w:r>
      <w:r w:rsidR="002D7481" w:rsidRPr="0075333E">
        <w:rPr>
          <w:color w:val="000000" w:themeColor="text1"/>
        </w:rPr>
        <w:t>, celkovou tržbu a podobn</w:t>
      </w:r>
      <w:r w:rsidR="001F7241">
        <w:rPr>
          <w:color w:val="000000" w:themeColor="text1"/>
        </w:rPr>
        <w:t>ě</w:t>
      </w:r>
      <w:r w:rsidR="002D7481" w:rsidRPr="0075333E">
        <w:rPr>
          <w:color w:val="000000" w:themeColor="text1"/>
        </w:rPr>
        <w:t>. Každý klient si může taktéž zobrazit své rezervace a podle potřeby je upravit nebo smazat. Kromě</w:t>
      </w:r>
      <w:r w:rsidR="00C07508" w:rsidRPr="0075333E">
        <w:rPr>
          <w:color w:val="000000" w:themeColor="text1"/>
        </w:rPr>
        <w:t xml:space="preserve"> </w:t>
      </w:r>
      <w:r w:rsidR="002D7481" w:rsidRPr="0075333E">
        <w:rPr>
          <w:color w:val="000000" w:themeColor="text1"/>
        </w:rPr>
        <w:t>toho si každý uživatel může změnit heslo.</w:t>
      </w:r>
    </w:p>
    <w:p w14:paraId="52153053" w14:textId="4EEF7468" w:rsidR="002D4D4D" w:rsidRPr="0075333E" w:rsidRDefault="002D4D4D" w:rsidP="001D1EEF">
      <w:pPr>
        <w:rPr>
          <w:color w:val="000000" w:themeColor="text1"/>
        </w:rPr>
      </w:pPr>
      <w:r>
        <w:rPr>
          <w:color w:val="000000" w:themeColor="text1"/>
        </w:rPr>
        <w:t>Webová aplikace obsahuje také všechny základní informace potřebné pro půjčovnu aut, jako jsou jejich podmínky, výhody, kontakt a často kladené dotazy.</w:t>
      </w:r>
    </w:p>
    <w:p w14:paraId="0A11D0D3" w14:textId="77777777" w:rsidR="001F5059" w:rsidRPr="0075333E" w:rsidRDefault="001F5059">
      <w:pPr>
        <w:rPr>
          <w:color w:val="000000" w:themeColor="text1"/>
        </w:rPr>
      </w:pPr>
      <w:r w:rsidRPr="0075333E">
        <w:rPr>
          <w:color w:val="000000" w:themeColor="text1"/>
        </w:rPr>
        <w:br w:type="page"/>
      </w:r>
    </w:p>
    <w:p w14:paraId="02C9ABF8" w14:textId="04939B5B" w:rsidR="001F5059" w:rsidRDefault="000373BA" w:rsidP="000373BA">
      <w:pPr>
        <w:pStyle w:val="Nadpis2"/>
      </w:pPr>
      <w:bookmarkStart w:id="3" w:name="_Toc130751288"/>
      <w:r>
        <w:lastRenderedPageBreak/>
        <w:t xml:space="preserve">Stylování elementů pomocí frameworku </w:t>
      </w:r>
      <w:proofErr w:type="spellStart"/>
      <w:r>
        <w:t>Tailwind</w:t>
      </w:r>
      <w:proofErr w:type="spellEnd"/>
      <w:r>
        <w:t xml:space="preserve"> CSS</w:t>
      </w:r>
      <w:bookmarkEnd w:id="3"/>
    </w:p>
    <w:p w14:paraId="2DBB95BA" w14:textId="108415FC" w:rsidR="000373BA" w:rsidRDefault="000373BA" w:rsidP="000373BA">
      <w:r>
        <w:t xml:space="preserve">Vzhled a stylování je velice důležitou částí každé webové aplikace. Stylování elementů pomocí klasického CSS může být poněkud zdlouhavé a po delší době také velmi nepřehledné. Kvůli toho je celá aplikace postavena na frameworku s názvem </w:t>
      </w:r>
      <w:proofErr w:type="spellStart"/>
      <w:r>
        <w:t>Tailwind</w:t>
      </w:r>
      <w:proofErr w:type="spellEnd"/>
      <w:r>
        <w:t xml:space="preserve"> CSS, který nám umožní jednoduché stylování elementů pomocí tříd. Vše </w:t>
      </w:r>
      <w:r w:rsidR="00266220">
        <w:t>potřebné,</w:t>
      </w:r>
      <w:r>
        <w:t xml:space="preserve"> co lze udělat v klasickém CSS</w:t>
      </w:r>
      <w:r w:rsidR="00266220">
        <w:t>,</w:t>
      </w:r>
      <w:r>
        <w:t xml:space="preserve"> jde udělat i zde.</w:t>
      </w:r>
    </w:p>
    <w:p w14:paraId="743C0931" w14:textId="740647CF" w:rsidR="000373BA" w:rsidRPr="001E17AA" w:rsidRDefault="000373BA" w:rsidP="000373BA">
      <w:r>
        <w:t xml:space="preserve">Jak se styluje pomocí </w:t>
      </w:r>
      <w:proofErr w:type="spellStart"/>
      <w:r>
        <w:t>Tailwind</w:t>
      </w:r>
      <w:proofErr w:type="spellEnd"/>
      <w:r>
        <w:t xml:space="preserve"> CSS? Je to jednodušší, než to vypadá. Nejdříve u elementu, který chceme stylovat, přidáme třídu. Následně všechny styly, které chceme na elementu použít, píšeme do ní. Například</w:t>
      </w:r>
      <w:r w:rsidR="0052545C">
        <w:t xml:space="preserve"> </w:t>
      </w:r>
      <w:r>
        <w:t xml:space="preserve">pokud bychom chtěli nastavit odsazení zprava, použijeme třídu </w:t>
      </w:r>
      <w:proofErr w:type="spellStart"/>
      <w:r w:rsidRPr="00B605A5">
        <w:rPr>
          <w:i/>
          <w:iCs/>
        </w:rPr>
        <w:t>mr</w:t>
      </w:r>
      <w:proofErr w:type="spellEnd"/>
      <w:r w:rsidRPr="00B605A5">
        <w:rPr>
          <w:i/>
          <w:iCs/>
        </w:rPr>
        <w:t>-x</w:t>
      </w:r>
      <w:r w:rsidR="00B605A5" w:rsidRPr="00B605A5">
        <w:rPr>
          <w:i/>
          <w:iCs/>
        </w:rPr>
        <w:t xml:space="preserve"> (</w:t>
      </w:r>
      <w:proofErr w:type="spellStart"/>
      <w:r w:rsidR="00B605A5" w:rsidRPr="00B605A5">
        <w:rPr>
          <w:i/>
          <w:iCs/>
        </w:rPr>
        <w:t>margin-right</w:t>
      </w:r>
      <w:proofErr w:type="spellEnd"/>
      <w:r w:rsidR="00B605A5" w:rsidRPr="00B605A5">
        <w:rPr>
          <w:i/>
          <w:iCs/>
        </w:rPr>
        <w:t>)</w:t>
      </w:r>
      <w:r w:rsidRPr="00B605A5">
        <w:rPr>
          <w:i/>
          <w:iCs/>
        </w:rPr>
        <w:t>.</w:t>
      </w:r>
      <w:r>
        <w:t xml:space="preserve"> Místo x se dosadí potřebná hodnota v číslech.</w:t>
      </w:r>
      <w:r w:rsidR="00B605A5">
        <w:t xml:space="preserve"> Po nastavení odsazení shora se použije </w:t>
      </w:r>
      <w:proofErr w:type="spellStart"/>
      <w:r w:rsidR="00B605A5" w:rsidRPr="00B605A5">
        <w:rPr>
          <w:i/>
          <w:iCs/>
        </w:rPr>
        <w:t>mt</w:t>
      </w:r>
      <w:proofErr w:type="spellEnd"/>
      <w:r w:rsidR="00B605A5" w:rsidRPr="00B605A5">
        <w:rPr>
          <w:i/>
          <w:iCs/>
        </w:rPr>
        <w:t>-x (</w:t>
      </w:r>
      <w:proofErr w:type="spellStart"/>
      <w:r w:rsidR="00B605A5" w:rsidRPr="00B605A5">
        <w:rPr>
          <w:i/>
          <w:iCs/>
        </w:rPr>
        <w:t>margin</w:t>
      </w:r>
      <w:proofErr w:type="spellEnd"/>
      <w:r w:rsidR="00B605A5" w:rsidRPr="00B605A5">
        <w:rPr>
          <w:i/>
          <w:iCs/>
        </w:rPr>
        <w:t>-top).</w:t>
      </w:r>
      <w:r w:rsidR="00B605A5">
        <w:rPr>
          <w:i/>
          <w:iCs/>
        </w:rPr>
        <w:t xml:space="preserve"> </w:t>
      </w:r>
      <w:r w:rsidR="001E17AA">
        <w:t xml:space="preserve">Všechny třídy lze najít v dokumentaci na oficiálních stránkách </w:t>
      </w:r>
      <w:proofErr w:type="spellStart"/>
      <w:r w:rsidR="001E17AA">
        <w:t>Tailwind</w:t>
      </w:r>
      <w:proofErr w:type="spellEnd"/>
      <w:r w:rsidR="001E17AA">
        <w:t xml:space="preserve"> CSS.</w:t>
      </w:r>
    </w:p>
    <w:p w14:paraId="4098D0BC" w14:textId="6877E69C" w:rsidR="001E17AA" w:rsidRDefault="001E17AA" w:rsidP="000373BA">
      <w:r>
        <w:t>Použitím tohoto frameworku se celkově urychlí práce se stylováním, zadáváním různých ID s unikátními jmény a podobně. Disponuje také několika přednastavenými styly například pro stíny</w:t>
      </w:r>
      <w:r w:rsidR="00BB2BF6">
        <w:t xml:space="preserve"> nebo pro velikosti písma</w:t>
      </w:r>
      <w:r>
        <w:t>.</w:t>
      </w:r>
      <w:r w:rsidR="00B005A8">
        <w:t xml:space="preserve"> Kromě těchto stylů má také velmi velkou výhodu v jednoduchosti responzivního designu.</w:t>
      </w:r>
    </w:p>
    <w:p w14:paraId="678ACC91" w14:textId="77777777" w:rsidR="00863FFB" w:rsidRDefault="00266220" w:rsidP="00863FFB">
      <w:pPr>
        <w:keepNext/>
      </w:pPr>
      <w:r>
        <w:rPr>
          <w:noProof/>
        </w:rPr>
        <w:drawing>
          <wp:inline distT="0" distB="0" distL="0" distR="0" wp14:anchorId="1A1F06D0" wp14:editId="2DC398ED">
            <wp:extent cx="5398770" cy="145478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9B85" w14:textId="41612754" w:rsidR="00266220" w:rsidRDefault="00863FFB" w:rsidP="00863FFB">
      <w:pPr>
        <w:pStyle w:val="Titulek"/>
      </w:pPr>
      <w:bookmarkStart w:id="4" w:name="_Toc131080419"/>
      <w:r>
        <w:t xml:space="preserve">Obrázek </w:t>
      </w:r>
      <w:fldSimple w:instr=" SEQ Obrázek \* ARABIC ">
        <w:r w:rsidR="00B13DFD">
          <w:rPr>
            <w:noProof/>
          </w:rPr>
          <w:t>1</w:t>
        </w:r>
      </w:fldSimple>
      <w:r>
        <w:t xml:space="preserve">: Základní styly pomocí </w:t>
      </w:r>
      <w:proofErr w:type="spellStart"/>
      <w:r>
        <w:t>Tailwind</w:t>
      </w:r>
      <w:proofErr w:type="spellEnd"/>
      <w:r>
        <w:t xml:space="preserve"> CSS</w:t>
      </w:r>
      <w:bookmarkEnd w:id="4"/>
    </w:p>
    <w:p w14:paraId="4A40F318" w14:textId="22783462" w:rsidR="00266220" w:rsidRDefault="00657035" w:rsidP="001C1B95">
      <w:pPr>
        <w:jc w:val="left"/>
      </w:pPr>
      <w:r>
        <w:t xml:space="preserve">Responzivní design se dělá podobným způsobem – </w:t>
      </w:r>
      <w:proofErr w:type="spellStart"/>
      <w:r>
        <w:t>Tailwind</w:t>
      </w:r>
      <w:proofErr w:type="spellEnd"/>
      <w:r>
        <w:t xml:space="preserve"> má již předdefinované tzv. </w:t>
      </w:r>
      <w:proofErr w:type="spellStart"/>
      <w:r>
        <w:t>breakpointy</w:t>
      </w:r>
      <w:proofErr w:type="spellEnd"/>
      <w:r>
        <w:t xml:space="preserve">, které můžeme využít při vytváření responzivního designu. Je jich hned několik, například </w:t>
      </w:r>
      <w:proofErr w:type="spellStart"/>
      <w:r>
        <w:t>small</w:t>
      </w:r>
      <w:proofErr w:type="spellEnd"/>
      <w:r>
        <w:t xml:space="preserve"> (</w:t>
      </w:r>
      <w:proofErr w:type="spellStart"/>
      <w:r>
        <w:t>sm</w:t>
      </w:r>
      <w:proofErr w:type="spellEnd"/>
      <w:r>
        <w:t xml:space="preserve">) = 640 </w:t>
      </w:r>
      <w:proofErr w:type="spellStart"/>
      <w:r>
        <w:t>px</w:t>
      </w:r>
      <w:proofErr w:type="spellEnd"/>
      <w:r>
        <w:t>, medium (</w:t>
      </w:r>
      <w:proofErr w:type="spellStart"/>
      <w:r>
        <w:t>md</w:t>
      </w:r>
      <w:proofErr w:type="spellEnd"/>
      <w:r>
        <w:t xml:space="preserve">) = 768 </w:t>
      </w:r>
      <w:proofErr w:type="spellStart"/>
      <w:r>
        <w:t>px</w:t>
      </w:r>
      <w:proofErr w:type="spellEnd"/>
      <w:r>
        <w:t xml:space="preserve">, </w:t>
      </w:r>
      <w:proofErr w:type="spellStart"/>
      <w:r>
        <w:t>large</w:t>
      </w:r>
      <w:proofErr w:type="spellEnd"/>
      <w:r>
        <w:t xml:space="preserve"> (lg) = 1024 </w:t>
      </w:r>
      <w:proofErr w:type="spellStart"/>
      <w:r>
        <w:t>px</w:t>
      </w:r>
      <w:proofErr w:type="spellEnd"/>
      <w:r>
        <w:t xml:space="preserve">. Pokud je chceme využít, vždy napíšeme jejich zkratku </w:t>
      </w:r>
      <w:r w:rsidR="002D4D4D">
        <w:t xml:space="preserve">uvedenou </w:t>
      </w:r>
      <w:r>
        <w:t xml:space="preserve">v závorce následovanou dvojtečkou, za kterou se napíše styl, který chceme použít. Opět </w:t>
      </w:r>
      <w:r w:rsidR="002D4D4D">
        <w:t>je</w:t>
      </w:r>
      <w:r>
        <w:t xml:space="preserve"> tento způsob oproti klasickému CSS mnohem jednodušší a přehlednější na použití.</w:t>
      </w:r>
    </w:p>
    <w:p w14:paraId="51810642" w14:textId="711D79DE" w:rsidR="00657035" w:rsidRDefault="00657035" w:rsidP="001C1B95">
      <w:pPr>
        <w:jc w:val="left"/>
      </w:pPr>
      <w:r>
        <w:t xml:space="preserve">V níže uvedeném příkladu je defaultně nastavená šířka na 100 %, pokud velikost obrazovky rovna nebo větší </w:t>
      </w:r>
      <w:r w:rsidRPr="00657035">
        <w:rPr>
          <w:i/>
          <w:iCs/>
        </w:rPr>
        <w:t>medium</w:t>
      </w:r>
      <w:r>
        <w:t xml:space="preserve">, nastaví se šířka na 50 %. Zdali je velikost obrazovky rovna nebo větší </w:t>
      </w:r>
      <w:proofErr w:type="spellStart"/>
      <w:r w:rsidRPr="00657035">
        <w:rPr>
          <w:i/>
          <w:iCs/>
        </w:rPr>
        <w:t>large</w:t>
      </w:r>
      <w:proofErr w:type="spellEnd"/>
      <w:r>
        <w:t>, nastaví se šířka na 25 %.</w:t>
      </w:r>
    </w:p>
    <w:p w14:paraId="297E7162" w14:textId="77777777" w:rsidR="00863FFB" w:rsidRDefault="00657035" w:rsidP="00863FFB">
      <w:pPr>
        <w:keepNext/>
        <w:jc w:val="left"/>
      </w:pPr>
      <w:r>
        <w:rPr>
          <w:noProof/>
        </w:rPr>
        <w:drawing>
          <wp:inline distT="0" distB="0" distL="0" distR="0" wp14:anchorId="6BEF4113" wp14:editId="089414E5">
            <wp:extent cx="5224007" cy="1638723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42" cy="163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DC80" w14:textId="41DAA905" w:rsidR="00657035" w:rsidRPr="00B605A5" w:rsidRDefault="00863FFB" w:rsidP="00863FFB">
      <w:pPr>
        <w:pStyle w:val="Titulek"/>
        <w:jc w:val="left"/>
      </w:pPr>
      <w:bookmarkStart w:id="5" w:name="_Toc131080420"/>
      <w:r>
        <w:t xml:space="preserve">Obrázek </w:t>
      </w:r>
      <w:fldSimple w:instr=" SEQ Obrázek \* ARABIC ">
        <w:r w:rsidR="00B13DFD">
          <w:rPr>
            <w:noProof/>
          </w:rPr>
          <w:t>2</w:t>
        </w:r>
      </w:fldSimple>
      <w:r>
        <w:t xml:space="preserve">: Základní styly pomocí </w:t>
      </w:r>
      <w:proofErr w:type="spellStart"/>
      <w:r>
        <w:t>Tailwind</w:t>
      </w:r>
      <w:proofErr w:type="spellEnd"/>
      <w:r>
        <w:t xml:space="preserve"> CSS - </w:t>
      </w:r>
      <w:proofErr w:type="spellStart"/>
      <w:r>
        <w:t>breakpointy</w:t>
      </w:r>
      <w:bookmarkEnd w:id="5"/>
      <w:proofErr w:type="spellEnd"/>
    </w:p>
    <w:p w14:paraId="173A8410" w14:textId="74BA5EA9" w:rsidR="008640D1" w:rsidRPr="0075333E" w:rsidRDefault="00953923" w:rsidP="00953923">
      <w:pPr>
        <w:pStyle w:val="Nadpis2"/>
      </w:pPr>
      <w:bookmarkStart w:id="6" w:name="_Toc130751289"/>
      <w:r w:rsidRPr="0075333E">
        <w:lastRenderedPageBreak/>
        <w:t>Řešení hlavní stránky</w:t>
      </w:r>
      <w:bookmarkEnd w:id="6"/>
    </w:p>
    <w:p w14:paraId="79A41F39" w14:textId="010F8D3E" w:rsidR="00CF1728" w:rsidRPr="0075333E" w:rsidRDefault="00953923" w:rsidP="00953923">
      <w:pPr>
        <w:rPr>
          <w:color w:val="000000" w:themeColor="text1"/>
        </w:rPr>
      </w:pPr>
      <w:r w:rsidRPr="0075333E">
        <w:rPr>
          <w:color w:val="000000" w:themeColor="text1"/>
        </w:rPr>
        <w:t>Hlavní stránka se skládá z větší části doprovodného textu, ale také ze samotného výběru vozidel.</w:t>
      </w:r>
    </w:p>
    <w:p w14:paraId="2CCE710E" w14:textId="299DCE13" w:rsidR="00953923" w:rsidRPr="0075333E" w:rsidRDefault="00CF1728" w:rsidP="00953923">
      <w:pPr>
        <w:rPr>
          <w:color w:val="000000" w:themeColor="text1"/>
        </w:rPr>
      </w:pPr>
      <w:r w:rsidRPr="0075333E">
        <w:rPr>
          <w:color w:val="000000" w:themeColor="text1"/>
        </w:rPr>
        <w:t>Po prvotním zobrazení stránky se nám ukáže uvítací obrazovka se statistikami půjčovny. Tyto</w:t>
      </w:r>
      <w:r w:rsidR="00E1168B" w:rsidRPr="0075333E">
        <w:rPr>
          <w:color w:val="000000" w:themeColor="text1"/>
        </w:rPr>
        <w:t xml:space="preserve"> s</w:t>
      </w:r>
      <w:r w:rsidRPr="0075333E">
        <w:rPr>
          <w:color w:val="000000" w:themeColor="text1"/>
        </w:rPr>
        <w:t>tatistiky jsou dynamické a mění se v reálném čase podle údajů z databáze.</w:t>
      </w:r>
    </w:p>
    <w:p w14:paraId="78F48DB0" w14:textId="77777777" w:rsidR="00863FFB" w:rsidRDefault="00E1168B" w:rsidP="00863FFB">
      <w:pPr>
        <w:keepNext/>
      </w:pPr>
      <w:r w:rsidRPr="0075333E">
        <w:rPr>
          <w:noProof/>
          <w:color w:val="000000" w:themeColor="text1"/>
        </w:rPr>
        <w:drawing>
          <wp:inline distT="0" distB="0" distL="0" distR="0" wp14:anchorId="2173044E" wp14:editId="77974147">
            <wp:extent cx="5407025" cy="3041650"/>
            <wp:effectExtent l="0" t="0" r="3175" b="635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6D8B" w14:textId="3C566101" w:rsidR="00E1168B" w:rsidRPr="0075333E" w:rsidRDefault="00863FFB" w:rsidP="00863FFB">
      <w:pPr>
        <w:pStyle w:val="Titulek"/>
        <w:rPr>
          <w:color w:val="000000" w:themeColor="text1"/>
        </w:rPr>
      </w:pPr>
      <w:bookmarkStart w:id="7" w:name="_Toc131080421"/>
      <w:r>
        <w:t xml:space="preserve">Obrázek </w:t>
      </w:r>
      <w:fldSimple w:instr=" SEQ Obrázek \* ARABIC ">
        <w:r w:rsidR="00B13DFD">
          <w:rPr>
            <w:noProof/>
          </w:rPr>
          <w:t>3</w:t>
        </w:r>
      </w:fldSimple>
      <w:r>
        <w:t>: Vzhled úvodní stránky</w:t>
      </w:r>
      <w:bookmarkEnd w:id="7"/>
    </w:p>
    <w:p w14:paraId="7DB22EBD" w14:textId="77777777" w:rsidR="00E1168B" w:rsidRPr="0075333E" w:rsidRDefault="00E1168B" w:rsidP="00953923">
      <w:pPr>
        <w:rPr>
          <w:color w:val="000000" w:themeColor="text1"/>
        </w:rPr>
      </w:pPr>
    </w:p>
    <w:p w14:paraId="2D340E66" w14:textId="4CE7858E" w:rsidR="00E1168B" w:rsidRPr="0075333E" w:rsidRDefault="00E1168B" w:rsidP="00953923">
      <w:pPr>
        <w:rPr>
          <w:color w:val="000000" w:themeColor="text1"/>
        </w:rPr>
      </w:pPr>
      <w:r w:rsidRPr="0075333E">
        <w:rPr>
          <w:color w:val="000000" w:themeColor="text1"/>
        </w:rPr>
        <w:t xml:space="preserve">Počet uživatelů se spočítá v níže uvedeném SQL dotazu, kde se využívá agregační funkce </w:t>
      </w:r>
      <w:r w:rsidRPr="0075333E">
        <w:rPr>
          <w:i/>
          <w:iCs/>
          <w:color w:val="000000" w:themeColor="text1"/>
        </w:rPr>
        <w:t>COUNT().</w:t>
      </w:r>
      <w:r w:rsidRPr="0075333E">
        <w:rPr>
          <w:color w:val="000000" w:themeColor="text1"/>
        </w:rPr>
        <w:t xml:space="preserve"> Stejné funkce se využije </w:t>
      </w:r>
      <w:r w:rsidR="004B5E8F" w:rsidRPr="0075333E">
        <w:rPr>
          <w:color w:val="000000" w:themeColor="text1"/>
        </w:rPr>
        <w:t xml:space="preserve">u dotazu na počet </w:t>
      </w:r>
      <w:r w:rsidRPr="0075333E">
        <w:rPr>
          <w:color w:val="000000" w:themeColor="text1"/>
        </w:rPr>
        <w:t>vozidel.</w:t>
      </w:r>
    </w:p>
    <w:p w14:paraId="6CEEDD8A" w14:textId="77777777" w:rsidR="00863FFB" w:rsidRDefault="00E1168B" w:rsidP="00863FFB">
      <w:pPr>
        <w:keepNext/>
      </w:pPr>
      <w:r w:rsidRPr="0075333E">
        <w:rPr>
          <w:noProof/>
          <w:color w:val="000000" w:themeColor="text1"/>
        </w:rPr>
        <w:drawing>
          <wp:inline distT="0" distB="0" distL="0" distR="0" wp14:anchorId="435DEA68" wp14:editId="1B1A317E">
            <wp:extent cx="5398770" cy="1518920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B758" w14:textId="709B6A10" w:rsidR="00E1168B" w:rsidRPr="0075333E" w:rsidRDefault="00863FFB" w:rsidP="00863FFB">
      <w:pPr>
        <w:pStyle w:val="Titulek"/>
        <w:rPr>
          <w:color w:val="000000" w:themeColor="text1"/>
        </w:rPr>
      </w:pPr>
      <w:bookmarkStart w:id="8" w:name="_Toc131080422"/>
      <w:r>
        <w:t xml:space="preserve">Obrázek </w:t>
      </w:r>
      <w:fldSimple w:instr=" SEQ Obrázek \* ARABIC ">
        <w:r w:rsidR="00B13DFD">
          <w:rPr>
            <w:noProof/>
          </w:rPr>
          <w:t>4</w:t>
        </w:r>
      </w:fldSimple>
      <w:r>
        <w:t xml:space="preserve">: Kód </w:t>
      </w:r>
      <w:r w:rsidR="00F03E3D">
        <w:t>aplikace</w:t>
      </w:r>
      <w:r>
        <w:t xml:space="preserve"> na získání počtu registrovaných uživatelů</w:t>
      </w:r>
      <w:bookmarkEnd w:id="8"/>
    </w:p>
    <w:p w14:paraId="301B229F" w14:textId="77777777" w:rsidR="00E221D9" w:rsidRPr="0075333E" w:rsidRDefault="00E221D9">
      <w:pPr>
        <w:rPr>
          <w:color w:val="000000" w:themeColor="text1"/>
        </w:rPr>
      </w:pPr>
      <w:r w:rsidRPr="0075333E">
        <w:rPr>
          <w:color w:val="000000" w:themeColor="text1"/>
        </w:rPr>
        <w:br w:type="page"/>
      </w:r>
    </w:p>
    <w:p w14:paraId="036CD764" w14:textId="798C80C4" w:rsidR="00E1168B" w:rsidRPr="0075333E" w:rsidRDefault="00134F7C" w:rsidP="00953923">
      <w:pPr>
        <w:rPr>
          <w:color w:val="000000" w:themeColor="text1"/>
        </w:rPr>
      </w:pPr>
      <w:r w:rsidRPr="0075333E">
        <w:rPr>
          <w:color w:val="000000" w:themeColor="text1"/>
        </w:rPr>
        <w:lastRenderedPageBreak/>
        <w:t xml:space="preserve">Pokud se posuneme o jednu obrazovku </w:t>
      </w:r>
      <w:r w:rsidR="007C7629">
        <w:rPr>
          <w:color w:val="000000" w:themeColor="text1"/>
        </w:rPr>
        <w:t>níže</w:t>
      </w:r>
      <w:r w:rsidRPr="0075333E">
        <w:rPr>
          <w:color w:val="000000" w:themeColor="text1"/>
        </w:rPr>
        <w:t xml:space="preserve">, nalezneme seznam vozidel k vypůjčení. </w:t>
      </w:r>
    </w:p>
    <w:p w14:paraId="0685606F" w14:textId="5572288C" w:rsidR="00953923" w:rsidRPr="0075333E" w:rsidRDefault="009E4661" w:rsidP="00953923">
      <w:pPr>
        <w:rPr>
          <w:color w:val="000000" w:themeColor="text1"/>
        </w:rPr>
      </w:pPr>
      <w:r w:rsidRPr="0075333E">
        <w:rPr>
          <w:color w:val="000000" w:themeColor="text1"/>
        </w:rPr>
        <w:t xml:space="preserve">Toto zobrazení vozidel se skládá z cyklu </w:t>
      </w:r>
      <w:proofErr w:type="spellStart"/>
      <w:proofErr w:type="gramStart"/>
      <w:r w:rsidRPr="0075333E">
        <w:rPr>
          <w:i/>
          <w:iCs/>
          <w:color w:val="000000" w:themeColor="text1"/>
        </w:rPr>
        <w:t>while</w:t>
      </w:r>
      <w:proofErr w:type="spellEnd"/>
      <w:r w:rsidRPr="0075333E">
        <w:rPr>
          <w:i/>
          <w:iCs/>
          <w:color w:val="000000" w:themeColor="text1"/>
        </w:rPr>
        <w:t>(</w:t>
      </w:r>
      <w:proofErr w:type="gramEnd"/>
      <w:r w:rsidRPr="0075333E">
        <w:rPr>
          <w:i/>
          <w:iCs/>
          <w:color w:val="000000" w:themeColor="text1"/>
        </w:rPr>
        <w:t>)</w:t>
      </w:r>
      <w:r w:rsidR="007B2BF2" w:rsidRPr="0075333E">
        <w:rPr>
          <w:color w:val="000000" w:themeColor="text1"/>
        </w:rPr>
        <w:t xml:space="preserve"> a funkce </w:t>
      </w:r>
      <w:proofErr w:type="spellStart"/>
      <w:r w:rsidR="007B2BF2" w:rsidRPr="0075333E">
        <w:rPr>
          <w:i/>
          <w:iCs/>
          <w:color w:val="000000" w:themeColor="text1"/>
        </w:rPr>
        <w:t>fetch_array</w:t>
      </w:r>
      <w:proofErr w:type="spellEnd"/>
      <w:r w:rsidR="007B2BF2" w:rsidRPr="0075333E">
        <w:rPr>
          <w:i/>
          <w:iCs/>
          <w:color w:val="000000" w:themeColor="text1"/>
        </w:rPr>
        <w:t>()</w:t>
      </w:r>
      <w:r w:rsidR="007B2BF2" w:rsidRPr="0075333E">
        <w:rPr>
          <w:color w:val="000000" w:themeColor="text1"/>
        </w:rPr>
        <w:t xml:space="preserve"> kter</w:t>
      </w:r>
      <w:r w:rsidR="009B2313">
        <w:rPr>
          <w:color w:val="000000" w:themeColor="text1"/>
        </w:rPr>
        <w:t>é</w:t>
      </w:r>
      <w:r w:rsidR="007B2BF2" w:rsidRPr="0075333E">
        <w:rPr>
          <w:color w:val="000000" w:themeColor="text1"/>
        </w:rPr>
        <w:t xml:space="preserve"> </w:t>
      </w:r>
      <w:r w:rsidR="009B2313">
        <w:rPr>
          <w:color w:val="000000" w:themeColor="text1"/>
        </w:rPr>
        <w:t>se využívá</w:t>
      </w:r>
      <w:r w:rsidR="007B2BF2" w:rsidRPr="0075333E">
        <w:rPr>
          <w:color w:val="000000" w:themeColor="text1"/>
        </w:rPr>
        <w:t xml:space="preserve"> v celé aplikaci. Tato funkce nám rozloží </w:t>
      </w:r>
      <w:r w:rsidR="003E2F9B">
        <w:rPr>
          <w:color w:val="000000" w:themeColor="text1"/>
        </w:rPr>
        <w:t>záznam</w:t>
      </w:r>
      <w:r w:rsidR="007B2BF2" w:rsidRPr="0075333E">
        <w:rPr>
          <w:color w:val="000000" w:themeColor="text1"/>
        </w:rPr>
        <w:t xml:space="preserve"> z databáze přehledně do dvourozměrného asociativního pole, </w:t>
      </w:r>
      <w:r w:rsidR="00E221D9" w:rsidRPr="0075333E">
        <w:rPr>
          <w:color w:val="000000" w:themeColor="text1"/>
        </w:rPr>
        <w:t>pomocí které</w:t>
      </w:r>
      <w:r w:rsidR="001F7241">
        <w:rPr>
          <w:color w:val="000000" w:themeColor="text1"/>
        </w:rPr>
        <w:t>ho</w:t>
      </w:r>
      <w:r w:rsidR="00E221D9" w:rsidRPr="0075333E">
        <w:rPr>
          <w:color w:val="000000" w:themeColor="text1"/>
        </w:rPr>
        <w:t xml:space="preserve"> lze data z databáze jednoduše na stránce zobrazit</w:t>
      </w:r>
      <w:r w:rsidR="007B2BF2" w:rsidRPr="0075333E">
        <w:rPr>
          <w:color w:val="000000" w:themeColor="text1"/>
        </w:rPr>
        <w:t>. V cyklu</w:t>
      </w:r>
      <w:r w:rsidRPr="0075333E">
        <w:rPr>
          <w:color w:val="000000" w:themeColor="text1"/>
        </w:rPr>
        <w:t xml:space="preserve"> se pro každé vozidlo vyberou z databáze také všechny údaje o jeho kategorii, ve které je aktuálně zař</w:t>
      </w:r>
      <w:r w:rsidR="00FC487D" w:rsidRPr="0075333E">
        <w:rPr>
          <w:color w:val="000000" w:themeColor="text1"/>
        </w:rPr>
        <w:t>a</w:t>
      </w:r>
      <w:r w:rsidRPr="0075333E">
        <w:rPr>
          <w:color w:val="000000" w:themeColor="text1"/>
        </w:rPr>
        <w:t>zeno.</w:t>
      </w:r>
      <w:r w:rsidR="005C77FA" w:rsidRPr="0075333E">
        <w:rPr>
          <w:color w:val="000000" w:themeColor="text1"/>
        </w:rPr>
        <w:t xml:space="preserve"> Zobrazují se pouze ta vozidla, která u sebe mají status </w:t>
      </w:r>
      <w:r w:rsidR="005C77FA" w:rsidRPr="0075333E">
        <w:rPr>
          <w:i/>
          <w:iCs/>
          <w:color w:val="000000" w:themeColor="text1"/>
        </w:rPr>
        <w:t>dostupná</w:t>
      </w:r>
      <w:r w:rsidR="005C77FA" w:rsidRPr="0075333E">
        <w:rPr>
          <w:color w:val="000000" w:themeColor="text1"/>
        </w:rPr>
        <w:t xml:space="preserve">. </w:t>
      </w:r>
    </w:p>
    <w:p w14:paraId="39DDFD06" w14:textId="77777777" w:rsidR="00863FFB" w:rsidRDefault="005C77FA" w:rsidP="00863FFB">
      <w:pPr>
        <w:keepNext/>
      </w:pPr>
      <w:r w:rsidRPr="0075333E">
        <w:rPr>
          <w:noProof/>
          <w:color w:val="000000" w:themeColor="text1"/>
        </w:rPr>
        <w:drawing>
          <wp:inline distT="0" distB="0" distL="0" distR="0" wp14:anchorId="428BDE95" wp14:editId="0C38E3BD">
            <wp:extent cx="5398770" cy="2122805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A132E" w14:textId="17C52036" w:rsidR="005C77FA" w:rsidRPr="0075333E" w:rsidRDefault="00863FFB" w:rsidP="00863FFB">
      <w:pPr>
        <w:pStyle w:val="Titulek"/>
        <w:rPr>
          <w:color w:val="000000" w:themeColor="text1"/>
        </w:rPr>
      </w:pPr>
      <w:bookmarkStart w:id="9" w:name="_Toc131080423"/>
      <w:r>
        <w:t xml:space="preserve">Obrázek </w:t>
      </w:r>
      <w:fldSimple w:instr=" SEQ Obrázek \* ARABIC ">
        <w:r w:rsidR="00B13DFD">
          <w:rPr>
            <w:noProof/>
          </w:rPr>
          <w:t>5</w:t>
        </w:r>
      </w:fldSimple>
      <w:r>
        <w:t xml:space="preserve">: Kód </w:t>
      </w:r>
      <w:r w:rsidR="000F26AA">
        <w:t>aplikace</w:t>
      </w:r>
      <w:r>
        <w:t xml:space="preserve"> na zobrazení všech vozidel z databáze</w:t>
      </w:r>
      <w:bookmarkEnd w:id="9"/>
    </w:p>
    <w:p w14:paraId="3588C979" w14:textId="65B0D2B6" w:rsidR="004D5B50" w:rsidRPr="0075333E" w:rsidRDefault="004D5B50" w:rsidP="00953923">
      <w:pPr>
        <w:rPr>
          <w:color w:val="000000" w:themeColor="text1"/>
        </w:rPr>
      </w:pPr>
      <w:r w:rsidRPr="0075333E">
        <w:rPr>
          <w:color w:val="000000" w:themeColor="text1"/>
        </w:rPr>
        <w:t xml:space="preserve">Dále se zde také nachází několik podmínek </w:t>
      </w:r>
      <w:proofErr w:type="spellStart"/>
      <w:r w:rsidRPr="0075333E">
        <w:rPr>
          <w:i/>
          <w:iCs/>
          <w:color w:val="000000" w:themeColor="text1"/>
        </w:rPr>
        <w:t>if</w:t>
      </w:r>
      <w:proofErr w:type="spellEnd"/>
      <w:r w:rsidRPr="0075333E">
        <w:rPr>
          <w:i/>
          <w:iCs/>
          <w:color w:val="000000" w:themeColor="text1"/>
        </w:rPr>
        <w:t>(),</w:t>
      </w:r>
      <w:r w:rsidRPr="0075333E">
        <w:rPr>
          <w:color w:val="000000" w:themeColor="text1"/>
        </w:rPr>
        <w:t xml:space="preserve"> které nám </w:t>
      </w:r>
      <w:r w:rsidR="00A6120B" w:rsidRPr="0075333E">
        <w:rPr>
          <w:color w:val="000000" w:themeColor="text1"/>
        </w:rPr>
        <w:t xml:space="preserve">jednoduše </w:t>
      </w:r>
      <w:r w:rsidRPr="0075333E">
        <w:rPr>
          <w:color w:val="000000" w:themeColor="text1"/>
        </w:rPr>
        <w:t>vyřeší zformulování slova u počtu míst.</w:t>
      </w:r>
      <w:r w:rsidR="00A6120B" w:rsidRPr="0075333E">
        <w:rPr>
          <w:color w:val="000000" w:themeColor="text1"/>
        </w:rPr>
        <w:t xml:space="preserve"> </w:t>
      </w:r>
    </w:p>
    <w:p w14:paraId="019AB9EE" w14:textId="77777777" w:rsidR="00B62CD6" w:rsidRDefault="004E77F0" w:rsidP="00B62CD6">
      <w:pPr>
        <w:keepNext/>
      </w:pPr>
      <w:r w:rsidRPr="0075333E">
        <w:rPr>
          <w:noProof/>
          <w:color w:val="000000" w:themeColor="text1"/>
        </w:rPr>
        <w:drawing>
          <wp:inline distT="0" distB="0" distL="0" distR="0" wp14:anchorId="5BE91AD9" wp14:editId="32161A15">
            <wp:extent cx="5398770" cy="219456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D6AF" w14:textId="24BCAD9F" w:rsidR="004E77F0" w:rsidRPr="0075333E" w:rsidRDefault="00B62CD6" w:rsidP="00B62CD6">
      <w:pPr>
        <w:pStyle w:val="Titulek"/>
        <w:rPr>
          <w:color w:val="000000" w:themeColor="text1"/>
        </w:rPr>
      </w:pPr>
      <w:bookmarkStart w:id="10" w:name="_Toc131080424"/>
      <w:r>
        <w:t xml:space="preserve">Obrázek </w:t>
      </w:r>
      <w:fldSimple w:instr=" SEQ Obrázek \* ARABIC ">
        <w:r w:rsidR="00B13DFD">
          <w:rPr>
            <w:noProof/>
          </w:rPr>
          <w:t>6</w:t>
        </w:r>
      </w:fldSimple>
      <w:r>
        <w:t xml:space="preserve">: Kód </w:t>
      </w:r>
      <w:r w:rsidR="000F26AA">
        <w:t>aplikace</w:t>
      </w:r>
      <w:r>
        <w:t xml:space="preserve"> na zformulování slova u počtu míst</w:t>
      </w:r>
      <w:bookmarkEnd w:id="10"/>
    </w:p>
    <w:p w14:paraId="5B606493" w14:textId="77777777" w:rsidR="00DD4649" w:rsidRDefault="00DD4649">
      <w:pPr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1936745" w14:textId="15BEFF9A" w:rsidR="00CB3C21" w:rsidRDefault="00DD4649" w:rsidP="00953923">
      <w:pPr>
        <w:rPr>
          <w:color w:val="000000" w:themeColor="text1"/>
        </w:rPr>
      </w:pPr>
      <w:r>
        <w:rPr>
          <w:color w:val="000000" w:themeColor="text1"/>
        </w:rPr>
        <w:lastRenderedPageBreak/>
        <w:t>Seznam vozidel k rezervaci je dále doplněn o filtrování pomocí kategorie, ve které jsou vozidla zařazeny.</w:t>
      </w:r>
    </w:p>
    <w:p w14:paraId="77BFD18C" w14:textId="77777777" w:rsidR="00B62CD6" w:rsidRDefault="00DD4649" w:rsidP="00B62CD6">
      <w:pPr>
        <w:keepNext/>
        <w:jc w:val="center"/>
      </w:pPr>
      <w:r w:rsidRPr="00DD4649">
        <w:rPr>
          <w:noProof/>
          <w:color w:val="000000" w:themeColor="text1"/>
        </w:rPr>
        <w:drawing>
          <wp:inline distT="0" distB="0" distL="0" distR="0" wp14:anchorId="2D9E08B1" wp14:editId="6EC71B9C">
            <wp:extent cx="4285753" cy="1819495"/>
            <wp:effectExtent l="0" t="0" r="635" b="9525"/>
            <wp:docPr id="21" name="Obrázek 2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146" cy="18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94C" w14:textId="23205E9F" w:rsidR="00DD4649" w:rsidRPr="0075333E" w:rsidRDefault="00B62CD6" w:rsidP="00B62CD6">
      <w:pPr>
        <w:pStyle w:val="Titulek"/>
        <w:jc w:val="left"/>
        <w:rPr>
          <w:color w:val="000000" w:themeColor="text1"/>
        </w:rPr>
      </w:pPr>
      <w:bookmarkStart w:id="11" w:name="_Toc131080425"/>
      <w:r>
        <w:t xml:space="preserve">Obrázek </w:t>
      </w:r>
      <w:fldSimple w:instr=" SEQ Obrázek \* ARABIC ">
        <w:r w:rsidR="00B13DFD">
          <w:rPr>
            <w:noProof/>
          </w:rPr>
          <w:t>7</w:t>
        </w:r>
      </w:fldSimple>
      <w:r>
        <w:t>: Vzhled filtrování kategorií u výběru aut na hlavní stránce</w:t>
      </w:r>
      <w:bookmarkEnd w:id="11"/>
    </w:p>
    <w:p w14:paraId="5FD6551C" w14:textId="77777777" w:rsidR="008B09F1" w:rsidRDefault="008B09F1" w:rsidP="00953923">
      <w:pPr>
        <w:rPr>
          <w:color w:val="000000" w:themeColor="text1"/>
        </w:rPr>
      </w:pPr>
    </w:p>
    <w:p w14:paraId="16163257" w14:textId="3E527D77" w:rsidR="003F00B5" w:rsidRDefault="00DD4649" w:rsidP="00953923">
      <w:pPr>
        <w:rPr>
          <w:color w:val="000000" w:themeColor="text1"/>
        </w:rPr>
      </w:pPr>
      <w:r>
        <w:rPr>
          <w:color w:val="000000" w:themeColor="text1"/>
        </w:rPr>
        <w:t xml:space="preserve">Tento filtr je udělaný pomocí formuláře </w:t>
      </w:r>
      <w:r w:rsidR="00442DBC">
        <w:rPr>
          <w:color w:val="000000" w:themeColor="text1"/>
        </w:rPr>
        <w:t xml:space="preserve">s metodou GET, která nám danou kategorii vloží do URL adresy a </w:t>
      </w:r>
      <w:r>
        <w:rPr>
          <w:color w:val="000000" w:themeColor="text1"/>
        </w:rPr>
        <w:t xml:space="preserve">s prvkem </w:t>
      </w:r>
      <w:proofErr w:type="spellStart"/>
      <w:r w:rsidRPr="00DD4649">
        <w:rPr>
          <w:i/>
          <w:iCs/>
          <w:color w:val="000000" w:themeColor="text1"/>
        </w:rPr>
        <w:t>select</w:t>
      </w:r>
      <w:proofErr w:type="spellEnd"/>
      <w:r>
        <w:rPr>
          <w:color w:val="000000" w:themeColor="text1"/>
        </w:rPr>
        <w:t>, který nám umožní vybrat jednu možnost</w:t>
      </w:r>
      <w:r w:rsidR="008B09F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z rozbalovacího seznamu. </w:t>
      </w:r>
      <w:r w:rsidR="00442DBC">
        <w:rPr>
          <w:color w:val="000000" w:themeColor="text1"/>
        </w:rPr>
        <w:t xml:space="preserve">Zprvu </w:t>
      </w:r>
      <w:r w:rsidR="003E2F9B">
        <w:rPr>
          <w:color w:val="000000" w:themeColor="text1"/>
        </w:rPr>
        <w:t>byla dána</w:t>
      </w:r>
      <w:r w:rsidR="00442DBC">
        <w:rPr>
          <w:color w:val="000000" w:themeColor="text1"/>
        </w:rPr>
        <w:t xml:space="preserve"> formuláři metod</w:t>
      </w:r>
      <w:r w:rsidR="003E2F9B">
        <w:rPr>
          <w:color w:val="000000" w:themeColor="text1"/>
        </w:rPr>
        <w:t>a</w:t>
      </w:r>
      <w:r w:rsidR="00442DBC">
        <w:rPr>
          <w:color w:val="000000" w:themeColor="text1"/>
        </w:rPr>
        <w:t xml:space="preserve"> POST, nicméně </w:t>
      </w:r>
      <w:r w:rsidR="003E2F9B">
        <w:rPr>
          <w:color w:val="000000" w:themeColor="text1"/>
        </w:rPr>
        <w:t>se</w:t>
      </w:r>
      <w:r w:rsidR="00442DBC">
        <w:rPr>
          <w:color w:val="000000" w:themeColor="text1"/>
        </w:rPr>
        <w:t xml:space="preserve"> narazil na problém – po kliknutí na vozidlo a poté na tlačítko zpět prohlížeč ukazoval znovu odeslání formuláře. Proto </w:t>
      </w:r>
      <w:r w:rsidR="003E2F9B">
        <w:rPr>
          <w:color w:val="000000" w:themeColor="text1"/>
        </w:rPr>
        <w:t>se</w:t>
      </w:r>
      <w:r w:rsidR="00442DBC">
        <w:rPr>
          <w:color w:val="000000" w:themeColor="text1"/>
        </w:rPr>
        <w:t xml:space="preserve"> zde použil</w:t>
      </w:r>
      <w:r w:rsidR="003E2F9B">
        <w:rPr>
          <w:color w:val="000000" w:themeColor="text1"/>
        </w:rPr>
        <w:t>a</w:t>
      </w:r>
      <w:r w:rsidR="00442DBC">
        <w:rPr>
          <w:color w:val="000000" w:themeColor="text1"/>
        </w:rPr>
        <w:t xml:space="preserve"> metod</w:t>
      </w:r>
      <w:r w:rsidR="003E2F9B">
        <w:rPr>
          <w:color w:val="000000" w:themeColor="text1"/>
        </w:rPr>
        <w:t>a</w:t>
      </w:r>
      <w:r w:rsidR="00442DBC">
        <w:rPr>
          <w:color w:val="000000" w:themeColor="text1"/>
        </w:rPr>
        <w:t xml:space="preserve"> GET, která vybranou kategorii uloží. </w:t>
      </w:r>
    </w:p>
    <w:p w14:paraId="386997CA" w14:textId="3F47A79B" w:rsidR="00A6120B" w:rsidRDefault="00DD4649" w:rsidP="00953923">
      <w:pPr>
        <w:rPr>
          <w:color w:val="000000" w:themeColor="text1"/>
        </w:rPr>
      </w:pPr>
      <w:r>
        <w:rPr>
          <w:color w:val="000000" w:themeColor="text1"/>
        </w:rPr>
        <w:t xml:space="preserve">Pro zobrazení všech dostupných kategorií v rozbalovacím seznamu nám poslouží </w:t>
      </w:r>
      <w:r w:rsidR="008B09F1">
        <w:rPr>
          <w:color w:val="000000" w:themeColor="text1"/>
        </w:rPr>
        <w:t xml:space="preserve">níže uvedený kód. Kromě základní podmínky a cyklu </w:t>
      </w:r>
      <w:proofErr w:type="spellStart"/>
      <w:r w:rsidR="008B09F1" w:rsidRPr="008B09F1">
        <w:rPr>
          <w:i/>
          <w:iCs/>
          <w:color w:val="000000" w:themeColor="text1"/>
        </w:rPr>
        <w:t>while</w:t>
      </w:r>
      <w:proofErr w:type="spellEnd"/>
      <w:r w:rsidR="008B09F1">
        <w:rPr>
          <w:color w:val="000000" w:themeColor="text1"/>
        </w:rPr>
        <w:t xml:space="preserve"> </w:t>
      </w:r>
      <w:r w:rsidR="002A2ED7">
        <w:rPr>
          <w:color w:val="000000" w:themeColor="text1"/>
        </w:rPr>
        <w:t>se</w:t>
      </w:r>
      <w:r w:rsidR="008B09F1">
        <w:rPr>
          <w:color w:val="000000" w:themeColor="text1"/>
        </w:rPr>
        <w:t xml:space="preserve"> musel</w:t>
      </w:r>
      <w:r w:rsidR="002A2ED7">
        <w:rPr>
          <w:color w:val="000000" w:themeColor="text1"/>
        </w:rPr>
        <w:t>o</w:t>
      </w:r>
      <w:r w:rsidR="008B09F1">
        <w:rPr>
          <w:color w:val="000000" w:themeColor="text1"/>
        </w:rPr>
        <w:t xml:space="preserve"> vyřešit</w:t>
      </w:r>
      <w:r w:rsidR="002A2ED7">
        <w:rPr>
          <w:color w:val="000000" w:themeColor="text1"/>
        </w:rPr>
        <w:t>,</w:t>
      </w:r>
      <w:r w:rsidR="008B09F1">
        <w:rPr>
          <w:color w:val="000000" w:themeColor="text1"/>
        </w:rPr>
        <w:t xml:space="preserve"> která položka bude defaultně vybraná. Tento problém </w:t>
      </w:r>
      <w:r w:rsidR="002A2ED7">
        <w:rPr>
          <w:color w:val="000000" w:themeColor="text1"/>
        </w:rPr>
        <w:t>se</w:t>
      </w:r>
      <w:r w:rsidR="008B09F1">
        <w:rPr>
          <w:color w:val="000000" w:themeColor="text1"/>
        </w:rPr>
        <w:t xml:space="preserve"> vyřešil pomocí podmínky, </w:t>
      </w:r>
      <w:r w:rsidR="002A2ED7">
        <w:rPr>
          <w:color w:val="000000" w:themeColor="text1"/>
        </w:rPr>
        <w:t>ve které</w:t>
      </w:r>
      <w:r w:rsidR="008B09F1">
        <w:rPr>
          <w:color w:val="000000" w:themeColor="text1"/>
        </w:rPr>
        <w:t xml:space="preserve"> se porovná</w:t>
      </w:r>
      <w:r w:rsidR="002A2ED7">
        <w:rPr>
          <w:color w:val="000000" w:themeColor="text1"/>
        </w:rPr>
        <w:t>vá</w:t>
      </w:r>
      <w:r w:rsidR="008B09F1">
        <w:rPr>
          <w:color w:val="000000" w:themeColor="text1"/>
        </w:rPr>
        <w:t xml:space="preserve"> id kategorie z</w:t>
      </w:r>
      <w:r w:rsidR="002A2ED7">
        <w:rPr>
          <w:color w:val="000000" w:themeColor="text1"/>
        </w:rPr>
        <w:t> </w:t>
      </w:r>
      <w:r w:rsidR="008B09F1">
        <w:rPr>
          <w:color w:val="000000" w:themeColor="text1"/>
        </w:rPr>
        <w:t>databáze</w:t>
      </w:r>
      <w:r w:rsidR="002A2ED7">
        <w:rPr>
          <w:color w:val="000000" w:themeColor="text1"/>
        </w:rPr>
        <w:t xml:space="preserve"> </w:t>
      </w:r>
      <w:r w:rsidR="008B09F1">
        <w:rPr>
          <w:color w:val="000000" w:themeColor="text1"/>
        </w:rPr>
        <w:t>a id kategorie</w:t>
      </w:r>
      <w:r w:rsidR="002A2ED7">
        <w:rPr>
          <w:color w:val="000000" w:themeColor="text1"/>
        </w:rPr>
        <w:t>,</w:t>
      </w:r>
      <w:r w:rsidR="008B09F1">
        <w:rPr>
          <w:color w:val="000000" w:themeColor="text1"/>
        </w:rPr>
        <w:t xml:space="preserve"> kterou zadal uživatel. Pokud se id shoduje, do prvku </w:t>
      </w:r>
      <w:proofErr w:type="spellStart"/>
      <w:r w:rsidR="008B09F1" w:rsidRPr="008B09F1">
        <w:rPr>
          <w:i/>
          <w:iCs/>
          <w:color w:val="000000" w:themeColor="text1"/>
        </w:rPr>
        <w:t>option</w:t>
      </w:r>
      <w:proofErr w:type="spellEnd"/>
      <w:r w:rsidR="008B09F1">
        <w:rPr>
          <w:color w:val="000000" w:themeColor="text1"/>
        </w:rPr>
        <w:t xml:space="preserve"> se přidá atribut </w:t>
      </w:r>
      <w:proofErr w:type="spellStart"/>
      <w:r w:rsidR="008B09F1" w:rsidRPr="008B09F1">
        <w:rPr>
          <w:i/>
          <w:iCs/>
          <w:color w:val="000000" w:themeColor="text1"/>
        </w:rPr>
        <w:t>selected</w:t>
      </w:r>
      <w:proofErr w:type="spellEnd"/>
      <w:r w:rsidR="008B09F1">
        <w:rPr>
          <w:color w:val="000000" w:themeColor="text1"/>
        </w:rPr>
        <w:t xml:space="preserve">, který nám </w:t>
      </w:r>
      <w:r w:rsidR="00F22725">
        <w:rPr>
          <w:color w:val="000000" w:themeColor="text1"/>
        </w:rPr>
        <w:t xml:space="preserve">určí, </w:t>
      </w:r>
      <w:r w:rsidR="008B09F1">
        <w:rPr>
          <w:color w:val="000000" w:themeColor="text1"/>
        </w:rPr>
        <w:t>která z položek bude defaultně označená.</w:t>
      </w:r>
    </w:p>
    <w:p w14:paraId="41FA5F12" w14:textId="77777777" w:rsidR="00B62CD6" w:rsidRDefault="008B09F1" w:rsidP="00B62CD6">
      <w:pPr>
        <w:keepNext/>
      </w:pPr>
      <w:r>
        <w:rPr>
          <w:noProof/>
          <w:color w:val="000000" w:themeColor="text1"/>
        </w:rPr>
        <w:drawing>
          <wp:inline distT="0" distB="0" distL="0" distR="0" wp14:anchorId="1CDD1430" wp14:editId="69D6E93D">
            <wp:extent cx="5398770" cy="2934335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E890" w14:textId="4BE5DF0A" w:rsidR="007D154D" w:rsidRDefault="00B62CD6" w:rsidP="00B62CD6">
      <w:pPr>
        <w:pStyle w:val="Titulek"/>
        <w:rPr>
          <w:color w:val="000000" w:themeColor="text1"/>
        </w:rPr>
      </w:pPr>
      <w:bookmarkStart w:id="12" w:name="_Toc131080426"/>
      <w:r>
        <w:t xml:space="preserve">Obrázek </w:t>
      </w:r>
      <w:fldSimple w:instr=" SEQ Obrázek \* ARABIC ">
        <w:r w:rsidR="00B13DFD">
          <w:rPr>
            <w:noProof/>
          </w:rPr>
          <w:t>8</w:t>
        </w:r>
      </w:fldSimple>
      <w:r>
        <w:t xml:space="preserve">: Kód </w:t>
      </w:r>
      <w:r w:rsidR="000F26AA">
        <w:t>aplikace</w:t>
      </w:r>
      <w:r>
        <w:t xml:space="preserve"> pro zobrazení všech dostupných kategorií ve formuláři</w:t>
      </w:r>
      <w:bookmarkEnd w:id="12"/>
    </w:p>
    <w:p w14:paraId="02856249" w14:textId="676D221D" w:rsidR="008B09F1" w:rsidRPr="0075333E" w:rsidRDefault="007D154D" w:rsidP="007D154D">
      <w:pPr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0693011" w14:textId="3E282085" w:rsidR="007648D5" w:rsidRPr="0075333E" w:rsidRDefault="007648D5" w:rsidP="007648D5">
      <w:pPr>
        <w:pStyle w:val="Nadpis2"/>
      </w:pPr>
      <w:bookmarkStart w:id="13" w:name="_Toc130751290"/>
      <w:r w:rsidRPr="0075333E">
        <w:lastRenderedPageBreak/>
        <w:t>Stránka o vozidle a možnosti rezervace</w:t>
      </w:r>
      <w:bookmarkEnd w:id="13"/>
    </w:p>
    <w:p w14:paraId="247463BD" w14:textId="67C8E992" w:rsidR="007648D5" w:rsidRPr="0075333E" w:rsidRDefault="007648D5" w:rsidP="007648D5">
      <w:pPr>
        <w:rPr>
          <w:color w:val="000000" w:themeColor="text1"/>
        </w:rPr>
      </w:pPr>
      <w:r w:rsidRPr="0075333E">
        <w:rPr>
          <w:color w:val="000000" w:themeColor="text1"/>
        </w:rPr>
        <w:t>Po rozkliknutí každého z vozidel se zobrazí detailní stránka o vozidle a možnosti zarezervování.</w:t>
      </w:r>
    </w:p>
    <w:p w14:paraId="21B5722A" w14:textId="6BB91F5F" w:rsidR="007648D5" w:rsidRPr="0075333E" w:rsidRDefault="007648D5" w:rsidP="007648D5">
      <w:pPr>
        <w:rPr>
          <w:color w:val="000000" w:themeColor="text1"/>
        </w:rPr>
      </w:pPr>
      <w:r w:rsidRPr="0075333E">
        <w:rPr>
          <w:color w:val="000000" w:themeColor="text1"/>
        </w:rPr>
        <w:t>Kromě podrobnějších údajů o vozidle můžeme také vidět jeho ceník. Cena na den se vždy odvíjí od jeho celkové ceny a slevy u jeho kategorie.</w:t>
      </w:r>
      <w:r w:rsidR="00CB3C21" w:rsidRPr="0075333E">
        <w:rPr>
          <w:color w:val="000000" w:themeColor="text1"/>
        </w:rPr>
        <w:t xml:space="preserve"> Každá půjčovna bude mít cenový model jiný, </w:t>
      </w:r>
      <w:r w:rsidR="002A2ED7">
        <w:rPr>
          <w:color w:val="000000" w:themeColor="text1"/>
        </w:rPr>
        <w:t>byl zvolen tento.</w:t>
      </w:r>
    </w:p>
    <w:p w14:paraId="7EC1A68F" w14:textId="5FD082E9" w:rsidR="00E6262D" w:rsidRPr="0075333E" w:rsidRDefault="00CB3C21" w:rsidP="007648D5">
      <w:pPr>
        <w:rPr>
          <w:color w:val="000000" w:themeColor="text1"/>
        </w:rPr>
      </w:pPr>
      <w:r w:rsidRPr="0075333E">
        <w:rPr>
          <w:color w:val="000000" w:themeColor="text1"/>
        </w:rPr>
        <w:t xml:space="preserve">Pro výpočet ceny na určitý počet dnů se vždy začíná u jeho celkové ceny. Ta se vydělí tisícem a vynásobí dvěma. Pomocí této rovnice </w:t>
      </w:r>
      <w:r w:rsidR="002A2ED7">
        <w:rPr>
          <w:color w:val="000000" w:themeColor="text1"/>
        </w:rPr>
        <w:t>byla zjištěna</w:t>
      </w:r>
      <w:r w:rsidRPr="0075333E">
        <w:rPr>
          <w:color w:val="000000" w:themeColor="text1"/>
        </w:rPr>
        <w:t xml:space="preserve"> optimální cen</w:t>
      </w:r>
      <w:r w:rsidR="002A2ED7">
        <w:rPr>
          <w:color w:val="000000" w:themeColor="text1"/>
        </w:rPr>
        <w:t>a</w:t>
      </w:r>
      <w:r w:rsidRPr="0075333E">
        <w:rPr>
          <w:color w:val="000000" w:themeColor="text1"/>
        </w:rPr>
        <w:t xml:space="preserve"> u každého vozidla. Pokud bude chtít půjčovna cenu vozidla zvýšit, jednoduše zvýší celkovou cenu a naopak.</w:t>
      </w:r>
      <w:r w:rsidR="00CA4819" w:rsidRPr="0075333E">
        <w:rPr>
          <w:color w:val="000000" w:themeColor="text1"/>
        </w:rPr>
        <w:t xml:space="preserve"> Kromě celkové ceny vozidla zde figuruje sleva u jednotlivých kategorií. Každá kategorie vozidel bude jinak oblíbená, proto je zde tato sleva.</w:t>
      </w:r>
      <w:r w:rsidR="004C6754" w:rsidRPr="0075333E">
        <w:rPr>
          <w:color w:val="000000" w:themeColor="text1"/>
        </w:rPr>
        <w:t xml:space="preserve"> Pokud bude chtít půjčovna hromadně snížit cenu u vozidel kategorie SUV, zvýší slevu.</w:t>
      </w:r>
      <w:r w:rsidR="00E6262D" w:rsidRPr="0075333E">
        <w:rPr>
          <w:color w:val="000000" w:themeColor="text1"/>
        </w:rPr>
        <w:t xml:space="preserve"> Čím vyšší počet dnů zapůjčení, tím nižší bude cena za jeden den rezervace.</w:t>
      </w:r>
    </w:p>
    <w:p w14:paraId="60327132" w14:textId="77777777" w:rsidR="00B62CD6" w:rsidRDefault="003635F6" w:rsidP="00B62CD6">
      <w:pPr>
        <w:keepNext/>
      </w:pPr>
      <w:r w:rsidRPr="0075333E">
        <w:rPr>
          <w:noProof/>
          <w:color w:val="000000" w:themeColor="text1"/>
        </w:rPr>
        <w:drawing>
          <wp:inline distT="0" distB="0" distL="0" distR="0" wp14:anchorId="292E5048" wp14:editId="7A2C59E9">
            <wp:extent cx="5398770" cy="290195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7B7E" w14:textId="3AE54A79" w:rsidR="00DE5E7F" w:rsidRPr="0075333E" w:rsidRDefault="00B62CD6" w:rsidP="00B62CD6">
      <w:pPr>
        <w:pStyle w:val="Titulek"/>
        <w:rPr>
          <w:color w:val="000000" w:themeColor="text1"/>
        </w:rPr>
      </w:pPr>
      <w:bookmarkStart w:id="14" w:name="_Toc131080427"/>
      <w:r>
        <w:t xml:space="preserve">Obrázek </w:t>
      </w:r>
      <w:fldSimple w:instr=" SEQ Obrázek \* ARABIC ">
        <w:r w:rsidR="00B13DFD">
          <w:rPr>
            <w:noProof/>
          </w:rPr>
          <w:t>9</w:t>
        </w:r>
      </w:fldSimple>
      <w:r>
        <w:t xml:space="preserve">: Kód </w:t>
      </w:r>
      <w:r w:rsidR="000F26AA">
        <w:t>aplikace</w:t>
      </w:r>
      <w:r>
        <w:t xml:space="preserve"> pro vypočítání ceny za určitý počet dnů</w:t>
      </w:r>
      <w:bookmarkEnd w:id="14"/>
    </w:p>
    <w:p w14:paraId="0B8C389C" w14:textId="77777777" w:rsidR="001C1B95" w:rsidRDefault="001C1B95">
      <w:pPr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289D8C" w14:textId="3E4A6834" w:rsidR="004A5473" w:rsidRPr="0075333E" w:rsidRDefault="004A5473" w:rsidP="007648D5">
      <w:pPr>
        <w:rPr>
          <w:color w:val="000000" w:themeColor="text1"/>
        </w:rPr>
      </w:pPr>
      <w:r w:rsidRPr="0075333E">
        <w:rPr>
          <w:color w:val="000000" w:themeColor="text1"/>
        </w:rPr>
        <w:lastRenderedPageBreak/>
        <w:t>Pod údaji o vozidle se nachází rezervační formulář, který se zobrazí pouze přihlášeným uživatelům. V opačném případě je zde informace o nutn</w:t>
      </w:r>
      <w:r w:rsidR="002A2ED7">
        <w:rPr>
          <w:color w:val="000000" w:themeColor="text1"/>
        </w:rPr>
        <w:t>osti</w:t>
      </w:r>
      <w:r w:rsidRPr="0075333E">
        <w:rPr>
          <w:color w:val="000000" w:themeColor="text1"/>
        </w:rPr>
        <w:t xml:space="preserve"> přihlášení a odkazem na přihlašovací stránku.</w:t>
      </w:r>
    </w:p>
    <w:p w14:paraId="5AB2D870" w14:textId="62BCE1C4" w:rsidR="003B553E" w:rsidRPr="0075333E" w:rsidRDefault="003B553E" w:rsidP="007648D5">
      <w:pPr>
        <w:rPr>
          <w:color w:val="000000" w:themeColor="text1"/>
        </w:rPr>
      </w:pPr>
      <w:r w:rsidRPr="0075333E">
        <w:rPr>
          <w:color w:val="000000" w:themeColor="text1"/>
        </w:rPr>
        <w:t xml:space="preserve">Formulář se skládá z datumu začátku a konce rezervace, času vyzvednutí a popisu objednávky. Po kliknutí na tlačítko </w:t>
      </w:r>
      <w:r w:rsidRPr="0075333E">
        <w:rPr>
          <w:i/>
          <w:iCs/>
          <w:color w:val="000000" w:themeColor="text1"/>
        </w:rPr>
        <w:t>Nezávazně rezervovat</w:t>
      </w:r>
      <w:r w:rsidRPr="0075333E">
        <w:rPr>
          <w:color w:val="000000" w:themeColor="text1"/>
        </w:rPr>
        <w:t xml:space="preserve"> se nejprve zkontroluje, zda jsou datumy validní</w:t>
      </w:r>
      <w:r w:rsidR="002A2ED7">
        <w:rPr>
          <w:color w:val="000000" w:themeColor="text1"/>
        </w:rPr>
        <w:t>,</w:t>
      </w:r>
      <w:r w:rsidRPr="0075333E">
        <w:rPr>
          <w:color w:val="000000" w:themeColor="text1"/>
        </w:rPr>
        <w:t xml:space="preserve"> a poté</w:t>
      </w:r>
      <w:r w:rsidR="002A2ED7">
        <w:rPr>
          <w:color w:val="000000" w:themeColor="text1"/>
        </w:rPr>
        <w:t xml:space="preserve"> </w:t>
      </w:r>
      <w:r w:rsidRPr="0075333E">
        <w:rPr>
          <w:color w:val="000000" w:themeColor="text1"/>
        </w:rPr>
        <w:t>z</w:t>
      </w:r>
      <w:r w:rsidR="00D30241" w:rsidRPr="0075333E">
        <w:rPr>
          <w:color w:val="000000" w:themeColor="text1"/>
        </w:rPr>
        <w:t>dali je vozidlo na daný termín dostupné.</w:t>
      </w:r>
    </w:p>
    <w:p w14:paraId="12B18CEA" w14:textId="35AF78B6" w:rsidR="00F64053" w:rsidRPr="0075333E" w:rsidRDefault="00207D63" w:rsidP="007648D5">
      <w:pPr>
        <w:rPr>
          <w:color w:val="000000" w:themeColor="text1"/>
        </w:rPr>
      </w:pPr>
      <w:r w:rsidRPr="0075333E">
        <w:rPr>
          <w:color w:val="000000" w:themeColor="text1"/>
        </w:rPr>
        <w:t>Validní datum musí mít začátek před koncem rezervace</w:t>
      </w:r>
      <w:r w:rsidR="002A2ED7">
        <w:rPr>
          <w:color w:val="000000" w:themeColor="text1"/>
        </w:rPr>
        <w:t xml:space="preserve"> </w:t>
      </w:r>
      <w:r w:rsidRPr="0075333E">
        <w:rPr>
          <w:color w:val="000000" w:themeColor="text1"/>
        </w:rPr>
        <w:t>a zároveň nesmí být v minulém čase.</w:t>
      </w:r>
      <w:r w:rsidR="00F64053" w:rsidRPr="0075333E">
        <w:rPr>
          <w:color w:val="000000" w:themeColor="text1"/>
        </w:rPr>
        <w:t xml:space="preserve"> </w:t>
      </w:r>
      <w:r w:rsidR="006B55E2" w:rsidRPr="0075333E">
        <w:rPr>
          <w:color w:val="000000" w:themeColor="text1"/>
        </w:rPr>
        <w:t xml:space="preserve">Pokud datum validní není, nastaví se proměnná </w:t>
      </w:r>
      <w:r w:rsidR="006B55E2" w:rsidRPr="0075333E">
        <w:rPr>
          <w:i/>
          <w:iCs/>
          <w:color w:val="000000" w:themeColor="text1"/>
        </w:rPr>
        <w:t>$</w:t>
      </w:r>
      <w:proofErr w:type="spellStart"/>
      <w:r w:rsidR="006B55E2" w:rsidRPr="0075333E">
        <w:rPr>
          <w:i/>
          <w:iCs/>
          <w:color w:val="000000" w:themeColor="text1"/>
        </w:rPr>
        <w:t>odeslano</w:t>
      </w:r>
      <w:proofErr w:type="spellEnd"/>
      <w:r w:rsidR="006B55E2" w:rsidRPr="0075333E">
        <w:rPr>
          <w:color w:val="000000" w:themeColor="text1"/>
        </w:rPr>
        <w:t xml:space="preserve"> na hodnotu 2. V případě, že je vozidlo v daném termínu již zarezervované, tato proměnná se nastaví na hodnotu 3. Pokud je vše správně zkontrolováno, nastaví se na hodnotu 1. Pomocí této proměnné se dále zobrazí uživateli zpráva o úspěšném odeslání rezervace, nebo chybě</w:t>
      </w:r>
      <w:r w:rsidR="00F64053" w:rsidRPr="0075333E">
        <w:rPr>
          <w:color w:val="000000" w:themeColor="text1"/>
        </w:rPr>
        <w:t>,</w:t>
      </w:r>
      <w:r w:rsidR="006B55E2" w:rsidRPr="0075333E">
        <w:rPr>
          <w:color w:val="000000" w:themeColor="text1"/>
        </w:rPr>
        <w:t xml:space="preserve"> kvůli které nebyla rezervace</w:t>
      </w:r>
      <w:r w:rsidR="00F64053" w:rsidRPr="0075333E">
        <w:rPr>
          <w:color w:val="000000" w:themeColor="text1"/>
        </w:rPr>
        <w:t xml:space="preserve"> </w:t>
      </w:r>
      <w:r w:rsidR="006B55E2" w:rsidRPr="0075333E">
        <w:rPr>
          <w:color w:val="000000" w:themeColor="text1"/>
        </w:rPr>
        <w:t>odeslána</w:t>
      </w:r>
      <w:r w:rsidR="001C1B95">
        <w:rPr>
          <w:color w:val="000000" w:themeColor="text1"/>
        </w:rPr>
        <w:t>.</w:t>
      </w:r>
    </w:p>
    <w:p w14:paraId="15DA319A" w14:textId="77777777" w:rsidR="00B62CD6" w:rsidRDefault="00F64053" w:rsidP="00B62CD6">
      <w:pPr>
        <w:keepNext/>
      </w:pPr>
      <w:r w:rsidRPr="0075333E">
        <w:rPr>
          <w:noProof/>
          <w:color w:val="000000" w:themeColor="text1"/>
        </w:rPr>
        <w:drawing>
          <wp:inline distT="0" distB="0" distL="0" distR="0" wp14:anchorId="6C9C5C2C" wp14:editId="67B121F1">
            <wp:extent cx="5398770" cy="198755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172A" w14:textId="244879CF" w:rsidR="00F64053" w:rsidRPr="0075333E" w:rsidRDefault="00B62CD6" w:rsidP="00B62CD6">
      <w:pPr>
        <w:pStyle w:val="Titulek"/>
        <w:rPr>
          <w:color w:val="000000" w:themeColor="text1"/>
        </w:rPr>
      </w:pPr>
      <w:bookmarkStart w:id="15" w:name="_Toc131080428"/>
      <w:r>
        <w:t xml:space="preserve">Obrázek </w:t>
      </w:r>
      <w:fldSimple w:instr=" SEQ Obrázek \* ARABIC ">
        <w:r w:rsidR="00B13DFD">
          <w:rPr>
            <w:noProof/>
          </w:rPr>
          <w:t>10</w:t>
        </w:r>
      </w:fldSimple>
      <w:r>
        <w:t xml:space="preserve">: Kód </w:t>
      </w:r>
      <w:r w:rsidR="000F26AA">
        <w:t>aplikace</w:t>
      </w:r>
      <w:r>
        <w:t xml:space="preserve"> pro zjištění správného výběru termínu rezervace [1]</w:t>
      </w:r>
      <w:bookmarkEnd w:id="15"/>
    </w:p>
    <w:p w14:paraId="213B989F" w14:textId="5CA4DDE8" w:rsidR="002B53A6" w:rsidRPr="0075333E" w:rsidRDefault="003E1F97" w:rsidP="007648D5">
      <w:pPr>
        <w:rPr>
          <w:color w:val="000000" w:themeColor="text1"/>
        </w:rPr>
      </w:pPr>
      <w:r w:rsidRPr="0075333E">
        <w:rPr>
          <w:color w:val="000000" w:themeColor="text1"/>
        </w:rPr>
        <w:t>Jak lze zkontrolovat dostupnost daného vozidla?</w:t>
      </w:r>
      <w:r w:rsidR="00D71547" w:rsidRPr="0075333E">
        <w:rPr>
          <w:color w:val="000000" w:themeColor="text1"/>
        </w:rPr>
        <w:t xml:space="preserve"> Pokud již existuje nějaká rezervace s tímto vozidlem, zkontroluje </w:t>
      </w:r>
      <w:r w:rsidR="002B53A6" w:rsidRPr="0075333E">
        <w:rPr>
          <w:color w:val="000000" w:themeColor="text1"/>
        </w:rPr>
        <w:t>se,</w:t>
      </w:r>
      <w:r w:rsidR="00D71547" w:rsidRPr="0075333E">
        <w:rPr>
          <w:color w:val="000000" w:themeColor="text1"/>
        </w:rPr>
        <w:t xml:space="preserve"> zdali je začátek zadané rezervace menší nebo rovno datumu konce již existující rezervace. Dále ještě zdali je konec zadané rezervace větší nebo rovno začátku již existující rezervace. Pomocí této podmínky </w:t>
      </w:r>
      <w:r w:rsidR="002A2ED7">
        <w:rPr>
          <w:color w:val="000000" w:themeColor="text1"/>
        </w:rPr>
        <w:t>se</w:t>
      </w:r>
      <w:r w:rsidR="00D71547" w:rsidRPr="0075333E">
        <w:rPr>
          <w:color w:val="000000" w:themeColor="text1"/>
        </w:rPr>
        <w:t xml:space="preserve"> zajistil</w:t>
      </w:r>
      <w:r w:rsidR="002A2ED7">
        <w:rPr>
          <w:color w:val="000000" w:themeColor="text1"/>
        </w:rPr>
        <w:t>o</w:t>
      </w:r>
      <w:r w:rsidR="00D71547" w:rsidRPr="0075333E">
        <w:rPr>
          <w:color w:val="000000" w:themeColor="text1"/>
        </w:rPr>
        <w:t xml:space="preserve"> to, že vozidlo nepůjde půjčit v jednom termínu vícekrát.</w:t>
      </w:r>
    </w:p>
    <w:p w14:paraId="7570EC7F" w14:textId="77777777" w:rsidR="00B62CD6" w:rsidRDefault="002B53A6" w:rsidP="00B62CD6">
      <w:pPr>
        <w:keepNext/>
      </w:pPr>
      <w:r w:rsidRPr="0075333E">
        <w:rPr>
          <w:noProof/>
          <w:color w:val="000000" w:themeColor="text1"/>
        </w:rPr>
        <w:drawing>
          <wp:inline distT="0" distB="0" distL="0" distR="0" wp14:anchorId="749A3832" wp14:editId="69937305">
            <wp:extent cx="5391150" cy="2075180"/>
            <wp:effectExtent l="0" t="0" r="0" b="127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BB20" w14:textId="27967048" w:rsidR="00B62CD6" w:rsidRDefault="00B62CD6" w:rsidP="00B62CD6">
      <w:pPr>
        <w:pStyle w:val="Titulek"/>
      </w:pPr>
      <w:bookmarkStart w:id="16" w:name="_Toc131080429"/>
      <w:r>
        <w:t xml:space="preserve">Obrázek </w:t>
      </w:r>
      <w:fldSimple w:instr=" SEQ Obrázek \* ARABIC ">
        <w:r w:rsidR="00B13DFD">
          <w:rPr>
            <w:noProof/>
          </w:rPr>
          <w:t>11</w:t>
        </w:r>
      </w:fldSimple>
      <w:r>
        <w:t xml:space="preserve">: </w:t>
      </w:r>
      <w:r w:rsidRPr="00B563F5">
        <w:t xml:space="preserve">Kód </w:t>
      </w:r>
      <w:r w:rsidR="000F26AA">
        <w:t>aplikace</w:t>
      </w:r>
      <w:r w:rsidRPr="00B563F5">
        <w:t xml:space="preserve"> pro zjištění správného výběru termínu rezervace [</w:t>
      </w:r>
      <w:r>
        <w:t>2</w:t>
      </w:r>
      <w:r w:rsidRPr="00B563F5">
        <w:t>]</w:t>
      </w:r>
      <w:bookmarkEnd w:id="16"/>
    </w:p>
    <w:p w14:paraId="249B4C98" w14:textId="2B1F93AC" w:rsidR="003E1F97" w:rsidRPr="0075333E" w:rsidRDefault="00D71547" w:rsidP="007648D5">
      <w:pPr>
        <w:rPr>
          <w:color w:val="000000" w:themeColor="text1"/>
        </w:rPr>
      </w:pPr>
      <w:r w:rsidRPr="0075333E">
        <w:rPr>
          <w:color w:val="000000" w:themeColor="text1"/>
        </w:rPr>
        <w:t xml:space="preserve"> </w:t>
      </w:r>
    </w:p>
    <w:p w14:paraId="0AC61699" w14:textId="77777777" w:rsidR="001C1B95" w:rsidRDefault="001C1B95">
      <w:pPr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B42422A" w14:textId="19EBEBE9" w:rsidR="00F64053" w:rsidRPr="0075333E" w:rsidRDefault="002B53A6" w:rsidP="007648D5">
      <w:pPr>
        <w:rPr>
          <w:color w:val="000000" w:themeColor="text1"/>
        </w:rPr>
      </w:pPr>
      <w:r w:rsidRPr="0075333E">
        <w:rPr>
          <w:color w:val="000000" w:themeColor="text1"/>
        </w:rPr>
        <w:lastRenderedPageBreak/>
        <w:t xml:space="preserve">Pokud zadaná rezervace prošla přes všechny kontroly, uživateli se zobrazí informace o úspěšném odeslání a rezervace se uloží do databáze se statusem </w:t>
      </w:r>
      <w:r w:rsidRPr="0075333E">
        <w:rPr>
          <w:i/>
          <w:iCs/>
          <w:color w:val="000000" w:themeColor="text1"/>
        </w:rPr>
        <w:t>čekající</w:t>
      </w:r>
      <w:r w:rsidRPr="0075333E">
        <w:rPr>
          <w:color w:val="000000" w:themeColor="text1"/>
        </w:rPr>
        <w:t>.</w:t>
      </w:r>
    </w:p>
    <w:p w14:paraId="1759F595" w14:textId="77777777" w:rsidR="00D01718" w:rsidRDefault="0047572D" w:rsidP="00D01718">
      <w:pPr>
        <w:keepNext/>
      </w:pPr>
      <w:r w:rsidRPr="0075333E">
        <w:rPr>
          <w:noProof/>
          <w:color w:val="000000" w:themeColor="text1"/>
        </w:rPr>
        <w:drawing>
          <wp:inline distT="0" distB="0" distL="0" distR="0" wp14:anchorId="6DEAA99C" wp14:editId="7CF4AFF1">
            <wp:extent cx="5398770" cy="200342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03F6" w14:textId="53C75ECC" w:rsidR="0047572D" w:rsidRPr="0075333E" w:rsidRDefault="00D01718" w:rsidP="00D01718">
      <w:pPr>
        <w:pStyle w:val="Titulek"/>
        <w:rPr>
          <w:color w:val="000000" w:themeColor="text1"/>
        </w:rPr>
      </w:pPr>
      <w:bookmarkStart w:id="17" w:name="_Toc131080430"/>
      <w:r>
        <w:t xml:space="preserve">Obrázek </w:t>
      </w:r>
      <w:fldSimple w:instr=" SEQ Obrázek \* ARABIC ">
        <w:r w:rsidR="00B13DFD">
          <w:rPr>
            <w:noProof/>
          </w:rPr>
          <w:t>12</w:t>
        </w:r>
      </w:fldSimple>
      <w:r>
        <w:t xml:space="preserve">: Kód </w:t>
      </w:r>
      <w:r w:rsidR="000F26AA">
        <w:t>aplikace</w:t>
      </w:r>
      <w:r>
        <w:t xml:space="preserve"> pro zobrazení úspěšnosti zarezervování</w:t>
      </w:r>
      <w:bookmarkEnd w:id="17"/>
    </w:p>
    <w:p w14:paraId="29BBC882" w14:textId="61CDD00A" w:rsidR="003F2F1C" w:rsidRPr="0075333E" w:rsidRDefault="003F2F1C" w:rsidP="007648D5">
      <w:pPr>
        <w:rPr>
          <w:color w:val="000000" w:themeColor="text1"/>
        </w:rPr>
      </w:pPr>
      <w:r w:rsidRPr="0075333E">
        <w:rPr>
          <w:color w:val="000000" w:themeColor="text1"/>
        </w:rPr>
        <w:t>Ještě před odesláním se ale musí vypočítat celková cena objednávky, aby měl klient přehled o tom, kolik ho bude</w:t>
      </w:r>
      <w:r w:rsidR="00A77705" w:rsidRPr="0075333E">
        <w:rPr>
          <w:color w:val="000000" w:themeColor="text1"/>
        </w:rPr>
        <w:t xml:space="preserve"> rezervace</w:t>
      </w:r>
      <w:r w:rsidRPr="0075333E">
        <w:rPr>
          <w:color w:val="000000" w:themeColor="text1"/>
        </w:rPr>
        <w:t xml:space="preserve"> stát.</w:t>
      </w:r>
      <w:r w:rsidR="00083C01" w:rsidRPr="0075333E">
        <w:rPr>
          <w:color w:val="000000" w:themeColor="text1"/>
        </w:rPr>
        <w:t xml:space="preserve"> Pro toto je nejprve nutné vypočítat počet dnů, na které je vozidlo rezervováno.</w:t>
      </w:r>
    </w:p>
    <w:p w14:paraId="5AA21264" w14:textId="0ADD2043" w:rsidR="0007198A" w:rsidRPr="0075333E" w:rsidRDefault="0007198A" w:rsidP="007648D5">
      <w:pPr>
        <w:rPr>
          <w:color w:val="000000" w:themeColor="text1"/>
        </w:rPr>
      </w:pPr>
      <w:r w:rsidRPr="0075333E">
        <w:rPr>
          <w:color w:val="000000" w:themeColor="text1"/>
        </w:rPr>
        <w:t xml:space="preserve">Tento počet se zjistí odečtením začátku rezervace od konce. Datum z databáze je ale jako </w:t>
      </w:r>
      <w:proofErr w:type="spellStart"/>
      <w:r w:rsidRPr="0075333E">
        <w:rPr>
          <w:color w:val="000000" w:themeColor="text1"/>
        </w:rPr>
        <w:t>string</w:t>
      </w:r>
      <w:proofErr w:type="spellEnd"/>
      <w:r w:rsidRPr="0075333E">
        <w:rPr>
          <w:color w:val="000000" w:themeColor="text1"/>
        </w:rPr>
        <w:t xml:space="preserve">, takže je nutné použít funkci </w:t>
      </w:r>
      <w:proofErr w:type="spellStart"/>
      <w:r w:rsidRPr="0075333E">
        <w:rPr>
          <w:i/>
          <w:iCs/>
          <w:color w:val="000000" w:themeColor="text1"/>
        </w:rPr>
        <w:t>strtotime</w:t>
      </w:r>
      <w:proofErr w:type="spellEnd"/>
      <w:r w:rsidRPr="0075333E">
        <w:rPr>
          <w:i/>
          <w:iCs/>
          <w:color w:val="000000" w:themeColor="text1"/>
        </w:rPr>
        <w:t>()</w:t>
      </w:r>
      <w:r w:rsidRPr="0075333E">
        <w:rPr>
          <w:color w:val="000000" w:themeColor="text1"/>
        </w:rPr>
        <w:t xml:space="preserve">, která nám převede textový řetězec na formát datumu. Toto datum ještě vydělíme počtem minut za den a </w:t>
      </w:r>
      <w:r w:rsidR="006D0E89" w:rsidRPr="0075333E">
        <w:rPr>
          <w:color w:val="000000" w:themeColor="text1"/>
        </w:rPr>
        <w:t>zaokrouhlíme</w:t>
      </w:r>
      <w:r w:rsidRPr="0075333E">
        <w:rPr>
          <w:color w:val="000000" w:themeColor="text1"/>
        </w:rPr>
        <w:t>.</w:t>
      </w:r>
    </w:p>
    <w:p w14:paraId="4B500D3C" w14:textId="77777777" w:rsidR="00D01718" w:rsidRDefault="0007198A" w:rsidP="00D01718">
      <w:pPr>
        <w:keepNext/>
        <w:jc w:val="left"/>
      </w:pPr>
      <w:r w:rsidRPr="0075333E">
        <w:rPr>
          <w:color w:val="000000" w:themeColor="text1"/>
        </w:rPr>
        <w:t>Tímto výpočtem získáme počet dnů mezi daty, pomocí kterého dále vypočteme celkovou</w:t>
      </w:r>
      <w:r w:rsidR="007C7629">
        <w:rPr>
          <w:color w:val="000000" w:themeColor="text1"/>
        </w:rPr>
        <w:t xml:space="preserve"> </w:t>
      </w:r>
      <w:r w:rsidRPr="0075333E">
        <w:rPr>
          <w:color w:val="000000" w:themeColor="text1"/>
        </w:rPr>
        <w:t>cenu</w:t>
      </w:r>
      <w:r w:rsidR="007C7629">
        <w:rPr>
          <w:color w:val="000000" w:themeColor="text1"/>
        </w:rPr>
        <w:t xml:space="preserve"> </w:t>
      </w:r>
      <w:r w:rsidRPr="0075333E">
        <w:rPr>
          <w:color w:val="000000" w:themeColor="text1"/>
        </w:rPr>
        <w:t>za</w:t>
      </w:r>
      <w:r w:rsidR="007C7629">
        <w:rPr>
          <w:color w:val="000000" w:themeColor="text1"/>
        </w:rPr>
        <w:t xml:space="preserve"> </w:t>
      </w:r>
      <w:r w:rsidRPr="0075333E">
        <w:rPr>
          <w:color w:val="000000" w:themeColor="text1"/>
        </w:rPr>
        <w:t>rezervaci.</w:t>
      </w:r>
      <w:r w:rsidR="006D0E89" w:rsidRPr="0075333E">
        <w:rPr>
          <w:noProof/>
          <w:color w:val="000000" w:themeColor="text1"/>
        </w:rPr>
        <w:drawing>
          <wp:inline distT="0" distB="0" distL="0" distR="0" wp14:anchorId="3F3CA3E5" wp14:editId="5D02DC2A">
            <wp:extent cx="5398770" cy="1144905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1EBD" w14:textId="61D66F0C" w:rsidR="0007198A" w:rsidRDefault="00D01718" w:rsidP="00D01718">
      <w:pPr>
        <w:pStyle w:val="Titulek"/>
        <w:jc w:val="left"/>
        <w:rPr>
          <w:color w:val="000000" w:themeColor="text1"/>
        </w:rPr>
      </w:pPr>
      <w:bookmarkStart w:id="18" w:name="_Toc131080431"/>
      <w:r>
        <w:t xml:space="preserve">Obrázek </w:t>
      </w:r>
      <w:fldSimple w:instr=" SEQ Obrázek \* ARABIC ">
        <w:r w:rsidR="00B13DFD">
          <w:rPr>
            <w:noProof/>
          </w:rPr>
          <w:t>13</w:t>
        </w:r>
      </w:fldSimple>
      <w:r>
        <w:t xml:space="preserve">: Kód </w:t>
      </w:r>
      <w:r w:rsidR="000F26AA">
        <w:t>aplikace</w:t>
      </w:r>
      <w:r>
        <w:t xml:space="preserve"> pro výpočet dnů v zadaném termínu</w:t>
      </w:r>
      <w:bookmarkEnd w:id="18"/>
    </w:p>
    <w:p w14:paraId="05D04C4E" w14:textId="77777777" w:rsidR="00D67E7C" w:rsidRDefault="00D67E7C">
      <w:pPr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DD05755" w14:textId="2A9DE112" w:rsidR="001C1B95" w:rsidRDefault="003D3173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Aplikace byla ke konci vývoje doplněna také o aktuálním zobrazení ceny ještě před tím, než klient rezervaci odešle. Bylo využito knihovny </w:t>
      </w:r>
      <w:proofErr w:type="spellStart"/>
      <w:r>
        <w:rPr>
          <w:color w:val="000000" w:themeColor="text1"/>
        </w:rPr>
        <w:t>JQuery</w:t>
      </w:r>
      <w:proofErr w:type="spellEnd"/>
      <w:r>
        <w:rPr>
          <w:color w:val="000000" w:themeColor="text1"/>
        </w:rPr>
        <w:t xml:space="preserve">. Kód obsahuje funkci </w:t>
      </w:r>
      <w:r w:rsidRPr="003D3173">
        <w:rPr>
          <w:i/>
          <w:iCs/>
        </w:rPr>
        <w:t>$("#</w:t>
      </w:r>
      <w:proofErr w:type="spellStart"/>
      <w:r w:rsidRPr="003D3173">
        <w:rPr>
          <w:i/>
          <w:iCs/>
        </w:rPr>
        <w:t>rezervace_konec</w:t>
      </w:r>
      <w:proofErr w:type="spellEnd"/>
      <w:r w:rsidRPr="003D3173">
        <w:rPr>
          <w:i/>
          <w:iCs/>
        </w:rPr>
        <w:t>").</w:t>
      </w:r>
      <w:proofErr w:type="spellStart"/>
      <w:r w:rsidRPr="003D3173">
        <w:rPr>
          <w:i/>
          <w:iCs/>
        </w:rPr>
        <w:t>change</w:t>
      </w:r>
      <w:proofErr w:type="spellEnd"/>
      <w:r w:rsidRPr="003D3173">
        <w:rPr>
          <w:i/>
          <w:iCs/>
        </w:rPr>
        <w:t>()</w:t>
      </w:r>
      <w:r w:rsidRPr="003D3173">
        <w:rPr>
          <w:color w:val="000000" w:themeColor="text1"/>
        </w:rPr>
        <w:t xml:space="preserve">, </w:t>
      </w:r>
      <w:r>
        <w:rPr>
          <w:color w:val="000000" w:themeColor="text1"/>
        </w:rPr>
        <w:t>která se spustí pokaždé, když klient upraví konečné datum rezervace. Samotný výpočet počtu dnů je velice podobný jako v jazyce PHP</w:t>
      </w:r>
      <w:r w:rsidR="00D67E7C">
        <w:rPr>
          <w:color w:val="000000" w:themeColor="text1"/>
        </w:rPr>
        <w:t>.</w:t>
      </w:r>
    </w:p>
    <w:p w14:paraId="1C290961" w14:textId="77777777" w:rsidR="00D67E7C" w:rsidRDefault="00D67E7C" w:rsidP="00B20AB3">
      <w:pPr>
        <w:keepNext/>
        <w:jc w:val="center"/>
      </w:pPr>
      <w:r>
        <w:rPr>
          <w:noProof/>
          <w:color w:val="000000" w:themeColor="text1"/>
        </w:rPr>
        <w:drawing>
          <wp:inline distT="0" distB="0" distL="0" distR="0" wp14:anchorId="529C9C85" wp14:editId="028164BD">
            <wp:extent cx="5094514" cy="3055508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449" cy="310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7511" w14:textId="4FEAA207" w:rsidR="00D67E7C" w:rsidRDefault="00D67E7C" w:rsidP="00D67E7C">
      <w:pPr>
        <w:pStyle w:val="Titulek"/>
        <w:jc w:val="left"/>
      </w:pPr>
      <w:bookmarkStart w:id="19" w:name="_Toc131080432"/>
      <w:r>
        <w:t xml:space="preserve">Obrázek </w:t>
      </w:r>
      <w:fldSimple w:instr=" SEQ Obrázek \* ARABIC ">
        <w:r w:rsidR="00B13DFD">
          <w:rPr>
            <w:noProof/>
          </w:rPr>
          <w:t>14</w:t>
        </w:r>
      </w:fldSimple>
      <w:r>
        <w:t xml:space="preserve">: Kód aplikace s využitím knihovny </w:t>
      </w:r>
      <w:proofErr w:type="spellStart"/>
      <w:r>
        <w:t>JQuery</w:t>
      </w:r>
      <w:proofErr w:type="spellEnd"/>
      <w:r>
        <w:t xml:space="preserve"> na předběžné zobrazení ceny rezervace</w:t>
      </w:r>
      <w:bookmarkEnd w:id="19"/>
    </w:p>
    <w:p w14:paraId="687E5ED7" w14:textId="726D686A" w:rsidR="001C1B95" w:rsidRPr="00D67E7C" w:rsidRDefault="00D67E7C" w:rsidP="00D67E7C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F502B8C" w14:textId="0A1FCCA8" w:rsidR="002546AB" w:rsidRPr="0075333E" w:rsidRDefault="002546AB" w:rsidP="002546AB">
      <w:pPr>
        <w:pStyle w:val="Nadpis2"/>
      </w:pPr>
      <w:bookmarkStart w:id="20" w:name="_Toc130751291"/>
      <w:r w:rsidRPr="0075333E">
        <w:lastRenderedPageBreak/>
        <w:t>Registrace a přihlašování</w:t>
      </w:r>
      <w:bookmarkEnd w:id="20"/>
    </w:p>
    <w:p w14:paraId="00FAF578" w14:textId="0E59CF30" w:rsidR="002546AB" w:rsidRPr="0075333E" w:rsidRDefault="002546AB" w:rsidP="002546AB">
      <w:pPr>
        <w:rPr>
          <w:color w:val="000000" w:themeColor="text1"/>
        </w:rPr>
      </w:pPr>
      <w:r w:rsidRPr="0075333E">
        <w:rPr>
          <w:color w:val="000000" w:themeColor="text1"/>
        </w:rPr>
        <w:t xml:space="preserve">Registrační stránka se skládá ze základního formuláře a jeho prvků jako je </w:t>
      </w:r>
      <w:r w:rsidRPr="0075333E">
        <w:rPr>
          <w:i/>
          <w:iCs/>
          <w:color w:val="000000" w:themeColor="text1"/>
        </w:rPr>
        <w:t>input type</w:t>
      </w:r>
      <w:r w:rsidRPr="0075333E">
        <w:rPr>
          <w:color w:val="000000" w:themeColor="text1"/>
        </w:rPr>
        <w:t xml:space="preserve"> </w:t>
      </w:r>
      <w:r w:rsidRPr="0075333E">
        <w:rPr>
          <w:i/>
          <w:iCs/>
          <w:color w:val="000000" w:themeColor="text1"/>
        </w:rPr>
        <w:t xml:space="preserve">text, </w:t>
      </w:r>
      <w:proofErr w:type="spellStart"/>
      <w:r w:rsidRPr="0075333E">
        <w:rPr>
          <w:i/>
          <w:iCs/>
          <w:color w:val="000000" w:themeColor="text1"/>
        </w:rPr>
        <w:t>number</w:t>
      </w:r>
      <w:proofErr w:type="spellEnd"/>
      <w:r w:rsidRPr="0075333E">
        <w:rPr>
          <w:i/>
          <w:iCs/>
          <w:color w:val="000000" w:themeColor="text1"/>
        </w:rPr>
        <w:t xml:space="preserve"> a </w:t>
      </w:r>
      <w:proofErr w:type="spellStart"/>
      <w:r w:rsidRPr="0075333E">
        <w:rPr>
          <w:i/>
          <w:iCs/>
          <w:color w:val="000000" w:themeColor="text1"/>
        </w:rPr>
        <w:t>password</w:t>
      </w:r>
      <w:proofErr w:type="spellEnd"/>
      <w:r w:rsidRPr="0075333E">
        <w:rPr>
          <w:i/>
          <w:iCs/>
          <w:color w:val="000000" w:themeColor="text1"/>
        </w:rPr>
        <w:t xml:space="preserve">. </w:t>
      </w:r>
      <w:r w:rsidRPr="0075333E">
        <w:rPr>
          <w:color w:val="000000" w:themeColor="text1"/>
        </w:rPr>
        <w:t xml:space="preserve">Je zde i telefonní číslo s možností volby slovenské a české předvolby pomocí prvku </w:t>
      </w:r>
      <w:proofErr w:type="spellStart"/>
      <w:r w:rsidRPr="0075333E">
        <w:rPr>
          <w:i/>
          <w:iCs/>
          <w:color w:val="000000" w:themeColor="text1"/>
        </w:rPr>
        <w:t>select</w:t>
      </w:r>
      <w:proofErr w:type="spellEnd"/>
      <w:r w:rsidRPr="0075333E">
        <w:rPr>
          <w:i/>
          <w:iCs/>
          <w:color w:val="000000" w:themeColor="text1"/>
        </w:rPr>
        <w:t xml:space="preserve"> a </w:t>
      </w:r>
      <w:proofErr w:type="spellStart"/>
      <w:r w:rsidRPr="0075333E">
        <w:rPr>
          <w:i/>
          <w:iCs/>
          <w:color w:val="000000" w:themeColor="text1"/>
        </w:rPr>
        <w:t>option</w:t>
      </w:r>
      <w:proofErr w:type="spellEnd"/>
      <w:r w:rsidRPr="0075333E">
        <w:rPr>
          <w:color w:val="000000" w:themeColor="text1"/>
        </w:rPr>
        <w:t xml:space="preserve">. </w:t>
      </w:r>
      <w:r w:rsidR="00F508CE" w:rsidRPr="0075333E">
        <w:rPr>
          <w:color w:val="000000" w:themeColor="text1"/>
        </w:rPr>
        <w:t xml:space="preserve">Defaultní hodnota se může určit pomocí atributu </w:t>
      </w:r>
      <w:proofErr w:type="spellStart"/>
      <w:r w:rsidR="00F508CE" w:rsidRPr="0075333E">
        <w:rPr>
          <w:i/>
          <w:iCs/>
          <w:color w:val="000000" w:themeColor="text1"/>
        </w:rPr>
        <w:t>selected</w:t>
      </w:r>
      <w:proofErr w:type="spellEnd"/>
      <w:r w:rsidR="00F508CE" w:rsidRPr="0075333E">
        <w:rPr>
          <w:color w:val="000000" w:themeColor="text1"/>
        </w:rPr>
        <w:t xml:space="preserve">. </w:t>
      </w:r>
      <w:r w:rsidR="001D33C4" w:rsidRPr="0075333E">
        <w:rPr>
          <w:color w:val="000000" w:themeColor="text1"/>
        </w:rPr>
        <w:t>U</w:t>
      </w:r>
      <w:r w:rsidR="00D67E7C">
        <w:rPr>
          <w:color w:val="000000" w:themeColor="text1"/>
        </w:rPr>
        <w:t xml:space="preserve"> </w:t>
      </w:r>
      <w:r w:rsidR="001D33C4" w:rsidRPr="0075333E">
        <w:rPr>
          <w:color w:val="000000" w:themeColor="text1"/>
        </w:rPr>
        <w:t>telefonního čísla je i určitý vzor (</w:t>
      </w:r>
      <w:proofErr w:type="spellStart"/>
      <w:r w:rsidR="001D33C4" w:rsidRPr="0075333E">
        <w:rPr>
          <w:i/>
          <w:iCs/>
          <w:color w:val="000000" w:themeColor="text1"/>
        </w:rPr>
        <w:t>pattern</w:t>
      </w:r>
      <w:proofErr w:type="spellEnd"/>
      <w:r w:rsidR="001D33C4" w:rsidRPr="0075333E">
        <w:rPr>
          <w:color w:val="000000" w:themeColor="text1"/>
        </w:rPr>
        <w:t xml:space="preserve">), který musí zadání splňovat. Parametr </w:t>
      </w:r>
      <w:r w:rsidR="001D33C4" w:rsidRPr="0075333E">
        <w:rPr>
          <w:i/>
          <w:iCs/>
          <w:color w:val="000000" w:themeColor="text1"/>
        </w:rPr>
        <w:t>[0-9]</w:t>
      </w:r>
      <w:r w:rsidR="001D33C4" w:rsidRPr="0075333E">
        <w:rPr>
          <w:color w:val="000000" w:themeColor="text1"/>
        </w:rPr>
        <w:t xml:space="preserve"> nám </w:t>
      </w:r>
      <w:proofErr w:type="gramStart"/>
      <w:r w:rsidR="001D33C4" w:rsidRPr="0075333E">
        <w:rPr>
          <w:color w:val="000000" w:themeColor="text1"/>
        </w:rPr>
        <w:t>určí</w:t>
      </w:r>
      <w:proofErr w:type="gramEnd"/>
      <w:r w:rsidR="001D33C4" w:rsidRPr="0075333E">
        <w:rPr>
          <w:color w:val="000000" w:themeColor="text1"/>
        </w:rPr>
        <w:t xml:space="preserve">, jaká čísla je zde možno zadat, </w:t>
      </w:r>
      <w:r w:rsidR="001D33C4" w:rsidRPr="0075333E">
        <w:rPr>
          <w:i/>
          <w:iCs/>
          <w:color w:val="000000" w:themeColor="text1"/>
        </w:rPr>
        <w:t>{9}</w:t>
      </w:r>
      <w:r w:rsidR="001D33C4" w:rsidRPr="0075333E">
        <w:rPr>
          <w:color w:val="000000" w:themeColor="text1"/>
        </w:rPr>
        <w:t xml:space="preserve"> slouží k definování počtu čísel.</w:t>
      </w:r>
    </w:p>
    <w:p w14:paraId="3E1AEDB4" w14:textId="77777777" w:rsidR="00D01718" w:rsidRDefault="005D1D26" w:rsidP="00D01718">
      <w:pPr>
        <w:keepNext/>
        <w:jc w:val="center"/>
      </w:pPr>
      <w:r w:rsidRPr="0075333E">
        <w:rPr>
          <w:noProof/>
          <w:color w:val="000000" w:themeColor="text1"/>
        </w:rPr>
        <w:drawing>
          <wp:inline distT="0" distB="0" distL="0" distR="0" wp14:anchorId="6C2C5F75" wp14:editId="362CEE24">
            <wp:extent cx="5391150" cy="200342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BBC4" w14:textId="759308CF" w:rsidR="00487DB4" w:rsidRPr="0075333E" w:rsidRDefault="00D01718" w:rsidP="00D01718">
      <w:pPr>
        <w:pStyle w:val="Titulek"/>
        <w:jc w:val="left"/>
        <w:rPr>
          <w:color w:val="000000" w:themeColor="text1"/>
        </w:rPr>
      </w:pPr>
      <w:bookmarkStart w:id="21" w:name="_Toc131080433"/>
      <w:r>
        <w:t xml:space="preserve">Obrázek </w:t>
      </w:r>
      <w:fldSimple w:instr=" SEQ Obrázek \* ARABIC ">
        <w:r w:rsidR="00B13DFD">
          <w:rPr>
            <w:noProof/>
          </w:rPr>
          <w:t>15</w:t>
        </w:r>
      </w:fldSimple>
      <w:r>
        <w:t xml:space="preserve">: Kód </w:t>
      </w:r>
      <w:r w:rsidR="000F26AA">
        <w:t>aplikace</w:t>
      </w:r>
      <w:r>
        <w:t xml:space="preserve"> pro zadání telefonního čísla při registraci</w:t>
      </w:r>
      <w:bookmarkEnd w:id="21"/>
    </w:p>
    <w:p w14:paraId="1A3DC734" w14:textId="423C6FAE" w:rsidR="005A530B" w:rsidRPr="0075333E" w:rsidRDefault="005A530B" w:rsidP="007648D5">
      <w:pPr>
        <w:rPr>
          <w:color w:val="000000" w:themeColor="text1"/>
        </w:rPr>
      </w:pPr>
      <w:r w:rsidRPr="0075333E">
        <w:rPr>
          <w:color w:val="000000" w:themeColor="text1"/>
        </w:rPr>
        <w:t xml:space="preserve">Po kliknutí na tlačítko </w:t>
      </w:r>
      <w:r w:rsidRPr="0075333E">
        <w:rPr>
          <w:i/>
          <w:iCs/>
          <w:color w:val="000000" w:themeColor="text1"/>
        </w:rPr>
        <w:t>Registrovat se</w:t>
      </w:r>
      <w:r w:rsidRPr="0075333E">
        <w:rPr>
          <w:color w:val="000000" w:themeColor="text1"/>
        </w:rPr>
        <w:t>, se musí zkontrolovat hned několik věcí. Jako první je zde kontrola hesla.</w:t>
      </w:r>
    </w:p>
    <w:p w14:paraId="16322EA2" w14:textId="4EA7A00D" w:rsidR="0076672A" w:rsidRPr="0075333E" w:rsidRDefault="005A530B" w:rsidP="007648D5">
      <w:pPr>
        <w:rPr>
          <w:color w:val="000000" w:themeColor="text1"/>
        </w:rPr>
      </w:pPr>
      <w:r w:rsidRPr="0075333E">
        <w:rPr>
          <w:color w:val="000000" w:themeColor="text1"/>
        </w:rPr>
        <w:t xml:space="preserve">Obě hesla musí být totožná, a splňovat několik požadavků. Pomocí funkce </w:t>
      </w:r>
      <w:proofErr w:type="spellStart"/>
      <w:r w:rsidRPr="0075333E">
        <w:rPr>
          <w:i/>
          <w:iCs/>
          <w:color w:val="000000" w:themeColor="text1"/>
        </w:rPr>
        <w:t>preg_</w:t>
      </w:r>
      <w:proofErr w:type="gramStart"/>
      <w:r w:rsidRPr="0075333E">
        <w:rPr>
          <w:i/>
          <w:iCs/>
          <w:color w:val="000000" w:themeColor="text1"/>
        </w:rPr>
        <w:t>match</w:t>
      </w:r>
      <w:proofErr w:type="spellEnd"/>
      <w:r w:rsidRPr="0075333E">
        <w:rPr>
          <w:i/>
          <w:iCs/>
          <w:color w:val="000000" w:themeColor="text1"/>
        </w:rPr>
        <w:t>(</w:t>
      </w:r>
      <w:proofErr w:type="gramEnd"/>
      <w:r w:rsidRPr="0075333E">
        <w:rPr>
          <w:i/>
          <w:iCs/>
          <w:color w:val="000000" w:themeColor="text1"/>
        </w:rPr>
        <w:t>)</w:t>
      </w:r>
      <w:r w:rsidRPr="0075333E">
        <w:rPr>
          <w:color w:val="000000" w:themeColor="text1"/>
        </w:rPr>
        <w:t xml:space="preserve"> se zkontroluje, zda heslo obsahuje námi určené znaky.</w:t>
      </w:r>
      <w:r w:rsidR="00294462" w:rsidRPr="0075333E">
        <w:rPr>
          <w:color w:val="000000" w:themeColor="text1"/>
        </w:rPr>
        <w:t xml:space="preserve"> Heslo musí obsahovat alespoň jedno číslo, velké a malé písmeno. Dále musí mít minimálně </w:t>
      </w:r>
      <w:r w:rsidR="0076672A" w:rsidRPr="0075333E">
        <w:rPr>
          <w:color w:val="000000" w:themeColor="text1"/>
        </w:rPr>
        <w:t>6</w:t>
      </w:r>
      <w:r w:rsidR="00294462" w:rsidRPr="0075333E">
        <w:rPr>
          <w:color w:val="000000" w:themeColor="text1"/>
        </w:rPr>
        <w:t xml:space="preserve"> znaků.</w:t>
      </w:r>
    </w:p>
    <w:p w14:paraId="3098E968" w14:textId="77777777" w:rsidR="00D01718" w:rsidRDefault="0076672A" w:rsidP="00D01718">
      <w:pPr>
        <w:keepNext/>
        <w:jc w:val="center"/>
      </w:pPr>
      <w:r w:rsidRPr="0075333E">
        <w:rPr>
          <w:noProof/>
          <w:color w:val="000000" w:themeColor="text1"/>
        </w:rPr>
        <w:drawing>
          <wp:inline distT="0" distB="0" distL="0" distR="0" wp14:anchorId="223E6AD0" wp14:editId="62F02307">
            <wp:extent cx="5398770" cy="2115185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CA0C" w14:textId="215487D0" w:rsidR="0076672A" w:rsidRPr="0075333E" w:rsidRDefault="00D01718" w:rsidP="00D01718">
      <w:pPr>
        <w:pStyle w:val="Titulek"/>
        <w:jc w:val="left"/>
        <w:rPr>
          <w:color w:val="000000" w:themeColor="text1"/>
        </w:rPr>
      </w:pPr>
      <w:bookmarkStart w:id="22" w:name="_Toc131080434"/>
      <w:r>
        <w:t xml:space="preserve">Obrázek </w:t>
      </w:r>
      <w:fldSimple w:instr=" SEQ Obrázek \* ARABIC ">
        <w:r w:rsidR="00B13DFD">
          <w:rPr>
            <w:noProof/>
          </w:rPr>
          <w:t>16</w:t>
        </w:r>
      </w:fldSimple>
      <w:r>
        <w:t xml:space="preserve">: Kód </w:t>
      </w:r>
      <w:r w:rsidR="000F26AA">
        <w:t>aplikace</w:t>
      </w:r>
      <w:r>
        <w:t xml:space="preserve"> pro kontrolu síly hesla</w:t>
      </w:r>
      <w:bookmarkEnd w:id="22"/>
    </w:p>
    <w:p w14:paraId="30737CA3" w14:textId="77777777" w:rsidR="001C1B95" w:rsidRDefault="001C1B95">
      <w:pPr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5253AE0" w14:textId="2395448C" w:rsidR="0076672A" w:rsidRPr="0075333E" w:rsidRDefault="0076672A" w:rsidP="007648D5">
      <w:pPr>
        <w:rPr>
          <w:color w:val="000000" w:themeColor="text1"/>
        </w:rPr>
      </w:pPr>
      <w:r w:rsidRPr="0075333E">
        <w:rPr>
          <w:color w:val="000000" w:themeColor="text1"/>
        </w:rPr>
        <w:lastRenderedPageBreak/>
        <w:t xml:space="preserve">Pokud heslo všechny výše uvedené podmínky splňuje, </w:t>
      </w:r>
      <w:proofErr w:type="gramStart"/>
      <w:r w:rsidRPr="0075333E">
        <w:rPr>
          <w:color w:val="000000" w:themeColor="text1"/>
        </w:rPr>
        <w:t>vytvoří</w:t>
      </w:r>
      <w:proofErr w:type="gramEnd"/>
      <w:r w:rsidRPr="0075333E">
        <w:rPr>
          <w:color w:val="000000" w:themeColor="text1"/>
        </w:rPr>
        <w:t xml:space="preserve"> se jeho </w:t>
      </w:r>
      <w:proofErr w:type="spellStart"/>
      <w:r w:rsidRPr="0075333E">
        <w:rPr>
          <w:color w:val="000000" w:themeColor="text1"/>
        </w:rPr>
        <w:t>hash</w:t>
      </w:r>
      <w:proofErr w:type="spellEnd"/>
      <w:r w:rsidRPr="0075333E">
        <w:rPr>
          <w:color w:val="000000" w:themeColor="text1"/>
        </w:rPr>
        <w:t xml:space="preserve"> pomocí funkce </w:t>
      </w:r>
      <w:r w:rsidRPr="0075333E">
        <w:rPr>
          <w:i/>
          <w:iCs/>
          <w:color w:val="000000" w:themeColor="text1"/>
        </w:rPr>
        <w:t>sha1()</w:t>
      </w:r>
      <w:r w:rsidRPr="0075333E">
        <w:rPr>
          <w:color w:val="000000" w:themeColor="text1"/>
        </w:rPr>
        <w:t xml:space="preserve"> který se následně s ostatními údaji vloží do databáze.</w:t>
      </w:r>
    </w:p>
    <w:p w14:paraId="066923F9" w14:textId="0F92DA2E" w:rsidR="0076672A" w:rsidRPr="0075333E" w:rsidRDefault="0076672A" w:rsidP="007648D5">
      <w:pPr>
        <w:rPr>
          <w:color w:val="000000" w:themeColor="text1"/>
        </w:rPr>
      </w:pPr>
      <w:r w:rsidRPr="0075333E">
        <w:rPr>
          <w:color w:val="000000" w:themeColor="text1"/>
        </w:rPr>
        <w:t xml:space="preserve">V databázi má každý uživatel email, který je jako unikátní klíč (může se nacházet v databázi pouze jednou). </w:t>
      </w:r>
      <w:r w:rsidR="0034132B" w:rsidRPr="0075333E">
        <w:rPr>
          <w:color w:val="000000" w:themeColor="text1"/>
        </w:rPr>
        <w:t xml:space="preserve">Je proto nutné použít </w:t>
      </w:r>
      <w:r w:rsidR="00AB3518">
        <w:rPr>
          <w:color w:val="000000" w:themeColor="text1"/>
        </w:rPr>
        <w:t>klíčová slova</w:t>
      </w:r>
      <w:r w:rsidR="0034132B" w:rsidRPr="0075333E">
        <w:rPr>
          <w:color w:val="000000" w:themeColor="text1"/>
        </w:rPr>
        <w:t xml:space="preserve"> </w:t>
      </w:r>
      <w:proofErr w:type="spellStart"/>
      <w:proofErr w:type="gramStart"/>
      <w:r w:rsidR="0034132B" w:rsidRPr="0075333E">
        <w:rPr>
          <w:i/>
          <w:iCs/>
          <w:color w:val="000000" w:themeColor="text1"/>
        </w:rPr>
        <w:t>try</w:t>
      </w:r>
      <w:proofErr w:type="spellEnd"/>
      <w:r w:rsidR="00420D8E">
        <w:rPr>
          <w:i/>
          <w:iCs/>
          <w:color w:val="000000" w:themeColor="text1"/>
        </w:rPr>
        <w:t>{</w:t>
      </w:r>
      <w:proofErr w:type="gramEnd"/>
      <w:r w:rsidR="00420D8E">
        <w:rPr>
          <w:i/>
          <w:iCs/>
          <w:color w:val="000000" w:themeColor="text1"/>
        </w:rPr>
        <w:t>}</w:t>
      </w:r>
      <w:r w:rsidR="0034132B" w:rsidRPr="0075333E">
        <w:rPr>
          <w:color w:val="000000" w:themeColor="text1"/>
        </w:rPr>
        <w:t xml:space="preserve"> a </w:t>
      </w:r>
      <w:proofErr w:type="spellStart"/>
      <w:r w:rsidR="0034132B" w:rsidRPr="0075333E">
        <w:rPr>
          <w:i/>
          <w:iCs/>
          <w:color w:val="000000" w:themeColor="text1"/>
        </w:rPr>
        <w:t>catch</w:t>
      </w:r>
      <w:proofErr w:type="spellEnd"/>
      <w:r w:rsidR="00420D8E">
        <w:rPr>
          <w:i/>
          <w:iCs/>
          <w:color w:val="000000" w:themeColor="text1"/>
        </w:rPr>
        <w:t>{}</w:t>
      </w:r>
      <w:r w:rsidR="0034132B" w:rsidRPr="0075333E">
        <w:rPr>
          <w:color w:val="000000" w:themeColor="text1"/>
        </w:rPr>
        <w:t xml:space="preserve"> které nám odchytávají chyby. V případě zadání již </w:t>
      </w:r>
      <w:r w:rsidR="00F508CE" w:rsidRPr="0075333E">
        <w:rPr>
          <w:color w:val="000000" w:themeColor="text1"/>
        </w:rPr>
        <w:t>používaného</w:t>
      </w:r>
      <w:r w:rsidR="0034132B" w:rsidRPr="0075333E">
        <w:rPr>
          <w:color w:val="000000" w:themeColor="text1"/>
        </w:rPr>
        <w:t xml:space="preserve"> emailu se nám ukáže chyba</w:t>
      </w:r>
      <w:r w:rsidR="00E44BEC" w:rsidRPr="0075333E">
        <w:rPr>
          <w:color w:val="000000" w:themeColor="text1"/>
        </w:rPr>
        <w:t xml:space="preserve"> a registrace se neprovede.</w:t>
      </w:r>
    </w:p>
    <w:p w14:paraId="28BD0EC9" w14:textId="77777777" w:rsidR="00B95D6B" w:rsidRDefault="00C509DB" w:rsidP="00B95D6B">
      <w:pPr>
        <w:keepNext/>
        <w:jc w:val="center"/>
      </w:pPr>
      <w:r w:rsidRPr="0075333E">
        <w:rPr>
          <w:noProof/>
          <w:color w:val="000000" w:themeColor="text1"/>
        </w:rPr>
        <w:drawing>
          <wp:inline distT="0" distB="0" distL="0" distR="0" wp14:anchorId="38C22A0E" wp14:editId="10F83F17">
            <wp:extent cx="4039263" cy="1651283"/>
            <wp:effectExtent l="0" t="0" r="0" b="635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868" cy="165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E4FC" w14:textId="3B62005A" w:rsidR="00C509DB" w:rsidRPr="0075333E" w:rsidRDefault="00B95D6B" w:rsidP="00B95D6B">
      <w:pPr>
        <w:pStyle w:val="Titulek"/>
        <w:jc w:val="left"/>
        <w:rPr>
          <w:color w:val="000000" w:themeColor="text1"/>
        </w:rPr>
      </w:pPr>
      <w:bookmarkStart w:id="23" w:name="_Toc131080435"/>
      <w:r>
        <w:t xml:space="preserve">Obrázek </w:t>
      </w:r>
      <w:fldSimple w:instr=" SEQ Obrázek \* ARABIC ">
        <w:r w:rsidR="00B13DFD">
          <w:rPr>
            <w:noProof/>
          </w:rPr>
          <w:t>17</w:t>
        </w:r>
      </w:fldSimple>
      <w:r>
        <w:t xml:space="preserve">: Kód </w:t>
      </w:r>
      <w:r w:rsidR="000F26AA">
        <w:t>aplikace</w:t>
      </w:r>
      <w:r>
        <w:t xml:space="preserve"> pro vyhození chyby při špatném zadání emailu</w:t>
      </w:r>
      <w:bookmarkEnd w:id="23"/>
    </w:p>
    <w:p w14:paraId="3E32E243" w14:textId="4C19CDFD" w:rsidR="00FE78F8" w:rsidRPr="0075333E" w:rsidRDefault="00FE78F8" w:rsidP="007648D5">
      <w:pPr>
        <w:rPr>
          <w:color w:val="000000" w:themeColor="text1"/>
        </w:rPr>
      </w:pPr>
      <w:r w:rsidRPr="0075333E">
        <w:rPr>
          <w:color w:val="000000" w:themeColor="text1"/>
        </w:rPr>
        <w:t xml:space="preserve">Další je přihlašování uživatelů. K tomu se využívá </w:t>
      </w:r>
      <w:proofErr w:type="spellStart"/>
      <w:r w:rsidRPr="0075333E">
        <w:rPr>
          <w:color w:val="000000" w:themeColor="text1"/>
        </w:rPr>
        <w:t>superglobální</w:t>
      </w:r>
      <w:proofErr w:type="spellEnd"/>
      <w:r w:rsidRPr="0075333E">
        <w:rPr>
          <w:color w:val="000000" w:themeColor="text1"/>
        </w:rPr>
        <w:t xml:space="preserve"> proměnná </w:t>
      </w:r>
      <w:r w:rsidRPr="0075333E">
        <w:rPr>
          <w:i/>
          <w:iCs/>
          <w:color w:val="000000" w:themeColor="text1"/>
        </w:rPr>
        <w:t>$_SESSION</w:t>
      </w:r>
      <w:r w:rsidRPr="0075333E">
        <w:rPr>
          <w:color w:val="000000" w:themeColor="text1"/>
        </w:rPr>
        <w:t xml:space="preserve">. </w:t>
      </w:r>
      <w:r w:rsidR="002F1F23" w:rsidRPr="0075333E">
        <w:rPr>
          <w:color w:val="000000" w:themeColor="text1"/>
        </w:rPr>
        <w:t xml:space="preserve">Po použití funkce </w:t>
      </w:r>
      <w:proofErr w:type="spellStart"/>
      <w:r w:rsidR="002F1F23" w:rsidRPr="0075333E">
        <w:rPr>
          <w:i/>
          <w:iCs/>
          <w:color w:val="000000" w:themeColor="text1"/>
        </w:rPr>
        <w:t>session_</w:t>
      </w:r>
      <w:proofErr w:type="gramStart"/>
      <w:r w:rsidR="002F1F23" w:rsidRPr="0075333E">
        <w:rPr>
          <w:i/>
          <w:iCs/>
          <w:color w:val="000000" w:themeColor="text1"/>
        </w:rPr>
        <w:t>start</w:t>
      </w:r>
      <w:proofErr w:type="spellEnd"/>
      <w:r w:rsidR="002F1F23" w:rsidRPr="0075333E">
        <w:rPr>
          <w:i/>
          <w:iCs/>
          <w:color w:val="000000" w:themeColor="text1"/>
        </w:rPr>
        <w:t>(</w:t>
      </w:r>
      <w:proofErr w:type="gramEnd"/>
      <w:r w:rsidR="002F1F23" w:rsidRPr="0075333E">
        <w:rPr>
          <w:i/>
          <w:iCs/>
          <w:color w:val="000000" w:themeColor="text1"/>
        </w:rPr>
        <w:t>)</w:t>
      </w:r>
      <w:r w:rsidR="002F1F23" w:rsidRPr="0075333E">
        <w:rPr>
          <w:color w:val="000000" w:themeColor="text1"/>
        </w:rPr>
        <w:t xml:space="preserve"> lze do</w:t>
      </w:r>
      <w:r w:rsidRPr="0075333E">
        <w:rPr>
          <w:color w:val="000000" w:themeColor="text1"/>
        </w:rPr>
        <w:t xml:space="preserve"> této proměnné </w:t>
      </w:r>
      <w:r w:rsidR="002F1F23" w:rsidRPr="0075333E">
        <w:rPr>
          <w:color w:val="000000" w:themeColor="text1"/>
        </w:rPr>
        <w:t>ukládat</w:t>
      </w:r>
      <w:r w:rsidRPr="0075333E">
        <w:rPr>
          <w:color w:val="000000" w:themeColor="text1"/>
        </w:rPr>
        <w:t xml:space="preserve"> jakákoliv data o přihlášeném uživateli.  Po úspěšném přihlášení se do proměnné </w:t>
      </w:r>
      <w:proofErr w:type="gramStart"/>
      <w:r w:rsidRPr="0075333E">
        <w:rPr>
          <w:color w:val="000000" w:themeColor="text1"/>
        </w:rPr>
        <w:t>uloží</w:t>
      </w:r>
      <w:proofErr w:type="gramEnd"/>
      <w:r w:rsidRPr="0075333E">
        <w:rPr>
          <w:color w:val="000000" w:themeColor="text1"/>
        </w:rPr>
        <w:t xml:space="preserve"> ID uživatele, jméno, email a role. Pomocí těchto prvků lze dále </w:t>
      </w:r>
      <w:r w:rsidR="00DA4B69" w:rsidRPr="0075333E">
        <w:rPr>
          <w:color w:val="000000" w:themeColor="text1"/>
        </w:rPr>
        <w:t xml:space="preserve">například </w:t>
      </w:r>
      <w:r w:rsidRPr="0075333E">
        <w:rPr>
          <w:color w:val="000000" w:themeColor="text1"/>
        </w:rPr>
        <w:t>autorizovat a odlišit běžného uživatele od administrátora.</w:t>
      </w:r>
    </w:p>
    <w:p w14:paraId="48113531" w14:textId="77777777" w:rsidR="00B95D6B" w:rsidRDefault="00FE78F8" w:rsidP="00B95D6B">
      <w:pPr>
        <w:keepNext/>
        <w:jc w:val="center"/>
      </w:pPr>
      <w:r w:rsidRPr="0075333E">
        <w:rPr>
          <w:noProof/>
          <w:color w:val="000000" w:themeColor="text1"/>
        </w:rPr>
        <w:drawing>
          <wp:inline distT="0" distB="0" distL="0" distR="0" wp14:anchorId="16F4D50C" wp14:editId="75191FFE">
            <wp:extent cx="5407025" cy="3148965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72082" w14:textId="3FF706EB" w:rsidR="00FE78F8" w:rsidRPr="0075333E" w:rsidRDefault="00B95D6B" w:rsidP="00B95D6B">
      <w:pPr>
        <w:pStyle w:val="Titulek"/>
        <w:jc w:val="left"/>
        <w:rPr>
          <w:color w:val="000000" w:themeColor="text1"/>
        </w:rPr>
      </w:pPr>
      <w:bookmarkStart w:id="24" w:name="_Toc131080436"/>
      <w:r>
        <w:t xml:space="preserve">Obrázek </w:t>
      </w:r>
      <w:fldSimple w:instr=" SEQ Obrázek \* ARABIC ">
        <w:r w:rsidR="00B13DFD">
          <w:rPr>
            <w:noProof/>
          </w:rPr>
          <w:t>18</w:t>
        </w:r>
      </w:fldSimple>
      <w:r>
        <w:t xml:space="preserve">: Kód </w:t>
      </w:r>
      <w:r w:rsidR="000F26AA">
        <w:t>aplikace</w:t>
      </w:r>
      <w:r>
        <w:t xml:space="preserve"> pro uložení údajů o přihlášeném uživateli do SESSION</w:t>
      </w:r>
      <w:bookmarkEnd w:id="24"/>
    </w:p>
    <w:p w14:paraId="37DCBC16" w14:textId="0DA97BFB" w:rsidR="007F5257" w:rsidRDefault="00DA4B69" w:rsidP="007648D5">
      <w:pPr>
        <w:rPr>
          <w:color w:val="000000" w:themeColor="text1"/>
        </w:rPr>
      </w:pPr>
      <w:r w:rsidRPr="0075333E">
        <w:rPr>
          <w:color w:val="000000" w:themeColor="text1"/>
        </w:rPr>
        <w:t xml:space="preserve">Při odhlášení se vymaže obsah této proměnné pomocí funkcí </w:t>
      </w:r>
      <w:proofErr w:type="spellStart"/>
      <w:r w:rsidRPr="0075333E">
        <w:rPr>
          <w:i/>
          <w:iCs/>
          <w:color w:val="000000" w:themeColor="text1"/>
        </w:rPr>
        <w:t>session_</w:t>
      </w:r>
      <w:proofErr w:type="gramStart"/>
      <w:r w:rsidRPr="0075333E">
        <w:rPr>
          <w:i/>
          <w:iCs/>
          <w:color w:val="000000" w:themeColor="text1"/>
        </w:rPr>
        <w:t>unset</w:t>
      </w:r>
      <w:proofErr w:type="spellEnd"/>
      <w:r w:rsidRPr="0075333E">
        <w:rPr>
          <w:i/>
          <w:iCs/>
          <w:color w:val="000000" w:themeColor="text1"/>
        </w:rPr>
        <w:t>(</w:t>
      </w:r>
      <w:proofErr w:type="gramEnd"/>
      <w:r w:rsidRPr="0075333E">
        <w:rPr>
          <w:i/>
          <w:iCs/>
          <w:color w:val="000000" w:themeColor="text1"/>
        </w:rPr>
        <w:t>)</w:t>
      </w:r>
      <w:r w:rsidRPr="0075333E">
        <w:rPr>
          <w:color w:val="000000" w:themeColor="text1"/>
        </w:rPr>
        <w:t xml:space="preserve"> a</w:t>
      </w:r>
      <w:r w:rsidR="002F1F23" w:rsidRPr="0075333E">
        <w:rPr>
          <w:i/>
          <w:iCs/>
          <w:color w:val="000000" w:themeColor="text1"/>
        </w:rPr>
        <w:t xml:space="preserve"> </w:t>
      </w:r>
      <w:proofErr w:type="spellStart"/>
      <w:r w:rsidRPr="0075333E">
        <w:rPr>
          <w:i/>
          <w:iCs/>
          <w:color w:val="000000" w:themeColor="text1"/>
        </w:rPr>
        <w:t>session_destro</w:t>
      </w:r>
      <w:r w:rsidR="002F1F23" w:rsidRPr="0075333E">
        <w:rPr>
          <w:i/>
          <w:iCs/>
          <w:color w:val="000000" w:themeColor="text1"/>
        </w:rPr>
        <w:t>y</w:t>
      </w:r>
      <w:proofErr w:type="spellEnd"/>
      <w:r w:rsidRPr="0075333E">
        <w:rPr>
          <w:i/>
          <w:iCs/>
          <w:color w:val="000000" w:themeColor="text1"/>
        </w:rPr>
        <w:t>()</w:t>
      </w:r>
      <w:r w:rsidRPr="0075333E">
        <w:rPr>
          <w:color w:val="000000" w:themeColor="text1"/>
        </w:rPr>
        <w:t>.</w:t>
      </w:r>
    </w:p>
    <w:p w14:paraId="3A05F432" w14:textId="77777777" w:rsidR="007F5257" w:rsidRDefault="007F5257">
      <w:pPr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66CF96C" w14:textId="1DE221B7" w:rsidR="00DA4B69" w:rsidRDefault="007F5257" w:rsidP="007F5257">
      <w:pPr>
        <w:pStyle w:val="Nadpis2"/>
      </w:pPr>
      <w:bookmarkStart w:id="25" w:name="_Toc130751292"/>
      <w:r>
        <w:lastRenderedPageBreak/>
        <w:t>Uživatelské rozhraní</w:t>
      </w:r>
      <w:bookmarkEnd w:id="25"/>
    </w:p>
    <w:p w14:paraId="0734237B" w14:textId="0662B41E" w:rsidR="007F5257" w:rsidRDefault="007F5257" w:rsidP="007F5257">
      <w:r>
        <w:t xml:space="preserve">Po kliknutí na </w:t>
      </w:r>
      <w:r w:rsidRPr="007F5257">
        <w:rPr>
          <w:i/>
          <w:iCs/>
        </w:rPr>
        <w:t>Můj účet</w:t>
      </w:r>
      <w:r>
        <w:t xml:space="preserve"> v navigačním menu se zobrazí uživatelské rozhraní. Zde je možnost si zobrazit, upravit a smazat rezervace, popřípadě změna údajů.</w:t>
      </w:r>
    </w:p>
    <w:p w14:paraId="5929D3DE" w14:textId="77777777" w:rsidR="00F03E3D" w:rsidRDefault="007F5257" w:rsidP="00F03E3D">
      <w:pPr>
        <w:keepNext/>
      </w:pPr>
      <w:r w:rsidRPr="007F5257">
        <w:rPr>
          <w:noProof/>
        </w:rPr>
        <w:drawing>
          <wp:inline distT="0" distB="0" distL="0" distR="0" wp14:anchorId="4F696CE9" wp14:editId="59FF179B">
            <wp:extent cx="5407025" cy="2606040"/>
            <wp:effectExtent l="0" t="0" r="3175" b="381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AFB9" w14:textId="13D9DA60" w:rsidR="00DA28E8" w:rsidRPr="00D67E7C" w:rsidRDefault="00F03E3D" w:rsidP="00D67E7C">
      <w:pPr>
        <w:pStyle w:val="Titulek"/>
      </w:pPr>
      <w:bookmarkStart w:id="26" w:name="_Toc131080437"/>
      <w:r>
        <w:t xml:space="preserve">Obrázek </w:t>
      </w:r>
      <w:fldSimple w:instr=" SEQ Obrázek \* ARABIC ">
        <w:r w:rsidR="00B13DFD">
          <w:rPr>
            <w:noProof/>
          </w:rPr>
          <w:t>19</w:t>
        </w:r>
      </w:fldSimple>
      <w:r>
        <w:t>: Vzhled uživatelského rozhraní – Moje rezervace</w:t>
      </w:r>
      <w:bookmarkEnd w:id="26"/>
    </w:p>
    <w:p w14:paraId="1E8D0039" w14:textId="2FC9C1A3" w:rsidR="007F5257" w:rsidRDefault="007F5257" w:rsidP="00DA28E8">
      <w:pPr>
        <w:jc w:val="left"/>
        <w:rPr>
          <w:color w:val="000000" w:themeColor="text1"/>
        </w:rPr>
      </w:pPr>
      <w:r>
        <w:rPr>
          <w:color w:val="000000" w:themeColor="text1"/>
        </w:rPr>
        <w:t>Uživatel u rezervace může upravit pouze čas vyzvednutí a poznámku. Zbytek údajů k rezervaci je pevný</w:t>
      </w:r>
      <w:r w:rsidR="00F177F4">
        <w:rPr>
          <w:color w:val="000000" w:themeColor="text1"/>
        </w:rPr>
        <w:t xml:space="preserve"> – tohoto lze dosáhnout pomocí </w:t>
      </w:r>
      <w:r w:rsidR="007D154D">
        <w:rPr>
          <w:color w:val="000000" w:themeColor="text1"/>
        </w:rPr>
        <w:t xml:space="preserve">atributu </w:t>
      </w:r>
      <w:proofErr w:type="spellStart"/>
      <w:r w:rsidR="00F177F4" w:rsidRPr="00F177F4">
        <w:rPr>
          <w:i/>
          <w:iCs/>
          <w:color w:val="000000" w:themeColor="text1"/>
        </w:rPr>
        <w:t>readonly</w:t>
      </w:r>
      <w:proofErr w:type="spellEnd"/>
      <w:r w:rsidR="00F177F4">
        <w:rPr>
          <w:color w:val="000000" w:themeColor="text1"/>
        </w:rPr>
        <w:t>, který znemožní úpravu prvků ve formuláři. Pokud uživatel změní čas vyzvednutí nebo dopíše poznámku, stav rezervace se změní na čekající.</w:t>
      </w:r>
      <w:r w:rsidR="00383F0E">
        <w:rPr>
          <w:color w:val="000000" w:themeColor="text1"/>
        </w:rPr>
        <w:t xml:space="preserve"> Kromě úpravy objednávky je může také zcela smazat.</w:t>
      </w:r>
    </w:p>
    <w:p w14:paraId="52817186" w14:textId="1819F50E" w:rsidR="00383F0E" w:rsidRDefault="00383F0E" w:rsidP="00DA28E8">
      <w:pPr>
        <w:jc w:val="left"/>
        <w:rPr>
          <w:color w:val="000000" w:themeColor="text1"/>
        </w:rPr>
      </w:pPr>
      <w:r>
        <w:rPr>
          <w:color w:val="000000" w:themeColor="text1"/>
        </w:rPr>
        <w:t xml:space="preserve">Jako další je zde změna údajů, kde lze v prvním formuláři změnit jméno a příjmení po kliknutí na tlačítko </w:t>
      </w:r>
      <w:r w:rsidRPr="00383F0E">
        <w:rPr>
          <w:i/>
          <w:iCs/>
          <w:color w:val="000000" w:themeColor="text1"/>
        </w:rPr>
        <w:t>Uložit</w:t>
      </w:r>
      <w:r>
        <w:rPr>
          <w:color w:val="000000" w:themeColor="text1"/>
        </w:rPr>
        <w:t xml:space="preserve">. Druhý formulář </w:t>
      </w:r>
      <w:proofErr w:type="gramStart"/>
      <w:r>
        <w:rPr>
          <w:color w:val="000000" w:themeColor="text1"/>
        </w:rPr>
        <w:t>slouží</w:t>
      </w:r>
      <w:proofErr w:type="gramEnd"/>
      <w:r>
        <w:rPr>
          <w:color w:val="000000" w:themeColor="text1"/>
        </w:rPr>
        <w:t xml:space="preserve"> na změnu hesla. Pro ni je nejprve nutné zadat své stávající (staré) heslo. Po kliknutí na tlačítko </w:t>
      </w:r>
      <w:r w:rsidRPr="00383F0E">
        <w:rPr>
          <w:i/>
          <w:iCs/>
          <w:color w:val="000000" w:themeColor="text1"/>
        </w:rPr>
        <w:t>Změnit heslo</w:t>
      </w:r>
      <w:r>
        <w:rPr>
          <w:color w:val="000000" w:themeColor="text1"/>
        </w:rPr>
        <w:t xml:space="preserve"> se zkontroluje, zda zadané stávající heslo odpovídá. Pokud heslo souhlasí, stejně jako u registrace se u nového hesla zkontroluje bezpečnost.</w:t>
      </w:r>
    </w:p>
    <w:p w14:paraId="525CF05F" w14:textId="77777777" w:rsidR="00F03E3D" w:rsidRDefault="00383F0E" w:rsidP="00F03E3D">
      <w:pPr>
        <w:keepNext/>
        <w:jc w:val="left"/>
      </w:pPr>
      <w:r w:rsidRPr="00383F0E">
        <w:rPr>
          <w:noProof/>
          <w:color w:val="000000" w:themeColor="text1"/>
        </w:rPr>
        <w:drawing>
          <wp:inline distT="0" distB="0" distL="0" distR="0" wp14:anchorId="5E604038" wp14:editId="309D329D">
            <wp:extent cx="5407025" cy="2609215"/>
            <wp:effectExtent l="0" t="0" r="3175" b="63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5550" w14:textId="5D6C7B7E" w:rsidR="00383F0E" w:rsidRPr="00F03E3D" w:rsidRDefault="00F03E3D" w:rsidP="00F03E3D">
      <w:pPr>
        <w:pStyle w:val="Titulek"/>
        <w:jc w:val="left"/>
      </w:pPr>
      <w:bookmarkStart w:id="27" w:name="_Toc131080438"/>
      <w:r>
        <w:t xml:space="preserve">Obrázek </w:t>
      </w:r>
      <w:fldSimple w:instr=" SEQ Obrázek \* ARABIC ">
        <w:r w:rsidR="00B13DFD">
          <w:rPr>
            <w:noProof/>
          </w:rPr>
          <w:t>20</w:t>
        </w:r>
      </w:fldSimple>
      <w:r>
        <w:t xml:space="preserve">: </w:t>
      </w:r>
      <w:r w:rsidRPr="00EC30DF">
        <w:t xml:space="preserve">Vzhled uživatelského rozhraní – </w:t>
      </w:r>
      <w:r>
        <w:t>Údaje</w:t>
      </w:r>
      <w:bookmarkEnd w:id="27"/>
    </w:p>
    <w:p w14:paraId="6F6CB8F9" w14:textId="4D093763" w:rsidR="00C65AE0" w:rsidRDefault="00C65AE0" w:rsidP="00C65AE0">
      <w:pPr>
        <w:pStyle w:val="Nadpis2"/>
      </w:pPr>
      <w:bookmarkStart w:id="28" w:name="_Toc130751293"/>
      <w:r>
        <w:lastRenderedPageBreak/>
        <w:t>Administrační rozhraní</w:t>
      </w:r>
      <w:bookmarkEnd w:id="28"/>
    </w:p>
    <w:p w14:paraId="759EA675" w14:textId="3933DDD5" w:rsidR="00C65AE0" w:rsidRDefault="00C65AE0" w:rsidP="00C65AE0">
      <w:r>
        <w:t xml:space="preserve">Pokud se přihlásí uživatel, který má práva administrátora, místo tlačítka </w:t>
      </w:r>
      <w:r w:rsidRPr="001640FF">
        <w:rPr>
          <w:i/>
          <w:iCs/>
        </w:rPr>
        <w:t>Můj účet</w:t>
      </w:r>
      <w:r>
        <w:t xml:space="preserve"> se zobrazí </w:t>
      </w:r>
      <w:r w:rsidR="001640FF">
        <w:t xml:space="preserve">tlačítko </w:t>
      </w:r>
      <w:r w:rsidR="001640FF" w:rsidRPr="001640FF">
        <w:rPr>
          <w:i/>
          <w:iCs/>
        </w:rPr>
        <w:t>Admin</w:t>
      </w:r>
      <w:r w:rsidR="001640FF">
        <w:t>.</w:t>
      </w:r>
      <w:r w:rsidR="007D154D">
        <w:t xml:space="preserve"> Po kliknutí na toto tlačítko se zobrazí úvodní nástěnka s různými statistikami, které rychle a přehledně zobrazí aktuální informace o půjčovně. Celá tato stránka se zobrazí pouze zdali je uživatel administrátor, pokud není, zobrazí se chybová hláška o neoprávněném přístupu. Obyčejný uživatel by se sice na stránku admina dostat neměl,</w:t>
      </w:r>
      <w:r w:rsidR="00555733">
        <w:t xml:space="preserve"> nicméně</w:t>
      </w:r>
      <w:r w:rsidR="007D154D">
        <w:t xml:space="preserve"> pokud zná </w:t>
      </w:r>
      <w:r w:rsidR="00442DBC">
        <w:t>URL</w:t>
      </w:r>
      <w:r w:rsidR="007D154D">
        <w:t xml:space="preserve"> adresu a sám si ji změní,</w:t>
      </w:r>
      <w:r w:rsidR="00555733">
        <w:t xml:space="preserve"> stránka se mu zobrazí. Na tuto kontrolu </w:t>
      </w:r>
      <w:r w:rsidR="00B13DFD">
        <w:t>se využívá</w:t>
      </w:r>
      <w:r w:rsidR="00555733">
        <w:t xml:space="preserve"> již výše uveden</w:t>
      </w:r>
      <w:r w:rsidR="00B13DFD">
        <w:t>á</w:t>
      </w:r>
      <w:r w:rsidR="00555733">
        <w:t xml:space="preserve"> </w:t>
      </w:r>
      <w:proofErr w:type="spellStart"/>
      <w:r w:rsidR="00555733">
        <w:t>superglobální</w:t>
      </w:r>
      <w:proofErr w:type="spellEnd"/>
      <w:r w:rsidR="00555733">
        <w:t xml:space="preserve"> proměnnou </w:t>
      </w:r>
      <w:r w:rsidR="00555733" w:rsidRPr="00555733">
        <w:rPr>
          <w:i/>
          <w:iCs/>
        </w:rPr>
        <w:t>$_SESSION</w:t>
      </w:r>
      <w:r w:rsidR="00555733">
        <w:t xml:space="preserve">. </w:t>
      </w:r>
    </w:p>
    <w:p w14:paraId="30655D9A" w14:textId="0AA542E2" w:rsidR="001640FF" w:rsidRPr="00C65AE0" w:rsidRDefault="001640FF" w:rsidP="00C65AE0">
      <w:r>
        <w:t xml:space="preserve">Administrační rozhraní </w:t>
      </w:r>
      <w:proofErr w:type="gramStart"/>
      <w:r>
        <w:t>slouží</w:t>
      </w:r>
      <w:proofErr w:type="gramEnd"/>
      <w:r>
        <w:t xml:space="preserve"> k úpravě, přidání a smazání vozidel, kategorií, uživatelů a rezervací. Nachází se zde i stránka pro změna hesla administrátora.</w:t>
      </w:r>
    </w:p>
    <w:p w14:paraId="2B212F35" w14:textId="77777777" w:rsidR="00F03E3D" w:rsidRDefault="00C65AE0" w:rsidP="00F03E3D">
      <w:pPr>
        <w:keepNext/>
      </w:pPr>
      <w:r w:rsidRPr="00C65AE0">
        <w:rPr>
          <w:noProof/>
        </w:rPr>
        <w:drawing>
          <wp:inline distT="0" distB="0" distL="0" distR="0" wp14:anchorId="067D2567" wp14:editId="50AE6298">
            <wp:extent cx="5407025" cy="2610485"/>
            <wp:effectExtent l="0" t="0" r="3175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839B" w14:textId="2D063826" w:rsidR="001640FF" w:rsidRDefault="00F03E3D" w:rsidP="003A4A39">
      <w:pPr>
        <w:pStyle w:val="Titulek"/>
      </w:pPr>
      <w:bookmarkStart w:id="29" w:name="_Toc131080439"/>
      <w:r>
        <w:t xml:space="preserve">Obrázek </w:t>
      </w:r>
      <w:fldSimple w:instr=" SEQ Obrázek \* ARABIC ">
        <w:r w:rsidR="00B13DFD">
          <w:rPr>
            <w:noProof/>
          </w:rPr>
          <w:t>21</w:t>
        </w:r>
      </w:fldSimple>
      <w:r>
        <w:t xml:space="preserve">: Vzhled administračního </w:t>
      </w:r>
      <w:proofErr w:type="gramStart"/>
      <w:r>
        <w:t>rozhraní - Nástěnka</w:t>
      </w:r>
      <w:bookmarkEnd w:id="29"/>
      <w:proofErr w:type="gramEnd"/>
    </w:p>
    <w:p w14:paraId="2720BE76" w14:textId="3B182AD9" w:rsidR="006047A6" w:rsidRDefault="001640FF" w:rsidP="00C65AE0">
      <w:r>
        <w:t>Na stránce rezervace se zobrazí všechny uložené rezervace z databáze, včetně možností je smazat a upravit. Po kliknutí na určitého uživatele nebo vozidlo nás aplikace přesměruje na jejich detailní informace s možností úpravy.</w:t>
      </w:r>
    </w:p>
    <w:p w14:paraId="55CA931A" w14:textId="222FD625" w:rsidR="00AD789A" w:rsidRDefault="00AD789A" w:rsidP="00C65AE0">
      <w:r>
        <w:t xml:space="preserve">Stavy rezervací jsou přehledně zobrazeny a zbarveny podle jejich aktuálního stavu. Toho </w:t>
      </w:r>
      <w:r w:rsidR="003A4A39">
        <w:t>bylo</w:t>
      </w:r>
      <w:r>
        <w:t xml:space="preserve"> docíl</w:t>
      </w:r>
      <w:r w:rsidR="003A4A39">
        <w:t>eno</w:t>
      </w:r>
      <w:r>
        <w:t xml:space="preserve"> pomocí níže uvedeného kódu.</w:t>
      </w:r>
    </w:p>
    <w:p w14:paraId="3C771C2E" w14:textId="77777777" w:rsidR="00F03E3D" w:rsidRDefault="00AD789A" w:rsidP="00F03E3D">
      <w:pPr>
        <w:keepNext/>
      </w:pPr>
      <w:r>
        <w:rPr>
          <w:noProof/>
        </w:rPr>
        <w:drawing>
          <wp:inline distT="0" distB="0" distL="0" distR="0" wp14:anchorId="02E8401C" wp14:editId="3EEBAFAE">
            <wp:extent cx="5398770" cy="1971675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91D6" w14:textId="3F264A5A" w:rsidR="00AD789A" w:rsidRDefault="00F03E3D" w:rsidP="00F03E3D">
      <w:pPr>
        <w:pStyle w:val="Titulek"/>
      </w:pPr>
      <w:bookmarkStart w:id="30" w:name="_Toc131080440"/>
      <w:r>
        <w:t xml:space="preserve">Obrázek </w:t>
      </w:r>
      <w:fldSimple w:instr=" SEQ Obrázek \* ARABIC ">
        <w:r w:rsidR="00B13DFD">
          <w:rPr>
            <w:noProof/>
          </w:rPr>
          <w:t>22</w:t>
        </w:r>
      </w:fldSimple>
      <w:r>
        <w:t xml:space="preserve">: Kód </w:t>
      </w:r>
      <w:r w:rsidR="000F26AA">
        <w:t>aplikace</w:t>
      </w:r>
      <w:r>
        <w:t xml:space="preserve"> pro zobrazení stavu rezervace včetně odpovídající barvy</w:t>
      </w:r>
      <w:bookmarkEnd w:id="30"/>
    </w:p>
    <w:p w14:paraId="7D7F7C44" w14:textId="1ECF3664" w:rsidR="006047A6" w:rsidRDefault="003A4A39" w:rsidP="003A4A39">
      <w:pPr>
        <w:jc w:val="left"/>
      </w:pPr>
      <w:r>
        <w:br w:type="page"/>
      </w:r>
    </w:p>
    <w:p w14:paraId="051E931A" w14:textId="7D0EB956" w:rsidR="006047A6" w:rsidRDefault="00AD789A">
      <w:pPr>
        <w:jc w:val="left"/>
      </w:pPr>
      <w:r>
        <w:lastRenderedPageBreak/>
        <w:t xml:space="preserve">U každé rezervace se dále nachází tlačítko na smazání a úpravu dané rezervace. Všechny tyto odkazy a tlačítka fungují na metodě GET, která nám umožní do URL adresy vložit námi zvolený parametr. Po kliknutí například na tlačítko </w:t>
      </w:r>
      <w:r w:rsidR="00EA2BC2">
        <w:t>upravit</w:t>
      </w:r>
      <w:r>
        <w:t xml:space="preserve"> nás aplikace přesměruje na stránku, která </w:t>
      </w:r>
      <w:r w:rsidR="00EA2BC2">
        <w:t xml:space="preserve">nám </w:t>
      </w:r>
      <w:r>
        <w:t xml:space="preserve">podle parametru v URL adrese </w:t>
      </w:r>
      <w:r w:rsidR="00EA2BC2">
        <w:t>(id rezervace) umožní zobrazit a upravit detailní informace o každé rezervaci.</w:t>
      </w:r>
    </w:p>
    <w:p w14:paraId="38E91BD1" w14:textId="23C73C7B" w:rsidR="00EA2BC2" w:rsidRDefault="00EA2BC2">
      <w:pPr>
        <w:jc w:val="left"/>
      </w:pPr>
      <w:r>
        <w:t xml:space="preserve">Velmi podobně nebo stejně jsou řešeny stránky o uživatelích, vozidlech a kategoriích. Problém nastává v ten moment, kdy bychom chtěli smazat vozidlo, které je již obsaženo v nějaké rezervaci. Nebo smazat kategorii, která již obsahuje určitá vozidla. Na toto nám opět poslouží </w:t>
      </w:r>
      <w:r w:rsidR="00AB3518">
        <w:t>klíčová slova</w:t>
      </w:r>
      <w:r>
        <w:t xml:space="preserve"> </w:t>
      </w:r>
      <w:proofErr w:type="spellStart"/>
      <w:proofErr w:type="gramStart"/>
      <w:r w:rsidRPr="00EA2BC2">
        <w:rPr>
          <w:i/>
          <w:iCs/>
        </w:rPr>
        <w:t>try</w:t>
      </w:r>
      <w:proofErr w:type="spellEnd"/>
      <w:r w:rsidRPr="00EA2BC2">
        <w:rPr>
          <w:i/>
          <w:iCs/>
        </w:rPr>
        <w:t>{</w:t>
      </w:r>
      <w:proofErr w:type="gramEnd"/>
      <w:r w:rsidRPr="00EA2BC2">
        <w:rPr>
          <w:i/>
          <w:iCs/>
        </w:rPr>
        <w:t>}</w:t>
      </w:r>
      <w:r>
        <w:t xml:space="preserve"> a </w:t>
      </w:r>
      <w:proofErr w:type="spellStart"/>
      <w:r w:rsidRPr="00EA2BC2">
        <w:rPr>
          <w:i/>
          <w:iCs/>
        </w:rPr>
        <w:t>catch</w:t>
      </w:r>
      <w:proofErr w:type="spellEnd"/>
      <w:r w:rsidRPr="00EA2BC2">
        <w:rPr>
          <w:i/>
          <w:iCs/>
        </w:rPr>
        <w:t>{}</w:t>
      </w:r>
      <w:r w:rsidRPr="00EA2BC2">
        <w:t xml:space="preserve">. </w:t>
      </w:r>
    </w:p>
    <w:p w14:paraId="24CF32DC" w14:textId="77777777" w:rsidR="00F03E3D" w:rsidRDefault="00EA2BC2" w:rsidP="00F03E3D">
      <w:pPr>
        <w:keepNext/>
        <w:jc w:val="left"/>
      </w:pPr>
      <w:r>
        <w:rPr>
          <w:noProof/>
        </w:rPr>
        <w:drawing>
          <wp:inline distT="0" distB="0" distL="0" distR="0" wp14:anchorId="231AAB80" wp14:editId="6F69F70A">
            <wp:extent cx="4651513" cy="2411652"/>
            <wp:effectExtent l="0" t="0" r="0" b="825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71" cy="242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D62E" w14:textId="233E54CD" w:rsidR="00EA2BC2" w:rsidRDefault="00F03E3D" w:rsidP="00F03E3D">
      <w:pPr>
        <w:pStyle w:val="Titulek"/>
        <w:jc w:val="left"/>
      </w:pPr>
      <w:bookmarkStart w:id="31" w:name="_Toc131080441"/>
      <w:r>
        <w:t xml:space="preserve">Obrázek </w:t>
      </w:r>
      <w:fldSimple w:instr=" SEQ Obrázek \* ARABIC ">
        <w:r w:rsidR="00B13DFD">
          <w:rPr>
            <w:noProof/>
          </w:rPr>
          <w:t>23</w:t>
        </w:r>
      </w:fldSimple>
      <w:r>
        <w:t xml:space="preserve">: Kód </w:t>
      </w:r>
      <w:r w:rsidR="000F26AA">
        <w:t>aplikace</w:t>
      </w:r>
      <w:r>
        <w:t xml:space="preserve"> pro odchycení chyb v případě mazání dat</w:t>
      </w:r>
      <w:bookmarkEnd w:id="31"/>
    </w:p>
    <w:p w14:paraId="7AAD37C5" w14:textId="05ACAA8C" w:rsidR="00EA2BC2" w:rsidRDefault="00EA2BC2">
      <w:pPr>
        <w:jc w:val="left"/>
      </w:pPr>
      <w:r>
        <w:t xml:space="preserve">Zdali nám </w:t>
      </w:r>
      <w:proofErr w:type="spellStart"/>
      <w:r>
        <w:t>query</w:t>
      </w:r>
      <w:proofErr w:type="spellEnd"/>
      <w:r>
        <w:t xml:space="preserve"> </w:t>
      </w:r>
      <w:r w:rsidR="003A4A39">
        <w:t>vy</w:t>
      </w:r>
      <w:r>
        <w:t xml:space="preserve">hodí chybovou hlášku, odkážeme admina zpět na stránku se seznamem. Tentokrát ale s parametrem chyba. Pokud tento parametr existuje, ukáže se administrátorovi </w:t>
      </w:r>
      <w:proofErr w:type="spellStart"/>
      <w:r>
        <w:t>alert</w:t>
      </w:r>
      <w:proofErr w:type="spellEnd"/>
      <w:r>
        <w:t xml:space="preserve"> box, který funguje pomocí </w:t>
      </w:r>
      <w:proofErr w:type="spellStart"/>
      <w:r>
        <w:t>JavaScriptu</w:t>
      </w:r>
      <w:proofErr w:type="spellEnd"/>
      <w:r>
        <w:t>.</w:t>
      </w:r>
    </w:p>
    <w:p w14:paraId="7F57DF7B" w14:textId="77777777" w:rsidR="00F03E3D" w:rsidRDefault="00EA2BC2" w:rsidP="00F03E3D">
      <w:pPr>
        <w:keepNext/>
        <w:jc w:val="left"/>
      </w:pPr>
      <w:r>
        <w:rPr>
          <w:noProof/>
        </w:rPr>
        <w:drawing>
          <wp:inline distT="0" distB="0" distL="0" distR="0" wp14:anchorId="0CA131C9" wp14:editId="2FCEE218">
            <wp:extent cx="4659606" cy="2456953"/>
            <wp:effectExtent l="0" t="0" r="0" b="63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915" cy="247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1348" w14:textId="2C6EA4F3" w:rsidR="00EA2BC2" w:rsidRPr="00EA2BC2" w:rsidRDefault="00F03E3D" w:rsidP="00F03E3D">
      <w:pPr>
        <w:pStyle w:val="Titulek"/>
        <w:jc w:val="left"/>
      </w:pPr>
      <w:bookmarkStart w:id="32" w:name="_Toc131080442"/>
      <w:r>
        <w:t xml:space="preserve">Obrázek </w:t>
      </w:r>
      <w:fldSimple w:instr=" SEQ Obrázek \* ARABIC ">
        <w:r w:rsidR="00B13DFD">
          <w:rPr>
            <w:noProof/>
          </w:rPr>
          <w:t>24</w:t>
        </w:r>
      </w:fldSimple>
      <w:r>
        <w:t xml:space="preserve">: Kód </w:t>
      </w:r>
      <w:r w:rsidR="000F26AA">
        <w:t>aplikace</w:t>
      </w:r>
      <w:r>
        <w:t xml:space="preserve"> pro zobrazení </w:t>
      </w:r>
      <w:proofErr w:type="spellStart"/>
      <w:r>
        <w:t>alert</w:t>
      </w:r>
      <w:proofErr w:type="spellEnd"/>
      <w:r>
        <w:t xml:space="preserve"> boxu v případě chyby při mazání dat</w:t>
      </w:r>
      <w:bookmarkEnd w:id="32"/>
    </w:p>
    <w:p w14:paraId="395D2F01" w14:textId="46E0FAED" w:rsidR="001640FF" w:rsidRPr="00C65AE0" w:rsidRDefault="003A4A39" w:rsidP="003A4A39">
      <w:pPr>
        <w:jc w:val="left"/>
      </w:pPr>
      <w:r>
        <w:br w:type="page"/>
      </w:r>
    </w:p>
    <w:p w14:paraId="57157E87" w14:textId="6DC310E9" w:rsidR="007E7409" w:rsidRDefault="007E7409" w:rsidP="007E7409">
      <w:pPr>
        <w:pStyle w:val="Nadpis2"/>
      </w:pPr>
      <w:bookmarkStart w:id="33" w:name="_Toc130751294"/>
      <w:proofErr w:type="spellStart"/>
      <w:r>
        <w:lastRenderedPageBreak/>
        <w:t>Header</w:t>
      </w:r>
      <w:proofErr w:type="spellEnd"/>
      <w:r>
        <w:t xml:space="preserve">, navigační menu a </w:t>
      </w:r>
      <w:proofErr w:type="spellStart"/>
      <w:r>
        <w:t>footer</w:t>
      </w:r>
      <w:bookmarkEnd w:id="33"/>
      <w:proofErr w:type="spellEnd"/>
    </w:p>
    <w:p w14:paraId="0C3E0438" w14:textId="77777777" w:rsidR="00AD789A" w:rsidRDefault="007E7409" w:rsidP="007E7409">
      <w:r>
        <w:t xml:space="preserve">Všechny tyto prvky jsou rozdělené v jednotlivých souborech, které se pomocí funkce </w:t>
      </w:r>
      <w:proofErr w:type="spellStart"/>
      <w:r w:rsidRPr="007E7409">
        <w:rPr>
          <w:i/>
          <w:iCs/>
        </w:rPr>
        <w:t>require_once</w:t>
      </w:r>
      <w:proofErr w:type="spellEnd"/>
      <w:r>
        <w:t xml:space="preserve"> </w:t>
      </w:r>
      <w:proofErr w:type="gramStart"/>
      <w:r>
        <w:t>vloží</w:t>
      </w:r>
      <w:proofErr w:type="gramEnd"/>
      <w:r>
        <w:t xml:space="preserve"> kdekoliv je potřeba. Díky uložené hodnoty role v proměnné </w:t>
      </w:r>
      <w:r w:rsidRPr="007E7409">
        <w:rPr>
          <w:i/>
          <w:iCs/>
        </w:rPr>
        <w:t>$_SESSION</w:t>
      </w:r>
      <w:r>
        <w:t xml:space="preserve"> lze zjistit, zdali je přihlášený uživatel admin nebo nikoliv. Podle role se v navigačním menu zobrazí odkaz na </w:t>
      </w:r>
      <w:r w:rsidRPr="007E7409">
        <w:rPr>
          <w:i/>
          <w:iCs/>
        </w:rPr>
        <w:t>administrační panel</w:t>
      </w:r>
      <w:r>
        <w:t xml:space="preserve"> nebo </w:t>
      </w:r>
      <w:r w:rsidRPr="007E7409">
        <w:rPr>
          <w:i/>
          <w:iCs/>
        </w:rPr>
        <w:t>můj účet</w:t>
      </w:r>
      <w:r>
        <w:t xml:space="preserve">. </w:t>
      </w:r>
    </w:p>
    <w:p w14:paraId="227AE25A" w14:textId="77777777" w:rsidR="00F03E3D" w:rsidRDefault="00301268" w:rsidP="00F03E3D">
      <w:pPr>
        <w:keepNext/>
      </w:pPr>
      <w:r>
        <w:rPr>
          <w:noProof/>
        </w:rPr>
        <w:drawing>
          <wp:inline distT="0" distB="0" distL="0" distR="0" wp14:anchorId="42CCD1EE" wp14:editId="00DFED7D">
            <wp:extent cx="5407025" cy="158242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5891" w14:textId="2759A1E1" w:rsidR="00301268" w:rsidRDefault="00F03E3D" w:rsidP="00F03E3D">
      <w:pPr>
        <w:pStyle w:val="Titulek"/>
      </w:pPr>
      <w:bookmarkStart w:id="34" w:name="_Toc131080443"/>
      <w:r>
        <w:t xml:space="preserve">Obrázek </w:t>
      </w:r>
      <w:fldSimple w:instr=" SEQ Obrázek \* ARABIC ">
        <w:r w:rsidR="00B13DFD">
          <w:rPr>
            <w:noProof/>
          </w:rPr>
          <w:t>25</w:t>
        </w:r>
      </w:fldSimple>
      <w:r>
        <w:t>: Kód aplikace pro zobrazení menu podle oprávnění uživatele</w:t>
      </w:r>
      <w:bookmarkEnd w:id="34"/>
    </w:p>
    <w:p w14:paraId="169D1CCD" w14:textId="1A702854" w:rsidR="00301268" w:rsidRPr="00220F36" w:rsidRDefault="00301268" w:rsidP="007E7409">
      <w:r>
        <w:t xml:space="preserve">Rozbalovací responzivní menu je řešené zvlášť, pomocí </w:t>
      </w:r>
      <w:r w:rsidR="005B2905">
        <w:t>stylů</w:t>
      </w:r>
      <w:r>
        <w:t xml:space="preserve"> se zobrazí pouze na malých obrazovkách. Toto menu je udělané pomocí Javascriptu a metody </w:t>
      </w:r>
      <w:proofErr w:type="spellStart"/>
      <w:proofErr w:type="gramStart"/>
      <w:r w:rsidRPr="00301268">
        <w:rPr>
          <w:i/>
          <w:iCs/>
        </w:rPr>
        <w:t>addEventListener</w:t>
      </w:r>
      <w:proofErr w:type="spellEnd"/>
      <w:r w:rsidRPr="00301268">
        <w:rPr>
          <w:i/>
          <w:iCs/>
        </w:rPr>
        <w:t>(</w:t>
      </w:r>
      <w:proofErr w:type="gramEnd"/>
      <w:r w:rsidRPr="00301268">
        <w:rPr>
          <w:i/>
          <w:iCs/>
        </w:rPr>
        <w:t>)</w:t>
      </w:r>
      <w:r w:rsidR="003A4A39">
        <w:rPr>
          <w:i/>
          <w:iCs/>
        </w:rPr>
        <w:t>,</w:t>
      </w:r>
      <w:r>
        <w:t xml:space="preserve"> </w:t>
      </w:r>
      <w:r w:rsidR="005B2905">
        <w:t xml:space="preserve">která nám s </w:t>
      </w:r>
      <w:r>
        <w:t xml:space="preserve">pomocí </w:t>
      </w:r>
      <w:r w:rsidR="005B2905">
        <w:t xml:space="preserve">parametru </w:t>
      </w:r>
      <w:proofErr w:type="spellStart"/>
      <w:r w:rsidR="0067295C">
        <w:rPr>
          <w:i/>
          <w:iCs/>
        </w:rPr>
        <w:t>click</w:t>
      </w:r>
      <w:proofErr w:type="spellEnd"/>
      <w:r w:rsidR="005B2905">
        <w:t xml:space="preserve"> zjistí</w:t>
      </w:r>
      <w:r>
        <w:t xml:space="preserve">, zdali uživatel klikl na určitý element na stránce. Pokud na menu klikl, přidá se nebo odebere styl </w:t>
      </w:r>
      <w:proofErr w:type="spellStart"/>
      <w:r w:rsidRPr="00301268">
        <w:rPr>
          <w:i/>
          <w:iCs/>
        </w:rPr>
        <w:t>hidden</w:t>
      </w:r>
      <w:proofErr w:type="spellEnd"/>
      <w:r w:rsidRPr="00301268">
        <w:rPr>
          <w:i/>
          <w:iCs/>
        </w:rPr>
        <w:t>,</w:t>
      </w:r>
      <w:r>
        <w:t xml:space="preserve"> který menu zviditelní a naopak. To stejné se provede u jednotlivých odkazů, po každém kliknutí na jakýkoliv odkaz se celé menu schová.</w:t>
      </w:r>
      <w:r w:rsidR="00220F36">
        <w:t xml:space="preserve"> Toto se provádí v cyklu </w:t>
      </w:r>
      <w:proofErr w:type="spellStart"/>
      <w:r w:rsidR="00220F36" w:rsidRPr="00220F36">
        <w:rPr>
          <w:i/>
          <w:iCs/>
        </w:rPr>
        <w:t>for</w:t>
      </w:r>
      <w:r w:rsidR="00B10C23">
        <w:rPr>
          <w:i/>
          <w:iCs/>
        </w:rPr>
        <w:t>-</w:t>
      </w:r>
      <w:proofErr w:type="gramStart"/>
      <w:r w:rsidR="00220F36" w:rsidRPr="00220F36">
        <w:rPr>
          <w:i/>
          <w:iCs/>
        </w:rPr>
        <w:t>of</w:t>
      </w:r>
      <w:proofErr w:type="spellEnd"/>
      <w:r w:rsidR="00220F36" w:rsidRPr="00220F36">
        <w:rPr>
          <w:i/>
          <w:iCs/>
        </w:rPr>
        <w:t>(</w:t>
      </w:r>
      <w:proofErr w:type="gramEnd"/>
      <w:r w:rsidR="00220F36" w:rsidRPr="00220F36">
        <w:rPr>
          <w:i/>
          <w:iCs/>
        </w:rPr>
        <w:t>)</w:t>
      </w:r>
      <w:r w:rsidR="00220F36">
        <w:rPr>
          <w:i/>
          <w:iCs/>
        </w:rPr>
        <w:t xml:space="preserve">. </w:t>
      </w:r>
    </w:p>
    <w:p w14:paraId="283F41A9" w14:textId="77777777" w:rsidR="00F03E3D" w:rsidRDefault="00301268" w:rsidP="00F03E3D">
      <w:pPr>
        <w:keepNext/>
        <w:jc w:val="center"/>
      </w:pPr>
      <w:r>
        <w:rPr>
          <w:noProof/>
        </w:rPr>
        <w:drawing>
          <wp:inline distT="0" distB="0" distL="0" distR="0" wp14:anchorId="71A35BD6" wp14:editId="66148576">
            <wp:extent cx="5398770" cy="369760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4682" w14:textId="32B9ACD7" w:rsidR="00301268" w:rsidRDefault="00F03E3D" w:rsidP="00F03E3D">
      <w:pPr>
        <w:pStyle w:val="Titulek"/>
        <w:jc w:val="left"/>
      </w:pPr>
      <w:bookmarkStart w:id="35" w:name="_Toc131080444"/>
      <w:r>
        <w:t xml:space="preserve">Obrázek </w:t>
      </w:r>
      <w:fldSimple w:instr=" SEQ Obrázek \* ARABIC ">
        <w:r w:rsidR="00B13DFD">
          <w:rPr>
            <w:noProof/>
          </w:rPr>
          <w:t>26</w:t>
        </w:r>
      </w:fldSimple>
      <w:r>
        <w:t>: Kód aplikace pro rozbalovací hamburger menu</w:t>
      </w:r>
      <w:bookmarkEnd w:id="35"/>
    </w:p>
    <w:p w14:paraId="3F860A35" w14:textId="77777777" w:rsidR="00DA28E8" w:rsidRDefault="00DA28E8">
      <w:pPr>
        <w:jc w:val="left"/>
      </w:pPr>
      <w:r>
        <w:br w:type="page"/>
      </w:r>
    </w:p>
    <w:p w14:paraId="7125E794" w14:textId="1EEF0B47" w:rsidR="00220F36" w:rsidRDefault="00220F36" w:rsidP="007E7409">
      <w:r>
        <w:lastRenderedPageBreak/>
        <w:t xml:space="preserve">Navigační menu je na úvodní obrazovce průhledné, ale po přejetí o něco níže se zbarví pozadí do bílé barvy pro lepší viditelnost. Toto nám umožní opět Javascript. Kromě parametru </w:t>
      </w:r>
      <w:proofErr w:type="spellStart"/>
      <w:r w:rsidRPr="00B10C23">
        <w:rPr>
          <w:i/>
          <w:iCs/>
        </w:rPr>
        <w:t>click</w:t>
      </w:r>
      <w:proofErr w:type="spellEnd"/>
      <w:r>
        <w:t xml:space="preserve"> je zde i </w:t>
      </w:r>
      <w:proofErr w:type="spellStart"/>
      <w:r w:rsidRPr="00B10C23">
        <w:rPr>
          <w:i/>
          <w:iCs/>
        </w:rPr>
        <w:t>scroll</w:t>
      </w:r>
      <w:proofErr w:type="spellEnd"/>
      <w:r>
        <w:t xml:space="preserve"> který zjistí, o kolik bodů se uživatel po stránce posunul.</w:t>
      </w:r>
    </w:p>
    <w:p w14:paraId="0736B6EF" w14:textId="77777777" w:rsidR="00F03E3D" w:rsidRDefault="00220F36" w:rsidP="00F03E3D">
      <w:pPr>
        <w:keepNext/>
        <w:jc w:val="center"/>
      </w:pPr>
      <w:r>
        <w:rPr>
          <w:noProof/>
        </w:rPr>
        <w:drawing>
          <wp:inline distT="0" distB="0" distL="0" distR="0" wp14:anchorId="6DEE4EDC" wp14:editId="2BE5C455">
            <wp:extent cx="4778734" cy="333589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717" cy="334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C8ED" w14:textId="745A1912" w:rsidR="00864F0B" w:rsidRDefault="00F03E3D" w:rsidP="00F03E3D">
      <w:pPr>
        <w:pStyle w:val="Titulek"/>
        <w:jc w:val="left"/>
      </w:pPr>
      <w:bookmarkStart w:id="36" w:name="_Toc131080445"/>
      <w:r>
        <w:t xml:space="preserve">Obrázek </w:t>
      </w:r>
      <w:fldSimple w:instr=" SEQ Obrázek \* ARABIC ">
        <w:r w:rsidR="00B13DFD">
          <w:rPr>
            <w:noProof/>
          </w:rPr>
          <w:t>27</w:t>
        </w:r>
      </w:fldSimple>
      <w:r>
        <w:t>: Kód aplikace pro zbarvení navigačního menu</w:t>
      </w:r>
      <w:bookmarkEnd w:id="36"/>
    </w:p>
    <w:p w14:paraId="2C6F5A69" w14:textId="2BD0990B" w:rsidR="00DA4B69" w:rsidRPr="00864F0B" w:rsidRDefault="00864F0B" w:rsidP="00864F0B">
      <w:pPr>
        <w:jc w:val="left"/>
      </w:pPr>
      <w:r>
        <w:br w:type="page"/>
      </w:r>
    </w:p>
    <w:p w14:paraId="40A4DEC9" w14:textId="77777777" w:rsidR="008640D1" w:rsidRPr="0075333E" w:rsidRDefault="00000000" w:rsidP="00864F0B">
      <w:pPr>
        <w:pStyle w:val="Nadpis1"/>
      </w:pPr>
      <w:bookmarkStart w:id="37" w:name="_Toc130751295"/>
      <w:r w:rsidRPr="0075333E">
        <w:lastRenderedPageBreak/>
        <w:t>Závěr</w:t>
      </w:r>
      <w:bookmarkEnd w:id="37"/>
      <w:r w:rsidRPr="0075333E">
        <w:t xml:space="preserve">  </w:t>
      </w:r>
    </w:p>
    <w:p w14:paraId="35D342AF" w14:textId="77777777" w:rsidR="00864F0B" w:rsidRDefault="00864F0B" w:rsidP="00864F0B">
      <w:r>
        <w:t xml:space="preserve">V maturitní práci jsem využil všechny získané zkušenosti z předešlých ročníků, hlavně z předmětů Webové aplikace a Databázových systémů. I přesto, že jsem většinu věcí na tuto práci již uměl, musel jsem řešit hned několik problémů, u kterých jsem získal mnoho nových znalostí. </w:t>
      </w:r>
    </w:p>
    <w:p w14:paraId="04B20E9E" w14:textId="77777777" w:rsidR="00864F0B" w:rsidRDefault="00864F0B" w:rsidP="00864F0B">
      <w:r>
        <w:t>Během postupu jsem hned několikrát musel kompletně změnit celou strukturu webové aplikace, hlavně z důvodu objevení nových způsobů a řešení, které práci ulehčily. Pokud bych tuto webovou aplikaci dělal znovu, už bych se vyvaroval chyb, které jsem na začátku a v průběhu práce dělal.</w:t>
      </w:r>
    </w:p>
    <w:p w14:paraId="3DE76B1C" w14:textId="77777777" w:rsidR="00864F0B" w:rsidRDefault="00864F0B" w:rsidP="00864F0B">
      <w:r>
        <w:rPr>
          <w:rFonts w:eastAsia="Cambria" w:cs="Cambria"/>
          <w:color w:val="000000" w:themeColor="text1"/>
        </w:rPr>
        <w:t>Pokud bych si měl vybrat věc, co webové aplikaci chybí, určitě to bude responzivita administračního a uživatelského rozhraní, ze které jsem nakonec upustil.</w:t>
      </w:r>
    </w:p>
    <w:p w14:paraId="7D295CE3" w14:textId="072283E9" w:rsidR="00B4231F" w:rsidRDefault="00864F0B" w:rsidP="00864F0B">
      <w:r>
        <w:t>Nicméně pokud bych měl celkovou práci zhodnotit z mého pohledu, tak si myslím, že se povedla. Obsahuje vše, co bylo zadáno v zadání, plus i dalších pár věcí navíc. Očekávání bylo samozřejmě ze začátku o něco větší než finální produkt, ale i přesto jsem s prací nadmíru spokojený.</w:t>
      </w:r>
    </w:p>
    <w:p w14:paraId="6C6C05AC" w14:textId="5DB042CC" w:rsidR="00827750" w:rsidRDefault="00B4231F" w:rsidP="00B4231F">
      <w:pPr>
        <w:jc w:val="left"/>
      </w:pPr>
      <w:r>
        <w:br w:type="page"/>
      </w:r>
    </w:p>
    <w:p w14:paraId="7BF69345" w14:textId="12FB50D8" w:rsidR="005E07D0" w:rsidRDefault="005E07D0" w:rsidP="00827750">
      <w:pPr>
        <w:pStyle w:val="Nadpis1"/>
      </w:pPr>
      <w:bookmarkStart w:id="38" w:name="_Toc130751296"/>
      <w:r>
        <w:lastRenderedPageBreak/>
        <w:t>Seznam p</w:t>
      </w:r>
      <w:r w:rsidRPr="0075333E">
        <w:t>říloh</w:t>
      </w:r>
      <w:bookmarkEnd w:id="38"/>
    </w:p>
    <w:p w14:paraId="0A0465EA" w14:textId="7F84167F" w:rsidR="00A43DF6" w:rsidRPr="00A43DF6" w:rsidRDefault="008C44AE" w:rsidP="00A43DF6">
      <w:pPr>
        <w:pStyle w:val="Nadpis2"/>
      </w:pPr>
      <w:r>
        <w:t>Obrázky</w:t>
      </w:r>
    </w:p>
    <w:p w14:paraId="15C0CE85" w14:textId="31AB23F0" w:rsidR="00A43DF6" w:rsidRDefault="00A43DF6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b/>
        </w:rPr>
        <w:fldChar w:fldCharType="begin"/>
      </w:r>
      <w:r>
        <w:rPr>
          <w:b/>
        </w:rPr>
        <w:instrText xml:space="preserve"> TOC \h \z \c "Obrázek" </w:instrText>
      </w:r>
      <w:r>
        <w:rPr>
          <w:b/>
        </w:rPr>
        <w:fldChar w:fldCharType="separate"/>
      </w:r>
      <w:hyperlink w:anchor="_Toc131080419" w:history="1">
        <w:r w:rsidRPr="008469B7">
          <w:rPr>
            <w:rStyle w:val="Hypertextovodkaz"/>
            <w:noProof/>
          </w:rPr>
          <w:t>Obrázek 1: Základní styly pomocí Tailwind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_Toc131080419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BF73F9" w14:textId="30A63EF9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20" w:history="1">
        <w:r w:rsidR="00A43DF6" w:rsidRPr="008469B7">
          <w:rPr>
            <w:rStyle w:val="Hypertextovodkaz"/>
            <w:noProof/>
          </w:rPr>
          <w:t>Obrázek 2: Základní styly pomocí Tailwind CSS - breakpointy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_Toc131080420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7</w:t>
        </w:r>
        <w:r w:rsidR="00A43DF6">
          <w:rPr>
            <w:noProof/>
            <w:webHidden/>
          </w:rPr>
          <w:fldChar w:fldCharType="end"/>
        </w:r>
      </w:hyperlink>
    </w:p>
    <w:p w14:paraId="6BD0DF03" w14:textId="1EB1E718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21" w:history="1">
        <w:r w:rsidR="00A43DF6" w:rsidRPr="008469B7">
          <w:rPr>
            <w:rStyle w:val="Hypertextovodkaz"/>
            <w:noProof/>
          </w:rPr>
          <w:t>Obrázek 3: Vzhled úvodní stránky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_Toc131080421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8</w:t>
        </w:r>
        <w:r w:rsidR="00A43DF6">
          <w:rPr>
            <w:noProof/>
            <w:webHidden/>
          </w:rPr>
          <w:fldChar w:fldCharType="end"/>
        </w:r>
      </w:hyperlink>
    </w:p>
    <w:p w14:paraId="470861D6" w14:textId="2855AA3F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22" w:history="1">
        <w:r w:rsidR="00A43DF6" w:rsidRPr="008469B7">
          <w:rPr>
            <w:rStyle w:val="Hypertextovodkaz"/>
            <w:noProof/>
          </w:rPr>
          <w:t>Obrázek 4: Kód aplikace na získání počtu registrovaných uživatelů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_Toc131080422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8</w:t>
        </w:r>
        <w:r w:rsidR="00A43DF6">
          <w:rPr>
            <w:noProof/>
            <w:webHidden/>
          </w:rPr>
          <w:fldChar w:fldCharType="end"/>
        </w:r>
      </w:hyperlink>
    </w:p>
    <w:p w14:paraId="279E3060" w14:textId="008952AE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23" w:history="1">
        <w:r w:rsidR="00A43DF6" w:rsidRPr="008469B7">
          <w:rPr>
            <w:rStyle w:val="Hypertextovodkaz"/>
            <w:noProof/>
          </w:rPr>
          <w:t>Obrázek 5: Kód aplikace na zobrazení všech vozidel z databáze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_Toc131080423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9</w:t>
        </w:r>
        <w:r w:rsidR="00A43DF6">
          <w:rPr>
            <w:noProof/>
            <w:webHidden/>
          </w:rPr>
          <w:fldChar w:fldCharType="end"/>
        </w:r>
      </w:hyperlink>
    </w:p>
    <w:p w14:paraId="7AB2A059" w14:textId="321CA2B8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24" w:history="1">
        <w:r w:rsidR="00A43DF6" w:rsidRPr="008469B7">
          <w:rPr>
            <w:rStyle w:val="Hypertextovodkaz"/>
            <w:noProof/>
          </w:rPr>
          <w:t>Obrázek 6: Kód aplikace na zformulování slova u počtu míst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_Toc131080424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9</w:t>
        </w:r>
        <w:r w:rsidR="00A43DF6">
          <w:rPr>
            <w:noProof/>
            <w:webHidden/>
          </w:rPr>
          <w:fldChar w:fldCharType="end"/>
        </w:r>
      </w:hyperlink>
    </w:p>
    <w:p w14:paraId="31BE6F7E" w14:textId="51BB9747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25" w:history="1">
        <w:r w:rsidR="00A43DF6" w:rsidRPr="008469B7">
          <w:rPr>
            <w:rStyle w:val="Hypertextovodkaz"/>
            <w:noProof/>
          </w:rPr>
          <w:t>Obrázek 7: Vzhled filtrování kategorií u výběru aut na hlavní stránce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_Toc131080425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10</w:t>
        </w:r>
        <w:r w:rsidR="00A43DF6">
          <w:rPr>
            <w:noProof/>
            <w:webHidden/>
          </w:rPr>
          <w:fldChar w:fldCharType="end"/>
        </w:r>
      </w:hyperlink>
    </w:p>
    <w:p w14:paraId="71C803AC" w14:textId="43D3570E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26" w:history="1">
        <w:r w:rsidR="00A43DF6" w:rsidRPr="008469B7">
          <w:rPr>
            <w:rStyle w:val="Hypertextovodkaz"/>
            <w:noProof/>
          </w:rPr>
          <w:t>Obrázek 8: Kód aplikace pro zobrazení všech dostupných kategorií ve formuláři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_Toc131080426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10</w:t>
        </w:r>
        <w:r w:rsidR="00A43DF6">
          <w:rPr>
            <w:noProof/>
            <w:webHidden/>
          </w:rPr>
          <w:fldChar w:fldCharType="end"/>
        </w:r>
      </w:hyperlink>
    </w:p>
    <w:p w14:paraId="2141C197" w14:textId="59C2C29D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27" w:history="1">
        <w:r w:rsidR="00A43DF6" w:rsidRPr="008469B7">
          <w:rPr>
            <w:rStyle w:val="Hypertextovodkaz"/>
            <w:noProof/>
          </w:rPr>
          <w:t>Obrázek 9: Kód aplikace pro vypočítání ceny za určitý počet dnů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_Toc131080427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11</w:t>
        </w:r>
        <w:r w:rsidR="00A43DF6">
          <w:rPr>
            <w:noProof/>
            <w:webHidden/>
          </w:rPr>
          <w:fldChar w:fldCharType="end"/>
        </w:r>
      </w:hyperlink>
    </w:p>
    <w:p w14:paraId="72AC8B1B" w14:textId="5E289C4A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28" w:history="1">
        <w:r w:rsidR="00A43DF6" w:rsidRPr="008469B7">
          <w:rPr>
            <w:rStyle w:val="Hypertextovodkaz"/>
            <w:noProof/>
          </w:rPr>
          <w:t>Obrázek 10: Kód aplikace pro zjištění správného výběru termínu rezervace [1]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_Toc131080428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12</w:t>
        </w:r>
        <w:r w:rsidR="00A43DF6">
          <w:rPr>
            <w:noProof/>
            <w:webHidden/>
          </w:rPr>
          <w:fldChar w:fldCharType="end"/>
        </w:r>
      </w:hyperlink>
    </w:p>
    <w:p w14:paraId="60616F10" w14:textId="4D8EF69F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29" w:history="1">
        <w:r w:rsidR="00A43DF6" w:rsidRPr="008469B7">
          <w:rPr>
            <w:rStyle w:val="Hypertextovodkaz"/>
            <w:noProof/>
          </w:rPr>
          <w:t>Obrázek 11: Kód aplikace pro zjištění správného výběru termínu rezervace [2]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_Toc131080429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12</w:t>
        </w:r>
        <w:r w:rsidR="00A43DF6">
          <w:rPr>
            <w:noProof/>
            <w:webHidden/>
          </w:rPr>
          <w:fldChar w:fldCharType="end"/>
        </w:r>
      </w:hyperlink>
    </w:p>
    <w:p w14:paraId="14EE9427" w14:textId="62B4739E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30" w:history="1">
        <w:r w:rsidR="00A43DF6" w:rsidRPr="008469B7">
          <w:rPr>
            <w:rStyle w:val="Hypertextovodkaz"/>
            <w:noProof/>
          </w:rPr>
          <w:t>Obrázek 12: Kód aplikace pro zobrazení úspěšnosti zarezervování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_Toc131080430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13</w:t>
        </w:r>
        <w:r w:rsidR="00A43DF6">
          <w:rPr>
            <w:noProof/>
            <w:webHidden/>
          </w:rPr>
          <w:fldChar w:fldCharType="end"/>
        </w:r>
      </w:hyperlink>
    </w:p>
    <w:p w14:paraId="1FB65FC1" w14:textId="6B8F798C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31" w:history="1">
        <w:r w:rsidR="00A43DF6" w:rsidRPr="008469B7">
          <w:rPr>
            <w:rStyle w:val="Hypertextovodkaz"/>
            <w:noProof/>
          </w:rPr>
          <w:t>Obrázek 13: Kód aplikace pro výpočet dnů v zadaném termínu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_Toc131080431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13</w:t>
        </w:r>
        <w:r w:rsidR="00A43DF6">
          <w:rPr>
            <w:noProof/>
            <w:webHidden/>
          </w:rPr>
          <w:fldChar w:fldCharType="end"/>
        </w:r>
      </w:hyperlink>
    </w:p>
    <w:p w14:paraId="328442CF" w14:textId="290EC2B3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32" w:history="1">
        <w:r w:rsidR="00A43DF6" w:rsidRPr="008469B7">
          <w:rPr>
            <w:rStyle w:val="Hypertextovodkaz"/>
            <w:noProof/>
          </w:rPr>
          <w:t>Obrázek 14: Kód aplikace s využitím knihovny JQuery na předběžné zobrazení ceny rezervace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_Toc131080432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14</w:t>
        </w:r>
        <w:r w:rsidR="00A43DF6">
          <w:rPr>
            <w:noProof/>
            <w:webHidden/>
          </w:rPr>
          <w:fldChar w:fldCharType="end"/>
        </w:r>
      </w:hyperlink>
    </w:p>
    <w:p w14:paraId="1703D4EC" w14:textId="3C06E349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33" w:history="1">
        <w:r w:rsidR="00A43DF6" w:rsidRPr="008469B7">
          <w:rPr>
            <w:rStyle w:val="Hypertextovodkaz"/>
            <w:noProof/>
          </w:rPr>
          <w:t>Obrázek 15: Kód aplikace pro zadání telefonního čísla při registraci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_Toc131080433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15</w:t>
        </w:r>
        <w:r w:rsidR="00A43DF6">
          <w:rPr>
            <w:noProof/>
            <w:webHidden/>
          </w:rPr>
          <w:fldChar w:fldCharType="end"/>
        </w:r>
      </w:hyperlink>
    </w:p>
    <w:p w14:paraId="090C0D6C" w14:textId="0F77EF90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34" w:history="1">
        <w:r w:rsidR="00A43DF6" w:rsidRPr="008469B7">
          <w:rPr>
            <w:rStyle w:val="Hypertextovodkaz"/>
            <w:noProof/>
          </w:rPr>
          <w:t>Obrázek 16: Kód aplikace pro kontrolu síly hesla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_Toc131080434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15</w:t>
        </w:r>
        <w:r w:rsidR="00A43DF6">
          <w:rPr>
            <w:noProof/>
            <w:webHidden/>
          </w:rPr>
          <w:fldChar w:fldCharType="end"/>
        </w:r>
      </w:hyperlink>
    </w:p>
    <w:p w14:paraId="2E6B97BE" w14:textId="0E310FC8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35" w:history="1">
        <w:r w:rsidR="00A43DF6" w:rsidRPr="008469B7">
          <w:rPr>
            <w:rStyle w:val="Hypertextovodkaz"/>
            <w:noProof/>
          </w:rPr>
          <w:t>Obrázek 17: Kód aplikace pro vyhození chyby při špatném zadání emailu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_Toc131080435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16</w:t>
        </w:r>
        <w:r w:rsidR="00A43DF6">
          <w:rPr>
            <w:noProof/>
            <w:webHidden/>
          </w:rPr>
          <w:fldChar w:fldCharType="end"/>
        </w:r>
      </w:hyperlink>
    </w:p>
    <w:p w14:paraId="70A90DA4" w14:textId="5FFF4700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36" w:history="1">
        <w:r w:rsidR="00A43DF6" w:rsidRPr="008469B7">
          <w:rPr>
            <w:rStyle w:val="Hypertextovodkaz"/>
            <w:noProof/>
          </w:rPr>
          <w:t>Obrázek 18: Kód aplikace pro uložení údajů o přihlášeném uživateli do SESSION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_Toc131080436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16</w:t>
        </w:r>
        <w:r w:rsidR="00A43DF6">
          <w:rPr>
            <w:noProof/>
            <w:webHidden/>
          </w:rPr>
          <w:fldChar w:fldCharType="end"/>
        </w:r>
      </w:hyperlink>
    </w:p>
    <w:p w14:paraId="207D4092" w14:textId="293D82E1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37" w:history="1">
        <w:r w:rsidR="00A43DF6" w:rsidRPr="008469B7">
          <w:rPr>
            <w:rStyle w:val="Hypertextovodkaz"/>
            <w:noProof/>
          </w:rPr>
          <w:t>Obrázek 19: Vzhled uživatelského rozhraní – Moje rezervace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_Toc131080437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17</w:t>
        </w:r>
        <w:r w:rsidR="00A43DF6">
          <w:rPr>
            <w:noProof/>
            <w:webHidden/>
          </w:rPr>
          <w:fldChar w:fldCharType="end"/>
        </w:r>
      </w:hyperlink>
    </w:p>
    <w:p w14:paraId="0022DB6A" w14:textId="2ACD95FA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38" w:history="1">
        <w:r w:rsidR="00A43DF6" w:rsidRPr="008469B7">
          <w:rPr>
            <w:rStyle w:val="Hypertextovodkaz"/>
            <w:noProof/>
          </w:rPr>
          <w:t>Obrázek 20: Vzhled uživatelského rozhraní – Údaje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_Toc131080438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17</w:t>
        </w:r>
        <w:r w:rsidR="00A43DF6">
          <w:rPr>
            <w:noProof/>
            <w:webHidden/>
          </w:rPr>
          <w:fldChar w:fldCharType="end"/>
        </w:r>
      </w:hyperlink>
    </w:p>
    <w:p w14:paraId="544811BA" w14:textId="7F11D095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39" w:history="1">
        <w:r w:rsidR="00A43DF6" w:rsidRPr="008469B7">
          <w:rPr>
            <w:rStyle w:val="Hypertextovodkaz"/>
            <w:noProof/>
          </w:rPr>
          <w:t>Obrázek 21: Vzhled administračního rozhraní - Nástěnka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_Toc131080439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18</w:t>
        </w:r>
        <w:r w:rsidR="00A43DF6">
          <w:rPr>
            <w:noProof/>
            <w:webHidden/>
          </w:rPr>
          <w:fldChar w:fldCharType="end"/>
        </w:r>
      </w:hyperlink>
    </w:p>
    <w:p w14:paraId="6BDCEA74" w14:textId="52E78C1F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40" w:history="1">
        <w:r w:rsidR="00A43DF6" w:rsidRPr="008469B7">
          <w:rPr>
            <w:rStyle w:val="Hypertextovodkaz"/>
            <w:noProof/>
          </w:rPr>
          <w:t>Obrázek 22: Kód aplikace pro zobrazení stavu rezervace včetně odpovídající barvy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_Toc131080440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18</w:t>
        </w:r>
        <w:r w:rsidR="00A43DF6">
          <w:rPr>
            <w:noProof/>
            <w:webHidden/>
          </w:rPr>
          <w:fldChar w:fldCharType="end"/>
        </w:r>
      </w:hyperlink>
    </w:p>
    <w:p w14:paraId="151B6339" w14:textId="0A2F0670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41" w:history="1">
        <w:r w:rsidR="00A43DF6" w:rsidRPr="008469B7">
          <w:rPr>
            <w:rStyle w:val="Hypertextovodkaz"/>
            <w:noProof/>
          </w:rPr>
          <w:t>Obrázek 23: Kód aplikace pro odchycení chyb v případě mazání dat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_Toc131080441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19</w:t>
        </w:r>
        <w:r w:rsidR="00A43DF6">
          <w:rPr>
            <w:noProof/>
            <w:webHidden/>
          </w:rPr>
          <w:fldChar w:fldCharType="end"/>
        </w:r>
      </w:hyperlink>
    </w:p>
    <w:p w14:paraId="56BA3794" w14:textId="03A514CA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42" w:history="1">
        <w:r w:rsidR="00A43DF6" w:rsidRPr="008469B7">
          <w:rPr>
            <w:rStyle w:val="Hypertextovodkaz"/>
            <w:noProof/>
          </w:rPr>
          <w:t>Obrázek 24: Kód aplikace pro zobrazení alert boxu v případě chyby při mazání dat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_Toc131080442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19</w:t>
        </w:r>
        <w:r w:rsidR="00A43DF6">
          <w:rPr>
            <w:noProof/>
            <w:webHidden/>
          </w:rPr>
          <w:fldChar w:fldCharType="end"/>
        </w:r>
      </w:hyperlink>
    </w:p>
    <w:p w14:paraId="40F3199C" w14:textId="03CC6C28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43" w:history="1">
        <w:r w:rsidR="00A43DF6" w:rsidRPr="008469B7">
          <w:rPr>
            <w:rStyle w:val="Hypertextovodkaz"/>
            <w:noProof/>
          </w:rPr>
          <w:t>Obrázek 25: Kód aplikace pro zobrazení menu podle oprávnění uživatele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_Toc131080443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20</w:t>
        </w:r>
        <w:r w:rsidR="00A43DF6">
          <w:rPr>
            <w:noProof/>
            <w:webHidden/>
          </w:rPr>
          <w:fldChar w:fldCharType="end"/>
        </w:r>
      </w:hyperlink>
    </w:p>
    <w:p w14:paraId="492A3E47" w14:textId="335B0A92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44" w:history="1">
        <w:r w:rsidR="00A43DF6" w:rsidRPr="008469B7">
          <w:rPr>
            <w:rStyle w:val="Hypertextovodkaz"/>
            <w:noProof/>
          </w:rPr>
          <w:t>Obrázek 26: Kód aplikace pro rozbalovací hamburger menu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_Toc131080444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20</w:t>
        </w:r>
        <w:r w:rsidR="00A43DF6">
          <w:rPr>
            <w:noProof/>
            <w:webHidden/>
          </w:rPr>
          <w:fldChar w:fldCharType="end"/>
        </w:r>
      </w:hyperlink>
    </w:p>
    <w:p w14:paraId="74A40401" w14:textId="1C42410D" w:rsidR="00A43DF6" w:rsidRDefault="00000000">
      <w:pPr>
        <w:pStyle w:val="Seznamobrzk"/>
        <w:tabs>
          <w:tab w:val="right" w:leader="dot" w:pos="850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31080445" w:history="1">
        <w:r w:rsidR="00A43DF6" w:rsidRPr="008469B7">
          <w:rPr>
            <w:rStyle w:val="Hypertextovodkaz"/>
            <w:noProof/>
          </w:rPr>
          <w:t>Obrázek 27: Kód aplikace pro zbarvení navigačního menu</w:t>
        </w:r>
        <w:r w:rsidR="00A43DF6">
          <w:rPr>
            <w:noProof/>
            <w:webHidden/>
          </w:rPr>
          <w:tab/>
        </w:r>
        <w:r w:rsidR="00A43DF6">
          <w:rPr>
            <w:noProof/>
            <w:webHidden/>
          </w:rPr>
          <w:fldChar w:fldCharType="begin"/>
        </w:r>
        <w:r w:rsidR="00A43DF6">
          <w:rPr>
            <w:noProof/>
            <w:webHidden/>
          </w:rPr>
          <w:instrText xml:space="preserve"> PAGEREF _Toc131080445 \h </w:instrText>
        </w:r>
        <w:r w:rsidR="00A43DF6">
          <w:rPr>
            <w:noProof/>
            <w:webHidden/>
          </w:rPr>
        </w:r>
        <w:r w:rsidR="00A43DF6">
          <w:rPr>
            <w:noProof/>
            <w:webHidden/>
          </w:rPr>
          <w:fldChar w:fldCharType="separate"/>
        </w:r>
        <w:r w:rsidR="00B13DFD">
          <w:rPr>
            <w:noProof/>
            <w:webHidden/>
          </w:rPr>
          <w:t>21</w:t>
        </w:r>
        <w:r w:rsidR="00A43DF6">
          <w:rPr>
            <w:noProof/>
            <w:webHidden/>
          </w:rPr>
          <w:fldChar w:fldCharType="end"/>
        </w:r>
      </w:hyperlink>
    </w:p>
    <w:p w14:paraId="4D896A32" w14:textId="533A8EE0" w:rsidR="00DD10A1" w:rsidRDefault="00A43DF6" w:rsidP="00DD10A1">
      <w:pPr>
        <w:pStyle w:val="Nadpis2"/>
        <w:numPr>
          <w:ilvl w:val="0"/>
          <w:numId w:val="0"/>
        </w:numPr>
      </w:pPr>
      <w:r>
        <w:rPr>
          <w:b w:val="0"/>
          <w:color w:val="000000"/>
          <w:sz w:val="22"/>
        </w:rPr>
        <w:fldChar w:fldCharType="end"/>
      </w:r>
    </w:p>
    <w:p w14:paraId="72982BBA" w14:textId="52D26419" w:rsidR="008C44AE" w:rsidRPr="008C44AE" w:rsidRDefault="00080398" w:rsidP="00080398">
      <w:pPr>
        <w:jc w:val="left"/>
      </w:pPr>
      <w:r>
        <w:br w:type="page"/>
      </w:r>
    </w:p>
    <w:p w14:paraId="30D2B869" w14:textId="77777777" w:rsidR="008640D1" w:rsidRPr="0075333E" w:rsidRDefault="00000000" w:rsidP="003D38AD">
      <w:pPr>
        <w:pStyle w:val="Nadpis1"/>
      </w:pPr>
      <w:bookmarkStart w:id="39" w:name="_Toc130751297"/>
      <w:r w:rsidRPr="0075333E">
        <w:lastRenderedPageBreak/>
        <w:t>Použité zdroje</w:t>
      </w:r>
      <w:bookmarkEnd w:id="39"/>
      <w:r w:rsidRPr="0075333E">
        <w:t xml:space="preserve"> </w:t>
      </w:r>
    </w:p>
    <w:p w14:paraId="7096581D" w14:textId="0397BAA9" w:rsidR="00B4231F" w:rsidRDefault="00B4231F" w:rsidP="00B4231F">
      <w:pPr>
        <w:jc w:val="left"/>
      </w:pPr>
      <w:proofErr w:type="spellStart"/>
      <w:r w:rsidRPr="00B4231F">
        <w:t>Tailwind</w:t>
      </w:r>
      <w:proofErr w:type="spellEnd"/>
      <w:r w:rsidRPr="00B4231F">
        <w:t xml:space="preserve"> CSS - </w:t>
      </w:r>
      <w:proofErr w:type="spellStart"/>
      <w:r w:rsidRPr="00B4231F">
        <w:t>Rapidly</w:t>
      </w:r>
      <w:proofErr w:type="spellEnd"/>
      <w:r w:rsidRPr="00B4231F">
        <w:t xml:space="preserve"> build </w:t>
      </w:r>
      <w:proofErr w:type="spellStart"/>
      <w:r w:rsidRPr="00B4231F">
        <w:t>modern</w:t>
      </w:r>
      <w:proofErr w:type="spellEnd"/>
      <w:r w:rsidRPr="00B4231F">
        <w:t xml:space="preserve"> </w:t>
      </w:r>
      <w:proofErr w:type="spellStart"/>
      <w:r w:rsidRPr="00B4231F">
        <w:t>websites</w:t>
      </w:r>
      <w:proofErr w:type="spellEnd"/>
      <w:r w:rsidRPr="00B4231F">
        <w:t xml:space="preserve"> </w:t>
      </w:r>
      <w:proofErr w:type="spellStart"/>
      <w:r w:rsidRPr="00B4231F">
        <w:t>without</w:t>
      </w:r>
      <w:proofErr w:type="spellEnd"/>
      <w:r w:rsidRPr="00B4231F">
        <w:t xml:space="preserve"> </w:t>
      </w:r>
      <w:proofErr w:type="spellStart"/>
      <w:r w:rsidRPr="00B4231F">
        <w:t>ever</w:t>
      </w:r>
      <w:proofErr w:type="spellEnd"/>
      <w:r w:rsidRPr="00B4231F">
        <w:t xml:space="preserve"> </w:t>
      </w:r>
      <w:proofErr w:type="spellStart"/>
      <w:r w:rsidRPr="00B4231F">
        <w:t>leaving</w:t>
      </w:r>
      <w:proofErr w:type="spellEnd"/>
      <w:r w:rsidRPr="00B4231F">
        <w:t xml:space="preserve"> </w:t>
      </w:r>
      <w:proofErr w:type="spellStart"/>
      <w:r w:rsidRPr="00B4231F">
        <w:t>your</w:t>
      </w:r>
      <w:proofErr w:type="spellEnd"/>
      <w:r w:rsidRPr="00B4231F">
        <w:t xml:space="preserve"> </w:t>
      </w:r>
      <w:proofErr w:type="gramStart"/>
      <w:r w:rsidRPr="00B4231F">
        <w:t>HTML..</w:t>
      </w:r>
      <w:proofErr w:type="gramEnd"/>
      <w:r w:rsidRPr="00B4231F">
        <w:t> </w:t>
      </w:r>
      <w:proofErr w:type="spellStart"/>
      <w:r w:rsidRPr="00B4231F">
        <w:t>Tailwind</w:t>
      </w:r>
      <w:proofErr w:type="spellEnd"/>
      <w:r w:rsidRPr="00B4231F">
        <w:t xml:space="preserve"> </w:t>
      </w:r>
      <w:proofErr w:type="gramStart"/>
      <w:r w:rsidRPr="00B4231F">
        <w:t xml:space="preserve">CSS - </w:t>
      </w:r>
      <w:proofErr w:type="spellStart"/>
      <w:r w:rsidRPr="00B4231F">
        <w:t>Rapidly</w:t>
      </w:r>
      <w:proofErr w:type="spellEnd"/>
      <w:proofErr w:type="gramEnd"/>
      <w:r w:rsidRPr="00B4231F">
        <w:t xml:space="preserve"> build </w:t>
      </w:r>
      <w:proofErr w:type="spellStart"/>
      <w:r w:rsidRPr="00B4231F">
        <w:t>modern</w:t>
      </w:r>
      <w:proofErr w:type="spellEnd"/>
      <w:r w:rsidRPr="00B4231F">
        <w:t xml:space="preserve"> </w:t>
      </w:r>
      <w:proofErr w:type="spellStart"/>
      <w:r w:rsidRPr="00B4231F">
        <w:t>websites</w:t>
      </w:r>
      <w:proofErr w:type="spellEnd"/>
      <w:r w:rsidRPr="00B4231F">
        <w:t xml:space="preserve"> </w:t>
      </w:r>
      <w:proofErr w:type="spellStart"/>
      <w:r w:rsidRPr="00B4231F">
        <w:t>without</w:t>
      </w:r>
      <w:proofErr w:type="spellEnd"/>
      <w:r w:rsidRPr="00B4231F">
        <w:t xml:space="preserve"> </w:t>
      </w:r>
      <w:proofErr w:type="spellStart"/>
      <w:r w:rsidRPr="00B4231F">
        <w:t>ever</w:t>
      </w:r>
      <w:proofErr w:type="spellEnd"/>
      <w:r w:rsidRPr="00B4231F">
        <w:t xml:space="preserve"> </w:t>
      </w:r>
      <w:proofErr w:type="spellStart"/>
      <w:r w:rsidRPr="00B4231F">
        <w:t>leaving</w:t>
      </w:r>
      <w:proofErr w:type="spellEnd"/>
      <w:r w:rsidRPr="00B4231F">
        <w:t xml:space="preserve"> </w:t>
      </w:r>
      <w:proofErr w:type="spellStart"/>
      <w:r w:rsidRPr="00B4231F">
        <w:t>your</w:t>
      </w:r>
      <w:proofErr w:type="spellEnd"/>
      <w:r w:rsidRPr="00B4231F">
        <w:t xml:space="preserve"> HTML. [online]</w:t>
      </w:r>
      <w:r w:rsidR="00E25DDE">
        <w:t xml:space="preserve"> </w:t>
      </w:r>
      <w:r w:rsidR="00E25DDE" w:rsidRPr="00B4231F">
        <w:t>[cit. 26.03.2023]</w:t>
      </w:r>
      <w:r w:rsidRPr="00B4231F">
        <w:t>. Dostupné z: </w:t>
      </w:r>
      <w:hyperlink r:id="rId38" w:history="1">
        <w:r w:rsidRPr="00B4231F">
          <w:rPr>
            <w:rStyle w:val="Hypertextovodkaz"/>
          </w:rPr>
          <w:t>https://tailwindcss.com/</w:t>
        </w:r>
      </w:hyperlink>
    </w:p>
    <w:p w14:paraId="0DBDA0BC" w14:textId="31FDCC60" w:rsidR="00B4231F" w:rsidRDefault="00B4231F" w:rsidP="00B4231F">
      <w:pPr>
        <w:jc w:val="left"/>
      </w:pPr>
      <w:r w:rsidRPr="00B4231F">
        <w:t xml:space="preserve">PHP: </w:t>
      </w:r>
      <w:proofErr w:type="spellStart"/>
      <w:r w:rsidRPr="00B4231F">
        <w:t>Documentation</w:t>
      </w:r>
      <w:proofErr w:type="spellEnd"/>
      <w:r w:rsidRPr="00B4231F">
        <w:t xml:space="preserve">. PHP: Hypertext </w:t>
      </w:r>
      <w:proofErr w:type="spellStart"/>
      <w:r w:rsidRPr="00B4231F">
        <w:t>Preprocessor</w:t>
      </w:r>
      <w:proofErr w:type="spellEnd"/>
      <w:r w:rsidRPr="00B4231F">
        <w:t> [online]. Copyright © 2001 [cit. 26.03.2023]. Dostupné z: </w:t>
      </w:r>
      <w:hyperlink r:id="rId39" w:history="1">
        <w:r w:rsidRPr="00B4231F">
          <w:rPr>
            <w:rStyle w:val="Hypertextovodkaz"/>
          </w:rPr>
          <w:t>https://www.php.net/docs.php</w:t>
        </w:r>
      </w:hyperlink>
    </w:p>
    <w:p w14:paraId="36DDF02B" w14:textId="5399DFF7" w:rsidR="00B4231F" w:rsidRDefault="00B4231F" w:rsidP="00B4231F">
      <w:pPr>
        <w:jc w:val="left"/>
      </w:pPr>
      <w:r w:rsidRPr="00B4231F">
        <w:t xml:space="preserve">HTML </w:t>
      </w:r>
      <w:proofErr w:type="spellStart"/>
      <w:r w:rsidRPr="00B4231F">
        <w:t>Tutorial</w:t>
      </w:r>
      <w:proofErr w:type="spellEnd"/>
      <w:r w:rsidRPr="00B4231F">
        <w:t xml:space="preserve">. W3Schools Online Web </w:t>
      </w:r>
      <w:proofErr w:type="spellStart"/>
      <w:r w:rsidRPr="00B4231F">
        <w:t>Tutorials</w:t>
      </w:r>
      <w:proofErr w:type="spellEnd"/>
      <w:r w:rsidRPr="00B4231F">
        <w:t> [online]</w:t>
      </w:r>
      <w:r w:rsidR="00E25DDE">
        <w:t xml:space="preserve"> </w:t>
      </w:r>
      <w:r w:rsidR="00E25DDE" w:rsidRPr="00B4231F">
        <w:t>[cit. 26.03.2023]</w:t>
      </w:r>
      <w:r w:rsidRPr="00B4231F">
        <w:t>. Dostupné z: </w:t>
      </w:r>
      <w:hyperlink r:id="rId40" w:history="1">
        <w:r w:rsidRPr="00B4231F">
          <w:rPr>
            <w:rStyle w:val="Hypertextovodkaz"/>
          </w:rPr>
          <w:t>https://www.w3schools.com/html/default.asp</w:t>
        </w:r>
      </w:hyperlink>
    </w:p>
    <w:p w14:paraId="0F67996B" w14:textId="28CEE85E" w:rsidR="00B4231F" w:rsidRDefault="00B4231F" w:rsidP="00B4231F">
      <w:pPr>
        <w:jc w:val="left"/>
        <w:rPr>
          <w:rFonts w:ascii="Roboto Slab" w:hAnsi="Roboto Slab" w:cs="Roboto Slab"/>
          <w:color w:val="FFFFFF"/>
          <w:sz w:val="21"/>
          <w:szCs w:val="21"/>
        </w:rPr>
      </w:pPr>
      <w:r w:rsidRPr="00B4231F">
        <w:t xml:space="preserve">JavaScript </w:t>
      </w:r>
      <w:proofErr w:type="spellStart"/>
      <w:r w:rsidRPr="00B4231F">
        <w:t>Tutorial</w:t>
      </w:r>
      <w:proofErr w:type="spellEnd"/>
      <w:r w:rsidRPr="00B4231F">
        <w:t xml:space="preserve">. W3Schools Online Web </w:t>
      </w:r>
      <w:proofErr w:type="spellStart"/>
      <w:r w:rsidRPr="00B4231F">
        <w:t>Tutorials</w:t>
      </w:r>
      <w:proofErr w:type="spellEnd"/>
      <w:r w:rsidRPr="00B4231F">
        <w:t> [online]</w:t>
      </w:r>
      <w:r w:rsidR="00E25DDE">
        <w:t xml:space="preserve"> </w:t>
      </w:r>
      <w:r w:rsidR="00E25DDE" w:rsidRPr="00B4231F">
        <w:t>[cit. 26.03.2023]</w:t>
      </w:r>
      <w:r w:rsidRPr="00B4231F">
        <w:t>. Dostupné z: </w:t>
      </w:r>
      <w:hyperlink r:id="rId41" w:history="1">
        <w:r w:rsidRPr="00B4231F">
          <w:rPr>
            <w:rStyle w:val="Hypertextovodkaz"/>
          </w:rPr>
          <w:t>https://www.w3schools.com/js/default.asp</w:t>
        </w:r>
      </w:hyperlink>
    </w:p>
    <w:p w14:paraId="112B136C" w14:textId="094F395A" w:rsidR="00B4231F" w:rsidRDefault="00B4231F" w:rsidP="00B4231F">
      <w:pPr>
        <w:jc w:val="left"/>
      </w:pPr>
      <w:r w:rsidRPr="00B4231F">
        <w:t xml:space="preserve">CSS </w:t>
      </w:r>
      <w:proofErr w:type="spellStart"/>
      <w:r w:rsidRPr="00B4231F">
        <w:t>Tutorial</w:t>
      </w:r>
      <w:proofErr w:type="spellEnd"/>
      <w:r w:rsidRPr="00B4231F">
        <w:t xml:space="preserve">. W3Schools Online Web </w:t>
      </w:r>
      <w:proofErr w:type="spellStart"/>
      <w:r w:rsidRPr="00B4231F">
        <w:t>Tutorials</w:t>
      </w:r>
      <w:proofErr w:type="spellEnd"/>
      <w:r w:rsidRPr="00B4231F">
        <w:t> [online]</w:t>
      </w:r>
      <w:r w:rsidR="00E25DDE">
        <w:t xml:space="preserve"> </w:t>
      </w:r>
      <w:r w:rsidR="00E25DDE" w:rsidRPr="00B4231F">
        <w:t>[cit. 26.03.2023]</w:t>
      </w:r>
      <w:r w:rsidRPr="00B4231F">
        <w:t>. Dostupné z: </w:t>
      </w:r>
      <w:hyperlink r:id="rId42" w:history="1">
        <w:r w:rsidRPr="00B4231F">
          <w:rPr>
            <w:rStyle w:val="Hypertextovodkaz"/>
          </w:rPr>
          <w:t>https://www.w3schools.com/css/default.asp</w:t>
        </w:r>
      </w:hyperlink>
    </w:p>
    <w:p w14:paraId="2E4E5776" w14:textId="3960F42B" w:rsidR="00B4231F" w:rsidRDefault="00B4231F" w:rsidP="004C3673">
      <w:pPr>
        <w:jc w:val="left"/>
      </w:pPr>
      <w:r w:rsidRPr="00B4231F">
        <w:t>JavaScript | MDN. [online]. Copyright ©1998 [cit. 26.03.2023]</w:t>
      </w:r>
      <w:r w:rsidR="00E25DDE">
        <w:t xml:space="preserve"> </w:t>
      </w:r>
      <w:r w:rsidR="00E25DDE" w:rsidRPr="00B4231F">
        <w:t>[cit. 26.03.2023]</w:t>
      </w:r>
      <w:r w:rsidRPr="00B4231F">
        <w:t>. Dostupné z: </w:t>
      </w:r>
      <w:hyperlink r:id="rId43" w:history="1">
        <w:r w:rsidRPr="00B4231F">
          <w:rPr>
            <w:rStyle w:val="Hypertextovodkaz"/>
          </w:rPr>
          <w:t>https://developer.mozilla.org/en-US/docs/Web/JavaScript</w:t>
        </w:r>
      </w:hyperlink>
    </w:p>
    <w:p w14:paraId="4E231D1B" w14:textId="79027081" w:rsidR="00B4231F" w:rsidRDefault="00B4231F" w:rsidP="004C3673">
      <w:pPr>
        <w:jc w:val="left"/>
      </w:pPr>
      <w:proofErr w:type="spellStart"/>
      <w:r w:rsidRPr="00B4231F">
        <w:t>Tailblocks</w:t>
      </w:r>
      <w:proofErr w:type="spellEnd"/>
      <w:r w:rsidRPr="00B4231F">
        <w:t xml:space="preserve"> — </w:t>
      </w:r>
      <w:proofErr w:type="spellStart"/>
      <w:r w:rsidRPr="00B4231F">
        <w:t>Ready</w:t>
      </w:r>
      <w:proofErr w:type="spellEnd"/>
      <w:r w:rsidRPr="00B4231F">
        <w:t xml:space="preserve">-to-use </w:t>
      </w:r>
      <w:proofErr w:type="spellStart"/>
      <w:r w:rsidRPr="00B4231F">
        <w:t>Tailwind</w:t>
      </w:r>
      <w:proofErr w:type="spellEnd"/>
      <w:r w:rsidRPr="00B4231F">
        <w:t xml:space="preserve"> CSS </w:t>
      </w:r>
      <w:proofErr w:type="spellStart"/>
      <w:r w:rsidRPr="00B4231F">
        <w:t>blocks</w:t>
      </w:r>
      <w:proofErr w:type="spellEnd"/>
      <w:r w:rsidRPr="00B4231F">
        <w:t>. </w:t>
      </w:r>
      <w:proofErr w:type="spellStart"/>
      <w:r w:rsidRPr="00B4231F">
        <w:t>Tailblocks</w:t>
      </w:r>
      <w:proofErr w:type="spellEnd"/>
      <w:r w:rsidRPr="00B4231F">
        <w:t xml:space="preserve"> — </w:t>
      </w:r>
      <w:proofErr w:type="spellStart"/>
      <w:r w:rsidRPr="00B4231F">
        <w:t>Ready</w:t>
      </w:r>
      <w:proofErr w:type="spellEnd"/>
      <w:r w:rsidRPr="00B4231F">
        <w:t xml:space="preserve">-to-use </w:t>
      </w:r>
      <w:proofErr w:type="spellStart"/>
      <w:r w:rsidRPr="00B4231F">
        <w:t>Tailwind</w:t>
      </w:r>
      <w:proofErr w:type="spellEnd"/>
      <w:r w:rsidRPr="00B4231F">
        <w:t xml:space="preserve"> CSS </w:t>
      </w:r>
      <w:proofErr w:type="spellStart"/>
      <w:r w:rsidRPr="00B4231F">
        <w:t>blocks</w:t>
      </w:r>
      <w:proofErr w:type="spellEnd"/>
      <w:r w:rsidRPr="00B4231F">
        <w:t> [online]</w:t>
      </w:r>
      <w:r w:rsidR="00E25DDE">
        <w:t xml:space="preserve"> </w:t>
      </w:r>
      <w:r w:rsidR="00E25DDE" w:rsidRPr="00B4231F">
        <w:t>[cit. 26.03.2023]</w:t>
      </w:r>
      <w:r w:rsidRPr="00B4231F">
        <w:t>. Dostupné z: </w:t>
      </w:r>
      <w:hyperlink r:id="rId44" w:history="1">
        <w:r w:rsidRPr="00B4231F">
          <w:rPr>
            <w:rStyle w:val="Hypertextovodkaz"/>
          </w:rPr>
          <w:t>https://tailblocks.cc/</w:t>
        </w:r>
      </w:hyperlink>
    </w:p>
    <w:p w14:paraId="70212F81" w14:textId="144642A2" w:rsidR="00421A9F" w:rsidRPr="00482F24" w:rsidRDefault="00B4231F">
      <w:r w:rsidRPr="00B4231F">
        <w:t>Osobní vozy Mercedes-Benz. Osobní vozy Mercedes-Benz [online]. Copyright © 2023. Mercedes [cit. 26.03.2023]. Dostupné z: </w:t>
      </w:r>
      <w:hyperlink r:id="rId45" w:history="1">
        <w:r w:rsidRPr="00B4231F">
          <w:rPr>
            <w:rStyle w:val="Hypertextovodkaz"/>
          </w:rPr>
          <w:t>https://www.mercedes-benz.cz/</w:t>
        </w:r>
      </w:hyperlink>
    </w:p>
    <w:sectPr w:rsidR="00421A9F" w:rsidRPr="00482F24">
      <w:footerReference w:type="even" r:id="rId46"/>
      <w:footerReference w:type="default" r:id="rId47"/>
      <w:footerReference w:type="first" r:id="rId48"/>
      <w:pgSz w:w="11910" w:h="16840"/>
      <w:pgMar w:top="1464" w:right="1403" w:bottom="1522" w:left="1992" w:header="708" w:footer="762" w:gutter="0"/>
      <w:pgNumType w:start="5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F08DB" w14:textId="77777777" w:rsidR="004F7268" w:rsidRDefault="004F7268">
      <w:pPr>
        <w:spacing w:after="0" w:line="240" w:lineRule="auto"/>
      </w:pPr>
      <w:r>
        <w:separator/>
      </w:r>
    </w:p>
  </w:endnote>
  <w:endnote w:type="continuationSeparator" w:id="0">
    <w:p w14:paraId="773AFE1A" w14:textId="77777777" w:rsidR="004F7268" w:rsidRDefault="004F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50F72" w14:textId="77777777" w:rsidR="008640D1" w:rsidRDefault="008640D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09656" w14:textId="77777777" w:rsidR="008640D1" w:rsidRDefault="008640D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92A11" w14:textId="77777777" w:rsidR="008640D1" w:rsidRDefault="008640D1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5A0C4" w14:textId="77777777" w:rsidR="008640D1" w:rsidRDefault="00000000">
    <w:pPr>
      <w:spacing w:after="0"/>
      <w:ind w:right="7"/>
      <w:jc w:val="right"/>
    </w:pPr>
    <w:r>
      <w:rPr>
        <w:rFonts w:ascii="Calibri" w:hAnsi="Calibri"/>
      </w:rPr>
      <w:fldChar w:fldCharType="begin"/>
    </w:r>
    <w:r>
      <w:instrText xml:space="preserve"> PAGE   \* MERGEFORMAT </w:instrText>
    </w:r>
    <w:r>
      <w:rPr>
        <w:rFonts w:ascii="Calibri" w:hAnsi="Calibri"/>
      </w:rPr>
      <w:fldChar w:fldCharType="separate"/>
    </w:r>
    <w:r>
      <w:rPr>
        <w:rFonts w:eastAsia="Cambria" w:cs="Cambria"/>
        <w:color w:val="4D322D"/>
      </w:rPr>
      <w:t>5</w:t>
    </w:r>
    <w:r>
      <w:rPr>
        <w:rFonts w:eastAsia="Cambria" w:cs="Cambria"/>
        <w:color w:val="4D322D"/>
      </w:rPr>
      <w:fldChar w:fldCharType="end"/>
    </w:r>
    <w:r>
      <w:rPr>
        <w:rFonts w:eastAsia="Cambria" w:cs="Cambria"/>
        <w:color w:val="4D322D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F2079" w14:textId="77777777" w:rsidR="008640D1" w:rsidRDefault="00000000">
    <w:pPr>
      <w:spacing w:after="0"/>
      <w:ind w:right="7"/>
      <w:jc w:val="right"/>
    </w:pPr>
    <w:r>
      <w:rPr>
        <w:rFonts w:ascii="Calibri" w:hAnsi="Calibri"/>
      </w:rPr>
      <w:fldChar w:fldCharType="begin"/>
    </w:r>
    <w:r>
      <w:instrText xml:space="preserve"> PAGE   \* MERGEFORMAT </w:instrText>
    </w:r>
    <w:r>
      <w:rPr>
        <w:rFonts w:ascii="Calibri" w:hAnsi="Calibri"/>
      </w:rPr>
      <w:fldChar w:fldCharType="separate"/>
    </w:r>
    <w:r>
      <w:rPr>
        <w:rFonts w:eastAsia="Cambria" w:cs="Cambria"/>
        <w:color w:val="4D322D"/>
      </w:rPr>
      <w:t>5</w:t>
    </w:r>
    <w:r>
      <w:rPr>
        <w:rFonts w:eastAsia="Cambria" w:cs="Cambria"/>
        <w:color w:val="4D322D"/>
      </w:rPr>
      <w:fldChar w:fldCharType="end"/>
    </w:r>
    <w:r>
      <w:rPr>
        <w:rFonts w:eastAsia="Cambria" w:cs="Cambria"/>
        <w:color w:val="4D322D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44D2B" w14:textId="77777777" w:rsidR="008640D1" w:rsidRDefault="00000000">
    <w:pPr>
      <w:spacing w:after="0"/>
      <w:ind w:right="7"/>
      <w:jc w:val="right"/>
    </w:pPr>
    <w:r>
      <w:rPr>
        <w:rFonts w:ascii="Calibri" w:hAnsi="Calibri"/>
      </w:rPr>
      <w:fldChar w:fldCharType="begin"/>
    </w:r>
    <w:r>
      <w:instrText xml:space="preserve"> PAGE   \* MERGEFORMAT </w:instrText>
    </w:r>
    <w:r>
      <w:rPr>
        <w:rFonts w:ascii="Calibri" w:hAnsi="Calibri"/>
      </w:rPr>
      <w:fldChar w:fldCharType="separate"/>
    </w:r>
    <w:r>
      <w:rPr>
        <w:rFonts w:eastAsia="Cambria" w:cs="Cambria"/>
        <w:color w:val="4D322D"/>
      </w:rPr>
      <w:t>5</w:t>
    </w:r>
    <w:r>
      <w:rPr>
        <w:rFonts w:eastAsia="Cambria" w:cs="Cambria"/>
        <w:color w:val="4D322D"/>
      </w:rPr>
      <w:fldChar w:fldCharType="end"/>
    </w:r>
    <w:r>
      <w:rPr>
        <w:rFonts w:eastAsia="Cambria" w:cs="Cambria"/>
        <w:color w:val="4D322D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82AEE" w14:textId="77777777" w:rsidR="004F7268" w:rsidRDefault="004F7268">
      <w:pPr>
        <w:spacing w:after="0" w:line="240" w:lineRule="auto"/>
      </w:pPr>
      <w:r>
        <w:separator/>
      </w:r>
    </w:p>
  </w:footnote>
  <w:footnote w:type="continuationSeparator" w:id="0">
    <w:p w14:paraId="41B81D28" w14:textId="77777777" w:rsidR="004F7268" w:rsidRDefault="004F72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51318"/>
    <w:multiLevelType w:val="hybridMultilevel"/>
    <w:tmpl w:val="7FFEB480"/>
    <w:lvl w:ilvl="0" w:tplc="454273FA">
      <w:start w:val="1"/>
      <w:numFmt w:val="bullet"/>
      <w:lvlText w:val="-"/>
      <w:lvlJc w:val="left"/>
      <w:pPr>
        <w:ind w:left="72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994E940">
      <w:start w:val="1"/>
      <w:numFmt w:val="bullet"/>
      <w:lvlText w:val="o"/>
      <w:lvlJc w:val="left"/>
      <w:pPr>
        <w:ind w:left="144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72DA3C">
      <w:start w:val="1"/>
      <w:numFmt w:val="bullet"/>
      <w:lvlText w:val="▪"/>
      <w:lvlJc w:val="left"/>
      <w:pPr>
        <w:ind w:left="216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B1C6F84">
      <w:start w:val="1"/>
      <w:numFmt w:val="bullet"/>
      <w:lvlText w:val="•"/>
      <w:lvlJc w:val="left"/>
      <w:pPr>
        <w:ind w:left="288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30FD18">
      <w:start w:val="1"/>
      <w:numFmt w:val="bullet"/>
      <w:lvlText w:val="o"/>
      <w:lvlJc w:val="left"/>
      <w:pPr>
        <w:ind w:left="360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78E356">
      <w:start w:val="1"/>
      <w:numFmt w:val="bullet"/>
      <w:lvlText w:val="▪"/>
      <w:lvlJc w:val="left"/>
      <w:pPr>
        <w:ind w:left="432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7C3108">
      <w:start w:val="1"/>
      <w:numFmt w:val="bullet"/>
      <w:lvlText w:val="•"/>
      <w:lvlJc w:val="left"/>
      <w:pPr>
        <w:ind w:left="504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62A760">
      <w:start w:val="1"/>
      <w:numFmt w:val="bullet"/>
      <w:lvlText w:val="o"/>
      <w:lvlJc w:val="left"/>
      <w:pPr>
        <w:ind w:left="576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A24AA4A">
      <w:start w:val="1"/>
      <w:numFmt w:val="bullet"/>
      <w:lvlText w:val="▪"/>
      <w:lvlJc w:val="left"/>
      <w:pPr>
        <w:ind w:left="648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DC5E3C"/>
    <w:multiLevelType w:val="multilevel"/>
    <w:tmpl w:val="BE08AB6E"/>
    <w:lvl w:ilvl="0">
      <w:start w:val="1"/>
      <w:numFmt w:val="decimal"/>
      <w:pStyle w:val="Nadpis1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F251D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Nadpis2"/>
      <w:lvlText w:val="%1.%2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F25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3F25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3F25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3F25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3F25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3F25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3F25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3F25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BB1247B"/>
    <w:multiLevelType w:val="hybridMultilevel"/>
    <w:tmpl w:val="9168B816"/>
    <w:lvl w:ilvl="0" w:tplc="B96A8A52">
      <w:start w:val="1"/>
      <w:numFmt w:val="bullet"/>
      <w:lvlText w:val="-"/>
      <w:lvlJc w:val="left"/>
      <w:pPr>
        <w:ind w:left="72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707CEA">
      <w:start w:val="1"/>
      <w:numFmt w:val="bullet"/>
      <w:lvlText w:val="o"/>
      <w:lvlJc w:val="left"/>
      <w:pPr>
        <w:ind w:left="144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2E2F5E">
      <w:start w:val="1"/>
      <w:numFmt w:val="bullet"/>
      <w:lvlText w:val="▪"/>
      <w:lvlJc w:val="left"/>
      <w:pPr>
        <w:ind w:left="216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A6FFF4">
      <w:start w:val="1"/>
      <w:numFmt w:val="bullet"/>
      <w:lvlText w:val="•"/>
      <w:lvlJc w:val="left"/>
      <w:pPr>
        <w:ind w:left="288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C8343E">
      <w:start w:val="1"/>
      <w:numFmt w:val="bullet"/>
      <w:lvlText w:val="o"/>
      <w:lvlJc w:val="left"/>
      <w:pPr>
        <w:ind w:left="360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BEE966">
      <w:start w:val="1"/>
      <w:numFmt w:val="bullet"/>
      <w:lvlText w:val="▪"/>
      <w:lvlJc w:val="left"/>
      <w:pPr>
        <w:ind w:left="432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484EDE">
      <w:start w:val="1"/>
      <w:numFmt w:val="bullet"/>
      <w:lvlText w:val="•"/>
      <w:lvlJc w:val="left"/>
      <w:pPr>
        <w:ind w:left="504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0CB9A8">
      <w:start w:val="1"/>
      <w:numFmt w:val="bullet"/>
      <w:lvlText w:val="o"/>
      <w:lvlJc w:val="left"/>
      <w:pPr>
        <w:ind w:left="576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AEAE5A2">
      <w:start w:val="1"/>
      <w:numFmt w:val="bullet"/>
      <w:lvlText w:val="▪"/>
      <w:lvlJc w:val="left"/>
      <w:pPr>
        <w:ind w:left="6481"/>
      </w:pPr>
      <w:rPr>
        <w:rFonts w:ascii="Cambria" w:eastAsia="Cambria" w:hAnsi="Cambria" w:cs="Cambria"/>
        <w:b w:val="0"/>
        <w:i w:val="0"/>
        <w:strike w:val="0"/>
        <w:dstrike w:val="0"/>
        <w:color w:val="4D32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70D7F0E"/>
    <w:multiLevelType w:val="hybridMultilevel"/>
    <w:tmpl w:val="931ADA7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7942172">
    <w:abstractNumId w:val="2"/>
  </w:num>
  <w:num w:numId="2" w16cid:durableId="1935899251">
    <w:abstractNumId w:val="0"/>
  </w:num>
  <w:num w:numId="3" w16cid:durableId="1298757454">
    <w:abstractNumId w:val="1"/>
  </w:num>
  <w:num w:numId="4" w16cid:durableId="7777186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0D1"/>
    <w:rsid w:val="000373BA"/>
    <w:rsid w:val="0007198A"/>
    <w:rsid w:val="00080398"/>
    <w:rsid w:val="00083C01"/>
    <w:rsid w:val="000D7B0A"/>
    <w:rsid w:val="000F26AA"/>
    <w:rsid w:val="00121AA3"/>
    <w:rsid w:val="00134F7C"/>
    <w:rsid w:val="00157FE7"/>
    <w:rsid w:val="001640FF"/>
    <w:rsid w:val="00180912"/>
    <w:rsid w:val="00184D68"/>
    <w:rsid w:val="001C1B95"/>
    <w:rsid w:val="001D1EEF"/>
    <w:rsid w:val="001D33C4"/>
    <w:rsid w:val="001E17AA"/>
    <w:rsid w:val="001F5059"/>
    <w:rsid w:val="001F7241"/>
    <w:rsid w:val="00207D63"/>
    <w:rsid w:val="00220F36"/>
    <w:rsid w:val="002546AB"/>
    <w:rsid w:val="002630AC"/>
    <w:rsid w:val="00266220"/>
    <w:rsid w:val="00294462"/>
    <w:rsid w:val="002A2ED7"/>
    <w:rsid w:val="002B53A6"/>
    <w:rsid w:val="002D4D4D"/>
    <w:rsid w:val="002D7481"/>
    <w:rsid w:val="002F1F23"/>
    <w:rsid w:val="00301268"/>
    <w:rsid w:val="0034132B"/>
    <w:rsid w:val="003549E3"/>
    <w:rsid w:val="003635F6"/>
    <w:rsid w:val="0037004E"/>
    <w:rsid w:val="0037453F"/>
    <w:rsid w:val="00383F0E"/>
    <w:rsid w:val="003A4A39"/>
    <w:rsid w:val="003B553E"/>
    <w:rsid w:val="003D3173"/>
    <w:rsid w:val="003D38AD"/>
    <w:rsid w:val="003E1F97"/>
    <w:rsid w:val="003E2F9B"/>
    <w:rsid w:val="003F00B5"/>
    <w:rsid w:val="003F2F1C"/>
    <w:rsid w:val="00420D8E"/>
    <w:rsid w:val="00421A9F"/>
    <w:rsid w:val="00442DBC"/>
    <w:rsid w:val="0047572D"/>
    <w:rsid w:val="00482F24"/>
    <w:rsid w:val="00487DB4"/>
    <w:rsid w:val="004A5473"/>
    <w:rsid w:val="004B5E8F"/>
    <w:rsid w:val="004C3673"/>
    <w:rsid w:val="004C6754"/>
    <w:rsid w:val="004D5B50"/>
    <w:rsid w:val="004E77F0"/>
    <w:rsid w:val="004F7268"/>
    <w:rsid w:val="0052545C"/>
    <w:rsid w:val="00555733"/>
    <w:rsid w:val="00582E95"/>
    <w:rsid w:val="00590CA2"/>
    <w:rsid w:val="005A530B"/>
    <w:rsid w:val="005B2905"/>
    <w:rsid w:val="005C77FA"/>
    <w:rsid w:val="005D1D26"/>
    <w:rsid w:val="005E07D0"/>
    <w:rsid w:val="006047A6"/>
    <w:rsid w:val="00625940"/>
    <w:rsid w:val="00650A6B"/>
    <w:rsid w:val="00657035"/>
    <w:rsid w:val="0067295C"/>
    <w:rsid w:val="006B55E2"/>
    <w:rsid w:val="006B79D9"/>
    <w:rsid w:val="006D0E89"/>
    <w:rsid w:val="00745222"/>
    <w:rsid w:val="0075333E"/>
    <w:rsid w:val="007648D5"/>
    <w:rsid w:val="007650BA"/>
    <w:rsid w:val="0076672A"/>
    <w:rsid w:val="007A4299"/>
    <w:rsid w:val="007B2BF2"/>
    <w:rsid w:val="007C1A31"/>
    <w:rsid w:val="007C7629"/>
    <w:rsid w:val="007D154D"/>
    <w:rsid w:val="007E7409"/>
    <w:rsid w:val="007F5257"/>
    <w:rsid w:val="00804E1D"/>
    <w:rsid w:val="00814560"/>
    <w:rsid w:val="00827750"/>
    <w:rsid w:val="00863FFB"/>
    <w:rsid w:val="008640D1"/>
    <w:rsid w:val="00864F0B"/>
    <w:rsid w:val="0087135E"/>
    <w:rsid w:val="008A597A"/>
    <w:rsid w:val="008B09F1"/>
    <w:rsid w:val="008C44AE"/>
    <w:rsid w:val="00914A63"/>
    <w:rsid w:val="00925ABD"/>
    <w:rsid w:val="0093118A"/>
    <w:rsid w:val="009427EA"/>
    <w:rsid w:val="00953923"/>
    <w:rsid w:val="00965C51"/>
    <w:rsid w:val="009B2313"/>
    <w:rsid w:val="009C5C61"/>
    <w:rsid w:val="009E4661"/>
    <w:rsid w:val="009E6AB2"/>
    <w:rsid w:val="00A43DF6"/>
    <w:rsid w:val="00A6120B"/>
    <w:rsid w:val="00A77705"/>
    <w:rsid w:val="00AB3518"/>
    <w:rsid w:val="00AD1FEB"/>
    <w:rsid w:val="00AD37C8"/>
    <w:rsid w:val="00AD789A"/>
    <w:rsid w:val="00B005A8"/>
    <w:rsid w:val="00B055F3"/>
    <w:rsid w:val="00B10C23"/>
    <w:rsid w:val="00B13DFD"/>
    <w:rsid w:val="00B20AB3"/>
    <w:rsid w:val="00B4231F"/>
    <w:rsid w:val="00B605A5"/>
    <w:rsid w:val="00B62CD6"/>
    <w:rsid w:val="00B86F98"/>
    <w:rsid w:val="00B95D6B"/>
    <w:rsid w:val="00BB2BF6"/>
    <w:rsid w:val="00BC31AF"/>
    <w:rsid w:val="00BF7AAD"/>
    <w:rsid w:val="00C07508"/>
    <w:rsid w:val="00C509DB"/>
    <w:rsid w:val="00C65AE0"/>
    <w:rsid w:val="00C82619"/>
    <w:rsid w:val="00C8353D"/>
    <w:rsid w:val="00CA4819"/>
    <w:rsid w:val="00CB352E"/>
    <w:rsid w:val="00CB3C21"/>
    <w:rsid w:val="00CF1728"/>
    <w:rsid w:val="00D01718"/>
    <w:rsid w:val="00D12F51"/>
    <w:rsid w:val="00D30241"/>
    <w:rsid w:val="00D53B4B"/>
    <w:rsid w:val="00D66C19"/>
    <w:rsid w:val="00D67E7C"/>
    <w:rsid w:val="00D71547"/>
    <w:rsid w:val="00D93C81"/>
    <w:rsid w:val="00D9538E"/>
    <w:rsid w:val="00DA28E8"/>
    <w:rsid w:val="00DA4B69"/>
    <w:rsid w:val="00DC5ABC"/>
    <w:rsid w:val="00DD10A1"/>
    <w:rsid w:val="00DD4649"/>
    <w:rsid w:val="00DE5E7F"/>
    <w:rsid w:val="00E1168B"/>
    <w:rsid w:val="00E16537"/>
    <w:rsid w:val="00E221D9"/>
    <w:rsid w:val="00E25DDE"/>
    <w:rsid w:val="00E36FAA"/>
    <w:rsid w:val="00E44BEC"/>
    <w:rsid w:val="00E6262D"/>
    <w:rsid w:val="00EA2BC2"/>
    <w:rsid w:val="00EE6DED"/>
    <w:rsid w:val="00F03E3D"/>
    <w:rsid w:val="00F177F4"/>
    <w:rsid w:val="00F22725"/>
    <w:rsid w:val="00F31499"/>
    <w:rsid w:val="00F32B02"/>
    <w:rsid w:val="00F47529"/>
    <w:rsid w:val="00F508CE"/>
    <w:rsid w:val="00F53638"/>
    <w:rsid w:val="00F62DD2"/>
    <w:rsid w:val="00F64053"/>
    <w:rsid w:val="00F75790"/>
    <w:rsid w:val="00F960FC"/>
    <w:rsid w:val="00FA4013"/>
    <w:rsid w:val="00FC487D"/>
    <w:rsid w:val="00FE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9AFF3"/>
  <w15:docId w15:val="{D91045C3-EAB6-4070-8C10-5F981DB81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C1B95"/>
    <w:pPr>
      <w:jc w:val="both"/>
    </w:pPr>
    <w:rPr>
      <w:rFonts w:ascii="Cambria" w:eastAsia="Calibri" w:hAnsi="Cambria" w:cs="Calibri"/>
      <w:color w:val="000000"/>
    </w:rPr>
  </w:style>
  <w:style w:type="paragraph" w:styleId="Nadpis1">
    <w:name w:val="heading 1"/>
    <w:next w:val="Normln"/>
    <w:link w:val="Nadpis1Char"/>
    <w:uiPriority w:val="9"/>
    <w:qFormat/>
    <w:rsid w:val="0075333E"/>
    <w:pPr>
      <w:keepNext/>
      <w:keepLines/>
      <w:numPr>
        <w:numId w:val="3"/>
      </w:numPr>
      <w:spacing w:after="79"/>
      <w:outlineLvl w:val="0"/>
    </w:pPr>
    <w:rPr>
      <w:rFonts w:ascii="Cambria" w:eastAsia="Calibri" w:hAnsi="Cambria" w:cs="Calibri"/>
      <w:b/>
      <w:color w:val="000000" w:themeColor="text1"/>
      <w:sz w:val="32"/>
    </w:rPr>
  </w:style>
  <w:style w:type="paragraph" w:styleId="Nadpis2">
    <w:name w:val="heading 2"/>
    <w:next w:val="Normln"/>
    <w:link w:val="Nadpis2Char"/>
    <w:uiPriority w:val="9"/>
    <w:unhideWhenUsed/>
    <w:qFormat/>
    <w:rsid w:val="0075333E"/>
    <w:pPr>
      <w:keepNext/>
      <w:keepLines/>
      <w:numPr>
        <w:ilvl w:val="1"/>
        <w:numId w:val="3"/>
      </w:numPr>
      <w:spacing w:after="102"/>
      <w:outlineLvl w:val="1"/>
    </w:pPr>
    <w:rPr>
      <w:rFonts w:ascii="Cambria" w:eastAsia="Calibri" w:hAnsi="Cambria" w:cs="Calibri"/>
      <w:b/>
      <w:color w:val="000000" w:themeColor="text1"/>
      <w:sz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link w:val="Nadpis2"/>
    <w:uiPriority w:val="9"/>
    <w:rsid w:val="0075333E"/>
    <w:rPr>
      <w:rFonts w:ascii="Cambria" w:eastAsia="Calibri" w:hAnsi="Cambria" w:cs="Calibri"/>
      <w:b/>
      <w:color w:val="000000" w:themeColor="text1"/>
      <w:sz w:val="28"/>
    </w:rPr>
  </w:style>
  <w:style w:type="character" w:customStyle="1" w:styleId="Nadpis1Char">
    <w:name w:val="Nadpis 1 Char"/>
    <w:link w:val="Nadpis1"/>
    <w:uiPriority w:val="9"/>
    <w:rsid w:val="0075333E"/>
    <w:rPr>
      <w:rFonts w:ascii="Cambria" w:eastAsia="Calibri" w:hAnsi="Cambria" w:cs="Calibri"/>
      <w:b/>
      <w:color w:val="000000" w:themeColor="text1"/>
      <w:sz w:val="32"/>
    </w:rPr>
  </w:style>
  <w:style w:type="paragraph" w:styleId="Obsah1">
    <w:name w:val="toc 1"/>
    <w:hidden/>
    <w:uiPriority w:val="39"/>
    <w:pPr>
      <w:spacing w:after="147" w:line="265" w:lineRule="auto"/>
      <w:ind w:left="25" w:right="314" w:hanging="10"/>
    </w:pPr>
    <w:rPr>
      <w:rFonts w:ascii="Cambria" w:eastAsia="Cambria" w:hAnsi="Cambria" w:cs="Cambria"/>
      <w:color w:val="4D322D"/>
    </w:rPr>
  </w:style>
  <w:style w:type="paragraph" w:styleId="Obsah2">
    <w:name w:val="toc 2"/>
    <w:hidden/>
    <w:uiPriority w:val="39"/>
    <w:pPr>
      <w:spacing w:after="147" w:line="265" w:lineRule="auto"/>
      <w:ind w:left="226" w:right="314" w:hanging="10"/>
    </w:pPr>
    <w:rPr>
      <w:rFonts w:ascii="Cambria" w:eastAsia="Cambria" w:hAnsi="Cambria" w:cs="Cambria"/>
      <w:color w:val="4D322D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dstavecseseznamem">
    <w:name w:val="List Paragraph"/>
    <w:basedOn w:val="Normln"/>
    <w:uiPriority w:val="34"/>
    <w:qFormat/>
    <w:rsid w:val="00965C51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7D154D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EE6DED"/>
    <w:rPr>
      <w:color w:val="605E5C"/>
      <w:shd w:val="clear" w:color="auto" w:fill="E1DFDD"/>
    </w:rPr>
  </w:style>
  <w:style w:type="paragraph" w:styleId="Titulek">
    <w:name w:val="caption"/>
    <w:basedOn w:val="Normln"/>
    <w:next w:val="Normln"/>
    <w:uiPriority w:val="35"/>
    <w:unhideWhenUsed/>
    <w:qFormat/>
    <w:rsid w:val="00863F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5E07D0"/>
    <w:pPr>
      <w:spacing w:after="0"/>
    </w:pPr>
  </w:style>
  <w:style w:type="paragraph" w:customStyle="1" w:styleId="Citt1">
    <w:name w:val="Citát1"/>
    <w:basedOn w:val="Normln"/>
    <w:rsid w:val="00B4231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2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php.net/docs.php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ww.w3schools.com/css/default.asp" TargetMode="External"/><Relationship Id="rId47" Type="http://schemas.openxmlformats.org/officeDocument/2006/relationships/footer" Target="footer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w3schools.com/html/default.asp" TargetMode="External"/><Relationship Id="rId45" Type="http://schemas.openxmlformats.org/officeDocument/2006/relationships/hyperlink" Target="https://www.mercedes-benz.cz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tailblocks.cc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developer.mozilla.org/en-US/docs/Web/JavaScript" TargetMode="External"/><Relationship Id="rId48" Type="http://schemas.openxmlformats.org/officeDocument/2006/relationships/footer" Target="footer6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tailwindcss.com/" TargetMode="External"/><Relationship Id="rId46" Type="http://schemas.openxmlformats.org/officeDocument/2006/relationships/footer" Target="footer4.xml"/><Relationship Id="rId20" Type="http://schemas.openxmlformats.org/officeDocument/2006/relationships/image" Target="media/image10.png"/><Relationship Id="rId41" Type="http://schemas.openxmlformats.org/officeDocument/2006/relationships/hyperlink" Target="https://www.w3schools.com/js/default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ED8AD-7C0B-4D0C-8715-55BDFD634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4849</TotalTime>
  <Pages>1</Pages>
  <Words>4050</Words>
  <Characters>22766</Characters>
  <Application>Microsoft Office Word</Application>
  <DocSecurity>0</DocSecurity>
  <Lines>542</Lines>
  <Paragraphs>315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Číslo. Název maturitní práce</vt:lpstr>
    </vt:vector>
  </TitlesOfParts>
  <Company/>
  <LinksUpToDate>false</LinksUpToDate>
  <CharactersWithSpaces>26501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Číslo. Název maturitní práce</dc:title>
  <dc:subject>Maturitní práce</dc:subject>
  <dc:creator>ag</dc:creator>
  <cp:keywords/>
  <cp:lastModifiedBy>Jonatan Lepík</cp:lastModifiedBy>
  <cp:revision>141</cp:revision>
  <cp:lastPrinted>2023-04-01T17:59:00Z</cp:lastPrinted>
  <dcterms:created xsi:type="dcterms:W3CDTF">2023-02-04T13:58:00Z</dcterms:created>
  <dcterms:modified xsi:type="dcterms:W3CDTF">2023-04-01T18:02:00Z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b265354e9a2c77d77f4361dce50fa6be0e43f69d966552ce6233983ea3faad91</vt:lpwstr>
  </property>
</Properties>
</file>